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519A4907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F0BBA">
        <w:t xml:space="preserve">поставку </w:t>
      </w:r>
      <w:r w:rsidR="00ED325C">
        <w:t>телекоммуникационных шкафов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09CEE6E6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ED325C">
        <w:t>поставку телекоммуникационных шкафов</w:t>
      </w:r>
      <w:r w:rsidR="007E1207">
        <w:t xml:space="preserve">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6E96EF15" w:rsidR="007935EE" w:rsidRDefault="00ED325C" w:rsidP="001E3E64">
      <w:pPr>
        <w:ind w:firstLine="709"/>
        <w:rPr>
          <w:sz w:val="26"/>
        </w:rPr>
      </w:pPr>
      <w:r>
        <w:rPr>
          <w:b/>
          <w:sz w:val="26"/>
        </w:rPr>
        <w:t>У</w:t>
      </w:r>
      <w:r w:rsidR="00BF0BBA">
        <w:rPr>
          <w:b/>
          <w:sz w:val="26"/>
        </w:rPr>
        <w:t>словия оплаты</w:t>
      </w:r>
      <w:r w:rsidR="003869B7"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</w:t>
      </w:r>
      <w:r>
        <w:rPr>
          <w:sz w:val="26"/>
        </w:rPr>
        <w:t>в течении 7 рабочих дней с даты подписания Покупателем Торг-12.</w:t>
      </w:r>
    </w:p>
    <w:p w14:paraId="2F5EF96F" w14:textId="2702D497" w:rsidR="00ED325C" w:rsidRDefault="00ED325C" w:rsidP="001E3E64">
      <w:pPr>
        <w:ind w:firstLine="709"/>
        <w:rPr>
          <w:rFonts w:eastAsia="Calibri"/>
        </w:rPr>
      </w:pPr>
      <w:r>
        <w:rPr>
          <w:sz w:val="26"/>
        </w:rPr>
        <w:t>Место поставки: г. Нижний Новгород</w:t>
      </w:r>
      <w:r w:rsidR="001C204A">
        <w:rPr>
          <w:sz w:val="26"/>
        </w:rPr>
        <w:t>, ул. Большая Покровская</w:t>
      </w:r>
      <w:bookmarkStart w:id="0" w:name="_GoBack"/>
      <w:bookmarkEnd w:id="0"/>
      <w:r w:rsidR="001C204A">
        <w:rPr>
          <w:sz w:val="26"/>
        </w:rPr>
        <w:t>, д.56</w:t>
      </w:r>
    </w:p>
    <w:p w14:paraId="129D97CA" w14:textId="770ED781" w:rsidR="003869B7" w:rsidRPr="00645720" w:rsidRDefault="003869B7" w:rsidP="00ED325C">
      <w:pPr>
        <w:jc w:val="both"/>
        <w:rPr>
          <w:sz w:val="26"/>
        </w:rPr>
      </w:pP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2360A5D4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786851" w:rsidRPr="00786851">
        <w:rPr>
          <w:b/>
          <w:sz w:val="26"/>
        </w:rPr>
        <w:t>13.05.2026</w:t>
      </w:r>
      <w:r w:rsidR="00786851">
        <w:rPr>
          <w:i/>
        </w:rPr>
        <w:t xml:space="preserve"> </w:t>
      </w:r>
      <w:r w:rsidRPr="00645720">
        <w:rPr>
          <w:b/>
          <w:sz w:val="26"/>
        </w:rPr>
        <w:t>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86851">
        <w:rPr>
          <w:sz w:val="26"/>
        </w:rPr>
        <w:t xml:space="preserve">На </w:t>
      </w:r>
      <w:r w:rsidR="00ED325C">
        <w:t>поставку телекоммуникационных шкафов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1D5C55ED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1C204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C204A"/>
    <w:rsid w:val="001E3E64"/>
    <w:rsid w:val="002A7547"/>
    <w:rsid w:val="003869B7"/>
    <w:rsid w:val="003941AD"/>
    <w:rsid w:val="003E6D5C"/>
    <w:rsid w:val="00403371"/>
    <w:rsid w:val="00567EE0"/>
    <w:rsid w:val="005F3C95"/>
    <w:rsid w:val="00645720"/>
    <w:rsid w:val="00786851"/>
    <w:rsid w:val="007935EE"/>
    <w:rsid w:val="007E1207"/>
    <w:rsid w:val="007E4292"/>
    <w:rsid w:val="00927F6D"/>
    <w:rsid w:val="009B4848"/>
    <w:rsid w:val="00A01776"/>
    <w:rsid w:val="00A21F97"/>
    <w:rsid w:val="00A5323D"/>
    <w:rsid w:val="00B55541"/>
    <w:rsid w:val="00B73D2A"/>
    <w:rsid w:val="00BF0BBA"/>
    <w:rsid w:val="00C60871"/>
    <w:rsid w:val="00E67EBC"/>
    <w:rsid w:val="00ED325C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26</cp:revision>
  <dcterms:created xsi:type="dcterms:W3CDTF">2026-02-24T08:19:00Z</dcterms:created>
  <dcterms:modified xsi:type="dcterms:W3CDTF">2026-05-08T06:20:00Z</dcterms:modified>
</cp:coreProperties>
</file>