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6888E05A" w:rsidR="00D16518" w:rsidRDefault="00D16518" w:rsidP="00D16518">
      <w:pPr>
        <w:keepNext/>
        <w:keepLines/>
        <w:rPr>
          <w:sz w:val="26"/>
          <w:szCs w:val="26"/>
        </w:rPr>
      </w:pPr>
    </w:p>
    <w:p w14:paraId="6613BC3A" w14:textId="1E28ED9D" w:rsidR="00FA34D9" w:rsidRDefault="00FA34D9" w:rsidP="00D16518">
      <w:pPr>
        <w:keepNext/>
        <w:keepLines/>
        <w:rPr>
          <w:sz w:val="26"/>
          <w:szCs w:val="26"/>
        </w:rPr>
      </w:pPr>
    </w:p>
    <w:p w14:paraId="23307322" w14:textId="14BDA3B0" w:rsidR="00FA34D9" w:rsidRDefault="00FA34D9" w:rsidP="00D16518">
      <w:pPr>
        <w:keepNext/>
        <w:keepLines/>
        <w:rPr>
          <w:sz w:val="26"/>
          <w:szCs w:val="26"/>
        </w:rPr>
      </w:pPr>
    </w:p>
    <w:p w14:paraId="4A3D6397" w14:textId="30226ABA" w:rsidR="00FA34D9" w:rsidRDefault="00FA34D9" w:rsidP="00D16518">
      <w:pPr>
        <w:keepNext/>
        <w:keepLines/>
        <w:rPr>
          <w:sz w:val="26"/>
          <w:szCs w:val="26"/>
        </w:rPr>
      </w:pPr>
    </w:p>
    <w:p w14:paraId="3365375D" w14:textId="4D09C3CD" w:rsidR="00FA34D9" w:rsidRDefault="00FA34D9" w:rsidP="00D16518">
      <w:pPr>
        <w:keepNext/>
        <w:keepLines/>
        <w:rPr>
          <w:sz w:val="26"/>
          <w:szCs w:val="26"/>
        </w:rPr>
      </w:pPr>
    </w:p>
    <w:p w14:paraId="0AA96139" w14:textId="1F0381B4" w:rsidR="00FA34D9" w:rsidRDefault="00FA34D9" w:rsidP="00D16518">
      <w:pPr>
        <w:keepNext/>
        <w:keepLines/>
        <w:rPr>
          <w:sz w:val="26"/>
          <w:szCs w:val="26"/>
        </w:rPr>
      </w:pPr>
    </w:p>
    <w:p w14:paraId="6493A07E" w14:textId="77777777" w:rsidR="00FA34D9" w:rsidRPr="00A81284" w:rsidRDefault="00FA34D9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9247671" w14:textId="431E168D" w:rsidR="00D86B7E" w:rsidRDefault="00D86B7E" w:rsidP="000C167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 w:rsidRPr="00D86B7E">
        <w:rPr>
          <w:rFonts w:eastAsia="Calibri"/>
          <w:sz w:val="26"/>
          <w:szCs w:val="26"/>
        </w:rPr>
        <w:t>ОКПД 2: 20.11.11.1</w:t>
      </w:r>
      <w:r w:rsidR="001E2A24">
        <w:rPr>
          <w:rFonts w:eastAsia="Calibri"/>
          <w:sz w:val="26"/>
          <w:szCs w:val="26"/>
        </w:rPr>
        <w:t>3</w:t>
      </w:r>
      <w:r w:rsidRPr="00D86B7E">
        <w:rPr>
          <w:rFonts w:eastAsia="Calibri"/>
          <w:sz w:val="26"/>
          <w:szCs w:val="26"/>
        </w:rPr>
        <w:t>0 Поставка технических газов для нужд Камчатского филиала АО "ТК РусГидро"</w:t>
      </w:r>
    </w:p>
    <w:p w14:paraId="7492F9A7" w14:textId="404C3F41" w:rsidR="00D16518" w:rsidRPr="00434917" w:rsidRDefault="002C154B" w:rsidP="000C167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 w:rsidRPr="00434917">
        <w:rPr>
          <w:rFonts w:eastAsia="Calibri"/>
          <w:b/>
          <w:sz w:val="26"/>
          <w:szCs w:val="26"/>
        </w:rPr>
        <w:t xml:space="preserve">Лот №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C26F40B" w14:textId="77777777" w:rsidR="000D661F" w:rsidRPr="00D849AA" w:rsidRDefault="00D16518" w:rsidP="000D661F">
      <w:pPr>
        <w:jc w:val="center"/>
        <w:rPr>
          <w:b/>
        </w:rPr>
      </w:pPr>
      <w:r w:rsidRPr="00A81284">
        <w:rPr>
          <w:sz w:val="26"/>
          <w:szCs w:val="26"/>
        </w:rPr>
        <w:br w:type="page"/>
      </w:r>
      <w:r w:rsidR="000D661F">
        <w:rPr>
          <w:b/>
        </w:rPr>
        <w:lastRenderedPageBreak/>
        <w:t>СОДЕРЖАНИЕ</w:t>
      </w:r>
    </w:p>
    <w:p w14:paraId="64C5760D" w14:textId="6E42CEA0" w:rsidR="00FC6071" w:rsidRDefault="000D661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9430392" w:history="1">
        <w:r w:rsidR="00FC6071" w:rsidRPr="002652EA">
          <w:rPr>
            <w:rStyle w:val="af6"/>
            <w:noProof/>
          </w:rPr>
          <w:t>1.</w:t>
        </w:r>
        <w:r w:rsidR="00FC607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Общие сведения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_Toc199430392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3</w:t>
        </w:r>
        <w:r w:rsidR="00FC6071">
          <w:rPr>
            <w:noProof/>
            <w:webHidden/>
          </w:rPr>
          <w:fldChar w:fldCharType="end"/>
        </w:r>
      </w:hyperlink>
    </w:p>
    <w:p w14:paraId="064EAB77" w14:textId="38573D30" w:rsidR="00FC6071" w:rsidRDefault="001E2A2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393" w:history="1">
        <w:r w:rsidR="00FC6071" w:rsidRPr="002652EA">
          <w:rPr>
            <w:rStyle w:val="af6"/>
            <w:iCs/>
            <w:noProof/>
          </w:rPr>
          <w:t>1.1.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Обозначения и сокращения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_Toc199430393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3</w:t>
        </w:r>
        <w:r w:rsidR="00FC6071">
          <w:rPr>
            <w:noProof/>
            <w:webHidden/>
          </w:rPr>
          <w:fldChar w:fldCharType="end"/>
        </w:r>
      </w:hyperlink>
    </w:p>
    <w:p w14:paraId="1314A66F" w14:textId="79D17081" w:rsidR="00FC6071" w:rsidRDefault="001E2A2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394" w:history="1">
        <w:r w:rsidR="00FC6071" w:rsidRPr="002652EA">
          <w:rPr>
            <w:rStyle w:val="af6"/>
            <w:iCs/>
            <w:noProof/>
          </w:rPr>
          <w:t>1.2.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Наименование закупаемой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_Toc199430394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1A41BEA0" w14:textId="20990EB6" w:rsidR="00FC6071" w:rsidRDefault="001E2A2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395" w:history="1">
        <w:r w:rsidR="00FC6071" w:rsidRPr="002652EA">
          <w:rPr>
            <w:rStyle w:val="af6"/>
            <w:iCs/>
            <w:noProof/>
          </w:rPr>
          <w:t>1.3.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Цель использования закупаемой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_Toc199430395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673AD2D8" w14:textId="5C2BEAC9" w:rsidR="00FC6071" w:rsidRDefault="001E2A2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396" w:history="1">
        <w:r w:rsidR="00FC6071" w:rsidRPr="002652EA">
          <w:rPr>
            <w:rStyle w:val="af6"/>
            <w:iCs/>
            <w:noProof/>
          </w:rPr>
          <w:t>1.4.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Иные требования и сведения общего характера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_Toc199430396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01C2B64D" w14:textId="7B911ECD" w:rsidR="00FC6071" w:rsidRDefault="001E2A2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430400" w:history="1">
        <w:r w:rsidR="00FC6071" w:rsidRPr="002652EA">
          <w:rPr>
            <w:rStyle w:val="af6"/>
            <w:noProof/>
          </w:rPr>
          <w:t>2.</w:t>
        </w:r>
        <w:r w:rsidR="00FC607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6071" w:rsidRPr="002652EA">
          <w:rPr>
            <w:rStyle w:val="af6"/>
            <w:iCs/>
            <w:noProof/>
          </w:rPr>
          <w:t>Требования к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_Toc199430400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25D84E90" w14:textId="18BAD5BA" w:rsidR="00FC6071" w:rsidRDefault="001E2A2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401" w:history="1">
        <w:r w:rsidR="00FC6071" w:rsidRPr="002652EA">
          <w:rPr>
            <w:rStyle w:val="af6"/>
            <w:iCs/>
            <w:noProof/>
          </w:rPr>
          <w:t>2.1.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Требования к объемам и срокам поставки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_Toc199430401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764AB2B1" w14:textId="0552F350" w:rsidR="00FC6071" w:rsidRDefault="001E2A24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402" w:history="1">
        <w:r w:rsidR="00FC6071" w:rsidRPr="002652EA">
          <w:rPr>
            <w:rStyle w:val="af6"/>
            <w:noProof/>
          </w:rPr>
          <w:t>2.1.1.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Перечень и объем закупаемой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_Toc199430402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2AB632FA" w14:textId="2C7A72B8" w:rsidR="00FC6071" w:rsidRDefault="001E2A2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430403" w:history="1">
        <w:r w:rsidR="00FC6071" w:rsidRPr="002652EA">
          <w:rPr>
            <w:rStyle w:val="af6"/>
            <w:noProof/>
          </w:rPr>
          <w:t>Таблица 1.1 Перечень и объем закупаемой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_Toc199430403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2ACE7245" w14:textId="2A0C4454" w:rsidR="00FC6071" w:rsidRDefault="001E2A24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404" w:history="1">
        <w:r w:rsidR="00FC6071" w:rsidRPr="002652EA">
          <w:rPr>
            <w:rStyle w:val="af6"/>
            <w:noProof/>
          </w:rPr>
          <w:t>2.1.2.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_Toc199430404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4D02858D" w14:textId="695643D3" w:rsidR="00FC6071" w:rsidRDefault="001E2A2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430405" w:history="1">
        <w:r w:rsidR="00FC6071" w:rsidRPr="002652EA">
          <w:rPr>
            <w:rStyle w:val="af6"/>
            <w:noProof/>
          </w:rPr>
          <w:t>Таблица 2.1 Требования по срокам поставки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_Toc199430405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4</w:t>
        </w:r>
        <w:r w:rsidR="00FC6071">
          <w:rPr>
            <w:noProof/>
            <w:webHidden/>
          </w:rPr>
          <w:fldChar w:fldCharType="end"/>
        </w:r>
      </w:hyperlink>
    </w:p>
    <w:p w14:paraId="74CA4CCF" w14:textId="10139DF1" w:rsidR="00FC6071" w:rsidRDefault="001E2A2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430406" w:history="1">
        <w:r w:rsidR="00FC6071" w:rsidRPr="002652EA">
          <w:rPr>
            <w:rStyle w:val="af6"/>
            <w:iCs/>
            <w:noProof/>
          </w:rPr>
          <w:t>2.2.</w:t>
        </w:r>
        <w:r w:rsidR="00FC6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Требования к качеству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_Toc199430406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5</w:t>
        </w:r>
        <w:r w:rsidR="00FC6071">
          <w:rPr>
            <w:noProof/>
            <w:webHidden/>
          </w:rPr>
          <w:fldChar w:fldCharType="end"/>
        </w:r>
      </w:hyperlink>
    </w:p>
    <w:p w14:paraId="0FF19232" w14:textId="4BD0DAA4" w:rsidR="00FC6071" w:rsidRDefault="001E2A2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430407" w:history="1">
        <w:r w:rsidR="00FC6071" w:rsidRPr="002652EA">
          <w:rPr>
            <w:rStyle w:val="af6"/>
            <w:noProof/>
          </w:rPr>
          <w:t>Таблица 3. Требования к продукции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_Toc199430407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5</w:t>
        </w:r>
        <w:r w:rsidR="00FC6071">
          <w:rPr>
            <w:noProof/>
            <w:webHidden/>
          </w:rPr>
          <w:fldChar w:fldCharType="end"/>
        </w:r>
      </w:hyperlink>
    </w:p>
    <w:p w14:paraId="41823858" w14:textId="245051B1" w:rsidR="00FC6071" w:rsidRDefault="001E2A2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430408" w:history="1">
        <w:r w:rsidR="00FC6071" w:rsidRPr="002652EA">
          <w:rPr>
            <w:rStyle w:val="af6"/>
            <w:noProof/>
          </w:rPr>
          <w:t>3.</w:t>
        </w:r>
        <w:r w:rsidR="00FC607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6071" w:rsidRPr="002652EA">
          <w:rPr>
            <w:rStyle w:val="af6"/>
            <w:noProof/>
          </w:rPr>
          <w:t>Требования к документации по ценообразованию на этапе закупки</w:t>
        </w:r>
        <w:r w:rsidR="00FC6071">
          <w:rPr>
            <w:noProof/>
            <w:webHidden/>
          </w:rPr>
          <w:tab/>
        </w:r>
        <w:r w:rsidR="00FC6071">
          <w:rPr>
            <w:noProof/>
            <w:webHidden/>
          </w:rPr>
          <w:fldChar w:fldCharType="begin"/>
        </w:r>
        <w:r w:rsidR="00FC6071">
          <w:rPr>
            <w:noProof/>
            <w:webHidden/>
          </w:rPr>
          <w:instrText xml:space="preserve"> PAGEREF _Toc199430408 \h </w:instrText>
        </w:r>
        <w:r w:rsidR="00FC6071">
          <w:rPr>
            <w:noProof/>
            <w:webHidden/>
          </w:rPr>
        </w:r>
        <w:r w:rsidR="00FC6071">
          <w:rPr>
            <w:noProof/>
            <w:webHidden/>
          </w:rPr>
          <w:fldChar w:fldCharType="separate"/>
        </w:r>
        <w:r w:rsidR="00FC6071">
          <w:rPr>
            <w:noProof/>
            <w:webHidden/>
          </w:rPr>
          <w:t>8</w:t>
        </w:r>
        <w:r w:rsidR="00FC6071">
          <w:rPr>
            <w:noProof/>
            <w:webHidden/>
          </w:rPr>
          <w:fldChar w:fldCharType="end"/>
        </w:r>
      </w:hyperlink>
    </w:p>
    <w:p w14:paraId="0FE06F6F" w14:textId="58D0FEA2" w:rsidR="00D16518" w:rsidRDefault="000D661F" w:rsidP="000D661F">
      <w:pPr>
        <w:rPr>
          <w:rFonts w:cstheme="majorHAnsi"/>
          <w:b/>
          <w:i/>
        </w:rPr>
      </w:pPr>
      <w:r>
        <w:rPr>
          <w:rFonts w:cstheme="majorHAnsi"/>
          <w:b/>
          <w:i/>
        </w:rPr>
        <w:fldChar w:fldCharType="end"/>
      </w:r>
    </w:p>
    <w:p w14:paraId="78CADC15" w14:textId="633DAEE2" w:rsidR="000D661F" w:rsidRDefault="000D661F" w:rsidP="000D661F">
      <w:pPr>
        <w:rPr>
          <w:rFonts w:cstheme="majorHAnsi"/>
          <w:b/>
          <w:i/>
        </w:rPr>
      </w:pPr>
    </w:p>
    <w:p w14:paraId="506B0A1D" w14:textId="18177DF1" w:rsidR="000D661F" w:rsidRDefault="000D661F" w:rsidP="000D661F">
      <w:pPr>
        <w:rPr>
          <w:rFonts w:cstheme="majorHAnsi"/>
          <w:b/>
          <w:i/>
        </w:rPr>
      </w:pPr>
    </w:p>
    <w:p w14:paraId="58474EDB" w14:textId="718AEE1A" w:rsidR="000D661F" w:rsidRDefault="000D661F" w:rsidP="000D661F">
      <w:pPr>
        <w:rPr>
          <w:rFonts w:cstheme="majorHAnsi"/>
          <w:b/>
          <w:i/>
        </w:rPr>
      </w:pPr>
    </w:p>
    <w:p w14:paraId="79DD5FFE" w14:textId="267F2B5E" w:rsidR="000D661F" w:rsidRDefault="000D661F" w:rsidP="000D661F">
      <w:pPr>
        <w:rPr>
          <w:rFonts w:cstheme="majorHAnsi"/>
          <w:b/>
          <w:i/>
        </w:rPr>
      </w:pPr>
    </w:p>
    <w:p w14:paraId="77AF70B7" w14:textId="3CC62395" w:rsidR="000D661F" w:rsidRDefault="000D661F" w:rsidP="000D661F">
      <w:pPr>
        <w:rPr>
          <w:rFonts w:cstheme="majorHAnsi"/>
          <w:b/>
          <w:i/>
        </w:rPr>
      </w:pPr>
    </w:p>
    <w:p w14:paraId="184FE618" w14:textId="682156F4" w:rsidR="000D661F" w:rsidRDefault="000D661F" w:rsidP="000D661F">
      <w:pPr>
        <w:rPr>
          <w:rFonts w:cstheme="majorHAnsi"/>
          <w:b/>
          <w:i/>
        </w:rPr>
      </w:pPr>
    </w:p>
    <w:p w14:paraId="6211ABB3" w14:textId="07395FBA" w:rsidR="000D661F" w:rsidRDefault="000D661F" w:rsidP="000D661F">
      <w:pPr>
        <w:rPr>
          <w:rFonts w:cstheme="majorHAnsi"/>
          <w:b/>
          <w:i/>
        </w:rPr>
      </w:pPr>
    </w:p>
    <w:p w14:paraId="3F1A1CCA" w14:textId="6CCEB3B1" w:rsidR="000D661F" w:rsidRDefault="000D661F" w:rsidP="000D661F">
      <w:pPr>
        <w:rPr>
          <w:rFonts w:cstheme="majorHAnsi"/>
          <w:b/>
          <w:i/>
        </w:rPr>
      </w:pPr>
    </w:p>
    <w:p w14:paraId="50D07D51" w14:textId="35601502" w:rsidR="000D661F" w:rsidRDefault="000D661F" w:rsidP="000D661F">
      <w:pPr>
        <w:rPr>
          <w:rFonts w:cstheme="majorHAnsi"/>
          <w:b/>
          <w:i/>
        </w:rPr>
      </w:pPr>
    </w:p>
    <w:p w14:paraId="4212CB76" w14:textId="7DA0C960" w:rsidR="000D661F" w:rsidRDefault="000D661F" w:rsidP="000D661F">
      <w:pPr>
        <w:rPr>
          <w:rFonts w:cstheme="majorHAnsi"/>
          <w:b/>
          <w:i/>
        </w:rPr>
      </w:pPr>
    </w:p>
    <w:p w14:paraId="1C5A5D71" w14:textId="30FCBA2D" w:rsidR="000D661F" w:rsidRDefault="000D661F" w:rsidP="000D661F">
      <w:pPr>
        <w:rPr>
          <w:rFonts w:cstheme="majorHAnsi"/>
          <w:b/>
          <w:i/>
        </w:rPr>
      </w:pPr>
    </w:p>
    <w:p w14:paraId="6A7F1F2C" w14:textId="21FBB811" w:rsidR="000D661F" w:rsidRDefault="000D661F" w:rsidP="000D661F">
      <w:pPr>
        <w:rPr>
          <w:rFonts w:cstheme="majorHAnsi"/>
          <w:b/>
          <w:i/>
        </w:rPr>
      </w:pPr>
    </w:p>
    <w:p w14:paraId="50D13A1E" w14:textId="4E8FB793" w:rsidR="000D661F" w:rsidRDefault="000D661F" w:rsidP="000D661F">
      <w:pPr>
        <w:rPr>
          <w:rFonts w:cstheme="majorHAnsi"/>
          <w:b/>
          <w:i/>
        </w:rPr>
      </w:pPr>
    </w:p>
    <w:p w14:paraId="7A824E9A" w14:textId="5EE38832" w:rsidR="000D661F" w:rsidRDefault="000D661F" w:rsidP="000D661F">
      <w:pPr>
        <w:rPr>
          <w:rFonts w:cstheme="majorHAnsi"/>
          <w:b/>
          <w:i/>
        </w:rPr>
      </w:pPr>
    </w:p>
    <w:p w14:paraId="59ECDDD3" w14:textId="2C576CCF" w:rsidR="00C10D3B" w:rsidRDefault="00C10D3B" w:rsidP="000D661F">
      <w:pPr>
        <w:rPr>
          <w:rFonts w:cstheme="majorHAnsi"/>
          <w:b/>
          <w:i/>
        </w:rPr>
      </w:pPr>
    </w:p>
    <w:p w14:paraId="30F60EAD" w14:textId="449AAE1E" w:rsidR="00C10D3B" w:rsidRDefault="00C10D3B" w:rsidP="000D661F">
      <w:pPr>
        <w:rPr>
          <w:rFonts w:cstheme="majorHAnsi"/>
          <w:b/>
          <w:i/>
        </w:rPr>
      </w:pPr>
    </w:p>
    <w:p w14:paraId="7D1681EC" w14:textId="1656CD20" w:rsidR="00C10D3B" w:rsidRDefault="00C10D3B" w:rsidP="000D661F">
      <w:pPr>
        <w:rPr>
          <w:rFonts w:cstheme="majorHAnsi"/>
          <w:b/>
          <w:i/>
        </w:rPr>
      </w:pPr>
    </w:p>
    <w:p w14:paraId="1B081241" w14:textId="2D04F36D" w:rsidR="00C10D3B" w:rsidRDefault="00C10D3B" w:rsidP="000D661F">
      <w:pPr>
        <w:rPr>
          <w:rFonts w:cstheme="majorHAnsi"/>
          <w:b/>
          <w:i/>
        </w:rPr>
      </w:pPr>
    </w:p>
    <w:p w14:paraId="31FB58C4" w14:textId="215C272A" w:rsidR="00C10D3B" w:rsidRDefault="00C10D3B" w:rsidP="000D661F">
      <w:pPr>
        <w:rPr>
          <w:rFonts w:cstheme="majorHAnsi"/>
          <w:b/>
          <w:i/>
        </w:rPr>
      </w:pPr>
    </w:p>
    <w:p w14:paraId="67573CD7" w14:textId="5F811CFA" w:rsidR="00C10D3B" w:rsidRDefault="00C10D3B" w:rsidP="000D661F">
      <w:pPr>
        <w:rPr>
          <w:rFonts w:cstheme="majorHAnsi"/>
          <w:b/>
          <w:i/>
        </w:rPr>
      </w:pPr>
    </w:p>
    <w:p w14:paraId="77418892" w14:textId="0D59CBB6" w:rsidR="00C10D3B" w:rsidRDefault="00C10D3B" w:rsidP="000D661F">
      <w:pPr>
        <w:rPr>
          <w:rFonts w:cstheme="majorHAnsi"/>
          <w:b/>
          <w:i/>
        </w:rPr>
      </w:pPr>
    </w:p>
    <w:p w14:paraId="48E8CFF8" w14:textId="685C8BA0" w:rsidR="00C10D3B" w:rsidRDefault="00C10D3B" w:rsidP="000D661F">
      <w:pPr>
        <w:rPr>
          <w:rFonts w:cstheme="majorHAnsi"/>
          <w:b/>
          <w:i/>
        </w:rPr>
      </w:pPr>
    </w:p>
    <w:p w14:paraId="416571D6" w14:textId="77777777" w:rsidR="00C10D3B" w:rsidRDefault="00C10D3B" w:rsidP="000D661F">
      <w:pPr>
        <w:rPr>
          <w:rFonts w:cstheme="majorHAnsi"/>
          <w:b/>
          <w:i/>
        </w:rPr>
      </w:pPr>
    </w:p>
    <w:p w14:paraId="50D60D1F" w14:textId="559E23B3" w:rsidR="000D661F" w:rsidRDefault="000D661F" w:rsidP="000D661F">
      <w:pPr>
        <w:rPr>
          <w:rFonts w:cstheme="majorHAnsi"/>
          <w:b/>
          <w:i/>
        </w:rPr>
      </w:pPr>
    </w:p>
    <w:p w14:paraId="2ECC5ACD" w14:textId="0F60226C" w:rsidR="000D661F" w:rsidRDefault="000D661F" w:rsidP="000D661F">
      <w:pPr>
        <w:rPr>
          <w:rFonts w:cstheme="majorHAnsi"/>
          <w:b/>
          <w:i/>
        </w:rPr>
      </w:pPr>
    </w:p>
    <w:p w14:paraId="76155309" w14:textId="77777777" w:rsidR="000D661F" w:rsidRPr="00A81284" w:rsidRDefault="000D661F" w:rsidP="000D661F">
      <w:pPr>
        <w:rPr>
          <w:sz w:val="26"/>
          <w:szCs w:val="26"/>
        </w:rPr>
      </w:pP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9430392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41FA8567" w14:textId="77777777" w:rsidR="000C1679" w:rsidRPr="001C7471" w:rsidRDefault="000C1679" w:rsidP="000C1679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199430393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0C1679" w:rsidRPr="00C4463B" w14:paraId="5EA04B0B" w14:textId="77777777" w:rsidTr="006979E2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42DCA918" w14:textId="77777777" w:rsidR="000C1679" w:rsidRPr="00124776" w:rsidRDefault="000C1679" w:rsidP="006979E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i/>
                <w:lang w:val="x-none" w:eastAsia="x-none"/>
              </w:rPr>
            </w:pPr>
            <w:r w:rsidRPr="00124776">
              <w:rPr>
                <w:rFonts w:eastAsia="Calibri"/>
                <w:i/>
                <w:lang w:val="x-none" w:eastAsia="x-none"/>
              </w:rPr>
              <w:t>УПД</w:t>
            </w:r>
          </w:p>
        </w:tc>
        <w:tc>
          <w:tcPr>
            <w:tcW w:w="7998" w:type="dxa"/>
            <w:shd w:val="clear" w:color="auto" w:fill="auto"/>
          </w:tcPr>
          <w:p w14:paraId="264FCE0B" w14:textId="77777777" w:rsidR="000C1679" w:rsidRPr="00124776" w:rsidRDefault="000C1679" w:rsidP="006979E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lang w:val="x-none" w:eastAsia="x-none"/>
              </w:rPr>
            </w:pPr>
            <w:r w:rsidRPr="00124776">
              <w:rPr>
                <w:rFonts w:eastAsia="Calibri"/>
                <w:lang w:val="x-none" w:eastAsia="x-none"/>
              </w:rPr>
              <w:t>Универсальный передаточный документ</w:t>
            </w:r>
          </w:p>
        </w:tc>
      </w:tr>
    </w:tbl>
    <w:p w14:paraId="466BD709" w14:textId="77777777" w:rsidR="000C1679" w:rsidRPr="00C4463B" w:rsidRDefault="000C1679" w:rsidP="000C1679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CD1F86">
      <w:pPr>
        <w:pStyle w:val="4"/>
        <w:ind w:left="0" w:firstLine="709"/>
        <w:jc w:val="both"/>
      </w:pPr>
      <w:bookmarkStart w:id="5" w:name="_Toc199430394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5A897770" w:rsidR="00D849AA" w:rsidRPr="00D61198" w:rsidRDefault="004C65C4" w:rsidP="00E77EF9">
      <w:pPr>
        <w:widowControl w:val="0"/>
        <w:tabs>
          <w:tab w:val="left" w:pos="426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77EF9" w:rsidRPr="00E77EF9">
        <w:rPr>
          <w:sz w:val="24"/>
          <w:szCs w:val="24"/>
        </w:rPr>
        <w:t>ОКПД 2: 20.11.11.1</w:t>
      </w:r>
      <w:r w:rsidR="001E2A24">
        <w:rPr>
          <w:sz w:val="24"/>
          <w:szCs w:val="24"/>
        </w:rPr>
        <w:t>3</w:t>
      </w:r>
      <w:r w:rsidR="00E77EF9" w:rsidRPr="00E77EF9">
        <w:rPr>
          <w:sz w:val="24"/>
          <w:szCs w:val="24"/>
        </w:rPr>
        <w:t>0 Поставка технических газов для нужд Камчатского филиала АО "ТК РусГидро"</w:t>
      </w:r>
    </w:p>
    <w:p w14:paraId="0BD3BD6C" w14:textId="13B4090C" w:rsidR="004B62E6" w:rsidRPr="003A4147" w:rsidRDefault="00B7169F" w:rsidP="00CD1F86">
      <w:pPr>
        <w:pStyle w:val="4"/>
        <w:spacing w:before="240"/>
        <w:ind w:left="0" w:firstLine="709"/>
        <w:jc w:val="both"/>
        <w:rPr>
          <w:lang w:val="ru-RU"/>
        </w:rPr>
      </w:pPr>
      <w:bookmarkStart w:id="6" w:name="_Toc46743507"/>
      <w:bookmarkStart w:id="7" w:name="_Toc199430395"/>
      <w:r w:rsidRPr="003A4147">
        <w:t xml:space="preserve">Цель </w:t>
      </w:r>
      <w:bookmarkEnd w:id="6"/>
      <w:r w:rsidR="001A53C8" w:rsidRPr="003A4147">
        <w:rPr>
          <w:lang w:val="ru-RU"/>
        </w:rPr>
        <w:t>использования закупаемой продукции</w:t>
      </w:r>
      <w:bookmarkEnd w:id="7"/>
    </w:p>
    <w:p w14:paraId="7CCBD82A" w14:textId="43AF9B53" w:rsidR="005504AF" w:rsidRPr="003A4147" w:rsidRDefault="005504AF" w:rsidP="00CD1F86">
      <w:pPr>
        <w:ind w:firstLine="709"/>
        <w:jc w:val="both"/>
        <w:rPr>
          <w:sz w:val="24"/>
          <w:szCs w:val="24"/>
          <w:lang w:eastAsia="x-none"/>
        </w:rPr>
      </w:pPr>
      <w:r w:rsidRPr="003A4147">
        <w:rPr>
          <w:sz w:val="24"/>
          <w:szCs w:val="24"/>
        </w:rPr>
        <w:t>Об</w:t>
      </w:r>
      <w:r w:rsidR="00B248EA" w:rsidRPr="003A4147">
        <w:rPr>
          <w:sz w:val="24"/>
          <w:szCs w:val="24"/>
        </w:rPr>
        <w:t xml:space="preserve">еспечение </w:t>
      </w:r>
      <w:r w:rsidR="003D2ABC">
        <w:rPr>
          <w:sz w:val="24"/>
          <w:szCs w:val="24"/>
        </w:rPr>
        <w:t>техническими газами</w:t>
      </w:r>
      <w:r w:rsidR="00A76BF1">
        <w:rPr>
          <w:sz w:val="24"/>
          <w:szCs w:val="24"/>
        </w:rPr>
        <w:t xml:space="preserve"> </w:t>
      </w:r>
      <w:r w:rsidR="00A76BF1" w:rsidRPr="003A4147">
        <w:rPr>
          <w:sz w:val="24"/>
          <w:szCs w:val="24"/>
        </w:rPr>
        <w:t>Камчатского</w:t>
      </w:r>
      <w:r w:rsidRPr="003A4147">
        <w:rPr>
          <w:sz w:val="24"/>
          <w:szCs w:val="24"/>
        </w:rPr>
        <w:t xml:space="preserve"> филиала АО «ТК РусГидро»</w:t>
      </w:r>
      <w:r w:rsidR="00B248EA" w:rsidRPr="003A4147">
        <w:rPr>
          <w:sz w:val="24"/>
          <w:szCs w:val="24"/>
        </w:rPr>
        <w:t>.</w:t>
      </w:r>
    </w:p>
    <w:p w14:paraId="57E83D20" w14:textId="3EFC047D" w:rsidR="00677D68" w:rsidRPr="003A4147" w:rsidRDefault="00677D68" w:rsidP="00CD1F86">
      <w:pPr>
        <w:pStyle w:val="4"/>
        <w:ind w:left="0" w:firstLine="709"/>
        <w:jc w:val="both"/>
      </w:pPr>
      <w:bookmarkStart w:id="8" w:name="_Toc199430396"/>
      <w:bookmarkStart w:id="9" w:name="_Toc50125126"/>
      <w:bookmarkStart w:id="10" w:name="_Toc46743510"/>
      <w:r w:rsidRPr="003A4147">
        <w:t>Иные требования и сведения общего характера</w:t>
      </w:r>
      <w:bookmarkEnd w:id="8"/>
    </w:p>
    <w:p w14:paraId="5210D475" w14:textId="3C4DBD00" w:rsidR="00B248EA" w:rsidRPr="00C10D3B" w:rsidRDefault="00B248EA" w:rsidP="00CD1F86">
      <w:pPr>
        <w:pStyle w:val="4"/>
        <w:numPr>
          <w:ilvl w:val="2"/>
          <w:numId w:val="22"/>
        </w:numPr>
        <w:ind w:left="0" w:firstLine="709"/>
        <w:jc w:val="both"/>
        <w:rPr>
          <w:rFonts w:eastAsia="Times New Roman"/>
          <w:b w:val="0"/>
          <w:bCs w:val="0"/>
          <w:lang w:val="ru-RU" w:eastAsia="ru-RU"/>
        </w:rPr>
      </w:pPr>
      <w:bookmarkStart w:id="11" w:name="_Toc136349843"/>
      <w:bookmarkStart w:id="12" w:name="_Toc142589270"/>
      <w:bookmarkStart w:id="13" w:name="_Toc142825273"/>
      <w:bookmarkStart w:id="14" w:name="_Toc199430397"/>
      <w:r w:rsidRPr="003A4147">
        <w:rPr>
          <w:rFonts w:eastAsia="Times New Roman"/>
          <w:b w:val="0"/>
          <w:bCs w:val="0"/>
          <w:lang w:val="ru-RU" w:eastAsia="ru-RU"/>
        </w:rPr>
        <w:t xml:space="preserve">Продукция </w:t>
      </w:r>
      <w:r w:rsidR="003D2ABC">
        <w:rPr>
          <w:rFonts w:eastAsia="Times New Roman"/>
          <w:b w:val="0"/>
          <w:bCs w:val="0"/>
          <w:lang w:val="ru-RU" w:eastAsia="ru-RU"/>
        </w:rPr>
        <w:t>должна быть новой, не ранее 202</w:t>
      </w:r>
      <w:r w:rsidR="000A6792">
        <w:rPr>
          <w:rFonts w:eastAsia="Times New Roman"/>
          <w:b w:val="0"/>
          <w:bCs w:val="0"/>
          <w:lang w:val="ru-RU" w:eastAsia="ru-RU"/>
        </w:rPr>
        <w:t>6</w:t>
      </w:r>
      <w:r w:rsidRPr="003A4147">
        <w:rPr>
          <w:rFonts w:eastAsia="Times New Roman"/>
          <w:b w:val="0"/>
          <w:bCs w:val="0"/>
          <w:lang w:val="ru-RU" w:eastAsia="ru-RU"/>
        </w:rPr>
        <w:t xml:space="preserve"> года выпуска,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образцов.</w:t>
      </w:r>
      <w:bookmarkEnd w:id="11"/>
      <w:bookmarkEnd w:id="12"/>
      <w:bookmarkEnd w:id="13"/>
      <w:bookmarkEnd w:id="14"/>
    </w:p>
    <w:p w14:paraId="0A927EAD" w14:textId="77777777" w:rsidR="00B248EA" w:rsidRPr="003A4147" w:rsidRDefault="00B248EA" w:rsidP="00CD1F86">
      <w:pPr>
        <w:pStyle w:val="4"/>
        <w:numPr>
          <w:ilvl w:val="2"/>
          <w:numId w:val="22"/>
        </w:numPr>
        <w:ind w:left="0" w:firstLine="709"/>
        <w:jc w:val="both"/>
        <w:rPr>
          <w:rFonts w:eastAsia="Times New Roman"/>
          <w:b w:val="0"/>
          <w:bCs w:val="0"/>
          <w:lang w:val="ru-RU" w:eastAsia="ru-RU"/>
        </w:rPr>
      </w:pPr>
      <w:bookmarkStart w:id="15" w:name="_Toc136349845"/>
      <w:bookmarkStart w:id="16" w:name="_Toc142589271"/>
      <w:bookmarkStart w:id="17" w:name="_Toc142825274"/>
      <w:bookmarkStart w:id="18" w:name="_Toc199430398"/>
      <w:r w:rsidRPr="003A4147">
        <w:rPr>
          <w:rFonts w:eastAsia="Times New Roman"/>
          <w:b w:val="0"/>
          <w:bCs w:val="0"/>
          <w:lang w:val="ru-RU" w:eastAsia="ru-RU"/>
        </w:rPr>
        <w:t>Поставщик вправе предложить эквивалент к заявленной в настоящем Техническом требовании продукции по позиционно, с указанием марки, модели и технических показателей предлагаемого эквивалента.</w:t>
      </w:r>
      <w:bookmarkEnd w:id="15"/>
      <w:bookmarkEnd w:id="16"/>
      <w:bookmarkEnd w:id="17"/>
      <w:bookmarkEnd w:id="18"/>
      <w:r w:rsidRPr="003A4147">
        <w:rPr>
          <w:rFonts w:eastAsia="Times New Roman"/>
          <w:b w:val="0"/>
          <w:bCs w:val="0"/>
          <w:lang w:val="ru-RU" w:eastAsia="ru-RU"/>
        </w:rPr>
        <w:t xml:space="preserve"> </w:t>
      </w:r>
    </w:p>
    <w:p w14:paraId="65451815" w14:textId="4916C9EB" w:rsidR="004376AB" w:rsidRPr="003D2ABC" w:rsidRDefault="00B248EA" w:rsidP="004376AB">
      <w:pPr>
        <w:pStyle w:val="4"/>
        <w:numPr>
          <w:ilvl w:val="2"/>
          <w:numId w:val="22"/>
        </w:numPr>
        <w:ind w:left="0" w:firstLine="709"/>
        <w:jc w:val="both"/>
        <w:rPr>
          <w:rFonts w:eastAsia="Times New Roman"/>
          <w:b w:val="0"/>
          <w:bCs w:val="0"/>
          <w:lang w:val="ru-RU" w:eastAsia="ru-RU"/>
        </w:rPr>
      </w:pPr>
      <w:bookmarkStart w:id="19" w:name="_Toc136349846"/>
      <w:bookmarkStart w:id="20" w:name="_Toc142589272"/>
      <w:bookmarkStart w:id="21" w:name="_Toc142825275"/>
      <w:bookmarkStart w:id="22" w:name="_Toc199430399"/>
      <w:r w:rsidRPr="003A4147">
        <w:rPr>
          <w:rFonts w:eastAsia="Times New Roman"/>
          <w:b w:val="0"/>
          <w:bCs w:val="0"/>
          <w:lang w:val="ru-RU" w:eastAsia="ru-RU"/>
        </w:rPr>
        <w:t>Технические характеристики предлагаемых эквивалентов не до</w:t>
      </w:r>
      <w:r w:rsidR="00A76BF1">
        <w:rPr>
          <w:rFonts w:eastAsia="Times New Roman"/>
          <w:b w:val="0"/>
          <w:bCs w:val="0"/>
          <w:lang w:val="ru-RU" w:eastAsia="ru-RU"/>
        </w:rPr>
        <w:t xml:space="preserve">лжны быть ниже, чем </w:t>
      </w:r>
      <w:r w:rsidR="00244BA2">
        <w:rPr>
          <w:rFonts w:eastAsia="Times New Roman"/>
          <w:b w:val="0"/>
          <w:bCs w:val="0"/>
          <w:lang w:val="ru-RU" w:eastAsia="ru-RU"/>
        </w:rPr>
        <w:t xml:space="preserve">у </w:t>
      </w:r>
      <w:r w:rsidR="00244BA2" w:rsidRPr="003A4147">
        <w:rPr>
          <w:rFonts w:eastAsia="Times New Roman"/>
          <w:b w:val="0"/>
          <w:bCs w:val="0"/>
          <w:lang w:val="ru-RU" w:eastAsia="ru-RU"/>
        </w:rPr>
        <w:t>указанных</w:t>
      </w:r>
      <w:r w:rsidRPr="003A4147">
        <w:rPr>
          <w:rFonts w:eastAsia="Times New Roman"/>
          <w:b w:val="0"/>
          <w:bCs w:val="0"/>
          <w:lang w:val="ru-RU" w:eastAsia="ru-RU"/>
        </w:rPr>
        <w:t xml:space="preserve"> Покупателем в настоящих Технических требованиях.</w:t>
      </w:r>
      <w:bookmarkEnd w:id="19"/>
      <w:bookmarkEnd w:id="20"/>
      <w:bookmarkEnd w:id="21"/>
      <w:bookmarkEnd w:id="22"/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199430400"/>
      <w:r w:rsidRPr="00935360">
        <w:rPr>
          <w:iCs/>
        </w:rPr>
        <w:t>Требования к продукции</w:t>
      </w:r>
      <w:bookmarkEnd w:id="23"/>
      <w:bookmarkEnd w:id="24"/>
    </w:p>
    <w:p w14:paraId="13CBFA43" w14:textId="09755267" w:rsidR="00943CA0" w:rsidRPr="00C4463B" w:rsidRDefault="00C9139A" w:rsidP="00C9139A">
      <w:pPr>
        <w:pStyle w:val="4"/>
      </w:pPr>
      <w:bookmarkStart w:id="25" w:name="_Toc199430401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25"/>
    </w:p>
    <w:p w14:paraId="58D95BB4" w14:textId="546B3B21" w:rsidR="00C9139A" w:rsidRDefault="001A53C8" w:rsidP="00C9139A">
      <w:pPr>
        <w:pStyle w:val="30"/>
        <w:rPr>
          <w:lang w:val="ru-RU"/>
        </w:rPr>
      </w:pPr>
      <w:bookmarkStart w:id="26" w:name="_Toc136349850"/>
      <w:bookmarkStart w:id="27" w:name="_Toc142589275"/>
      <w:bookmarkStart w:id="28" w:name="_Toc199430402"/>
      <w:r>
        <w:rPr>
          <w:lang w:val="ru-RU"/>
        </w:rPr>
        <w:t>Перечень и объем закупаемой продукции</w:t>
      </w:r>
      <w:bookmarkEnd w:id="26"/>
      <w:bookmarkEnd w:id="27"/>
      <w:bookmarkEnd w:id="28"/>
    </w:p>
    <w:p w14:paraId="57ACB1F4" w14:textId="6F0A9A23" w:rsidR="00A76BF1" w:rsidRDefault="00A76BF1" w:rsidP="00A76BF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9" w:name="_Toc51339695"/>
      <w:bookmarkStart w:id="30" w:name="_Toc1994304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закупаемой продукции</w:t>
      </w:r>
      <w:bookmarkEnd w:id="30"/>
    </w:p>
    <w:p w14:paraId="04C83411" w14:textId="52AD6B52" w:rsidR="00244BA2" w:rsidRPr="00FA29C0" w:rsidRDefault="00244BA2" w:rsidP="00FA29C0">
      <w:pPr>
        <w:jc w:val="center"/>
        <w:rPr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46"/>
        <w:gridCol w:w="760"/>
        <w:gridCol w:w="1380"/>
      </w:tblGrid>
      <w:tr w:rsidR="007F101E" w:rsidRPr="007F101E" w14:paraId="47DC73C4" w14:textId="77777777" w:rsidTr="00163588">
        <w:trPr>
          <w:trHeight w:val="17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1C2554A" w14:textId="77777777" w:rsidR="007F101E" w:rsidRPr="00163588" w:rsidRDefault="007F101E" w:rsidP="007F10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358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46" w:type="dxa"/>
            <w:vMerge w:val="restart"/>
            <w:shd w:val="clear" w:color="auto" w:fill="auto"/>
            <w:vAlign w:val="center"/>
            <w:hideMark/>
          </w:tcPr>
          <w:p w14:paraId="274ED013" w14:textId="77777777" w:rsidR="007F101E" w:rsidRPr="00163588" w:rsidRDefault="007F101E" w:rsidP="007F10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3588">
              <w:rPr>
                <w:b/>
                <w:bCs/>
                <w:color w:val="000000"/>
                <w:sz w:val="24"/>
                <w:szCs w:val="24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14:paraId="15913ABA" w14:textId="77777777" w:rsidR="007F101E" w:rsidRPr="00163588" w:rsidRDefault="007F101E" w:rsidP="007F10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3588">
              <w:rPr>
                <w:b/>
                <w:bCs/>
                <w:color w:val="000000"/>
                <w:sz w:val="24"/>
                <w:szCs w:val="24"/>
              </w:rPr>
              <w:t xml:space="preserve">Ед. </w:t>
            </w:r>
            <w:r w:rsidRPr="00163588">
              <w:rPr>
                <w:b/>
                <w:bCs/>
                <w:color w:val="000000"/>
                <w:sz w:val="24"/>
                <w:szCs w:val="24"/>
              </w:rPr>
              <w:br/>
              <w:t>изм.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  <w:hideMark/>
          </w:tcPr>
          <w:p w14:paraId="6D7BF7C0" w14:textId="08E3D6A0" w:rsidR="007F101E" w:rsidRPr="00DF4E8B" w:rsidRDefault="007F101E" w:rsidP="007F101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588">
              <w:rPr>
                <w:b/>
                <w:bCs/>
                <w:color w:val="000000"/>
                <w:sz w:val="24"/>
                <w:szCs w:val="24"/>
              </w:rPr>
              <w:t>Кол-во</w:t>
            </w:r>
            <w:r w:rsidR="00DF4E8B">
              <w:rPr>
                <w:b/>
                <w:bCs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7F101E" w:rsidRPr="007F101E" w14:paraId="78A0A846" w14:textId="77777777" w:rsidTr="00163588">
        <w:trPr>
          <w:trHeight w:val="315"/>
          <w:jc w:val="center"/>
        </w:trPr>
        <w:tc>
          <w:tcPr>
            <w:tcW w:w="704" w:type="dxa"/>
            <w:vMerge/>
            <w:vAlign w:val="center"/>
            <w:hideMark/>
          </w:tcPr>
          <w:p w14:paraId="6F51F925" w14:textId="77777777" w:rsidR="007F101E" w:rsidRPr="00163588" w:rsidRDefault="007F101E" w:rsidP="007F101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vMerge/>
            <w:vAlign w:val="center"/>
            <w:hideMark/>
          </w:tcPr>
          <w:p w14:paraId="36D00391" w14:textId="77777777" w:rsidR="007F101E" w:rsidRPr="00163588" w:rsidRDefault="007F101E" w:rsidP="007F101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6525A6B8" w14:textId="77777777" w:rsidR="007F101E" w:rsidRPr="00163588" w:rsidRDefault="007F101E" w:rsidP="007F101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9EA3284" w14:textId="77777777" w:rsidR="007F101E" w:rsidRPr="00163588" w:rsidRDefault="007F101E" w:rsidP="007F101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04F" w:rsidRPr="007F101E" w14:paraId="592715DB" w14:textId="77777777" w:rsidTr="00D649BD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6479B8" w14:textId="0FE758F3" w:rsidR="006E204F" w:rsidRPr="00D4455B" w:rsidRDefault="006E204F" w:rsidP="006E204F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  <w:hideMark/>
          </w:tcPr>
          <w:p w14:paraId="179E5E17" w14:textId="489FD511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Азот газообразный технический</w:t>
            </w:r>
          </w:p>
        </w:tc>
        <w:tc>
          <w:tcPr>
            <w:tcW w:w="760" w:type="dxa"/>
            <w:shd w:val="clear" w:color="auto" w:fill="auto"/>
            <w:hideMark/>
          </w:tcPr>
          <w:p w14:paraId="318C4E74" w14:textId="48FFDB40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E72F0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183D24A" w14:textId="4E8207BC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6E204F" w:rsidRPr="007F101E" w14:paraId="229CA831" w14:textId="77777777" w:rsidTr="00D649BD">
        <w:trPr>
          <w:trHeight w:val="60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7E5C82" w14:textId="6CBDEF7A" w:rsidR="006E204F" w:rsidRPr="00D4455B" w:rsidRDefault="006E204F" w:rsidP="006E204F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  <w:hideMark/>
          </w:tcPr>
          <w:p w14:paraId="49AFBAEC" w14:textId="77777777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Аргон газообразный</w:t>
            </w:r>
          </w:p>
        </w:tc>
        <w:tc>
          <w:tcPr>
            <w:tcW w:w="760" w:type="dxa"/>
            <w:shd w:val="clear" w:color="auto" w:fill="auto"/>
            <w:hideMark/>
          </w:tcPr>
          <w:p w14:paraId="75A2C573" w14:textId="63FC2817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E72F0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4029861" w14:textId="133EBF39" w:rsidR="006E204F" w:rsidRPr="00163588" w:rsidRDefault="00BB57DE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E204F" w:rsidRPr="007F101E" w14:paraId="03CEA83B" w14:textId="77777777" w:rsidTr="00D649BD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ED34D8" w14:textId="464379A7" w:rsidR="006E204F" w:rsidRPr="00D4455B" w:rsidRDefault="006E204F" w:rsidP="006E204F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  <w:hideMark/>
          </w:tcPr>
          <w:p w14:paraId="1D112287" w14:textId="77777777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Ацетилен</w:t>
            </w:r>
          </w:p>
        </w:tc>
        <w:tc>
          <w:tcPr>
            <w:tcW w:w="760" w:type="dxa"/>
            <w:shd w:val="clear" w:color="auto" w:fill="auto"/>
            <w:hideMark/>
          </w:tcPr>
          <w:p w14:paraId="356669CA" w14:textId="624EDFD8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E72F0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D0855C1" w14:textId="7AC1A3A5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6E204F" w:rsidRPr="007F101E" w14:paraId="4BCC58B3" w14:textId="77777777" w:rsidTr="00D649BD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188E1E" w14:textId="3A160148" w:rsidR="006E204F" w:rsidRPr="00D4455B" w:rsidRDefault="006E204F" w:rsidP="006E204F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  <w:hideMark/>
          </w:tcPr>
          <w:p w14:paraId="0B10CE99" w14:textId="77777777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Кислород сжатый</w:t>
            </w:r>
          </w:p>
        </w:tc>
        <w:tc>
          <w:tcPr>
            <w:tcW w:w="760" w:type="dxa"/>
            <w:shd w:val="clear" w:color="auto" w:fill="auto"/>
            <w:hideMark/>
          </w:tcPr>
          <w:p w14:paraId="1ED271D1" w14:textId="01066218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E72F0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2EA264E" w14:textId="471F9156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6E204F" w:rsidRPr="007F101E" w14:paraId="235E75B9" w14:textId="77777777" w:rsidTr="00D649BD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73A71C" w14:textId="14D93C9C" w:rsidR="006E204F" w:rsidRPr="00D4455B" w:rsidRDefault="006E204F" w:rsidP="006E204F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  <w:hideMark/>
          </w:tcPr>
          <w:p w14:paraId="64DEE670" w14:textId="77777777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163588">
              <w:rPr>
                <w:color w:val="000000"/>
                <w:sz w:val="24"/>
                <w:szCs w:val="24"/>
              </w:rPr>
              <w:t>Углекислота</w:t>
            </w:r>
          </w:p>
        </w:tc>
        <w:tc>
          <w:tcPr>
            <w:tcW w:w="760" w:type="dxa"/>
            <w:shd w:val="clear" w:color="auto" w:fill="auto"/>
            <w:hideMark/>
          </w:tcPr>
          <w:p w14:paraId="563B4DE6" w14:textId="7C182FAE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E72F0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0AC7702" w14:textId="10C2EED1" w:rsidR="006E204F" w:rsidRPr="00163588" w:rsidRDefault="00BB57DE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6E204F" w:rsidRPr="007F101E" w14:paraId="1D9947B1" w14:textId="77777777" w:rsidTr="00D649BD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11679A" w14:textId="77777777" w:rsidR="006E204F" w:rsidRPr="00D4455B" w:rsidRDefault="006E204F" w:rsidP="006E204F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</w:tcPr>
          <w:p w14:paraId="3EC044C8" w14:textId="298E5108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Пропан</w:t>
            </w:r>
          </w:p>
        </w:tc>
        <w:tc>
          <w:tcPr>
            <w:tcW w:w="760" w:type="dxa"/>
            <w:shd w:val="clear" w:color="auto" w:fill="auto"/>
          </w:tcPr>
          <w:p w14:paraId="711B76B8" w14:textId="20773AC2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E72F0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5A67312" w14:textId="2DD24CBB" w:rsidR="006E204F" w:rsidRPr="00163588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E204F" w:rsidRPr="007F101E" w14:paraId="7489DA10" w14:textId="77777777" w:rsidTr="0016358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34C445" w14:textId="77777777" w:rsidR="006E204F" w:rsidRPr="00D4455B" w:rsidRDefault="006E204F" w:rsidP="00D4455B">
            <w:pPr>
              <w:pStyle w:val="aff5"/>
              <w:numPr>
                <w:ilvl w:val="0"/>
                <w:numId w:val="28"/>
              </w:numPr>
              <w:jc w:val="center"/>
              <w:rPr>
                <w:color w:val="000000"/>
              </w:rPr>
            </w:pPr>
          </w:p>
        </w:tc>
        <w:tc>
          <w:tcPr>
            <w:tcW w:w="6846" w:type="dxa"/>
            <w:shd w:val="clear" w:color="auto" w:fill="auto"/>
          </w:tcPr>
          <w:p w14:paraId="245A37CD" w14:textId="36A22F04" w:rsidR="006E204F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Баллон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41B77CF" w14:textId="264D3212" w:rsidR="006E204F" w:rsidRDefault="006E204F" w:rsidP="007F10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D00CDA" w14:textId="5AF6B849" w:rsidR="006E204F" w:rsidRPr="00BB57DE" w:rsidRDefault="00BB57DE" w:rsidP="007F10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14:paraId="61FAFB5C" w14:textId="1299253B" w:rsidR="00244BA2" w:rsidRDefault="00DF4E8B" w:rsidP="00244BA2">
      <w:pPr>
        <w:rPr>
          <w:lang w:eastAsia="x-none"/>
        </w:rPr>
      </w:pPr>
      <w:r>
        <w:rPr>
          <w:bCs/>
          <w:sz w:val="24"/>
          <w:szCs w:val="24"/>
        </w:rPr>
        <w:t>*</w:t>
      </w:r>
      <w:r w:rsidRPr="00DF4E8B">
        <w:rPr>
          <w:bCs/>
          <w:sz w:val="24"/>
          <w:szCs w:val="24"/>
        </w:rPr>
        <w:t>Количество указано предварительное и может быть изменено исходя из фак</w:t>
      </w:r>
      <w:r>
        <w:rPr>
          <w:bCs/>
          <w:sz w:val="24"/>
          <w:szCs w:val="24"/>
        </w:rPr>
        <w:t>тической потребности Покупателя в пределах общей цены договора, в зависимости от производственных потребностей, при этом цена единицы продукции корректировки не подлежит.</w:t>
      </w: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31" w:name="_Toc51339696"/>
      <w:bookmarkStart w:id="32" w:name="_Toc136349852"/>
      <w:bookmarkStart w:id="33" w:name="_Toc142589277"/>
      <w:bookmarkStart w:id="34" w:name="_Toc199430404"/>
      <w:r w:rsidRPr="00C4463B">
        <w:rPr>
          <w:lang w:val="ru-RU"/>
        </w:rPr>
        <w:t xml:space="preserve">Требования </w:t>
      </w:r>
      <w:bookmarkEnd w:id="31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32"/>
      <w:bookmarkEnd w:id="33"/>
      <w:bookmarkEnd w:id="34"/>
    </w:p>
    <w:p w14:paraId="669A2560" w14:textId="5C337710" w:rsidR="00AE68EA" w:rsidRPr="004376AB" w:rsidRDefault="00AE68EA" w:rsidP="004376A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5" w:name="_Toc50125127"/>
      <w:bookmarkStart w:id="36" w:name="_Toc51339697"/>
      <w:bookmarkStart w:id="37" w:name="_Toc199430405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38" w:name="_Hlk50465284"/>
      <w:r w:rsidRPr="00C4463B"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38"/>
      <w:r w:rsidR="001A53C8">
        <w:rPr>
          <w:sz w:val="24"/>
          <w:szCs w:val="24"/>
          <w:lang w:val="ru-RU"/>
        </w:rPr>
        <w:t>поставки продукции</w:t>
      </w:r>
      <w:bookmarkEnd w:id="37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B30982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B30982" w:rsidRPr="006076ED" w:rsidRDefault="00B30982" w:rsidP="00B30982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1A7652A7" w:rsidR="00B30982" w:rsidRPr="006076ED" w:rsidRDefault="001E2A24" w:rsidP="00B30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20.11.11.13</w:t>
            </w:r>
            <w:r w:rsidR="00B30982" w:rsidRPr="00E77EF9">
              <w:rPr>
                <w:sz w:val="24"/>
                <w:szCs w:val="24"/>
              </w:rPr>
              <w:t>0 Поставка технических газов для нужд Камчатского филиала АО "ТК РусГидро"</w:t>
            </w:r>
          </w:p>
        </w:tc>
        <w:tc>
          <w:tcPr>
            <w:tcW w:w="2977" w:type="dxa"/>
          </w:tcPr>
          <w:p w14:paraId="78F96FFD" w14:textId="5C62F32B" w:rsidR="00B30982" w:rsidRPr="006076ED" w:rsidRDefault="000A6792" w:rsidP="00B30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144A3A31" w14:textId="3D7B806F" w:rsidR="00B30982" w:rsidRPr="006076ED" w:rsidRDefault="000A6792" w:rsidP="00B30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 w14:paraId="34ED811A" w14:textId="339F74B8" w:rsidR="00251C6D" w:rsidRPr="00C4463B" w:rsidRDefault="00251C6D" w:rsidP="00251C6D">
      <w:pPr>
        <w:pStyle w:val="4"/>
      </w:pPr>
      <w:bookmarkStart w:id="39" w:name="_Toc46743511"/>
      <w:bookmarkStart w:id="40" w:name="_Toc142589279"/>
      <w:bookmarkStart w:id="41" w:name="_Toc199430406"/>
      <w:bookmarkStart w:id="42" w:name="_Toc50125131"/>
      <w:bookmarkStart w:id="43" w:name="_Toc51339698"/>
      <w:bookmarkEnd w:id="10"/>
      <w:r w:rsidRPr="005A3466">
        <w:t xml:space="preserve">Требования к </w:t>
      </w:r>
      <w:bookmarkEnd w:id="39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40"/>
      <w:bookmarkEnd w:id="41"/>
    </w:p>
    <w:p w14:paraId="7388FB93" w14:textId="0AAB3570" w:rsidR="00214B9F" w:rsidRPr="003A4147" w:rsidRDefault="00F05846" w:rsidP="003A414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44" w:name="_Toc199430407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44"/>
      <w:r w:rsidR="008E36DE" w:rsidRPr="00D16518">
        <w:rPr>
          <w:sz w:val="24"/>
          <w:szCs w:val="24"/>
        </w:rPr>
        <w:t xml:space="preserve"> </w:t>
      </w:r>
      <w:bookmarkEnd w:id="42"/>
      <w:bookmarkEnd w:id="43"/>
    </w:p>
    <w:p w14:paraId="7C2E75FB" w14:textId="59A93265" w:rsidR="00A73461" w:rsidRPr="00F67FE1" w:rsidRDefault="00A73461" w:rsidP="009E1F67">
      <w:pPr>
        <w:jc w:val="both"/>
        <w:rPr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3A4147">
        <w:rPr>
          <w:b/>
          <w:bCs/>
          <w:i/>
          <w:iCs/>
          <w:sz w:val="24"/>
          <w:szCs w:val="24"/>
        </w:rPr>
        <w:t xml:space="preserve">именование </w:t>
      </w:r>
      <w:r w:rsidR="003A4147" w:rsidRPr="00454B7D">
        <w:rPr>
          <w:b/>
          <w:bCs/>
          <w:i/>
          <w:iCs/>
          <w:sz w:val="24"/>
          <w:szCs w:val="24"/>
        </w:rPr>
        <w:t>продукции</w:t>
      </w:r>
      <w:r w:rsidR="00F67FE1">
        <w:rPr>
          <w:i/>
        </w:rPr>
        <w:t xml:space="preserve">: </w:t>
      </w:r>
      <w:r w:rsidR="001E2A24">
        <w:rPr>
          <w:i/>
          <w:sz w:val="24"/>
          <w:szCs w:val="24"/>
          <w:u w:val="single"/>
        </w:rPr>
        <w:t>ОКПД 2: 20.11.11.13</w:t>
      </w:r>
      <w:bookmarkStart w:id="45" w:name="_GoBack"/>
      <w:bookmarkEnd w:id="45"/>
      <w:r w:rsidR="004E065F" w:rsidRPr="004E065F">
        <w:rPr>
          <w:i/>
          <w:sz w:val="24"/>
          <w:szCs w:val="24"/>
          <w:u w:val="single"/>
        </w:rPr>
        <w:t>0 Поставка технических газов для нужд Камчатского филиала АО "ТК РусГидро"</w:t>
      </w:r>
    </w:p>
    <w:p w14:paraId="04D2A004" w14:textId="77777777" w:rsidR="003A4147" w:rsidRPr="00A446BE" w:rsidRDefault="003A4147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W w:w="1077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2876"/>
        <w:gridCol w:w="2369"/>
        <w:gridCol w:w="1559"/>
        <w:gridCol w:w="1417"/>
        <w:gridCol w:w="1701"/>
      </w:tblGrid>
      <w:tr w:rsidR="00AF66DF" w:rsidRPr="00AF66DF" w14:paraId="1F4EBAED" w14:textId="77777777" w:rsidTr="003D2ABC">
        <w:trPr>
          <w:trHeight w:val="157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C307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B78A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F45C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5559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60EB4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F66DF" w:rsidRPr="00AF66DF" w14:paraId="220B11C5" w14:textId="77777777" w:rsidTr="003D2ABC">
        <w:trPr>
          <w:trHeight w:val="2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E08" w14:textId="77777777" w:rsidR="00AF66DF" w:rsidRPr="00AF66DF" w:rsidRDefault="00AF66DF" w:rsidP="00AF66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AC5" w14:textId="77777777" w:rsidR="00AF66DF" w:rsidRPr="00AF66DF" w:rsidRDefault="00AF66DF" w:rsidP="00AF66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4472" w14:textId="77777777" w:rsidR="00AF66DF" w:rsidRPr="00AF66DF" w:rsidRDefault="00AF66DF" w:rsidP="00AF66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8AD4" w14:textId="77777777" w:rsidR="00AF66DF" w:rsidRPr="00AF66DF" w:rsidRDefault="00AF66DF" w:rsidP="00AF66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B073" w14:textId="77777777" w:rsidR="00AF66DF" w:rsidRPr="00AF66DF" w:rsidRDefault="00AF66DF" w:rsidP="00AF66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подтверждающих характеристик или иной способ подтверждения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6DF8D" w14:textId="77777777" w:rsidR="00AF66DF" w:rsidRPr="00AF66DF" w:rsidRDefault="00AF66DF" w:rsidP="00AF66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F66DF" w:rsidRPr="00AF66DF" w14:paraId="3E5B7B5E" w14:textId="77777777" w:rsidTr="003D2ABC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7B79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A0AE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173E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6BCE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A637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44082" w14:textId="77777777" w:rsidR="00AF66DF" w:rsidRPr="00AF66DF" w:rsidRDefault="00AF66DF" w:rsidP="00AF66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F66DF" w:rsidRPr="00AF66DF" w14:paraId="69F2F653" w14:textId="77777777" w:rsidTr="00BD71E2">
        <w:trPr>
          <w:trHeight w:val="5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8B35" w14:textId="1FBDADB0" w:rsidR="00AF66DF" w:rsidRPr="00694E70" w:rsidRDefault="00AF66DF" w:rsidP="00694E70">
            <w:pPr>
              <w:pStyle w:val="aff5"/>
              <w:numPr>
                <w:ilvl w:val="0"/>
                <w:numId w:val="33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9F1ED" w14:textId="5EBFC5B3" w:rsidR="00AF66DF" w:rsidRPr="00AF66DF" w:rsidRDefault="00AF66DF" w:rsidP="00CD1F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  </w:t>
            </w:r>
          </w:p>
        </w:tc>
      </w:tr>
      <w:tr w:rsidR="00130795" w:rsidRPr="00AF66DF" w14:paraId="2E9E8E0F" w14:textId="77777777" w:rsidTr="00AC26D8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5681" w14:textId="4ABCF21C" w:rsidR="00130795" w:rsidRPr="00694E70" w:rsidRDefault="00130795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A069" w14:textId="16D4B836" w:rsidR="00130795" w:rsidRPr="00AF66DF" w:rsidRDefault="00130795" w:rsidP="00130795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№1 Таблицы 1): Азот газообразный 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B7A2" w14:textId="5D9683D3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935F" w14:textId="724C139C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E59555" w14:textId="6B993F54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BD71E2" w:rsidRPr="00AF66DF" w14:paraId="36321D96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FE44" w14:textId="77777777" w:rsidR="00BD71E2" w:rsidRPr="00694E70" w:rsidRDefault="00BD71E2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3499" w14:textId="132BF95C" w:rsidR="00BD71E2" w:rsidRPr="00BD71E2" w:rsidRDefault="00BD71E2" w:rsidP="00AF66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чистоты, %, не ниже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8668" w14:textId="0CC6A6ED" w:rsidR="00BD71E2" w:rsidRPr="00AF66DF" w:rsidRDefault="00BD71E2" w:rsidP="00BD7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</w:t>
            </w:r>
            <w:r w:rsidR="0013079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1FCB" w14:textId="36073ED6" w:rsidR="00BD71E2" w:rsidRPr="00AF66DF" w:rsidRDefault="00BD71E2" w:rsidP="00AF66DF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8AAF" w14:textId="77777777" w:rsidR="00BD71E2" w:rsidRPr="00AF66DF" w:rsidRDefault="00BD71E2" w:rsidP="00AF66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B308C" w14:textId="77777777" w:rsidR="00BD71E2" w:rsidRPr="00AF66DF" w:rsidRDefault="00BD71E2" w:rsidP="00AF66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795" w:rsidRPr="00AF66DF" w14:paraId="6C9DACB9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878F" w14:textId="77777777" w:rsidR="00130795" w:rsidRPr="00694E70" w:rsidRDefault="00130795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43CE" w14:textId="6AC83278" w:rsidR="00130795" w:rsidRDefault="00130795" w:rsidP="00130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Соответствие ГОСТ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FAEC" w14:textId="567BC47D" w:rsidR="00130795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9293-74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F558" w14:textId="7F32872A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00FE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3E9D1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795" w:rsidRPr="00AF66DF" w14:paraId="7C83CAAA" w14:textId="77777777" w:rsidTr="0085374A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3057" w14:textId="77777777" w:rsidR="00130795" w:rsidRPr="00694E70" w:rsidRDefault="00130795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8FA4" w14:textId="4286B63B" w:rsidR="00130795" w:rsidRDefault="00130795" w:rsidP="00130795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D71E2">
              <w:rPr>
                <w:color w:val="000000"/>
                <w:sz w:val="22"/>
                <w:szCs w:val="22"/>
              </w:rPr>
              <w:t xml:space="preserve"> Таблицы 1): </w:t>
            </w:r>
            <w:r>
              <w:rPr>
                <w:color w:val="000000"/>
                <w:sz w:val="22"/>
                <w:szCs w:val="22"/>
              </w:rPr>
              <w:t>Аргон газообразный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44B2" w14:textId="58FE136F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A66" w14:textId="263C7B11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2B3458" w14:textId="794A0AAC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130795" w:rsidRPr="00AF66DF" w14:paraId="75535921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1BB5" w14:textId="77777777" w:rsidR="00130795" w:rsidRPr="00694E70" w:rsidRDefault="00130795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B03E" w14:textId="57993DEF" w:rsidR="00130795" w:rsidRDefault="00130795" w:rsidP="00130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Соответствие ГОСТ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AEC" w14:textId="333AB91C" w:rsidR="00130795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10157-79</w:t>
            </w:r>
            <w:r w:rsidR="000A6792">
              <w:rPr>
                <w:color w:val="000000"/>
                <w:sz w:val="22"/>
                <w:szCs w:val="22"/>
              </w:rPr>
              <w:t xml:space="preserve"> «</w:t>
            </w:r>
            <w:r w:rsidR="000A6792" w:rsidRPr="000A6792">
              <w:rPr>
                <w:color w:val="000000"/>
                <w:sz w:val="22"/>
                <w:szCs w:val="22"/>
              </w:rPr>
              <w:t>Аргон газообразный и жидкий. Технические условия</w:t>
            </w:r>
            <w:r w:rsidR="000A679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D5C0" w14:textId="356B03D2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14AC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0CFDE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77A4" w:rsidRPr="00AF66DF" w14:paraId="1825724C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C766" w14:textId="77777777" w:rsidR="006E77A4" w:rsidRPr="00694E70" w:rsidRDefault="006E77A4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7011" w14:textId="2A9229B1" w:rsidR="006E77A4" w:rsidRDefault="006E77A4" w:rsidP="00130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чистоты, %, не ниже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181D" w14:textId="798A486A" w:rsidR="006E77A4" w:rsidRDefault="006E77A4" w:rsidP="001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E581" w14:textId="58B11E50" w:rsidR="006E77A4" w:rsidRPr="00AF66DF" w:rsidRDefault="006E77A4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5EF3" w14:textId="77777777" w:rsidR="006E77A4" w:rsidRPr="00AF66DF" w:rsidRDefault="006E77A4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18F5B" w14:textId="77777777" w:rsidR="006E77A4" w:rsidRPr="00AF66DF" w:rsidRDefault="006E77A4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795" w:rsidRPr="00AF66DF" w14:paraId="0BA37977" w14:textId="77777777" w:rsidTr="00D76B0B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C308" w14:textId="77777777" w:rsidR="00130795" w:rsidRPr="00694E70" w:rsidRDefault="00130795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6368" w14:textId="14D28152" w:rsidR="00130795" w:rsidRDefault="00130795" w:rsidP="00130795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D71E2">
              <w:rPr>
                <w:color w:val="000000"/>
                <w:sz w:val="22"/>
                <w:szCs w:val="22"/>
              </w:rPr>
              <w:t xml:space="preserve"> Таблицы 1): </w:t>
            </w:r>
            <w:r>
              <w:rPr>
                <w:color w:val="000000"/>
                <w:sz w:val="22"/>
                <w:szCs w:val="22"/>
              </w:rPr>
              <w:t>Ацетилен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44E7" w14:textId="54B5D294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02DA1" w14:textId="5E5C6CE1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A35FE9" w14:textId="1AC9C9E9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130795" w:rsidRPr="00AF66DF" w14:paraId="6B5AAE76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9995" w14:textId="77777777" w:rsidR="00130795" w:rsidRPr="00694E70" w:rsidRDefault="00130795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CBE3" w14:textId="3345A333" w:rsidR="00130795" w:rsidRDefault="00130795" w:rsidP="00130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8660" w14:textId="5A30A324" w:rsidR="00130795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5457-75</w:t>
            </w:r>
            <w:r w:rsidR="000A6792">
              <w:rPr>
                <w:color w:val="000000"/>
                <w:sz w:val="22"/>
                <w:szCs w:val="22"/>
              </w:rPr>
              <w:t xml:space="preserve"> «</w:t>
            </w:r>
            <w:r w:rsidR="000A6792" w:rsidRPr="000A6792">
              <w:rPr>
                <w:color w:val="000000"/>
                <w:sz w:val="22"/>
                <w:szCs w:val="22"/>
              </w:rPr>
              <w:t xml:space="preserve">Ацетилен растворенный и газообразный технический. </w:t>
            </w:r>
            <w:r w:rsidR="000A6792" w:rsidRPr="000A6792">
              <w:rPr>
                <w:color w:val="000000"/>
                <w:sz w:val="22"/>
                <w:szCs w:val="22"/>
              </w:rPr>
              <w:lastRenderedPageBreak/>
              <w:t>Технические условия.</w:t>
            </w:r>
            <w:r w:rsidR="000A679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F295" w14:textId="5EC21634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1293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86013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795" w:rsidRPr="00AF66DF" w14:paraId="5BA8040F" w14:textId="77777777" w:rsidTr="008B1443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E9A0" w14:textId="77777777" w:rsidR="00130795" w:rsidRPr="00694E70" w:rsidRDefault="00130795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E5A4" w14:textId="246E8E82" w:rsidR="00130795" w:rsidRDefault="00130795" w:rsidP="00130795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</w:t>
            </w:r>
            <w:r>
              <w:rPr>
                <w:color w:val="000000"/>
                <w:sz w:val="22"/>
                <w:szCs w:val="22"/>
              </w:rPr>
              <w:t>4</w:t>
            </w:r>
            <w:r w:rsidRPr="00BD71E2">
              <w:rPr>
                <w:color w:val="000000"/>
                <w:sz w:val="22"/>
                <w:szCs w:val="22"/>
              </w:rPr>
              <w:t xml:space="preserve"> Таблицы 1): </w:t>
            </w:r>
            <w:r>
              <w:rPr>
                <w:color w:val="000000"/>
                <w:sz w:val="22"/>
                <w:szCs w:val="22"/>
              </w:rPr>
              <w:t>Кислород сжатый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B33F" w14:textId="071B5C01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5C98" w14:textId="3FA558A5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85EB7D" w14:textId="45469A51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130795" w:rsidRPr="00AF66DF" w14:paraId="32533EFA" w14:textId="77777777" w:rsidTr="00694E70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FDBD" w14:textId="77777777" w:rsidR="00130795" w:rsidRPr="00694E70" w:rsidRDefault="00130795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21F1" w14:textId="325B6AD7" w:rsidR="00130795" w:rsidRDefault="00130795" w:rsidP="00130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чистоты, %, не ниже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CBB4" w14:textId="6435D4A9" w:rsidR="00130795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983A" w14:textId="467DAF5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FA8C2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A0374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795" w:rsidRPr="00AF66DF" w14:paraId="2FDBBF40" w14:textId="77777777" w:rsidTr="00694E7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662BF" w14:textId="77777777" w:rsidR="00130795" w:rsidRPr="00694E70" w:rsidRDefault="00130795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BCAF" w14:textId="50D4BDA8" w:rsidR="00130795" w:rsidRDefault="00130795" w:rsidP="00130795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D71E2">
              <w:rPr>
                <w:color w:val="000000"/>
                <w:sz w:val="22"/>
                <w:szCs w:val="22"/>
              </w:rPr>
              <w:t xml:space="preserve"> Таблицы 1): </w:t>
            </w:r>
            <w:r>
              <w:rPr>
                <w:color w:val="000000"/>
                <w:sz w:val="22"/>
                <w:szCs w:val="22"/>
              </w:rPr>
              <w:t>Углекислота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3E60" w14:textId="5EFEB373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F9036" w14:textId="6C373B42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C4F51" w14:textId="1DE9562E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130795" w:rsidRPr="00AF66DF" w14:paraId="69551CBE" w14:textId="77777777" w:rsidTr="00130795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4C982" w14:textId="77777777" w:rsidR="00130795" w:rsidRPr="00694E70" w:rsidRDefault="00130795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3606" w14:textId="1481DE4B" w:rsidR="00130795" w:rsidRDefault="00130795" w:rsidP="00130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6E0D" w14:textId="273B9ACA" w:rsidR="00130795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8050-85</w:t>
            </w:r>
            <w:r w:rsidR="000A6792">
              <w:rPr>
                <w:color w:val="000000"/>
                <w:sz w:val="22"/>
                <w:szCs w:val="22"/>
              </w:rPr>
              <w:t xml:space="preserve"> «</w:t>
            </w:r>
            <w:r w:rsidR="000A6792" w:rsidRPr="000A6792">
              <w:rPr>
                <w:color w:val="000000"/>
                <w:sz w:val="22"/>
                <w:szCs w:val="22"/>
              </w:rPr>
              <w:t>Двуокись углерода газообразная и жидкая. Технические условия.</w:t>
            </w:r>
            <w:r w:rsidR="000A679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DBD1" w14:textId="1D8606D0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9467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90518" w14:textId="77777777" w:rsidR="00130795" w:rsidRPr="00AF66DF" w:rsidRDefault="00130795" w:rsidP="001307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77A4" w:rsidRPr="00AF66DF" w14:paraId="56B8F896" w14:textId="77777777" w:rsidTr="001F6B58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73CD" w14:textId="77777777" w:rsidR="006E77A4" w:rsidRPr="00694E70" w:rsidRDefault="006E77A4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8B5D" w14:textId="31595175" w:rsidR="006E77A4" w:rsidRDefault="006E77A4" w:rsidP="006E77A4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D71E2">
              <w:rPr>
                <w:color w:val="000000"/>
                <w:sz w:val="22"/>
                <w:szCs w:val="22"/>
              </w:rPr>
              <w:t xml:space="preserve"> Таблицы 1): </w:t>
            </w:r>
            <w:r>
              <w:rPr>
                <w:color w:val="000000"/>
                <w:sz w:val="22"/>
                <w:szCs w:val="22"/>
              </w:rPr>
              <w:t>Пропан-бутан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5523" w14:textId="65D9089A" w:rsidR="006E77A4" w:rsidRPr="00AF66DF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BFE32" w14:textId="522BD615" w:rsidR="006E77A4" w:rsidRPr="00AF66DF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3C63D" w14:textId="76C0D12C" w:rsidR="006E77A4" w:rsidRPr="00AF66DF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6E77A4" w:rsidRPr="00AF66DF" w14:paraId="21FF302E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E8B2" w14:textId="77777777" w:rsidR="006E77A4" w:rsidRPr="00694E70" w:rsidRDefault="006E77A4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C297" w14:textId="5847F2BF" w:rsidR="006E77A4" w:rsidRDefault="006E77A4" w:rsidP="006E77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F11A" w14:textId="2D4B5F8A" w:rsidR="006E77A4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  <w:r w:rsidRPr="006E77A4">
              <w:rPr>
                <w:color w:val="000000"/>
                <w:sz w:val="22"/>
                <w:szCs w:val="22"/>
              </w:rPr>
              <w:t>33012—2014</w:t>
            </w:r>
            <w:r w:rsidR="000A6792">
              <w:rPr>
                <w:color w:val="000000"/>
                <w:sz w:val="22"/>
                <w:szCs w:val="22"/>
              </w:rPr>
              <w:t xml:space="preserve"> «</w:t>
            </w:r>
            <w:r w:rsidR="000A6792" w:rsidRPr="000A6792">
              <w:rPr>
                <w:color w:val="000000"/>
                <w:sz w:val="22"/>
                <w:szCs w:val="22"/>
              </w:rPr>
              <w:t>Пропан и бутан товарные.</w:t>
            </w:r>
            <w:r w:rsidR="000A679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288A" w14:textId="743D0019" w:rsidR="006E77A4" w:rsidRPr="00AF66DF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3BE1" w14:textId="77777777" w:rsidR="006E77A4" w:rsidRPr="00AF66DF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D096C" w14:textId="77777777" w:rsidR="006E77A4" w:rsidRPr="00AF66DF" w:rsidRDefault="006E77A4" w:rsidP="006E7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49C683C2" w14:textId="77777777" w:rsidTr="002055BE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BFA7" w14:textId="77777777" w:rsidR="006E204F" w:rsidRPr="00694E70" w:rsidRDefault="006E204F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F6C8" w14:textId="43944AC2" w:rsidR="006E204F" w:rsidRPr="006E77A4" w:rsidRDefault="006E204F" w:rsidP="006E204F">
            <w:pPr>
              <w:jc w:val="both"/>
              <w:rPr>
                <w:color w:val="000000"/>
                <w:sz w:val="22"/>
                <w:szCs w:val="22"/>
              </w:rPr>
            </w:pPr>
            <w:r w:rsidRPr="00BD71E2">
              <w:rPr>
                <w:color w:val="000000"/>
                <w:sz w:val="22"/>
                <w:szCs w:val="22"/>
              </w:rPr>
              <w:t>Наименование продукции (позиция №</w:t>
            </w:r>
            <w:r w:rsidRPr="006E204F">
              <w:rPr>
                <w:color w:val="000000"/>
                <w:sz w:val="22"/>
                <w:szCs w:val="22"/>
              </w:rPr>
              <w:t>7</w:t>
            </w:r>
            <w:r w:rsidRPr="00BD71E2">
              <w:rPr>
                <w:color w:val="000000"/>
                <w:sz w:val="22"/>
                <w:szCs w:val="22"/>
              </w:rPr>
              <w:t xml:space="preserve"> Таблицы 1): </w:t>
            </w:r>
            <w:r>
              <w:rPr>
                <w:color w:val="000000"/>
                <w:sz w:val="22"/>
                <w:szCs w:val="22"/>
              </w:rPr>
              <w:t>Баллон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23E7" w14:textId="30BA1A83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5F8A" w14:textId="6E97E27D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56E61C" w14:textId="53D8B983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6E204F" w:rsidRPr="00AF66DF" w14:paraId="62E3EA61" w14:textId="77777777" w:rsidTr="00BD71E2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EFCE" w14:textId="77777777" w:rsidR="006E204F" w:rsidRPr="00694E70" w:rsidRDefault="006E204F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8AB3" w14:textId="2F8B0DC1" w:rsidR="006E204F" w:rsidRPr="006E204F" w:rsidRDefault="006E204F" w:rsidP="006E20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Заправочный объем, л.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DF34" w14:textId="0D9D6394" w:rsidR="006E204F" w:rsidRPr="006E77A4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9021" w14:textId="23C86A33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0B58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90224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075C0338" w14:textId="77777777" w:rsidTr="00147516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E393" w14:textId="77777777" w:rsidR="006E204F" w:rsidRPr="00694E70" w:rsidRDefault="006E204F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4B95" w14:textId="2DE3729F" w:rsidR="006E204F" w:rsidRPr="006E204F" w:rsidRDefault="006E204F" w:rsidP="006E20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Рабочее давление, </w:t>
            </w:r>
            <w:r w:rsidRPr="006E204F">
              <w:rPr>
                <w:color w:val="000000"/>
                <w:sz w:val="22"/>
                <w:szCs w:val="22"/>
              </w:rPr>
              <w:t>кгс/см</w:t>
            </w:r>
            <w:r w:rsidRPr="006E204F"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, не менее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4A0D" w14:textId="0C552387" w:rsidR="006E204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6E204F">
              <w:rPr>
                <w:color w:val="000000"/>
                <w:sz w:val="22"/>
                <w:szCs w:val="22"/>
              </w:rPr>
              <w:t xml:space="preserve">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B409" w14:textId="2016977A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635AFE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728B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A1DF5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1A290B67" w14:textId="77777777" w:rsidTr="00147516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938B" w14:textId="77777777" w:rsidR="006E204F" w:rsidRPr="00694E70" w:rsidRDefault="006E204F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297F" w14:textId="106F1935" w:rsidR="006E204F" w:rsidRDefault="006E204F" w:rsidP="006E20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изготовления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9321" w14:textId="41703864" w:rsidR="006E204F" w:rsidRPr="006E204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Сталь </w:t>
            </w:r>
            <w:proofErr w:type="spellStart"/>
            <w:r w:rsidRPr="006E204F">
              <w:rPr>
                <w:color w:val="000000"/>
                <w:sz w:val="22"/>
                <w:szCs w:val="22"/>
              </w:rPr>
              <w:t>Ст</w:t>
            </w:r>
            <w:proofErr w:type="spellEnd"/>
            <w:r w:rsidRPr="006E204F">
              <w:rPr>
                <w:color w:val="000000"/>
                <w:sz w:val="22"/>
                <w:szCs w:val="22"/>
              </w:rPr>
              <w:t xml:space="preserve">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FFC" w14:textId="1DBDD3A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635AFE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1CD2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3CA23D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1C3CF102" w14:textId="77777777" w:rsidTr="00147516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A104" w14:textId="77777777" w:rsidR="006E204F" w:rsidRPr="00694E70" w:rsidRDefault="006E204F" w:rsidP="00694E70">
            <w:pPr>
              <w:pStyle w:val="aff5"/>
              <w:numPr>
                <w:ilvl w:val="2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EE0B" w14:textId="181D4774" w:rsidR="006E204F" w:rsidRDefault="006E204F" w:rsidP="006E20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53C9" w14:textId="77777777" w:rsidR="006E204F" w:rsidRPr="006E204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6E204F">
              <w:rPr>
                <w:color w:val="000000"/>
                <w:sz w:val="22"/>
                <w:szCs w:val="22"/>
              </w:rPr>
              <w:tab/>
            </w:r>
          </w:p>
          <w:p w14:paraId="7CBD02CB" w14:textId="15E81FE1" w:rsidR="006E204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6E204F">
              <w:rPr>
                <w:color w:val="000000"/>
                <w:sz w:val="22"/>
                <w:szCs w:val="22"/>
              </w:rPr>
              <w:t>949-73</w:t>
            </w:r>
            <w:r w:rsidR="000A6792">
              <w:rPr>
                <w:color w:val="000000"/>
                <w:sz w:val="22"/>
                <w:szCs w:val="22"/>
              </w:rPr>
              <w:t xml:space="preserve"> «Б</w:t>
            </w:r>
            <w:r w:rsidR="000A6792" w:rsidRPr="000A6792">
              <w:rPr>
                <w:color w:val="000000"/>
                <w:sz w:val="22"/>
                <w:szCs w:val="22"/>
              </w:rPr>
              <w:t>АЛЛОНЫ СТАЛ</w:t>
            </w:r>
            <w:r w:rsidR="000A6792">
              <w:rPr>
                <w:color w:val="000000"/>
                <w:sz w:val="22"/>
                <w:szCs w:val="22"/>
              </w:rPr>
              <w:t>ЬНЫЕ МАЛОГО И СРЕДНЕГО ОБЪЕМА»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2E0A" w14:textId="166D673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635AFE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1F0E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E44BCE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558565D3" w14:textId="77777777" w:rsidTr="00BD71E2">
        <w:trPr>
          <w:trHeight w:val="7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52796E" w14:textId="30B1DDCB" w:rsidR="006E204F" w:rsidRPr="00694E70" w:rsidRDefault="006E204F" w:rsidP="00694E70">
            <w:pPr>
              <w:pStyle w:val="aff5"/>
              <w:numPr>
                <w:ilvl w:val="0"/>
                <w:numId w:val="33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092963" w14:textId="77777777" w:rsidR="006E204F" w:rsidRPr="00AF66DF" w:rsidRDefault="006E204F" w:rsidP="006E204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6E204F" w:rsidRPr="00AF66DF" w14:paraId="31AE1C42" w14:textId="77777777" w:rsidTr="00BD71E2">
        <w:trPr>
          <w:trHeight w:val="33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2598" w14:textId="32967915" w:rsidR="006E204F" w:rsidRPr="00694E70" w:rsidRDefault="006E204F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F2C" w14:textId="650C0CAF" w:rsidR="006E204F" w:rsidRPr="00AF66DF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доставке поставляемой продукции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A4A4" w14:textId="77777777" w:rsidR="006E204F" w:rsidRPr="00AF66DF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 w:rsidRPr="00AF66DF">
              <w:rPr>
                <w:color w:val="000000"/>
                <w:sz w:val="24"/>
                <w:szCs w:val="24"/>
              </w:rPr>
              <w:t>Доставка продукции осуществляется до места поставки силами, средствами и за счет Поставщика. Место поставки: Камчатский край, г. Петропавловск-Камчатский, склад  Поставщика.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042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F529" w14:textId="12888DC0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1EFED" w14:textId="504C19DA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2DD212F0" w14:textId="77777777" w:rsidTr="003D2ABC">
        <w:trPr>
          <w:trHeight w:val="21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F730" w14:textId="51AFE748" w:rsidR="006E204F" w:rsidRPr="00694E70" w:rsidRDefault="006E204F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F45B" w14:textId="513A9951" w:rsidR="006E204F" w:rsidRPr="00AF66DF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Требования к условиям хранения поставляемой продукции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3414" w14:textId="5018A9F1" w:rsidR="006E204F" w:rsidRPr="00AF66DF" w:rsidRDefault="006E204F" w:rsidP="006E2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Поставляемая продукция должна храниться в специальных условиях, чтобы избежать загрязнения и потерь качества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C820" w14:textId="2AAD0E09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1379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EC400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6246C997" w14:textId="77777777" w:rsidTr="003D2ABC">
        <w:trPr>
          <w:trHeight w:val="252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FA3E" w14:textId="64488806" w:rsidR="006E204F" w:rsidRPr="00694E70" w:rsidRDefault="006E204F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F2C4" w14:textId="5CB72911" w:rsidR="006E204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маркировке поставляемой продукции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25AA" w14:textId="4577B93C" w:rsidR="006E204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этикетке, к поставляемой продукции должно быть указано: название продукции на русском языке, химическая формула поставляемой продукции, чистота газа в процентах, давление, под которым поставлена продукция, объем поставляемой продукции, дата изготовления, срок годности, информация о производителе, предупреждения о безопасном использовании и меры предосторожности при работе, символы опасности соответствующие классу 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CA24" w14:textId="2D10C123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A9AF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979EA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6C593866" w14:textId="77777777" w:rsidTr="00BD71E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C8D" w14:textId="4D974A56" w:rsidR="006E204F" w:rsidRPr="00694E70" w:rsidRDefault="006E204F" w:rsidP="00694E70">
            <w:pPr>
              <w:pStyle w:val="aff5"/>
              <w:numPr>
                <w:ilvl w:val="0"/>
                <w:numId w:val="33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DFFF7D" w14:textId="77777777" w:rsidR="006E204F" w:rsidRPr="00AF66DF" w:rsidRDefault="006E204F" w:rsidP="006E204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6E204F" w:rsidRPr="00AF66DF" w14:paraId="3BBCE481" w14:textId="77777777" w:rsidTr="00BD71E2">
        <w:trPr>
          <w:trHeight w:val="18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80AA" w14:textId="400B9E42" w:rsidR="006E204F" w:rsidRPr="00694E70" w:rsidRDefault="006E204F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AE7" w14:textId="078216AE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сроку гарантии поставляемой продукции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F542" w14:textId="3FBCB584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продукцию устанавливает гарантийный срок, не превышающий срок, указанный заводом изготовителем продукции, но не менее 6 месяцев с момента приемки продукции.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A9B0" w14:textId="104C205C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8E11" w14:textId="47E5D83E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A706CD" w14:textId="1B19CD4E" w:rsidR="006E204F" w:rsidRPr="00AF66DF" w:rsidRDefault="006E204F" w:rsidP="006E204F">
            <w:pPr>
              <w:rPr>
                <w:color w:val="000000"/>
                <w:sz w:val="22"/>
                <w:szCs w:val="22"/>
              </w:rPr>
            </w:pPr>
          </w:p>
        </w:tc>
      </w:tr>
      <w:tr w:rsidR="006E204F" w:rsidRPr="00AF66DF" w14:paraId="4E93A2E1" w14:textId="77777777" w:rsidTr="00694E7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F06B" w14:textId="18C31BBA" w:rsidR="006E204F" w:rsidRPr="00694E70" w:rsidRDefault="006E204F" w:rsidP="00694E70">
            <w:pPr>
              <w:pStyle w:val="aff5"/>
              <w:numPr>
                <w:ilvl w:val="0"/>
                <w:numId w:val="33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92249F" w14:textId="51702388" w:rsidR="006E204F" w:rsidRPr="00AF66DF" w:rsidRDefault="006E204F" w:rsidP="006E204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66DF">
              <w:rPr>
                <w:b/>
                <w:bCs/>
                <w:color w:val="000000"/>
                <w:sz w:val="24"/>
                <w:szCs w:val="24"/>
              </w:rPr>
              <w:t>Требования к ко</w:t>
            </w: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AF66DF">
              <w:rPr>
                <w:b/>
                <w:bCs/>
                <w:color w:val="000000"/>
                <w:sz w:val="24"/>
                <w:szCs w:val="24"/>
              </w:rPr>
              <w:t>плектации и документам, поставляемым вместе с продукцией</w:t>
            </w:r>
          </w:p>
        </w:tc>
      </w:tr>
      <w:tr w:rsidR="006E204F" w:rsidRPr="00AF66DF" w14:paraId="2B4B42F9" w14:textId="77777777" w:rsidTr="00694E70">
        <w:trPr>
          <w:trHeight w:val="3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77A5" w14:textId="100B6891" w:rsidR="006E204F" w:rsidRPr="00694E70" w:rsidRDefault="006E204F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99D" w14:textId="257E0075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документации, поставляемой вместе с продукцией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E079" w14:textId="646FE24F" w:rsidR="006E204F" w:rsidRPr="00AF66DF" w:rsidRDefault="006E204F" w:rsidP="006E204F">
            <w:pPr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Вместе с продукцией поставщик обязан предоставить оригиналы следующих документов: Счёт, Счёт-фактура + Товарная накладная или УПД</w:t>
            </w:r>
            <w:r>
              <w:rPr>
                <w:color w:val="000000"/>
                <w:sz w:val="22"/>
                <w:szCs w:val="22"/>
              </w:rPr>
              <w:t>, заверенные копии документации завода изготовителя содержащей исчерпывающие сведения о поставляемой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64A" w14:textId="77777777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E0AD" w14:textId="3F9633B0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24BC" w14:textId="3552ABD1" w:rsidR="006E204F" w:rsidRPr="00AF66DF" w:rsidRDefault="006E204F" w:rsidP="006E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E70" w:rsidRPr="00AF66DF" w14:paraId="5CA0D409" w14:textId="77777777" w:rsidTr="00694E70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143" w14:textId="77777777" w:rsidR="00694E70" w:rsidRPr="00694E70" w:rsidRDefault="00694E70" w:rsidP="00694E70">
            <w:pPr>
              <w:pStyle w:val="aff5"/>
              <w:numPr>
                <w:ilvl w:val="0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7B5F" w14:textId="5CD23216" w:rsidR="00694E70" w:rsidRPr="00694E70" w:rsidRDefault="00694E70" w:rsidP="00694E7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694E70" w:rsidRPr="00AF66DF" w14:paraId="01286116" w14:textId="77777777" w:rsidTr="00694E70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84BA" w14:textId="77777777" w:rsidR="00694E70" w:rsidRPr="00694E70" w:rsidRDefault="00694E70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ABEA" w14:textId="02903368" w:rsidR="00694E70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чистоте поставляемой продукции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E968" w14:textId="7110DA98" w:rsidR="00694E70" w:rsidRPr="00AF66DF" w:rsidRDefault="00694E70" w:rsidP="00694E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 должна быть высокочистой, без посторонних примесей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F381" w14:textId="2E9EF3CE" w:rsidR="00694E70" w:rsidRPr="00AF66DF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6298" w14:textId="22FBF6B0" w:rsidR="00694E70" w:rsidRPr="00AF66DF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4D0A" w14:textId="3733710A" w:rsidR="00694E70" w:rsidRPr="00AF66DF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E70" w:rsidRPr="00AF66DF" w14:paraId="51225A30" w14:textId="77777777" w:rsidTr="00694E70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DA4D" w14:textId="77777777" w:rsidR="00694E70" w:rsidRPr="00694E70" w:rsidRDefault="00694E70" w:rsidP="00694E70">
            <w:pPr>
              <w:pStyle w:val="aff5"/>
              <w:numPr>
                <w:ilvl w:val="1"/>
                <w:numId w:val="3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ADA4" w14:textId="4B8461D3" w:rsidR="00694E70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температуре поставляемой продукции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352F" w14:textId="30A9C9A6" w:rsidR="00694E70" w:rsidRPr="00AF66DF" w:rsidRDefault="00694E70" w:rsidP="00694E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Продукцию необходимо поставлять при температуре, обеспечивающей его стабильность и стойкость к детонации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264A" w14:textId="7CA9B1A7" w:rsidR="00694E70" w:rsidRPr="00AF66DF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  <w:r w:rsidRPr="00AF66DF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B309" w14:textId="77777777" w:rsidR="00694E70" w:rsidRPr="00AF66DF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250D" w14:textId="77777777" w:rsidR="00694E70" w:rsidRPr="00AF66DF" w:rsidRDefault="00694E70" w:rsidP="00694E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D42D49B" w14:textId="73D61889" w:rsidR="00D71FBA" w:rsidRPr="00D71FBA" w:rsidRDefault="00D71FBA" w:rsidP="00CD1F86">
      <w:pPr>
        <w:ind w:firstLine="709"/>
        <w:jc w:val="both"/>
        <w:rPr>
          <w:lang w:val="x-none" w:eastAsia="x-none"/>
        </w:rPr>
      </w:pPr>
    </w:p>
    <w:p w14:paraId="40DC8A05" w14:textId="1D556832" w:rsidR="00BB3C76" w:rsidRPr="00BB3C76" w:rsidRDefault="00030150" w:rsidP="00CD1F86">
      <w:pPr>
        <w:pStyle w:val="1"/>
        <w:ind w:left="0" w:firstLine="709"/>
        <w:jc w:val="both"/>
      </w:pPr>
      <w:bookmarkStart w:id="46" w:name="_Toc199430408"/>
      <w:r w:rsidRPr="00030150">
        <w:t>Требования к документации по ценообразованию на этапе закупки</w:t>
      </w:r>
      <w:bookmarkEnd w:id="46"/>
    </w:p>
    <w:p w14:paraId="0833CCD2" w14:textId="17CC563B" w:rsidR="000C1679" w:rsidRPr="003D2ABC" w:rsidRDefault="00342928" w:rsidP="000A6792">
      <w:pPr>
        <w:pStyle w:val="aff5"/>
        <w:keepNext/>
        <w:numPr>
          <w:ilvl w:val="0"/>
          <w:numId w:val="25"/>
        </w:numPr>
        <w:spacing w:before="120" w:after="60"/>
        <w:ind w:hanging="436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2D4FF209" w14:textId="77777777" w:rsidR="005430B8" w:rsidRDefault="005430B8" w:rsidP="00CD1F86">
      <w:pPr>
        <w:ind w:firstLine="709"/>
        <w:jc w:val="both"/>
        <w:rPr>
          <w:iCs/>
          <w:sz w:val="26"/>
          <w:szCs w:val="26"/>
        </w:rPr>
      </w:pPr>
    </w:p>
    <w:p w14:paraId="5B75269F" w14:textId="77777777" w:rsidR="005430B8" w:rsidRDefault="005430B8" w:rsidP="00CD1F86">
      <w:pPr>
        <w:ind w:firstLine="709"/>
        <w:jc w:val="both"/>
        <w:rPr>
          <w:iCs/>
          <w:sz w:val="26"/>
          <w:szCs w:val="26"/>
        </w:rPr>
      </w:pPr>
    </w:p>
    <w:p w14:paraId="78047295" w14:textId="7D9D04DC" w:rsidR="00C65563" w:rsidRDefault="00C65563" w:rsidP="00CD1F86">
      <w:pPr>
        <w:ind w:firstLine="709"/>
        <w:jc w:val="both"/>
        <w:rPr>
          <w:sz w:val="26"/>
          <w:szCs w:val="26"/>
          <w:lang w:eastAsia="x-none"/>
        </w:rPr>
      </w:pPr>
    </w:p>
    <w:p w14:paraId="0BD056FF" w14:textId="77777777" w:rsidR="00C65563" w:rsidRDefault="00C65563" w:rsidP="00CD1F86">
      <w:pPr>
        <w:ind w:firstLine="709"/>
        <w:jc w:val="both"/>
        <w:rPr>
          <w:sz w:val="26"/>
          <w:szCs w:val="26"/>
          <w:lang w:eastAsia="x-none"/>
        </w:rPr>
      </w:pPr>
    </w:p>
    <w:sectPr w:rsidR="00C65563" w:rsidSect="0029545F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046E" w14:textId="77777777" w:rsidR="00AF66DF" w:rsidRDefault="00AF66DF">
      <w:r>
        <w:separator/>
      </w:r>
    </w:p>
  </w:endnote>
  <w:endnote w:type="continuationSeparator" w:id="0">
    <w:p w14:paraId="714AFACC" w14:textId="77777777" w:rsidR="00AF66DF" w:rsidRDefault="00AF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85C5D" w14:textId="77777777" w:rsidR="00AF66DF" w:rsidRDefault="00AF66DF">
      <w:r>
        <w:separator/>
      </w:r>
    </w:p>
  </w:footnote>
  <w:footnote w:type="continuationSeparator" w:id="0">
    <w:p w14:paraId="332ACD84" w14:textId="77777777" w:rsidR="00AF66DF" w:rsidRDefault="00AF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AF66DF" w:rsidRDefault="00AF66D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F66DF" w:rsidRDefault="00AF66D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DC32CCE" w:rsidR="00AF66DF" w:rsidRDefault="00AF66D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E2A24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AF66DF" w:rsidRDefault="00AF66D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C19"/>
    <w:multiLevelType w:val="multilevel"/>
    <w:tmpl w:val="A2B44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B6D2F"/>
    <w:multiLevelType w:val="multilevel"/>
    <w:tmpl w:val="D30E55D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5C111D"/>
    <w:multiLevelType w:val="multilevel"/>
    <w:tmpl w:val="0CE05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25D2"/>
    <w:multiLevelType w:val="multilevel"/>
    <w:tmpl w:val="7FAA295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4.%2"/>
      <w:lvlJc w:val="center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A35FEF"/>
    <w:multiLevelType w:val="multilevel"/>
    <w:tmpl w:val="25F0C412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 w15:restartNumberingAfterBreak="0">
    <w:nsid w:val="0F4A4AC5"/>
    <w:multiLevelType w:val="hybridMultilevel"/>
    <w:tmpl w:val="62420CA6"/>
    <w:lvl w:ilvl="0" w:tplc="AB821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673378"/>
    <w:multiLevelType w:val="hybridMultilevel"/>
    <w:tmpl w:val="677A3EC2"/>
    <w:lvl w:ilvl="0" w:tplc="39A4AE50">
      <w:start w:val="1"/>
      <w:numFmt w:val="decimal"/>
      <w:lvlText w:val="3.%1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B71AB9"/>
    <w:multiLevelType w:val="hybridMultilevel"/>
    <w:tmpl w:val="66AA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7199"/>
    <w:multiLevelType w:val="multilevel"/>
    <w:tmpl w:val="987C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ACB7824"/>
    <w:multiLevelType w:val="multilevel"/>
    <w:tmpl w:val="B4E2B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3FED3392"/>
    <w:multiLevelType w:val="hybridMultilevel"/>
    <w:tmpl w:val="4992C6A4"/>
    <w:lvl w:ilvl="0" w:tplc="AB82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8B2B1D"/>
    <w:multiLevelType w:val="multilevel"/>
    <w:tmpl w:val="0B121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9463600"/>
    <w:multiLevelType w:val="multilevel"/>
    <w:tmpl w:val="C70EE73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FF4C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D243B6"/>
    <w:multiLevelType w:val="multilevel"/>
    <w:tmpl w:val="ACE0BA0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3" w15:restartNumberingAfterBreak="0">
    <w:nsid w:val="551C4A65"/>
    <w:multiLevelType w:val="hybridMultilevel"/>
    <w:tmpl w:val="9B989BEA"/>
    <w:lvl w:ilvl="0" w:tplc="39A4AE5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61315"/>
    <w:multiLevelType w:val="multilevel"/>
    <w:tmpl w:val="8E50FF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4457CD"/>
    <w:multiLevelType w:val="multilevel"/>
    <w:tmpl w:val="2D962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FF3A6D"/>
    <w:multiLevelType w:val="hybridMultilevel"/>
    <w:tmpl w:val="2866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19"/>
  </w:num>
  <w:num w:numId="6">
    <w:abstractNumId w:val="10"/>
  </w:num>
  <w:num w:numId="7">
    <w:abstractNumId w:val="24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27"/>
  </w:num>
  <w:num w:numId="13">
    <w:abstractNumId w:val="14"/>
  </w:num>
  <w:num w:numId="14">
    <w:abstractNumId w:val="28"/>
  </w:num>
  <w:num w:numId="15">
    <w:abstractNumId w:val="5"/>
  </w:num>
  <w:num w:numId="16">
    <w:abstractNumId w:val="25"/>
  </w:num>
  <w:num w:numId="17">
    <w:abstractNumId w:val="22"/>
  </w:num>
  <w:num w:numId="18">
    <w:abstractNumId w:val="20"/>
  </w:num>
  <w:num w:numId="19">
    <w:abstractNumId w:val="16"/>
  </w:num>
  <w:num w:numId="20">
    <w:abstractNumId w:val="6"/>
  </w:num>
  <w:num w:numId="21">
    <w:abstractNumId w:val="0"/>
  </w:num>
  <w:num w:numId="22">
    <w:abstractNumId w:val="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3"/>
  </w:num>
  <w:num w:numId="27">
    <w:abstractNumId w:val="4"/>
  </w:num>
  <w:num w:numId="28">
    <w:abstractNumId w:val="8"/>
  </w:num>
  <w:num w:numId="29">
    <w:abstractNumId w:val="2"/>
  </w:num>
  <w:num w:numId="30">
    <w:abstractNumId w:val="18"/>
  </w:num>
  <w:num w:numId="31">
    <w:abstractNumId w:val="11"/>
  </w:num>
  <w:num w:numId="32">
    <w:abstractNumId w:val="21"/>
  </w:num>
  <w:num w:numId="33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15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18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792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1679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61F"/>
    <w:rsid w:val="000D73BD"/>
    <w:rsid w:val="000D7430"/>
    <w:rsid w:val="000E0C5C"/>
    <w:rsid w:val="000E1AE3"/>
    <w:rsid w:val="000E1EDF"/>
    <w:rsid w:val="000E23E1"/>
    <w:rsid w:val="000E2579"/>
    <w:rsid w:val="000E34DA"/>
    <w:rsid w:val="000E37BA"/>
    <w:rsid w:val="000E42C4"/>
    <w:rsid w:val="000E4D0B"/>
    <w:rsid w:val="000E51EF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5E42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795"/>
    <w:rsid w:val="0013271C"/>
    <w:rsid w:val="00134435"/>
    <w:rsid w:val="00134689"/>
    <w:rsid w:val="00134D71"/>
    <w:rsid w:val="00134E93"/>
    <w:rsid w:val="00135119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58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AA9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48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2E50"/>
    <w:rsid w:val="001C31CC"/>
    <w:rsid w:val="001C35BC"/>
    <w:rsid w:val="001C3EAB"/>
    <w:rsid w:val="001C457B"/>
    <w:rsid w:val="001C64D6"/>
    <w:rsid w:val="001C6FC1"/>
    <w:rsid w:val="001C747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A24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15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F17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25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A83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A2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C41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54B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EC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92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A22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147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ABC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17"/>
    <w:rsid w:val="00434ACD"/>
    <w:rsid w:val="0043649B"/>
    <w:rsid w:val="004376A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4B7D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5C4"/>
    <w:rsid w:val="004C6A88"/>
    <w:rsid w:val="004C77C5"/>
    <w:rsid w:val="004D0FE1"/>
    <w:rsid w:val="004D15B0"/>
    <w:rsid w:val="004D1DE5"/>
    <w:rsid w:val="004D24A1"/>
    <w:rsid w:val="004D259B"/>
    <w:rsid w:val="004D2BB4"/>
    <w:rsid w:val="004D3A85"/>
    <w:rsid w:val="004D4F7D"/>
    <w:rsid w:val="004D4FAA"/>
    <w:rsid w:val="004D57D1"/>
    <w:rsid w:val="004D5953"/>
    <w:rsid w:val="004D5BBD"/>
    <w:rsid w:val="004D5E95"/>
    <w:rsid w:val="004D640B"/>
    <w:rsid w:val="004D7D90"/>
    <w:rsid w:val="004E065F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007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08F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2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0B8"/>
    <w:rsid w:val="00543238"/>
    <w:rsid w:val="005433F8"/>
    <w:rsid w:val="00543BD6"/>
    <w:rsid w:val="00543BFE"/>
    <w:rsid w:val="005455C6"/>
    <w:rsid w:val="0054570E"/>
    <w:rsid w:val="00545E8B"/>
    <w:rsid w:val="00545F5D"/>
    <w:rsid w:val="005467A6"/>
    <w:rsid w:val="00546A63"/>
    <w:rsid w:val="005504A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7C8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5FCA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5A8C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F5B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C3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E70"/>
    <w:rsid w:val="006954B5"/>
    <w:rsid w:val="00696E3D"/>
    <w:rsid w:val="006976B9"/>
    <w:rsid w:val="006978E3"/>
    <w:rsid w:val="006979E2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3F4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04F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7A4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5AD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D49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1AA7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47A2"/>
    <w:rsid w:val="007A53A3"/>
    <w:rsid w:val="007A5817"/>
    <w:rsid w:val="007A59C7"/>
    <w:rsid w:val="007A5A2C"/>
    <w:rsid w:val="007A5D8E"/>
    <w:rsid w:val="007A7228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DE7"/>
    <w:rsid w:val="007F0E6C"/>
    <w:rsid w:val="007F0FE5"/>
    <w:rsid w:val="007F101E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DEB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3620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2D0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68A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02D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CCB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2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BF1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5F4"/>
    <w:rsid w:val="00AD4A96"/>
    <w:rsid w:val="00AD4B25"/>
    <w:rsid w:val="00AD51AA"/>
    <w:rsid w:val="00AD56D1"/>
    <w:rsid w:val="00AD5DF5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1624"/>
    <w:rsid w:val="00AF2791"/>
    <w:rsid w:val="00AF357C"/>
    <w:rsid w:val="00AF39F5"/>
    <w:rsid w:val="00AF4362"/>
    <w:rsid w:val="00AF44D1"/>
    <w:rsid w:val="00AF66DF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48EA"/>
    <w:rsid w:val="00B25510"/>
    <w:rsid w:val="00B255BF"/>
    <w:rsid w:val="00B25F61"/>
    <w:rsid w:val="00B27423"/>
    <w:rsid w:val="00B27CFC"/>
    <w:rsid w:val="00B30512"/>
    <w:rsid w:val="00B3098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5EFC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B4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C76"/>
    <w:rsid w:val="00BB3D17"/>
    <w:rsid w:val="00BB4937"/>
    <w:rsid w:val="00BB57DE"/>
    <w:rsid w:val="00BB6445"/>
    <w:rsid w:val="00BB66B6"/>
    <w:rsid w:val="00BB6868"/>
    <w:rsid w:val="00BB76B3"/>
    <w:rsid w:val="00BB7C4D"/>
    <w:rsid w:val="00BC0908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1E2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D3B"/>
    <w:rsid w:val="00C113BB"/>
    <w:rsid w:val="00C11635"/>
    <w:rsid w:val="00C126E7"/>
    <w:rsid w:val="00C12B9C"/>
    <w:rsid w:val="00C14AC4"/>
    <w:rsid w:val="00C15582"/>
    <w:rsid w:val="00C15B78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563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9A4"/>
    <w:rsid w:val="00C74C4F"/>
    <w:rsid w:val="00C7519E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A70"/>
    <w:rsid w:val="00C9139A"/>
    <w:rsid w:val="00C9285D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B2B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F86"/>
    <w:rsid w:val="00CD2D1A"/>
    <w:rsid w:val="00CD4099"/>
    <w:rsid w:val="00CD4CAD"/>
    <w:rsid w:val="00CD589B"/>
    <w:rsid w:val="00CD5B50"/>
    <w:rsid w:val="00CD5F70"/>
    <w:rsid w:val="00CD6B9B"/>
    <w:rsid w:val="00CD6EB3"/>
    <w:rsid w:val="00CE04A0"/>
    <w:rsid w:val="00CE07B7"/>
    <w:rsid w:val="00CE1198"/>
    <w:rsid w:val="00CE1323"/>
    <w:rsid w:val="00CE1835"/>
    <w:rsid w:val="00CE189C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797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55B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A1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98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1FBA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B7E"/>
    <w:rsid w:val="00D879CC"/>
    <w:rsid w:val="00D87E4A"/>
    <w:rsid w:val="00D9001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D8A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E8B"/>
    <w:rsid w:val="00DF5EAE"/>
    <w:rsid w:val="00DF62F7"/>
    <w:rsid w:val="00DF7732"/>
    <w:rsid w:val="00DF778E"/>
    <w:rsid w:val="00DF7F49"/>
    <w:rsid w:val="00E013D4"/>
    <w:rsid w:val="00E01B8F"/>
    <w:rsid w:val="00E01D0E"/>
    <w:rsid w:val="00E026D9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C85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77EF9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37CF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19B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FE1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9C0"/>
    <w:rsid w:val="00FA34D9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071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71FB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5491-4064-42E9-B45A-E0B8A1DA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967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8208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Путинцев Артур Анатольевич</cp:lastModifiedBy>
  <cp:revision>34</cp:revision>
  <cp:lastPrinted>2024-08-08T04:39:00Z</cp:lastPrinted>
  <dcterms:created xsi:type="dcterms:W3CDTF">2023-07-06T03:13:00Z</dcterms:created>
  <dcterms:modified xsi:type="dcterms:W3CDTF">2026-05-26T04:31:00Z</dcterms:modified>
</cp:coreProperties>
</file>