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DA526" w14:textId="16B956CA" w:rsidR="004B090F" w:rsidRPr="00FC69E5" w:rsidRDefault="00DC7EF1" w:rsidP="004D76E3">
      <w:pPr>
        <w:shd w:val="clear" w:color="auto" w:fill="FFFFFF"/>
        <w:tabs>
          <w:tab w:val="left" w:pos="3148"/>
          <w:tab w:val="center" w:pos="4818"/>
          <w:tab w:val="left" w:pos="6926"/>
        </w:tabs>
        <w:spacing w:line="240" w:lineRule="auto"/>
        <w:ind w:firstLine="0"/>
        <w:jc w:val="center"/>
        <w:rPr>
          <w:b/>
          <w:sz w:val="24"/>
          <w:szCs w:val="24"/>
        </w:rPr>
      </w:pPr>
      <w:r w:rsidRPr="00307307">
        <w:rPr>
          <w:b/>
          <w:bCs/>
          <w:color w:val="000000"/>
          <w:sz w:val="24"/>
          <w:szCs w:val="24"/>
        </w:rPr>
        <w:t>Договор подряда</w:t>
      </w:r>
      <w:r w:rsidR="004B090F" w:rsidRPr="00C2118D">
        <w:rPr>
          <w:b/>
          <w:bCs/>
          <w:color w:val="000000"/>
          <w:sz w:val="24"/>
          <w:szCs w:val="24"/>
        </w:rPr>
        <w:t xml:space="preserve"> № </w:t>
      </w:r>
      <w:r w:rsidR="0074789F">
        <w:rPr>
          <w:b/>
          <w:bCs/>
          <w:color w:val="000000"/>
          <w:sz w:val="24"/>
          <w:szCs w:val="24"/>
        </w:rPr>
        <w:t>1050-…-</w:t>
      </w:r>
      <w:r w:rsidR="002835E1">
        <w:rPr>
          <w:b/>
          <w:bCs/>
          <w:color w:val="000000"/>
          <w:sz w:val="24"/>
          <w:szCs w:val="24"/>
        </w:rPr>
        <w:t>2026</w:t>
      </w:r>
      <w:r w:rsidR="0074789F">
        <w:rPr>
          <w:b/>
          <w:bCs/>
          <w:color w:val="000000"/>
          <w:sz w:val="24"/>
          <w:szCs w:val="24"/>
        </w:rPr>
        <w:t>/</w:t>
      </w:r>
      <w:r w:rsidR="0011470E" w:rsidRPr="0068053B">
        <w:rPr>
          <w:b/>
          <w:bCs/>
          <w:color w:val="000000"/>
          <w:sz w:val="24"/>
          <w:szCs w:val="24"/>
        </w:rPr>
        <w:t>0026</w:t>
      </w:r>
      <w:r w:rsidR="002835E1">
        <w:rPr>
          <w:b/>
          <w:bCs/>
          <w:color w:val="000000"/>
          <w:sz w:val="24"/>
          <w:szCs w:val="24"/>
        </w:rPr>
        <w:t>-КОРП</w:t>
      </w:r>
      <w:r w:rsidR="0011470E" w:rsidRPr="0068053B">
        <w:rPr>
          <w:b/>
          <w:bCs/>
          <w:color w:val="000000"/>
          <w:sz w:val="24"/>
          <w:szCs w:val="24"/>
        </w:rPr>
        <w:t xml:space="preserve"> </w:t>
      </w:r>
      <w:r w:rsidR="002835E1">
        <w:rPr>
          <w:b/>
          <w:bCs/>
          <w:color w:val="000000"/>
          <w:sz w:val="24"/>
          <w:szCs w:val="24"/>
        </w:rPr>
        <w:t>ДКУ</w:t>
      </w:r>
      <w:r w:rsidR="0074789F">
        <w:rPr>
          <w:b/>
          <w:bCs/>
          <w:color w:val="000000"/>
          <w:sz w:val="24"/>
          <w:szCs w:val="24"/>
        </w:rPr>
        <w:t>-</w:t>
      </w:r>
      <w:r w:rsidR="002835E1">
        <w:rPr>
          <w:b/>
          <w:bCs/>
          <w:color w:val="000000"/>
          <w:sz w:val="24"/>
          <w:szCs w:val="24"/>
        </w:rPr>
        <w:t>2026</w:t>
      </w:r>
      <w:r w:rsidR="0011470E" w:rsidRPr="0068053B">
        <w:rPr>
          <w:b/>
          <w:bCs/>
          <w:color w:val="000000"/>
          <w:sz w:val="24"/>
          <w:szCs w:val="24"/>
        </w:rPr>
        <w:t>-ВолГЭС</w:t>
      </w:r>
    </w:p>
    <w:p w14:paraId="7035A15C" w14:textId="77777777" w:rsidR="004B090F" w:rsidRPr="00C2118D" w:rsidRDefault="004B090F" w:rsidP="00C2118D">
      <w:pPr>
        <w:shd w:val="clear" w:color="auto" w:fill="FFFFFF"/>
        <w:spacing w:line="240" w:lineRule="auto"/>
        <w:ind w:firstLine="0"/>
        <w:rPr>
          <w:b/>
          <w:bCs/>
          <w:color w:val="000000"/>
          <w:sz w:val="24"/>
          <w:szCs w:val="24"/>
        </w:rPr>
      </w:pPr>
    </w:p>
    <w:p w14:paraId="547C2F3F" w14:textId="593B5D3C" w:rsidR="004B090F" w:rsidRPr="00C2118D" w:rsidRDefault="004B090F" w:rsidP="00AE47D3">
      <w:pPr>
        <w:shd w:val="clear" w:color="auto" w:fill="FFFFFF"/>
        <w:tabs>
          <w:tab w:val="right" w:pos="993"/>
        </w:tabs>
        <w:spacing w:line="240" w:lineRule="auto"/>
        <w:ind w:firstLine="0"/>
        <w:jc w:val="center"/>
        <w:rPr>
          <w:bCs/>
          <w:color w:val="000000"/>
          <w:sz w:val="24"/>
          <w:szCs w:val="24"/>
        </w:rPr>
      </w:pPr>
      <w:r w:rsidRPr="00C2118D">
        <w:rPr>
          <w:bCs/>
          <w:color w:val="000000"/>
          <w:sz w:val="24"/>
          <w:szCs w:val="24"/>
        </w:rPr>
        <w:t xml:space="preserve">г. </w:t>
      </w:r>
      <w:r w:rsidR="00AE47D3">
        <w:rPr>
          <w:bCs/>
          <w:color w:val="000000"/>
          <w:sz w:val="24"/>
          <w:szCs w:val="24"/>
        </w:rPr>
        <w:t>Волжский</w:t>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AE47D3">
        <w:rPr>
          <w:bCs/>
          <w:color w:val="000000"/>
          <w:sz w:val="24"/>
          <w:szCs w:val="24"/>
        </w:rPr>
        <w:tab/>
      </w:r>
      <w:r w:rsidR="00AE47D3">
        <w:rPr>
          <w:bCs/>
          <w:color w:val="000000"/>
          <w:sz w:val="24"/>
          <w:szCs w:val="24"/>
        </w:rPr>
        <w:tab/>
      </w:r>
      <w:r w:rsidRPr="00780A12">
        <w:rPr>
          <w:bCs/>
          <w:color w:val="000000"/>
          <w:sz w:val="24"/>
          <w:szCs w:val="24"/>
        </w:rPr>
        <w:t>«___» _________</w:t>
      </w:r>
      <w:r w:rsidR="00E0120D" w:rsidRPr="00780A12">
        <w:rPr>
          <w:bCs/>
          <w:color w:val="000000"/>
          <w:sz w:val="24"/>
          <w:szCs w:val="24"/>
        </w:rPr>
        <w:t xml:space="preserve"> </w:t>
      </w:r>
      <w:r w:rsidR="002835E1">
        <w:rPr>
          <w:bCs/>
          <w:color w:val="000000"/>
          <w:sz w:val="24"/>
          <w:szCs w:val="24"/>
        </w:rPr>
        <w:t>2026</w:t>
      </w:r>
      <w:r w:rsidRPr="00780A12">
        <w:rPr>
          <w:bCs/>
          <w:color w:val="000000"/>
          <w:sz w:val="24"/>
          <w:szCs w:val="24"/>
        </w:rPr>
        <w:t xml:space="preserve"> г</w:t>
      </w:r>
      <w:r w:rsidR="00DC7EF1" w:rsidRPr="00780A12">
        <w:rPr>
          <w:bCs/>
          <w:color w:val="000000"/>
          <w:sz w:val="24"/>
          <w:szCs w:val="24"/>
        </w:rPr>
        <w:t>.</w:t>
      </w:r>
    </w:p>
    <w:p w14:paraId="3B2D6239" w14:textId="77777777" w:rsidR="00C133B1" w:rsidRPr="00C2118D" w:rsidRDefault="00C133B1" w:rsidP="00C2118D">
      <w:pPr>
        <w:shd w:val="clear" w:color="auto" w:fill="FFFFFF"/>
        <w:tabs>
          <w:tab w:val="right" w:pos="9639"/>
        </w:tabs>
        <w:spacing w:line="240" w:lineRule="auto"/>
        <w:ind w:firstLine="0"/>
        <w:rPr>
          <w:bCs/>
          <w:color w:val="000000"/>
          <w:sz w:val="24"/>
          <w:szCs w:val="24"/>
        </w:rPr>
      </w:pPr>
    </w:p>
    <w:p w14:paraId="571DF27B" w14:textId="3BEC0D99" w:rsidR="00691C57" w:rsidRPr="00780A12" w:rsidRDefault="00821EA8" w:rsidP="00C2118D">
      <w:pPr>
        <w:pStyle w:val="32"/>
        <w:ind w:firstLine="708"/>
        <w:rPr>
          <w:color w:val="auto"/>
        </w:rPr>
      </w:pPr>
      <w:r w:rsidRPr="00C2118D">
        <w:rPr>
          <w:b/>
          <w:color w:val="auto"/>
          <w:lang w:val="ru-RU"/>
        </w:rPr>
        <w:t xml:space="preserve">Публичное </w:t>
      </w:r>
      <w:r w:rsidRPr="00C2118D">
        <w:rPr>
          <w:b/>
          <w:color w:val="auto"/>
        </w:rPr>
        <w:t xml:space="preserve">акционерное общество «Федеральная гидрогенерирующая компания </w:t>
      </w:r>
      <w:r w:rsidRPr="00C2118D">
        <w:rPr>
          <w:b/>
          <w:color w:val="auto"/>
          <w:lang w:val="ru-RU"/>
        </w:rPr>
        <w:t>–</w:t>
      </w:r>
      <w:r w:rsidRPr="00C2118D">
        <w:rPr>
          <w:b/>
          <w:color w:val="auto"/>
        </w:rPr>
        <w:t xml:space="preserve"> РусГидро» </w:t>
      </w:r>
      <w:r w:rsidRPr="00C2118D">
        <w:rPr>
          <w:color w:val="auto"/>
        </w:rPr>
        <w:t>(</w:t>
      </w:r>
      <w:r w:rsidRPr="00C2118D">
        <w:rPr>
          <w:color w:val="auto"/>
          <w:lang w:val="ru-RU"/>
        </w:rPr>
        <w:t>П</w:t>
      </w:r>
      <w:r w:rsidRPr="00C2118D">
        <w:rPr>
          <w:color w:val="auto"/>
        </w:rPr>
        <w:t xml:space="preserve">АО «РусГидро») (далее – «Заказчик»), в лице </w:t>
      </w:r>
      <w:r w:rsidRPr="00842B1C">
        <w:rPr>
          <w:color w:val="auto"/>
          <w:lang w:val="ru-RU"/>
        </w:rPr>
        <w:t xml:space="preserve">Директора филиала </w:t>
      </w:r>
      <w:r w:rsidRPr="00C063B9">
        <w:rPr>
          <w:color w:val="auto"/>
        </w:rPr>
        <w:t>ПАО «РусГидро»</w:t>
      </w:r>
      <w:r w:rsidRPr="00C063B9">
        <w:rPr>
          <w:color w:val="auto"/>
          <w:lang w:val="ru-RU"/>
        </w:rPr>
        <w:t xml:space="preserve"> </w:t>
      </w:r>
      <w:r w:rsidRPr="00C063B9">
        <w:rPr>
          <w:color w:val="auto"/>
        </w:rPr>
        <w:t>- «Волжская ГЭС им</w:t>
      </w:r>
      <w:r w:rsidRPr="00C063B9">
        <w:rPr>
          <w:color w:val="auto"/>
          <w:lang w:val="ru-RU"/>
        </w:rPr>
        <w:t>.</w:t>
      </w:r>
      <w:r w:rsidRPr="00C063B9">
        <w:rPr>
          <w:color w:val="auto"/>
        </w:rPr>
        <w:t xml:space="preserve"> Ф.Г. Логинова»</w:t>
      </w:r>
      <w:r w:rsidRPr="00842B1C">
        <w:rPr>
          <w:color w:val="auto"/>
          <w:lang w:val="ru-RU"/>
        </w:rPr>
        <w:t xml:space="preserve"> Лытикова Олега Леонидовича</w:t>
      </w:r>
      <w:r w:rsidRPr="0068053B">
        <w:rPr>
          <w:color w:val="auto"/>
          <w:lang w:val="ru-RU"/>
        </w:rPr>
        <w:t>,</w:t>
      </w:r>
      <w:r w:rsidR="002C069D" w:rsidRPr="00780A12">
        <w:rPr>
          <w:color w:val="auto"/>
        </w:rPr>
        <w:t xml:space="preserve"> действующего на основании ______________, с одной стороны, и</w:t>
      </w:r>
    </w:p>
    <w:p w14:paraId="32EC475B" w14:textId="0BA181E0" w:rsidR="0052442C" w:rsidRPr="00780A12" w:rsidRDefault="002C069D" w:rsidP="00C2118D">
      <w:pPr>
        <w:pStyle w:val="32"/>
        <w:ind w:firstLine="708"/>
        <w:rPr>
          <w:color w:val="auto"/>
        </w:rPr>
      </w:pPr>
      <w:r w:rsidRPr="00780A12">
        <w:rPr>
          <w:color w:val="auto"/>
        </w:rPr>
        <w:t>________________________</w:t>
      </w:r>
      <w:r w:rsidR="00270BF4" w:rsidRPr="00780A12">
        <w:rPr>
          <w:color w:val="auto"/>
        </w:rPr>
        <w:t xml:space="preserve"> </w:t>
      </w:r>
      <w:r w:rsidRPr="00780A12">
        <w:rPr>
          <w:color w:val="auto"/>
        </w:rPr>
        <w:t>(далее – «Подрядчик»), в лице ________________, действующего на основании ______________, с другой стороны,</w:t>
      </w:r>
    </w:p>
    <w:p w14:paraId="2D7A2C67" w14:textId="3F3AE249" w:rsidR="001D2676" w:rsidRPr="00C2118D" w:rsidRDefault="002C069D" w:rsidP="00C2118D">
      <w:pPr>
        <w:pStyle w:val="32"/>
        <w:ind w:firstLine="708"/>
        <w:rPr>
          <w:bCs/>
          <w:color w:val="auto"/>
          <w:lang w:val="ru-RU"/>
        </w:rPr>
      </w:pPr>
      <w:r w:rsidRPr="0074789F">
        <w:rPr>
          <w:color w:val="auto"/>
        </w:rPr>
        <w:t xml:space="preserve">совместно в дальнейшем именуемые «Стороны», а по отдельности – «Сторона», </w:t>
      </w:r>
      <w:r w:rsidR="001D2676" w:rsidRPr="0074789F">
        <w:rPr>
          <w:color w:val="auto"/>
        </w:rPr>
        <w:t xml:space="preserve">по результатам </w:t>
      </w:r>
      <w:r w:rsidR="00422086" w:rsidRPr="0074789F">
        <w:rPr>
          <w:color w:val="auto"/>
        </w:rPr>
        <w:t>проведенно</w:t>
      </w:r>
      <w:r w:rsidR="0068053B" w:rsidRPr="0068053B">
        <w:rPr>
          <w:color w:val="auto"/>
          <w:lang w:val="ru-RU"/>
        </w:rPr>
        <w:t>го</w:t>
      </w:r>
      <w:r w:rsidR="001D2676" w:rsidRPr="0074789F">
        <w:rPr>
          <w:color w:val="auto"/>
        </w:rPr>
        <w:t xml:space="preserve"> Заказчиком </w:t>
      </w:r>
      <w:r w:rsidR="00484022" w:rsidRPr="0068053B">
        <w:rPr>
          <w:color w:val="auto"/>
          <w:lang w:val="ru-RU"/>
        </w:rPr>
        <w:t>состязательного отбора</w:t>
      </w:r>
      <w:r w:rsidR="00A02E92" w:rsidRPr="0074789F">
        <w:rPr>
          <w:color w:val="auto"/>
        </w:rPr>
        <w:t xml:space="preserve"> по лоту №</w:t>
      </w:r>
      <w:r w:rsidR="0074789F" w:rsidRPr="0074789F">
        <w:rPr>
          <w:color w:val="auto"/>
          <w:lang w:val="ru-RU"/>
        </w:rPr>
        <w:t xml:space="preserve"> </w:t>
      </w:r>
      <w:r w:rsidR="0011470E" w:rsidRPr="0068053B">
        <w:rPr>
          <w:color w:val="auto"/>
          <w:lang w:val="ru-RU"/>
        </w:rPr>
        <w:t>0026</w:t>
      </w:r>
      <w:r w:rsidR="002835E1">
        <w:rPr>
          <w:color w:val="auto"/>
          <w:lang w:val="ru-RU"/>
        </w:rPr>
        <w:t>-КОРП</w:t>
      </w:r>
      <w:r w:rsidR="0011470E" w:rsidRPr="0068053B">
        <w:rPr>
          <w:color w:val="auto"/>
          <w:lang w:val="ru-RU"/>
        </w:rPr>
        <w:t xml:space="preserve"> </w:t>
      </w:r>
      <w:r w:rsidR="002835E1">
        <w:rPr>
          <w:color w:val="auto"/>
          <w:lang w:val="ru-RU"/>
        </w:rPr>
        <w:t>ДКУ</w:t>
      </w:r>
      <w:r w:rsidR="0074789F" w:rsidRPr="0074789F">
        <w:rPr>
          <w:color w:val="auto"/>
          <w:lang w:val="ru-RU"/>
        </w:rPr>
        <w:t>-</w:t>
      </w:r>
      <w:r w:rsidR="002835E1">
        <w:rPr>
          <w:color w:val="auto"/>
          <w:lang w:val="ru-RU"/>
        </w:rPr>
        <w:t>2026</w:t>
      </w:r>
      <w:r w:rsidR="0074789F" w:rsidRPr="0074789F">
        <w:rPr>
          <w:color w:val="auto"/>
          <w:lang w:val="ru-RU"/>
        </w:rPr>
        <w:t>-ВолГЭС</w:t>
      </w:r>
      <w:r w:rsidR="001D2676" w:rsidRPr="0074789F">
        <w:rPr>
          <w:bCs/>
          <w:color w:val="auto"/>
        </w:rPr>
        <w:t>,</w:t>
      </w:r>
      <w:r w:rsidR="00221F81" w:rsidRPr="0074789F">
        <w:t xml:space="preserve"> </w:t>
      </w:r>
      <w:r w:rsidR="00221F81" w:rsidRPr="0074789F">
        <w:rPr>
          <w:color w:val="auto"/>
          <w:lang w:val="ru-RU"/>
        </w:rPr>
        <w:t>и</w:t>
      </w:r>
      <w:r w:rsidR="00221F81" w:rsidRPr="0074789F">
        <w:rPr>
          <w:lang w:val="ru-RU"/>
        </w:rPr>
        <w:t xml:space="preserve"> </w:t>
      </w:r>
      <w:r w:rsidR="00221F81" w:rsidRPr="0074789F">
        <w:rPr>
          <w:bCs/>
          <w:color w:val="auto"/>
        </w:rPr>
        <w:t xml:space="preserve">на основании Протокола о результатах </w:t>
      </w:r>
      <w:r w:rsidR="00221F81" w:rsidRPr="0074789F">
        <w:rPr>
          <w:bCs/>
          <w:color w:val="auto"/>
          <w:lang w:val="ru-RU"/>
        </w:rPr>
        <w:t>______</w:t>
      </w:r>
      <w:r w:rsidR="00221F81" w:rsidRPr="0074789F">
        <w:rPr>
          <w:bCs/>
          <w:color w:val="auto"/>
        </w:rPr>
        <w:t xml:space="preserve"> №_______ от «___»__________ года</w:t>
      </w:r>
      <w:r w:rsidR="00221F81" w:rsidRPr="0074789F">
        <w:rPr>
          <w:bCs/>
          <w:color w:val="auto"/>
          <w:lang w:val="ru-RU"/>
        </w:rPr>
        <w:t>,</w:t>
      </w:r>
    </w:p>
    <w:p w14:paraId="430623B0" w14:textId="77777777" w:rsidR="00AB7F51" w:rsidRPr="00C2118D" w:rsidRDefault="00AB7F51" w:rsidP="00C2118D">
      <w:pPr>
        <w:pStyle w:val="32"/>
        <w:ind w:firstLine="708"/>
        <w:rPr>
          <w:color w:val="auto"/>
          <w:lang w:val="ru-RU"/>
        </w:rPr>
      </w:pPr>
      <w:r w:rsidRPr="00C2118D">
        <w:rPr>
          <w:color w:val="auto"/>
        </w:rPr>
        <w:t xml:space="preserve">заключили настоящий </w:t>
      </w:r>
      <w:r w:rsidR="00AB4A01" w:rsidRPr="00C2118D">
        <w:rPr>
          <w:color w:val="auto"/>
        </w:rPr>
        <w:t xml:space="preserve">договор (далее – </w:t>
      </w:r>
      <w:r w:rsidR="000B4A55" w:rsidRPr="00C2118D">
        <w:rPr>
          <w:color w:val="auto"/>
        </w:rPr>
        <w:t>«</w:t>
      </w:r>
      <w:r w:rsidRPr="00C2118D">
        <w:rPr>
          <w:color w:val="auto"/>
        </w:rPr>
        <w:t>Договор</w:t>
      </w:r>
      <w:r w:rsidR="000B4A55" w:rsidRPr="00C2118D">
        <w:rPr>
          <w:color w:val="auto"/>
        </w:rPr>
        <w:t>»</w:t>
      </w:r>
      <w:r w:rsidR="00AB4A01" w:rsidRPr="00C2118D">
        <w:rPr>
          <w:color w:val="auto"/>
        </w:rPr>
        <w:t>)</w:t>
      </w:r>
      <w:r w:rsidRPr="00C2118D">
        <w:rPr>
          <w:color w:val="auto"/>
        </w:rPr>
        <w:t xml:space="preserve"> о нижеследующем:</w:t>
      </w:r>
    </w:p>
    <w:p w14:paraId="5D940096" w14:textId="77777777" w:rsidR="00925214" w:rsidRPr="00C2118D" w:rsidRDefault="00925214" w:rsidP="00C2118D">
      <w:pPr>
        <w:pStyle w:val="32"/>
        <w:ind w:firstLine="708"/>
        <w:rPr>
          <w:color w:val="auto"/>
          <w:lang w:val="ru-RU"/>
        </w:rPr>
      </w:pPr>
    </w:p>
    <w:p w14:paraId="11E758AE" w14:textId="77777777" w:rsidR="00925214" w:rsidRPr="00C2118D" w:rsidRDefault="00925214" w:rsidP="00C2118D">
      <w:pPr>
        <w:pStyle w:val="ae"/>
        <w:shd w:val="clear" w:color="auto" w:fill="FFFFFF"/>
        <w:tabs>
          <w:tab w:val="left" w:pos="284"/>
        </w:tabs>
        <w:ind w:left="0"/>
        <w:jc w:val="center"/>
        <w:rPr>
          <w:b/>
          <w:bCs/>
        </w:rPr>
      </w:pPr>
      <w:r w:rsidRPr="00C2118D">
        <w:rPr>
          <w:b/>
          <w:bCs/>
        </w:rPr>
        <w:t>Термины и определения</w:t>
      </w:r>
    </w:p>
    <w:p w14:paraId="7341CB0C" w14:textId="77777777" w:rsidR="00925214" w:rsidRPr="00C2118D" w:rsidRDefault="00925214" w:rsidP="00C2118D">
      <w:pPr>
        <w:pStyle w:val="32"/>
        <w:ind w:firstLine="708"/>
        <w:rPr>
          <w:color w:val="auto"/>
          <w:lang w:val="ru-RU"/>
        </w:rPr>
      </w:pPr>
      <w:r w:rsidRPr="00C2118D">
        <w:rPr>
          <w:color w:val="auto"/>
          <w:lang w:val="ru-RU"/>
        </w:rPr>
        <w:t>Термины</w:t>
      </w:r>
      <w:r w:rsidR="00221F81" w:rsidRPr="00C2118D">
        <w:rPr>
          <w:color w:val="auto"/>
          <w:lang w:val="ru-RU"/>
        </w:rPr>
        <w:t xml:space="preserve"> и определения</w:t>
      </w:r>
      <w:r w:rsidRPr="00C2118D">
        <w:rPr>
          <w:color w:val="auto"/>
          <w:lang w:val="ru-RU"/>
        </w:rPr>
        <w:t xml:space="preserve">, </w:t>
      </w:r>
      <w:r w:rsidR="00A26DCC" w:rsidRPr="00C2118D">
        <w:rPr>
          <w:color w:val="auto"/>
          <w:lang w:val="ru-RU"/>
        </w:rPr>
        <w:t>приведенные</w:t>
      </w:r>
      <w:r w:rsidRPr="00C2118D">
        <w:rPr>
          <w:color w:val="auto"/>
          <w:lang w:val="ru-RU"/>
        </w:rPr>
        <w:t xml:space="preserve"> в настоящем </w:t>
      </w:r>
      <w:r w:rsidR="00A26DCC" w:rsidRPr="00C2118D">
        <w:rPr>
          <w:color w:val="auto"/>
          <w:lang w:val="ru-RU"/>
        </w:rPr>
        <w:t>разделе</w:t>
      </w:r>
      <w:r w:rsidRPr="00C2118D">
        <w:rPr>
          <w:color w:val="auto"/>
          <w:lang w:val="ru-RU"/>
        </w:rPr>
        <w:t xml:space="preserve">, </w:t>
      </w:r>
      <w:r w:rsidR="00221F81" w:rsidRPr="00C2118D">
        <w:rPr>
          <w:color w:val="auto"/>
          <w:lang w:val="ru-RU"/>
        </w:rPr>
        <w:t>предназначены для одноз</w:t>
      </w:r>
      <w:r w:rsidR="006E4BB6" w:rsidRPr="00C2118D">
        <w:rPr>
          <w:color w:val="auto"/>
          <w:lang w:val="ru-RU"/>
        </w:rPr>
        <w:t>начного понимания формулировок</w:t>
      </w:r>
      <w:r w:rsidR="00221F81" w:rsidRPr="00C2118D">
        <w:rPr>
          <w:color w:val="auto"/>
          <w:lang w:val="ru-RU"/>
        </w:rPr>
        <w:t xml:space="preserve"> Договора, и </w:t>
      </w:r>
      <w:r w:rsidRPr="00C2118D">
        <w:rPr>
          <w:color w:val="auto"/>
          <w:lang w:val="ru-RU"/>
        </w:rPr>
        <w:t xml:space="preserve">будут </w:t>
      </w:r>
      <w:r w:rsidR="00A26DCC" w:rsidRPr="00C2118D">
        <w:rPr>
          <w:color w:val="auto"/>
          <w:lang w:val="ru-RU"/>
        </w:rPr>
        <w:t xml:space="preserve">иметь по тексту Договора </w:t>
      </w:r>
      <w:r w:rsidR="00221F81" w:rsidRPr="00C2118D">
        <w:rPr>
          <w:color w:val="auto"/>
          <w:lang w:val="ru-RU"/>
        </w:rPr>
        <w:t xml:space="preserve">следующие </w:t>
      </w:r>
      <w:r w:rsidRPr="00C2118D">
        <w:rPr>
          <w:color w:val="auto"/>
          <w:lang w:val="ru-RU"/>
        </w:rPr>
        <w:t xml:space="preserve">значения, если иное прямо не указано </w:t>
      </w:r>
      <w:r w:rsidR="00A26DCC" w:rsidRPr="00C2118D">
        <w:rPr>
          <w:color w:val="auto"/>
          <w:lang w:val="ru-RU"/>
        </w:rPr>
        <w:t>в Договоре</w:t>
      </w:r>
      <w:r w:rsidR="00221F81" w:rsidRPr="00C2118D">
        <w:rPr>
          <w:color w:val="auto"/>
          <w:lang w:val="ru-RU"/>
        </w:rPr>
        <w:t>:</w:t>
      </w:r>
    </w:p>
    <w:p w14:paraId="0D9A24B3" w14:textId="5107EDF3" w:rsidR="00683603" w:rsidRPr="00C2118D" w:rsidRDefault="00BB0426" w:rsidP="00C2118D">
      <w:pPr>
        <w:pStyle w:val="ae"/>
        <w:ind w:left="0" w:firstLine="708"/>
        <w:jc w:val="both"/>
        <w:rPr>
          <w:lang w:eastAsia="en-US"/>
        </w:rPr>
      </w:pPr>
      <w:r w:rsidRPr="00C2118D">
        <w:rPr>
          <w:b/>
          <w:lang w:eastAsia="en-US"/>
        </w:rPr>
        <w:t>«Акт КС-2»</w:t>
      </w:r>
      <w:r w:rsidR="00511DB1" w:rsidRPr="00C2118D">
        <w:rPr>
          <w:b/>
          <w:lang w:eastAsia="en-US"/>
        </w:rPr>
        <w:t xml:space="preserve">, «Справка КС-3» – </w:t>
      </w:r>
      <w:r w:rsidR="00511DB1" w:rsidRPr="00C2118D">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sidR="008B700F">
        <w:rPr>
          <w:lang w:eastAsia="en-US"/>
        </w:rPr>
        <w:t>.</w:t>
      </w:r>
    </w:p>
    <w:p w14:paraId="0EAB062A" w14:textId="5AD983F6" w:rsidR="002779EB" w:rsidRPr="00C2118D" w:rsidRDefault="00BB0426" w:rsidP="00E660E9">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E660E9">
        <w:rPr>
          <w:b/>
          <w:lang w:eastAsia="en-US"/>
        </w:rPr>
        <w:t>«Гарантийный срок»</w:t>
      </w:r>
      <w:r w:rsidR="00EF4040" w:rsidRPr="00C2118D">
        <w:t xml:space="preserve"> </w:t>
      </w:r>
      <w:r w:rsidR="00EF4040" w:rsidRPr="00C2118D">
        <w:rPr>
          <w:lang w:eastAsia="en-US"/>
        </w:rPr>
        <w:t>–</w:t>
      </w:r>
      <w:r w:rsidRPr="00C2118D">
        <w:rPr>
          <w:lang w:eastAsia="en-US"/>
        </w:rPr>
        <w:t xml:space="preserve"> период, в течение которого качество </w:t>
      </w:r>
      <w:r w:rsidR="00EF4040" w:rsidRPr="00C2118D">
        <w:rPr>
          <w:lang w:eastAsia="en-US"/>
        </w:rPr>
        <w:t xml:space="preserve">выполненных </w:t>
      </w:r>
      <w:r w:rsidR="00FB6978">
        <w:rPr>
          <w:lang w:eastAsia="en-US"/>
        </w:rPr>
        <w:t xml:space="preserve">демонтажных </w:t>
      </w:r>
      <w:r w:rsidRPr="00C2118D">
        <w:rPr>
          <w:lang w:eastAsia="en-US"/>
        </w:rPr>
        <w:t xml:space="preserve">Работ, </w:t>
      </w:r>
      <w:r w:rsidR="00EF4040" w:rsidRPr="00C2118D">
        <w:rPr>
          <w:lang w:eastAsia="en-US"/>
        </w:rPr>
        <w:t xml:space="preserve">использованных </w:t>
      </w:r>
      <w:r w:rsidRPr="00C2118D">
        <w:rPr>
          <w:lang w:eastAsia="en-US"/>
        </w:rPr>
        <w:t>Материально-технических ресурсов</w:t>
      </w:r>
      <w:r w:rsidR="00D8583F" w:rsidRPr="00C2118D">
        <w:rPr>
          <w:lang w:eastAsia="en-US"/>
        </w:rPr>
        <w:t xml:space="preserve"> </w:t>
      </w:r>
      <w:r w:rsidR="00C80725" w:rsidRPr="00C2118D">
        <w:rPr>
          <w:lang w:eastAsia="en-US"/>
        </w:rPr>
        <w:t xml:space="preserve">должно </w:t>
      </w:r>
      <w:r w:rsidR="00D8583F" w:rsidRPr="00C2118D">
        <w:rPr>
          <w:lang w:eastAsia="en-US"/>
        </w:rPr>
        <w:t>соответств</w:t>
      </w:r>
      <w:r w:rsidR="00C80725" w:rsidRPr="00C2118D">
        <w:rPr>
          <w:lang w:eastAsia="en-US"/>
        </w:rPr>
        <w:t>овать</w:t>
      </w:r>
      <w:r w:rsidR="00D8583F" w:rsidRPr="00C2118D">
        <w:rPr>
          <w:lang w:eastAsia="en-US"/>
        </w:rPr>
        <w:t xml:space="preserve"> требованиям Договора и Применимого права</w:t>
      </w:r>
      <w:r w:rsidR="00EF4040" w:rsidRPr="00C2118D">
        <w:rPr>
          <w:lang w:eastAsia="en-US"/>
        </w:rPr>
        <w:t>,</w:t>
      </w:r>
      <w:r w:rsidRPr="00C2118D">
        <w:rPr>
          <w:lang w:eastAsia="en-US"/>
        </w:rPr>
        <w:t xml:space="preserve"> и </w:t>
      </w:r>
      <w:r w:rsidR="00D8583F" w:rsidRPr="00C2118D">
        <w:rPr>
          <w:lang w:eastAsia="en-US"/>
        </w:rPr>
        <w:t xml:space="preserve">Подрядчик </w:t>
      </w:r>
      <w:r w:rsidRPr="00C2118D">
        <w:rPr>
          <w:lang w:eastAsia="en-US"/>
        </w:rPr>
        <w:t xml:space="preserve">обязуется устранять все выявленные </w:t>
      </w:r>
      <w:r w:rsidR="00EF4040" w:rsidRPr="00C2118D">
        <w:rPr>
          <w:lang w:eastAsia="en-US"/>
        </w:rPr>
        <w:t xml:space="preserve">Заказчиком </w:t>
      </w:r>
      <w:r w:rsidRPr="00C2118D">
        <w:rPr>
          <w:lang w:eastAsia="en-US"/>
        </w:rPr>
        <w:t>недостатки</w:t>
      </w:r>
      <w:r w:rsidR="00EF4040" w:rsidRPr="00C2118D">
        <w:rPr>
          <w:lang w:eastAsia="en-US"/>
        </w:rPr>
        <w:t xml:space="preserve">, несоответствия </w:t>
      </w:r>
      <w:r w:rsidRPr="00C2118D">
        <w:rPr>
          <w:lang w:eastAsia="en-US"/>
        </w:rPr>
        <w:t>и</w:t>
      </w:r>
      <w:r w:rsidR="00EF4040" w:rsidRPr="00C2118D">
        <w:rPr>
          <w:lang w:eastAsia="en-US"/>
        </w:rPr>
        <w:t xml:space="preserve"> / или</w:t>
      </w:r>
      <w:r w:rsidRPr="00C2118D">
        <w:rPr>
          <w:lang w:eastAsia="en-US"/>
        </w:rPr>
        <w:t xml:space="preserve"> дефекты за свой счет. </w:t>
      </w:r>
      <w:r w:rsidR="002779EB" w:rsidRPr="00C2118D">
        <w:rPr>
          <w:lang w:eastAsia="en-US"/>
        </w:rPr>
        <w:t xml:space="preserve">Гарантийный срок, если иное прямо не предусмотрено Договором, распространяется на все составляющие Результата </w:t>
      </w:r>
      <w:r w:rsidR="00FB6978">
        <w:rPr>
          <w:lang w:eastAsia="en-US"/>
        </w:rPr>
        <w:t xml:space="preserve">демонтажных </w:t>
      </w:r>
      <w:r w:rsidR="002779EB" w:rsidRPr="00C2118D">
        <w:rPr>
          <w:lang w:eastAsia="en-US"/>
        </w:rPr>
        <w:t>Работ.</w:t>
      </w:r>
    </w:p>
    <w:p w14:paraId="04A13829" w14:textId="77777777" w:rsidR="00BB0426" w:rsidRPr="00C2118D"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Заказчиком и Подрядчиком, включая все Приложения</w:t>
      </w:r>
      <w:r w:rsidR="00B172F8" w:rsidRPr="00C2118D">
        <w:rPr>
          <w:lang w:eastAsia="en-US"/>
        </w:rPr>
        <w:t xml:space="preserve"> к нему</w:t>
      </w:r>
      <w:r w:rsidRPr="00C2118D">
        <w:rPr>
          <w:lang w:eastAsia="en-US"/>
        </w:rPr>
        <w:t xml:space="preserve">, а также </w:t>
      </w:r>
      <w:r w:rsidR="00B172F8" w:rsidRPr="00C2118D">
        <w:rPr>
          <w:lang w:eastAsia="en-US"/>
        </w:rPr>
        <w:t>д</w:t>
      </w:r>
      <w:r w:rsidRPr="00C2118D">
        <w:rPr>
          <w:lang w:eastAsia="en-US"/>
        </w:rPr>
        <w:t xml:space="preserve">ополнительные соглашения </w:t>
      </w:r>
      <w:r w:rsidR="00B172F8" w:rsidRPr="00C2118D">
        <w:rPr>
          <w:lang w:eastAsia="en-US"/>
        </w:rPr>
        <w:t xml:space="preserve">к Договору </w:t>
      </w:r>
      <w:r w:rsidRPr="00C2118D">
        <w:rPr>
          <w:lang w:eastAsia="en-US"/>
        </w:rPr>
        <w:t>при условии, что они заключены надлежащим образом</w:t>
      </w:r>
      <w:r w:rsidR="00B172F8" w:rsidRPr="00C2118D">
        <w:rPr>
          <w:lang w:eastAsia="en-US"/>
        </w:rPr>
        <w:t>,</w:t>
      </w:r>
      <w:r w:rsidRPr="00C2118D">
        <w:rPr>
          <w:lang w:eastAsia="en-US"/>
        </w:rPr>
        <w:t xml:space="preserve"> и из них явно следует, что они составляют часть Договора</w:t>
      </w:r>
      <w:r w:rsidR="008B700F">
        <w:rPr>
          <w:lang w:eastAsia="en-US"/>
        </w:rPr>
        <w:t>.</w:t>
      </w:r>
    </w:p>
    <w:p w14:paraId="40688A29" w14:textId="4598A7EE" w:rsidR="00BB0426" w:rsidRDefault="00BB0426" w:rsidP="006A36A4">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«Коммерческая тайна»</w:t>
      </w:r>
      <w:r w:rsidRPr="00C2118D">
        <w:rPr>
          <w:lang w:eastAsia="en-US"/>
        </w:rPr>
        <w:t xml:space="preserve"> – </w:t>
      </w:r>
      <w:r w:rsidR="00090271" w:rsidRPr="00C2118D">
        <w:rPr>
          <w:lang w:eastAsia="en-US"/>
        </w:rPr>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8B700F">
        <w:rPr>
          <w:lang w:eastAsia="en-US"/>
        </w:rPr>
        <w:t>.</w:t>
      </w:r>
    </w:p>
    <w:p w14:paraId="0C6F202B" w14:textId="6C2EA950" w:rsidR="00E509E7" w:rsidRPr="00C2118D" w:rsidRDefault="00E509E7" w:rsidP="006A36A4">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«Лимит на непредвиденные работы и затраты»</w:t>
      </w:r>
      <w:r w:rsidRPr="00C2118D">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w:t>
      </w:r>
      <w:r>
        <w:rPr>
          <w:lang w:eastAsia="en-US"/>
        </w:rPr>
        <w:t>проведенной дефектации оборудования, зданий и/или сооружений.</w:t>
      </w:r>
    </w:p>
    <w:p w14:paraId="78CDBD0F" w14:textId="07DD82A6" w:rsidR="00BB0426"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«Материально-технические ресурсы»</w:t>
      </w:r>
      <w:r w:rsidRPr="00C2118D">
        <w:rPr>
          <w:lang w:eastAsia="en-US"/>
        </w:rPr>
        <w:t xml:space="preserve"> – всевозможные материалы, </w:t>
      </w:r>
      <w:r w:rsidR="000C20AC">
        <w:rPr>
          <w:lang w:eastAsia="en-US"/>
        </w:rPr>
        <w:t xml:space="preserve">запасные части, </w:t>
      </w:r>
      <w:r w:rsidRPr="00C2118D">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w:t>
      </w:r>
      <w:r w:rsidR="00B17E0D" w:rsidRPr="00C2118D">
        <w:rPr>
          <w:lang w:eastAsia="en-US"/>
        </w:rPr>
        <w:t xml:space="preserve">выполнения Работ по </w:t>
      </w:r>
      <w:r w:rsidR="006F45AB">
        <w:rPr>
          <w:lang w:eastAsia="en-US"/>
        </w:rPr>
        <w:t>Д</w:t>
      </w:r>
      <w:r w:rsidR="006F45AB" w:rsidRPr="00C2118D">
        <w:rPr>
          <w:lang w:eastAsia="en-US"/>
        </w:rPr>
        <w:t xml:space="preserve">оговору </w:t>
      </w:r>
      <w:r w:rsidR="00B17E0D" w:rsidRPr="00C2118D">
        <w:rPr>
          <w:lang w:eastAsia="en-US"/>
        </w:rPr>
        <w:t>и последующей</w:t>
      </w:r>
      <w:r w:rsidRPr="00C2118D">
        <w:rPr>
          <w:lang w:eastAsia="en-US"/>
        </w:rPr>
        <w:t xml:space="preserve"> нормальной и надежной эксплуатации Объекта</w:t>
      </w:r>
      <w:r w:rsidR="008B700F">
        <w:rPr>
          <w:lang w:eastAsia="en-US"/>
        </w:rPr>
        <w:t>.</w:t>
      </w:r>
    </w:p>
    <w:p w14:paraId="57E9DF63" w14:textId="09052424" w:rsidR="00E660E9" w:rsidRPr="00C2118D" w:rsidRDefault="00E660E9" w:rsidP="0068053B">
      <w:pPr>
        <w:pStyle w:val="ae"/>
        <w:widowControl w:val="0"/>
        <w:shd w:val="clear" w:color="auto" w:fill="FFFFFF"/>
        <w:tabs>
          <w:tab w:val="left" w:pos="567"/>
          <w:tab w:val="left" w:pos="1134"/>
        </w:tabs>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14:paraId="07DAF1B9" w14:textId="2ED1CEE5" w:rsidR="00817462" w:rsidRPr="00FC6BD8" w:rsidRDefault="00BD311A" w:rsidP="00817462">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Pr>
          <w:b/>
          <w:lang w:eastAsia="en-US"/>
        </w:rPr>
        <w:t>«</w:t>
      </w:r>
      <w:r w:rsidR="00817462" w:rsidRPr="00FC6BD8">
        <w:rPr>
          <w:b/>
          <w:lang w:eastAsia="en-US"/>
        </w:rPr>
        <w:t>Объект»</w:t>
      </w:r>
      <w:r w:rsidR="00817462" w:rsidRPr="00FC6BD8">
        <w:rPr>
          <w:lang w:eastAsia="en-US"/>
        </w:rPr>
        <w:t xml:space="preserve"> –</w:t>
      </w:r>
      <w:r w:rsidR="00817462">
        <w:rPr>
          <w:lang w:eastAsia="en-US"/>
        </w:rPr>
        <w:t xml:space="preserve"> объект основных средств Заказчика</w:t>
      </w:r>
      <w:r w:rsidR="000D0456" w:rsidRPr="0068053B">
        <w:rPr>
          <w:lang w:eastAsia="en-US"/>
        </w:rPr>
        <w:t>,</w:t>
      </w:r>
      <w:r w:rsidR="00817462">
        <w:rPr>
          <w:lang w:eastAsia="en-US"/>
        </w:rPr>
        <w:t xml:space="preserve"> </w:t>
      </w:r>
      <w:r w:rsidR="00305B8F" w:rsidRPr="00305B8F">
        <w:rPr>
          <w:lang w:eastAsia="en-US"/>
        </w:rPr>
        <w:t>подлежащий демонтажу</w:t>
      </w:r>
      <w:r w:rsidR="008B700F">
        <w:rPr>
          <w:lang w:eastAsia="en-US"/>
        </w:rPr>
        <w:t>.</w:t>
      </w:r>
    </w:p>
    <w:p w14:paraId="7577F0B0" w14:textId="17C5B919" w:rsidR="00F23544" w:rsidRPr="00C2118D"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lastRenderedPageBreak/>
        <w:t xml:space="preserve">«Отказ от Договора» </w:t>
      </w:r>
      <w:r w:rsidRPr="00C2118D">
        <w:rPr>
          <w:lang w:eastAsia="en-US"/>
        </w:rPr>
        <w:t xml:space="preserve">– односторонний внесудебный отказ от исполнения </w:t>
      </w:r>
      <w:r w:rsidR="00F23544" w:rsidRPr="00C2118D">
        <w:rPr>
          <w:lang w:eastAsia="en-US"/>
        </w:rPr>
        <w:t xml:space="preserve">Договора, совершенный Стороной </w:t>
      </w:r>
      <w:r w:rsidRPr="00C2118D">
        <w:rPr>
          <w:lang w:eastAsia="en-US"/>
        </w:rPr>
        <w:t>в соответствии со стать</w:t>
      </w:r>
      <w:r w:rsidR="00F23544" w:rsidRPr="00C2118D">
        <w:rPr>
          <w:lang w:eastAsia="en-US"/>
        </w:rPr>
        <w:t>ей</w:t>
      </w:r>
      <w:r w:rsidRPr="00C2118D">
        <w:rPr>
          <w:lang w:eastAsia="en-US"/>
        </w:rPr>
        <w:t xml:space="preserve"> 450</w:t>
      </w:r>
      <w:r w:rsidR="00F23544" w:rsidRPr="00C2118D">
        <w:rPr>
          <w:lang w:eastAsia="en-US"/>
        </w:rPr>
        <w:t>.1</w:t>
      </w:r>
      <w:r w:rsidRPr="00C2118D">
        <w:rPr>
          <w:lang w:eastAsia="en-US"/>
        </w:rPr>
        <w:t xml:space="preserve"> </w:t>
      </w:r>
      <w:r w:rsidR="00F23544" w:rsidRPr="00C2118D">
        <w:rPr>
          <w:lang w:eastAsia="en-US"/>
        </w:rPr>
        <w:t>ГК</w:t>
      </w:r>
      <w:r w:rsidRPr="00C2118D">
        <w:rPr>
          <w:lang w:eastAsia="en-US"/>
        </w:rPr>
        <w:t xml:space="preserve"> </w:t>
      </w:r>
      <w:r w:rsidR="00F23544" w:rsidRPr="00C2118D">
        <w:rPr>
          <w:lang w:eastAsia="en-US"/>
        </w:rPr>
        <w:t>РФ в случаях, установленных Договором</w:t>
      </w:r>
      <w:r w:rsidR="008B700F">
        <w:rPr>
          <w:lang w:eastAsia="en-US"/>
        </w:rPr>
        <w:t>.</w:t>
      </w:r>
    </w:p>
    <w:p w14:paraId="15598FC5" w14:textId="77777777"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«Применимое право»</w:t>
      </w:r>
      <w:r w:rsidRPr="00C2118D">
        <w:rPr>
          <w:b w:val="0"/>
          <w:snapToGrid/>
          <w:sz w:val="24"/>
          <w:szCs w:val="24"/>
          <w:lang w:val="ru-RU" w:eastAsia="en-US"/>
        </w:rPr>
        <w:t xml:space="preserve"> </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 xml:space="preserve">обязательные для Сторон в процессе исполнения Договора </w:t>
      </w:r>
      <w:r w:rsidRPr="00C2118D">
        <w:rPr>
          <w:b w:val="0"/>
          <w:snapToGrid/>
          <w:sz w:val="24"/>
          <w:szCs w:val="24"/>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w:t>
      </w:r>
      <w:r w:rsidR="00DA71C4" w:rsidRPr="00C2118D">
        <w:rPr>
          <w:b w:val="0"/>
          <w:snapToGrid/>
          <w:sz w:val="24"/>
          <w:szCs w:val="24"/>
          <w:lang w:val="ru-RU" w:eastAsia="en-US"/>
        </w:rPr>
        <w:t>,</w:t>
      </w:r>
      <w:r w:rsidRPr="00C2118D">
        <w:rPr>
          <w:b w:val="0"/>
          <w:snapToGrid/>
          <w:sz w:val="24"/>
          <w:szCs w:val="24"/>
          <w:lang w:val="ru-RU" w:eastAsia="en-US"/>
        </w:rPr>
        <w:t xml:space="preserve"> методическая документация в строительстве (МДС)</w:t>
      </w:r>
      <w:r w:rsidR="00DA71C4" w:rsidRPr="00C2118D">
        <w:rPr>
          <w:b w:val="0"/>
          <w:snapToGrid/>
          <w:sz w:val="24"/>
          <w:szCs w:val="24"/>
          <w:lang w:val="ru-RU" w:eastAsia="en-US"/>
        </w:rPr>
        <w:t>,</w:t>
      </w:r>
      <w:r w:rsidRPr="00C2118D">
        <w:rPr>
          <w:b w:val="0"/>
          <w:snapToGrid/>
          <w:sz w:val="24"/>
          <w:szCs w:val="24"/>
          <w:lang w:val="ru-RU" w:eastAsia="en-US"/>
        </w:rPr>
        <w:t xml:space="preserve"> руководящие документы (РД)</w:t>
      </w:r>
      <w:r w:rsidR="00DA71C4" w:rsidRPr="00C2118D">
        <w:rPr>
          <w:b w:val="0"/>
          <w:snapToGrid/>
          <w:sz w:val="24"/>
          <w:szCs w:val="24"/>
          <w:lang w:val="ru-RU" w:eastAsia="en-US"/>
        </w:rPr>
        <w:t>,</w:t>
      </w:r>
      <w:r w:rsidRPr="00C2118D">
        <w:rPr>
          <w:b w:val="0"/>
          <w:snapToGrid/>
          <w:sz w:val="24"/>
          <w:szCs w:val="24"/>
          <w:lang w:val="ru-RU" w:eastAsia="en-US"/>
        </w:rPr>
        <w:t xml:space="preserve"> своды правил по проектированию и строительству (СП)</w:t>
      </w:r>
      <w:r w:rsidR="00DA71C4" w:rsidRPr="00C2118D">
        <w:rPr>
          <w:b w:val="0"/>
          <w:snapToGrid/>
          <w:sz w:val="24"/>
          <w:szCs w:val="24"/>
          <w:lang w:val="ru-RU" w:eastAsia="en-US"/>
        </w:rPr>
        <w:t>,</w:t>
      </w:r>
      <w:r w:rsidRPr="00C2118D">
        <w:rPr>
          <w:b w:val="0"/>
          <w:snapToGrid/>
          <w:sz w:val="24"/>
          <w:szCs w:val="24"/>
          <w:lang w:val="ru-RU" w:eastAsia="en-US"/>
        </w:rPr>
        <w:t xml:space="preserve"> технические регламенты</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национальн</w:t>
      </w:r>
      <w:r w:rsidRPr="00C2118D">
        <w:rPr>
          <w:b w:val="0"/>
          <w:snapToGrid/>
          <w:sz w:val="24"/>
          <w:szCs w:val="24"/>
          <w:lang w:val="ru-RU" w:eastAsia="en-US"/>
        </w:rPr>
        <w:t>ые стандарты (ГОСТ</w:t>
      </w:r>
      <w:r w:rsidR="00DA71C4" w:rsidRPr="00C2118D">
        <w:rPr>
          <w:b w:val="0"/>
          <w:snapToGrid/>
          <w:sz w:val="24"/>
          <w:szCs w:val="24"/>
          <w:lang w:val="ru-RU" w:eastAsia="en-US"/>
        </w:rPr>
        <w:t xml:space="preserve"> Р</w:t>
      </w:r>
      <w:r w:rsidRPr="00C2118D">
        <w:rPr>
          <w:b w:val="0"/>
          <w:snapToGrid/>
          <w:sz w:val="24"/>
          <w:szCs w:val="24"/>
          <w:lang w:val="ru-RU" w:eastAsia="en-US"/>
        </w:rPr>
        <w:t>)</w:t>
      </w:r>
      <w:r w:rsidR="00DA71C4" w:rsidRPr="00C2118D">
        <w:rPr>
          <w:b w:val="0"/>
          <w:snapToGrid/>
          <w:sz w:val="24"/>
          <w:szCs w:val="24"/>
          <w:lang w:val="ru-RU" w:eastAsia="en-US"/>
        </w:rPr>
        <w:t>,</w:t>
      </w:r>
      <w:r w:rsidRPr="00C2118D">
        <w:rPr>
          <w:b w:val="0"/>
          <w:snapToGrid/>
          <w:sz w:val="24"/>
          <w:szCs w:val="24"/>
          <w:lang w:val="ru-RU" w:eastAsia="en-US"/>
        </w:rPr>
        <w:t xml:space="preserve"> иные нормативно-правовые и нормативно-технические </w:t>
      </w:r>
      <w:r w:rsidR="00DA71C4" w:rsidRPr="00C2118D">
        <w:rPr>
          <w:b w:val="0"/>
          <w:snapToGrid/>
          <w:sz w:val="24"/>
          <w:szCs w:val="24"/>
          <w:lang w:val="ru-RU" w:eastAsia="en-US"/>
        </w:rPr>
        <w:t>документы Российской Федерации</w:t>
      </w:r>
      <w:r w:rsidRPr="00C2118D">
        <w:rPr>
          <w:b w:val="0"/>
          <w:snapToGrid/>
          <w:sz w:val="24"/>
          <w:szCs w:val="24"/>
          <w:lang w:val="ru-RU" w:eastAsia="en-US"/>
        </w:rPr>
        <w:t xml:space="preserve">, содержащие экологические нормы, санитарно-гигиенические правила, требования промышленной и противопожарной безопасности, </w:t>
      </w:r>
      <w:r w:rsidR="00DA71C4" w:rsidRPr="00C2118D">
        <w:rPr>
          <w:b w:val="0"/>
          <w:snapToGrid/>
          <w:sz w:val="24"/>
          <w:szCs w:val="24"/>
          <w:lang w:val="ru-RU" w:eastAsia="en-US"/>
        </w:rPr>
        <w:t xml:space="preserve">производства работ и охраны труда персонала, </w:t>
      </w:r>
      <w:r w:rsidRPr="00C2118D">
        <w:rPr>
          <w:b w:val="0"/>
          <w:snapToGrid/>
          <w:sz w:val="24"/>
          <w:szCs w:val="24"/>
          <w:lang w:val="ru-RU" w:eastAsia="en-US"/>
        </w:rPr>
        <w:t>относящиеся к Работам</w:t>
      </w:r>
      <w:r w:rsidR="00854413" w:rsidRPr="00C2118D">
        <w:rPr>
          <w:b w:val="0"/>
          <w:snapToGrid/>
          <w:sz w:val="24"/>
          <w:szCs w:val="24"/>
          <w:lang w:val="ru-RU" w:eastAsia="en-US"/>
        </w:rPr>
        <w:t xml:space="preserve">, включая </w:t>
      </w:r>
      <w:r w:rsidR="007313A9">
        <w:rPr>
          <w:b w:val="0"/>
          <w:snapToGrid/>
          <w:sz w:val="24"/>
          <w:szCs w:val="24"/>
          <w:lang w:val="ru-RU" w:eastAsia="en-US"/>
        </w:rPr>
        <w:t>о</w:t>
      </w:r>
      <w:r w:rsidR="00854413" w:rsidRPr="00C2118D">
        <w:rPr>
          <w:b w:val="0"/>
          <w:snapToGrid/>
          <w:sz w:val="24"/>
          <w:szCs w:val="24"/>
          <w:lang w:val="ru-RU" w:eastAsia="en-US"/>
        </w:rPr>
        <w:t xml:space="preserve">борудование, </w:t>
      </w:r>
      <w:r w:rsidRPr="00C2118D">
        <w:rPr>
          <w:b w:val="0"/>
          <w:snapToGrid/>
          <w:sz w:val="24"/>
          <w:szCs w:val="24"/>
          <w:lang w:val="ru-RU" w:eastAsia="en-US"/>
        </w:rPr>
        <w:t>и Объекту</w:t>
      </w:r>
      <w:r w:rsidR="00DA71C4" w:rsidRPr="00C2118D">
        <w:rPr>
          <w:b w:val="0"/>
          <w:snapToGrid/>
          <w:sz w:val="24"/>
          <w:szCs w:val="24"/>
          <w:lang w:val="ru-RU" w:eastAsia="en-US"/>
        </w:rPr>
        <w:t>.</w:t>
      </w:r>
    </w:p>
    <w:p w14:paraId="27ED278C" w14:textId="31D4B325" w:rsidR="00637BE2" w:rsidRPr="004A6B66" w:rsidRDefault="00E660E9"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706790" w:rsidDel="00E660E9">
        <w:rPr>
          <w:b/>
          <w:lang w:eastAsia="en-US"/>
        </w:rPr>
        <w:t xml:space="preserve"> </w:t>
      </w:r>
      <w:r w:rsidR="00BB0426" w:rsidRPr="004A6B66">
        <w:rPr>
          <w:b/>
          <w:lang w:eastAsia="en-US"/>
        </w:rPr>
        <w:t>«Приемо-сдаточная документация»</w:t>
      </w:r>
      <w:r w:rsidR="00BB0426" w:rsidRPr="004A6B66">
        <w:rPr>
          <w:lang w:eastAsia="en-US"/>
        </w:rPr>
        <w:t xml:space="preserve"> </w:t>
      </w:r>
      <w:r w:rsidR="00DA71C4" w:rsidRPr="004A6B66">
        <w:rPr>
          <w:lang w:eastAsia="en-US"/>
        </w:rPr>
        <w:t>–</w:t>
      </w:r>
      <w:r w:rsidR="00637BE2" w:rsidRPr="004A6B66">
        <w:rPr>
          <w:lang w:eastAsia="en-US"/>
        </w:rPr>
        <w:t xml:space="preserve"> </w:t>
      </w:r>
      <w:r w:rsidR="00BB0426" w:rsidRPr="004A6B66">
        <w:rPr>
          <w:lang w:eastAsia="en-US"/>
        </w:rPr>
        <w:t>документация, оформляемая Подрядчиком на заключительном этапе выполнения Работ по соответствующему Объекту.</w:t>
      </w:r>
    </w:p>
    <w:p w14:paraId="5012FB6D" w14:textId="5A0A5EAA" w:rsidR="00BB0426" w:rsidRPr="004A6B66"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4A6B66">
        <w:rPr>
          <w:lang w:eastAsia="en-US"/>
        </w:rPr>
        <w:t xml:space="preserve">К </w:t>
      </w:r>
      <w:r w:rsidR="009842E5" w:rsidRPr="004A6B66">
        <w:rPr>
          <w:lang w:eastAsia="en-US"/>
        </w:rPr>
        <w:t>П</w:t>
      </w:r>
      <w:r w:rsidRPr="004A6B66">
        <w:rPr>
          <w:lang w:eastAsia="en-US"/>
        </w:rPr>
        <w:t>риемо-сдаточной документации относятся:</w:t>
      </w:r>
    </w:p>
    <w:p w14:paraId="03446F13" w14:textId="665F5375" w:rsidR="00BB0426" w:rsidRPr="004A6B66" w:rsidRDefault="00143D2B" w:rsidP="00211A7C">
      <w:pPr>
        <w:pStyle w:val="ae"/>
        <w:widowControl w:val="0"/>
        <w:numPr>
          <w:ilvl w:val="0"/>
          <w:numId w:val="9"/>
        </w:numPr>
        <w:shd w:val="clear" w:color="auto" w:fill="FFFFFF"/>
        <w:tabs>
          <w:tab w:val="left" w:pos="567"/>
          <w:tab w:val="left" w:pos="1134"/>
        </w:tabs>
        <w:overflowPunct w:val="0"/>
        <w:autoSpaceDE w:val="0"/>
        <w:ind w:left="0" w:firstLine="709"/>
        <w:jc w:val="both"/>
        <w:textAlignment w:val="baseline"/>
        <w:rPr>
          <w:lang w:eastAsia="en-US"/>
        </w:rPr>
      </w:pPr>
      <w:r w:rsidRPr="004A6B66">
        <w:rPr>
          <w:lang w:val="en-US" w:eastAsia="en-US"/>
        </w:rPr>
        <w:t>П</w:t>
      </w:r>
      <w:r w:rsidR="00BB0426" w:rsidRPr="004A6B66">
        <w:rPr>
          <w:lang w:eastAsia="en-US"/>
        </w:rPr>
        <w:t xml:space="preserve">ротоколы, </w:t>
      </w:r>
      <w:r w:rsidRPr="004A6B66">
        <w:rPr>
          <w:lang w:val="en-US" w:eastAsia="en-US"/>
        </w:rPr>
        <w:t>акты</w:t>
      </w:r>
      <w:r w:rsidR="00BB0426" w:rsidRPr="004A6B66">
        <w:rPr>
          <w:lang w:eastAsia="en-US"/>
        </w:rPr>
        <w:t>;</w:t>
      </w:r>
    </w:p>
    <w:p w14:paraId="26DB368B" w14:textId="398C25AC" w:rsidR="00BB0426" w:rsidRPr="004A6B66" w:rsidRDefault="00BB0426" w:rsidP="00211A7C">
      <w:pPr>
        <w:pStyle w:val="ae"/>
        <w:widowControl w:val="0"/>
        <w:numPr>
          <w:ilvl w:val="0"/>
          <w:numId w:val="9"/>
        </w:numPr>
        <w:shd w:val="clear" w:color="auto" w:fill="FFFFFF"/>
        <w:tabs>
          <w:tab w:val="left" w:pos="567"/>
          <w:tab w:val="left" w:pos="1134"/>
        </w:tabs>
        <w:overflowPunct w:val="0"/>
        <w:autoSpaceDE w:val="0"/>
        <w:ind w:left="0" w:firstLine="709"/>
        <w:jc w:val="both"/>
        <w:textAlignment w:val="baseline"/>
        <w:rPr>
          <w:lang w:eastAsia="en-US"/>
        </w:rPr>
      </w:pPr>
      <w:r w:rsidRPr="004A6B66">
        <w:rPr>
          <w:lang w:eastAsia="en-US"/>
        </w:rPr>
        <w:t>Пофамильные списки персонала, задействованного при производстве Работ</w:t>
      </w:r>
      <w:r w:rsidR="00637BE2" w:rsidRPr="004A6B66">
        <w:rPr>
          <w:lang w:eastAsia="en-US"/>
        </w:rPr>
        <w:t>, а также к</w:t>
      </w:r>
      <w:r w:rsidRPr="004A6B66">
        <w:rPr>
          <w:lang w:eastAsia="en-US"/>
        </w:rPr>
        <w:t xml:space="preserve">опии всех документов, подтверждающих </w:t>
      </w:r>
      <w:r w:rsidR="00637BE2" w:rsidRPr="004A6B66">
        <w:rPr>
          <w:lang w:eastAsia="en-US"/>
        </w:rPr>
        <w:t xml:space="preserve">его </w:t>
      </w:r>
      <w:r w:rsidRPr="004A6B66">
        <w:rPr>
          <w:lang w:eastAsia="en-US"/>
        </w:rPr>
        <w:t>квалификацию.</w:t>
      </w:r>
    </w:p>
    <w:p w14:paraId="42C837CE" w14:textId="715BBB70" w:rsidR="00637BE2" w:rsidRPr="00C2118D" w:rsidRDefault="00637BE2" w:rsidP="00C2118D">
      <w:pPr>
        <w:pStyle w:val="ae"/>
        <w:widowControl w:val="0"/>
        <w:shd w:val="clear" w:color="auto" w:fill="FFFFFF"/>
        <w:tabs>
          <w:tab w:val="left" w:pos="567"/>
          <w:tab w:val="left" w:pos="1134"/>
        </w:tabs>
        <w:overflowPunct w:val="0"/>
        <w:autoSpaceDE w:val="0"/>
        <w:ind w:left="0" w:firstLine="720"/>
        <w:jc w:val="both"/>
        <w:textAlignment w:val="baseline"/>
        <w:rPr>
          <w:lang w:eastAsia="en-US"/>
        </w:rPr>
      </w:pPr>
      <w:r w:rsidRPr="004A6B66">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1611B45A" w14:textId="47E94EAF"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sz w:val="24"/>
          <w:szCs w:val="24"/>
          <w:lang w:eastAsia="ru-RU"/>
        </w:rPr>
      </w:pPr>
      <w:r w:rsidRPr="00C2118D">
        <w:rPr>
          <w:snapToGrid/>
          <w:sz w:val="24"/>
          <w:szCs w:val="24"/>
          <w:lang w:val="ru-RU" w:eastAsia="en-US"/>
        </w:rPr>
        <w:t>«Работы»</w:t>
      </w:r>
      <w:r w:rsidRPr="00C2118D">
        <w:rPr>
          <w:b w:val="0"/>
          <w:snapToGrid/>
          <w:sz w:val="24"/>
          <w:szCs w:val="24"/>
          <w:lang w:val="ru-RU" w:eastAsia="en-US"/>
        </w:rPr>
        <w:t xml:space="preserve"> – все производимые</w:t>
      </w:r>
      <w:r w:rsidR="00AC212C" w:rsidRPr="00C2118D">
        <w:rPr>
          <w:b w:val="0"/>
          <w:snapToGrid/>
          <w:sz w:val="24"/>
          <w:szCs w:val="24"/>
          <w:lang w:val="ru-RU" w:eastAsia="en-US"/>
        </w:rPr>
        <w:t xml:space="preserve"> </w:t>
      </w:r>
      <w:r w:rsidRPr="00C2118D">
        <w:rPr>
          <w:b w:val="0"/>
          <w:snapToGrid/>
          <w:sz w:val="24"/>
          <w:szCs w:val="24"/>
          <w:lang w:val="ru-RU" w:eastAsia="en-US"/>
        </w:rPr>
        <w:t>/</w:t>
      </w:r>
      <w:r w:rsidR="00AC212C" w:rsidRPr="00C2118D">
        <w:rPr>
          <w:b w:val="0"/>
          <w:snapToGrid/>
          <w:sz w:val="24"/>
          <w:szCs w:val="24"/>
          <w:lang w:val="ru-RU" w:eastAsia="en-US"/>
        </w:rPr>
        <w:t xml:space="preserve"> выполняемы</w:t>
      </w:r>
      <w:r w:rsidRPr="00C2118D">
        <w:rPr>
          <w:b w:val="0"/>
          <w:snapToGrid/>
          <w:sz w:val="24"/>
          <w:szCs w:val="24"/>
          <w:lang w:val="ru-RU" w:eastAsia="en-US"/>
        </w:rPr>
        <w:t xml:space="preserve">е Подрядчиком </w:t>
      </w:r>
      <w:r w:rsidR="00784850" w:rsidRPr="00C2118D">
        <w:rPr>
          <w:b w:val="0"/>
          <w:snapToGrid/>
          <w:sz w:val="24"/>
          <w:szCs w:val="24"/>
          <w:lang w:val="ru-RU" w:eastAsia="en-US"/>
        </w:rPr>
        <w:t xml:space="preserve">на свой риск, </w:t>
      </w:r>
      <w:r w:rsidR="009058C4" w:rsidRPr="00C2118D">
        <w:rPr>
          <w:b w:val="0"/>
          <w:snapToGrid/>
          <w:sz w:val="24"/>
          <w:szCs w:val="24"/>
          <w:lang w:val="ru-RU" w:eastAsia="en-US"/>
        </w:rPr>
        <w:t xml:space="preserve">с использованием </w:t>
      </w:r>
      <w:r w:rsidR="001D0197" w:rsidRPr="00C2118D">
        <w:rPr>
          <w:b w:val="0"/>
          <w:snapToGrid/>
          <w:sz w:val="24"/>
          <w:szCs w:val="24"/>
          <w:lang w:val="ru-RU" w:eastAsia="en-US"/>
        </w:rPr>
        <w:t>свои</w:t>
      </w:r>
      <w:r w:rsidR="009058C4" w:rsidRPr="00C2118D">
        <w:rPr>
          <w:b w:val="0"/>
          <w:snapToGrid/>
          <w:sz w:val="24"/>
          <w:szCs w:val="24"/>
          <w:lang w:val="ru-RU" w:eastAsia="en-US"/>
        </w:rPr>
        <w:t>х</w:t>
      </w:r>
      <w:r w:rsidR="001D0197" w:rsidRPr="00C2118D">
        <w:rPr>
          <w:b w:val="0"/>
          <w:snapToGrid/>
          <w:sz w:val="24"/>
          <w:szCs w:val="24"/>
          <w:lang w:val="ru-RU" w:eastAsia="en-US"/>
        </w:rPr>
        <w:t xml:space="preserve"> и / или привлеченны</w:t>
      </w:r>
      <w:r w:rsidR="009058C4" w:rsidRPr="00C2118D">
        <w:rPr>
          <w:b w:val="0"/>
          <w:snapToGrid/>
          <w:sz w:val="24"/>
          <w:szCs w:val="24"/>
          <w:lang w:val="ru-RU" w:eastAsia="en-US"/>
        </w:rPr>
        <w:t>х</w:t>
      </w:r>
      <w:r w:rsidR="001D0197" w:rsidRPr="00C2118D">
        <w:rPr>
          <w:b w:val="0"/>
          <w:snapToGrid/>
          <w:sz w:val="24"/>
          <w:szCs w:val="24"/>
          <w:lang w:val="ru-RU" w:eastAsia="en-US"/>
        </w:rPr>
        <w:t xml:space="preserve"> за свой счет сил и средств</w:t>
      </w:r>
      <w:r w:rsidR="009058C4" w:rsidRPr="00C2118D">
        <w:rPr>
          <w:b w:val="0"/>
          <w:snapToGrid/>
          <w:sz w:val="24"/>
          <w:szCs w:val="24"/>
          <w:lang w:val="ru-RU" w:eastAsia="en-US"/>
        </w:rPr>
        <w:t xml:space="preserve"> (</w:t>
      </w:r>
      <w:r w:rsidR="003D0E3C">
        <w:rPr>
          <w:b w:val="0"/>
          <w:snapToGrid/>
          <w:sz w:val="24"/>
          <w:szCs w:val="24"/>
          <w:lang w:val="ru-RU" w:eastAsia="en-US"/>
        </w:rPr>
        <w:t>М</w:t>
      </w:r>
      <w:r w:rsidR="003D0E3C" w:rsidRPr="00C2118D">
        <w:rPr>
          <w:b w:val="0"/>
          <w:snapToGrid/>
          <w:sz w:val="24"/>
          <w:szCs w:val="24"/>
          <w:lang w:val="ru-RU" w:eastAsia="en-US"/>
        </w:rPr>
        <w:t>атериал</w:t>
      </w:r>
      <w:r w:rsidR="003D0E3C">
        <w:rPr>
          <w:b w:val="0"/>
          <w:snapToGrid/>
          <w:sz w:val="24"/>
          <w:szCs w:val="24"/>
          <w:lang w:val="ru-RU" w:eastAsia="en-US"/>
        </w:rPr>
        <w:t>ьно-технических ресурсов</w:t>
      </w:r>
      <w:r w:rsidR="009058C4" w:rsidRPr="00C2118D">
        <w:rPr>
          <w:b w:val="0"/>
          <w:snapToGrid/>
          <w:sz w:val="24"/>
          <w:szCs w:val="24"/>
          <w:lang w:val="ru-RU" w:eastAsia="en-US"/>
        </w:rPr>
        <w:t>, инструмента)</w:t>
      </w:r>
      <w:r w:rsidR="00E64A42">
        <w:rPr>
          <w:b w:val="0"/>
          <w:snapToGrid/>
          <w:sz w:val="24"/>
          <w:szCs w:val="24"/>
          <w:lang w:val="ru-RU" w:eastAsia="en-US"/>
        </w:rPr>
        <w:t xml:space="preserve">, </w:t>
      </w:r>
      <w:r w:rsidRPr="00C2118D">
        <w:rPr>
          <w:b w:val="0"/>
          <w:snapToGrid/>
          <w:sz w:val="24"/>
          <w:szCs w:val="24"/>
          <w:lang w:val="ru-RU" w:eastAsia="en-US"/>
        </w:rPr>
        <w:t xml:space="preserve">в соответствии с </w:t>
      </w:r>
      <w:r w:rsidR="00AC212C" w:rsidRPr="00C2118D">
        <w:rPr>
          <w:b w:val="0"/>
          <w:snapToGrid/>
          <w:sz w:val="24"/>
          <w:szCs w:val="24"/>
          <w:lang w:val="ru-RU" w:eastAsia="en-US"/>
        </w:rPr>
        <w:t xml:space="preserve">условиями </w:t>
      </w:r>
      <w:r w:rsidRPr="00C2118D">
        <w:rPr>
          <w:b w:val="0"/>
          <w:snapToGrid/>
          <w:sz w:val="24"/>
          <w:szCs w:val="24"/>
          <w:lang w:val="ru-RU" w:eastAsia="en-US"/>
        </w:rPr>
        <w:t>Договор</w:t>
      </w:r>
      <w:r w:rsidR="001D0197" w:rsidRPr="00C2118D">
        <w:rPr>
          <w:b w:val="0"/>
          <w:snapToGrid/>
          <w:sz w:val="24"/>
          <w:szCs w:val="24"/>
          <w:lang w:val="ru-RU" w:eastAsia="en-US"/>
        </w:rPr>
        <w:t xml:space="preserve">а и Применимым правом </w:t>
      </w:r>
      <w:r w:rsidRPr="00C2118D">
        <w:rPr>
          <w:b w:val="0"/>
          <w:snapToGrid/>
          <w:sz w:val="24"/>
          <w:szCs w:val="24"/>
          <w:lang w:val="ru-RU" w:eastAsia="en-US"/>
        </w:rPr>
        <w:t xml:space="preserve">работы, в том числе </w:t>
      </w:r>
      <w:r w:rsidR="00CD607C">
        <w:rPr>
          <w:b w:val="0"/>
          <w:snapToGrid/>
          <w:sz w:val="24"/>
          <w:szCs w:val="24"/>
          <w:lang w:val="ru-RU" w:eastAsia="en-US"/>
        </w:rPr>
        <w:t>демонтажные</w:t>
      </w:r>
      <w:r w:rsidR="00784850" w:rsidRPr="00C2118D">
        <w:rPr>
          <w:b w:val="0"/>
          <w:snapToGrid/>
          <w:sz w:val="24"/>
          <w:szCs w:val="24"/>
          <w:lang w:val="ru-RU" w:eastAsia="en-US"/>
        </w:rPr>
        <w:t xml:space="preserve"> </w:t>
      </w:r>
      <w:r w:rsidRPr="00C2118D">
        <w:rPr>
          <w:b w:val="0"/>
          <w:snapToGrid/>
          <w:sz w:val="24"/>
          <w:szCs w:val="24"/>
          <w:lang w:val="ru-RU" w:eastAsia="en-US"/>
        </w:rPr>
        <w:t>работ</w:t>
      </w:r>
      <w:r w:rsidR="00335C08" w:rsidRPr="00C2118D">
        <w:rPr>
          <w:b w:val="0"/>
          <w:snapToGrid/>
          <w:sz w:val="24"/>
          <w:szCs w:val="24"/>
          <w:lang w:val="ru-RU" w:eastAsia="en-US"/>
        </w:rPr>
        <w:t>ы</w:t>
      </w:r>
      <w:r w:rsidRPr="00C2118D">
        <w:rPr>
          <w:b w:val="0"/>
          <w:snapToGrid/>
          <w:sz w:val="24"/>
          <w:szCs w:val="24"/>
          <w:lang w:val="ru-RU" w:eastAsia="en-US"/>
        </w:rPr>
        <w:t>, работы по исправлению</w:t>
      </w:r>
      <w:r w:rsidRPr="00C2118D">
        <w:rPr>
          <w:sz w:val="24"/>
          <w:szCs w:val="24"/>
          <w:lang w:eastAsia="ru-RU"/>
        </w:rPr>
        <w:t xml:space="preserve"> </w:t>
      </w:r>
      <w:r w:rsidR="00335C08" w:rsidRPr="00C2118D">
        <w:rPr>
          <w:b w:val="0"/>
          <w:sz w:val="24"/>
          <w:szCs w:val="24"/>
          <w:lang w:val="ru-RU" w:eastAsia="ru-RU"/>
        </w:rPr>
        <w:t>выявленных</w:t>
      </w:r>
      <w:r w:rsidR="00335C08" w:rsidRPr="00302C67">
        <w:rPr>
          <w:b w:val="0"/>
          <w:sz w:val="24"/>
          <w:szCs w:val="24"/>
          <w:lang w:val="ru-RU" w:eastAsia="ru-RU"/>
        </w:rPr>
        <w:t xml:space="preserve"> </w:t>
      </w:r>
      <w:r w:rsidRPr="00C2118D">
        <w:rPr>
          <w:b w:val="0"/>
          <w:sz w:val="24"/>
          <w:szCs w:val="24"/>
          <w:lang w:eastAsia="ru-RU"/>
        </w:rPr>
        <w:t>недостатков</w:t>
      </w:r>
      <w:r w:rsidR="00335C08" w:rsidRPr="00C2118D">
        <w:rPr>
          <w:b w:val="0"/>
          <w:sz w:val="24"/>
          <w:szCs w:val="24"/>
          <w:lang w:eastAsia="ru-RU"/>
        </w:rPr>
        <w:t>, несоответстви</w:t>
      </w:r>
      <w:r w:rsidR="00335C08" w:rsidRPr="00C2118D">
        <w:rPr>
          <w:b w:val="0"/>
          <w:sz w:val="24"/>
          <w:szCs w:val="24"/>
          <w:lang w:val="ru-RU" w:eastAsia="ru-RU"/>
        </w:rPr>
        <w:t>й</w:t>
      </w:r>
      <w:r w:rsidR="00335C08" w:rsidRPr="00C2118D">
        <w:rPr>
          <w:b w:val="0"/>
          <w:sz w:val="24"/>
          <w:szCs w:val="24"/>
          <w:lang w:eastAsia="ru-RU"/>
        </w:rPr>
        <w:t xml:space="preserve"> и / или дефект</w:t>
      </w:r>
      <w:r w:rsidR="00335C08" w:rsidRPr="00C2118D">
        <w:rPr>
          <w:b w:val="0"/>
          <w:sz w:val="24"/>
          <w:szCs w:val="24"/>
          <w:lang w:val="ru-RU" w:eastAsia="ru-RU"/>
        </w:rPr>
        <w:t>ов</w:t>
      </w:r>
      <w:r w:rsidR="00335C08" w:rsidRPr="00C2118D">
        <w:rPr>
          <w:b w:val="0"/>
          <w:sz w:val="24"/>
          <w:szCs w:val="24"/>
          <w:lang w:eastAsia="ru-RU"/>
        </w:rPr>
        <w:t xml:space="preserve"> в </w:t>
      </w:r>
      <w:r w:rsidR="006F45AB">
        <w:rPr>
          <w:b w:val="0"/>
          <w:sz w:val="24"/>
          <w:szCs w:val="24"/>
          <w:lang w:val="ru-RU" w:eastAsia="ru-RU"/>
        </w:rPr>
        <w:t>Р</w:t>
      </w:r>
      <w:r w:rsidR="006F45AB" w:rsidRPr="00C2118D">
        <w:rPr>
          <w:b w:val="0"/>
          <w:sz w:val="24"/>
          <w:szCs w:val="24"/>
          <w:lang w:eastAsia="ru-RU"/>
        </w:rPr>
        <w:t>езультат</w:t>
      </w:r>
      <w:r w:rsidR="00167B12">
        <w:rPr>
          <w:b w:val="0"/>
          <w:sz w:val="24"/>
          <w:szCs w:val="24"/>
          <w:lang w:val="ru-RU" w:eastAsia="ru-RU"/>
        </w:rPr>
        <w:t>е</w:t>
      </w:r>
      <w:r w:rsidR="006F45AB" w:rsidRPr="00C2118D">
        <w:rPr>
          <w:b w:val="0"/>
          <w:sz w:val="24"/>
          <w:szCs w:val="24"/>
          <w:lang w:eastAsia="ru-RU"/>
        </w:rPr>
        <w:t xml:space="preserve"> </w:t>
      </w:r>
      <w:r w:rsidR="00FB6978">
        <w:rPr>
          <w:b w:val="0"/>
          <w:sz w:val="24"/>
          <w:szCs w:val="24"/>
          <w:lang w:val="ru-RU" w:eastAsia="ru-RU"/>
        </w:rPr>
        <w:t>демонтажных Р</w:t>
      </w:r>
      <w:r w:rsidR="00335C08" w:rsidRPr="00C2118D">
        <w:rPr>
          <w:b w:val="0"/>
          <w:sz w:val="24"/>
          <w:szCs w:val="24"/>
          <w:lang w:val="ru-RU" w:eastAsia="ru-RU"/>
        </w:rPr>
        <w:t>абот</w:t>
      </w:r>
      <w:r w:rsidRPr="00C2118D">
        <w:rPr>
          <w:b w:val="0"/>
          <w:sz w:val="24"/>
          <w:szCs w:val="24"/>
          <w:lang w:eastAsia="ru-RU"/>
        </w:rPr>
        <w:t>, а также любые иные работы</w:t>
      </w:r>
      <w:r w:rsidR="00E64A42">
        <w:rPr>
          <w:b w:val="0"/>
          <w:sz w:val="24"/>
          <w:szCs w:val="24"/>
          <w:lang w:val="ru-RU" w:eastAsia="ru-RU"/>
        </w:rPr>
        <w:t xml:space="preserve"> (в т</w:t>
      </w:r>
      <w:r w:rsidR="006F45AB">
        <w:rPr>
          <w:b w:val="0"/>
          <w:sz w:val="24"/>
          <w:szCs w:val="24"/>
          <w:lang w:val="ru-RU" w:eastAsia="ru-RU"/>
        </w:rPr>
        <w:t>ом числе</w:t>
      </w:r>
      <w:r w:rsidR="00E64A42">
        <w:rPr>
          <w:b w:val="0"/>
          <w:sz w:val="24"/>
          <w:szCs w:val="24"/>
          <w:lang w:val="ru-RU" w:eastAsia="ru-RU"/>
        </w:rPr>
        <w:t xml:space="preserve"> приобретение </w:t>
      </w:r>
      <w:r w:rsidR="00E64A42" w:rsidRPr="00E64A42">
        <w:rPr>
          <w:b w:val="0"/>
          <w:sz w:val="24"/>
          <w:szCs w:val="24"/>
          <w:lang w:val="ru-RU" w:eastAsia="ru-RU"/>
        </w:rPr>
        <w:t>Материально-технически</w:t>
      </w:r>
      <w:r w:rsidR="00E64A42">
        <w:rPr>
          <w:b w:val="0"/>
          <w:sz w:val="24"/>
          <w:szCs w:val="24"/>
          <w:lang w:val="ru-RU" w:eastAsia="ru-RU"/>
        </w:rPr>
        <w:t>х</w:t>
      </w:r>
      <w:r w:rsidR="00E64A42" w:rsidRPr="00E64A42">
        <w:rPr>
          <w:b w:val="0"/>
          <w:sz w:val="24"/>
          <w:szCs w:val="24"/>
          <w:lang w:val="ru-RU" w:eastAsia="ru-RU"/>
        </w:rPr>
        <w:t xml:space="preserve"> ресурс</w:t>
      </w:r>
      <w:r w:rsidR="00E64A42">
        <w:rPr>
          <w:b w:val="0"/>
          <w:sz w:val="24"/>
          <w:szCs w:val="24"/>
          <w:lang w:val="ru-RU" w:eastAsia="ru-RU"/>
        </w:rPr>
        <w:t>ов)</w:t>
      </w:r>
      <w:r w:rsidRPr="00C2118D">
        <w:rPr>
          <w:b w:val="0"/>
          <w:sz w:val="24"/>
          <w:szCs w:val="24"/>
          <w:lang w:eastAsia="ru-RU"/>
        </w:rPr>
        <w:t xml:space="preserve">, необходимые для выполнения Подрядчиком своих обязательств по Договору, независимо от </w:t>
      </w:r>
      <w:r w:rsidR="00335C08" w:rsidRPr="00C2118D">
        <w:rPr>
          <w:b w:val="0"/>
          <w:sz w:val="24"/>
          <w:szCs w:val="24"/>
          <w:lang w:val="ru-RU" w:eastAsia="ru-RU"/>
        </w:rPr>
        <w:t>их</w:t>
      </w:r>
      <w:r w:rsidRPr="00C2118D">
        <w:rPr>
          <w:b w:val="0"/>
          <w:sz w:val="24"/>
          <w:szCs w:val="24"/>
          <w:lang w:eastAsia="ru-RU"/>
        </w:rPr>
        <w:t xml:space="preserve"> прямо</w:t>
      </w:r>
      <w:r w:rsidR="00335C08" w:rsidRPr="00C2118D">
        <w:rPr>
          <w:b w:val="0"/>
          <w:sz w:val="24"/>
          <w:szCs w:val="24"/>
          <w:lang w:val="ru-RU" w:eastAsia="ru-RU"/>
        </w:rPr>
        <w:t>го указания</w:t>
      </w:r>
      <w:r w:rsidRPr="00C2118D">
        <w:rPr>
          <w:b w:val="0"/>
          <w:sz w:val="24"/>
          <w:szCs w:val="24"/>
          <w:lang w:eastAsia="ru-RU"/>
        </w:rPr>
        <w:t xml:space="preserve"> в Договоре.</w:t>
      </w:r>
    </w:p>
    <w:p w14:paraId="4040A45B" w14:textId="5DB229F6" w:rsidR="00BB0426" w:rsidRPr="00C2118D" w:rsidRDefault="00BB0426" w:rsidP="00C2118D">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sidR="006F45AB">
        <w:rPr>
          <w:sz w:val="24"/>
          <w:szCs w:val="24"/>
        </w:rPr>
        <w:t>совместно</w:t>
      </w:r>
      <w:r w:rsidR="006F45AB" w:rsidRPr="00C2118D">
        <w:rPr>
          <w:sz w:val="24"/>
          <w:szCs w:val="24"/>
        </w:rPr>
        <w:t xml:space="preserve"> </w:t>
      </w:r>
      <w:r w:rsidR="001528EE">
        <w:rPr>
          <w:sz w:val="24"/>
          <w:szCs w:val="24"/>
        </w:rPr>
        <w:t>с термином «Работы».</w:t>
      </w:r>
    </w:p>
    <w:p w14:paraId="0AEE11BA" w14:textId="13AB7A99" w:rsidR="00BB0426" w:rsidRDefault="00BB0426" w:rsidP="004315F7">
      <w:pPr>
        <w:widowControl w:val="0"/>
        <w:tabs>
          <w:tab w:val="left" w:pos="567"/>
        </w:tabs>
        <w:spacing w:line="240" w:lineRule="auto"/>
        <w:ind w:firstLine="708"/>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w:t>
      </w:r>
      <w:r w:rsidR="001D0197" w:rsidRPr="00C2118D">
        <w:rPr>
          <w:snapToGrid/>
          <w:sz w:val="24"/>
          <w:szCs w:val="24"/>
          <w:lang w:eastAsia="en-US"/>
        </w:rPr>
        <w:t xml:space="preserve"> в соответствии с</w:t>
      </w:r>
      <w:r w:rsidRPr="00C2118D">
        <w:rPr>
          <w:snapToGrid/>
          <w:sz w:val="24"/>
          <w:szCs w:val="24"/>
          <w:lang w:eastAsia="en-US"/>
        </w:rPr>
        <w:t xml:space="preserve"> Применим</w:t>
      </w:r>
      <w:r w:rsidR="001D0197" w:rsidRPr="00C2118D">
        <w:rPr>
          <w:snapToGrid/>
          <w:sz w:val="24"/>
          <w:szCs w:val="24"/>
          <w:lang w:eastAsia="en-US"/>
        </w:rPr>
        <w:t>ым</w:t>
      </w:r>
      <w:r w:rsidRPr="00C2118D">
        <w:rPr>
          <w:snapToGrid/>
          <w:sz w:val="24"/>
          <w:szCs w:val="24"/>
          <w:lang w:eastAsia="en-US"/>
        </w:rPr>
        <w:t xml:space="preserve"> прав</w:t>
      </w:r>
      <w:r w:rsidR="001D0197" w:rsidRPr="00C2118D">
        <w:rPr>
          <w:snapToGrid/>
          <w:sz w:val="24"/>
          <w:szCs w:val="24"/>
          <w:lang w:eastAsia="en-US"/>
        </w:rPr>
        <w:t>ом</w:t>
      </w:r>
      <w:r w:rsidRPr="00C2118D">
        <w:rPr>
          <w:snapToGrid/>
          <w:sz w:val="24"/>
          <w:szCs w:val="24"/>
          <w:lang w:eastAsia="en-US"/>
        </w:rPr>
        <w:t>, является рабочим днем в Российской Федерации</w:t>
      </w:r>
      <w:r w:rsidR="008B700F">
        <w:rPr>
          <w:snapToGrid/>
          <w:sz w:val="24"/>
          <w:szCs w:val="24"/>
          <w:lang w:eastAsia="en-US"/>
        </w:rPr>
        <w:t>.</w:t>
      </w:r>
    </w:p>
    <w:p w14:paraId="348B0E42" w14:textId="043B0653" w:rsidR="00706790" w:rsidRPr="00C2118D" w:rsidRDefault="00706790" w:rsidP="004315F7">
      <w:pPr>
        <w:widowControl w:val="0"/>
        <w:tabs>
          <w:tab w:val="left" w:pos="567"/>
        </w:tabs>
        <w:spacing w:line="240" w:lineRule="auto"/>
        <w:ind w:firstLine="708"/>
        <w:rPr>
          <w:snapToGrid/>
          <w:sz w:val="24"/>
          <w:szCs w:val="24"/>
          <w:lang w:eastAsia="en-US"/>
        </w:rPr>
      </w:pPr>
      <w:r w:rsidRPr="00706790">
        <w:rPr>
          <w:b/>
          <w:snapToGrid/>
          <w:sz w:val="24"/>
          <w:szCs w:val="24"/>
          <w:lang w:eastAsia="en-US"/>
        </w:rPr>
        <w:t>«Разрешительная документация»</w:t>
      </w:r>
      <w:r w:rsidRPr="00C2118D">
        <w:rPr>
          <w:snapToGrid/>
          <w:sz w:val="24"/>
          <w:szCs w:val="24"/>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w:t>
      </w:r>
      <w:r w:rsidRPr="00891366">
        <w:rPr>
          <w:bCs/>
          <w:sz w:val="24"/>
          <w:szCs w:val="24"/>
        </w:rPr>
        <w:t>сноса объекта капитального строительства</w:t>
      </w:r>
      <w:r>
        <w:rPr>
          <w:bCs/>
          <w:sz w:val="24"/>
          <w:szCs w:val="24"/>
        </w:rPr>
        <w:t>.</w:t>
      </w:r>
    </w:p>
    <w:p w14:paraId="7F4D4C88" w14:textId="58308A03" w:rsidR="00FB15B1" w:rsidRPr="00FD0469" w:rsidRDefault="00BB0426">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A6B66">
        <w:rPr>
          <w:snapToGrid/>
          <w:sz w:val="24"/>
          <w:szCs w:val="24"/>
          <w:lang w:val="ru-RU" w:eastAsia="en-US"/>
        </w:rPr>
        <w:t xml:space="preserve">«Результат </w:t>
      </w:r>
      <w:r w:rsidR="00FB15B1">
        <w:rPr>
          <w:snapToGrid/>
          <w:sz w:val="24"/>
          <w:szCs w:val="24"/>
          <w:lang w:val="ru-RU" w:eastAsia="en-US"/>
        </w:rPr>
        <w:t xml:space="preserve">демонтажных </w:t>
      </w:r>
      <w:r w:rsidRPr="004A6B66">
        <w:rPr>
          <w:snapToGrid/>
          <w:sz w:val="24"/>
          <w:szCs w:val="24"/>
          <w:lang w:val="ru-RU" w:eastAsia="en-US"/>
        </w:rPr>
        <w:t>работ»</w:t>
      </w:r>
      <w:r w:rsidRPr="004A6B66">
        <w:rPr>
          <w:b w:val="0"/>
          <w:snapToGrid/>
          <w:sz w:val="24"/>
          <w:szCs w:val="24"/>
          <w:lang w:val="ru-RU" w:eastAsia="en-US"/>
        </w:rPr>
        <w:t xml:space="preserve"> – </w:t>
      </w:r>
      <w:r w:rsidR="00143D2B" w:rsidRPr="004A6B66">
        <w:rPr>
          <w:b w:val="0"/>
          <w:snapToGrid/>
          <w:sz w:val="24"/>
          <w:szCs w:val="24"/>
          <w:lang w:val="ru-RU" w:eastAsia="en-US"/>
        </w:rPr>
        <w:t>де</w:t>
      </w:r>
      <w:r w:rsidR="00573B89" w:rsidRPr="004A6B66">
        <w:rPr>
          <w:b w:val="0"/>
          <w:snapToGrid/>
          <w:sz w:val="24"/>
          <w:szCs w:val="24"/>
          <w:lang w:val="ru-RU" w:eastAsia="en-US"/>
        </w:rPr>
        <w:t>монтированный</w:t>
      </w:r>
      <w:r w:rsidRPr="004A6B66">
        <w:rPr>
          <w:b w:val="0"/>
          <w:snapToGrid/>
          <w:sz w:val="24"/>
          <w:szCs w:val="24"/>
          <w:lang w:val="ru-RU" w:eastAsia="en-US"/>
        </w:rPr>
        <w:t xml:space="preserve"> Объект, </w:t>
      </w:r>
      <w:r w:rsidR="00B14A5B" w:rsidRPr="004A6B66">
        <w:rPr>
          <w:b w:val="0"/>
          <w:snapToGrid/>
          <w:sz w:val="24"/>
          <w:szCs w:val="24"/>
          <w:lang w:val="ru-RU" w:eastAsia="en-US"/>
        </w:rPr>
        <w:t>соответствующий требованиям</w:t>
      </w:r>
      <w:r w:rsidR="00167B12" w:rsidRPr="004A6B66">
        <w:rPr>
          <w:b w:val="0"/>
          <w:snapToGrid/>
          <w:sz w:val="24"/>
          <w:szCs w:val="24"/>
          <w:lang w:val="ru-RU" w:eastAsia="en-US"/>
        </w:rPr>
        <w:t>, изложенным в</w:t>
      </w:r>
      <w:r w:rsidR="00B14A5B" w:rsidRPr="004A6B66">
        <w:rPr>
          <w:b w:val="0"/>
          <w:snapToGrid/>
          <w:sz w:val="24"/>
          <w:szCs w:val="24"/>
          <w:lang w:val="ru-RU" w:eastAsia="en-US"/>
        </w:rPr>
        <w:t xml:space="preserve"> Техническ</w:t>
      </w:r>
      <w:r w:rsidR="00053B50" w:rsidRPr="004A6B66">
        <w:rPr>
          <w:b w:val="0"/>
          <w:snapToGrid/>
          <w:sz w:val="24"/>
          <w:szCs w:val="24"/>
          <w:lang w:val="ru-RU" w:eastAsia="en-US"/>
        </w:rPr>
        <w:t>их требованиях</w:t>
      </w:r>
      <w:r w:rsidR="00167B12" w:rsidRPr="004A6B66">
        <w:rPr>
          <w:b w:val="0"/>
          <w:snapToGrid/>
          <w:sz w:val="24"/>
          <w:szCs w:val="24"/>
          <w:lang w:val="ru-RU" w:eastAsia="en-US"/>
        </w:rPr>
        <w:t xml:space="preserve"> </w:t>
      </w:r>
      <w:r w:rsidR="00B14A5B" w:rsidRPr="004A6B66">
        <w:rPr>
          <w:b w:val="0"/>
          <w:snapToGrid/>
          <w:sz w:val="24"/>
          <w:szCs w:val="24"/>
          <w:lang w:val="ru-RU" w:eastAsia="en-US"/>
        </w:rPr>
        <w:t>(Приложение № 1 к Договору)</w:t>
      </w:r>
      <w:r w:rsidR="008B700F" w:rsidRPr="004A6B66">
        <w:rPr>
          <w:b w:val="0"/>
          <w:snapToGrid/>
          <w:sz w:val="24"/>
          <w:szCs w:val="24"/>
          <w:lang w:val="ru-RU" w:eastAsia="en-US"/>
        </w:rPr>
        <w:t>.</w:t>
      </w:r>
    </w:p>
    <w:p w14:paraId="4D77242C" w14:textId="77777777" w:rsidR="000661C4" w:rsidRPr="000661C4" w:rsidRDefault="00BB0426" w:rsidP="000661C4">
      <w:pPr>
        <w:pStyle w:val="30"/>
        <w:keepNext w:val="0"/>
        <w:widowControl w:val="0"/>
        <w:tabs>
          <w:tab w:val="left" w:pos="567"/>
        </w:tabs>
        <w:overflowPunct w:val="0"/>
        <w:autoSpaceDE w:val="0"/>
        <w:spacing w:before="0" w:after="0"/>
        <w:ind w:firstLine="708"/>
        <w:jc w:val="both"/>
        <w:textAlignment w:val="baseline"/>
        <w:rPr>
          <w:rFonts w:eastAsiaTheme="minorHAnsi"/>
          <w:b w:val="0"/>
          <w:bCs/>
          <w:snapToGrid/>
          <w:sz w:val="24"/>
          <w:szCs w:val="24"/>
          <w:lang w:val="ru-RU" w:eastAsia="en-US"/>
        </w:rPr>
      </w:pPr>
      <w:r w:rsidRPr="000661C4">
        <w:rPr>
          <w:snapToGrid/>
          <w:sz w:val="24"/>
          <w:szCs w:val="24"/>
          <w:lang w:val="ru-RU" w:eastAsia="en-US"/>
        </w:rPr>
        <w:t>«Скрытые работы»</w:t>
      </w:r>
      <w:r w:rsidRPr="000661C4">
        <w:rPr>
          <w:b w:val="0"/>
          <w:snapToGrid/>
          <w:sz w:val="24"/>
          <w:szCs w:val="24"/>
          <w:lang w:val="ru-RU" w:eastAsia="en-US"/>
        </w:rPr>
        <w:t xml:space="preserve"> – </w:t>
      </w:r>
      <w:r w:rsidR="000661C4" w:rsidRPr="000661C4">
        <w:rPr>
          <w:b w:val="0"/>
          <w:snapToGrid/>
          <w:sz w:val="24"/>
          <w:szCs w:val="24"/>
          <w:lang w:val="ru-RU" w:eastAsia="en-US"/>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0661C4" w:rsidRPr="000661C4">
        <w:rPr>
          <w:rFonts w:eastAsiaTheme="minorHAnsi"/>
          <w:b w:val="0"/>
          <w:bCs/>
          <w:snapToGrid/>
          <w:sz w:val="24"/>
          <w:szCs w:val="24"/>
          <w:lang w:eastAsia="en-US"/>
        </w:rPr>
        <w:t>но в соответствии с технологией их проведени</w:t>
      </w:r>
      <w:r w:rsidR="000661C4" w:rsidRPr="000661C4">
        <w:rPr>
          <w:rFonts w:eastAsiaTheme="minorHAnsi"/>
          <w:b w:val="0"/>
          <w:bCs/>
          <w:snapToGrid/>
          <w:sz w:val="24"/>
          <w:szCs w:val="24"/>
          <w:lang w:val="ru-RU" w:eastAsia="en-US"/>
        </w:rPr>
        <w:t>я</w:t>
      </w:r>
      <w:r w:rsidR="000661C4" w:rsidRPr="000661C4">
        <w:rPr>
          <w:rFonts w:eastAsiaTheme="minorHAnsi"/>
          <w:b w:val="0"/>
          <w:bCs/>
          <w:snapToGrid/>
          <w:sz w:val="24"/>
          <w:szCs w:val="24"/>
          <w:lang w:eastAsia="en-US"/>
        </w:rPr>
        <w:t xml:space="preserve"> контроль за </w:t>
      </w:r>
      <w:r w:rsidR="000661C4" w:rsidRPr="000661C4">
        <w:rPr>
          <w:rFonts w:eastAsiaTheme="minorHAnsi"/>
          <w:b w:val="0"/>
          <w:bCs/>
          <w:snapToGrid/>
          <w:sz w:val="24"/>
          <w:szCs w:val="24"/>
          <w:lang w:val="ru-RU" w:eastAsia="en-US"/>
        </w:rPr>
        <w:t xml:space="preserve">их </w:t>
      </w:r>
      <w:r w:rsidR="000661C4" w:rsidRPr="000661C4">
        <w:rPr>
          <w:rFonts w:eastAsiaTheme="minorHAnsi"/>
          <w:b w:val="0"/>
          <w:bCs/>
          <w:snapToGrid/>
          <w:sz w:val="24"/>
          <w:szCs w:val="24"/>
          <w:lang w:eastAsia="en-US"/>
        </w:rPr>
        <w:t xml:space="preserve">осуществлением не может быть проведен </w:t>
      </w:r>
      <w:r w:rsidR="000661C4" w:rsidRPr="000661C4">
        <w:rPr>
          <w:rFonts w:eastAsiaTheme="minorHAnsi"/>
          <w:b w:val="0"/>
          <w:bCs/>
          <w:snapToGrid/>
          <w:sz w:val="24"/>
          <w:szCs w:val="24"/>
          <w:lang w:val="ru-RU" w:eastAsia="en-US"/>
        </w:rPr>
        <w:t xml:space="preserve">Заказчиком </w:t>
      </w:r>
      <w:r w:rsidR="000661C4" w:rsidRPr="000661C4">
        <w:rPr>
          <w:rFonts w:eastAsiaTheme="minorHAnsi"/>
          <w:b w:val="0"/>
          <w:bCs/>
          <w:snapToGrid/>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000661C4" w:rsidRPr="000661C4">
        <w:rPr>
          <w:rFonts w:eastAsiaTheme="minorHAnsi"/>
          <w:b w:val="0"/>
          <w:bCs/>
          <w:snapToGrid/>
          <w:sz w:val="24"/>
          <w:szCs w:val="24"/>
          <w:lang w:val="ru-RU" w:eastAsia="en-US"/>
        </w:rPr>
        <w:t>.</w:t>
      </w:r>
    </w:p>
    <w:p w14:paraId="3E25E588" w14:textId="2089470B" w:rsidR="0034636B" w:rsidRPr="00684E8D" w:rsidRDefault="0034636B" w:rsidP="000661C4">
      <w:pPr>
        <w:pStyle w:val="30"/>
        <w:keepNext w:val="0"/>
        <w:widowControl w:val="0"/>
        <w:tabs>
          <w:tab w:val="left" w:pos="567"/>
        </w:tabs>
        <w:overflowPunct w:val="0"/>
        <w:autoSpaceDE w:val="0"/>
        <w:spacing w:before="0" w:after="0"/>
        <w:ind w:firstLine="708"/>
        <w:jc w:val="both"/>
        <w:textAlignment w:val="baseline"/>
        <w:rPr>
          <w:b w:val="0"/>
          <w:sz w:val="24"/>
          <w:szCs w:val="24"/>
          <w:lang w:eastAsia="en-US"/>
        </w:rPr>
      </w:pPr>
      <w:r w:rsidRPr="00D949C5">
        <w:rPr>
          <w:sz w:val="24"/>
          <w:szCs w:val="24"/>
          <w:lang w:eastAsia="en-US"/>
        </w:rPr>
        <w:t>«С</w:t>
      </w:r>
      <w:r w:rsidR="00490E1C">
        <w:rPr>
          <w:sz w:val="24"/>
          <w:szCs w:val="24"/>
          <w:lang w:eastAsia="en-US"/>
        </w:rPr>
        <w:t xml:space="preserve">убъект </w:t>
      </w:r>
      <w:r w:rsidRPr="00D949C5">
        <w:rPr>
          <w:sz w:val="24"/>
          <w:szCs w:val="24"/>
          <w:lang w:eastAsia="en-US"/>
        </w:rPr>
        <w:t>М</w:t>
      </w:r>
      <w:r w:rsidR="00490E1C">
        <w:rPr>
          <w:sz w:val="24"/>
          <w:szCs w:val="24"/>
          <w:lang w:eastAsia="en-US"/>
        </w:rPr>
        <w:t>С</w:t>
      </w:r>
      <w:r w:rsidRPr="00D949C5">
        <w:rPr>
          <w:sz w:val="24"/>
          <w:szCs w:val="24"/>
          <w:lang w:eastAsia="en-US"/>
        </w:rPr>
        <w:t>П»</w:t>
      </w:r>
      <w:r w:rsidRPr="00C2118D">
        <w:rPr>
          <w:sz w:val="24"/>
          <w:szCs w:val="24"/>
          <w:lang w:eastAsia="en-US"/>
        </w:rPr>
        <w:t xml:space="preserve"> </w:t>
      </w:r>
      <w:r w:rsidRPr="00684E8D">
        <w:rPr>
          <w:b w:val="0"/>
          <w:sz w:val="24"/>
          <w:szCs w:val="24"/>
          <w:lang w:eastAsia="en-US"/>
        </w:rPr>
        <w:t>– субъект малого и среднего предпринимательства</w:t>
      </w:r>
      <w:r w:rsidR="008B700F" w:rsidRPr="00684E8D">
        <w:rPr>
          <w:b w:val="0"/>
          <w:sz w:val="24"/>
          <w:szCs w:val="24"/>
          <w:lang w:eastAsia="en-US"/>
        </w:rPr>
        <w:t>.</w:t>
      </w:r>
    </w:p>
    <w:p w14:paraId="4EE361E8" w14:textId="3D436BF8"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«Строительная площадка»</w:t>
      </w:r>
      <w:r w:rsidRPr="00C2118D">
        <w:rPr>
          <w:b w:val="0"/>
          <w:snapToGrid/>
          <w:sz w:val="24"/>
          <w:szCs w:val="24"/>
          <w:lang w:val="ru-RU" w:eastAsia="en-US"/>
        </w:rPr>
        <w:t xml:space="preserve"> или </w:t>
      </w:r>
      <w:r w:rsidRPr="00C2118D">
        <w:rPr>
          <w:snapToGrid/>
          <w:sz w:val="24"/>
          <w:szCs w:val="24"/>
          <w:lang w:val="ru-RU" w:eastAsia="en-US"/>
        </w:rPr>
        <w:t>«Стройплощадка»</w:t>
      </w:r>
      <w:r w:rsidRPr="00C2118D">
        <w:rPr>
          <w:b w:val="0"/>
          <w:snapToGrid/>
          <w:sz w:val="24"/>
          <w:szCs w:val="24"/>
          <w:lang w:val="ru-RU" w:eastAsia="en-US"/>
        </w:rPr>
        <w:t xml:space="preserve"> – предоставляемая Подрядчику по акту для выполнения Работ территория </w:t>
      </w:r>
      <w:r w:rsidR="006D646C">
        <w:rPr>
          <w:b w:val="0"/>
          <w:snapToGrid/>
          <w:sz w:val="24"/>
          <w:szCs w:val="24"/>
          <w:lang w:val="ru-RU" w:eastAsia="en-US"/>
        </w:rPr>
        <w:t xml:space="preserve">в </w:t>
      </w:r>
      <w:r w:rsidR="004315F7">
        <w:rPr>
          <w:b w:val="0"/>
          <w:snapToGrid/>
          <w:sz w:val="24"/>
          <w:szCs w:val="24"/>
          <w:lang w:val="ru-RU" w:eastAsia="en-US"/>
        </w:rPr>
        <w:t>м</w:t>
      </w:r>
      <w:r w:rsidR="006D646C">
        <w:rPr>
          <w:b w:val="0"/>
          <w:snapToGrid/>
          <w:sz w:val="24"/>
          <w:szCs w:val="24"/>
          <w:lang w:val="ru-RU" w:eastAsia="en-US"/>
        </w:rPr>
        <w:t>есте выполнения Работ</w:t>
      </w:r>
      <w:r w:rsidRPr="00C2118D">
        <w:rPr>
          <w:b w:val="0"/>
          <w:snapToGrid/>
          <w:sz w:val="24"/>
          <w:szCs w:val="24"/>
          <w:lang w:val="ru-RU" w:eastAsia="en-US"/>
        </w:rPr>
        <w:t xml:space="preserve">, расположенном по адресу: </w:t>
      </w:r>
      <w:r w:rsidR="005B64C1" w:rsidRPr="0068053B">
        <w:rPr>
          <w:b w:val="0"/>
          <w:sz w:val="24"/>
          <w:szCs w:val="24"/>
        </w:rPr>
        <w:t>Волгоградская обл., г. Волжский, ул. Портовая, дом 7А, литера А-5, Г-6</w:t>
      </w:r>
      <w:r w:rsidR="008B700F" w:rsidRPr="00737B8B">
        <w:rPr>
          <w:b w:val="0"/>
          <w:snapToGrid/>
          <w:sz w:val="24"/>
          <w:szCs w:val="24"/>
          <w:lang w:val="ru-RU" w:eastAsia="en-US"/>
        </w:rPr>
        <w:t>.</w:t>
      </w:r>
    </w:p>
    <w:p w14:paraId="395AF86E" w14:textId="3D08BE78"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w:t>
      </w:r>
      <w:r w:rsidR="00BD311A">
        <w:rPr>
          <w:snapToGrid/>
          <w:sz w:val="24"/>
          <w:szCs w:val="24"/>
          <w:lang w:val="ru-RU" w:eastAsia="en-US"/>
        </w:rPr>
        <w:t>Субподрядчик</w:t>
      </w:r>
      <w:r w:rsidRPr="00C2118D">
        <w:rPr>
          <w:snapToGrid/>
          <w:sz w:val="24"/>
          <w:szCs w:val="24"/>
          <w:lang w:val="ru-RU" w:eastAsia="en-US"/>
        </w:rPr>
        <w:t>»</w:t>
      </w:r>
      <w:r w:rsidRPr="00C2118D">
        <w:rPr>
          <w:b w:val="0"/>
          <w:snapToGrid/>
          <w:sz w:val="24"/>
          <w:szCs w:val="24"/>
          <w:lang w:val="ru-RU" w:eastAsia="en-US"/>
        </w:rPr>
        <w:t xml:space="preserve"> – юридическое </w:t>
      </w:r>
      <w:r w:rsidR="00F66D2A" w:rsidRPr="00C2118D">
        <w:rPr>
          <w:b w:val="0"/>
          <w:snapToGrid/>
          <w:sz w:val="24"/>
          <w:szCs w:val="24"/>
          <w:lang w:val="ru-RU" w:eastAsia="en-US"/>
        </w:rPr>
        <w:t xml:space="preserve">лицо </w:t>
      </w:r>
      <w:r w:rsidRPr="00C2118D">
        <w:rPr>
          <w:b w:val="0"/>
          <w:snapToGrid/>
          <w:sz w:val="24"/>
          <w:szCs w:val="24"/>
          <w:lang w:val="ru-RU" w:eastAsia="en-US"/>
        </w:rPr>
        <w:t xml:space="preserve">или </w:t>
      </w:r>
      <w:r w:rsidR="00F66D2A" w:rsidRPr="00C2118D">
        <w:rPr>
          <w:b w:val="0"/>
          <w:snapToGrid/>
          <w:sz w:val="24"/>
          <w:szCs w:val="24"/>
          <w:lang w:val="ru-RU" w:eastAsia="en-US"/>
        </w:rPr>
        <w:t>индивидуальный предприниматель</w:t>
      </w:r>
      <w:r w:rsidRPr="00C2118D">
        <w:rPr>
          <w:b w:val="0"/>
          <w:snapToGrid/>
          <w:sz w:val="24"/>
          <w:szCs w:val="24"/>
          <w:lang w:val="ru-RU" w:eastAsia="en-US"/>
        </w:rPr>
        <w:t>, нанят</w:t>
      </w:r>
      <w:r w:rsidR="00F66D2A" w:rsidRPr="00C2118D">
        <w:rPr>
          <w:b w:val="0"/>
          <w:snapToGrid/>
          <w:sz w:val="24"/>
          <w:szCs w:val="24"/>
          <w:lang w:val="ru-RU" w:eastAsia="en-US"/>
        </w:rPr>
        <w:t>ы</w:t>
      </w:r>
      <w:r w:rsidRPr="00C2118D">
        <w:rPr>
          <w:b w:val="0"/>
          <w:snapToGrid/>
          <w:sz w:val="24"/>
          <w:szCs w:val="24"/>
          <w:lang w:val="ru-RU" w:eastAsia="en-US"/>
        </w:rPr>
        <w:t xml:space="preserve">е Подрядчиком </w:t>
      </w:r>
      <w:r w:rsidR="00F66D2A" w:rsidRPr="00C2118D">
        <w:rPr>
          <w:b w:val="0"/>
          <w:snapToGrid/>
          <w:sz w:val="24"/>
          <w:szCs w:val="24"/>
          <w:lang w:val="ru-RU" w:eastAsia="en-US"/>
        </w:rPr>
        <w:t xml:space="preserve">посредством заключения договора </w:t>
      </w:r>
      <w:r w:rsidRPr="00C2118D">
        <w:rPr>
          <w:b w:val="0"/>
          <w:snapToGrid/>
          <w:sz w:val="24"/>
          <w:szCs w:val="24"/>
          <w:lang w:val="ru-RU" w:eastAsia="en-US"/>
        </w:rPr>
        <w:t>для выполнения части обязательств Подрядчика по Договору, в том числе для выполнения любых Работ по Договору</w:t>
      </w:r>
      <w:r w:rsidR="008B700F">
        <w:rPr>
          <w:b w:val="0"/>
          <w:snapToGrid/>
          <w:sz w:val="24"/>
          <w:szCs w:val="24"/>
          <w:lang w:val="ru-RU" w:eastAsia="en-US"/>
        </w:rPr>
        <w:t>.</w:t>
      </w:r>
    </w:p>
    <w:p w14:paraId="64C126E1" w14:textId="2F50A3B3" w:rsidR="00495CF7" w:rsidRPr="00C2118D" w:rsidRDefault="00495CF7" w:rsidP="00495CF7">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«Техническ</w:t>
      </w:r>
      <w:r w:rsidR="00053B50">
        <w:rPr>
          <w:snapToGrid/>
          <w:sz w:val="24"/>
          <w:szCs w:val="24"/>
          <w:lang w:val="ru-RU" w:eastAsia="en-US"/>
        </w:rPr>
        <w:t>ие требования</w:t>
      </w:r>
      <w:r w:rsidRPr="00C2118D">
        <w:rPr>
          <w:snapToGrid/>
          <w:sz w:val="24"/>
          <w:szCs w:val="24"/>
          <w:lang w:val="ru-RU" w:eastAsia="en-US"/>
        </w:rPr>
        <w:t>»</w:t>
      </w:r>
      <w:r w:rsidRPr="00C2118D">
        <w:rPr>
          <w:b w:val="0"/>
          <w:snapToGrid/>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14:paraId="71F954D9" w14:textId="7E10A57E" w:rsidR="00BB0426" w:rsidRPr="00C2118D" w:rsidRDefault="00BB0426" w:rsidP="00495CF7">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«Цена Договора»</w:t>
      </w:r>
      <w:r w:rsidRPr="00C2118D">
        <w:rPr>
          <w:b w:val="0"/>
          <w:snapToGrid/>
          <w:sz w:val="24"/>
          <w:szCs w:val="24"/>
          <w:lang w:val="ru-RU" w:eastAsia="en-US"/>
        </w:rPr>
        <w:t xml:space="preserve"> – определяемая в соответствии с</w:t>
      </w:r>
      <w:r w:rsidR="00A542E8">
        <w:rPr>
          <w:b w:val="0"/>
          <w:snapToGrid/>
          <w:sz w:val="24"/>
          <w:szCs w:val="24"/>
          <w:lang w:val="ru-RU" w:eastAsia="en-US"/>
        </w:rPr>
        <w:t xml:space="preserve"> разделом</w:t>
      </w:r>
      <w:r w:rsidRPr="00C2118D">
        <w:rPr>
          <w:b w:val="0"/>
          <w:snapToGrid/>
          <w:sz w:val="24"/>
          <w:szCs w:val="24"/>
          <w:lang w:val="ru-RU" w:eastAsia="en-US"/>
        </w:rPr>
        <w:t xml:space="preserve"> </w:t>
      </w:r>
      <w:r w:rsidR="00DF4582">
        <w:rPr>
          <w:b w:val="0"/>
          <w:snapToGrid/>
          <w:sz w:val="24"/>
          <w:szCs w:val="24"/>
          <w:lang w:val="ru-RU" w:eastAsia="en-US"/>
        </w:rPr>
        <w:t>3</w:t>
      </w:r>
      <w:r w:rsidR="00DF4582" w:rsidRPr="00C2118D">
        <w:rPr>
          <w:b w:val="0"/>
          <w:snapToGrid/>
          <w:sz w:val="24"/>
          <w:szCs w:val="24"/>
          <w:lang w:val="ru-RU" w:eastAsia="en-US"/>
        </w:rPr>
        <w:t xml:space="preserve"> </w:t>
      </w:r>
      <w:r w:rsidRPr="00C2118D">
        <w:rPr>
          <w:b w:val="0"/>
          <w:snapToGrid/>
          <w:sz w:val="24"/>
          <w:szCs w:val="24"/>
          <w:lang w:val="ru-RU" w:eastAsia="en-US"/>
        </w:rPr>
        <w:t>Договора сумма, которую Заказчик обязуется уплатить Подрядчику в порядке и на условиях, установленных Договором</w:t>
      </w:r>
      <w:r w:rsidR="00F66D2A" w:rsidRPr="00C2118D">
        <w:rPr>
          <w:b w:val="0"/>
          <w:snapToGrid/>
          <w:sz w:val="24"/>
          <w:szCs w:val="24"/>
          <w:lang w:val="ru-RU" w:eastAsia="en-US"/>
        </w:rPr>
        <w:t xml:space="preserve">, включающая </w:t>
      </w:r>
      <w:r w:rsidRPr="00C2118D">
        <w:rPr>
          <w:b w:val="0"/>
          <w:snapToGrid/>
          <w:sz w:val="24"/>
          <w:szCs w:val="24"/>
          <w:lang w:val="ru-RU" w:eastAsia="en-US"/>
        </w:rPr>
        <w:t>компенсацию всех издержек Подрядчика и причитающееся ему вознаграждение, а также инфляционные риски</w:t>
      </w:r>
      <w:r w:rsidR="00784850" w:rsidRPr="00C2118D">
        <w:rPr>
          <w:sz w:val="24"/>
          <w:szCs w:val="24"/>
        </w:rPr>
        <w:t xml:space="preserve"> </w:t>
      </w:r>
      <w:r w:rsidR="00784850" w:rsidRPr="00C2118D">
        <w:rPr>
          <w:b w:val="0"/>
          <w:snapToGrid/>
          <w:sz w:val="24"/>
          <w:szCs w:val="24"/>
          <w:lang w:val="ru-RU" w:eastAsia="en-US"/>
        </w:rPr>
        <w:t>на весь период действия Договора</w:t>
      </w:r>
      <w:r w:rsidR="008B700F">
        <w:rPr>
          <w:b w:val="0"/>
          <w:snapToGrid/>
          <w:sz w:val="24"/>
          <w:szCs w:val="24"/>
          <w:lang w:val="ru-RU" w:eastAsia="en-US"/>
        </w:rPr>
        <w:t>.</w:t>
      </w:r>
    </w:p>
    <w:p w14:paraId="2CF1DD3C" w14:textId="31698472" w:rsidR="003577B9" w:rsidRPr="001D4616" w:rsidRDefault="003577B9" w:rsidP="003577B9">
      <w:pPr>
        <w:autoSpaceDE w:val="0"/>
        <w:spacing w:line="240" w:lineRule="auto"/>
        <w:rPr>
          <w:sz w:val="24"/>
          <w:szCs w:val="24"/>
        </w:rPr>
      </w:pPr>
      <w:r w:rsidRPr="001D4616">
        <w:rPr>
          <w:b/>
          <w:sz w:val="24"/>
          <w:szCs w:val="24"/>
        </w:rPr>
        <w:t>«Универсальный передаточный документ</w:t>
      </w:r>
      <w:r w:rsidR="000D0456" w:rsidRPr="00C2118D">
        <w:rPr>
          <w:snapToGrid/>
          <w:sz w:val="24"/>
          <w:szCs w:val="24"/>
          <w:lang w:eastAsia="en-US"/>
        </w:rPr>
        <w:t>»</w:t>
      </w:r>
      <w:r w:rsidRPr="001D4616">
        <w:rPr>
          <w:b/>
          <w:sz w:val="24"/>
          <w:szCs w:val="24"/>
        </w:rPr>
        <w:t xml:space="preserve"> </w:t>
      </w:r>
      <w:r w:rsidRPr="0068053B">
        <w:rPr>
          <w:sz w:val="24"/>
          <w:szCs w:val="24"/>
        </w:rPr>
        <w:t>(УПД)</w:t>
      </w:r>
      <w:r w:rsidRPr="001D4616">
        <w:rPr>
          <w:sz w:val="24"/>
          <w:szCs w:val="24"/>
        </w:rPr>
        <w:t xml:space="preserve"> – форма документа, рекомендованная для применения письмом</w:t>
      </w:r>
      <w:r>
        <w:rPr>
          <w:sz w:val="24"/>
          <w:szCs w:val="24"/>
        </w:rPr>
        <w:t xml:space="preserve"> ФНС России от 21.10.2013 </w:t>
      </w:r>
      <w:r w:rsidRPr="001D4616">
        <w:rPr>
          <w:sz w:val="24"/>
          <w:szCs w:val="24"/>
        </w:rPr>
        <w:t xml:space="preserve">№ ММВ-20-3/96@ (объединяет реквизиты </w:t>
      </w:r>
      <w:hyperlink r:id="rId12" w:history="1">
        <w:r w:rsidRPr="0068053B">
          <w:rPr>
            <w:rStyle w:val="aff0"/>
            <w:color w:val="000000"/>
            <w:sz w:val="24"/>
            <w:szCs w:val="24"/>
            <w:u w:val="none"/>
          </w:rPr>
          <w:t>счета-фактуры</w:t>
        </w:r>
      </w:hyperlink>
      <w:r w:rsidRPr="005B715A">
        <w:rPr>
          <w:color w:val="000000"/>
          <w:sz w:val="24"/>
          <w:szCs w:val="24"/>
        </w:rPr>
        <w:t xml:space="preserve"> и </w:t>
      </w:r>
      <w:hyperlink r:id="rId13" w:history="1">
        <w:r w:rsidRPr="0068053B">
          <w:rPr>
            <w:rStyle w:val="aff0"/>
            <w:color w:val="000000"/>
            <w:sz w:val="24"/>
            <w:szCs w:val="24"/>
            <w:u w:val="none"/>
          </w:rPr>
          <w:t>первичного документа</w:t>
        </w:r>
      </w:hyperlink>
      <w:r w:rsidRPr="001D4616">
        <w:rPr>
          <w:sz w:val="24"/>
          <w:szCs w:val="24"/>
        </w:rPr>
        <w:t xml:space="preserve"> о передаче товаров, работ, услуг).</w:t>
      </w:r>
    </w:p>
    <w:p w14:paraId="413C1050" w14:textId="77777777" w:rsidR="003577B9" w:rsidRPr="0068053B" w:rsidRDefault="003577B9" w:rsidP="0068053B"/>
    <w:p w14:paraId="3F8A14F4" w14:textId="77777777" w:rsidR="0077791D" w:rsidRDefault="0077791D" w:rsidP="00167C01">
      <w:pPr>
        <w:pStyle w:val="aff6"/>
      </w:pPr>
    </w:p>
    <w:p w14:paraId="2F52B214" w14:textId="77777777" w:rsidR="00691C57"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Предмет Договора</w:t>
      </w:r>
    </w:p>
    <w:p w14:paraId="12867027" w14:textId="4A404761" w:rsidR="00B228E3" w:rsidRPr="00C2118D" w:rsidRDefault="004B090F" w:rsidP="0026028C">
      <w:pPr>
        <w:pStyle w:val="ae"/>
        <w:numPr>
          <w:ilvl w:val="1"/>
          <w:numId w:val="3"/>
        </w:numPr>
        <w:shd w:val="clear" w:color="auto" w:fill="FFFFFF"/>
        <w:tabs>
          <w:tab w:val="left" w:pos="1134"/>
        </w:tabs>
        <w:ind w:left="0" w:firstLine="709"/>
        <w:jc w:val="both"/>
        <w:rPr>
          <w:bCs/>
        </w:rPr>
      </w:pPr>
      <w:bookmarkStart w:id="0" w:name="_Ref361410951"/>
      <w:r w:rsidRPr="00C2118D">
        <w:rPr>
          <w:bCs/>
        </w:rPr>
        <w:t xml:space="preserve">Подрядчик обязуется по заданию Заказчика </w:t>
      </w:r>
      <w:r w:rsidR="009058C4" w:rsidRPr="00C2118D">
        <w:rPr>
          <w:bCs/>
        </w:rPr>
        <w:t>в соответствии с Техническим</w:t>
      </w:r>
      <w:r w:rsidR="007A24B0">
        <w:rPr>
          <w:bCs/>
        </w:rPr>
        <w:t>и требованиями</w:t>
      </w:r>
      <w:r w:rsidR="009058C4" w:rsidRPr="00C2118D">
        <w:rPr>
          <w:bCs/>
        </w:rPr>
        <w:t xml:space="preserve"> (Приложение № 1 к Договору) </w:t>
      </w:r>
      <w:r w:rsidR="00AB7F51" w:rsidRPr="00C2118D">
        <w:rPr>
          <w:bCs/>
        </w:rPr>
        <w:t xml:space="preserve">выполнить работы </w:t>
      </w:r>
      <w:r w:rsidR="002E6C33">
        <w:rPr>
          <w:bCs/>
        </w:rPr>
        <w:t xml:space="preserve">по </w:t>
      </w:r>
      <w:r w:rsidR="002835E1" w:rsidRPr="0068053B">
        <w:rPr>
          <w:b/>
        </w:rPr>
        <w:t>ОКПД2 43.11.10.000. Демонтаж здания склада ОМТС базы ГЭС</w:t>
      </w:r>
      <w:r w:rsidR="002E6C33" w:rsidRPr="0068053B">
        <w:rPr>
          <w:b/>
        </w:rPr>
        <w:t xml:space="preserve"> филиала ПАО «РусГидро» - «Волжская </w:t>
      </w:r>
      <w:r w:rsidR="00B66554" w:rsidRPr="0068053B">
        <w:rPr>
          <w:b/>
        </w:rPr>
        <w:t>ГЭС им. Ф.Г. Логинова</w:t>
      </w:r>
      <w:r w:rsidR="002E6C33" w:rsidRPr="0068053B">
        <w:rPr>
          <w:b/>
        </w:rPr>
        <w:t>»</w:t>
      </w:r>
      <w:r w:rsidR="00AB7F51" w:rsidRPr="00C2118D">
        <w:rPr>
          <w:bCs/>
        </w:rPr>
        <w:t xml:space="preserve"> </w:t>
      </w:r>
      <w:r w:rsidR="00226447" w:rsidRPr="00C2118D">
        <w:rPr>
          <w:bCs/>
        </w:rPr>
        <w:t xml:space="preserve">(далее </w:t>
      </w:r>
      <w:r w:rsidR="00F01BED" w:rsidRPr="00C2118D">
        <w:rPr>
          <w:bCs/>
        </w:rPr>
        <w:t xml:space="preserve">по тексту </w:t>
      </w:r>
      <w:r w:rsidR="00226447" w:rsidRPr="00C2118D">
        <w:rPr>
          <w:bCs/>
        </w:rPr>
        <w:t>–</w:t>
      </w:r>
      <w:r w:rsidR="00254121" w:rsidRPr="00C2118D">
        <w:rPr>
          <w:bCs/>
        </w:rPr>
        <w:t xml:space="preserve"> </w:t>
      </w:r>
      <w:r w:rsidR="002E0762" w:rsidRPr="00C2118D">
        <w:rPr>
          <w:bCs/>
        </w:rPr>
        <w:t>«</w:t>
      </w:r>
      <w:r w:rsidR="00A2715B" w:rsidRPr="00C2118D">
        <w:rPr>
          <w:bCs/>
        </w:rPr>
        <w:t>Работы</w:t>
      </w:r>
      <w:r w:rsidR="002E0762" w:rsidRPr="00C2118D">
        <w:rPr>
          <w:bCs/>
        </w:rPr>
        <w:t>»</w:t>
      </w:r>
      <w:r w:rsidR="00226447" w:rsidRPr="00C2118D">
        <w:rPr>
          <w:bCs/>
        </w:rPr>
        <w:t>)</w:t>
      </w:r>
      <w:r w:rsidR="00573B89">
        <w:rPr>
          <w:bCs/>
        </w:rPr>
        <w:t>,</w:t>
      </w:r>
      <w:r w:rsidR="009058C4" w:rsidRPr="00C2118D">
        <w:rPr>
          <w:bCs/>
        </w:rPr>
        <w:t xml:space="preserve"> </w:t>
      </w:r>
      <w:r w:rsidR="00EC3CCC">
        <w:rPr>
          <w:bCs/>
        </w:rPr>
        <w:t xml:space="preserve">а также </w:t>
      </w:r>
      <w:r w:rsidR="009058C4" w:rsidRPr="00C2118D">
        <w:rPr>
          <w:bCs/>
        </w:rPr>
        <w:t xml:space="preserve">сдать </w:t>
      </w:r>
      <w:r w:rsidR="00BD311A">
        <w:rPr>
          <w:bCs/>
        </w:rPr>
        <w:t>Р</w:t>
      </w:r>
      <w:r w:rsidR="009058C4" w:rsidRPr="00C2118D">
        <w:rPr>
          <w:bCs/>
        </w:rPr>
        <w:t xml:space="preserve">езультат </w:t>
      </w:r>
      <w:r w:rsidR="00BD311A">
        <w:rPr>
          <w:bCs/>
        </w:rPr>
        <w:t xml:space="preserve">Работ </w:t>
      </w:r>
      <w:r w:rsidR="009058C4" w:rsidRPr="00C2118D">
        <w:rPr>
          <w:bCs/>
        </w:rPr>
        <w:t xml:space="preserve">Заказчику, а </w:t>
      </w:r>
      <w:r w:rsidR="00C94C81" w:rsidRPr="00C2118D">
        <w:rPr>
          <w:bCs/>
        </w:rPr>
        <w:t xml:space="preserve">Заказчик обязуется создать Подрядчику указанные в Договоре условия для выполнения Работ, принять </w:t>
      </w:r>
      <w:r w:rsidR="00191916">
        <w:rPr>
          <w:bCs/>
        </w:rPr>
        <w:t>Р</w:t>
      </w:r>
      <w:r w:rsidR="00C94C81" w:rsidRPr="00C2118D">
        <w:rPr>
          <w:bCs/>
        </w:rPr>
        <w:t>езультат</w:t>
      </w:r>
      <w:r w:rsidR="007A0BA9" w:rsidRPr="00C2118D">
        <w:rPr>
          <w:bCs/>
        </w:rPr>
        <w:t xml:space="preserve"> Работ</w:t>
      </w:r>
      <w:r w:rsidR="00C94C81" w:rsidRPr="00C2118D">
        <w:rPr>
          <w:bCs/>
        </w:rPr>
        <w:t xml:space="preserve"> и уплатить </w:t>
      </w:r>
      <w:r w:rsidR="00BD311A">
        <w:rPr>
          <w:bCs/>
        </w:rPr>
        <w:t>Цену Договора</w:t>
      </w:r>
      <w:r w:rsidR="00020455" w:rsidRPr="00C2118D">
        <w:rPr>
          <w:bCs/>
        </w:rPr>
        <w:t>.</w:t>
      </w:r>
      <w:bookmarkEnd w:id="0"/>
    </w:p>
    <w:p w14:paraId="4A893533" w14:textId="15A77003" w:rsidR="00B34D95" w:rsidRPr="00C2118D" w:rsidRDefault="007A0BA9" w:rsidP="00211A7C">
      <w:pPr>
        <w:pStyle w:val="ae"/>
        <w:numPr>
          <w:ilvl w:val="1"/>
          <w:numId w:val="3"/>
        </w:numPr>
        <w:shd w:val="clear" w:color="auto" w:fill="FFFFFF"/>
        <w:tabs>
          <w:tab w:val="left" w:pos="1134"/>
        </w:tabs>
        <w:ind w:left="0" w:firstLine="709"/>
        <w:jc w:val="both"/>
        <w:rPr>
          <w:bCs/>
        </w:rPr>
      </w:pPr>
      <w:r w:rsidRPr="00C2118D">
        <w:rPr>
          <w:bCs/>
        </w:rPr>
        <w:t xml:space="preserve">Объем Работ по Договору определяется </w:t>
      </w:r>
      <w:r w:rsidR="00E96678" w:rsidRPr="00C2118D">
        <w:rPr>
          <w:bCs/>
        </w:rPr>
        <w:t>Техническим</w:t>
      </w:r>
      <w:r w:rsidR="00AF79B6">
        <w:rPr>
          <w:bCs/>
        </w:rPr>
        <w:t>и</w:t>
      </w:r>
      <w:r w:rsidR="00E96678" w:rsidRPr="00C2118D">
        <w:rPr>
          <w:bCs/>
        </w:rPr>
        <w:t xml:space="preserve"> </w:t>
      </w:r>
      <w:r w:rsidR="00AF79B6">
        <w:rPr>
          <w:bCs/>
        </w:rPr>
        <w:t>требованиями</w:t>
      </w:r>
      <w:r w:rsidR="00E96678" w:rsidRPr="00C2118D">
        <w:rPr>
          <w:bCs/>
        </w:rPr>
        <w:t xml:space="preserve"> (Приложение № 1</w:t>
      </w:r>
      <w:r w:rsidRPr="00C2118D">
        <w:rPr>
          <w:bCs/>
        </w:rPr>
        <w:t xml:space="preserve"> к Договору</w:t>
      </w:r>
      <w:r w:rsidR="00E96678" w:rsidRPr="00C2118D">
        <w:rPr>
          <w:bCs/>
        </w:rPr>
        <w:t>)</w:t>
      </w:r>
      <w:r w:rsidR="00854413" w:rsidRPr="00C2118D">
        <w:rPr>
          <w:bCs/>
        </w:rPr>
        <w:t>. Работы по Договору</w:t>
      </w:r>
      <w:r w:rsidR="00E96678" w:rsidRPr="00C2118D">
        <w:rPr>
          <w:bCs/>
        </w:rPr>
        <w:t xml:space="preserve"> подлежат выполнению </w:t>
      </w:r>
      <w:r w:rsidR="00854413" w:rsidRPr="00C2118D">
        <w:rPr>
          <w:bCs/>
        </w:rPr>
        <w:t xml:space="preserve">Подрядчиком </w:t>
      </w:r>
      <w:r w:rsidR="00E96678" w:rsidRPr="00C2118D">
        <w:rPr>
          <w:bCs/>
        </w:rPr>
        <w:t xml:space="preserve">в строгом соответствии с </w:t>
      </w:r>
      <w:r w:rsidR="00854413" w:rsidRPr="00C2118D">
        <w:rPr>
          <w:bCs/>
        </w:rPr>
        <w:t xml:space="preserve">требованиями Применимого права </w:t>
      </w:r>
      <w:r w:rsidR="00E96678" w:rsidRPr="00C2118D">
        <w:rPr>
          <w:bCs/>
        </w:rPr>
        <w:t xml:space="preserve">и </w:t>
      </w:r>
      <w:r w:rsidR="006B0695" w:rsidRPr="00C2118D">
        <w:rPr>
          <w:bCs/>
        </w:rPr>
        <w:t>указаниями Заказчика</w:t>
      </w:r>
      <w:r w:rsidR="00E96678" w:rsidRPr="00C2118D">
        <w:rPr>
          <w:bCs/>
        </w:rPr>
        <w:t>.</w:t>
      </w:r>
    </w:p>
    <w:p w14:paraId="0CCAC5BD" w14:textId="6A7DA09A" w:rsidR="00AB1E9C" w:rsidRPr="00737B8B" w:rsidRDefault="007066B4" w:rsidP="00211A7C">
      <w:pPr>
        <w:pStyle w:val="ae"/>
        <w:numPr>
          <w:ilvl w:val="1"/>
          <w:numId w:val="3"/>
        </w:numPr>
        <w:shd w:val="clear" w:color="auto" w:fill="FFFFFF"/>
        <w:tabs>
          <w:tab w:val="left" w:pos="1134"/>
        </w:tabs>
        <w:ind w:left="0" w:firstLine="709"/>
        <w:jc w:val="both"/>
        <w:rPr>
          <w:bCs/>
        </w:rPr>
      </w:pPr>
      <w:r w:rsidRPr="00C2118D">
        <w:rPr>
          <w:bCs/>
        </w:rPr>
        <w:t>Работ</w:t>
      </w:r>
      <w:r w:rsidR="007A0BA9" w:rsidRPr="00C2118D">
        <w:rPr>
          <w:bCs/>
        </w:rPr>
        <w:t>ы по Договору</w:t>
      </w:r>
      <w:r w:rsidR="00376930" w:rsidRPr="00C2118D">
        <w:rPr>
          <w:bCs/>
        </w:rPr>
        <w:t xml:space="preserve"> </w:t>
      </w:r>
      <w:r w:rsidR="007A0BA9" w:rsidRPr="00C2118D">
        <w:rPr>
          <w:bCs/>
        </w:rPr>
        <w:t xml:space="preserve">выполняются </w:t>
      </w:r>
      <w:r w:rsidRPr="00C2118D">
        <w:rPr>
          <w:bCs/>
        </w:rPr>
        <w:t xml:space="preserve">для нужд </w:t>
      </w:r>
      <w:r w:rsidR="00737B8B" w:rsidRPr="00737B8B">
        <w:rPr>
          <w:bCs/>
        </w:rPr>
        <w:t>филиала ПАО «РусГидро» - «Волжская ГЭС</w:t>
      </w:r>
      <w:r w:rsidR="005B64C1" w:rsidRPr="0068053B">
        <w:rPr>
          <w:bCs/>
        </w:rPr>
        <w:t xml:space="preserve"> им. </w:t>
      </w:r>
      <w:r w:rsidR="005B64C1">
        <w:rPr>
          <w:bCs/>
          <w:lang w:val="en-US"/>
        </w:rPr>
        <w:t>Ф.Г. Логинова</w:t>
      </w:r>
      <w:r w:rsidR="00737B8B" w:rsidRPr="00737B8B">
        <w:rPr>
          <w:bCs/>
        </w:rPr>
        <w:t>»</w:t>
      </w:r>
      <w:r w:rsidR="00F75384" w:rsidRPr="00737B8B">
        <w:rPr>
          <w:bCs/>
        </w:rPr>
        <w:t>.</w:t>
      </w:r>
    </w:p>
    <w:p w14:paraId="5A109FD4" w14:textId="7FE17017" w:rsidR="007066B4" w:rsidRPr="00C2118D" w:rsidRDefault="002E3F6B" w:rsidP="00211A7C">
      <w:pPr>
        <w:pStyle w:val="ae"/>
        <w:numPr>
          <w:ilvl w:val="1"/>
          <w:numId w:val="3"/>
        </w:numPr>
        <w:shd w:val="clear" w:color="auto" w:fill="FFFFFF"/>
        <w:tabs>
          <w:tab w:val="left" w:pos="1134"/>
        </w:tabs>
        <w:ind w:left="0" w:firstLine="709"/>
        <w:jc w:val="both"/>
        <w:rPr>
          <w:bCs/>
        </w:rPr>
      </w:pPr>
      <w:r w:rsidRPr="00C2118D">
        <w:rPr>
          <w:bCs/>
        </w:rPr>
        <w:t xml:space="preserve">Место выполнения </w:t>
      </w:r>
      <w:r w:rsidR="00D03E29" w:rsidRPr="00C2118D">
        <w:rPr>
          <w:bCs/>
        </w:rPr>
        <w:t>Р</w:t>
      </w:r>
      <w:r w:rsidRPr="00C2118D">
        <w:rPr>
          <w:bCs/>
        </w:rPr>
        <w:t>абот</w:t>
      </w:r>
      <w:r w:rsidRPr="00737B8B">
        <w:rPr>
          <w:bCs/>
        </w:rPr>
        <w:t xml:space="preserve">: </w:t>
      </w:r>
      <w:r w:rsidR="00B66554">
        <w:t>Волгоградская обл., г. Волжский, ул. Портовая, дом 7А, литера А-5, Г-</w:t>
      </w:r>
      <w:r w:rsidR="00B53FE4">
        <w:t>4</w:t>
      </w:r>
      <w:bookmarkStart w:id="1" w:name="_GoBack"/>
      <w:bookmarkEnd w:id="1"/>
      <w:r w:rsidRPr="00BC4883">
        <w:t>.</w:t>
      </w:r>
    </w:p>
    <w:p w14:paraId="4AD05C62" w14:textId="77777777" w:rsidR="004B090F" w:rsidRPr="00737B8B" w:rsidRDefault="004B090F" w:rsidP="00211A7C">
      <w:pPr>
        <w:pStyle w:val="ae"/>
        <w:numPr>
          <w:ilvl w:val="1"/>
          <w:numId w:val="3"/>
        </w:numPr>
        <w:shd w:val="clear" w:color="auto" w:fill="FFFFFF"/>
        <w:tabs>
          <w:tab w:val="left" w:pos="1134"/>
        </w:tabs>
        <w:ind w:left="0" w:firstLine="709"/>
        <w:jc w:val="both"/>
        <w:rPr>
          <w:bCs/>
        </w:rPr>
      </w:pPr>
      <w:bookmarkStart w:id="2" w:name="_Ref361320424"/>
      <w:r w:rsidRPr="00737B8B">
        <w:rPr>
          <w:bCs/>
        </w:rPr>
        <w:t>Работ</w:t>
      </w:r>
      <w:r w:rsidR="00593E11" w:rsidRPr="00737B8B">
        <w:rPr>
          <w:bCs/>
        </w:rPr>
        <w:t>ы</w:t>
      </w:r>
      <w:r w:rsidRPr="00737B8B">
        <w:rPr>
          <w:bCs/>
        </w:rPr>
        <w:t xml:space="preserve"> выполня</w:t>
      </w:r>
      <w:r w:rsidR="00E42628" w:rsidRPr="00737B8B">
        <w:rPr>
          <w:bCs/>
        </w:rPr>
        <w:t>ю</w:t>
      </w:r>
      <w:r w:rsidRPr="00737B8B">
        <w:rPr>
          <w:bCs/>
        </w:rPr>
        <w:t>тся Подрядчиком в следующие сроки:</w:t>
      </w:r>
      <w:bookmarkEnd w:id="2"/>
    </w:p>
    <w:p w14:paraId="367509AC" w14:textId="512EF4E3" w:rsidR="00CC5637" w:rsidRPr="00737B8B" w:rsidRDefault="00CC5637" w:rsidP="00211A7C">
      <w:pPr>
        <w:pStyle w:val="ae"/>
        <w:numPr>
          <w:ilvl w:val="2"/>
          <w:numId w:val="3"/>
        </w:numPr>
        <w:shd w:val="clear" w:color="auto" w:fill="FFFFFF"/>
        <w:tabs>
          <w:tab w:val="left" w:pos="1418"/>
        </w:tabs>
        <w:ind w:left="0" w:firstLine="709"/>
        <w:jc w:val="both"/>
      </w:pPr>
      <w:r w:rsidRPr="00737B8B">
        <w:rPr>
          <w:bCs/>
        </w:rPr>
        <w:t xml:space="preserve">начало выполнения Работ: </w:t>
      </w:r>
      <w:r w:rsidR="005B64C1">
        <w:t>с даты вступления Договора в силу</w:t>
      </w:r>
      <w:r w:rsidRPr="00737B8B">
        <w:t>;</w:t>
      </w:r>
    </w:p>
    <w:p w14:paraId="4300DECE" w14:textId="220AD187" w:rsidR="00CC5637" w:rsidRPr="00737B8B" w:rsidRDefault="00CC5637" w:rsidP="00211A7C">
      <w:pPr>
        <w:pStyle w:val="ae"/>
        <w:numPr>
          <w:ilvl w:val="2"/>
          <w:numId w:val="3"/>
        </w:numPr>
        <w:shd w:val="clear" w:color="auto" w:fill="FFFFFF"/>
        <w:tabs>
          <w:tab w:val="left" w:pos="1418"/>
        </w:tabs>
        <w:ind w:left="0" w:firstLine="709"/>
        <w:jc w:val="both"/>
      </w:pPr>
      <w:r w:rsidRPr="00737B8B">
        <w:rPr>
          <w:bCs/>
        </w:rPr>
        <w:t xml:space="preserve">окончание выполнения Работ: </w:t>
      </w:r>
      <w:r w:rsidR="00737B8B" w:rsidRPr="00737B8B">
        <w:rPr>
          <w:bCs/>
        </w:rPr>
        <w:t xml:space="preserve">в течение 6 (шести) </w:t>
      </w:r>
      <w:r w:rsidR="000C059A" w:rsidRPr="00737B8B">
        <w:t xml:space="preserve">месяцев </w:t>
      </w:r>
      <w:r w:rsidR="005B64C1">
        <w:t xml:space="preserve">с даты вступления </w:t>
      </w:r>
      <w:r w:rsidR="005B64C1" w:rsidRPr="0068053B">
        <w:t>Д</w:t>
      </w:r>
      <w:r w:rsidR="005B64C1">
        <w:t>оговора в силу</w:t>
      </w:r>
      <w:r w:rsidRPr="00737B8B">
        <w:t>.</w:t>
      </w:r>
    </w:p>
    <w:p w14:paraId="58D5E58E" w14:textId="2C1E3B12" w:rsidR="00297312" w:rsidRPr="00C2118D" w:rsidRDefault="00297312" w:rsidP="00211A7C">
      <w:pPr>
        <w:pStyle w:val="ae"/>
        <w:numPr>
          <w:ilvl w:val="1"/>
          <w:numId w:val="3"/>
        </w:numPr>
        <w:shd w:val="clear" w:color="auto" w:fill="FFFFFF"/>
        <w:tabs>
          <w:tab w:val="left" w:pos="1134"/>
        </w:tabs>
        <w:ind w:left="0" w:firstLine="709"/>
        <w:jc w:val="both"/>
        <w:rPr>
          <w:bCs/>
        </w:rPr>
      </w:pPr>
      <w:r w:rsidRPr="00C2118D">
        <w:rPr>
          <w:bCs/>
        </w:rPr>
        <w:t>Работ</w:t>
      </w:r>
      <w:r w:rsidR="0080064C" w:rsidRPr="00C2118D">
        <w:rPr>
          <w:bCs/>
        </w:rPr>
        <w:t>ы</w:t>
      </w:r>
      <w:r w:rsidRPr="00C2118D">
        <w:rPr>
          <w:bCs/>
        </w:rPr>
        <w:t>, указанны</w:t>
      </w:r>
      <w:r w:rsidR="0080064C" w:rsidRPr="00C2118D">
        <w:rPr>
          <w:bCs/>
        </w:rPr>
        <w:t>е</w:t>
      </w:r>
      <w:r w:rsidRPr="00C2118D">
        <w:rPr>
          <w:bCs/>
        </w:rPr>
        <w:t xml:space="preserve"> в </w:t>
      </w:r>
      <w:r w:rsidR="00300ECD">
        <w:t>пункте</w:t>
      </w:r>
      <w:r w:rsidR="00261AE6" w:rsidRPr="00C2118D">
        <w:t xml:space="preserve"> 1.1</w:t>
      </w:r>
      <w:r w:rsidRPr="00C2118D">
        <w:rPr>
          <w:bCs/>
        </w:rPr>
        <w:t xml:space="preserve"> Договора, подлежат выполнению в отношении </w:t>
      </w:r>
      <w:r w:rsidR="00F566BC" w:rsidRPr="0068053B">
        <w:rPr>
          <w:bCs/>
        </w:rPr>
        <w:t xml:space="preserve">следующего </w:t>
      </w:r>
      <w:r w:rsidR="00BD311A">
        <w:rPr>
          <w:bCs/>
        </w:rPr>
        <w:t>О</w:t>
      </w:r>
      <w:r w:rsidR="00817462">
        <w:rPr>
          <w:bCs/>
        </w:rPr>
        <w:t>бъект</w:t>
      </w:r>
      <w:r w:rsidR="00F566BC">
        <w:rPr>
          <w:bCs/>
        </w:rPr>
        <w:t xml:space="preserve">а: </w:t>
      </w:r>
      <w:r w:rsidR="00F566BC">
        <w:t>Здание склада ОМТС базы ГЭС</w:t>
      </w:r>
      <w:r w:rsidR="00F566BC" w:rsidRPr="0068053B">
        <w:t>.</w:t>
      </w:r>
    </w:p>
    <w:p w14:paraId="20D44C95" w14:textId="77777777" w:rsidR="001B32CB" w:rsidRPr="00C2118D" w:rsidRDefault="001B32CB" w:rsidP="00C2118D">
      <w:pPr>
        <w:pStyle w:val="ae"/>
        <w:shd w:val="clear" w:color="auto" w:fill="FFFFFF"/>
        <w:tabs>
          <w:tab w:val="left" w:pos="1134"/>
        </w:tabs>
        <w:ind w:left="567"/>
        <w:jc w:val="both"/>
        <w:rPr>
          <w:bCs/>
        </w:rPr>
      </w:pPr>
    </w:p>
    <w:p w14:paraId="644279FB" w14:textId="77777777" w:rsidR="004B090F" w:rsidRPr="00C2118D" w:rsidRDefault="001D648F" w:rsidP="00211A7C">
      <w:pPr>
        <w:pStyle w:val="ae"/>
        <w:numPr>
          <w:ilvl w:val="0"/>
          <w:numId w:val="3"/>
        </w:numPr>
        <w:shd w:val="clear" w:color="auto" w:fill="FFFFFF"/>
        <w:tabs>
          <w:tab w:val="left" w:pos="284"/>
        </w:tabs>
        <w:ind w:left="0" w:firstLine="0"/>
        <w:jc w:val="center"/>
        <w:rPr>
          <w:b/>
          <w:bCs/>
        </w:rPr>
      </w:pPr>
      <w:r w:rsidRPr="00C2118D">
        <w:rPr>
          <w:b/>
          <w:bCs/>
        </w:rPr>
        <w:t>Права и обязанности Ст</w:t>
      </w:r>
      <w:r w:rsidR="004B090F" w:rsidRPr="00C2118D">
        <w:rPr>
          <w:b/>
          <w:bCs/>
        </w:rPr>
        <w:t>орон</w:t>
      </w:r>
      <w:r w:rsidR="00F17963" w:rsidRPr="00C2118D">
        <w:rPr>
          <w:b/>
          <w:bCs/>
        </w:rPr>
        <w:t xml:space="preserve"> </w:t>
      </w:r>
    </w:p>
    <w:p w14:paraId="654E8FE9" w14:textId="77777777" w:rsidR="004B090F" w:rsidRPr="00BC4883" w:rsidRDefault="004B090F" w:rsidP="00211A7C">
      <w:pPr>
        <w:pStyle w:val="ae"/>
        <w:numPr>
          <w:ilvl w:val="1"/>
          <w:numId w:val="3"/>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11F3D5E8" w14:textId="7054914C" w:rsidR="004B090F" w:rsidRPr="00C2118D" w:rsidRDefault="0063687E" w:rsidP="00211A7C">
      <w:pPr>
        <w:pStyle w:val="ae"/>
        <w:numPr>
          <w:ilvl w:val="2"/>
          <w:numId w:val="3"/>
        </w:numPr>
        <w:shd w:val="clear" w:color="auto" w:fill="FFFFFF"/>
        <w:tabs>
          <w:tab w:val="left" w:pos="1418"/>
        </w:tabs>
        <w:ind w:left="0" w:firstLine="709"/>
        <w:jc w:val="both"/>
        <w:rPr>
          <w:bCs/>
        </w:rPr>
      </w:pPr>
      <w:r w:rsidRPr="00C2118D">
        <w:rPr>
          <w:bCs/>
        </w:rPr>
        <w:t xml:space="preserve">Сообщить Подрядчику </w:t>
      </w:r>
      <w:r w:rsidR="007442D4">
        <w:rPr>
          <w:bCs/>
        </w:rPr>
        <w:t>контакты и должность</w:t>
      </w:r>
      <w:r w:rsidRPr="00C2118D">
        <w:rPr>
          <w:bCs/>
        </w:rPr>
        <w:t xml:space="preserve"> представителей Заказчика </w:t>
      </w:r>
      <w:r w:rsidR="003F4F7D" w:rsidRPr="00C2118D">
        <w:rPr>
          <w:bCs/>
        </w:rPr>
        <w:t>уполномоченных</w:t>
      </w:r>
      <w:r w:rsidR="004B090F" w:rsidRPr="00C2118D">
        <w:rPr>
          <w:bCs/>
        </w:rPr>
        <w:t xml:space="preserve"> </w:t>
      </w:r>
      <w:r w:rsidR="003F4F7D" w:rsidRPr="00C2118D">
        <w:rPr>
          <w:bCs/>
        </w:rPr>
        <w:t xml:space="preserve">на оперативное рассмотрение </w:t>
      </w:r>
      <w:r w:rsidR="004B090F" w:rsidRPr="00C2118D">
        <w:rPr>
          <w:bCs/>
        </w:rPr>
        <w:t xml:space="preserve">и </w:t>
      </w:r>
      <w:r w:rsidR="003F4F7D" w:rsidRPr="00C2118D">
        <w:rPr>
          <w:bCs/>
        </w:rPr>
        <w:t xml:space="preserve">решение </w:t>
      </w:r>
      <w:r w:rsidR="004B090F" w:rsidRPr="00C2118D">
        <w:rPr>
          <w:bCs/>
        </w:rPr>
        <w:t>технических и организационных вопросов, связанных с выполнением Работ</w:t>
      </w:r>
      <w:r w:rsidR="003D4BC3" w:rsidRPr="00C2118D">
        <w:rPr>
          <w:bCs/>
        </w:rPr>
        <w:t xml:space="preserve">. </w:t>
      </w:r>
    </w:p>
    <w:p w14:paraId="5261ED36" w14:textId="77777777" w:rsidR="00D8583F" w:rsidRPr="00C2118D" w:rsidRDefault="00DE5200" w:rsidP="00211A7C">
      <w:pPr>
        <w:pStyle w:val="ae"/>
        <w:numPr>
          <w:ilvl w:val="2"/>
          <w:numId w:val="3"/>
        </w:numPr>
        <w:shd w:val="clear" w:color="auto" w:fill="FFFFFF"/>
        <w:tabs>
          <w:tab w:val="left" w:pos="1418"/>
        </w:tabs>
        <w:ind w:left="0" w:firstLine="709"/>
        <w:jc w:val="both"/>
      </w:pPr>
      <w:bookmarkStart w:id="3" w:name="_Ref361401696"/>
      <w:bookmarkStart w:id="4" w:name="_Ref361320734"/>
      <w:bookmarkStart w:id="5" w:name="_Ref361396847"/>
      <w:r w:rsidRPr="00C2118D">
        <w:rPr>
          <w:bCs/>
        </w:rPr>
        <w:t xml:space="preserve">В </w:t>
      </w:r>
      <w:r w:rsidRPr="001225E0">
        <w:rPr>
          <w:bCs/>
        </w:rPr>
        <w:t>течение 3 (трех) рабочих</w:t>
      </w:r>
      <w:r w:rsidRPr="00C2118D">
        <w:rPr>
          <w:bCs/>
        </w:rPr>
        <w:t xml:space="preserve"> дней с даты вступления Договора в силу</w:t>
      </w:r>
      <w:r w:rsidR="00BE6946" w:rsidRPr="00C2118D">
        <w:rPr>
          <w:bCs/>
        </w:rPr>
        <w:t>,</w:t>
      </w:r>
      <w:r w:rsidRPr="00C2118D">
        <w:rPr>
          <w:bCs/>
        </w:rPr>
        <w:t xml:space="preserve"> </w:t>
      </w:r>
      <w:r w:rsidR="00F374AD" w:rsidRPr="00C2118D">
        <w:rPr>
          <w:bCs/>
        </w:rPr>
        <w:t xml:space="preserve">но не ранее </w:t>
      </w:r>
      <w:r w:rsidR="003F4F7D" w:rsidRPr="00C2118D">
        <w:rPr>
          <w:bCs/>
        </w:rPr>
        <w:t xml:space="preserve">получения </w:t>
      </w:r>
      <w:r w:rsidR="00F374AD" w:rsidRPr="00C2118D">
        <w:rPr>
          <w:bCs/>
        </w:rPr>
        <w:t>соответствующего письменного запроса Подрядчика</w:t>
      </w:r>
      <w:r w:rsidR="00D8583F" w:rsidRPr="00C2118D">
        <w:rPr>
          <w:bCs/>
        </w:rPr>
        <w:t>, передать (предоставить) последнему:</w:t>
      </w:r>
    </w:p>
    <w:p w14:paraId="11D618D8" w14:textId="1ECCFB75" w:rsidR="00D8583F" w:rsidRPr="00C2118D" w:rsidRDefault="009C1B4E" w:rsidP="00211A7C">
      <w:pPr>
        <w:pStyle w:val="ae"/>
        <w:numPr>
          <w:ilvl w:val="0"/>
          <w:numId w:val="10"/>
        </w:numPr>
        <w:shd w:val="clear" w:color="auto" w:fill="FFFFFF"/>
        <w:tabs>
          <w:tab w:val="left" w:pos="709"/>
          <w:tab w:val="left" w:pos="1418"/>
        </w:tabs>
        <w:ind w:left="0" w:firstLine="709"/>
        <w:jc w:val="both"/>
      </w:pPr>
      <w:r w:rsidRPr="00C2118D">
        <w:t>место производства Работ по</w:t>
      </w:r>
      <w:r w:rsidR="00D8583F" w:rsidRPr="00C2118D">
        <w:t xml:space="preserve"> соответствующ</w:t>
      </w:r>
      <w:r w:rsidR="001225E0">
        <w:t>е</w:t>
      </w:r>
      <w:r w:rsidRPr="00C2118D">
        <w:t>м</w:t>
      </w:r>
      <w:r w:rsidR="001225E0">
        <w:t>у</w:t>
      </w:r>
      <w:r w:rsidRPr="00C2118D">
        <w:t xml:space="preserve"> </w:t>
      </w:r>
      <w:r w:rsidR="00D8583F" w:rsidRPr="00C2118D">
        <w:t>акт</w:t>
      </w:r>
      <w:r w:rsidR="001225E0">
        <w:t>у</w:t>
      </w:r>
      <w:r w:rsidR="00D8583F" w:rsidRPr="00C2118D">
        <w:t xml:space="preserve"> сдачи-приемки (Приложение № </w:t>
      </w:r>
      <w:r w:rsidR="00F566BC" w:rsidRPr="0068053B">
        <w:t>3</w:t>
      </w:r>
      <w:r w:rsidR="00D8583F" w:rsidRPr="00C2118D">
        <w:t>.1</w:t>
      </w:r>
      <w:r w:rsidRPr="00C2118D">
        <w:t xml:space="preserve"> к Договору</w:t>
      </w:r>
      <w:r w:rsidR="00D8583F" w:rsidRPr="00C2118D">
        <w:t>)</w:t>
      </w:r>
      <w:r w:rsidRPr="00C2118D">
        <w:t>;</w:t>
      </w:r>
    </w:p>
    <w:p w14:paraId="27B58EBF" w14:textId="38D769C8" w:rsidR="00DE5200" w:rsidRPr="00C2118D" w:rsidRDefault="00DE5200" w:rsidP="00BA43C4">
      <w:pPr>
        <w:pStyle w:val="ae"/>
        <w:numPr>
          <w:ilvl w:val="0"/>
          <w:numId w:val="10"/>
        </w:numPr>
        <w:shd w:val="clear" w:color="auto" w:fill="FFFFFF"/>
        <w:tabs>
          <w:tab w:val="left" w:pos="709"/>
          <w:tab w:val="left" w:pos="1418"/>
        </w:tabs>
        <w:ind w:left="0" w:firstLine="709"/>
        <w:jc w:val="both"/>
      </w:pPr>
      <w:r w:rsidRPr="00BA43C4">
        <w:rPr>
          <w:bCs/>
        </w:rPr>
        <w:t xml:space="preserve">техническую и иную документацию, </w:t>
      </w:r>
      <w:r w:rsidR="0063687E" w:rsidRPr="00BA43C4">
        <w:rPr>
          <w:bCs/>
        </w:rPr>
        <w:t>указанную в Техническ</w:t>
      </w:r>
      <w:r w:rsidR="00053B50" w:rsidRPr="00BA43C4">
        <w:rPr>
          <w:bCs/>
        </w:rPr>
        <w:t>их требованиях</w:t>
      </w:r>
      <w:r w:rsidR="003F4F7D" w:rsidRPr="00BA43C4">
        <w:rPr>
          <w:bCs/>
        </w:rPr>
        <w:t xml:space="preserve"> (Приложение № 1 к Договору),</w:t>
      </w:r>
      <w:r w:rsidRPr="00BA43C4">
        <w:rPr>
          <w:bCs/>
        </w:rPr>
        <w:t xml:space="preserve"> </w:t>
      </w:r>
      <w:r w:rsidR="009C1B4E" w:rsidRPr="00BA43C4">
        <w:rPr>
          <w:bCs/>
        </w:rPr>
        <w:t xml:space="preserve">содержащую исходные данные для выполнения Подрядчиком Работ по Договору, </w:t>
      </w:r>
      <w:r w:rsidRPr="00BA43C4">
        <w:rPr>
          <w:bCs/>
        </w:rPr>
        <w:t>по Акту сдачи</w:t>
      </w:r>
      <w:r w:rsidR="00A2715B" w:rsidRPr="00BA43C4">
        <w:rPr>
          <w:bCs/>
        </w:rPr>
        <w:t>-</w:t>
      </w:r>
      <w:r w:rsidRPr="00BA43C4">
        <w:rPr>
          <w:bCs/>
        </w:rPr>
        <w:t xml:space="preserve">приемки </w:t>
      </w:r>
      <w:r w:rsidR="00015C59" w:rsidRPr="00BA43C4">
        <w:rPr>
          <w:bCs/>
        </w:rPr>
        <w:t xml:space="preserve">технической и иной документации </w:t>
      </w:r>
      <w:r w:rsidRPr="00BA43C4">
        <w:rPr>
          <w:bCs/>
        </w:rPr>
        <w:t>(Приложение №</w:t>
      </w:r>
      <w:r w:rsidR="002E0762" w:rsidRPr="00BA43C4">
        <w:rPr>
          <w:bCs/>
        </w:rPr>
        <w:t xml:space="preserve"> </w:t>
      </w:r>
      <w:r w:rsidR="00F566BC" w:rsidRPr="0068053B">
        <w:rPr>
          <w:bCs/>
        </w:rPr>
        <w:t>3</w:t>
      </w:r>
      <w:r w:rsidRPr="00BA43C4">
        <w:rPr>
          <w:bCs/>
        </w:rPr>
        <w:t>.2</w:t>
      </w:r>
      <w:r w:rsidR="003F4F7D" w:rsidRPr="00BA43C4">
        <w:rPr>
          <w:bCs/>
        </w:rPr>
        <w:t xml:space="preserve"> к Договору</w:t>
      </w:r>
      <w:r w:rsidR="00D8583F" w:rsidRPr="00BA43C4">
        <w:rPr>
          <w:bCs/>
        </w:rPr>
        <w:t>)</w:t>
      </w:r>
      <w:r w:rsidR="00227BF5" w:rsidRPr="00BA43C4">
        <w:rPr>
          <w:bCs/>
        </w:rPr>
        <w:t>.</w:t>
      </w:r>
      <w:bookmarkEnd w:id="3"/>
      <w:bookmarkEnd w:id="4"/>
    </w:p>
    <w:bookmarkEnd w:id="5"/>
    <w:p w14:paraId="0C7746D8" w14:textId="3FDD4E4B" w:rsidR="0099593A" w:rsidRPr="000B5206" w:rsidRDefault="0099593A" w:rsidP="00211A7C">
      <w:pPr>
        <w:pStyle w:val="aff4"/>
        <w:numPr>
          <w:ilvl w:val="2"/>
          <w:numId w:val="3"/>
        </w:numPr>
        <w:ind w:left="0" w:firstLine="709"/>
        <w:jc w:val="both"/>
        <w:rPr>
          <w:rFonts w:ascii="Times New Roman" w:hAnsi="Times New Roman" w:cs="Times New Roman"/>
          <w:sz w:val="24"/>
          <w:szCs w:val="24"/>
        </w:rPr>
      </w:pPr>
      <w:r w:rsidRPr="000B5206">
        <w:rPr>
          <w:rFonts w:ascii="Times New Roman" w:hAnsi="Times New Roman" w:cs="Times New Roman"/>
          <w:sz w:val="24"/>
          <w:szCs w:val="24"/>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w:t>
      </w:r>
      <w:r w:rsidR="00053B50">
        <w:rPr>
          <w:rFonts w:ascii="Times New Roman" w:hAnsi="Times New Roman" w:cs="Times New Roman"/>
          <w:sz w:val="24"/>
          <w:szCs w:val="24"/>
        </w:rPr>
        <w:t>ми требованиями</w:t>
      </w:r>
      <w:r w:rsidRPr="000B5206">
        <w:rPr>
          <w:rFonts w:ascii="Times New Roman" w:hAnsi="Times New Roman" w:cs="Times New Roman"/>
          <w:sz w:val="24"/>
          <w:szCs w:val="24"/>
        </w:rPr>
        <w:t xml:space="preserve"> (Приложение № 1 к Договору).</w:t>
      </w:r>
    </w:p>
    <w:p w14:paraId="56E5803E" w14:textId="1A9024F3" w:rsidR="0099593A" w:rsidRPr="000B5206" w:rsidRDefault="0099593A" w:rsidP="0099593A">
      <w:pPr>
        <w:shd w:val="clear" w:color="auto" w:fill="FFFFFF"/>
        <w:tabs>
          <w:tab w:val="left" w:pos="709"/>
          <w:tab w:val="left" w:pos="1418"/>
        </w:tabs>
        <w:spacing w:line="240" w:lineRule="auto"/>
        <w:ind w:firstLine="709"/>
        <w:rPr>
          <w:bCs/>
          <w:sz w:val="24"/>
          <w:szCs w:val="24"/>
        </w:rPr>
      </w:pPr>
      <w:r w:rsidRPr="000B5206">
        <w:rPr>
          <w:sz w:val="24"/>
          <w:szCs w:val="24"/>
        </w:rPr>
        <w:t>Предоставление Заказчиком ресурсов и услуг, указанных в Техническ</w:t>
      </w:r>
      <w:r w:rsidR="00053B50">
        <w:rPr>
          <w:sz w:val="24"/>
          <w:szCs w:val="24"/>
        </w:rPr>
        <w:t xml:space="preserve">их требованиях </w:t>
      </w:r>
      <w:r w:rsidRPr="000B5206">
        <w:rPr>
          <w:sz w:val="24"/>
          <w:szCs w:val="24"/>
        </w:rPr>
        <w:t>(Приложение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w:t>
      </w:r>
      <w:r>
        <w:rPr>
          <w:sz w:val="24"/>
          <w:szCs w:val="24"/>
        </w:rPr>
        <w:t xml:space="preserve"> №</w:t>
      </w:r>
      <w:r w:rsidRPr="000B5206">
        <w:rPr>
          <w:sz w:val="24"/>
          <w:szCs w:val="24"/>
        </w:rPr>
        <w:t xml:space="preserve"> </w:t>
      </w:r>
      <w:r w:rsidR="007A3D73" w:rsidRPr="0068053B">
        <w:rPr>
          <w:sz w:val="24"/>
          <w:szCs w:val="24"/>
        </w:rPr>
        <w:t>6</w:t>
      </w:r>
      <w:r w:rsidR="000C0D0C" w:rsidRPr="000B5206">
        <w:rPr>
          <w:sz w:val="24"/>
          <w:szCs w:val="24"/>
        </w:rPr>
        <w:t xml:space="preserve"> </w:t>
      </w:r>
      <w:r w:rsidRPr="000B5206">
        <w:rPr>
          <w:sz w:val="24"/>
          <w:szCs w:val="24"/>
        </w:rPr>
        <w:t>к Договору). Предоставленные Заказчиком ресурсы и услуги используются Подрядчиком в целях исполнения обязательств по Договору.</w:t>
      </w:r>
    </w:p>
    <w:p w14:paraId="48097210" w14:textId="71AF5A13" w:rsidR="00C86BC8" w:rsidRPr="00C2118D" w:rsidRDefault="00C86BC8" w:rsidP="00211A7C">
      <w:pPr>
        <w:pStyle w:val="ae"/>
        <w:numPr>
          <w:ilvl w:val="2"/>
          <w:numId w:val="3"/>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w:t>
      </w:r>
      <w:r w:rsidR="0061451A" w:rsidRPr="00C2118D">
        <w:rPr>
          <w:bCs/>
        </w:rPr>
        <w:t>промышленной и пожарной безопасности</w:t>
      </w:r>
      <w:r w:rsidRPr="00C2118D">
        <w:rPr>
          <w:bCs/>
        </w:rPr>
        <w:t>, правилами пропуск</w:t>
      </w:r>
      <w:r w:rsidR="0061451A" w:rsidRPr="00C2118D">
        <w:rPr>
          <w:bCs/>
        </w:rPr>
        <w:t>ного и внутриобъект</w:t>
      </w:r>
      <w:r w:rsidR="00281A56" w:rsidRPr="00C2118D">
        <w:rPr>
          <w:bCs/>
        </w:rPr>
        <w:t>ово</w:t>
      </w:r>
      <w:r w:rsidR="0061451A" w:rsidRPr="00C2118D">
        <w:rPr>
          <w:bCs/>
        </w:rPr>
        <w:t>го режима З</w:t>
      </w:r>
      <w:r w:rsidR="001528EE">
        <w:rPr>
          <w:bCs/>
        </w:rPr>
        <w:t>аказчика.</w:t>
      </w:r>
    </w:p>
    <w:p w14:paraId="4C951B33" w14:textId="4017ACD3" w:rsidR="009C1B4E" w:rsidRPr="00BA43C4" w:rsidRDefault="009C1B4E" w:rsidP="00BA43C4">
      <w:pPr>
        <w:pStyle w:val="ae"/>
        <w:numPr>
          <w:ilvl w:val="2"/>
          <w:numId w:val="3"/>
        </w:numPr>
        <w:shd w:val="clear" w:color="auto" w:fill="FFFFFF"/>
        <w:tabs>
          <w:tab w:val="left" w:pos="709"/>
          <w:tab w:val="left" w:pos="1418"/>
        </w:tabs>
        <w:ind w:left="0" w:firstLine="709"/>
        <w:jc w:val="both"/>
        <w:rPr>
          <w:bCs/>
        </w:rPr>
      </w:pPr>
      <w:r w:rsidRPr="00BA43C4">
        <w:rPr>
          <w:bCs/>
        </w:rPr>
        <w:t>Принять и оплатить выполненные Подрядчиком Работы на условиях, по цене и в сроки, предусмотренные Договором.</w:t>
      </w:r>
    </w:p>
    <w:p w14:paraId="0F413F22" w14:textId="77777777" w:rsidR="00F9073B" w:rsidRPr="00C33C7E" w:rsidRDefault="00F9073B" w:rsidP="00211A7C">
      <w:pPr>
        <w:pStyle w:val="ae"/>
        <w:numPr>
          <w:ilvl w:val="2"/>
          <w:numId w:val="3"/>
        </w:numPr>
        <w:tabs>
          <w:tab w:val="left" w:pos="709"/>
        </w:tabs>
        <w:ind w:left="0" w:firstLine="709"/>
        <w:jc w:val="both"/>
        <w:rPr>
          <w:bCs/>
        </w:rPr>
      </w:pPr>
      <w:r w:rsidRPr="00C33C7E">
        <w:rPr>
          <w:bCs/>
        </w:rPr>
        <w:t>Производить освидетельствование</w:t>
      </w:r>
      <w:r w:rsidR="004C6C03" w:rsidRPr="00C33C7E">
        <w:rPr>
          <w:bCs/>
        </w:rPr>
        <w:t xml:space="preserve"> </w:t>
      </w:r>
      <w:r w:rsidR="004D1EDD">
        <w:rPr>
          <w:bCs/>
        </w:rPr>
        <w:t xml:space="preserve">(приемку) </w:t>
      </w:r>
      <w:r w:rsidRPr="00C33C7E">
        <w:rPr>
          <w:bCs/>
        </w:rPr>
        <w:t>Скрытых работ</w:t>
      </w:r>
      <w:r w:rsidR="004D1EDD">
        <w:rPr>
          <w:bCs/>
        </w:rPr>
        <w:t>.</w:t>
      </w:r>
    </w:p>
    <w:p w14:paraId="1890EE00" w14:textId="77777777" w:rsidR="00EC3CCC" w:rsidRPr="00BA43C4" w:rsidRDefault="00EC3CCC" w:rsidP="00BA43C4">
      <w:pPr>
        <w:pStyle w:val="ae"/>
        <w:numPr>
          <w:ilvl w:val="2"/>
          <w:numId w:val="3"/>
        </w:numPr>
        <w:shd w:val="clear" w:color="auto" w:fill="FFFFFF"/>
        <w:tabs>
          <w:tab w:val="left" w:pos="709"/>
        </w:tabs>
        <w:ind w:left="0" w:firstLine="709"/>
        <w:jc w:val="both"/>
        <w:rPr>
          <w:bCs/>
        </w:rPr>
      </w:pPr>
      <w:r w:rsidRPr="00BA43C4">
        <w:rPr>
          <w:bCs/>
        </w:rPr>
        <w:t>Выполнять иные обязанности, предусмотренные Договором.</w:t>
      </w:r>
    </w:p>
    <w:p w14:paraId="60BBA7E9" w14:textId="77777777" w:rsidR="00F344EE" w:rsidRPr="00C2118D" w:rsidRDefault="00F344EE" w:rsidP="00C2118D">
      <w:pPr>
        <w:tabs>
          <w:tab w:val="left" w:pos="709"/>
        </w:tabs>
        <w:spacing w:line="240" w:lineRule="auto"/>
        <w:ind w:firstLine="0"/>
        <w:rPr>
          <w:b/>
          <w:sz w:val="24"/>
          <w:szCs w:val="24"/>
        </w:rPr>
      </w:pPr>
    </w:p>
    <w:p w14:paraId="1A257255" w14:textId="77777777" w:rsidR="004B090F" w:rsidRPr="00BC4883" w:rsidRDefault="004B090F" w:rsidP="00211A7C">
      <w:pPr>
        <w:pStyle w:val="ae"/>
        <w:numPr>
          <w:ilvl w:val="1"/>
          <w:numId w:val="3"/>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299FF4CE" w14:textId="77777777" w:rsidR="004B090F" w:rsidRPr="00C2118D" w:rsidRDefault="00F9073B" w:rsidP="00211A7C">
      <w:pPr>
        <w:pStyle w:val="ae"/>
        <w:numPr>
          <w:ilvl w:val="2"/>
          <w:numId w:val="3"/>
        </w:numPr>
        <w:shd w:val="clear" w:color="auto" w:fill="FFFFFF"/>
        <w:tabs>
          <w:tab w:val="left" w:pos="1418"/>
        </w:tabs>
        <w:ind w:left="0" w:firstLine="709"/>
        <w:jc w:val="both"/>
        <w:rPr>
          <w:bCs/>
        </w:rPr>
      </w:pPr>
      <w:r w:rsidRPr="00C2118D">
        <w:rPr>
          <w:bCs/>
        </w:rPr>
        <w:t>Самостоятельно или с привлечением третьих лиц о</w:t>
      </w:r>
      <w:r w:rsidR="00A40676" w:rsidRPr="00C2118D">
        <w:rPr>
          <w:bCs/>
        </w:rPr>
        <w:t xml:space="preserve">существлять </w:t>
      </w:r>
      <w:r w:rsidR="004B090F" w:rsidRPr="00C2118D">
        <w:rPr>
          <w:bCs/>
        </w:rPr>
        <w:t>контроль</w:t>
      </w:r>
      <w:r w:rsidRPr="00C2118D">
        <w:rPr>
          <w:bCs/>
        </w:rPr>
        <w:t>, в том числе строительный,</w:t>
      </w:r>
      <w:r w:rsidR="004B090F" w:rsidRPr="00C2118D">
        <w:rPr>
          <w:bCs/>
        </w:rPr>
        <w:t xml:space="preserve"> и надзор за ходом и качеством выполняемых Подрядчиком</w:t>
      </w:r>
      <w:r w:rsidR="005832E1" w:rsidRPr="00C2118D">
        <w:rPr>
          <w:bCs/>
        </w:rPr>
        <w:t xml:space="preserve"> и </w:t>
      </w:r>
      <w:r w:rsidR="00BD311A">
        <w:rPr>
          <w:bCs/>
        </w:rPr>
        <w:t>С</w:t>
      </w:r>
      <w:r w:rsidR="005832E1" w:rsidRPr="00C2118D">
        <w:rPr>
          <w:bCs/>
        </w:rPr>
        <w:t>убподрядчиками</w:t>
      </w:r>
      <w:r w:rsidRPr="00C2118D">
        <w:rPr>
          <w:bCs/>
        </w:rPr>
        <w:t xml:space="preserve"> по Договору</w:t>
      </w:r>
      <w:r w:rsidR="004B090F" w:rsidRPr="00C2118D">
        <w:rPr>
          <w:bCs/>
        </w:rPr>
        <w:t xml:space="preserve"> Работ, </w:t>
      </w:r>
      <w:r w:rsidRPr="00C2118D">
        <w:rPr>
          <w:bCs/>
        </w:rPr>
        <w:t xml:space="preserve">соблюдением сроков и качеством их выполнения, </w:t>
      </w:r>
      <w:r w:rsidR="004B090F" w:rsidRPr="00C2118D">
        <w:rPr>
          <w:bCs/>
        </w:rPr>
        <w:t>не вмешиваясь при этом в их оперативно-хозяйственную деятельность.</w:t>
      </w:r>
      <w:r w:rsidRPr="00C2118D">
        <w:rPr>
          <w:bCs/>
        </w:rPr>
        <w:t xml:space="preserve"> Проведение Заказчиком контроля не снимает с Подрядчика ответственности за ненадлежащее выполнение Работ.</w:t>
      </w:r>
    </w:p>
    <w:p w14:paraId="488930BA" w14:textId="01589B51" w:rsidR="00C86BC8" w:rsidRPr="00C2118D" w:rsidRDefault="00622A55" w:rsidP="00211A7C">
      <w:pPr>
        <w:pStyle w:val="ae"/>
        <w:numPr>
          <w:ilvl w:val="2"/>
          <w:numId w:val="3"/>
        </w:numPr>
        <w:shd w:val="clear" w:color="auto" w:fill="FFFFFF"/>
        <w:tabs>
          <w:tab w:val="left" w:pos="1418"/>
        </w:tabs>
        <w:ind w:left="0" w:firstLine="709"/>
        <w:jc w:val="both"/>
        <w:rPr>
          <w:bCs/>
        </w:rPr>
      </w:pPr>
      <w:r w:rsidRPr="00C2118D">
        <w:rPr>
          <w:bCs/>
        </w:rPr>
        <w:t>К</w:t>
      </w:r>
      <w:r w:rsidR="00EC1F82" w:rsidRPr="00C2118D">
        <w:rPr>
          <w:bCs/>
        </w:rPr>
        <w:t>руглосуточн</w:t>
      </w:r>
      <w:r w:rsidRPr="00C2118D">
        <w:rPr>
          <w:bCs/>
        </w:rPr>
        <w:t>о осуществлять</w:t>
      </w:r>
      <w:r w:rsidR="00EC1F82" w:rsidRPr="00C2118D">
        <w:rPr>
          <w:bCs/>
        </w:rPr>
        <w:t xml:space="preserve"> доступ к месту производства Работ</w:t>
      </w:r>
      <w:r w:rsidR="00925C80" w:rsidRPr="00C2118D">
        <w:rPr>
          <w:bCs/>
        </w:rPr>
        <w:t xml:space="preserve">, месту </w:t>
      </w:r>
      <w:r w:rsidR="00254BF3" w:rsidRPr="00C2118D">
        <w:rPr>
          <w:bCs/>
        </w:rPr>
        <w:t xml:space="preserve">(помещению) для </w:t>
      </w:r>
      <w:r w:rsidR="00925C80" w:rsidRPr="00C2118D">
        <w:rPr>
          <w:bCs/>
        </w:rPr>
        <w:t xml:space="preserve">складирования </w:t>
      </w:r>
      <w:r w:rsidR="009B3EE7">
        <w:rPr>
          <w:bCs/>
        </w:rPr>
        <w:t>М</w:t>
      </w:r>
      <w:r w:rsidR="009B3EE7" w:rsidRPr="00C2118D">
        <w:rPr>
          <w:bCs/>
        </w:rPr>
        <w:t>атериал</w:t>
      </w:r>
      <w:r w:rsidR="002D7847">
        <w:rPr>
          <w:bCs/>
        </w:rPr>
        <w:t>ьно-технических ресурсов</w:t>
      </w:r>
      <w:r w:rsidR="00EC1F82" w:rsidRPr="00C2118D">
        <w:rPr>
          <w:bCs/>
        </w:rPr>
        <w:t xml:space="preserve">. </w:t>
      </w:r>
      <w:r w:rsidR="00C86BC8" w:rsidRPr="00C2118D">
        <w:rPr>
          <w:bCs/>
        </w:rPr>
        <w:t xml:space="preserve">В случае предоставления Подрядчику отдельного помещения для </w:t>
      </w:r>
      <w:r w:rsidR="00925C80" w:rsidRPr="00C2118D">
        <w:rPr>
          <w:bCs/>
        </w:rPr>
        <w:t>складирования</w:t>
      </w:r>
      <w:r w:rsidR="004A4A40" w:rsidRPr="004A4A40">
        <w:rPr>
          <w:bCs/>
        </w:rPr>
        <w:t xml:space="preserve"> </w:t>
      </w:r>
      <w:r w:rsidR="004A4A40">
        <w:rPr>
          <w:bCs/>
        </w:rPr>
        <w:t>М</w:t>
      </w:r>
      <w:r w:rsidR="004A4A40" w:rsidRPr="00C2118D">
        <w:rPr>
          <w:bCs/>
        </w:rPr>
        <w:t>атериал</w:t>
      </w:r>
      <w:r w:rsidR="004A4A40">
        <w:rPr>
          <w:bCs/>
        </w:rPr>
        <w:t>ьно-технических ресурсов</w:t>
      </w:r>
      <w:r w:rsidR="00C86BC8" w:rsidRPr="00C2118D">
        <w:rPr>
          <w:bCs/>
        </w:rPr>
        <w:t xml:space="preserve">, </w:t>
      </w:r>
      <w:r w:rsidR="0061451A" w:rsidRPr="00C2118D">
        <w:rPr>
          <w:bCs/>
        </w:rPr>
        <w:t>осуществлять осмотр такого помещения</w:t>
      </w:r>
      <w:r w:rsidR="00925C80" w:rsidRPr="00C2118D">
        <w:rPr>
          <w:bCs/>
        </w:rPr>
        <w:t xml:space="preserve"> </w:t>
      </w:r>
      <w:r w:rsidR="0061451A" w:rsidRPr="00C2118D">
        <w:rPr>
          <w:bCs/>
        </w:rPr>
        <w:t xml:space="preserve">по первому требованию и </w:t>
      </w:r>
      <w:r w:rsidR="00C86BC8" w:rsidRPr="00C2118D">
        <w:rPr>
          <w:bCs/>
        </w:rPr>
        <w:t>в присутствии представителя Подрядчика.</w:t>
      </w:r>
    </w:p>
    <w:p w14:paraId="521F2F1A" w14:textId="353C6618" w:rsidR="004B090F" w:rsidRPr="00C2118D" w:rsidRDefault="00254BF3" w:rsidP="00211A7C">
      <w:pPr>
        <w:pStyle w:val="ae"/>
        <w:numPr>
          <w:ilvl w:val="2"/>
          <w:numId w:val="3"/>
        </w:numPr>
        <w:shd w:val="clear" w:color="auto" w:fill="FFFFFF"/>
        <w:tabs>
          <w:tab w:val="left" w:pos="1418"/>
        </w:tabs>
        <w:ind w:left="0" w:firstLine="709"/>
        <w:jc w:val="both"/>
        <w:rPr>
          <w:bCs/>
        </w:rPr>
      </w:pPr>
      <w:bookmarkStart w:id="6" w:name="_Ref361334652"/>
      <w:r w:rsidRPr="00C2118D">
        <w:rPr>
          <w:bCs/>
        </w:rPr>
        <w:t>Приостан</w:t>
      </w:r>
      <w:r w:rsidR="0084759A" w:rsidRPr="00C2118D">
        <w:rPr>
          <w:bCs/>
        </w:rPr>
        <w:t>авливать</w:t>
      </w:r>
      <w:r w:rsidRPr="00C2118D">
        <w:rPr>
          <w:bCs/>
        </w:rPr>
        <w:t xml:space="preserve"> осуществление </w:t>
      </w:r>
      <w:r w:rsidR="005D0ED1" w:rsidRPr="00C2118D">
        <w:rPr>
          <w:bCs/>
        </w:rPr>
        <w:t xml:space="preserve">любых </w:t>
      </w:r>
      <w:r w:rsidRPr="00C2118D">
        <w:rPr>
          <w:bCs/>
        </w:rPr>
        <w:t>платежей</w:t>
      </w:r>
      <w:r w:rsidR="00622A55" w:rsidRPr="00C2118D">
        <w:rPr>
          <w:bCs/>
        </w:rPr>
        <w:t xml:space="preserve"> </w:t>
      </w:r>
      <w:r w:rsidRPr="00C2118D">
        <w:rPr>
          <w:bCs/>
        </w:rPr>
        <w:t>(независимо от наличия оснований и наступления сроков таких платежей)</w:t>
      </w:r>
      <w:r w:rsidR="0084759A" w:rsidRPr="00C2118D">
        <w:rPr>
          <w:bCs/>
        </w:rPr>
        <w:t xml:space="preserve"> и</w:t>
      </w:r>
      <w:r w:rsidRPr="00C2118D">
        <w:rPr>
          <w:bCs/>
        </w:rPr>
        <w:t xml:space="preserve"> </w:t>
      </w:r>
      <w:r w:rsidR="004B090F" w:rsidRPr="00C2118D">
        <w:rPr>
          <w:bCs/>
        </w:rPr>
        <w:t xml:space="preserve">производство Работ </w:t>
      </w:r>
      <w:r w:rsidR="00622A55" w:rsidRPr="00C2118D">
        <w:rPr>
          <w:bCs/>
        </w:rPr>
        <w:t xml:space="preserve">по Договору </w:t>
      </w:r>
      <w:r w:rsidR="00A34628" w:rsidRPr="00C2118D">
        <w:rPr>
          <w:bCs/>
        </w:rPr>
        <w:t xml:space="preserve">путем направления Подрядчику соответствующего письменного требования с указанием причин приостановления </w:t>
      </w:r>
      <w:r w:rsidR="004B090F" w:rsidRPr="00C2118D">
        <w:rPr>
          <w:bCs/>
        </w:rPr>
        <w:t xml:space="preserve">при обнаружении отступлений от </w:t>
      </w:r>
      <w:r w:rsidRPr="00C2118D">
        <w:rPr>
          <w:bCs/>
        </w:rPr>
        <w:t>условий Договора</w:t>
      </w:r>
      <w:r w:rsidR="00F700E6" w:rsidRPr="00C2118D">
        <w:rPr>
          <w:bCs/>
        </w:rPr>
        <w:t xml:space="preserve">, </w:t>
      </w:r>
      <w:r w:rsidR="00BF21CC" w:rsidRPr="00C2118D">
        <w:rPr>
          <w:bCs/>
        </w:rPr>
        <w:t xml:space="preserve">в том числе нарушений сроков </w:t>
      </w:r>
      <w:r w:rsidR="00EE2D7A" w:rsidRPr="00C2118D">
        <w:rPr>
          <w:bCs/>
        </w:rPr>
        <w:t xml:space="preserve">и / или качества </w:t>
      </w:r>
      <w:r w:rsidR="00BF21CC" w:rsidRPr="00C2118D">
        <w:rPr>
          <w:bCs/>
        </w:rPr>
        <w:t xml:space="preserve">выполнения Работ, </w:t>
      </w:r>
      <w:r w:rsidR="00053B50">
        <w:rPr>
          <w:bCs/>
        </w:rPr>
        <w:t xml:space="preserve">Технических </w:t>
      </w:r>
      <w:r w:rsidR="00622A55" w:rsidRPr="00C2118D">
        <w:rPr>
          <w:bCs/>
        </w:rPr>
        <w:t>требований</w:t>
      </w:r>
      <w:r w:rsidR="00053B50">
        <w:rPr>
          <w:bCs/>
        </w:rPr>
        <w:t xml:space="preserve"> (Приложение № 1 к Договору)</w:t>
      </w:r>
      <w:r w:rsidR="00E0120D" w:rsidRPr="00C2118D">
        <w:rPr>
          <w:bCs/>
        </w:rPr>
        <w:t xml:space="preserve">, </w:t>
      </w:r>
      <w:r w:rsidR="00622A55" w:rsidRPr="00C2118D">
        <w:rPr>
          <w:bCs/>
        </w:rPr>
        <w:t>Применимого права</w:t>
      </w:r>
      <w:r w:rsidR="0061451A" w:rsidRPr="00C2118D">
        <w:rPr>
          <w:bCs/>
        </w:rPr>
        <w:t xml:space="preserve">, </w:t>
      </w:r>
      <w:r w:rsidR="00A34628" w:rsidRPr="00C2118D">
        <w:rPr>
          <w:bCs/>
        </w:rPr>
        <w:t>до</w:t>
      </w:r>
      <w:r w:rsidR="0061451A" w:rsidRPr="00C2118D">
        <w:rPr>
          <w:bCs/>
        </w:rPr>
        <w:t xml:space="preserve"> устранения таких нарушений или их последствий</w:t>
      </w:r>
      <w:r w:rsidR="00EE2D7A" w:rsidRPr="00C2118D">
        <w:rPr>
          <w:bCs/>
        </w:rPr>
        <w:t>, устанавливать сроки устранения таких нарушений</w:t>
      </w:r>
      <w:r w:rsidR="0061451A" w:rsidRPr="00C2118D">
        <w:rPr>
          <w:bCs/>
        </w:rPr>
        <w:t xml:space="preserve">. </w:t>
      </w:r>
      <w:r w:rsidR="00EE2D7A" w:rsidRPr="00C2118D">
        <w:rPr>
          <w:bCs/>
        </w:rPr>
        <w:t xml:space="preserve">При этом Заказчик не будет считаться просрочившим </w:t>
      </w:r>
      <w:r w:rsidR="005D0ED1" w:rsidRPr="00C2118D">
        <w:rPr>
          <w:bCs/>
        </w:rPr>
        <w:t xml:space="preserve">и / </w:t>
      </w:r>
      <w:r w:rsidR="00EE2D7A" w:rsidRPr="00C2118D">
        <w:rPr>
          <w:bCs/>
        </w:rPr>
        <w:t xml:space="preserve">или нарушившим свои обязательства по Договору. </w:t>
      </w:r>
      <w:r w:rsidR="0061451A" w:rsidRPr="00C2118D">
        <w:rPr>
          <w:bCs/>
        </w:rPr>
        <w:t xml:space="preserve">Приостановка Работ не </w:t>
      </w:r>
      <w:r w:rsidR="00622A55" w:rsidRPr="00C2118D">
        <w:rPr>
          <w:bCs/>
        </w:rPr>
        <w:t>является основанием для</w:t>
      </w:r>
      <w:r w:rsidR="0061451A" w:rsidRPr="00C2118D">
        <w:rPr>
          <w:bCs/>
        </w:rPr>
        <w:t xml:space="preserve"> продлени</w:t>
      </w:r>
      <w:r w:rsidR="00622A55" w:rsidRPr="00C2118D">
        <w:rPr>
          <w:bCs/>
        </w:rPr>
        <w:t>я</w:t>
      </w:r>
      <w:r w:rsidR="0061451A" w:rsidRPr="00C2118D">
        <w:rPr>
          <w:bCs/>
        </w:rPr>
        <w:t xml:space="preserve"> сроков выполнения </w:t>
      </w:r>
      <w:r w:rsidR="00EE2D7A" w:rsidRPr="00C2118D">
        <w:rPr>
          <w:bCs/>
        </w:rPr>
        <w:t xml:space="preserve">Подрядчиком </w:t>
      </w:r>
      <w:r w:rsidR="0061451A" w:rsidRPr="00C2118D">
        <w:rPr>
          <w:bCs/>
        </w:rPr>
        <w:t>Работ, установленных Договором.</w:t>
      </w:r>
      <w:r w:rsidR="00CD3061" w:rsidRPr="00C2118D">
        <w:rPr>
          <w:bCs/>
        </w:rPr>
        <w:t xml:space="preserve"> </w:t>
      </w:r>
      <w:r w:rsidR="00035DB0" w:rsidRPr="00C2118D">
        <w:rPr>
          <w:bCs/>
        </w:rPr>
        <w:t>В случае, когда в результате такой приостановки становится очевидной невозможность завершения Работ в срок,</w:t>
      </w:r>
      <w:r w:rsidR="00EE2D7A" w:rsidRPr="00C2118D">
        <w:rPr>
          <w:bCs/>
        </w:rPr>
        <w:t xml:space="preserve"> установленный Договором,</w:t>
      </w:r>
      <w:r w:rsidR="00035DB0" w:rsidRPr="00C2118D">
        <w:rPr>
          <w:bCs/>
        </w:rPr>
        <w:t xml:space="preserve"> Заказчик вправе отказаться от </w:t>
      </w:r>
      <w:r w:rsidR="00EE2D7A" w:rsidRPr="00C2118D">
        <w:rPr>
          <w:bCs/>
        </w:rPr>
        <w:t xml:space="preserve">его </w:t>
      </w:r>
      <w:r w:rsidR="00035DB0" w:rsidRPr="00C2118D">
        <w:rPr>
          <w:bCs/>
        </w:rPr>
        <w:t>исполнения и потребовать возмещения причиненных убытков.</w:t>
      </w:r>
      <w:bookmarkEnd w:id="6"/>
    </w:p>
    <w:p w14:paraId="115EE8FE" w14:textId="77777777" w:rsidR="006329B9" w:rsidRPr="00C2118D" w:rsidRDefault="00A40676" w:rsidP="00211A7C">
      <w:pPr>
        <w:pStyle w:val="ae"/>
        <w:numPr>
          <w:ilvl w:val="2"/>
          <w:numId w:val="3"/>
        </w:numPr>
        <w:shd w:val="clear" w:color="auto" w:fill="FFFFFF"/>
        <w:tabs>
          <w:tab w:val="left" w:pos="1418"/>
        </w:tabs>
        <w:ind w:left="0" w:firstLine="709"/>
        <w:jc w:val="both"/>
        <w:rPr>
          <w:bCs/>
        </w:rPr>
      </w:pPr>
      <w:bookmarkStart w:id="7" w:name="_Ref361334468"/>
      <w:r w:rsidRPr="00C2118D">
        <w:rPr>
          <w:bCs/>
        </w:rPr>
        <w:t xml:space="preserve">Изымать </w:t>
      </w:r>
      <w:r w:rsidR="006329B9" w:rsidRPr="00C2118D">
        <w:rPr>
          <w:bCs/>
        </w:rPr>
        <w:t xml:space="preserve">пропуска и не допускать на территорию Заказчика работников Подрядчика и </w:t>
      </w:r>
      <w:r w:rsidR="00EE2D7A" w:rsidRPr="00C2118D">
        <w:rPr>
          <w:bCs/>
        </w:rPr>
        <w:t xml:space="preserve">/ </w:t>
      </w:r>
      <w:r w:rsidR="006329B9" w:rsidRPr="00C2118D">
        <w:rPr>
          <w:bCs/>
        </w:rPr>
        <w:t>или привлеченн</w:t>
      </w:r>
      <w:r w:rsidR="00E66415" w:rsidRPr="00C2118D">
        <w:rPr>
          <w:bCs/>
        </w:rPr>
        <w:t>ых</w:t>
      </w:r>
      <w:r w:rsidR="006329B9" w:rsidRPr="00C2118D">
        <w:rPr>
          <w:bCs/>
        </w:rPr>
        <w:t xml:space="preserve"> им </w:t>
      </w:r>
      <w:r w:rsidR="00BD311A">
        <w:rPr>
          <w:bCs/>
        </w:rPr>
        <w:t>Субподрядчик</w:t>
      </w:r>
      <w:r w:rsidR="006329B9" w:rsidRPr="00C2118D">
        <w:rPr>
          <w:bCs/>
        </w:rPr>
        <w:t>ов при выявлении нарушений</w:t>
      </w:r>
      <w:r w:rsidR="00A34628" w:rsidRPr="00C2118D">
        <w:rPr>
          <w:bCs/>
        </w:rPr>
        <w:t xml:space="preserve"> такими работниками</w:t>
      </w:r>
      <w:r w:rsidR="006329B9" w:rsidRPr="00C2118D">
        <w:rPr>
          <w:bCs/>
        </w:rPr>
        <w:t xml:space="preserve"> пропускного и внутриобъект</w:t>
      </w:r>
      <w:r w:rsidR="0061451A" w:rsidRPr="00C2118D">
        <w:rPr>
          <w:bCs/>
        </w:rPr>
        <w:t>о</w:t>
      </w:r>
      <w:r w:rsidR="00281A56" w:rsidRPr="00C2118D">
        <w:rPr>
          <w:bCs/>
        </w:rPr>
        <w:t>во</w:t>
      </w:r>
      <w:r w:rsidR="0061451A" w:rsidRPr="00C2118D">
        <w:rPr>
          <w:bCs/>
        </w:rPr>
        <w:t>г</w:t>
      </w:r>
      <w:r w:rsidR="006329B9" w:rsidRPr="00C2118D">
        <w:rPr>
          <w:bCs/>
        </w:rPr>
        <w:t xml:space="preserve">о режима, требований охраны труда, пожарной </w:t>
      </w:r>
      <w:r w:rsidR="00991CB4">
        <w:rPr>
          <w:bCs/>
        </w:rPr>
        <w:t xml:space="preserve">и промышленной </w:t>
      </w:r>
      <w:r w:rsidR="006329B9" w:rsidRPr="00C2118D">
        <w:rPr>
          <w:bCs/>
        </w:rPr>
        <w:t>безопасности, природоохранного законодательства</w:t>
      </w:r>
      <w:r w:rsidR="002616D6" w:rsidRPr="00C2118D">
        <w:rPr>
          <w:bCs/>
        </w:rPr>
        <w:t>, на период до принятия совместного решения Сторон о возобновлении допуска.</w:t>
      </w:r>
      <w:bookmarkEnd w:id="7"/>
    </w:p>
    <w:p w14:paraId="011D0503" w14:textId="4FB020EE" w:rsidR="003A4D80" w:rsidRPr="00C2118D" w:rsidRDefault="003A4D80" w:rsidP="00211A7C">
      <w:pPr>
        <w:pStyle w:val="ae"/>
        <w:numPr>
          <w:ilvl w:val="2"/>
          <w:numId w:val="3"/>
        </w:numPr>
        <w:shd w:val="clear" w:color="auto" w:fill="FFFFFF"/>
        <w:tabs>
          <w:tab w:val="left" w:pos="1418"/>
        </w:tabs>
        <w:ind w:left="0" w:firstLine="709"/>
        <w:jc w:val="both"/>
        <w:rPr>
          <w:bCs/>
        </w:rPr>
      </w:pPr>
      <w:bookmarkStart w:id="8" w:name="_Ref361319348"/>
      <w:r w:rsidRPr="00C2118D">
        <w:rPr>
          <w:bCs/>
        </w:rPr>
        <w:t>Вносить изменения в Техническ</w:t>
      </w:r>
      <w:r w:rsidR="00E4226A">
        <w:rPr>
          <w:bCs/>
        </w:rPr>
        <w:t>ие требования (Приложение № 1 к Договору)</w:t>
      </w:r>
      <w:r w:rsidR="00C80316" w:rsidRPr="00C2118D">
        <w:rPr>
          <w:bCs/>
        </w:rPr>
        <w:t xml:space="preserve"> </w:t>
      </w:r>
      <w:r w:rsidRPr="00C2118D">
        <w:rPr>
          <w:bCs/>
        </w:rPr>
        <w:t>при условии</w:t>
      </w:r>
      <w:r w:rsidR="00914951" w:rsidRPr="00C2118D">
        <w:rPr>
          <w:bCs/>
        </w:rPr>
        <w:t>,</w:t>
      </w:r>
      <w:r w:rsidR="00254BF3" w:rsidRPr="00C2118D">
        <w:rPr>
          <w:bCs/>
        </w:rPr>
        <w:t xml:space="preserve"> </w:t>
      </w:r>
      <w:r w:rsidRPr="00C2118D">
        <w:rPr>
          <w:bCs/>
        </w:rPr>
        <w:t>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sidR="00FE63D4">
        <w:rPr>
          <w:bCs/>
        </w:rPr>
        <w:t xml:space="preserve"> </w:t>
      </w:r>
      <w:r w:rsidRPr="00C2118D">
        <w:rPr>
          <w:bCs/>
        </w:rPr>
        <w:t>/</w:t>
      </w:r>
      <w:r w:rsidR="00FE63D4">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p>
    <w:p w14:paraId="5155E20F" w14:textId="77777777" w:rsidR="00622A55" w:rsidRPr="00C2118D" w:rsidRDefault="00622A55" w:rsidP="00211A7C">
      <w:pPr>
        <w:pStyle w:val="ae"/>
        <w:numPr>
          <w:ilvl w:val="2"/>
          <w:numId w:val="3"/>
        </w:numPr>
        <w:shd w:val="clear" w:color="auto" w:fill="FFFFFF"/>
        <w:tabs>
          <w:tab w:val="left" w:pos="1418"/>
        </w:tabs>
        <w:ind w:left="0" w:firstLine="709"/>
        <w:jc w:val="both"/>
        <w:rPr>
          <w:bCs/>
        </w:rPr>
      </w:pPr>
      <w:r w:rsidRPr="00C2118D">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66CE4C77" w14:textId="77777777" w:rsidR="00EE2D7A" w:rsidRPr="00C2118D" w:rsidRDefault="00EE2D7A" w:rsidP="00211A7C">
      <w:pPr>
        <w:pStyle w:val="ae"/>
        <w:numPr>
          <w:ilvl w:val="2"/>
          <w:numId w:val="3"/>
        </w:numPr>
        <w:shd w:val="clear" w:color="auto" w:fill="FFFFFF"/>
        <w:tabs>
          <w:tab w:val="left" w:pos="1418"/>
        </w:tabs>
        <w:ind w:left="0" w:firstLine="709"/>
        <w:jc w:val="both"/>
        <w:rPr>
          <w:bCs/>
        </w:rPr>
      </w:pPr>
      <w:r w:rsidRPr="00C2118D">
        <w:rPr>
          <w:bCs/>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w:t>
      </w:r>
      <w:r w:rsidR="00BD311A">
        <w:rPr>
          <w:bCs/>
        </w:rPr>
        <w:t>Субподрядчик</w:t>
      </w:r>
      <w:r w:rsidRPr="00C2118D">
        <w:rPr>
          <w:bCs/>
        </w:rPr>
        <w:t>ам.</w:t>
      </w:r>
    </w:p>
    <w:p w14:paraId="13584F91" w14:textId="77777777" w:rsidR="00ED5E51" w:rsidRPr="001528EE" w:rsidRDefault="00ED5E51" w:rsidP="00C2118D">
      <w:pPr>
        <w:pStyle w:val="ae"/>
        <w:shd w:val="clear" w:color="auto" w:fill="FFFFFF"/>
        <w:tabs>
          <w:tab w:val="left" w:pos="567"/>
        </w:tabs>
        <w:ind w:left="0" w:firstLine="567"/>
        <w:jc w:val="both"/>
        <w:rPr>
          <w:bCs/>
        </w:rPr>
      </w:pPr>
    </w:p>
    <w:p w14:paraId="3DF13B74" w14:textId="77777777" w:rsidR="00900F47" w:rsidRPr="00BC4883" w:rsidRDefault="007D46F6" w:rsidP="00211A7C">
      <w:pPr>
        <w:pStyle w:val="ae"/>
        <w:numPr>
          <w:ilvl w:val="1"/>
          <w:numId w:val="3"/>
        </w:numPr>
        <w:shd w:val="clear" w:color="auto" w:fill="FFFFFF"/>
        <w:tabs>
          <w:tab w:val="left" w:pos="1134"/>
        </w:tabs>
        <w:ind w:left="0" w:firstLine="567"/>
        <w:jc w:val="both"/>
        <w:rPr>
          <w:bCs/>
        </w:rPr>
      </w:pPr>
      <w:r w:rsidRPr="00BC4883">
        <w:rPr>
          <w:bCs/>
          <w:u w:val="single"/>
        </w:rPr>
        <w:t>Подрядчик обязан</w:t>
      </w:r>
      <w:r w:rsidRPr="00BC4883">
        <w:rPr>
          <w:bCs/>
        </w:rPr>
        <w:t>:</w:t>
      </w:r>
    </w:p>
    <w:p w14:paraId="6A829972" w14:textId="77777777" w:rsidR="004B090F" w:rsidRPr="00C2118D" w:rsidRDefault="00B63E68" w:rsidP="00211A7C">
      <w:pPr>
        <w:pStyle w:val="ae"/>
        <w:numPr>
          <w:ilvl w:val="2"/>
          <w:numId w:val="3"/>
        </w:numPr>
        <w:shd w:val="clear" w:color="auto" w:fill="FFFFFF"/>
        <w:tabs>
          <w:tab w:val="left" w:pos="1418"/>
        </w:tabs>
        <w:ind w:left="0" w:firstLine="567"/>
        <w:jc w:val="both"/>
        <w:rPr>
          <w:bCs/>
        </w:rPr>
      </w:pPr>
      <w:r>
        <w:rPr>
          <w:bCs/>
        </w:rPr>
        <w:t>В</w:t>
      </w:r>
      <w:r w:rsidR="004B090F" w:rsidRPr="00C2118D">
        <w:rPr>
          <w:bCs/>
        </w:rPr>
        <w:t xml:space="preserve">ыполнить Работы в </w:t>
      </w:r>
      <w:r w:rsidR="00036B08" w:rsidRPr="00C2118D">
        <w:rPr>
          <w:bCs/>
        </w:rPr>
        <w:t>объеме</w:t>
      </w:r>
      <w:r w:rsidR="00A2642E">
        <w:rPr>
          <w:bCs/>
        </w:rPr>
        <w:t>, сроки</w:t>
      </w:r>
      <w:r w:rsidR="00036B08" w:rsidRPr="00C2118D">
        <w:rPr>
          <w:bCs/>
        </w:rPr>
        <w:t xml:space="preserve"> и </w:t>
      </w:r>
      <w:r w:rsidR="00EF01DC" w:rsidRPr="00C2118D">
        <w:rPr>
          <w:bCs/>
        </w:rPr>
        <w:t xml:space="preserve">с качеством, соответствующим </w:t>
      </w:r>
      <w:r w:rsidR="00036B08" w:rsidRPr="00C2118D">
        <w:rPr>
          <w:bCs/>
        </w:rPr>
        <w:t>требованиям</w:t>
      </w:r>
      <w:r w:rsidR="004B090F" w:rsidRPr="00C2118D">
        <w:rPr>
          <w:bCs/>
        </w:rPr>
        <w:t xml:space="preserve"> Договора</w:t>
      </w:r>
      <w:r w:rsidR="00A2642E">
        <w:rPr>
          <w:bCs/>
        </w:rPr>
        <w:t xml:space="preserve"> и </w:t>
      </w:r>
      <w:r w:rsidR="00E37B4D">
        <w:rPr>
          <w:bCs/>
        </w:rPr>
        <w:t>Применимого права</w:t>
      </w:r>
      <w:r w:rsidRPr="00B63E68">
        <w:t xml:space="preserve"> </w:t>
      </w:r>
      <w:r w:rsidRPr="00B63E68">
        <w:rPr>
          <w:bCs/>
        </w:rPr>
        <w:t>и сдать их результат Заказчику</w:t>
      </w:r>
      <w:r w:rsidR="004B090F" w:rsidRPr="00C2118D">
        <w:rPr>
          <w:bCs/>
        </w:rPr>
        <w:t>.</w:t>
      </w:r>
    </w:p>
    <w:p w14:paraId="2F458F1E" w14:textId="0171EFB4" w:rsidR="00A2642E" w:rsidRDefault="00A2642E" w:rsidP="00211A7C">
      <w:pPr>
        <w:pStyle w:val="ae"/>
        <w:numPr>
          <w:ilvl w:val="2"/>
          <w:numId w:val="3"/>
        </w:numPr>
        <w:shd w:val="clear" w:color="auto" w:fill="FFFFFF"/>
        <w:tabs>
          <w:tab w:val="left" w:pos="1418"/>
        </w:tabs>
        <w:ind w:left="0" w:firstLine="567"/>
        <w:jc w:val="both"/>
        <w:rPr>
          <w:bCs/>
        </w:rPr>
      </w:pPr>
      <w:r>
        <w:rPr>
          <w:bCs/>
        </w:rPr>
        <w:t xml:space="preserve">В срок, указанный в </w:t>
      </w:r>
      <w:r w:rsidR="00300ECD">
        <w:rPr>
          <w:bCs/>
        </w:rPr>
        <w:t>пункте</w:t>
      </w:r>
      <w:r w:rsidR="00C60F10">
        <w:rPr>
          <w:bCs/>
        </w:rPr>
        <w:t xml:space="preserve"> </w:t>
      </w:r>
      <w:r w:rsidR="005D41A2">
        <w:rPr>
          <w:bCs/>
        </w:rPr>
        <w:t>2</w:t>
      </w:r>
      <w:r>
        <w:rPr>
          <w:bCs/>
        </w:rPr>
        <w:t>.1.2 Договора, п</w:t>
      </w:r>
      <w:r w:rsidR="00036B08" w:rsidRPr="00C2118D">
        <w:rPr>
          <w:bCs/>
        </w:rPr>
        <w:t xml:space="preserve">ринять </w:t>
      </w:r>
      <w:r>
        <w:rPr>
          <w:bCs/>
        </w:rPr>
        <w:t xml:space="preserve">от Заказчика </w:t>
      </w:r>
      <w:r w:rsidR="003C2A7F" w:rsidRPr="00C2118D">
        <w:rPr>
          <w:bCs/>
        </w:rPr>
        <w:t>на время выполнения Работ по Договору</w:t>
      </w:r>
      <w:r>
        <w:rPr>
          <w:bCs/>
        </w:rPr>
        <w:t>:</w:t>
      </w:r>
    </w:p>
    <w:p w14:paraId="1A905089" w14:textId="26E64829" w:rsidR="00A2642E" w:rsidRPr="00B63E68" w:rsidRDefault="00036B08" w:rsidP="00211A7C">
      <w:pPr>
        <w:pStyle w:val="ae"/>
        <w:numPr>
          <w:ilvl w:val="0"/>
          <w:numId w:val="21"/>
        </w:numPr>
        <w:shd w:val="clear" w:color="auto" w:fill="FFFFFF"/>
        <w:tabs>
          <w:tab w:val="left" w:pos="1418"/>
        </w:tabs>
        <w:ind w:left="0" w:firstLine="709"/>
        <w:jc w:val="both"/>
        <w:rPr>
          <w:bCs/>
        </w:rPr>
      </w:pPr>
      <w:r w:rsidRPr="00541136">
        <w:rPr>
          <w:bCs/>
        </w:rPr>
        <w:t xml:space="preserve">место </w:t>
      </w:r>
      <w:r w:rsidR="001A11D3" w:rsidRPr="00541136">
        <w:rPr>
          <w:bCs/>
        </w:rPr>
        <w:t>производства</w:t>
      </w:r>
      <w:r w:rsidRPr="00541136">
        <w:rPr>
          <w:bCs/>
        </w:rPr>
        <w:t xml:space="preserve"> Работ</w:t>
      </w:r>
      <w:r w:rsidR="00914951" w:rsidRPr="00006831">
        <w:rPr>
          <w:bCs/>
        </w:rPr>
        <w:t xml:space="preserve"> </w:t>
      </w:r>
      <w:r w:rsidR="003A4D80" w:rsidRPr="00541136">
        <w:rPr>
          <w:bCs/>
        </w:rPr>
        <w:t xml:space="preserve">по </w:t>
      </w:r>
      <w:r w:rsidR="00A2642E" w:rsidRPr="00541136">
        <w:rPr>
          <w:bCs/>
        </w:rPr>
        <w:t>соответствующим актам сдачи-приемки</w:t>
      </w:r>
      <w:r w:rsidR="00015C59" w:rsidRPr="00541136">
        <w:rPr>
          <w:bCs/>
        </w:rPr>
        <w:t xml:space="preserve"> </w:t>
      </w:r>
      <w:r w:rsidR="006C3ABA" w:rsidRPr="00541136">
        <w:rPr>
          <w:bCs/>
        </w:rPr>
        <w:t xml:space="preserve">(Приложение </w:t>
      </w:r>
      <w:r w:rsidR="003A4D80" w:rsidRPr="00B63E68">
        <w:rPr>
          <w:bCs/>
        </w:rPr>
        <w:t>№</w:t>
      </w:r>
      <w:r w:rsidR="00933D09" w:rsidRPr="00B63E68">
        <w:rPr>
          <w:bCs/>
        </w:rPr>
        <w:t xml:space="preserve"> </w:t>
      </w:r>
      <w:r w:rsidR="00F566BC" w:rsidRPr="0068053B">
        <w:rPr>
          <w:bCs/>
        </w:rPr>
        <w:t>3</w:t>
      </w:r>
      <w:r w:rsidR="00933D09" w:rsidRPr="00B63E68">
        <w:rPr>
          <w:bCs/>
        </w:rPr>
        <w:t>.1</w:t>
      </w:r>
      <w:r w:rsidR="00B63E68" w:rsidRPr="00B63E68">
        <w:rPr>
          <w:bCs/>
        </w:rPr>
        <w:t xml:space="preserve"> к Договору</w:t>
      </w:r>
      <w:r w:rsidR="003A4D80" w:rsidRPr="00B63E68">
        <w:rPr>
          <w:bCs/>
        </w:rPr>
        <w:t>)</w:t>
      </w:r>
      <w:r w:rsidR="00A2642E" w:rsidRPr="00B63E68">
        <w:rPr>
          <w:bCs/>
        </w:rPr>
        <w:t>;</w:t>
      </w:r>
    </w:p>
    <w:p w14:paraId="7DA80644" w14:textId="6B6B041D" w:rsidR="00793D3D" w:rsidRPr="00006831" w:rsidRDefault="003A4D80" w:rsidP="00006831">
      <w:pPr>
        <w:pStyle w:val="ae"/>
        <w:numPr>
          <w:ilvl w:val="0"/>
          <w:numId w:val="21"/>
        </w:numPr>
        <w:shd w:val="clear" w:color="auto" w:fill="FFFFFF"/>
        <w:tabs>
          <w:tab w:val="left" w:pos="1418"/>
        </w:tabs>
        <w:ind w:left="0" w:firstLine="709"/>
        <w:jc w:val="both"/>
        <w:rPr>
          <w:bCs/>
        </w:rPr>
      </w:pPr>
      <w:r w:rsidRPr="00006831">
        <w:rPr>
          <w:bCs/>
        </w:rPr>
        <w:t>техническую и иную документацию</w:t>
      </w:r>
      <w:r w:rsidR="00A2642E" w:rsidRPr="00006831">
        <w:rPr>
          <w:bCs/>
        </w:rPr>
        <w:t>, указанную в Техническ</w:t>
      </w:r>
      <w:r w:rsidR="00E4226A" w:rsidRPr="00006831">
        <w:rPr>
          <w:bCs/>
        </w:rPr>
        <w:t>их требованиях</w:t>
      </w:r>
      <w:r w:rsidR="00A2642E" w:rsidRPr="00006831">
        <w:rPr>
          <w:bCs/>
        </w:rPr>
        <w:t xml:space="preserve"> (Приложение №</w:t>
      </w:r>
      <w:r w:rsidR="00B63E68" w:rsidRPr="00006831">
        <w:rPr>
          <w:bCs/>
        </w:rPr>
        <w:t xml:space="preserve"> </w:t>
      </w:r>
      <w:r w:rsidR="00A2642E" w:rsidRPr="00006831">
        <w:rPr>
          <w:bCs/>
        </w:rPr>
        <w:t xml:space="preserve">1 к Договору) </w:t>
      </w:r>
      <w:r w:rsidRPr="00006831">
        <w:rPr>
          <w:bCs/>
        </w:rPr>
        <w:t xml:space="preserve">по Акту сдачи-приемки </w:t>
      </w:r>
      <w:r w:rsidR="00015C59" w:rsidRPr="00006831">
        <w:rPr>
          <w:bCs/>
        </w:rPr>
        <w:t xml:space="preserve">технической и иной документации </w:t>
      </w:r>
      <w:r w:rsidR="00392171" w:rsidRPr="00006831">
        <w:rPr>
          <w:bCs/>
        </w:rPr>
        <w:t>(</w:t>
      </w:r>
      <w:r w:rsidR="000A14C7" w:rsidRPr="00006831">
        <w:rPr>
          <w:bCs/>
        </w:rPr>
        <w:t xml:space="preserve">Приложение </w:t>
      </w:r>
      <w:r w:rsidRPr="00006831">
        <w:rPr>
          <w:bCs/>
        </w:rPr>
        <w:t>№</w:t>
      </w:r>
      <w:r w:rsidR="00933D09" w:rsidRPr="00006831">
        <w:rPr>
          <w:bCs/>
        </w:rPr>
        <w:t xml:space="preserve"> </w:t>
      </w:r>
      <w:r w:rsidR="00F566BC" w:rsidRPr="0068053B">
        <w:rPr>
          <w:bCs/>
        </w:rPr>
        <w:t>3</w:t>
      </w:r>
      <w:r w:rsidR="00933D09" w:rsidRPr="00006831">
        <w:rPr>
          <w:bCs/>
        </w:rPr>
        <w:t>.2</w:t>
      </w:r>
      <w:r w:rsidR="00B63E68" w:rsidRPr="00006831">
        <w:rPr>
          <w:bCs/>
        </w:rPr>
        <w:t xml:space="preserve"> к Договору</w:t>
      </w:r>
      <w:r w:rsidRPr="00006831">
        <w:rPr>
          <w:bCs/>
        </w:rPr>
        <w:t>)</w:t>
      </w:r>
      <w:r w:rsidR="00036B08" w:rsidRPr="00006831">
        <w:rPr>
          <w:bCs/>
        </w:rPr>
        <w:t>.</w:t>
      </w:r>
    </w:p>
    <w:p w14:paraId="32056B45" w14:textId="0389C7B9" w:rsidR="00A2642E" w:rsidRDefault="00036B08" w:rsidP="00211A7C">
      <w:pPr>
        <w:pStyle w:val="ae"/>
        <w:numPr>
          <w:ilvl w:val="2"/>
          <w:numId w:val="3"/>
        </w:numPr>
        <w:shd w:val="clear" w:color="auto" w:fill="FFFFFF"/>
        <w:tabs>
          <w:tab w:val="left" w:pos="1418"/>
        </w:tabs>
        <w:ind w:left="0" w:firstLine="567"/>
        <w:jc w:val="both"/>
        <w:rPr>
          <w:bCs/>
        </w:rPr>
      </w:pPr>
      <w:r w:rsidRPr="00C2118D">
        <w:rPr>
          <w:bCs/>
        </w:rPr>
        <w:t>При прием</w:t>
      </w:r>
      <w:r w:rsidR="003A4D80" w:rsidRPr="00C2118D">
        <w:rPr>
          <w:bCs/>
        </w:rPr>
        <w:t>к</w:t>
      </w:r>
      <w:r w:rsidRPr="00C2118D">
        <w:rPr>
          <w:bCs/>
        </w:rPr>
        <w:t xml:space="preserve">е места производства </w:t>
      </w:r>
      <w:r w:rsidR="00854203">
        <w:rPr>
          <w:bCs/>
        </w:rPr>
        <w:t>Р</w:t>
      </w:r>
      <w:r w:rsidRPr="00C2118D">
        <w:rPr>
          <w:bCs/>
        </w:rPr>
        <w:t>абот</w:t>
      </w:r>
      <w:r w:rsidR="00914951" w:rsidRPr="00C2118D">
        <w:rPr>
          <w:bCs/>
        </w:rPr>
        <w:t>,</w:t>
      </w:r>
      <w:r w:rsidR="00914951" w:rsidRPr="00BC4883">
        <w:rPr>
          <w:bCs/>
        </w:rPr>
        <w:t xml:space="preserve"> </w:t>
      </w:r>
      <w:r w:rsidR="00A2642E">
        <w:rPr>
          <w:bCs/>
        </w:rPr>
        <w:t xml:space="preserve">указать </w:t>
      </w:r>
      <w:r w:rsidRPr="00C2118D">
        <w:rPr>
          <w:bCs/>
        </w:rPr>
        <w:t xml:space="preserve">в </w:t>
      </w:r>
      <w:r w:rsidR="00A2642E">
        <w:rPr>
          <w:bCs/>
        </w:rPr>
        <w:t>соответствующих актах</w:t>
      </w:r>
      <w:r w:rsidRPr="00C2118D">
        <w:rPr>
          <w:bCs/>
        </w:rPr>
        <w:t xml:space="preserve"> сдачи-приемки все замечания и недостатки, которые могут повлиять на </w:t>
      </w:r>
      <w:r w:rsidR="0071342B" w:rsidRPr="00C2118D">
        <w:rPr>
          <w:bCs/>
        </w:rPr>
        <w:t xml:space="preserve">сроки </w:t>
      </w:r>
      <w:r w:rsidRPr="00C2118D">
        <w:rPr>
          <w:bCs/>
        </w:rPr>
        <w:t>выполн</w:t>
      </w:r>
      <w:r w:rsidR="00A2642E">
        <w:rPr>
          <w:bCs/>
        </w:rPr>
        <w:t>ения</w:t>
      </w:r>
      <w:r w:rsidRPr="00C2118D">
        <w:rPr>
          <w:bCs/>
        </w:rPr>
        <w:t xml:space="preserve"> Работ</w:t>
      </w:r>
      <w:r w:rsidR="00A2642E">
        <w:rPr>
          <w:bCs/>
        </w:rPr>
        <w:t xml:space="preserve"> или Результат Работ</w:t>
      </w:r>
      <w:r w:rsidR="00472965" w:rsidRPr="00C2118D">
        <w:rPr>
          <w:bCs/>
        </w:rPr>
        <w:t xml:space="preserve">, в том числе </w:t>
      </w:r>
      <w:r w:rsidR="008A0A3A" w:rsidRPr="00C2118D">
        <w:rPr>
          <w:bCs/>
        </w:rPr>
        <w:t xml:space="preserve">на </w:t>
      </w:r>
      <w:r w:rsidR="00472965" w:rsidRPr="00C2118D">
        <w:rPr>
          <w:bCs/>
        </w:rPr>
        <w:t>безопасность Работ</w:t>
      </w:r>
      <w:r w:rsidR="00B63E68">
        <w:rPr>
          <w:bCs/>
        </w:rPr>
        <w:t>,</w:t>
      </w:r>
      <w:r w:rsidR="00370468">
        <w:rPr>
          <w:bCs/>
        </w:rPr>
        <w:t xml:space="preserve"> </w:t>
      </w:r>
      <w:r w:rsidR="00472965" w:rsidRPr="00C2118D">
        <w:rPr>
          <w:bCs/>
        </w:rPr>
        <w:t xml:space="preserve">складируемых </w:t>
      </w:r>
      <w:r w:rsidR="00D10292">
        <w:rPr>
          <w:bCs/>
        </w:rPr>
        <w:t>М</w:t>
      </w:r>
      <w:r w:rsidR="00472965" w:rsidRPr="00C2118D">
        <w:rPr>
          <w:bCs/>
        </w:rPr>
        <w:t>атериал</w:t>
      </w:r>
      <w:r w:rsidR="00D10292">
        <w:rPr>
          <w:bCs/>
        </w:rPr>
        <w:t>ьно-технических ресурсов</w:t>
      </w:r>
      <w:r w:rsidR="001528EE">
        <w:rPr>
          <w:bCs/>
        </w:rPr>
        <w:t>.</w:t>
      </w:r>
    </w:p>
    <w:p w14:paraId="14F1069E" w14:textId="77777777" w:rsidR="00036B08" w:rsidRPr="00C2118D" w:rsidRDefault="00036B08" w:rsidP="00D949C5">
      <w:pPr>
        <w:pStyle w:val="ae"/>
        <w:shd w:val="clear" w:color="auto" w:fill="FFFFFF"/>
        <w:tabs>
          <w:tab w:val="left" w:pos="1418"/>
        </w:tabs>
        <w:ind w:left="0" w:firstLine="567"/>
        <w:jc w:val="both"/>
        <w:rPr>
          <w:bCs/>
        </w:rPr>
      </w:pPr>
      <w:r w:rsidRPr="00C2118D">
        <w:rPr>
          <w:bCs/>
        </w:rPr>
        <w:t xml:space="preserve">В случае невыполнения </w:t>
      </w:r>
      <w:r w:rsidR="001712EA" w:rsidRPr="00C2118D">
        <w:rPr>
          <w:bCs/>
        </w:rPr>
        <w:t>данно</w:t>
      </w:r>
      <w:r w:rsidR="00C714F1">
        <w:rPr>
          <w:bCs/>
        </w:rPr>
        <w:t>й</w:t>
      </w:r>
      <w:r w:rsidRPr="00C2118D">
        <w:rPr>
          <w:bCs/>
        </w:rPr>
        <w:t xml:space="preserve"> </w:t>
      </w:r>
      <w:r w:rsidR="00C714F1">
        <w:rPr>
          <w:bCs/>
        </w:rPr>
        <w:t>обязанности</w:t>
      </w:r>
      <w:r w:rsidR="00C714F1" w:rsidRPr="00C2118D">
        <w:rPr>
          <w:bCs/>
        </w:rPr>
        <w:t xml:space="preserve"> </w:t>
      </w:r>
      <w:r w:rsidRPr="00C2118D">
        <w:rPr>
          <w:bCs/>
        </w:rPr>
        <w:t xml:space="preserve">Подрядчик лишается права предъявлять </w:t>
      </w:r>
      <w:r w:rsidR="00C714F1">
        <w:rPr>
          <w:bCs/>
        </w:rPr>
        <w:t xml:space="preserve">Заказчику </w:t>
      </w:r>
      <w:r w:rsidRPr="00C2118D">
        <w:rPr>
          <w:bCs/>
        </w:rPr>
        <w:t>какие-либо</w:t>
      </w:r>
      <w:r w:rsidR="001712EA" w:rsidRPr="00C2118D">
        <w:rPr>
          <w:bCs/>
        </w:rPr>
        <w:t xml:space="preserve"> претензии</w:t>
      </w:r>
      <w:r w:rsidRPr="00C2118D">
        <w:rPr>
          <w:bCs/>
        </w:rPr>
        <w:t xml:space="preserve">, в том числе </w:t>
      </w:r>
      <w:r w:rsidR="00C714F1" w:rsidRPr="00C714F1">
        <w:rPr>
          <w:bCs/>
        </w:rPr>
        <w:t>относительно увеличения объема или сроков выполнения Работ, вызванны</w:t>
      </w:r>
      <w:r w:rsidR="009D69CC">
        <w:rPr>
          <w:bCs/>
        </w:rPr>
        <w:t>е</w:t>
      </w:r>
      <w:r w:rsidR="00C714F1" w:rsidRPr="00C714F1">
        <w:rPr>
          <w:bCs/>
        </w:rPr>
        <w:t xml:space="preserve"> наличием у Подрядчика замечаний к переданным Заказчиком местам (помещению), оборудованию и инструменту</w:t>
      </w:r>
      <w:r w:rsidRPr="00C2118D">
        <w:rPr>
          <w:bCs/>
        </w:rPr>
        <w:t>.</w:t>
      </w:r>
    </w:p>
    <w:p w14:paraId="7D9798FC" w14:textId="57BFA8FF" w:rsidR="00394659" w:rsidRPr="00C2118D" w:rsidRDefault="00394659" w:rsidP="00211A7C">
      <w:pPr>
        <w:pStyle w:val="ae"/>
        <w:numPr>
          <w:ilvl w:val="2"/>
          <w:numId w:val="3"/>
        </w:numPr>
        <w:shd w:val="clear" w:color="auto" w:fill="FFFFFF"/>
        <w:tabs>
          <w:tab w:val="left" w:pos="1418"/>
        </w:tabs>
        <w:ind w:left="0" w:firstLine="567"/>
        <w:jc w:val="both"/>
        <w:rPr>
          <w:bCs/>
        </w:rPr>
      </w:pPr>
      <w:r w:rsidRPr="00C2118D">
        <w:rPr>
          <w:bCs/>
        </w:rPr>
        <w:t xml:space="preserve">Выдать замечания </w:t>
      </w:r>
      <w:r w:rsidR="00A2642E">
        <w:rPr>
          <w:bCs/>
        </w:rPr>
        <w:t>в от</w:t>
      </w:r>
      <w:r w:rsidR="00604A1D">
        <w:rPr>
          <w:bCs/>
        </w:rPr>
        <w:t>н</w:t>
      </w:r>
      <w:r w:rsidR="00A2642E">
        <w:rPr>
          <w:bCs/>
        </w:rPr>
        <w:t>ошении</w:t>
      </w:r>
      <w:r w:rsidR="00A2642E" w:rsidRPr="00C2118D">
        <w:rPr>
          <w:bCs/>
        </w:rPr>
        <w:t xml:space="preserve"> </w:t>
      </w:r>
      <w:r w:rsidRPr="00C2118D">
        <w:rPr>
          <w:bCs/>
        </w:rPr>
        <w:t xml:space="preserve">технической и иной документации, предоставленной Заказчиком, в </w:t>
      </w:r>
      <w:r w:rsidRPr="00006831">
        <w:rPr>
          <w:bCs/>
        </w:rPr>
        <w:t xml:space="preserve">течение </w:t>
      </w:r>
      <w:r w:rsidR="00516A64" w:rsidRPr="00006831">
        <w:rPr>
          <w:bCs/>
        </w:rPr>
        <w:t>5</w:t>
      </w:r>
      <w:r w:rsidR="00CA362E" w:rsidRPr="00006831">
        <w:rPr>
          <w:bCs/>
        </w:rPr>
        <w:t xml:space="preserve"> (</w:t>
      </w:r>
      <w:r w:rsidR="00516A64" w:rsidRPr="00006831">
        <w:rPr>
          <w:bCs/>
        </w:rPr>
        <w:t>пяти</w:t>
      </w:r>
      <w:r w:rsidR="00CA362E" w:rsidRPr="00006831">
        <w:rPr>
          <w:bCs/>
        </w:rPr>
        <w:t>)</w:t>
      </w:r>
      <w:r w:rsidRPr="00006831">
        <w:rPr>
          <w:bCs/>
        </w:rPr>
        <w:t xml:space="preserve"> </w:t>
      </w:r>
      <w:r w:rsidR="00015C59" w:rsidRPr="00006831">
        <w:rPr>
          <w:bCs/>
        </w:rPr>
        <w:t>рабочих</w:t>
      </w:r>
      <w:r w:rsidR="00015C59" w:rsidRPr="00C2118D">
        <w:rPr>
          <w:bCs/>
        </w:rPr>
        <w:t xml:space="preserve"> </w:t>
      </w:r>
      <w:r w:rsidRPr="00C2118D">
        <w:rPr>
          <w:bCs/>
        </w:rPr>
        <w:t>дней с даты</w:t>
      </w:r>
      <w:r w:rsidR="00A2642E">
        <w:rPr>
          <w:bCs/>
        </w:rPr>
        <w:t xml:space="preserve"> принятия её </w:t>
      </w:r>
      <w:r w:rsidR="00A2642E" w:rsidRPr="00C2118D">
        <w:rPr>
          <w:bCs/>
        </w:rPr>
        <w:t xml:space="preserve">по Акту сдачи-приемки технической и иной документации (Приложение № </w:t>
      </w:r>
      <w:r w:rsidR="00F566BC" w:rsidRPr="0068053B">
        <w:rPr>
          <w:bCs/>
        </w:rPr>
        <w:t>3</w:t>
      </w:r>
      <w:r w:rsidR="00A2642E" w:rsidRPr="00C2118D">
        <w:rPr>
          <w:bCs/>
        </w:rPr>
        <w:t>.2</w:t>
      </w:r>
      <w:r w:rsidR="00C714F1">
        <w:rPr>
          <w:bCs/>
        </w:rPr>
        <w:t xml:space="preserve"> к Договору</w:t>
      </w:r>
      <w:r w:rsidR="00A2642E" w:rsidRPr="00C2118D">
        <w:rPr>
          <w:bCs/>
        </w:rPr>
        <w:t>)</w:t>
      </w:r>
      <w:r w:rsidRPr="00C2118D">
        <w:rPr>
          <w:bCs/>
        </w:rPr>
        <w:t xml:space="preserve">. Отсутствие таких замечаний </w:t>
      </w:r>
      <w:r w:rsidR="002E0762" w:rsidRPr="00C2118D">
        <w:rPr>
          <w:bCs/>
        </w:rPr>
        <w:t xml:space="preserve">в указанный срок </w:t>
      </w:r>
      <w:r w:rsidRPr="00C2118D">
        <w:rPr>
          <w:bCs/>
        </w:rPr>
        <w:t>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3BD50797" w14:textId="7849DE3F"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Заказчиком </w:t>
      </w:r>
      <w:r>
        <w:rPr>
          <w:bCs/>
        </w:rPr>
        <w:t>в соответствии с</w:t>
      </w:r>
      <w:r w:rsidRPr="00C2118D">
        <w:rPr>
          <w:bCs/>
        </w:rPr>
        <w:t xml:space="preserve"> п</w:t>
      </w:r>
      <w:r>
        <w:rPr>
          <w:bCs/>
        </w:rPr>
        <w:t xml:space="preserve">унктом </w:t>
      </w:r>
      <w:r w:rsidR="005D41A2">
        <w:rPr>
          <w:bCs/>
        </w:rPr>
        <w:t>2</w:t>
      </w:r>
      <w:r w:rsidRPr="00C2118D">
        <w:rPr>
          <w:bCs/>
        </w:rPr>
        <w:t>.1.</w:t>
      </w:r>
      <w:r>
        <w:rPr>
          <w:bCs/>
        </w:rPr>
        <w:t>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001528EE">
        <w:rPr>
          <w:bCs/>
        </w:rPr>
        <w:t>.</w:t>
      </w:r>
    </w:p>
    <w:p w14:paraId="7690F20F"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предоставить Заказчику</w:t>
      </w:r>
      <w:r w:rsidRPr="00C2118D">
        <w:rPr>
          <w:bCs/>
        </w:rPr>
        <w:t>:</w:t>
      </w:r>
    </w:p>
    <w:p w14:paraId="31A33138" w14:textId="4C74E5D0" w:rsidR="0083621D" w:rsidRPr="00C2118D" w:rsidRDefault="0083621D" w:rsidP="00211A7C">
      <w:pPr>
        <w:pStyle w:val="ae"/>
        <w:numPr>
          <w:ilvl w:val="0"/>
          <w:numId w:val="17"/>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 Подрядчика</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технических и организационных вопросов, связанных с выполнением Работ;</w:t>
      </w:r>
    </w:p>
    <w:p w14:paraId="5CA41047" w14:textId="4DD00F47" w:rsidR="00092838" w:rsidRPr="005B31EB" w:rsidRDefault="0083621D" w:rsidP="00211A7C">
      <w:pPr>
        <w:pStyle w:val="ae"/>
        <w:numPr>
          <w:ilvl w:val="0"/>
          <w:numId w:val="17"/>
        </w:numPr>
        <w:shd w:val="clear" w:color="auto" w:fill="FFFFFF"/>
        <w:tabs>
          <w:tab w:val="left" w:pos="709"/>
        </w:tabs>
        <w:ind w:left="0" w:firstLine="709"/>
        <w:jc w:val="both"/>
        <w:rPr>
          <w:bCs/>
        </w:rPr>
      </w:pPr>
      <w:r w:rsidRPr="00C2118D">
        <w:rPr>
          <w:bCs/>
        </w:rPr>
        <w:t xml:space="preserve">контакты и должность </w:t>
      </w:r>
      <w:r>
        <w:rPr>
          <w:bCs/>
        </w:rPr>
        <w:t>представителя Подрядчика</w:t>
      </w:r>
      <w:r w:rsidRPr="00C2118D">
        <w:rPr>
          <w:bCs/>
        </w:rPr>
        <w:t>, ответственного за соблюдение норм и правил в области охраны труда, электробезопасности, пожарной и промышленной безопасности</w:t>
      </w:r>
      <w:r>
        <w:rPr>
          <w:bCs/>
        </w:rPr>
        <w:t>, природоохранного законодательства</w:t>
      </w:r>
      <w:r w:rsidRPr="00C2118D">
        <w:rPr>
          <w:bCs/>
        </w:rPr>
        <w:t xml:space="preserve"> в месте производства Работ.</w:t>
      </w:r>
      <w:r w:rsidRPr="007D7D7F">
        <w:rPr>
          <w:bCs/>
        </w:rPr>
        <w:t xml:space="preserve"> </w:t>
      </w:r>
      <w:r>
        <w:rPr>
          <w:bCs/>
        </w:rPr>
        <w:t>Подрядчик обязан о</w:t>
      </w:r>
      <w:r w:rsidRPr="00C2118D">
        <w:rPr>
          <w:bCs/>
        </w:rPr>
        <w:t xml:space="preserve">беспечить присутствие </w:t>
      </w:r>
      <w:r>
        <w:rPr>
          <w:bCs/>
        </w:rPr>
        <w:t xml:space="preserve">указанного лица </w:t>
      </w:r>
      <w:r w:rsidRPr="00C2118D">
        <w:rPr>
          <w:bCs/>
        </w:rPr>
        <w:t xml:space="preserve">в месте производства Работ в течение всего </w:t>
      </w:r>
      <w:r w:rsidRPr="005B31EB">
        <w:rPr>
          <w:bCs/>
        </w:rPr>
        <w:t>срока их выполнения</w:t>
      </w:r>
      <w:r w:rsidR="005B31EB" w:rsidRPr="005B31EB">
        <w:rPr>
          <w:bCs/>
        </w:rPr>
        <w:t>;</w:t>
      </w:r>
    </w:p>
    <w:p w14:paraId="41E70311" w14:textId="6EC31F97" w:rsidR="005B31EB" w:rsidRPr="005B31EB" w:rsidRDefault="005B31EB" w:rsidP="00211A7C">
      <w:pPr>
        <w:pStyle w:val="ae"/>
        <w:numPr>
          <w:ilvl w:val="0"/>
          <w:numId w:val="17"/>
        </w:numPr>
        <w:shd w:val="clear" w:color="auto" w:fill="FFFFFF"/>
        <w:tabs>
          <w:tab w:val="left" w:pos="709"/>
        </w:tabs>
        <w:ind w:left="0" w:firstLine="709"/>
        <w:jc w:val="both"/>
        <w:rPr>
          <w:bCs/>
        </w:rPr>
      </w:pPr>
      <w:r w:rsidRPr="005B31EB">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5B31EB">
        <w:t xml:space="preserve">соответствующим актам сдачи-приемки (Приложение № </w:t>
      </w:r>
      <w:r w:rsidR="00F566BC" w:rsidRPr="0068053B">
        <w:t>3</w:t>
      </w:r>
      <w:r w:rsidRPr="005B31EB">
        <w:t>.1 к Договору) в соответствии с пунктами 2.1.2 и 2.1.3 Договора.</w:t>
      </w:r>
    </w:p>
    <w:p w14:paraId="1D1152F4" w14:textId="3FC91CCB" w:rsidR="0083621D" w:rsidRPr="00C2118D" w:rsidRDefault="0083621D" w:rsidP="00211A7C">
      <w:pPr>
        <w:pStyle w:val="ae"/>
        <w:numPr>
          <w:ilvl w:val="2"/>
          <w:numId w:val="3"/>
        </w:numPr>
        <w:shd w:val="clear" w:color="auto" w:fill="FFFFFF"/>
        <w:tabs>
          <w:tab w:val="left" w:pos="1418"/>
        </w:tabs>
        <w:ind w:left="0" w:firstLine="709"/>
        <w:jc w:val="both"/>
        <w:rPr>
          <w:bCs/>
        </w:rPr>
      </w:pPr>
      <w:r w:rsidRPr="005B31EB">
        <w:rPr>
          <w:bCs/>
        </w:rPr>
        <w:t>Обеспечить сохранность переданных Заказчиком по соответствующим актам сдачи-приемки мест (помещений), техническ</w:t>
      </w:r>
      <w:r w:rsidRPr="00C2118D">
        <w:rPr>
          <w:bCs/>
        </w:rPr>
        <w:t>ой и иной документации, а также возврат их Заказчику 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w:t>
      </w:r>
      <w:r w:rsidR="00702C37">
        <w:rPr>
          <w:bCs/>
        </w:rPr>
        <w:t>5</w:t>
      </w:r>
      <w:r w:rsidRPr="00C2118D">
        <w:rPr>
          <w:bCs/>
        </w:rPr>
        <w:t>.2 Договора, либо, в случаях</w:t>
      </w:r>
      <w:r>
        <w:rPr>
          <w:bCs/>
        </w:rPr>
        <w:t xml:space="preserve"> прекращения (расторжения) Договора</w:t>
      </w:r>
      <w:r w:rsidRPr="00C2118D">
        <w:rPr>
          <w:bCs/>
        </w:rPr>
        <w:t>, указанных в п</w:t>
      </w:r>
      <w:r>
        <w:rPr>
          <w:bCs/>
        </w:rPr>
        <w:t xml:space="preserve">ункте </w:t>
      </w:r>
      <w:r w:rsidR="005D41A2">
        <w:rPr>
          <w:bCs/>
        </w:rPr>
        <w:t>2</w:t>
      </w:r>
      <w:r w:rsidRPr="00C2118D">
        <w:rPr>
          <w:bCs/>
        </w:rPr>
        <w:t>.2.</w:t>
      </w:r>
      <w:r w:rsidR="0099593A">
        <w:rPr>
          <w:bCs/>
        </w:rPr>
        <w:t>3</w:t>
      </w:r>
      <w:r w:rsidRPr="00C2118D">
        <w:rPr>
          <w:bCs/>
        </w:rPr>
        <w:t xml:space="preserve"> и </w:t>
      </w:r>
      <w:r>
        <w:rPr>
          <w:bCs/>
        </w:rPr>
        <w:t>разделе 1</w:t>
      </w:r>
      <w:r w:rsidR="00006831">
        <w:rPr>
          <w:bCs/>
        </w:rPr>
        <w:t>5</w:t>
      </w:r>
      <w:r w:rsidRPr="00C2118D">
        <w:rPr>
          <w:bCs/>
        </w:rPr>
        <w:t xml:space="preserve"> Договора, – не позднее 3 (трех) рабочих дней с даты получения соответ</w:t>
      </w:r>
      <w:r w:rsidR="001528EE">
        <w:rPr>
          <w:bCs/>
        </w:rPr>
        <w:t>ствующего требования Заказчика.</w:t>
      </w:r>
    </w:p>
    <w:p w14:paraId="3CA82857" w14:textId="77777777" w:rsidR="0083621D" w:rsidRDefault="0083621D" w:rsidP="00211A7C">
      <w:pPr>
        <w:pStyle w:val="ae"/>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1A20794F" w14:textId="673C2259" w:rsidR="0083621D" w:rsidRDefault="0083621D" w:rsidP="0083621D">
      <w:pPr>
        <w:pStyle w:val="ae"/>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007A3D73" w:rsidRPr="0068053B">
        <w:rPr>
          <w:bCs/>
        </w:rPr>
        <w:t>4</w:t>
      </w:r>
      <w:r w:rsidR="007A3D73">
        <w:rPr>
          <w:bCs/>
        </w:rPr>
        <w:t xml:space="preserve"> </w:t>
      </w:r>
      <w:r>
        <w:rPr>
          <w:bCs/>
        </w:rPr>
        <w:t>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001528EE">
        <w:t>.</w:t>
      </w:r>
    </w:p>
    <w:p w14:paraId="6ADA8E29" w14:textId="77777777" w:rsidR="0083621D" w:rsidRDefault="0016193C" w:rsidP="0083621D">
      <w:pPr>
        <w:pStyle w:val="ae"/>
        <w:shd w:val="clear" w:color="auto" w:fill="FFFFFF"/>
        <w:tabs>
          <w:tab w:val="left" w:pos="1418"/>
        </w:tabs>
        <w:ind w:left="0" w:firstLine="709"/>
        <w:jc w:val="both"/>
      </w:pPr>
      <w:r>
        <w:t>Если в</w:t>
      </w:r>
      <w:r w:rsidR="0083621D" w:rsidRPr="00C2118D">
        <w:t xml:space="preserve"> </w:t>
      </w:r>
      <w:r w:rsidR="0083621D">
        <w:t xml:space="preserve">процессе </w:t>
      </w:r>
      <w:r w:rsidR="0083621D" w:rsidRPr="00C2118D">
        <w:t>выполнения Работ</w:t>
      </w:r>
      <w:r w:rsidR="0083621D">
        <w:t xml:space="preserve"> по Договору</w:t>
      </w:r>
      <w:r w:rsidR="0083621D" w:rsidRPr="00C2118D">
        <w:t xml:space="preserve"> законом или иным нормативным</w:t>
      </w:r>
      <w:r w:rsidR="0083621D">
        <w:t xml:space="preserve"> правовым</w:t>
      </w:r>
      <w:r w:rsidR="0083621D" w:rsidRPr="00C2118D">
        <w:t xml:space="preserve"> актом будет установлена </w:t>
      </w:r>
      <w:r w:rsidR="0083621D">
        <w:t>обязанность</w:t>
      </w:r>
      <w:r w:rsidR="0083621D" w:rsidRPr="00C2118D">
        <w:t xml:space="preserve"> Подрядчика получить дополнительные допуски, разрешения и</w:t>
      </w:r>
      <w:r w:rsidR="0083621D">
        <w:t xml:space="preserve"> </w:t>
      </w:r>
      <w:r w:rsidR="0083621D" w:rsidRPr="00C2118D">
        <w:t>/</w:t>
      </w:r>
      <w:r w:rsidR="0083621D">
        <w:t xml:space="preserve"> </w:t>
      </w:r>
      <w:r w:rsidR="0083621D" w:rsidRPr="00C2118D">
        <w:t xml:space="preserve">или лицензии, Подрядчик </w:t>
      </w:r>
      <w:r w:rsidR="0083621D">
        <w:t xml:space="preserve">обязан </w:t>
      </w:r>
      <w:r w:rsidR="0083621D" w:rsidRPr="00C2118D">
        <w:t>направит</w:t>
      </w:r>
      <w:r w:rsidR="0083621D">
        <w:t>ь</w:t>
      </w:r>
      <w:r w:rsidR="0083621D" w:rsidRPr="00C2118D">
        <w:t xml:space="preserve"> Заказчику соответствующее </w:t>
      </w:r>
      <w:r w:rsidR="0083621D">
        <w:t xml:space="preserve">письменное </w:t>
      </w:r>
      <w:r w:rsidR="0083621D" w:rsidRPr="00C2118D">
        <w:t>уведомление</w:t>
      </w:r>
      <w:r w:rsidR="0083621D">
        <w:t>,</w:t>
      </w:r>
      <w:r w:rsidR="0083621D" w:rsidRPr="00C2118D">
        <w:t xml:space="preserve"> </w:t>
      </w:r>
      <w:r w:rsidR="00FA1D31">
        <w:t xml:space="preserve">а также </w:t>
      </w:r>
      <w:r w:rsidR="00FA1D31" w:rsidRPr="00FA1D31">
        <w:t xml:space="preserve">в разумный срок </w:t>
      </w:r>
      <w:r w:rsidR="0083621D" w:rsidRPr="00C2118D">
        <w:t>получит</w:t>
      </w:r>
      <w:r w:rsidR="0083621D">
        <w:t>ь</w:t>
      </w:r>
      <w:r w:rsidR="0083621D" w:rsidRPr="00C2118D">
        <w:t xml:space="preserve"> необходимые допуски, разрешения и</w:t>
      </w:r>
      <w:r w:rsidR="0083621D">
        <w:t xml:space="preserve"> </w:t>
      </w:r>
      <w:r w:rsidR="0083621D" w:rsidRPr="00C2118D">
        <w:t>/</w:t>
      </w:r>
      <w:r w:rsidR="0083621D">
        <w:t xml:space="preserve"> </w:t>
      </w:r>
      <w:r w:rsidR="0083621D" w:rsidRPr="00C2118D">
        <w:t>или лицензии и направит</w:t>
      </w:r>
      <w:r w:rsidR="0083621D">
        <w:t>ь</w:t>
      </w:r>
      <w:r w:rsidR="0083621D" w:rsidRPr="00C2118D">
        <w:t xml:space="preserve"> их копии Заказчику.</w:t>
      </w:r>
    </w:p>
    <w:p w14:paraId="5D8C9927" w14:textId="2CAAB63F" w:rsidR="0083621D" w:rsidRPr="00C2118D" w:rsidRDefault="0083621D" w:rsidP="0083621D">
      <w:pPr>
        <w:pStyle w:val="ae"/>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в пункте </w:t>
      </w:r>
      <w:r w:rsidR="00FA7C3A">
        <w:t>1</w:t>
      </w:r>
      <w:r w:rsidR="00FA7C3A" w:rsidRPr="0068053B">
        <w:t>2</w:t>
      </w:r>
      <w:r>
        <w:t xml:space="preserve">.1 Договора, </w:t>
      </w:r>
      <w:r w:rsidRPr="00B062A1">
        <w:t>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0436532C" w14:textId="16EF4B0A" w:rsidR="0083621D" w:rsidRPr="004A6B66" w:rsidRDefault="0083621D" w:rsidP="004A6B66">
      <w:pPr>
        <w:pStyle w:val="ae"/>
        <w:numPr>
          <w:ilvl w:val="2"/>
          <w:numId w:val="3"/>
        </w:numPr>
        <w:shd w:val="clear" w:color="auto" w:fill="FFFFFF"/>
        <w:tabs>
          <w:tab w:val="left" w:pos="1418"/>
        </w:tabs>
        <w:ind w:left="0" w:firstLine="710"/>
        <w:jc w:val="both"/>
      </w:pPr>
      <w:r w:rsidRPr="004A6B66">
        <w:t>Обеспечить</w:t>
      </w:r>
      <w:r w:rsidR="004A6B66">
        <w:t xml:space="preserve"> </w:t>
      </w:r>
      <w:r w:rsidRPr="004A6B66">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541136">
        <w:t xml:space="preserve"> </w:t>
      </w:r>
      <w:r w:rsidRPr="004A6B66">
        <w:t>стоимости выполнения Работ по Договору</w:t>
      </w:r>
      <w:r w:rsidR="004A6B66">
        <w:t>.</w:t>
      </w:r>
    </w:p>
    <w:p w14:paraId="22E3A50E" w14:textId="30FAC4DB" w:rsidR="0083621D" w:rsidRDefault="0083621D" w:rsidP="00211A7C">
      <w:pPr>
        <w:pStyle w:val="ae"/>
        <w:numPr>
          <w:ilvl w:val="2"/>
          <w:numId w:val="3"/>
        </w:numPr>
        <w:shd w:val="clear" w:color="auto" w:fill="FFFFFF"/>
        <w:tabs>
          <w:tab w:val="left" w:pos="1418"/>
        </w:tabs>
        <w:ind w:left="0" w:firstLine="710"/>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sidR="001528EE">
        <w:rPr>
          <w:bCs/>
        </w:rPr>
        <w:t>Работ.</w:t>
      </w:r>
    </w:p>
    <w:p w14:paraId="0BB2006E"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46C7361B" w14:textId="6A806694" w:rsidR="0083621D" w:rsidRPr="00C2118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актов и требований локальных нормативны</w:t>
      </w:r>
      <w:r w:rsidR="001528EE">
        <w:rPr>
          <w:bCs/>
        </w:rPr>
        <w:t>х актов Заказчика.</w:t>
      </w:r>
    </w:p>
    <w:p w14:paraId="637381D9" w14:textId="77777777"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61494C14"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Заказчику по фактам нарушения Подрядчиком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53F88AD5" w14:textId="0605FB0A" w:rsidR="0083621D" w:rsidRPr="004A6B66" w:rsidRDefault="0083621D" w:rsidP="00211A7C">
      <w:pPr>
        <w:pStyle w:val="ae"/>
        <w:numPr>
          <w:ilvl w:val="2"/>
          <w:numId w:val="3"/>
        </w:numPr>
        <w:shd w:val="clear" w:color="auto" w:fill="FFFFFF"/>
        <w:tabs>
          <w:tab w:val="left" w:pos="1418"/>
        </w:tabs>
        <w:ind w:left="0" w:firstLine="710"/>
        <w:jc w:val="both"/>
        <w:rPr>
          <w:bCs/>
        </w:rPr>
      </w:pPr>
      <w:r w:rsidRPr="004A6B66">
        <w:rPr>
          <w:bCs/>
        </w:rPr>
        <w:t>Предоставить Заказчику в полном объеме необходимую для приемки Работ приемо-сдаточную и исполнительную документацию</w:t>
      </w:r>
      <w:r w:rsidRPr="004A6B66">
        <w:t xml:space="preserve"> </w:t>
      </w:r>
      <w:r w:rsidRPr="004A6B66">
        <w:rPr>
          <w:bCs/>
        </w:rPr>
        <w:t>в 3 (трех) экземплярах</w:t>
      </w:r>
      <w:r w:rsidR="001528EE" w:rsidRPr="004A6B66">
        <w:rPr>
          <w:bCs/>
        </w:rPr>
        <w:t>.</w:t>
      </w:r>
    </w:p>
    <w:p w14:paraId="00F2F8FB" w14:textId="77777777" w:rsidR="0083621D" w:rsidRPr="00C2118D" w:rsidRDefault="0083621D" w:rsidP="0083621D">
      <w:pPr>
        <w:pStyle w:val="ae"/>
        <w:shd w:val="clear" w:color="auto" w:fill="FFFFFF"/>
        <w:ind w:left="0" w:firstLine="709"/>
        <w:jc w:val="both"/>
        <w:rPr>
          <w:bCs/>
        </w:rPr>
      </w:pPr>
      <w:r w:rsidRPr="00C2118D">
        <w:rPr>
          <w:bCs/>
        </w:rPr>
        <w:t>Исполнительная документация должна обеспечивать достоверность и полноту сведений о фактически выполненных Работах.</w:t>
      </w:r>
    </w:p>
    <w:p w14:paraId="0446625F" w14:textId="24B100BC"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w:t>
      </w:r>
      <w:r w:rsidR="001528EE">
        <w:rPr>
          <w:bCs/>
        </w:rPr>
        <w:t>я переполнения мест накопления.</w:t>
      </w:r>
    </w:p>
    <w:p w14:paraId="1B3877EF" w14:textId="77777777"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До даты сдачи Заказчику </w:t>
      </w:r>
      <w:r>
        <w:rPr>
          <w:bCs/>
        </w:rPr>
        <w:t xml:space="preserve">Результата </w:t>
      </w:r>
      <w:r w:rsidRPr="00C2118D">
        <w:rPr>
          <w:bCs/>
        </w:rPr>
        <w:t xml:space="preserve">Работ обеспечить за свой счет уборку места </w:t>
      </w:r>
      <w:r>
        <w:rPr>
          <w:bCs/>
        </w:rPr>
        <w:t>производства</w:t>
      </w:r>
      <w:r w:rsidRPr="00C2118D">
        <w:rPr>
          <w:bCs/>
        </w:rPr>
        <w:t xml:space="preserve"> Работ, вывоз </w:t>
      </w:r>
      <w:r>
        <w:rPr>
          <w:bCs/>
        </w:rPr>
        <w:t xml:space="preserve">строительного </w:t>
      </w:r>
      <w:r w:rsidRPr="00C2118D">
        <w:rPr>
          <w:bCs/>
        </w:rPr>
        <w:t>мусора и отходов Подрядчика, образовавшихся в ходе выполнения Работ, в места утилизации</w:t>
      </w:r>
      <w:r>
        <w:rPr>
          <w:bCs/>
        </w:rPr>
        <w:t>.</w:t>
      </w:r>
    </w:p>
    <w:p w14:paraId="605DCB3F" w14:textId="77777777"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 </w:t>
      </w:r>
      <w:r>
        <w:rPr>
          <w:bCs/>
        </w:rPr>
        <w:t>П</w:t>
      </w:r>
      <w:r w:rsidRPr="00C2118D">
        <w:rPr>
          <w:bCs/>
        </w:rPr>
        <w:t>ередать Заказчику в полном объеме</w:t>
      </w:r>
      <w:r w:rsidRPr="00916852">
        <w:t xml:space="preserve"> лом черных и цветных металлов</w:t>
      </w:r>
      <w:r>
        <w:t>,</w:t>
      </w:r>
      <w:r w:rsidRPr="00916852">
        <w:t xml:space="preserve"> </w:t>
      </w:r>
      <w:r w:rsidRPr="00916852">
        <w:rPr>
          <w:bCs/>
        </w:rPr>
        <w:t>образовавшийся в ходе выполнения Работ</w:t>
      </w:r>
      <w:r w:rsidRPr="00C2118D">
        <w:rPr>
          <w:bCs/>
        </w:rPr>
        <w:t>.</w:t>
      </w:r>
    </w:p>
    <w:p w14:paraId="094B0C04" w14:textId="40ACA3C1"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001528EE">
        <w:rPr>
          <w:bCs/>
        </w:rPr>
        <w:t>.</w:t>
      </w:r>
    </w:p>
    <w:p w14:paraId="1F18A243" w14:textId="5D647D2B" w:rsidR="0083621D" w:rsidRDefault="0083621D" w:rsidP="0083621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 xml:space="preserve">сли такие указания могут привести к увеличению Цены Договора,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sidR="00A542E8">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w:t>
      </w:r>
    </w:p>
    <w:p w14:paraId="0F15AFA5" w14:textId="2379B234" w:rsidR="0083621D" w:rsidRPr="00BC4883" w:rsidRDefault="0083621D" w:rsidP="0083621D">
      <w:pPr>
        <w:shd w:val="clear" w:color="auto" w:fill="FFFFFF"/>
        <w:tabs>
          <w:tab w:val="left" w:pos="1418"/>
        </w:tabs>
        <w:spacing w:line="240" w:lineRule="auto"/>
        <w:ind w:firstLine="709"/>
        <w:rPr>
          <w:bCs/>
          <w:sz w:val="24"/>
          <w:szCs w:val="24"/>
        </w:rPr>
      </w:pPr>
      <w:r w:rsidRPr="00541136">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sidR="005D41A2">
        <w:rPr>
          <w:bCs/>
          <w:sz w:val="24"/>
          <w:szCs w:val="24"/>
        </w:rPr>
        <w:t>2</w:t>
      </w:r>
      <w:r w:rsidRPr="00541136">
        <w:rPr>
          <w:bCs/>
          <w:sz w:val="24"/>
          <w:szCs w:val="24"/>
        </w:rPr>
        <w:t>.3.</w:t>
      </w:r>
      <w:r w:rsidR="00707521" w:rsidRPr="00541136">
        <w:rPr>
          <w:bCs/>
          <w:sz w:val="24"/>
          <w:szCs w:val="24"/>
        </w:rPr>
        <w:t>2</w:t>
      </w:r>
      <w:r w:rsidR="00707521" w:rsidRPr="0068053B">
        <w:rPr>
          <w:bCs/>
          <w:sz w:val="24"/>
          <w:szCs w:val="24"/>
        </w:rPr>
        <w:t>0</w:t>
      </w:r>
      <w:r w:rsidR="008C084D">
        <w:rPr>
          <w:bCs/>
          <w:sz w:val="24"/>
          <w:szCs w:val="24"/>
        </w:rPr>
        <w:t>.1</w:t>
      </w:r>
      <w:r w:rsidRPr="00541136">
        <w:rPr>
          <w:bCs/>
          <w:sz w:val="24"/>
          <w:szCs w:val="24"/>
        </w:rPr>
        <w:t xml:space="preserve"> Договора</w:t>
      </w:r>
      <w:r w:rsidR="001528EE">
        <w:rPr>
          <w:bCs/>
          <w:sz w:val="24"/>
          <w:szCs w:val="24"/>
        </w:rPr>
        <w:t>.</w:t>
      </w:r>
    </w:p>
    <w:p w14:paraId="4E001579" w14:textId="0EB64405" w:rsidR="0083621D" w:rsidRPr="00C2118D" w:rsidRDefault="0083621D" w:rsidP="0083621D">
      <w:pPr>
        <w:pStyle w:val="ae"/>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sidR="005D41A2">
        <w:rPr>
          <w:bCs/>
        </w:rPr>
        <w:t>2</w:t>
      </w:r>
      <w:r w:rsidRPr="00C2118D">
        <w:rPr>
          <w:bCs/>
        </w:rPr>
        <w:t>.3.</w:t>
      </w:r>
      <w:r w:rsidR="00947B52">
        <w:rPr>
          <w:bCs/>
        </w:rPr>
        <w:t>2</w:t>
      </w:r>
      <w:r w:rsidR="00947B52" w:rsidRPr="0068053B">
        <w:rPr>
          <w:bCs/>
        </w:rPr>
        <w:t>0</w:t>
      </w:r>
      <w:r w:rsidR="008C084D">
        <w:rPr>
          <w:bCs/>
        </w:rPr>
        <w:t>.1</w:t>
      </w:r>
      <w:r w:rsidR="001528EE">
        <w:rPr>
          <w:bCs/>
        </w:rPr>
        <w:t xml:space="preserve"> Договора.</w:t>
      </w:r>
    </w:p>
    <w:p w14:paraId="74449633"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06431B2A" w14:textId="21F97950" w:rsidR="0083621D" w:rsidRPr="00C2118D" w:rsidRDefault="0083621D" w:rsidP="00211A7C">
      <w:pPr>
        <w:pStyle w:val="ae"/>
        <w:numPr>
          <w:ilvl w:val="3"/>
          <w:numId w:val="3"/>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w:t>
      </w:r>
      <w:r w:rsidR="001528EE">
        <w:rPr>
          <w:bCs/>
        </w:rPr>
        <w:t>чала выполнения таких указаний;</w:t>
      </w:r>
    </w:p>
    <w:p w14:paraId="5775DED1" w14:textId="77777777" w:rsidR="0083621D" w:rsidRPr="00C2118D" w:rsidRDefault="0083621D" w:rsidP="00211A7C">
      <w:pPr>
        <w:pStyle w:val="ae"/>
        <w:numPr>
          <w:ilvl w:val="3"/>
          <w:numId w:val="3"/>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5FF1D97B" w14:textId="015C201A" w:rsidR="0083621D" w:rsidRPr="00A03C2B" w:rsidRDefault="0083621D" w:rsidP="00211A7C">
      <w:pPr>
        <w:pStyle w:val="ae"/>
        <w:numPr>
          <w:ilvl w:val="3"/>
          <w:numId w:val="3"/>
        </w:numPr>
        <w:shd w:val="clear" w:color="auto" w:fill="FFFFFF"/>
        <w:tabs>
          <w:tab w:val="left" w:pos="1701"/>
        </w:tabs>
        <w:ind w:left="0" w:firstLine="709"/>
        <w:jc w:val="both"/>
        <w:rPr>
          <w:bCs/>
        </w:rPr>
      </w:pPr>
      <w:r w:rsidRPr="00C2118D">
        <w:rPr>
          <w:bCs/>
        </w:rPr>
        <w:t>любых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Работ,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5C31308E" w14:textId="5DBF1042" w:rsidR="0083621D" w:rsidRPr="00C2118D" w:rsidRDefault="0083621D" w:rsidP="0083621D">
      <w:pPr>
        <w:pStyle w:val="ae"/>
        <w:shd w:val="clear" w:color="auto" w:fill="FFFFFF"/>
        <w:tabs>
          <w:tab w:val="left" w:pos="567"/>
        </w:tabs>
        <w:ind w:left="0" w:firstLine="709"/>
        <w:jc w:val="both"/>
        <w:rPr>
          <w:bCs/>
        </w:rPr>
      </w:pPr>
      <w:r w:rsidRPr="00C2118D">
        <w:rPr>
          <w:bCs/>
        </w:rPr>
        <w:t xml:space="preserve">Невыполнение Подрядчиком требований пункта </w:t>
      </w:r>
      <w:r w:rsidR="005D41A2">
        <w:rPr>
          <w:bCs/>
        </w:rPr>
        <w:t>2</w:t>
      </w:r>
      <w:r w:rsidRPr="00C2118D">
        <w:rPr>
          <w:bCs/>
        </w:rPr>
        <w:t>.3.</w:t>
      </w:r>
      <w:r w:rsidR="00947B52">
        <w:rPr>
          <w:bCs/>
        </w:rPr>
        <w:t>2</w:t>
      </w:r>
      <w:r w:rsidR="00947B52" w:rsidRPr="0068053B">
        <w:rPr>
          <w:bCs/>
        </w:rPr>
        <w:t>0</w:t>
      </w:r>
      <w:r w:rsidR="00947B52" w:rsidRPr="00C2118D">
        <w:rPr>
          <w:bCs/>
        </w:rPr>
        <w:t xml:space="preserve"> </w:t>
      </w:r>
      <w:r w:rsidRPr="00C2118D">
        <w:rPr>
          <w:bCs/>
        </w:rPr>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6208E80"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0A07B951" w14:textId="77777777" w:rsidR="0083621D" w:rsidRPr="00C2118D" w:rsidRDefault="0083621D" w:rsidP="00211A7C">
      <w:pPr>
        <w:pStyle w:val="ae"/>
        <w:numPr>
          <w:ilvl w:val="0"/>
          <w:numId w:val="19"/>
        </w:numPr>
        <w:ind w:left="0" w:right="23" w:firstLine="709"/>
        <w:jc w:val="both"/>
      </w:pPr>
      <w:r w:rsidRPr="00C2118D">
        <w:t xml:space="preserve">аварии </w:t>
      </w:r>
      <w:r>
        <w:t xml:space="preserve">– </w:t>
      </w:r>
      <w:r w:rsidRPr="00C2118D">
        <w:t>в течение 2 (</w:t>
      </w:r>
      <w:r>
        <w:t>д</w:t>
      </w:r>
      <w:r w:rsidRPr="00C2118D">
        <w:t>вух) часов;</w:t>
      </w:r>
    </w:p>
    <w:p w14:paraId="655D12B8" w14:textId="77777777" w:rsidR="0083621D" w:rsidRPr="00C2118D" w:rsidRDefault="0083621D" w:rsidP="00211A7C">
      <w:pPr>
        <w:pStyle w:val="ae"/>
        <w:numPr>
          <w:ilvl w:val="0"/>
          <w:numId w:val="19"/>
        </w:numPr>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3EA402D2" w14:textId="77777777" w:rsidR="0083621D" w:rsidRPr="00C2118D" w:rsidRDefault="008C084D" w:rsidP="00211A7C">
      <w:pPr>
        <w:pStyle w:val="ae"/>
        <w:numPr>
          <w:ilvl w:val="0"/>
          <w:numId w:val="19"/>
        </w:numPr>
        <w:ind w:left="0" w:right="23" w:firstLine="709"/>
        <w:jc w:val="both"/>
      </w:pPr>
      <w:r w:rsidRPr="00C2118D">
        <w:t>хищени</w:t>
      </w:r>
      <w:r>
        <w:t>и</w:t>
      </w:r>
      <w:r w:rsidRPr="00C2118D">
        <w:t xml:space="preserve"> </w:t>
      </w:r>
      <w:r w:rsidR="0083621D" w:rsidRPr="00C2118D">
        <w:t xml:space="preserve">и </w:t>
      </w:r>
      <w:r w:rsidRPr="00C2118D">
        <w:t>ины</w:t>
      </w:r>
      <w:r>
        <w:t>х</w:t>
      </w:r>
      <w:r w:rsidRPr="00C2118D">
        <w:t xml:space="preserve"> противоправны</w:t>
      </w:r>
      <w:r>
        <w:t>х</w:t>
      </w:r>
      <w:r w:rsidRPr="00C2118D">
        <w:t xml:space="preserve"> </w:t>
      </w:r>
      <w:r w:rsidR="0083621D" w:rsidRPr="00C2118D">
        <w:t>действия</w:t>
      </w:r>
      <w:r>
        <w:t>х</w:t>
      </w:r>
      <w:r w:rsidR="0083621D" w:rsidRPr="00C2118D">
        <w:t xml:space="preserve"> </w:t>
      </w:r>
      <w:r w:rsidR="0083621D">
        <w:t xml:space="preserve">– </w:t>
      </w:r>
      <w:r w:rsidR="0083621D" w:rsidRPr="00C2118D">
        <w:t>в течение 24 (</w:t>
      </w:r>
      <w:r w:rsidR="0083621D">
        <w:t>д</w:t>
      </w:r>
      <w:r w:rsidR="0083621D" w:rsidRPr="00C2118D">
        <w:t>вадцати четырех) часов;</w:t>
      </w:r>
    </w:p>
    <w:p w14:paraId="350D144C" w14:textId="77777777" w:rsidR="0083621D" w:rsidRPr="00C2118D" w:rsidRDefault="0083621D" w:rsidP="00211A7C">
      <w:pPr>
        <w:pStyle w:val="ae"/>
        <w:numPr>
          <w:ilvl w:val="0"/>
          <w:numId w:val="19"/>
        </w:numPr>
        <w:ind w:left="0" w:right="23" w:firstLine="709"/>
        <w:jc w:val="both"/>
      </w:pPr>
      <w:r w:rsidRPr="00C2118D">
        <w:t>арест</w:t>
      </w:r>
      <w:r w:rsidR="008C084D">
        <w:t>е</w:t>
      </w:r>
      <w:r w:rsidRPr="00C2118D">
        <w:t xml:space="preserve"> и</w:t>
      </w:r>
      <w:r>
        <w:t xml:space="preserve"> </w:t>
      </w:r>
      <w:r w:rsidRPr="00C2118D">
        <w:t>/</w:t>
      </w:r>
      <w:r>
        <w:t xml:space="preserve"> </w:t>
      </w:r>
      <w:r w:rsidRPr="00C2118D">
        <w:t>или блокировани</w:t>
      </w:r>
      <w:r w:rsidR="008C084D">
        <w:t>и</w:t>
      </w:r>
      <w:r w:rsidRPr="00C2118D">
        <w:t xml:space="preserve"> счетов и</w:t>
      </w:r>
      <w:r>
        <w:t xml:space="preserve"> </w:t>
      </w:r>
      <w:r w:rsidRPr="00C2118D">
        <w:t>/</w:t>
      </w:r>
      <w:r>
        <w:t xml:space="preserve"> </w:t>
      </w:r>
      <w:r w:rsidRPr="00C2118D">
        <w:t xml:space="preserve">или </w:t>
      </w:r>
      <w:r w:rsidR="008C084D" w:rsidRPr="00C2118D">
        <w:t>ины</w:t>
      </w:r>
      <w:r w:rsidR="008C084D">
        <w:t>х</w:t>
      </w:r>
      <w:r w:rsidR="008C084D" w:rsidRPr="00C2118D">
        <w:t xml:space="preserve"> </w:t>
      </w:r>
      <w:r w:rsidRPr="00C2118D">
        <w:t>обстоятельства</w:t>
      </w:r>
      <w:r w:rsidR="008C084D">
        <w:t>х</w:t>
      </w:r>
      <w:r w:rsidRPr="00C2118D">
        <w:t xml:space="preserve">, </w:t>
      </w:r>
      <w:r w:rsidR="008C084D" w:rsidRPr="00C2118D">
        <w:t>влияющи</w:t>
      </w:r>
      <w:r w:rsidR="008C084D">
        <w:t>х</w:t>
      </w:r>
      <w:r w:rsidR="008C084D" w:rsidRPr="00C2118D">
        <w:t xml:space="preserve"> </w:t>
      </w:r>
      <w:r w:rsidRPr="00C2118D">
        <w:t xml:space="preserve">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51D07190" w14:textId="77777777" w:rsidR="0083621D" w:rsidRPr="00C2118D" w:rsidRDefault="008C084D" w:rsidP="00211A7C">
      <w:pPr>
        <w:pStyle w:val="ae"/>
        <w:numPr>
          <w:ilvl w:val="0"/>
          <w:numId w:val="19"/>
        </w:numPr>
        <w:ind w:left="0" w:right="23" w:firstLine="709"/>
        <w:jc w:val="both"/>
      </w:pPr>
      <w:r w:rsidRPr="00C2118D">
        <w:t>забастовк</w:t>
      </w:r>
      <w:r>
        <w:t>е</w:t>
      </w:r>
      <w:r w:rsidRPr="00C2118D">
        <w:t xml:space="preserve"> </w:t>
      </w:r>
      <w:r>
        <w:t>п</w:t>
      </w:r>
      <w:r w:rsidRPr="00C2118D">
        <w:t xml:space="preserve">ерсонала </w:t>
      </w:r>
      <w:r w:rsidR="0083621D" w:rsidRPr="00C2118D">
        <w:t>Субподрядчика, действия</w:t>
      </w:r>
      <w:r>
        <w:t>х</w:t>
      </w:r>
      <w:r w:rsidR="0083621D" w:rsidRPr="00C2118D">
        <w:t xml:space="preserve"> третьих лиц, включая органы власти и местного самоуправления</w:t>
      </w:r>
      <w:r w:rsidR="0083621D">
        <w:t>,</w:t>
      </w:r>
      <w:r w:rsidR="0083621D" w:rsidRPr="00C2118D">
        <w:t xml:space="preserve"> прямо или косвенно </w:t>
      </w:r>
      <w:r w:rsidRPr="00C2118D">
        <w:t>касающи</w:t>
      </w:r>
      <w:r>
        <w:t>х</w:t>
      </w:r>
      <w:r w:rsidRPr="00C2118D">
        <w:t xml:space="preserve">ся </w:t>
      </w:r>
      <w:r w:rsidR="0083621D">
        <w:t xml:space="preserve">исполнения </w:t>
      </w:r>
      <w:r w:rsidR="0083621D" w:rsidRPr="00C2118D">
        <w:t xml:space="preserve">обязательств Сторон по Договору </w:t>
      </w:r>
      <w:r w:rsidR="0083621D">
        <w:t xml:space="preserve">– </w:t>
      </w:r>
      <w:r w:rsidR="0083621D" w:rsidRPr="00C2118D">
        <w:t>в течение 24 (</w:t>
      </w:r>
      <w:r w:rsidR="0083621D">
        <w:t>д</w:t>
      </w:r>
      <w:r w:rsidR="0083621D" w:rsidRPr="00C2118D">
        <w:t>вадцати четырех) часов;</w:t>
      </w:r>
    </w:p>
    <w:p w14:paraId="44A185DE" w14:textId="77777777" w:rsidR="0083621D" w:rsidRPr="00C2118D" w:rsidRDefault="008C084D" w:rsidP="00211A7C">
      <w:pPr>
        <w:pStyle w:val="ae"/>
        <w:numPr>
          <w:ilvl w:val="0"/>
          <w:numId w:val="19"/>
        </w:numPr>
        <w:ind w:left="0" w:right="23" w:firstLine="709"/>
        <w:jc w:val="both"/>
      </w:pPr>
      <w:r w:rsidRPr="00C2118D">
        <w:t>ины</w:t>
      </w:r>
      <w:r>
        <w:t>х</w:t>
      </w:r>
      <w:r w:rsidRPr="00C2118D">
        <w:t xml:space="preserve"> </w:t>
      </w:r>
      <w:r w:rsidR="0083621D" w:rsidRPr="00C2118D">
        <w:t>обстоятельства</w:t>
      </w:r>
      <w:r>
        <w:t>х</w:t>
      </w:r>
      <w:r w:rsidR="0083621D" w:rsidRPr="00C2118D">
        <w:t xml:space="preserve">, </w:t>
      </w:r>
      <w:r w:rsidRPr="00C2118D">
        <w:t>факт</w:t>
      </w:r>
      <w:r>
        <w:t>ах</w:t>
      </w:r>
      <w:r w:rsidR="0083621D" w:rsidRPr="00C2118D">
        <w:t>, сообщения</w:t>
      </w:r>
      <w:r>
        <w:t>х</w:t>
      </w:r>
      <w:r w:rsidR="0083621D" w:rsidRPr="00C2118D">
        <w:t xml:space="preserve"> в средствах массовой информации </w:t>
      </w:r>
      <w:r w:rsidR="0083621D">
        <w:t xml:space="preserve">– </w:t>
      </w:r>
      <w:r w:rsidR="0083621D" w:rsidRPr="00C2118D">
        <w:t>в течение 24 (</w:t>
      </w:r>
      <w:r w:rsidR="0083621D">
        <w:t>д</w:t>
      </w:r>
      <w:r w:rsidR="0083621D" w:rsidRPr="00C2118D">
        <w:t>вадцати четырех) часов</w:t>
      </w:r>
      <w:r w:rsidR="0083621D">
        <w:t>.</w:t>
      </w:r>
    </w:p>
    <w:p w14:paraId="0399665A" w14:textId="05DF9011" w:rsidR="0083621D" w:rsidRPr="00C2118D" w:rsidRDefault="0083621D" w:rsidP="00211A7C">
      <w:pPr>
        <w:pStyle w:val="ae"/>
        <w:numPr>
          <w:ilvl w:val="2"/>
          <w:numId w:val="3"/>
        </w:numPr>
        <w:shd w:val="clear" w:color="auto" w:fill="FFFFFF"/>
        <w:tabs>
          <w:tab w:val="left" w:pos="1418"/>
        </w:tabs>
        <w:ind w:left="0" w:firstLine="709"/>
        <w:jc w:val="both"/>
      </w:pPr>
      <w:r w:rsidRPr="00C2118D">
        <w:t xml:space="preserve">Нести риск случайной гибели и случайного повреждения </w:t>
      </w:r>
      <w:r>
        <w:t>мест (</w:t>
      </w:r>
      <w:r w:rsidRPr="00C2118D">
        <w:t>помещений</w:t>
      </w:r>
      <w:r>
        <w:t>),</w:t>
      </w:r>
      <w:r w:rsidRPr="00C2118D">
        <w:t xml:space="preserve"> </w:t>
      </w:r>
      <w:r w:rsidR="008C084D">
        <w:t xml:space="preserve">принятых </w:t>
      </w:r>
      <w:r>
        <w:t xml:space="preserve">от Заказчика в соответствии с пунктом </w:t>
      </w:r>
      <w:r w:rsidR="005D41A2">
        <w:t>2</w:t>
      </w:r>
      <w:r>
        <w:t xml:space="preserve">.3.2 Договора, </w:t>
      </w:r>
      <w:r w:rsidRPr="00C2118D">
        <w:t>до момента их передачи</w:t>
      </w:r>
      <w:r>
        <w:t xml:space="preserve"> (возврата)</w:t>
      </w:r>
      <w:r w:rsidRPr="00C2118D">
        <w:t xml:space="preserve"> Заказчику по</w:t>
      </w:r>
      <w:r>
        <w:t xml:space="preserve"> соответствующ</w:t>
      </w:r>
      <w:r w:rsidR="003750D6">
        <w:t>е</w:t>
      </w:r>
      <w:r>
        <w:t>м</w:t>
      </w:r>
      <w:r w:rsidR="003750D6">
        <w:t>у</w:t>
      </w:r>
      <w:r>
        <w:t xml:space="preserve"> а</w:t>
      </w:r>
      <w:r w:rsidRPr="00C2118D">
        <w:t>кт</w:t>
      </w:r>
      <w:r w:rsidR="003750D6">
        <w:t>у</w:t>
      </w:r>
      <w:r w:rsidRPr="00C2118D">
        <w:t xml:space="preserve"> сдачи-приемки</w:t>
      </w:r>
      <w:r>
        <w:t xml:space="preserve"> (</w:t>
      </w:r>
      <w:r w:rsidRPr="00C2118D">
        <w:t>Приложени</w:t>
      </w:r>
      <w:r w:rsidR="003750D6">
        <w:t>е</w:t>
      </w:r>
      <w:r w:rsidRPr="00C2118D">
        <w:t xml:space="preserve"> № </w:t>
      </w:r>
      <w:r w:rsidR="00F566BC" w:rsidRPr="0068053B">
        <w:t>3</w:t>
      </w:r>
      <w:r w:rsidRPr="00C2118D">
        <w:t>.1</w:t>
      </w:r>
      <w:r>
        <w:t xml:space="preserve"> к Договору)</w:t>
      </w:r>
      <w:r w:rsidRPr="00C2118D">
        <w:t>.</w:t>
      </w:r>
    </w:p>
    <w:p w14:paraId="2EF82FDC" w14:textId="77777777" w:rsidR="0083621D" w:rsidRDefault="0083621D" w:rsidP="00211A7C">
      <w:pPr>
        <w:pStyle w:val="ae"/>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связанные с несогласованными с Заказчиком отступлениями от требований Договора.</w:t>
      </w:r>
    </w:p>
    <w:p w14:paraId="0250E85D" w14:textId="77777777" w:rsidR="0083621D" w:rsidRPr="00C2118D" w:rsidRDefault="0083621D" w:rsidP="0083621D">
      <w:pPr>
        <w:pStyle w:val="ae"/>
        <w:shd w:val="clear" w:color="auto" w:fill="FFFFFF"/>
        <w:tabs>
          <w:tab w:val="left" w:pos="1418"/>
        </w:tabs>
        <w:ind w:left="0" w:firstLine="709"/>
        <w:jc w:val="both"/>
      </w:pPr>
      <w:r w:rsidRPr="00F76F13">
        <w:t>Подрядчик обязан незамедлительно приступать к устранению недостатков, о которых ему стало известно.</w:t>
      </w:r>
    </w:p>
    <w:p w14:paraId="74EED84D" w14:textId="36431D30" w:rsidR="0083621D" w:rsidRPr="00A03C2B" w:rsidRDefault="0083621D" w:rsidP="00211A7C">
      <w:pPr>
        <w:pStyle w:val="ae"/>
        <w:numPr>
          <w:ilvl w:val="2"/>
          <w:numId w:val="3"/>
        </w:numPr>
        <w:shd w:val="clear" w:color="auto" w:fill="FFFFFF"/>
        <w:tabs>
          <w:tab w:val="left" w:pos="1418"/>
        </w:tabs>
        <w:ind w:left="0" w:firstLine="709"/>
        <w:jc w:val="both"/>
        <w:rPr>
          <w:bCs/>
        </w:rPr>
      </w:pPr>
      <w:r>
        <w:t>П</w:t>
      </w:r>
      <w:r w:rsidRPr="00C2118D">
        <w:t xml:space="preserve">исьменно уведомлять Заказчика о необходимости проведения </w:t>
      </w:r>
      <w:r>
        <w:t xml:space="preserve">освидетельствования </w:t>
      </w:r>
      <w:r w:rsidR="009F6A79">
        <w:t xml:space="preserve">и/или </w:t>
      </w:r>
      <w:r w:rsidR="008C084D">
        <w:t xml:space="preserve">приемки </w:t>
      </w:r>
      <w:r>
        <w:t>С</w:t>
      </w:r>
      <w:r w:rsidRPr="00C2118D">
        <w:t>крытых работ.</w:t>
      </w:r>
    </w:p>
    <w:p w14:paraId="09ECFBBD" w14:textId="77777777" w:rsidR="0083621D" w:rsidRPr="00C2118D" w:rsidRDefault="0083621D" w:rsidP="0083621D">
      <w:pPr>
        <w:pStyle w:val="ae"/>
        <w:shd w:val="clear" w:color="auto" w:fill="FFFFFF"/>
        <w:tabs>
          <w:tab w:val="left" w:pos="1418"/>
        </w:tabs>
        <w:ind w:left="0" w:firstLine="709"/>
        <w:jc w:val="both"/>
        <w:rPr>
          <w:bCs/>
        </w:rPr>
      </w:pPr>
      <w:r w:rsidRPr="00C2118D">
        <w:t>Указанное уведомление должно быть получено Заказчиком заблаговременно</w:t>
      </w:r>
      <w:r w:rsidRPr="00C2118D">
        <w:rPr>
          <w:bCs/>
        </w:rPr>
        <w:t xml:space="preserve">, но не позднее, чем </w:t>
      </w:r>
      <w:r w:rsidRPr="003750D6">
        <w:rPr>
          <w:bCs/>
        </w:rPr>
        <w:t xml:space="preserve">за </w:t>
      </w:r>
      <w:r w:rsidRPr="003750D6">
        <w:t>5 (пять)</w:t>
      </w:r>
      <w:r w:rsidRPr="00C2118D">
        <w:rPr>
          <w:bCs/>
        </w:rPr>
        <w:t xml:space="preserve"> рабочих дней до начала </w:t>
      </w:r>
      <w:r w:rsidRPr="00003810">
        <w:rPr>
          <w:bCs/>
        </w:rPr>
        <w:t>освидетельствования</w:t>
      </w:r>
      <w:r w:rsidRPr="00C2118D">
        <w:rPr>
          <w:bCs/>
        </w:rPr>
        <w:t xml:space="preserve">. В случае если Подрядчиком произведено закрытие </w:t>
      </w:r>
      <w:r>
        <w:rPr>
          <w:bCs/>
        </w:rPr>
        <w:t>С</w:t>
      </w:r>
      <w:r w:rsidRPr="00C2118D">
        <w:rPr>
          <w:bCs/>
        </w:rPr>
        <w:t xml:space="preserve">крытых работ без </w:t>
      </w:r>
      <w:r>
        <w:rPr>
          <w:bCs/>
        </w:rPr>
        <w:t xml:space="preserve">их </w:t>
      </w:r>
      <w:r w:rsidRPr="00C2118D">
        <w:rPr>
          <w:bCs/>
        </w:rPr>
        <w:t xml:space="preserve">освидетельствования представителем Заказчика, то Подрядчик, по указанию Заказчика, обязан открыть любую часть </w:t>
      </w:r>
      <w:r>
        <w:rPr>
          <w:bCs/>
        </w:rPr>
        <w:t>С</w:t>
      </w:r>
      <w:r w:rsidRPr="00C2118D">
        <w:rPr>
          <w:bCs/>
        </w:rPr>
        <w:t>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w:t>
      </w:r>
      <w:r>
        <w:rPr>
          <w:bCs/>
        </w:rPr>
        <w:t>е  не было произведено ввиду</w:t>
      </w:r>
      <w:r w:rsidRPr="00C2118D">
        <w:rPr>
          <w:bCs/>
        </w:rPr>
        <w:t xml:space="preserve"> неявк</w:t>
      </w:r>
      <w:r>
        <w:rPr>
          <w:bCs/>
        </w:rPr>
        <w:t>и</w:t>
      </w:r>
      <w:r w:rsidRPr="00C2118D">
        <w:rPr>
          <w:bCs/>
        </w:rPr>
        <w:t xml:space="preserve"> представителя Заказчика, надлежащим образом уведомленного о месте и времени проведения </w:t>
      </w:r>
      <w:r>
        <w:rPr>
          <w:bCs/>
        </w:rPr>
        <w:t xml:space="preserve">освидетельствования </w:t>
      </w:r>
      <w:r w:rsidR="009F6A79">
        <w:rPr>
          <w:bCs/>
        </w:rPr>
        <w:t xml:space="preserve">и/или </w:t>
      </w:r>
      <w:r w:rsidR="008C084D">
        <w:rPr>
          <w:bCs/>
        </w:rPr>
        <w:t xml:space="preserve">приемки </w:t>
      </w:r>
      <w:r>
        <w:rPr>
          <w:bCs/>
        </w:rPr>
        <w:t>С</w:t>
      </w:r>
      <w:r w:rsidRPr="00C2118D">
        <w:rPr>
          <w:bCs/>
        </w:rPr>
        <w:t>крытых работ.</w:t>
      </w:r>
    </w:p>
    <w:p w14:paraId="63822C25" w14:textId="77777777" w:rsidR="0083621D" w:rsidRDefault="0083621D" w:rsidP="00211A7C">
      <w:pPr>
        <w:pStyle w:val="ae"/>
        <w:numPr>
          <w:ilvl w:val="2"/>
          <w:numId w:val="3"/>
        </w:numPr>
        <w:shd w:val="clear" w:color="auto" w:fill="FFFFFF"/>
        <w:tabs>
          <w:tab w:val="left" w:pos="1418"/>
        </w:tabs>
        <w:ind w:left="0" w:firstLine="709"/>
        <w:jc w:val="both"/>
        <w:rPr>
          <w:bCs/>
        </w:rPr>
      </w:pPr>
      <w:r w:rsidRPr="008F5183">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w:t>
      </w:r>
    </w:p>
    <w:p w14:paraId="13E460E9" w14:textId="4E3D9BB1"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w:t>
      </w:r>
      <w:r>
        <w:rPr>
          <w:bCs/>
        </w:rPr>
        <w:t>возместить</w:t>
      </w:r>
      <w:r w:rsidRPr="00C2118D">
        <w:rPr>
          <w:bCs/>
        </w:rPr>
        <w:t xml:space="preserve"> любой ущерб и штрафные санкции, связанные с причинением Подрядчиком </w:t>
      </w:r>
      <w:r>
        <w:rPr>
          <w:bCs/>
        </w:rPr>
        <w:t xml:space="preserve">и </w:t>
      </w:r>
      <w:r w:rsidRPr="006438F9">
        <w:rPr>
          <w:bCs/>
        </w:rPr>
        <w:t xml:space="preserve">/ </w:t>
      </w:r>
      <w:r w:rsidRPr="00C2118D">
        <w:rPr>
          <w:bCs/>
        </w:rPr>
        <w:t xml:space="preserve">или </w:t>
      </w:r>
      <w:r>
        <w:rPr>
          <w:bCs/>
        </w:rPr>
        <w:t>привлеченными им С</w:t>
      </w:r>
      <w:r w:rsidRPr="00C2118D">
        <w:rPr>
          <w:bCs/>
        </w:rPr>
        <w:t>убподрядчиками вреда жизни или здоровью людей, имуществу Заказчика или третьих лиц</w:t>
      </w:r>
      <w:r w:rsidR="00C33C7E">
        <w:rPr>
          <w:bCs/>
        </w:rPr>
        <w:t>,</w:t>
      </w:r>
      <w:r w:rsidR="00C33C7E" w:rsidRPr="00C33C7E">
        <w:rPr>
          <w:bCs/>
        </w:rPr>
        <w:t xml:space="preserve"> </w:t>
      </w:r>
      <w:r w:rsidR="00C33C7E">
        <w:rPr>
          <w:bCs/>
        </w:rPr>
        <w:t xml:space="preserve">а также </w:t>
      </w:r>
      <w:r w:rsidR="00C33C7E" w:rsidRPr="00C2118D">
        <w:rPr>
          <w:bCs/>
        </w:rPr>
        <w:t xml:space="preserve">фактам нарушения Подрядчиком </w:t>
      </w:r>
      <w:r w:rsidR="00C33C7E">
        <w:rPr>
          <w:bCs/>
        </w:rPr>
        <w:t xml:space="preserve">и </w:t>
      </w:r>
      <w:r w:rsidR="00C33C7E" w:rsidRPr="006438F9">
        <w:rPr>
          <w:bCs/>
        </w:rPr>
        <w:t xml:space="preserve">/ </w:t>
      </w:r>
      <w:r w:rsidR="00C33C7E" w:rsidRPr="00C2118D">
        <w:rPr>
          <w:bCs/>
        </w:rPr>
        <w:t xml:space="preserve">или </w:t>
      </w:r>
      <w:r w:rsidR="00C33C7E">
        <w:rPr>
          <w:bCs/>
        </w:rPr>
        <w:t>привлеченными им С</w:t>
      </w:r>
      <w:r w:rsidR="00C33C7E" w:rsidRPr="00C2118D">
        <w:rPr>
          <w:bCs/>
        </w:rPr>
        <w:t>убподрядчиками правил пожарной безопасности, техники безопасности</w:t>
      </w:r>
      <w:r w:rsidR="00C33C7E">
        <w:rPr>
          <w:bCs/>
        </w:rPr>
        <w:t>,</w:t>
      </w:r>
      <w:r w:rsidR="00C33C7E" w:rsidRPr="00C2118D">
        <w:rPr>
          <w:bCs/>
        </w:rPr>
        <w:t xml:space="preserve"> </w:t>
      </w:r>
      <w:r w:rsidR="00C33C7E">
        <w:rPr>
          <w:bCs/>
        </w:rPr>
        <w:t xml:space="preserve">требований </w:t>
      </w:r>
      <w:r w:rsidR="00C33C7E" w:rsidRPr="00C2118D">
        <w:rPr>
          <w:bCs/>
        </w:rPr>
        <w:t>природоохранного законодательства</w:t>
      </w:r>
      <w:r w:rsidRPr="00C2118D">
        <w:rPr>
          <w:bCs/>
        </w:rPr>
        <w:t xml:space="preserve">, </w:t>
      </w:r>
      <w:r w:rsidRPr="00C2118D">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работ, в том числе в случае, если такой ущерб причинен в результате недостатков выполненных Работ</w:t>
      </w:r>
      <w:r>
        <w:t xml:space="preserve">, </w:t>
      </w:r>
      <w:r w:rsidRPr="009D4774">
        <w:rPr>
          <w:bCs/>
        </w:rPr>
        <w:t>без какого-либо ограничения размера такого возмещения</w:t>
      </w:r>
      <w:r>
        <w:rPr>
          <w:bCs/>
        </w:rPr>
        <w:t>.</w:t>
      </w:r>
    </w:p>
    <w:p w14:paraId="3B66797A" w14:textId="7EFD3E60" w:rsidR="0083621D" w:rsidRPr="00C2118D" w:rsidRDefault="0083621D" w:rsidP="0083621D">
      <w:pPr>
        <w:pStyle w:val="ae"/>
        <w:shd w:val="clear" w:color="auto" w:fill="FFFFFF"/>
        <w:tabs>
          <w:tab w:val="left" w:pos="1418"/>
        </w:tabs>
        <w:ind w:left="0" w:firstLine="709"/>
        <w:jc w:val="both"/>
        <w:rPr>
          <w:bCs/>
        </w:rPr>
      </w:pPr>
      <w:r w:rsidRPr="00C2118D">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w:t>
      </w:r>
    </w:p>
    <w:p w14:paraId="654F04F3" w14:textId="5D4A16E5" w:rsidR="0083621D" w:rsidRPr="00C2118D" w:rsidRDefault="0083621D" w:rsidP="00211A7C">
      <w:pPr>
        <w:pStyle w:val="ae"/>
        <w:numPr>
          <w:ilvl w:val="2"/>
          <w:numId w:val="3"/>
        </w:numPr>
        <w:shd w:val="clear" w:color="auto" w:fill="FFFFFF"/>
        <w:tabs>
          <w:tab w:val="left" w:pos="1418"/>
        </w:tabs>
        <w:ind w:left="0" w:firstLine="710"/>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Pr>
          <w:bCs/>
        </w:rPr>
        <w:t>С</w:t>
      </w:r>
      <w:r w:rsidRPr="00C2118D">
        <w:rPr>
          <w:bCs/>
        </w:rPr>
        <w:t>убподрядчиков</w:t>
      </w:r>
      <w:r>
        <w:rPr>
          <w:bCs/>
        </w:rPr>
        <w:t xml:space="preserve"> (</w:t>
      </w:r>
      <w:r w:rsidRPr="00C2118D">
        <w:rPr>
          <w:bCs/>
        </w:rPr>
        <w:t>любого лица из цепочки субподрядчиков),</w:t>
      </w:r>
      <w:r w:rsidRPr="00003810">
        <w:t xml:space="preserve"> </w:t>
      </w:r>
      <w:r w:rsidRPr="00003810">
        <w:rPr>
          <w:bCs/>
        </w:rPr>
        <w:t xml:space="preserve">в том числе поставщиков </w:t>
      </w:r>
      <w:r w:rsidR="0015490E">
        <w:rPr>
          <w:bCs/>
        </w:rPr>
        <w:t>М</w:t>
      </w:r>
      <w:r w:rsidR="0015490E" w:rsidRPr="00C2118D">
        <w:rPr>
          <w:bCs/>
        </w:rPr>
        <w:t>атериал</w:t>
      </w:r>
      <w:r w:rsidR="0015490E">
        <w:rPr>
          <w:bCs/>
        </w:rPr>
        <w:t>ьно-технических ресурсов</w:t>
      </w:r>
      <w:r>
        <w:rPr>
          <w:bCs/>
        </w:rPr>
        <w:t>,</w:t>
      </w:r>
      <w:r w:rsidRPr="00C2118D">
        <w:rPr>
          <w:bCs/>
        </w:rPr>
        <w:t xml:space="preserve"> привлеченных Подрядчиком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убытки Заказчика, вызванные такими претензиями и требованиями.</w:t>
      </w:r>
    </w:p>
    <w:p w14:paraId="0762C1B8" w14:textId="30D38CE9" w:rsidR="0055780F" w:rsidRPr="00A621A8" w:rsidRDefault="0055780F" w:rsidP="00A621A8">
      <w:pPr>
        <w:pStyle w:val="ae"/>
        <w:numPr>
          <w:ilvl w:val="2"/>
          <w:numId w:val="3"/>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2A62FFB3" w14:textId="25336099" w:rsidR="0083621D" w:rsidRPr="006438F9" w:rsidRDefault="0083621D" w:rsidP="00211A7C">
      <w:pPr>
        <w:pStyle w:val="ae"/>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p>
    <w:p w14:paraId="32F835B8" w14:textId="77777777" w:rsidR="00DA1EDE" w:rsidRPr="00C2118D" w:rsidRDefault="00DA1EDE" w:rsidP="00C2118D">
      <w:pPr>
        <w:spacing w:line="240" w:lineRule="auto"/>
        <w:rPr>
          <w:sz w:val="24"/>
          <w:szCs w:val="24"/>
        </w:rPr>
      </w:pPr>
    </w:p>
    <w:p w14:paraId="77319674" w14:textId="77777777" w:rsidR="005B4C8D" w:rsidRPr="00BC4883" w:rsidRDefault="007D46F6" w:rsidP="00211A7C">
      <w:pPr>
        <w:pStyle w:val="ae"/>
        <w:numPr>
          <w:ilvl w:val="1"/>
          <w:numId w:val="3"/>
        </w:numPr>
        <w:shd w:val="clear" w:color="auto" w:fill="FFFFFF"/>
        <w:tabs>
          <w:tab w:val="left" w:pos="1134"/>
        </w:tabs>
        <w:ind w:left="0" w:firstLine="709"/>
        <w:jc w:val="both"/>
        <w:rPr>
          <w:bCs/>
        </w:rPr>
      </w:pPr>
      <w:r w:rsidRPr="00BC4883">
        <w:rPr>
          <w:bCs/>
          <w:u w:val="single"/>
        </w:rPr>
        <w:t>Подрядчик имеет право</w:t>
      </w:r>
      <w:r w:rsidRPr="00BC4883">
        <w:rPr>
          <w:bCs/>
        </w:rPr>
        <w:t>:</w:t>
      </w:r>
    </w:p>
    <w:p w14:paraId="4465CC56" w14:textId="77777777" w:rsidR="00507E63" w:rsidRPr="00C2118D" w:rsidRDefault="00507E63" w:rsidP="00211A7C">
      <w:pPr>
        <w:pStyle w:val="ae"/>
        <w:numPr>
          <w:ilvl w:val="2"/>
          <w:numId w:val="3"/>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0C86EB9B" w14:textId="76362597" w:rsidR="00A00848" w:rsidRDefault="00A00848" w:rsidP="00211A7C">
      <w:pPr>
        <w:pStyle w:val="ae"/>
        <w:numPr>
          <w:ilvl w:val="2"/>
          <w:numId w:val="3"/>
        </w:numPr>
        <w:shd w:val="clear" w:color="auto" w:fill="FFFFFF"/>
        <w:tabs>
          <w:tab w:val="left" w:pos="851"/>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субподряда в совокупности не более чем </w:t>
      </w:r>
      <w:r w:rsidRPr="00A621A8">
        <w:rPr>
          <w:bCs/>
        </w:rPr>
        <w:t>на __ (_______) процентов</w:t>
      </w:r>
      <w:r w:rsidRPr="00A621A8">
        <w:rPr>
          <w:rStyle w:val="a8"/>
          <w:bCs/>
        </w:rPr>
        <w:footnoteReference w:id="2"/>
      </w:r>
      <w:r w:rsidRPr="00A621A8">
        <w:rPr>
          <w:bCs/>
          <w:vertAlign w:val="superscript"/>
        </w:rPr>
        <w:t xml:space="preserve"> </w:t>
      </w:r>
      <w:r w:rsidRPr="00A621A8">
        <w:rPr>
          <w:bCs/>
        </w:rPr>
        <w:t>от Цены Договора, неся при этом ответственность за действия Субподрядчиков</w:t>
      </w:r>
      <w:r w:rsidRPr="005600BA">
        <w:rPr>
          <w:bCs/>
        </w:rPr>
        <w:t>, как за свои собственные.</w:t>
      </w:r>
    </w:p>
    <w:p w14:paraId="2F0947EA" w14:textId="77777777" w:rsidR="00A00848" w:rsidRDefault="00A00848" w:rsidP="00A00848">
      <w:pPr>
        <w:pStyle w:val="ae"/>
        <w:shd w:val="clear" w:color="auto" w:fill="FFFFFF"/>
        <w:tabs>
          <w:tab w:val="left" w:pos="851"/>
        </w:tabs>
        <w:ind w:left="0" w:firstLine="709"/>
        <w:jc w:val="both"/>
        <w:rPr>
          <w:bCs/>
        </w:rPr>
      </w:pPr>
      <w:r w:rsidRPr="00480FDB">
        <w:rPr>
          <w:bCs/>
        </w:rPr>
        <w:t xml:space="preserve">При согласовании привлечения Субподрядчика Подрядчик представляет Заказчику: </w:t>
      </w:r>
    </w:p>
    <w:p w14:paraId="1218B51A" w14:textId="77777777" w:rsidR="00A00848" w:rsidRDefault="00A00848" w:rsidP="00211A7C">
      <w:pPr>
        <w:pStyle w:val="ae"/>
        <w:numPr>
          <w:ilvl w:val="0"/>
          <w:numId w:val="29"/>
        </w:numPr>
        <w:shd w:val="clear" w:color="auto" w:fill="FFFFFF"/>
        <w:tabs>
          <w:tab w:val="left" w:pos="709"/>
          <w:tab w:val="left" w:pos="1418"/>
        </w:tabs>
        <w:ind w:left="0" w:firstLine="709"/>
        <w:jc w:val="both"/>
        <w:rPr>
          <w:bCs/>
        </w:rPr>
      </w:pPr>
      <w:r w:rsidRPr="00480FDB">
        <w:rPr>
          <w:bCs/>
        </w:rPr>
        <w:t>пр</w:t>
      </w:r>
      <w:r>
        <w:rPr>
          <w:bCs/>
        </w:rPr>
        <w:t>оект договора с Субподрядчиком;</w:t>
      </w:r>
    </w:p>
    <w:p w14:paraId="58E858CC" w14:textId="77777777" w:rsidR="00A00848" w:rsidRDefault="00A00848" w:rsidP="00211A7C">
      <w:pPr>
        <w:pStyle w:val="ae"/>
        <w:numPr>
          <w:ilvl w:val="0"/>
          <w:numId w:val="29"/>
        </w:numPr>
        <w:shd w:val="clear" w:color="auto" w:fill="FFFFFF"/>
        <w:tabs>
          <w:tab w:val="left" w:pos="709"/>
          <w:tab w:val="left" w:pos="1418"/>
        </w:tabs>
        <w:ind w:left="0" w:firstLine="709"/>
        <w:jc w:val="both"/>
        <w:rPr>
          <w:bCs/>
        </w:rPr>
      </w:pPr>
      <w:r w:rsidRPr="00480FDB">
        <w:rPr>
          <w:bCs/>
        </w:rPr>
        <w:t>сведения об объемах выполнения работ Субподрядчиком;</w:t>
      </w:r>
    </w:p>
    <w:p w14:paraId="64A36658" w14:textId="77777777" w:rsidR="00A00848" w:rsidRDefault="00A00848" w:rsidP="00211A7C">
      <w:pPr>
        <w:pStyle w:val="ae"/>
        <w:numPr>
          <w:ilvl w:val="0"/>
          <w:numId w:val="29"/>
        </w:numPr>
        <w:tabs>
          <w:tab w:val="left" w:pos="709"/>
        </w:tabs>
        <w:ind w:left="0" w:firstLine="709"/>
        <w:jc w:val="both"/>
        <w:rPr>
          <w:bCs/>
        </w:rPr>
      </w:pPr>
      <w:r w:rsidRPr="00480FDB">
        <w:rPr>
          <w:bCs/>
        </w:rPr>
        <w:t>пофамильный перечень персонала Субподрядчика, который будет задей</w:t>
      </w:r>
      <w:r>
        <w:rPr>
          <w:bCs/>
        </w:rPr>
        <w:t>ствован при производстве Работ;</w:t>
      </w:r>
    </w:p>
    <w:p w14:paraId="6B9A2ECF" w14:textId="162D5E35" w:rsidR="00A00848" w:rsidRDefault="00A00848" w:rsidP="00211A7C">
      <w:pPr>
        <w:pStyle w:val="ae"/>
        <w:numPr>
          <w:ilvl w:val="0"/>
          <w:numId w:val="28"/>
        </w:numPr>
        <w:tabs>
          <w:tab w:val="left" w:pos="709"/>
        </w:tabs>
        <w:ind w:left="0" w:firstLine="709"/>
        <w:jc w:val="both"/>
        <w:rPr>
          <w:bCs/>
        </w:rPr>
      </w:pPr>
      <w:r w:rsidRPr="00C113FC">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14:paraId="6F3BE4A5" w14:textId="77777777" w:rsidR="00E934A6" w:rsidRPr="00C2118D" w:rsidRDefault="00E934A6" w:rsidP="00167C01">
      <w:pPr>
        <w:pStyle w:val="aff6"/>
      </w:pPr>
    </w:p>
    <w:p w14:paraId="67BF7D82" w14:textId="77777777" w:rsidR="00534B28" w:rsidRPr="00C2118D" w:rsidRDefault="00AD24E9" w:rsidP="00211A7C">
      <w:pPr>
        <w:pStyle w:val="ae"/>
        <w:numPr>
          <w:ilvl w:val="0"/>
          <w:numId w:val="3"/>
        </w:numPr>
        <w:shd w:val="clear" w:color="auto" w:fill="FFFFFF"/>
        <w:tabs>
          <w:tab w:val="left" w:pos="284"/>
        </w:tabs>
        <w:ind w:left="0" w:firstLine="0"/>
        <w:jc w:val="center"/>
      </w:pPr>
      <w:r w:rsidRPr="00D949C5">
        <w:rPr>
          <w:b/>
          <w:bCs/>
        </w:rPr>
        <w:t>Цена Договора</w:t>
      </w:r>
      <w:r w:rsidR="004B090F" w:rsidRPr="00D949C5">
        <w:rPr>
          <w:b/>
          <w:bCs/>
        </w:rPr>
        <w:t xml:space="preserve"> и порядок расчетов</w:t>
      </w:r>
    </w:p>
    <w:p w14:paraId="383ECFE6" w14:textId="4F335E81" w:rsidR="00F902E6" w:rsidRPr="00823144" w:rsidRDefault="00F902E6" w:rsidP="00211A7C">
      <w:pPr>
        <w:pStyle w:val="ae"/>
        <w:numPr>
          <w:ilvl w:val="1"/>
          <w:numId w:val="3"/>
        </w:numPr>
        <w:shd w:val="clear" w:color="auto" w:fill="FFFFFF"/>
        <w:tabs>
          <w:tab w:val="left" w:pos="1134"/>
        </w:tabs>
        <w:ind w:left="0" w:firstLine="709"/>
        <w:jc w:val="both"/>
        <w:rPr>
          <w:bCs/>
        </w:rPr>
      </w:pPr>
      <w:bookmarkStart w:id="9" w:name="_Ref361335465"/>
      <w:r w:rsidRPr="00823144">
        <w:rPr>
          <w:bCs/>
        </w:rPr>
        <w:t xml:space="preserve">Цена </w:t>
      </w:r>
      <w:r w:rsidRPr="00823144">
        <w:t>Договора</w:t>
      </w:r>
      <w:r w:rsidR="00A542E8" w:rsidRPr="00823144">
        <w:t xml:space="preserve"> </w:t>
      </w:r>
      <w:r w:rsidRPr="00823144">
        <w:rPr>
          <w:bCs/>
        </w:rPr>
        <w:t>в соответствии со Сводным сметным расчетом</w:t>
      </w:r>
      <w:r w:rsidR="00617471" w:rsidRPr="00823144">
        <w:rPr>
          <w:snapToGrid w:val="0"/>
        </w:rPr>
        <w:t xml:space="preserve"> </w:t>
      </w:r>
      <w:r w:rsidRPr="00823144">
        <w:rPr>
          <w:bCs/>
        </w:rPr>
        <w:t xml:space="preserve">с приложениями (Приложение № </w:t>
      </w:r>
      <w:r w:rsidR="00F566BC" w:rsidRPr="0068053B">
        <w:rPr>
          <w:bCs/>
        </w:rPr>
        <w:t>2</w:t>
      </w:r>
      <w:r w:rsidR="00E11330" w:rsidRPr="0068053B">
        <w:rPr>
          <w:bCs/>
        </w:rPr>
        <w:t xml:space="preserve"> </w:t>
      </w:r>
      <w:r w:rsidR="00B430B2" w:rsidRPr="00823144">
        <w:rPr>
          <w:bCs/>
        </w:rPr>
        <w:t>к Договору</w:t>
      </w:r>
      <w:r w:rsidRPr="00823144">
        <w:rPr>
          <w:bCs/>
        </w:rPr>
        <w:t xml:space="preserve">) является </w:t>
      </w:r>
      <w:r w:rsidR="00FC69E5" w:rsidRPr="00E15A11">
        <w:rPr>
          <w:bCs/>
        </w:rPr>
        <w:t>предельной</w:t>
      </w:r>
      <w:r w:rsidRPr="00823144">
        <w:rPr>
          <w:bCs/>
        </w:rPr>
        <w:t xml:space="preserve"> и составляет</w:t>
      </w:r>
      <w:r w:rsidR="0053469C" w:rsidRPr="00823144">
        <w:rPr>
          <w:bCs/>
        </w:rPr>
        <w:t xml:space="preserve"> </w:t>
      </w:r>
      <w:r w:rsidR="00484022" w:rsidRPr="0068053B">
        <w:t>_____________</w:t>
      </w:r>
      <w:r w:rsidR="00FC69E5" w:rsidRPr="00823144">
        <w:rPr>
          <w:bCs/>
        </w:rPr>
        <w:t xml:space="preserve"> (</w:t>
      </w:r>
      <w:r w:rsidR="00484022" w:rsidRPr="0068053B">
        <w:rPr>
          <w:bCs/>
        </w:rPr>
        <w:t>_______</w:t>
      </w:r>
      <w:r w:rsidR="00FC69E5" w:rsidRPr="00823144">
        <w:rPr>
          <w:bCs/>
        </w:rPr>
        <w:t xml:space="preserve">) </w:t>
      </w:r>
      <w:r w:rsidRPr="00823144">
        <w:rPr>
          <w:bCs/>
        </w:rPr>
        <w:t xml:space="preserve">рублей </w:t>
      </w:r>
      <w:r w:rsidR="00484022" w:rsidRPr="0068053B">
        <w:t>__</w:t>
      </w:r>
      <w:r w:rsidR="00FC69E5" w:rsidRPr="00823144">
        <w:rPr>
          <w:bCs/>
        </w:rPr>
        <w:t xml:space="preserve"> </w:t>
      </w:r>
      <w:r w:rsidRPr="00823144">
        <w:rPr>
          <w:bCs/>
        </w:rPr>
        <w:t>копеек</w:t>
      </w:r>
      <w:r w:rsidR="00C748D6" w:rsidRPr="00823144">
        <w:rPr>
          <w:bCs/>
          <w:snapToGrid w:val="0"/>
        </w:rPr>
        <w:t>, без учёта НДС, при этом НДС исчисляется дополнительно по ставке, установленной ст.164 Н</w:t>
      </w:r>
      <w:r w:rsidR="002C2BE2" w:rsidRPr="00823144">
        <w:rPr>
          <w:bCs/>
          <w:snapToGrid w:val="0"/>
        </w:rPr>
        <w:t xml:space="preserve">алогового кодекса </w:t>
      </w:r>
      <w:r w:rsidR="00C748D6" w:rsidRPr="00823144">
        <w:rPr>
          <w:bCs/>
          <w:snapToGrid w:val="0"/>
        </w:rPr>
        <w:t>РФ</w:t>
      </w:r>
      <w:r w:rsidR="0053469C" w:rsidRPr="00823144">
        <w:rPr>
          <w:bCs/>
        </w:rPr>
        <w:t xml:space="preserve">. </w:t>
      </w:r>
    </w:p>
    <w:p w14:paraId="4D887B7D" w14:textId="1268A4E3" w:rsidR="008A0181" w:rsidRPr="0068053B" w:rsidRDefault="00135063">
      <w:pPr>
        <w:pStyle w:val="ae"/>
        <w:numPr>
          <w:ilvl w:val="2"/>
          <w:numId w:val="3"/>
        </w:numPr>
        <w:shd w:val="clear" w:color="auto" w:fill="FFFFFF"/>
        <w:tabs>
          <w:tab w:val="left" w:pos="1418"/>
        </w:tabs>
        <w:ind w:left="0" w:firstLine="709"/>
        <w:jc w:val="both"/>
        <w:rPr>
          <w:bCs/>
        </w:rPr>
      </w:pPr>
      <w:r>
        <w:rPr>
          <w:highlight w:val="lightGray"/>
        </w:rPr>
        <w:t xml:space="preserve">Предельная </w:t>
      </w:r>
      <w:r>
        <w:rPr>
          <w:bCs/>
          <w:highlight w:val="lightGray"/>
        </w:rPr>
        <w:t>/ Твердая</w:t>
      </w:r>
      <w:r>
        <w:rPr>
          <w:bCs/>
        </w:rPr>
        <w:t xml:space="preserve"> цена Работ (</w:t>
      </w:r>
      <w:r>
        <w:rPr>
          <w:bCs/>
          <w:highlight w:val="lightGray"/>
        </w:rPr>
        <w:t>без учета Лимита на непредвиденные работы и затраты)</w:t>
      </w:r>
      <w:r>
        <w:rPr>
          <w:bCs/>
        </w:rPr>
        <w:t xml:space="preserve"> составляет </w:t>
      </w:r>
      <w:r>
        <w:rPr>
          <w:highlight w:val="lightGray"/>
        </w:rPr>
        <w:t>_______</w:t>
      </w:r>
      <w: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w:t>
      </w:r>
      <w:r w:rsidR="008A0181">
        <w:rPr>
          <w:bCs/>
          <w:snapToGrid w:val="0"/>
        </w:rPr>
        <w:t>.</w:t>
      </w:r>
    </w:p>
    <w:p w14:paraId="115C39F9" w14:textId="236C3EDC" w:rsidR="00DC1D7B" w:rsidRPr="003577B9" w:rsidRDefault="00DC1D7B">
      <w:pPr>
        <w:pStyle w:val="ae"/>
        <w:numPr>
          <w:ilvl w:val="2"/>
          <w:numId w:val="3"/>
        </w:numPr>
        <w:shd w:val="clear" w:color="auto" w:fill="FFFFFF"/>
        <w:tabs>
          <w:tab w:val="left" w:pos="1418"/>
        </w:tabs>
        <w:ind w:left="0" w:firstLine="709"/>
        <w:jc w:val="both"/>
        <w:rPr>
          <w:bCs/>
        </w:rPr>
      </w:pPr>
      <w:r w:rsidRPr="00CE0EBD">
        <w:t xml:space="preserve">Лимит на </w:t>
      </w:r>
      <w:r w:rsidRPr="002B1FE1">
        <w:t>непредвиденные работы и затраты</w:t>
      </w:r>
      <w:r w:rsidRPr="00C2118D">
        <w:rPr>
          <w:bCs/>
        </w:rPr>
        <w:t xml:space="preserve"> </w:t>
      </w:r>
      <w:r>
        <w:rPr>
          <w:bCs/>
        </w:rPr>
        <w:t>составляет</w:t>
      </w:r>
      <w:r w:rsidRPr="00C2118D">
        <w:rPr>
          <w:bCs/>
        </w:rPr>
        <w:t xml:space="preserve"> </w:t>
      </w:r>
      <w:r w:rsidR="00484022" w:rsidRPr="0068053B">
        <w:t>__________</w:t>
      </w:r>
      <w:r w:rsidRPr="00BC4883">
        <w:t xml:space="preserve"> </w:t>
      </w:r>
      <w:r w:rsidRPr="00C2118D">
        <w:rPr>
          <w:bCs/>
        </w:rPr>
        <w:t>(</w:t>
      </w:r>
      <w:r w:rsidR="00484022" w:rsidRPr="0068053B">
        <w:t>_______</w:t>
      </w:r>
      <w:r w:rsidRPr="00C2118D">
        <w:rPr>
          <w:bCs/>
        </w:rPr>
        <w:t>) рубл</w:t>
      </w:r>
      <w:r w:rsidRPr="006E5D8D">
        <w:rPr>
          <w:bCs/>
        </w:rPr>
        <w:t>ь</w:t>
      </w:r>
      <w:r w:rsidRPr="00C2118D">
        <w:rPr>
          <w:bCs/>
        </w:rPr>
        <w:t xml:space="preserve"> </w:t>
      </w:r>
      <w:r w:rsidR="00554884" w:rsidRPr="0068053B">
        <w:t>___</w:t>
      </w:r>
      <w:r w:rsidRPr="00C2118D">
        <w:rPr>
          <w:bCs/>
        </w:rPr>
        <w:t xml:space="preserve"> </w:t>
      </w:r>
      <w:r w:rsidR="00554884" w:rsidRPr="004A6B66">
        <w:rPr>
          <w:bCs/>
        </w:rPr>
        <w:t>копе</w:t>
      </w:r>
      <w:r w:rsidR="00554884" w:rsidRPr="00B92127">
        <w:rPr>
          <w:bCs/>
        </w:rPr>
        <w:t>е</w:t>
      </w:r>
      <w:r w:rsidR="00554884" w:rsidRPr="004A6B66">
        <w:rPr>
          <w:bCs/>
        </w:rPr>
        <w:t>к</w:t>
      </w:r>
      <w:r w:rsidRPr="00C2118D">
        <w:rPr>
          <w:bCs/>
        </w:rPr>
        <w:t xml:space="preserve">, </w:t>
      </w:r>
      <w:r>
        <w:rPr>
          <w:bCs/>
          <w:snapToGrid w:val="0"/>
        </w:rPr>
        <w:t>без учёта НДС, при этом НДС исчисляется дополнительно по ставке, установленной ст.164 Налогового кодекса РФ</w:t>
      </w:r>
      <w:r w:rsidRPr="00C2118D">
        <w:rPr>
          <w:bCs/>
        </w:rPr>
        <w:t>;</w:t>
      </w:r>
    </w:p>
    <w:p w14:paraId="6B42F1B4" w14:textId="7BCD635F" w:rsidR="00E11330" w:rsidRPr="005A7558" w:rsidRDefault="00E11330" w:rsidP="00E11330">
      <w:pPr>
        <w:pStyle w:val="ae"/>
        <w:numPr>
          <w:ilvl w:val="1"/>
          <w:numId w:val="3"/>
        </w:numPr>
        <w:shd w:val="clear" w:color="auto" w:fill="FFFFFF"/>
        <w:tabs>
          <w:tab w:val="left" w:pos="1134"/>
        </w:tabs>
        <w:suppressAutoHyphens/>
        <w:ind w:left="0" w:firstLine="709"/>
        <w:jc w:val="both"/>
        <w:rPr>
          <w:bCs/>
        </w:rPr>
      </w:pPr>
      <w:bookmarkStart w:id="10" w:name="_Ref361834605"/>
      <w:r w:rsidRPr="0068053B">
        <w:rPr>
          <w:bCs/>
        </w:rPr>
        <w:t xml:space="preserve">Локальные сметы подлежат согласованию Сторонами не позднее истечения </w:t>
      </w:r>
      <w:r w:rsidRPr="0068053B">
        <w:t>30</w:t>
      </w:r>
      <w:r w:rsidRPr="0068053B">
        <w:rPr>
          <w:bCs/>
        </w:rPr>
        <w:t xml:space="preserve"> (</w:t>
      </w:r>
      <w:r w:rsidRPr="0068053B">
        <w:t>тридцати</w:t>
      </w:r>
      <w:r w:rsidRPr="0068053B">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 Стороны обязаны уточнить Сводный сметный расчет</w:t>
      </w:r>
      <w:r w:rsidRPr="0068053B">
        <w:t xml:space="preserve"> </w:t>
      </w:r>
      <w:r w:rsidRPr="0068053B">
        <w:rPr>
          <w:bCs/>
        </w:rPr>
        <w:t>с приложениями (Приложение № 2 к Договору) путем заключения дополнительного соглашения к Договору.</w:t>
      </w:r>
      <w:bookmarkEnd w:id="10"/>
    </w:p>
    <w:p w14:paraId="023F8540" w14:textId="77777777" w:rsidR="00E11330" w:rsidRPr="005A7558" w:rsidRDefault="00E11330" w:rsidP="00E11330">
      <w:pPr>
        <w:pStyle w:val="ae"/>
        <w:shd w:val="clear" w:color="auto" w:fill="FFFFFF"/>
        <w:tabs>
          <w:tab w:val="left" w:pos="1134"/>
        </w:tabs>
        <w:ind w:left="0" w:firstLine="709"/>
        <w:jc w:val="both"/>
        <w:rPr>
          <w:bCs/>
        </w:rPr>
      </w:pPr>
      <w:r w:rsidRPr="0068053B">
        <w:rPr>
          <w:bCs/>
          <w:i/>
        </w:rPr>
        <w:t>либо</w:t>
      </w:r>
    </w:p>
    <w:p w14:paraId="59E7894B" w14:textId="77777777" w:rsidR="00E11330" w:rsidRDefault="00E11330" w:rsidP="00E11330">
      <w:pPr>
        <w:pStyle w:val="ae"/>
        <w:shd w:val="clear" w:color="auto" w:fill="FFFFFF"/>
        <w:tabs>
          <w:tab w:val="left" w:pos="1134"/>
        </w:tabs>
        <w:ind w:left="0" w:firstLine="709"/>
        <w:jc w:val="both"/>
        <w:rPr>
          <w:bCs/>
        </w:rPr>
      </w:pPr>
      <w:r w:rsidRPr="0068053B">
        <w:rPr>
          <w:bCs/>
        </w:rPr>
        <w:t>Локальные сметы являются неотъемлемой частью Сводного сметного расчета / Объектного сметного расчета с приложениями (Приложение № 2 к Договору)</w:t>
      </w:r>
      <w:r w:rsidRPr="005A7558">
        <w:rPr>
          <w:rStyle w:val="a8"/>
          <w:bCs/>
        </w:rPr>
        <w:footnoteReference w:id="3"/>
      </w:r>
      <w:r w:rsidRPr="005A7558">
        <w:rPr>
          <w:bCs/>
        </w:rPr>
        <w:t>.</w:t>
      </w:r>
    </w:p>
    <w:bookmarkEnd w:id="9"/>
    <w:p w14:paraId="3910C052" w14:textId="77777777" w:rsidR="002B7627" w:rsidRDefault="00CB4AAE" w:rsidP="00211A7C">
      <w:pPr>
        <w:pStyle w:val="ae"/>
        <w:numPr>
          <w:ilvl w:val="1"/>
          <w:numId w:val="3"/>
        </w:numPr>
        <w:shd w:val="clear" w:color="auto" w:fill="FFFFFF"/>
        <w:tabs>
          <w:tab w:val="left" w:pos="1134"/>
        </w:tabs>
        <w:ind w:left="0" w:firstLine="709"/>
        <w:jc w:val="both"/>
        <w:rPr>
          <w:bCs/>
        </w:rPr>
      </w:pPr>
      <w:r w:rsidRPr="00823144">
        <w:rPr>
          <w:bCs/>
        </w:rPr>
        <w:t xml:space="preserve">Цена Договора </w:t>
      </w:r>
      <w:r w:rsidR="008E6AA9" w:rsidRPr="00823144">
        <w:rPr>
          <w:bCs/>
        </w:rPr>
        <w:t xml:space="preserve">включает в себя </w:t>
      </w:r>
      <w:r w:rsidR="00C178C1" w:rsidRPr="00823144">
        <w:rPr>
          <w:bCs/>
        </w:rPr>
        <w:t>прибыль</w:t>
      </w:r>
      <w:r w:rsidR="00C178C1" w:rsidRPr="00C2118D">
        <w:rPr>
          <w:bCs/>
        </w:rPr>
        <w:t xml:space="preserve"> Подрядчика, а также </w:t>
      </w:r>
      <w:r w:rsidR="008E6AA9" w:rsidRPr="00C2118D">
        <w:rPr>
          <w:bCs/>
        </w:rPr>
        <w:t>все расходы и затраты Подрядчика на</w:t>
      </w:r>
      <w:r w:rsidR="002B7627" w:rsidRPr="00C2118D">
        <w:rPr>
          <w:bCs/>
        </w:rPr>
        <w:t>:</w:t>
      </w:r>
    </w:p>
    <w:p w14:paraId="52AED1CB" w14:textId="72A636FE" w:rsidR="008F358A" w:rsidRPr="00C2118D" w:rsidRDefault="00EC3CCC" w:rsidP="00211A7C">
      <w:pPr>
        <w:pStyle w:val="ae"/>
        <w:numPr>
          <w:ilvl w:val="2"/>
          <w:numId w:val="3"/>
        </w:numPr>
        <w:shd w:val="clear" w:color="auto" w:fill="FFFFFF"/>
        <w:tabs>
          <w:tab w:val="left" w:pos="1418"/>
        </w:tabs>
        <w:ind w:left="0" w:firstLine="709"/>
        <w:jc w:val="both"/>
        <w:rPr>
          <w:bCs/>
        </w:rPr>
      </w:pPr>
      <w:r>
        <w:rPr>
          <w:bCs/>
        </w:rPr>
        <w:t xml:space="preserve">выполнение </w:t>
      </w:r>
      <w:r w:rsidR="00947B52">
        <w:rPr>
          <w:bCs/>
        </w:rPr>
        <w:t xml:space="preserve">демонтажных </w:t>
      </w:r>
      <w:r w:rsidR="008F358A">
        <w:rPr>
          <w:bCs/>
        </w:rPr>
        <w:t>работ;</w:t>
      </w:r>
    </w:p>
    <w:p w14:paraId="17B347F1" w14:textId="4EA260D0" w:rsidR="002B7627" w:rsidRPr="00C2118D" w:rsidRDefault="00EC3CCC" w:rsidP="00211A7C">
      <w:pPr>
        <w:pStyle w:val="ae"/>
        <w:numPr>
          <w:ilvl w:val="2"/>
          <w:numId w:val="3"/>
        </w:numPr>
        <w:shd w:val="clear" w:color="auto" w:fill="FFFFFF"/>
        <w:tabs>
          <w:tab w:val="left" w:pos="1418"/>
        </w:tabs>
        <w:ind w:left="0" w:firstLine="709"/>
        <w:jc w:val="both"/>
      </w:pPr>
      <w:r>
        <w:t>приобретение</w:t>
      </w:r>
      <w:r w:rsidRPr="00AC05B7">
        <w:t xml:space="preserve"> </w:t>
      </w:r>
      <w:r w:rsidR="00AC05B7">
        <w:t>М</w:t>
      </w:r>
      <w:r w:rsidR="00AC05B7" w:rsidRPr="00C2118D">
        <w:t>атериал</w:t>
      </w:r>
      <w:r w:rsidR="00AC05B7">
        <w:t>ьно-технических ресурсов</w:t>
      </w:r>
      <w:r w:rsidR="002B7627" w:rsidRPr="00C2118D">
        <w:t xml:space="preserve">, необходимых для выполнения </w:t>
      </w:r>
      <w:r w:rsidR="00CD1315" w:rsidRPr="00C2118D">
        <w:t xml:space="preserve">Работ </w:t>
      </w:r>
      <w:r w:rsidR="002B7627" w:rsidRPr="00C2118D">
        <w:t>по Договору</w:t>
      </w:r>
      <w:r w:rsidR="00F744BD" w:rsidRPr="00C2118D">
        <w:t xml:space="preserve">, включая стоимость необходимых для </w:t>
      </w:r>
      <w:r w:rsidR="005C61F2">
        <w:t>Работ</w:t>
      </w:r>
      <w:r w:rsidR="00F744BD" w:rsidRPr="00C2118D">
        <w:t xml:space="preserve"> лицензий</w:t>
      </w:r>
      <w:r w:rsidR="002B7627" w:rsidRPr="00C2118D">
        <w:t>;</w:t>
      </w:r>
    </w:p>
    <w:p w14:paraId="53DBB14E" w14:textId="26BDD1EF" w:rsidR="008E6AA9" w:rsidRPr="00C2118D" w:rsidRDefault="002B7627" w:rsidP="00211A7C">
      <w:pPr>
        <w:pStyle w:val="ae"/>
        <w:numPr>
          <w:ilvl w:val="2"/>
          <w:numId w:val="3"/>
        </w:numPr>
        <w:shd w:val="clear" w:color="auto" w:fill="FFFFFF"/>
        <w:tabs>
          <w:tab w:val="left" w:pos="1418"/>
        </w:tabs>
        <w:ind w:left="0" w:firstLine="709"/>
        <w:jc w:val="both"/>
      </w:pPr>
      <w:r w:rsidRPr="00C2118D">
        <w:t>заработную плату</w:t>
      </w:r>
      <w:r w:rsidR="009332BA" w:rsidRPr="00C2118D">
        <w:t xml:space="preserve">, </w:t>
      </w:r>
      <w:r w:rsidRPr="00C2118D">
        <w:t xml:space="preserve">накладные </w:t>
      </w:r>
      <w:r w:rsidR="008E6AA9" w:rsidRPr="00C2118D">
        <w:t xml:space="preserve">и </w:t>
      </w:r>
      <w:r w:rsidRPr="00C2118D">
        <w:t>к</w:t>
      </w:r>
      <w:r w:rsidR="008E6AA9" w:rsidRPr="00C2118D">
        <w:t>омандировочные расходы</w:t>
      </w:r>
      <w:r w:rsidR="006D546E" w:rsidRPr="00C2118D">
        <w:t xml:space="preserve">, перемещение </w:t>
      </w:r>
      <w:r w:rsidR="00620638" w:rsidRPr="00C2118D">
        <w:t xml:space="preserve">и размещение </w:t>
      </w:r>
      <w:r w:rsidR="006D546E" w:rsidRPr="00C2118D">
        <w:t>персонала Подрядчика</w:t>
      </w:r>
      <w:r w:rsidR="008E6AA9" w:rsidRPr="00C2118D">
        <w:t>;</w:t>
      </w:r>
    </w:p>
    <w:p w14:paraId="2E2DE57D" w14:textId="0CAA618E" w:rsidR="008E6AA9" w:rsidRPr="00C2118D" w:rsidRDefault="008E6AA9" w:rsidP="00211A7C">
      <w:pPr>
        <w:pStyle w:val="ae"/>
        <w:numPr>
          <w:ilvl w:val="2"/>
          <w:numId w:val="3"/>
        </w:numPr>
        <w:shd w:val="clear" w:color="auto" w:fill="FFFFFF"/>
        <w:tabs>
          <w:tab w:val="left" w:pos="1418"/>
        </w:tabs>
        <w:ind w:left="0" w:firstLine="709"/>
        <w:jc w:val="both"/>
      </w:pPr>
      <w:r w:rsidRPr="00C2118D">
        <w:t xml:space="preserve">подлежащие уплате налоги, </w:t>
      </w:r>
      <w:r w:rsidR="00F744BD" w:rsidRPr="00C2118D">
        <w:t xml:space="preserve">сборы и </w:t>
      </w:r>
      <w:r w:rsidRPr="00C2118D">
        <w:t xml:space="preserve">пошлины (в </w:t>
      </w:r>
      <w:r w:rsidR="00620638" w:rsidRPr="00C2118D">
        <w:t>т</w:t>
      </w:r>
      <w:r w:rsidR="00E04A8A">
        <w:t>ом числе</w:t>
      </w:r>
      <w:r w:rsidRPr="00C2118D">
        <w:t xml:space="preserve"> по таможенному оформлению </w:t>
      </w:r>
      <w:r w:rsidR="00AC05B7">
        <w:t>М</w:t>
      </w:r>
      <w:r w:rsidR="00AC05B7" w:rsidRPr="00C2118D">
        <w:t>атериал</w:t>
      </w:r>
      <w:r w:rsidR="00AC05B7">
        <w:t>ьно-технических ресурсо</w:t>
      </w:r>
      <w:r w:rsidR="00AC05B7" w:rsidRPr="00C2118D">
        <w:t>в</w:t>
      </w:r>
      <w:r w:rsidR="002E0762" w:rsidRPr="00C2118D">
        <w:t xml:space="preserve">, </w:t>
      </w:r>
      <w:r w:rsidRPr="00C2118D">
        <w:t>если применимо);</w:t>
      </w:r>
    </w:p>
    <w:p w14:paraId="31C9B252" w14:textId="6AA117FE" w:rsidR="002B7627" w:rsidRPr="00C2118D" w:rsidRDefault="00F744BD" w:rsidP="00211A7C">
      <w:pPr>
        <w:pStyle w:val="ae"/>
        <w:numPr>
          <w:ilvl w:val="2"/>
          <w:numId w:val="3"/>
        </w:numPr>
        <w:shd w:val="clear" w:color="auto" w:fill="FFFFFF"/>
        <w:tabs>
          <w:tab w:val="left" w:pos="1418"/>
        </w:tabs>
        <w:ind w:left="0" w:firstLine="709"/>
        <w:jc w:val="both"/>
      </w:pPr>
      <w:r w:rsidRPr="00C2118D">
        <w:t xml:space="preserve">все прочие </w:t>
      </w:r>
      <w:r w:rsidR="008E6AA9" w:rsidRPr="00C2118D">
        <w:t>затраты и расходы Подрядчика, связанные выполнением</w:t>
      </w:r>
      <w:r w:rsidR="002B7627" w:rsidRPr="00C2118D">
        <w:t xml:space="preserve"> </w:t>
      </w:r>
      <w:r w:rsidR="008E6AA9" w:rsidRPr="00C2118D">
        <w:t>Работ</w:t>
      </w:r>
      <w:r w:rsidR="00186B72">
        <w:t xml:space="preserve">, </w:t>
      </w:r>
      <w:r w:rsidR="008E6AA9" w:rsidRPr="00C2118D">
        <w:t xml:space="preserve">и исполнением иных </w:t>
      </w:r>
      <w:r w:rsidRPr="00C2118D">
        <w:t>обязательств по Договору</w:t>
      </w:r>
      <w:r w:rsidR="008E6AA9" w:rsidRPr="00C2118D">
        <w:t xml:space="preserve">, а также все </w:t>
      </w:r>
      <w:r w:rsidR="00927E42" w:rsidRPr="00C2118D">
        <w:t>непредвиденные расходы</w:t>
      </w:r>
      <w:r w:rsidR="002B7627" w:rsidRPr="00C2118D">
        <w:t>, которы</w:t>
      </w:r>
      <w:r w:rsidR="00E03891" w:rsidRPr="00C2118D">
        <w:t>е</w:t>
      </w:r>
      <w:r w:rsidR="002B7627" w:rsidRPr="00C2118D">
        <w:t xml:space="preserve"> мо</w:t>
      </w:r>
      <w:r w:rsidR="00E03891" w:rsidRPr="00C2118D">
        <w:t>гу</w:t>
      </w:r>
      <w:r w:rsidR="002B7627" w:rsidRPr="00C2118D">
        <w:t xml:space="preserve">т возникнуть у </w:t>
      </w:r>
      <w:r w:rsidRPr="00C2118D">
        <w:t xml:space="preserve">Подрядчика </w:t>
      </w:r>
      <w:r w:rsidR="009D139C" w:rsidRPr="00C2118D">
        <w:t xml:space="preserve">в </w:t>
      </w:r>
      <w:r w:rsidRPr="00C2118D">
        <w:t>течение срока действия Договора.</w:t>
      </w:r>
    </w:p>
    <w:p w14:paraId="21CAB953" w14:textId="77777777" w:rsidR="002B7627" w:rsidRPr="00C2118D" w:rsidRDefault="00AC05B7" w:rsidP="00211A7C">
      <w:pPr>
        <w:pStyle w:val="ae"/>
        <w:numPr>
          <w:ilvl w:val="1"/>
          <w:numId w:val="3"/>
        </w:numPr>
        <w:shd w:val="clear" w:color="auto" w:fill="FFFFFF"/>
        <w:tabs>
          <w:tab w:val="left" w:pos="1134"/>
        </w:tabs>
        <w:ind w:left="0" w:firstLine="709"/>
        <w:jc w:val="both"/>
        <w:rPr>
          <w:bCs/>
        </w:rPr>
      </w:pPr>
      <w:r>
        <w:rPr>
          <w:bCs/>
        </w:rPr>
        <w:t>Изменение</w:t>
      </w:r>
      <w:r w:rsidRPr="00C2118D">
        <w:rPr>
          <w:bCs/>
        </w:rPr>
        <w:t xml:space="preserve"> </w:t>
      </w:r>
      <w:r w:rsidR="00562D4F" w:rsidRPr="00C2118D">
        <w:rPr>
          <w:bCs/>
        </w:rPr>
        <w:t xml:space="preserve">стоимости Работ по Договору </w:t>
      </w:r>
      <w:r w:rsidR="002B7627" w:rsidRPr="00C2118D">
        <w:rPr>
          <w:bCs/>
        </w:rPr>
        <w:t>не требует заключения дополнительного соглашения к Договору</w:t>
      </w:r>
      <w:r w:rsidR="009A2AC8" w:rsidRPr="00C2118D">
        <w:rPr>
          <w:bCs/>
        </w:rPr>
        <w:t xml:space="preserve"> только в случае</w:t>
      </w:r>
      <w:r w:rsidR="00CD1315" w:rsidRPr="00C2118D">
        <w:rPr>
          <w:bCs/>
        </w:rPr>
        <w:t>,</w:t>
      </w:r>
      <w:r w:rsidR="002B7627" w:rsidRPr="00C2118D">
        <w:rPr>
          <w:bCs/>
        </w:rPr>
        <w:t xml:space="preserve"> когда </w:t>
      </w:r>
      <w:r w:rsidR="00562D4F" w:rsidRPr="00C2118D">
        <w:rPr>
          <w:bCs/>
        </w:rPr>
        <w:t>оно</w:t>
      </w:r>
      <w:r w:rsidR="002B7627" w:rsidRPr="00C2118D">
        <w:rPr>
          <w:bCs/>
        </w:rPr>
        <w:t xml:space="preserve"> </w:t>
      </w:r>
      <w:r w:rsidR="00CD1315" w:rsidRPr="00C2118D">
        <w:rPr>
          <w:bCs/>
        </w:rPr>
        <w:t>вызвано</w:t>
      </w:r>
      <w:r w:rsidR="002B7627" w:rsidRPr="00C2118D">
        <w:rPr>
          <w:bCs/>
        </w:rPr>
        <w:t xml:space="preserve"> изменением ставки российского НДС.</w:t>
      </w:r>
    </w:p>
    <w:p w14:paraId="79346E34" w14:textId="77777777" w:rsidR="00927EAE" w:rsidRPr="00C2118D" w:rsidRDefault="00927EAE" w:rsidP="00211A7C">
      <w:pPr>
        <w:pStyle w:val="ae"/>
        <w:numPr>
          <w:ilvl w:val="1"/>
          <w:numId w:val="3"/>
        </w:numPr>
        <w:shd w:val="clear" w:color="auto" w:fill="FFFFFF"/>
        <w:tabs>
          <w:tab w:val="left" w:pos="1134"/>
        </w:tabs>
        <w:ind w:left="0" w:firstLine="709"/>
        <w:jc w:val="both"/>
        <w:rPr>
          <w:bCs/>
        </w:rPr>
      </w:pPr>
      <w:bookmarkStart w:id="11" w:name="_Ref361858588"/>
      <w:bookmarkStart w:id="12" w:name="_Ref361834675"/>
      <w:r w:rsidRPr="00C2118D">
        <w:rPr>
          <w:bCs/>
        </w:rPr>
        <w:t>Оплата по Договору осуществляется Заказчиком в следующем порядке:</w:t>
      </w:r>
      <w:bookmarkEnd w:id="11"/>
      <w:bookmarkEnd w:id="12"/>
    </w:p>
    <w:p w14:paraId="79B320F1" w14:textId="5426461C" w:rsidR="00E422CF" w:rsidRDefault="00135063" w:rsidP="00670E6D">
      <w:pPr>
        <w:pStyle w:val="ae"/>
        <w:numPr>
          <w:ilvl w:val="2"/>
          <w:numId w:val="3"/>
        </w:numPr>
        <w:shd w:val="clear" w:color="auto" w:fill="FFFFFF"/>
        <w:tabs>
          <w:tab w:val="left" w:pos="1418"/>
        </w:tabs>
        <w:ind w:left="0" w:firstLine="709"/>
        <w:jc w:val="both"/>
      </w:pPr>
      <w:bookmarkStart w:id="13" w:name="_Ref373242766"/>
      <w:bookmarkStart w:id="14" w:name="_Ref361834178"/>
      <w:bookmarkStart w:id="15" w:name="_Ref361335023"/>
      <w:r>
        <w:t xml:space="preserve">Авансовый платеж в счет стоимости Работ по Договору в размере 10 (десяти) процентов от Цены Договора </w:t>
      </w:r>
      <w:r>
        <w:rPr>
          <w:highlight w:val="lightGray"/>
        </w:rPr>
        <w:t>(за исключением непредвиденных работ и затрат)</w:t>
      </w:r>
      <w:r>
        <w:t xml:space="preserve"> без учета НДС, кроме того НДС по ставке, установленной статьей 164 НК РФ на дату выплаты авансового платежа выплачивается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в соответствии с пунктом 3.2 Договора</w:t>
      </w:r>
      <w:r>
        <w:rPr>
          <w:rStyle w:val="a8"/>
        </w:rPr>
        <w:footnoteReference w:id="4"/>
      </w:r>
      <w:r>
        <w:t>, но не ранее, чем за 30 (тридцать) календарных дней до даты начала выполнения Работ, определенной в пункте 1.5. Договора, и с учетом пункта 3.5.3 Договора</w:t>
      </w:r>
      <w:r w:rsidR="00E422CF" w:rsidRPr="00FF42AC">
        <w:t>.</w:t>
      </w:r>
      <w:bookmarkEnd w:id="13"/>
    </w:p>
    <w:p w14:paraId="33B11992" w14:textId="2E44CD3D" w:rsidR="002610D2" w:rsidRPr="002610D2" w:rsidRDefault="00E11330" w:rsidP="00211A7C">
      <w:pPr>
        <w:pStyle w:val="ae"/>
        <w:numPr>
          <w:ilvl w:val="2"/>
          <w:numId w:val="3"/>
        </w:numPr>
        <w:ind w:left="0" w:firstLine="709"/>
        <w:jc w:val="both"/>
      </w:pPr>
      <w:r>
        <w:t xml:space="preserve">Окончательный платеж </w:t>
      </w:r>
      <w:r w:rsidR="002610D2" w:rsidRPr="002610D2">
        <w:t xml:space="preserve">в размере 90% (девяноста процентов) от </w:t>
      </w:r>
      <w:r>
        <w:t xml:space="preserve">Цены Договора </w:t>
      </w:r>
      <w:r w:rsidR="002610D2" w:rsidRPr="002610D2">
        <w:t xml:space="preserve"> </w:t>
      </w:r>
      <w:r w:rsidRPr="002610D2">
        <w:t>выплачива</w:t>
      </w:r>
      <w:r w:rsidRPr="0068053B">
        <w:t>е</w:t>
      </w:r>
      <w:r w:rsidRPr="002610D2">
        <w:t xml:space="preserve">тся </w:t>
      </w:r>
      <w:r w:rsidR="002610D2" w:rsidRPr="002610D2">
        <w:t xml:space="preserve">в </w:t>
      </w:r>
      <w:r w:rsidR="00D96D53" w:rsidRPr="0068053B">
        <w:rPr>
          <w:bCs/>
        </w:rPr>
        <w:t>20 (двадцати) календарных дней</w:t>
      </w:r>
      <w:r w:rsidR="00D96D53" w:rsidRPr="0068053B">
        <w:rPr>
          <w:rStyle w:val="a8"/>
          <w:bCs/>
        </w:rPr>
        <w:footnoteReference w:id="5"/>
      </w:r>
      <w:r w:rsidR="00D96D53" w:rsidRPr="0068053B">
        <w:rPr>
          <w:bCs/>
        </w:rPr>
        <w:t xml:space="preserve"> / 7 (семи) рабочих</w:t>
      </w:r>
      <w:r w:rsidR="00D96D53" w:rsidRPr="0068053B">
        <w:t xml:space="preserve"> дней</w:t>
      </w:r>
      <w:r w:rsidR="00D96D53" w:rsidRPr="0068053B">
        <w:rPr>
          <w:rStyle w:val="a8"/>
        </w:rPr>
        <w:footnoteReference w:id="6"/>
      </w:r>
      <w:r w:rsidR="00D96D53" w:rsidRPr="0068053B">
        <w:t xml:space="preserve"> </w:t>
      </w:r>
      <w:r w:rsidR="002610D2" w:rsidRPr="002610D2">
        <w:rPr>
          <w:vertAlign w:val="superscript"/>
        </w:rPr>
        <w:t xml:space="preserve"> </w:t>
      </w:r>
      <w:r w:rsidR="002610D2" w:rsidRPr="002610D2">
        <w:t>с даты подписания Сторонами документов, указанных в пункте 4.</w:t>
      </w:r>
      <w:r w:rsidR="005B4F4B">
        <w:t>3</w:t>
      </w:r>
      <w:r w:rsidR="002610D2" w:rsidRPr="002610D2">
        <w:t xml:space="preserve"> Договора, на основании счёта, выставленного Подрядчиком, и с учетом пункта 3.5.</w:t>
      </w:r>
      <w:r w:rsidR="0007689A" w:rsidRPr="0068053B">
        <w:t>3</w:t>
      </w:r>
      <w:r w:rsidR="00766FDB" w:rsidRPr="002610D2">
        <w:t xml:space="preserve"> </w:t>
      </w:r>
      <w:r w:rsidR="002610D2" w:rsidRPr="002610D2">
        <w:t>Договора.</w:t>
      </w:r>
    </w:p>
    <w:p w14:paraId="71DB6F22" w14:textId="5EA4A723" w:rsidR="00F1550E" w:rsidRPr="00C2118D" w:rsidRDefault="00F1550E" w:rsidP="00211A7C">
      <w:pPr>
        <w:pStyle w:val="ae"/>
        <w:numPr>
          <w:ilvl w:val="2"/>
          <w:numId w:val="3"/>
        </w:numPr>
        <w:shd w:val="clear" w:color="auto" w:fill="FFFFFF"/>
        <w:tabs>
          <w:tab w:val="left" w:pos="1418"/>
        </w:tabs>
        <w:ind w:left="0" w:firstLine="709"/>
        <w:jc w:val="both"/>
      </w:pPr>
      <w:r w:rsidRPr="00FF42AC">
        <w:t>В случае выставления Подрядчиком счета на сумму менее размера предусмотренного Договором платежа, оплата осуществляется</w:t>
      </w:r>
      <w:r w:rsidRPr="00C2118D">
        <w:t xml:space="preserve">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BD6FB4">
        <w:t xml:space="preserve">Заказчиком </w:t>
      </w:r>
      <w:r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8F6BCC">
        <w:t>.</w:t>
      </w:r>
    </w:p>
    <w:bookmarkEnd w:id="14"/>
    <w:p w14:paraId="57C4156F" w14:textId="77777777" w:rsidR="00A162B1" w:rsidRPr="00670E6D" w:rsidRDefault="00A162B1" w:rsidP="00670E6D">
      <w:pPr>
        <w:pStyle w:val="ae"/>
        <w:numPr>
          <w:ilvl w:val="1"/>
          <w:numId w:val="3"/>
        </w:numPr>
        <w:shd w:val="clear" w:color="auto" w:fill="FFFFFF"/>
        <w:tabs>
          <w:tab w:val="left" w:pos="1134"/>
          <w:tab w:val="left" w:pos="1418"/>
        </w:tabs>
        <w:ind w:left="0" w:firstLine="709"/>
        <w:jc w:val="both"/>
        <w:rPr>
          <w:bCs/>
        </w:rPr>
      </w:pPr>
      <w:r w:rsidRPr="00670E6D">
        <w:rPr>
          <w:bCs/>
        </w:rPr>
        <w:t xml:space="preserve">Расчеты </w:t>
      </w:r>
      <w:r w:rsidR="00FE63D4" w:rsidRPr="00670E6D">
        <w:rPr>
          <w:bCs/>
        </w:rPr>
        <w:t xml:space="preserve">по Договору </w:t>
      </w:r>
      <w:r w:rsidRPr="00670E6D">
        <w:rPr>
          <w:bCs/>
        </w:rPr>
        <w:t xml:space="preserve">осуществляются в валюте Российской Федерации. Оплата производится </w:t>
      </w:r>
      <w:r w:rsidR="00FE63D4" w:rsidRPr="00670E6D">
        <w:rPr>
          <w:bCs/>
        </w:rPr>
        <w:t xml:space="preserve">Заказчиком </w:t>
      </w:r>
      <w:r w:rsidRPr="00670E6D">
        <w:rPr>
          <w:bCs/>
        </w:rPr>
        <w:t xml:space="preserve">путем перечисления </w:t>
      </w:r>
      <w:r w:rsidR="0057591C" w:rsidRPr="00670E6D">
        <w:rPr>
          <w:bCs/>
        </w:rPr>
        <w:t xml:space="preserve">денежных средств </w:t>
      </w:r>
      <w:r w:rsidRPr="00670E6D">
        <w:rPr>
          <w:bCs/>
        </w:rPr>
        <w:t>на расчетный счет Подрядчика,</w:t>
      </w:r>
      <w:r w:rsidR="0057591C" w:rsidRPr="00670E6D">
        <w:rPr>
          <w:bCs/>
        </w:rPr>
        <w:t xml:space="preserve"> указанный в Договоре. </w:t>
      </w:r>
      <w:r w:rsidRPr="00670E6D">
        <w:rPr>
          <w:bCs/>
        </w:rPr>
        <w:t>Обязательств</w:t>
      </w:r>
      <w:r w:rsidR="0057591C" w:rsidRPr="00670E6D">
        <w:rPr>
          <w:bCs/>
        </w:rPr>
        <w:t>о</w:t>
      </w:r>
      <w:r w:rsidRPr="00670E6D">
        <w:rPr>
          <w:bCs/>
        </w:rPr>
        <w:t xml:space="preserve"> Заказчика по </w:t>
      </w:r>
      <w:r w:rsidR="0057591C" w:rsidRPr="00670E6D">
        <w:rPr>
          <w:bCs/>
        </w:rPr>
        <w:t>осуществлению платежа</w:t>
      </w:r>
      <w:r w:rsidRPr="00670E6D">
        <w:rPr>
          <w:bCs/>
        </w:rPr>
        <w:t xml:space="preserve"> счита</w:t>
      </w:r>
      <w:r w:rsidR="0057591C" w:rsidRPr="00670E6D">
        <w:rPr>
          <w:bCs/>
        </w:rPr>
        <w:t>е</w:t>
      </w:r>
      <w:r w:rsidRPr="00670E6D">
        <w:rPr>
          <w:bCs/>
        </w:rPr>
        <w:t>тся исполненным с даты списания денежных средств с расчетного счета Заказчика.</w:t>
      </w:r>
      <w:bookmarkStart w:id="16" w:name="_Ref361336647"/>
    </w:p>
    <w:bookmarkEnd w:id="16"/>
    <w:p w14:paraId="2BF74DD2" w14:textId="45DA46AB" w:rsidR="00A162B1" w:rsidRDefault="00A162B1" w:rsidP="00211A7C">
      <w:pPr>
        <w:pStyle w:val="ae"/>
        <w:numPr>
          <w:ilvl w:val="1"/>
          <w:numId w:val="3"/>
        </w:numPr>
        <w:shd w:val="clear" w:color="auto" w:fill="FFFFFF"/>
        <w:tabs>
          <w:tab w:val="left" w:pos="1134"/>
        </w:tabs>
        <w:ind w:left="0" w:firstLine="709"/>
        <w:jc w:val="both"/>
        <w:rPr>
          <w:bCs/>
        </w:rPr>
      </w:pPr>
      <w:r w:rsidRPr="00C2118D">
        <w:rPr>
          <w:bCs/>
        </w:rPr>
        <w:t xml:space="preserve">За исключением случая, указанного в </w:t>
      </w:r>
      <w:r w:rsidR="00300ECD">
        <w:rPr>
          <w:bCs/>
        </w:rPr>
        <w:t xml:space="preserve">пункте </w:t>
      </w:r>
      <w:r w:rsidR="00985D7A">
        <w:rPr>
          <w:bCs/>
        </w:rPr>
        <w:t>2.3.</w:t>
      </w:r>
      <w:r w:rsidR="00707521" w:rsidRPr="0068053B">
        <w:rPr>
          <w:bCs/>
        </w:rPr>
        <w:t>19</w:t>
      </w:r>
      <w:r w:rsidR="00707521" w:rsidRPr="00C2118D">
        <w:rPr>
          <w:bCs/>
        </w:rPr>
        <w:t xml:space="preserve"> </w:t>
      </w:r>
      <w:r w:rsidRPr="00C2118D">
        <w:rPr>
          <w:bCs/>
        </w:rPr>
        <w:t xml:space="preserve">Договора, любое превышение фактических объемов Работ над объемами Работ, предусмотренными Договором, к оплате </w:t>
      </w:r>
      <w:r w:rsidR="00FE63D4">
        <w:rPr>
          <w:bCs/>
        </w:rPr>
        <w:t xml:space="preserve">Заказчиком </w:t>
      </w:r>
      <w:r w:rsidRPr="00C2118D">
        <w:rPr>
          <w:bCs/>
        </w:rPr>
        <w:t>не принимается и считается включенным в Цену Договора.</w:t>
      </w:r>
    </w:p>
    <w:p w14:paraId="49E40E78" w14:textId="4BE304CC" w:rsidR="00E509E7" w:rsidRPr="003577B9" w:rsidRDefault="00E509E7" w:rsidP="0068053B">
      <w:pPr>
        <w:pStyle w:val="ae"/>
        <w:numPr>
          <w:ilvl w:val="1"/>
          <w:numId w:val="3"/>
        </w:numPr>
        <w:shd w:val="clear" w:color="auto" w:fill="FFFFFF"/>
        <w:tabs>
          <w:tab w:val="left" w:pos="1418"/>
        </w:tabs>
        <w:ind w:left="0" w:firstLine="709"/>
        <w:jc w:val="both"/>
        <w:rPr>
          <w:bCs/>
        </w:rPr>
      </w:pPr>
      <w:r w:rsidRPr="0068053B">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sidRPr="0068053B">
        <w:rPr>
          <w:bCs/>
        </w:rPr>
        <w:t>с приложениями</w:t>
      </w:r>
      <w:r w:rsidR="000C0D0C">
        <w:t xml:space="preserve"> (Приложение № </w:t>
      </w:r>
      <w:r w:rsidR="00135063" w:rsidRPr="0068053B">
        <w:t>2</w:t>
      </w:r>
      <w:r w:rsidRPr="0068053B">
        <w:t xml:space="preserve">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(ста) процентов от стоимости непредвиденных работ и затрат производится Заказчиком в течение </w:t>
      </w:r>
      <w:r w:rsidR="00D96D53" w:rsidRPr="0068053B">
        <w:rPr>
          <w:bCs/>
        </w:rPr>
        <w:t>20 (двадцати) календарных дней</w:t>
      </w:r>
      <w:r w:rsidR="00D96D53" w:rsidRPr="0068053B">
        <w:rPr>
          <w:rStyle w:val="a8"/>
          <w:bCs/>
        </w:rPr>
        <w:footnoteReference w:id="7"/>
      </w:r>
      <w:r w:rsidR="00D96D53" w:rsidRPr="0068053B">
        <w:rPr>
          <w:bCs/>
        </w:rPr>
        <w:t xml:space="preserve"> / 7 (семи) рабочих</w:t>
      </w:r>
      <w:r w:rsidR="00D96D53" w:rsidRPr="0068053B">
        <w:t xml:space="preserve"> дней</w:t>
      </w:r>
      <w:r w:rsidR="00D96D53" w:rsidRPr="0068053B">
        <w:rPr>
          <w:rStyle w:val="a8"/>
        </w:rPr>
        <w:footnoteReference w:id="8"/>
      </w:r>
      <w:r w:rsidR="00D96D53" w:rsidRPr="0068053B">
        <w:t xml:space="preserve"> </w:t>
      </w:r>
      <w:r w:rsidRPr="0068053B">
        <w:t xml:space="preserve">с даты подписания Акта КС-2 и Справки КС-3 на основании счета, выставленного Подрядчиком, и с учетом пункта 3.5.3 Договора. Стоимость непредвиденных работ и затрат включается в </w:t>
      </w:r>
      <w:r w:rsidRPr="0068053B">
        <w:rPr>
          <w:bCs/>
        </w:rPr>
        <w:t>общую сумму Акта КС-2, подписываемого Сторонами в соответствии с пунктом 4.</w:t>
      </w:r>
      <w:r w:rsidR="00135063" w:rsidRPr="0068053B">
        <w:rPr>
          <w:bCs/>
        </w:rPr>
        <w:t>1</w:t>
      </w:r>
      <w:r w:rsidRPr="0068053B">
        <w:rPr>
          <w:bCs/>
        </w:rPr>
        <w:t xml:space="preserve"> Договора</w:t>
      </w:r>
      <w:r w:rsidRPr="00E509E7">
        <w:rPr>
          <w:bCs/>
        </w:rPr>
        <w:t>.</w:t>
      </w:r>
    </w:p>
    <w:p w14:paraId="1C3BB27B" w14:textId="39E6E41E" w:rsidR="00450DB2" w:rsidRPr="006C131C" w:rsidRDefault="00450DB2" w:rsidP="006C131C">
      <w:pPr>
        <w:pStyle w:val="ae"/>
        <w:numPr>
          <w:ilvl w:val="1"/>
          <w:numId w:val="3"/>
        </w:numPr>
        <w:shd w:val="clear" w:color="auto" w:fill="FFFFFF"/>
        <w:tabs>
          <w:tab w:val="left" w:pos="1134"/>
          <w:tab w:val="left" w:pos="1418"/>
        </w:tabs>
        <w:ind w:left="0" w:firstLine="709"/>
        <w:jc w:val="both"/>
      </w:pPr>
      <w:r w:rsidRPr="006C131C">
        <w:t>Командировочные расходы включаются в стоимост</w:t>
      </w:r>
      <w:r w:rsidR="00296484" w:rsidRPr="006C131C">
        <w:t>ь</w:t>
      </w:r>
      <w:r w:rsidRPr="006C131C">
        <w:t xml:space="preserve"> </w:t>
      </w:r>
      <w:r w:rsidR="000D0456" w:rsidRPr="0068053B">
        <w:t>Работ по Договору</w:t>
      </w:r>
      <w:r w:rsidR="000D0456" w:rsidRPr="006C131C" w:rsidDel="000D0456">
        <w:t xml:space="preserve"> </w:t>
      </w:r>
      <w:r w:rsidR="00837B1E" w:rsidRPr="006C131C">
        <w:t>в соответствии с расчетом</w:t>
      </w:r>
      <w:r w:rsidR="00BB2271" w:rsidRPr="006C131C">
        <w:t xml:space="preserve">, </w:t>
      </w:r>
      <w:r w:rsidR="00837B1E" w:rsidRPr="006C131C">
        <w:t xml:space="preserve">прилагаемым </w:t>
      </w:r>
      <w:r w:rsidRPr="006C131C">
        <w:t>к Сводному сметному расчету</w:t>
      </w:r>
      <w:r w:rsidR="00837B1E" w:rsidRPr="006C131C">
        <w:t xml:space="preserve"> </w:t>
      </w:r>
      <w:r w:rsidR="001D5C5B" w:rsidRPr="006C131C">
        <w:rPr>
          <w:bCs/>
        </w:rPr>
        <w:t>с приложениями</w:t>
      </w:r>
      <w:r w:rsidR="001D5C5B" w:rsidRPr="006C131C">
        <w:t xml:space="preserve"> </w:t>
      </w:r>
      <w:r w:rsidRPr="006C131C">
        <w:t xml:space="preserve">(Приложение № </w:t>
      </w:r>
      <w:r w:rsidR="00F566BC" w:rsidRPr="0068053B">
        <w:t>2</w:t>
      </w:r>
      <w:r w:rsidR="00F566BC" w:rsidRPr="006C131C">
        <w:t xml:space="preserve"> </w:t>
      </w:r>
      <w:r w:rsidR="00837B1E" w:rsidRPr="006C131C">
        <w:t>к Договору</w:t>
      </w:r>
      <w:r w:rsidRPr="006C131C">
        <w:t>). Размеры расходов, связанных со служебными командировками, определяются коллективным договором и</w:t>
      </w:r>
      <w:r w:rsidR="00837B1E" w:rsidRPr="006C131C">
        <w:t xml:space="preserve"> </w:t>
      </w:r>
      <w:r w:rsidRPr="006C131C">
        <w:t>/</w:t>
      </w:r>
      <w:r w:rsidR="00837B1E" w:rsidRPr="006C131C">
        <w:t xml:space="preserve"> </w:t>
      </w:r>
      <w:r w:rsidRPr="006C131C">
        <w:t>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w:t>
      </w:r>
      <w:r w:rsidR="008F6BCC" w:rsidRPr="006C131C">
        <w:t xml:space="preserve">, </w:t>
      </w:r>
      <w:r w:rsidR="004725EC" w:rsidRPr="006C131C">
        <w:t>который предоставляется Подрядчику по запросу</w:t>
      </w:r>
      <w:r w:rsidRPr="006C131C">
        <w:t xml:space="preserve">. Оплата командировочных расходов производится </w:t>
      </w:r>
      <w:r w:rsidR="00837B1E" w:rsidRPr="006C131C">
        <w:t xml:space="preserve">Заказчиком в порядке, установленном Договором для </w:t>
      </w:r>
      <w:r w:rsidR="00E07020" w:rsidRPr="006C131C">
        <w:t xml:space="preserve">оплаты </w:t>
      </w:r>
      <w:r w:rsidR="00E07020" w:rsidRPr="000D0456">
        <w:t xml:space="preserve">стоимости </w:t>
      </w:r>
      <w:r w:rsidR="000D0456" w:rsidRPr="0068053B">
        <w:t>Работ по Договору</w:t>
      </w:r>
      <w:r w:rsidR="000D0456" w:rsidRPr="006C131C" w:rsidDel="000D0456">
        <w:t xml:space="preserve"> </w:t>
      </w:r>
      <w:r w:rsidRPr="006C131C">
        <w:t xml:space="preserve">. Подрядчик обязан представлять по запросу Заказчика копии </w:t>
      </w:r>
      <w:r w:rsidR="00837B1E" w:rsidRPr="006C131C">
        <w:t xml:space="preserve">следующих </w:t>
      </w:r>
      <w:r w:rsidRPr="006C131C">
        <w:t>документов, заверенных Подрядчиком</w:t>
      </w:r>
      <w:r w:rsidR="00837B1E" w:rsidRPr="006C131C">
        <w:t>, в том числе</w:t>
      </w:r>
      <w:r w:rsidRPr="006C131C">
        <w:t>: приказ о командировке, проездные билеты, счета на оплату за проживание в гостинице и авансовые отчеты.</w:t>
      </w:r>
    </w:p>
    <w:p w14:paraId="220737ED" w14:textId="49E98C7F" w:rsidR="00020803" w:rsidRPr="006C131C" w:rsidRDefault="00020803" w:rsidP="006C131C">
      <w:pPr>
        <w:pStyle w:val="ae"/>
        <w:numPr>
          <w:ilvl w:val="1"/>
          <w:numId w:val="3"/>
        </w:numPr>
        <w:shd w:val="clear" w:color="auto" w:fill="FFFFFF"/>
        <w:tabs>
          <w:tab w:val="left" w:pos="1134"/>
        </w:tabs>
        <w:ind w:left="0" w:firstLine="709"/>
        <w:jc w:val="both"/>
        <w:rPr>
          <w:bCs/>
        </w:rPr>
      </w:pPr>
      <w:bookmarkStart w:id="17" w:name="_Ref361834251"/>
      <w:bookmarkEnd w:id="15"/>
      <w:r w:rsidRPr="006C131C">
        <w:rPr>
          <w:bCs/>
        </w:rPr>
        <w:t>Индексация</w:t>
      </w:r>
      <w:r w:rsidR="00C74281" w:rsidRPr="006C131C">
        <w:rPr>
          <w:bCs/>
        </w:rPr>
        <w:t xml:space="preserve"> Цены Договора не допускается.</w:t>
      </w:r>
    </w:p>
    <w:p w14:paraId="1FBFB0A4" w14:textId="5521EEFF" w:rsidR="00C74281" w:rsidRPr="00C2118D" w:rsidRDefault="00C74281" w:rsidP="00211A7C">
      <w:pPr>
        <w:pStyle w:val="ae"/>
        <w:numPr>
          <w:ilvl w:val="1"/>
          <w:numId w:val="3"/>
        </w:numPr>
        <w:shd w:val="clear" w:color="auto" w:fill="FFFFFF"/>
        <w:tabs>
          <w:tab w:val="left" w:pos="1134"/>
        </w:tabs>
        <w:ind w:left="0" w:firstLine="709"/>
        <w:jc w:val="both"/>
        <w:rPr>
          <w:bCs/>
        </w:rPr>
      </w:pPr>
      <w:r w:rsidRPr="006110F4">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t>выполненных Подрядчиком Работ</w:t>
      </w:r>
      <w:r w:rsidRPr="006110F4">
        <w:t>.</w:t>
      </w:r>
    </w:p>
    <w:bookmarkEnd w:id="17"/>
    <w:p w14:paraId="09F9538C" w14:textId="2B719421" w:rsidR="00CB4AAE" w:rsidRDefault="0055780F" w:rsidP="004F5B4B">
      <w:pPr>
        <w:pStyle w:val="ae"/>
        <w:shd w:val="clear" w:color="auto" w:fill="FFFFFF"/>
        <w:tabs>
          <w:tab w:val="left" w:pos="1134"/>
        </w:tabs>
        <w:ind w:left="0" w:firstLine="709"/>
        <w:jc w:val="both"/>
      </w:pPr>
      <w:r w:rsidRPr="00A37478">
        <w:t>Заказчик направляет Подрядчику уведомление о проведении сальдо взаимных обязательств Сторон по Договору.</w:t>
      </w:r>
    </w:p>
    <w:p w14:paraId="3F4C7A2C" w14:textId="77777777" w:rsidR="0055780F" w:rsidRPr="00C2118D" w:rsidRDefault="0055780F" w:rsidP="00CE0D55">
      <w:pPr>
        <w:pStyle w:val="ae"/>
        <w:shd w:val="clear" w:color="auto" w:fill="FFFFFF"/>
        <w:tabs>
          <w:tab w:val="left" w:pos="1134"/>
        </w:tabs>
        <w:ind w:left="0" w:firstLine="567"/>
        <w:jc w:val="both"/>
        <w:rPr>
          <w:bCs/>
        </w:rPr>
      </w:pPr>
    </w:p>
    <w:p w14:paraId="3D06CA2C" w14:textId="77777777"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 xml:space="preserve">Порядок сдачи-приемки </w:t>
      </w:r>
      <w:r w:rsidR="00452B83" w:rsidRPr="00C2118D">
        <w:rPr>
          <w:b/>
          <w:bCs/>
        </w:rPr>
        <w:t>Р</w:t>
      </w:r>
      <w:r w:rsidRPr="00C2118D">
        <w:rPr>
          <w:b/>
          <w:bCs/>
        </w:rPr>
        <w:t>абот</w:t>
      </w:r>
    </w:p>
    <w:p w14:paraId="4886C92F" w14:textId="468DC6E1" w:rsidR="00B14A5B" w:rsidRPr="00105AC4" w:rsidRDefault="00B14A5B" w:rsidP="00211A7C">
      <w:pPr>
        <w:pStyle w:val="ae"/>
        <w:numPr>
          <w:ilvl w:val="1"/>
          <w:numId w:val="3"/>
        </w:numPr>
        <w:shd w:val="clear" w:color="auto" w:fill="FFFFFF"/>
        <w:tabs>
          <w:tab w:val="left" w:pos="1134"/>
        </w:tabs>
        <w:ind w:left="0" w:firstLine="709"/>
        <w:jc w:val="both"/>
      </w:pPr>
      <w:bookmarkStart w:id="18" w:name="_Ref361336865"/>
      <w:r w:rsidRPr="00C2118D">
        <w:rPr>
          <w:bCs/>
        </w:rPr>
        <w:t xml:space="preserve">По завершении выполнения </w:t>
      </w:r>
      <w:r w:rsidR="00DB6BCD">
        <w:rPr>
          <w:bCs/>
        </w:rPr>
        <w:t>Работ</w:t>
      </w:r>
      <w:r w:rsidR="006F2BE8" w:rsidRPr="0068053B">
        <w:rPr>
          <w:bCs/>
        </w:rPr>
        <w:t>,</w:t>
      </w:r>
      <w:r w:rsidR="00DB6BCD">
        <w:rPr>
          <w:bCs/>
        </w:rPr>
        <w:t xml:space="preserve"> </w:t>
      </w:r>
      <w:r w:rsidRPr="00C2118D">
        <w:rPr>
          <w:bCs/>
        </w:rPr>
        <w:t xml:space="preserve">Подрядчик </w:t>
      </w:r>
      <w:r w:rsidR="008704E7">
        <w:rPr>
          <w:bCs/>
        </w:rPr>
        <w:t xml:space="preserve">в течение 3 (трех) рабочих дней </w:t>
      </w:r>
      <w:r w:rsidRPr="00C2118D">
        <w:rPr>
          <w:bCs/>
        </w:rPr>
        <w:t>представляет Заказчику подписанные со своей стороны</w:t>
      </w:r>
      <w:r w:rsidRPr="00E34359">
        <w:rPr>
          <w:bCs/>
        </w:rPr>
        <w:t>:</w:t>
      </w:r>
    </w:p>
    <w:p w14:paraId="5071E811" w14:textId="4838FFA8" w:rsidR="00B14A5B" w:rsidRPr="007E33E6" w:rsidRDefault="00B14A5B" w:rsidP="007E33E6">
      <w:pPr>
        <w:pStyle w:val="ae"/>
        <w:numPr>
          <w:ilvl w:val="0"/>
          <w:numId w:val="20"/>
        </w:numPr>
        <w:shd w:val="clear" w:color="auto" w:fill="FFFFFF"/>
        <w:tabs>
          <w:tab w:val="left" w:pos="1418"/>
        </w:tabs>
        <w:ind w:left="0" w:firstLine="709"/>
        <w:jc w:val="both"/>
      </w:pPr>
      <w:r w:rsidRPr="007E33E6">
        <w:t xml:space="preserve">Акт КС-2, Справку КС-3 </w:t>
      </w:r>
      <w:r w:rsidRPr="007E33E6">
        <w:rPr>
          <w:snapToGrid w:val="0"/>
        </w:rPr>
        <w:t>в 2 (двух) экземплярах</w:t>
      </w:r>
      <w:r w:rsidR="0058473E" w:rsidRPr="007E33E6">
        <w:rPr>
          <w:bCs/>
        </w:rPr>
        <w:t xml:space="preserve"> с приложением </w:t>
      </w:r>
      <w:r w:rsidR="0058473E" w:rsidRPr="004A6B66">
        <w:rPr>
          <w:bCs/>
        </w:rPr>
        <w:t>Приемо-сдаточной и Исполнительной документации</w:t>
      </w:r>
      <w:r w:rsidR="0058473E" w:rsidRPr="007E33E6">
        <w:rPr>
          <w:bCs/>
        </w:rPr>
        <w:t xml:space="preserve"> </w:t>
      </w:r>
      <w:r w:rsidR="0058473E" w:rsidRPr="007E33E6">
        <w:t>в 3 (трех) экземплярах</w:t>
      </w:r>
      <w:r w:rsidR="00CB07DE" w:rsidRPr="007E33E6">
        <w:rPr>
          <w:snapToGrid w:val="0"/>
        </w:rPr>
        <w:t>, а также</w:t>
      </w:r>
      <w:r w:rsidR="00CB07DE" w:rsidRPr="007E33E6">
        <w:t xml:space="preserve"> электронные версии Акта КС-2 и Справки КС-3 в формате *gsfx ПК «ГРАНД Сметы» на цифровом носителе</w:t>
      </w:r>
      <w:r w:rsidRPr="007E33E6">
        <w:t>.</w:t>
      </w:r>
    </w:p>
    <w:bookmarkEnd w:id="18"/>
    <w:p w14:paraId="3CE0BA01" w14:textId="5A4958B5" w:rsidR="00B328F4" w:rsidRPr="00C2118D" w:rsidRDefault="000A42C2" w:rsidP="00211A7C">
      <w:pPr>
        <w:pStyle w:val="ae"/>
        <w:numPr>
          <w:ilvl w:val="1"/>
          <w:numId w:val="3"/>
        </w:numPr>
        <w:shd w:val="clear" w:color="auto" w:fill="FFFFFF"/>
        <w:tabs>
          <w:tab w:val="left" w:pos="568"/>
          <w:tab w:val="left" w:pos="1134"/>
        </w:tabs>
        <w:ind w:left="0" w:firstLine="709"/>
        <w:jc w:val="both"/>
        <w:rPr>
          <w:bCs/>
        </w:rPr>
      </w:pPr>
      <w:r w:rsidRPr="00C2118D">
        <w:rPr>
          <w:bCs/>
        </w:rPr>
        <w:t>В</w:t>
      </w:r>
      <w:r w:rsidR="009A2AC8" w:rsidRPr="00C2118D">
        <w:rPr>
          <w:bCs/>
        </w:rPr>
        <w:t xml:space="preserve"> течение</w:t>
      </w:r>
      <w:r w:rsidR="009D00C1" w:rsidRPr="00C2118D">
        <w:rPr>
          <w:bCs/>
        </w:rPr>
        <w:t xml:space="preserve"> </w:t>
      </w:r>
      <w:r w:rsidR="009A2AC8" w:rsidRPr="00C2118D">
        <w:rPr>
          <w:bCs/>
        </w:rPr>
        <w:t>15</w:t>
      </w:r>
      <w:r w:rsidR="009D00C1" w:rsidRPr="00C2118D">
        <w:rPr>
          <w:bCs/>
        </w:rPr>
        <w:t xml:space="preserve"> (</w:t>
      </w:r>
      <w:r w:rsidR="009A2AC8" w:rsidRPr="00C2118D">
        <w:rPr>
          <w:bCs/>
        </w:rPr>
        <w:t>пятнадцати)</w:t>
      </w:r>
      <w:r w:rsidR="004B090F" w:rsidRPr="00C2118D">
        <w:rPr>
          <w:bCs/>
        </w:rPr>
        <w:t xml:space="preserve"> рабочих дн</w:t>
      </w:r>
      <w:r w:rsidR="00511DBF" w:rsidRPr="00C2118D">
        <w:rPr>
          <w:bCs/>
        </w:rPr>
        <w:t>ей</w:t>
      </w:r>
      <w:r w:rsidR="004B090F" w:rsidRPr="00C2118D">
        <w:rPr>
          <w:bCs/>
        </w:rPr>
        <w:t xml:space="preserve"> с</w:t>
      </w:r>
      <w:r w:rsidR="00627685" w:rsidRPr="00C2118D">
        <w:rPr>
          <w:bCs/>
        </w:rPr>
        <w:t xml:space="preserve"> даты получения </w:t>
      </w:r>
      <w:r w:rsidR="00FB41C5" w:rsidRPr="00C2118D">
        <w:rPr>
          <w:bCs/>
        </w:rPr>
        <w:t xml:space="preserve">полного комплекта </w:t>
      </w:r>
      <w:r w:rsidR="00857E19" w:rsidRPr="00C2118D">
        <w:rPr>
          <w:bCs/>
        </w:rPr>
        <w:t>документов</w:t>
      </w:r>
      <w:r w:rsidR="009A2AC8" w:rsidRPr="00C2118D">
        <w:rPr>
          <w:bCs/>
        </w:rPr>
        <w:t xml:space="preserve">, </w:t>
      </w:r>
      <w:r w:rsidR="00F05E5C" w:rsidRPr="00C2118D">
        <w:rPr>
          <w:bCs/>
        </w:rPr>
        <w:t xml:space="preserve">указанных в </w:t>
      </w:r>
      <w:r w:rsidR="004D371B">
        <w:rPr>
          <w:bCs/>
        </w:rPr>
        <w:t>пункт</w:t>
      </w:r>
      <w:r w:rsidR="004D371B" w:rsidRPr="0068053B">
        <w:rPr>
          <w:bCs/>
        </w:rPr>
        <w:t>е</w:t>
      </w:r>
      <w:r w:rsidR="004D371B">
        <w:rPr>
          <w:bCs/>
        </w:rPr>
        <w:t xml:space="preserve"> </w:t>
      </w:r>
      <w:r w:rsidR="00ED0A16">
        <w:rPr>
          <w:bCs/>
        </w:rPr>
        <w:t>4</w:t>
      </w:r>
      <w:r w:rsidR="006A790A">
        <w:rPr>
          <w:bCs/>
        </w:rPr>
        <w:t>.1</w:t>
      </w:r>
      <w:r w:rsidR="008813A3" w:rsidRPr="00C2118D">
        <w:rPr>
          <w:bCs/>
        </w:rPr>
        <w:t xml:space="preserve"> </w:t>
      </w:r>
      <w:r w:rsidR="007D046E" w:rsidRPr="00C2118D">
        <w:rPr>
          <w:bCs/>
        </w:rPr>
        <w:t>Договор</w:t>
      </w:r>
      <w:r w:rsidR="009A2AC8" w:rsidRPr="00C2118D">
        <w:rPr>
          <w:bCs/>
        </w:rPr>
        <w:t>а</w:t>
      </w:r>
      <w:r w:rsidR="00E002F9" w:rsidRPr="00C2118D">
        <w:rPr>
          <w:bCs/>
        </w:rPr>
        <w:t xml:space="preserve">, Заказчик </w:t>
      </w:r>
      <w:r w:rsidR="004B090F" w:rsidRPr="00C2118D">
        <w:rPr>
          <w:bCs/>
        </w:rPr>
        <w:t xml:space="preserve">подписывает </w:t>
      </w:r>
      <w:r w:rsidR="00CF0D5E" w:rsidRPr="00C2118D">
        <w:rPr>
          <w:bCs/>
        </w:rPr>
        <w:t>и передает Подрядчику 1 (од</w:t>
      </w:r>
      <w:r w:rsidR="00E53B78" w:rsidRPr="00C2118D">
        <w:rPr>
          <w:bCs/>
        </w:rPr>
        <w:t>и</w:t>
      </w:r>
      <w:r w:rsidR="00CF0D5E" w:rsidRPr="00C2118D">
        <w:rPr>
          <w:bCs/>
        </w:rPr>
        <w:t>н) экземпляр</w:t>
      </w:r>
      <w:r w:rsidR="00857E19" w:rsidRPr="00C2118D">
        <w:rPr>
          <w:bCs/>
        </w:rPr>
        <w:t xml:space="preserve"> </w:t>
      </w:r>
      <w:r w:rsidR="00CA747B" w:rsidRPr="00C2118D">
        <w:rPr>
          <w:bCs/>
        </w:rPr>
        <w:t xml:space="preserve">каждого </w:t>
      </w:r>
      <w:r w:rsidR="00857E19" w:rsidRPr="00C2118D">
        <w:rPr>
          <w:bCs/>
        </w:rPr>
        <w:t xml:space="preserve">указанного </w:t>
      </w:r>
      <w:r w:rsidR="00FB41C5" w:rsidRPr="00C2118D">
        <w:rPr>
          <w:bCs/>
        </w:rPr>
        <w:t>акта</w:t>
      </w:r>
      <w:r w:rsidR="00196C85" w:rsidRPr="00C2118D">
        <w:rPr>
          <w:bCs/>
        </w:rPr>
        <w:t>, либо</w:t>
      </w:r>
      <w:r w:rsidRPr="00C2118D">
        <w:rPr>
          <w:bCs/>
        </w:rPr>
        <w:t xml:space="preserve"> направляет </w:t>
      </w:r>
      <w:r w:rsidR="00CF0D5E" w:rsidRPr="00C2118D">
        <w:rPr>
          <w:bCs/>
        </w:rPr>
        <w:t xml:space="preserve">Подрядчику письменный мотивированный отказ от приемки Работ </w:t>
      </w:r>
      <w:r w:rsidR="00537687" w:rsidRPr="00C2118D">
        <w:rPr>
          <w:bCs/>
        </w:rPr>
        <w:t xml:space="preserve"> </w:t>
      </w:r>
      <w:r w:rsidR="00CF0D5E" w:rsidRPr="00C2118D">
        <w:rPr>
          <w:bCs/>
        </w:rPr>
        <w:t>(далее – «</w:t>
      </w:r>
      <w:r w:rsidR="004B090F" w:rsidRPr="00C2118D">
        <w:rPr>
          <w:bCs/>
        </w:rPr>
        <w:t>Ведомость замечаний</w:t>
      </w:r>
      <w:r w:rsidR="00CF0D5E" w:rsidRPr="00C2118D">
        <w:rPr>
          <w:bCs/>
        </w:rPr>
        <w:t>»)</w:t>
      </w:r>
      <w:r w:rsidR="004B090F" w:rsidRPr="00C2118D">
        <w:rPr>
          <w:bCs/>
        </w:rPr>
        <w:t>, в которо</w:t>
      </w:r>
      <w:r w:rsidR="007D046E" w:rsidRPr="00C2118D">
        <w:rPr>
          <w:bCs/>
        </w:rPr>
        <w:t>м</w:t>
      </w:r>
      <w:r w:rsidR="004B090F" w:rsidRPr="00C2118D">
        <w:rPr>
          <w:bCs/>
        </w:rPr>
        <w:t xml:space="preserve"> </w:t>
      </w:r>
      <w:r w:rsidR="00CF0D5E" w:rsidRPr="00C2118D">
        <w:rPr>
          <w:bCs/>
        </w:rPr>
        <w:t xml:space="preserve">отражает </w:t>
      </w:r>
      <w:r w:rsidR="004B090F" w:rsidRPr="00C2118D">
        <w:rPr>
          <w:bCs/>
        </w:rPr>
        <w:t>недостатки</w:t>
      </w:r>
      <w:r w:rsidR="00B07696" w:rsidRPr="00B07696">
        <w:rPr>
          <w:bCs/>
        </w:rPr>
        <w:t>, несоответствия и / или дефекты</w:t>
      </w:r>
      <w:r w:rsidR="00C926E1" w:rsidRPr="00C2118D">
        <w:rPr>
          <w:bCs/>
        </w:rPr>
        <w:t xml:space="preserve"> </w:t>
      </w:r>
      <w:r w:rsidR="0043217C" w:rsidRPr="00C2118D">
        <w:rPr>
          <w:bCs/>
        </w:rPr>
        <w:t>Р</w:t>
      </w:r>
      <w:r w:rsidR="00C926E1" w:rsidRPr="00C2118D">
        <w:rPr>
          <w:bCs/>
        </w:rPr>
        <w:t>абот</w:t>
      </w:r>
      <w:r w:rsidR="00196C85" w:rsidRPr="00C2118D">
        <w:rPr>
          <w:bCs/>
        </w:rPr>
        <w:t>,</w:t>
      </w:r>
      <w:r w:rsidR="004B090F" w:rsidRPr="00C2118D">
        <w:rPr>
          <w:bCs/>
        </w:rPr>
        <w:t xml:space="preserve"> а также срок </w:t>
      </w:r>
      <w:r w:rsidR="00C926E1" w:rsidRPr="00C2118D">
        <w:rPr>
          <w:bCs/>
        </w:rPr>
        <w:t xml:space="preserve">на </w:t>
      </w:r>
      <w:r w:rsidR="004B090F" w:rsidRPr="00C2118D">
        <w:rPr>
          <w:bCs/>
        </w:rPr>
        <w:t>их устранени</w:t>
      </w:r>
      <w:r w:rsidR="00C926E1" w:rsidRPr="00C2118D">
        <w:rPr>
          <w:bCs/>
        </w:rPr>
        <w:t>е</w:t>
      </w:r>
      <w:r w:rsidR="004B090F" w:rsidRPr="00C2118D">
        <w:rPr>
          <w:bCs/>
        </w:rPr>
        <w:t>.</w:t>
      </w:r>
    </w:p>
    <w:p w14:paraId="144C8C70" w14:textId="55D242B0" w:rsidR="00CF0D5E" w:rsidRPr="00C2118D" w:rsidRDefault="00CE2084" w:rsidP="00211A7C">
      <w:pPr>
        <w:pStyle w:val="ae"/>
        <w:numPr>
          <w:ilvl w:val="1"/>
          <w:numId w:val="3"/>
        </w:numPr>
        <w:shd w:val="clear" w:color="auto" w:fill="FFFFFF"/>
        <w:tabs>
          <w:tab w:val="left" w:pos="568"/>
          <w:tab w:val="left" w:pos="1134"/>
        </w:tabs>
        <w:ind w:left="0" w:firstLine="709"/>
        <w:jc w:val="both"/>
        <w:rPr>
          <w:bCs/>
        </w:rPr>
      </w:pPr>
      <w:r w:rsidRPr="00C2118D">
        <w:rPr>
          <w:bCs/>
        </w:rPr>
        <w:t>Устранение указанных недостатков</w:t>
      </w:r>
      <w:r w:rsidR="00B07696" w:rsidRPr="00B07696">
        <w:rPr>
          <w:bCs/>
        </w:rPr>
        <w:t>, несоответстви</w:t>
      </w:r>
      <w:r w:rsidR="00B07696">
        <w:rPr>
          <w:bCs/>
        </w:rPr>
        <w:t>й</w:t>
      </w:r>
      <w:r w:rsidR="00B07696" w:rsidRPr="00B07696">
        <w:rPr>
          <w:bCs/>
        </w:rPr>
        <w:t xml:space="preserve"> и / или дефект</w:t>
      </w:r>
      <w:r w:rsidR="00B07696">
        <w:rPr>
          <w:bCs/>
        </w:rPr>
        <w:t>ов, выявленных Заказчиком,</w:t>
      </w:r>
      <w:r w:rsidRPr="00C2118D">
        <w:rPr>
          <w:bCs/>
        </w:rPr>
        <w:t xml:space="preserve"> осуществляется Подрядчиком </w:t>
      </w:r>
      <w:r w:rsidR="00DA3F0D" w:rsidRPr="00C2118D">
        <w:rPr>
          <w:bCs/>
        </w:rPr>
        <w:t>своими силами и за свой счет</w:t>
      </w:r>
      <w:r w:rsidRPr="00C2118D">
        <w:rPr>
          <w:bCs/>
        </w:rPr>
        <w:t xml:space="preserve"> в срок, указанны</w:t>
      </w:r>
      <w:r w:rsidR="00D26AFA" w:rsidRPr="00C2118D">
        <w:rPr>
          <w:bCs/>
        </w:rPr>
        <w:t>й</w:t>
      </w:r>
      <w:r w:rsidRPr="00C2118D">
        <w:rPr>
          <w:bCs/>
        </w:rPr>
        <w:t xml:space="preserve"> в Ведомости замечаний.</w:t>
      </w:r>
      <w:r w:rsidR="00CF0D5E" w:rsidRPr="00C2118D">
        <w:rPr>
          <w:bCs/>
        </w:rPr>
        <w:t xml:space="preserve"> Указание Заказчиком срока новой приемки не влечет переноса установленного Договором срока выполнения Работ </w:t>
      </w:r>
      <w:r w:rsidR="00537687" w:rsidRPr="00C2118D">
        <w:rPr>
          <w:bCs/>
        </w:rPr>
        <w:t xml:space="preserve"> </w:t>
      </w:r>
      <w:r w:rsidR="00CF0D5E" w:rsidRPr="00C2118D">
        <w:rPr>
          <w:bCs/>
        </w:rPr>
        <w:t>и не исключает ответственности Подрядчика за его нарушение.</w:t>
      </w:r>
    </w:p>
    <w:p w14:paraId="57B45085" w14:textId="24141748"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По</w:t>
      </w:r>
      <w:r w:rsidR="007D046E" w:rsidRPr="00C2118D">
        <w:rPr>
          <w:bCs/>
        </w:rPr>
        <w:t xml:space="preserve">вторная приемка </w:t>
      </w:r>
      <w:r w:rsidR="00755417">
        <w:rPr>
          <w:bCs/>
        </w:rPr>
        <w:t xml:space="preserve">Заказчиком </w:t>
      </w:r>
      <w:r w:rsidR="004860E9" w:rsidRPr="00C2118D">
        <w:rPr>
          <w:bCs/>
        </w:rPr>
        <w:t>выполненных</w:t>
      </w:r>
      <w:r w:rsidR="00DD60B8" w:rsidRPr="00C2118D">
        <w:rPr>
          <w:bCs/>
        </w:rPr>
        <w:t xml:space="preserve"> Работ </w:t>
      </w:r>
      <w:r w:rsidR="00537687" w:rsidRPr="00C2118D">
        <w:rPr>
          <w:bCs/>
        </w:rPr>
        <w:t xml:space="preserve"> </w:t>
      </w:r>
      <w:r w:rsidR="00C926E1" w:rsidRPr="00C2118D">
        <w:rPr>
          <w:bCs/>
        </w:rPr>
        <w:t>после устранения</w:t>
      </w:r>
      <w:r w:rsidR="00DD60B8" w:rsidRPr="00C2118D">
        <w:rPr>
          <w:bCs/>
        </w:rPr>
        <w:t xml:space="preserve"> </w:t>
      </w:r>
      <w:r w:rsidR="00C926E1" w:rsidRPr="00C2118D">
        <w:rPr>
          <w:bCs/>
        </w:rPr>
        <w:t>н</w:t>
      </w:r>
      <w:r w:rsidR="00DD60B8" w:rsidRPr="00C2118D">
        <w:rPr>
          <w:bCs/>
        </w:rPr>
        <w:t>едостатк</w:t>
      </w:r>
      <w:r w:rsidR="00C926E1" w:rsidRPr="00C2118D">
        <w:rPr>
          <w:bCs/>
        </w:rPr>
        <w:t>ов</w:t>
      </w:r>
      <w:r w:rsidR="00DD60B8" w:rsidRPr="00C2118D">
        <w:rPr>
          <w:bCs/>
        </w:rPr>
        <w:t xml:space="preserve">, </w:t>
      </w:r>
      <w:r w:rsidRPr="00C2118D">
        <w:rPr>
          <w:bCs/>
        </w:rPr>
        <w:t>указанны</w:t>
      </w:r>
      <w:r w:rsidR="00C926E1" w:rsidRPr="00C2118D">
        <w:rPr>
          <w:bCs/>
        </w:rPr>
        <w:t>х</w:t>
      </w:r>
      <w:r w:rsidRPr="00C2118D">
        <w:rPr>
          <w:bCs/>
        </w:rPr>
        <w:t xml:space="preserve"> в Ведомости замечаний</w:t>
      </w:r>
      <w:r w:rsidR="00DD60B8" w:rsidRPr="00C2118D">
        <w:rPr>
          <w:bCs/>
        </w:rPr>
        <w:t>,</w:t>
      </w:r>
      <w:r w:rsidRPr="00C2118D">
        <w:rPr>
          <w:bCs/>
        </w:rPr>
        <w:t xml:space="preserve"> </w:t>
      </w:r>
      <w:r w:rsidR="00EA11B8" w:rsidRPr="00C2118D">
        <w:rPr>
          <w:bCs/>
        </w:rPr>
        <w:t>осуществля</w:t>
      </w:r>
      <w:r w:rsidR="00DD60B8" w:rsidRPr="00C2118D">
        <w:rPr>
          <w:bCs/>
        </w:rPr>
        <w:t>ется</w:t>
      </w:r>
      <w:r w:rsidR="00EA11B8" w:rsidRPr="00C2118D">
        <w:rPr>
          <w:bCs/>
        </w:rPr>
        <w:t xml:space="preserve"> в порядке, предусмотренном </w:t>
      </w:r>
      <w:r w:rsidR="00300ECD">
        <w:rPr>
          <w:bCs/>
        </w:rPr>
        <w:t>пунктами</w:t>
      </w:r>
      <w:r w:rsidR="001230DA" w:rsidRPr="00C2118D">
        <w:rPr>
          <w:bCs/>
        </w:rPr>
        <w:t xml:space="preserve"> </w:t>
      </w:r>
      <w:r w:rsidR="002F38F5">
        <w:rPr>
          <w:bCs/>
        </w:rPr>
        <w:t>4</w:t>
      </w:r>
      <w:r w:rsidR="00CB269F" w:rsidRPr="00C2118D">
        <w:rPr>
          <w:bCs/>
        </w:rPr>
        <w:t>.1-</w:t>
      </w:r>
      <w:r w:rsidR="002F38F5">
        <w:rPr>
          <w:bCs/>
        </w:rPr>
        <w:t>4</w:t>
      </w:r>
      <w:r w:rsidR="00CB269F" w:rsidRPr="00C2118D">
        <w:rPr>
          <w:bCs/>
        </w:rPr>
        <w:t>.</w:t>
      </w:r>
      <w:r w:rsidR="002B66EA" w:rsidRPr="0068053B">
        <w:rPr>
          <w:bCs/>
        </w:rPr>
        <w:t>2</w:t>
      </w:r>
      <w:r w:rsidR="00CB269F" w:rsidRPr="00C2118D">
        <w:rPr>
          <w:bCs/>
        </w:rPr>
        <w:t xml:space="preserve"> </w:t>
      </w:r>
      <w:r w:rsidR="00CF0D5E" w:rsidRPr="00C2118D">
        <w:rPr>
          <w:bCs/>
        </w:rPr>
        <w:t>Договора</w:t>
      </w:r>
      <w:r w:rsidRPr="00C2118D">
        <w:rPr>
          <w:bCs/>
        </w:rPr>
        <w:t>.</w:t>
      </w:r>
    </w:p>
    <w:p w14:paraId="3B81E21F" w14:textId="3AA66DAD" w:rsidR="004B090F" w:rsidRPr="00C2118D" w:rsidRDefault="00B328F4" w:rsidP="00211A7C">
      <w:pPr>
        <w:pStyle w:val="ae"/>
        <w:numPr>
          <w:ilvl w:val="1"/>
          <w:numId w:val="3"/>
        </w:numPr>
        <w:shd w:val="clear" w:color="auto" w:fill="FFFFFF"/>
        <w:tabs>
          <w:tab w:val="left" w:pos="1134"/>
        </w:tabs>
        <w:ind w:left="0" w:firstLine="709"/>
        <w:jc w:val="both"/>
        <w:rPr>
          <w:bCs/>
        </w:rPr>
      </w:pPr>
      <w:r w:rsidRPr="00C2118D">
        <w:rPr>
          <w:bCs/>
        </w:rPr>
        <w:t>Если Подрядчик не устранит недостатки</w:t>
      </w:r>
      <w:r w:rsidR="00B07696">
        <w:rPr>
          <w:bCs/>
        </w:rPr>
        <w:t xml:space="preserve">, несоответствия и </w:t>
      </w:r>
      <w:r w:rsidR="00B07696" w:rsidRPr="00BC4883">
        <w:rPr>
          <w:bCs/>
        </w:rPr>
        <w:t>/</w:t>
      </w:r>
      <w:r w:rsidR="00B07696">
        <w:rPr>
          <w:bCs/>
        </w:rPr>
        <w:t xml:space="preserve"> или дефекты Работ </w:t>
      </w:r>
      <w:r w:rsidRPr="00C2118D">
        <w:rPr>
          <w:bCs/>
        </w:rPr>
        <w:t xml:space="preserve">в срок, установленный </w:t>
      </w:r>
      <w:r w:rsidR="00B07696">
        <w:rPr>
          <w:bCs/>
        </w:rPr>
        <w:t xml:space="preserve">Заказчиком </w:t>
      </w:r>
      <w:r w:rsidRPr="00C2118D">
        <w:rPr>
          <w:bCs/>
        </w:rPr>
        <w:t xml:space="preserve">в соответствии с </w:t>
      </w:r>
      <w:r w:rsidR="00300ECD">
        <w:rPr>
          <w:bCs/>
        </w:rPr>
        <w:t>пунктом</w:t>
      </w:r>
      <w:r w:rsidR="00B07696">
        <w:rPr>
          <w:bCs/>
        </w:rPr>
        <w:t xml:space="preserve"> </w:t>
      </w:r>
      <w:r w:rsidR="002F38F5">
        <w:rPr>
          <w:bCs/>
        </w:rPr>
        <w:t>4</w:t>
      </w:r>
      <w:r w:rsidRPr="00C2118D">
        <w:rPr>
          <w:bCs/>
        </w:rPr>
        <w:t>.</w:t>
      </w:r>
      <w:r w:rsidR="00D10248">
        <w:rPr>
          <w:bCs/>
        </w:rPr>
        <w:t>4</w:t>
      </w:r>
      <w:r w:rsidRPr="00C2118D">
        <w:rPr>
          <w:bCs/>
        </w:rPr>
        <w:t xml:space="preserve"> Договора, Заказчик вправе собственными силами и (или) силами третьих лиц выполнить </w:t>
      </w:r>
      <w:r w:rsidR="00B07696">
        <w:rPr>
          <w:bCs/>
        </w:rPr>
        <w:t>р</w:t>
      </w:r>
      <w:r w:rsidR="00B07696" w:rsidRPr="00C2118D">
        <w:rPr>
          <w:bCs/>
        </w:rPr>
        <w:t xml:space="preserve">аботы </w:t>
      </w:r>
      <w:r w:rsidRPr="00C2118D">
        <w:rPr>
          <w:bCs/>
        </w:rPr>
        <w:t xml:space="preserve">по устранению недостатков, выявленных в ходе приемки результатов Работ, с отнесением на Подрядчика </w:t>
      </w:r>
      <w:r w:rsidR="00B07696">
        <w:rPr>
          <w:bCs/>
        </w:rPr>
        <w:t xml:space="preserve">соответствующих </w:t>
      </w:r>
      <w:r w:rsidRPr="00C2118D">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sidR="00B07696">
        <w:rPr>
          <w:bCs/>
        </w:rPr>
        <w:t xml:space="preserve"> Заказчика</w:t>
      </w:r>
      <w:r w:rsidRPr="00C2118D">
        <w:rPr>
          <w:bCs/>
        </w:rPr>
        <w:t>.</w:t>
      </w:r>
    </w:p>
    <w:p w14:paraId="00CC9702" w14:textId="77777777" w:rsidR="001C485B" w:rsidRPr="00C2118D" w:rsidRDefault="001C485B" w:rsidP="00211A7C">
      <w:pPr>
        <w:pStyle w:val="ae"/>
        <w:numPr>
          <w:ilvl w:val="1"/>
          <w:numId w:val="3"/>
        </w:numPr>
        <w:shd w:val="clear" w:color="auto" w:fill="FFFFFF"/>
        <w:tabs>
          <w:tab w:val="left" w:pos="1134"/>
        </w:tabs>
        <w:ind w:left="0" w:firstLine="709"/>
        <w:jc w:val="both"/>
        <w:rPr>
          <w:bCs/>
        </w:rPr>
      </w:pPr>
      <w:r w:rsidRPr="00C2118D">
        <w:rPr>
          <w:bCs/>
        </w:rPr>
        <w:t xml:space="preserve">Досрочное исполнение Подрядчиком обязательств по Договору возможно только </w:t>
      </w:r>
      <w:r w:rsidR="00B07696">
        <w:rPr>
          <w:bCs/>
        </w:rPr>
        <w:t xml:space="preserve">при условии </w:t>
      </w:r>
      <w:r w:rsidRPr="00C2118D">
        <w:rPr>
          <w:bCs/>
        </w:rPr>
        <w:t>предварительно</w:t>
      </w:r>
      <w:r w:rsidR="00B07696">
        <w:rPr>
          <w:bCs/>
        </w:rPr>
        <w:t>го</w:t>
      </w:r>
      <w:r w:rsidRPr="00C2118D">
        <w:rPr>
          <w:bCs/>
        </w:rPr>
        <w:t xml:space="preserve"> </w:t>
      </w:r>
      <w:r w:rsidR="00B07696" w:rsidRPr="00C2118D">
        <w:rPr>
          <w:bCs/>
        </w:rPr>
        <w:t>письменно</w:t>
      </w:r>
      <w:r w:rsidR="00B07696">
        <w:rPr>
          <w:bCs/>
        </w:rPr>
        <w:t>го</w:t>
      </w:r>
      <w:r w:rsidR="00B07696" w:rsidRPr="00C2118D">
        <w:rPr>
          <w:bCs/>
        </w:rPr>
        <w:t xml:space="preserve"> согласи</w:t>
      </w:r>
      <w:r w:rsidR="00B07696">
        <w:rPr>
          <w:bCs/>
        </w:rPr>
        <w:t>я</w:t>
      </w:r>
      <w:r w:rsidR="00B07696" w:rsidRPr="00C2118D">
        <w:rPr>
          <w:bCs/>
        </w:rPr>
        <w:t xml:space="preserve"> </w:t>
      </w:r>
      <w:r w:rsidRPr="00C2118D">
        <w:rPr>
          <w:bCs/>
        </w:rPr>
        <w:t>Заказчика.</w:t>
      </w:r>
    </w:p>
    <w:p w14:paraId="30335F5A" w14:textId="130C899E" w:rsidR="00034EC4" w:rsidRPr="00201517" w:rsidRDefault="004D4328" w:rsidP="00201517">
      <w:pPr>
        <w:pStyle w:val="ae"/>
        <w:numPr>
          <w:ilvl w:val="1"/>
          <w:numId w:val="3"/>
        </w:numPr>
        <w:shd w:val="clear" w:color="auto" w:fill="FFFFFF"/>
        <w:tabs>
          <w:tab w:val="left" w:pos="1134"/>
        </w:tabs>
        <w:ind w:left="0" w:firstLine="709"/>
        <w:jc w:val="both"/>
        <w:rPr>
          <w:bCs/>
        </w:rPr>
      </w:pPr>
      <w:bookmarkStart w:id="19" w:name="_Ref361337635"/>
      <w:r w:rsidRPr="00201517">
        <w:rPr>
          <w:bCs/>
        </w:rPr>
        <w:t xml:space="preserve">Подрядчик обязан представить Заказчику </w:t>
      </w:r>
      <w:r w:rsidR="00CF0D5E" w:rsidRPr="00201517">
        <w:rPr>
          <w:bCs/>
        </w:rPr>
        <w:t>счет</w:t>
      </w:r>
      <w:r w:rsidR="001A1179" w:rsidRPr="00201517">
        <w:rPr>
          <w:bCs/>
        </w:rPr>
        <w:t>а</w:t>
      </w:r>
      <w:r w:rsidR="00CF0D5E" w:rsidRPr="00201517">
        <w:rPr>
          <w:bCs/>
        </w:rPr>
        <w:t>-фактур</w:t>
      </w:r>
      <w:r w:rsidR="001A1179" w:rsidRPr="00201517">
        <w:rPr>
          <w:bCs/>
        </w:rPr>
        <w:t>ы</w:t>
      </w:r>
      <w:r w:rsidR="00B00523" w:rsidRPr="0068053B">
        <w:rPr>
          <w:bCs/>
        </w:rPr>
        <w:t xml:space="preserve"> </w:t>
      </w:r>
      <w:r w:rsidR="00B00523" w:rsidRPr="001D4616">
        <w:t>(УПД)</w:t>
      </w:r>
      <w:r w:rsidR="00CF0D5E" w:rsidRPr="00201517">
        <w:rPr>
          <w:bCs/>
        </w:rPr>
        <w:t>, выставленны</w:t>
      </w:r>
      <w:r w:rsidR="001A1179" w:rsidRPr="00201517">
        <w:rPr>
          <w:bCs/>
        </w:rPr>
        <w:t>е</w:t>
      </w:r>
      <w:r w:rsidR="00CF0D5E" w:rsidRPr="00201517">
        <w:rPr>
          <w:bCs/>
        </w:rPr>
        <w:t xml:space="preserve"> в сроки и оформленны</w:t>
      </w:r>
      <w:r w:rsidR="001A1179" w:rsidRPr="00201517">
        <w:rPr>
          <w:bCs/>
        </w:rPr>
        <w:t>е</w:t>
      </w:r>
      <w:r w:rsidR="00CF0D5E" w:rsidRPr="00201517">
        <w:rPr>
          <w:bCs/>
        </w:rPr>
        <w:t xml:space="preserve"> в порядке, установленн</w:t>
      </w:r>
      <w:r w:rsidR="00857E19" w:rsidRPr="00201517">
        <w:rPr>
          <w:bCs/>
        </w:rPr>
        <w:t>ом</w:t>
      </w:r>
      <w:r w:rsidR="00CF0D5E" w:rsidRPr="00201517">
        <w:rPr>
          <w:bCs/>
        </w:rPr>
        <w:t xml:space="preserve"> законодательством </w:t>
      </w:r>
      <w:r w:rsidR="00D202CF" w:rsidRPr="00201517">
        <w:rPr>
          <w:bCs/>
        </w:rPr>
        <w:t>Российской Федерации.</w:t>
      </w:r>
      <w:r w:rsidR="00CF0D5E" w:rsidRPr="00201517">
        <w:rPr>
          <w:bCs/>
        </w:rPr>
        <w:t xml:space="preserve"> </w:t>
      </w:r>
      <w:r w:rsidRPr="00201517">
        <w:rPr>
          <w:bCs/>
        </w:rPr>
        <w:t>В случае</w:t>
      </w:r>
      <w:r w:rsidR="00CF0D5E" w:rsidRPr="00201517">
        <w:rPr>
          <w:bCs/>
        </w:rPr>
        <w:t xml:space="preserve"> нарушения Подрядчиком </w:t>
      </w:r>
      <w:r w:rsidR="005E4C51" w:rsidRPr="00201517">
        <w:rPr>
          <w:bCs/>
        </w:rPr>
        <w:t>указанной обязанности</w:t>
      </w:r>
      <w:r w:rsidR="00112E9F" w:rsidRPr="00201517">
        <w:rPr>
          <w:bCs/>
        </w:rPr>
        <w:t xml:space="preserve"> </w:t>
      </w:r>
      <w:r w:rsidRPr="00201517">
        <w:rPr>
          <w:bCs/>
        </w:rPr>
        <w:t>он обяз</w:t>
      </w:r>
      <w:r w:rsidR="00C926E1" w:rsidRPr="00201517">
        <w:rPr>
          <w:bCs/>
        </w:rPr>
        <w:t>ан произвести замену</w:t>
      </w:r>
      <w:r w:rsidRPr="00201517">
        <w:rPr>
          <w:bCs/>
        </w:rPr>
        <w:t xml:space="preserve"> счет</w:t>
      </w:r>
      <w:r w:rsidR="00C926E1" w:rsidRPr="00201517">
        <w:rPr>
          <w:bCs/>
        </w:rPr>
        <w:t>а</w:t>
      </w:r>
      <w:r w:rsidRPr="00201517">
        <w:rPr>
          <w:bCs/>
        </w:rPr>
        <w:t>-фактуры</w:t>
      </w:r>
      <w:r w:rsidR="00B00523" w:rsidRPr="0068053B">
        <w:rPr>
          <w:bCs/>
        </w:rPr>
        <w:t xml:space="preserve"> </w:t>
      </w:r>
      <w:r w:rsidR="00B00523" w:rsidRPr="001D4616">
        <w:t>(УПД)</w:t>
      </w:r>
      <w:r w:rsidRPr="00201517">
        <w:rPr>
          <w:bCs/>
        </w:rPr>
        <w:t xml:space="preserve"> в течение 3 (трех) рабочих дней с </w:t>
      </w:r>
      <w:r w:rsidR="00D202CF" w:rsidRPr="00201517">
        <w:rPr>
          <w:bCs/>
        </w:rPr>
        <w:t>даты</w:t>
      </w:r>
      <w:r w:rsidRPr="00201517">
        <w:rPr>
          <w:bCs/>
        </w:rPr>
        <w:t xml:space="preserve"> получения соответствующего письменного требования Заказчика.</w:t>
      </w:r>
      <w:r w:rsidR="00A60887" w:rsidRPr="00201517">
        <w:rPr>
          <w:bCs/>
        </w:rPr>
        <w:t xml:space="preserve"> </w:t>
      </w:r>
      <w:r w:rsidR="00562D4F" w:rsidRPr="00201517">
        <w:rPr>
          <w:bCs/>
        </w:rPr>
        <w:t xml:space="preserve">В случае непредставления Подрядчиком в течение 5 (пяти) </w:t>
      </w:r>
      <w:r w:rsidR="000470CD" w:rsidRPr="00201517">
        <w:rPr>
          <w:bCs/>
        </w:rPr>
        <w:t xml:space="preserve">календарных </w:t>
      </w:r>
      <w:r w:rsidR="00562D4F" w:rsidRPr="00201517">
        <w:rPr>
          <w:bCs/>
        </w:rPr>
        <w:t>дней с даты получения авансового платежа счета-фактуры</w:t>
      </w:r>
      <w:r w:rsidR="00B00523" w:rsidRPr="0068053B">
        <w:rPr>
          <w:bCs/>
        </w:rPr>
        <w:t xml:space="preserve"> </w:t>
      </w:r>
      <w:r w:rsidR="00B00523" w:rsidRPr="001D4616">
        <w:t>(УПД)</w:t>
      </w:r>
      <w:r w:rsidR="00562D4F" w:rsidRPr="00201517">
        <w:rPr>
          <w:bCs/>
        </w:rPr>
        <w:t>,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9"/>
    </w:p>
    <w:p w14:paraId="3DDDCEE5" w14:textId="77777777" w:rsidR="005532D4" w:rsidRPr="00C2118D" w:rsidRDefault="005532D4" w:rsidP="00C2118D">
      <w:pPr>
        <w:pStyle w:val="ae"/>
        <w:shd w:val="clear" w:color="auto" w:fill="FFFFFF"/>
        <w:tabs>
          <w:tab w:val="left" w:pos="1134"/>
        </w:tabs>
        <w:ind w:left="567"/>
        <w:jc w:val="both"/>
        <w:rPr>
          <w:bCs/>
        </w:rPr>
      </w:pPr>
    </w:p>
    <w:p w14:paraId="015700CF" w14:textId="77777777" w:rsidR="00F50D64" w:rsidRPr="00C2118D" w:rsidRDefault="00F50D64" w:rsidP="00211A7C">
      <w:pPr>
        <w:pStyle w:val="ae"/>
        <w:numPr>
          <w:ilvl w:val="0"/>
          <w:numId w:val="3"/>
        </w:numPr>
        <w:shd w:val="clear" w:color="auto" w:fill="FFFFFF"/>
        <w:tabs>
          <w:tab w:val="left" w:pos="284"/>
        </w:tabs>
        <w:ind w:left="0" w:firstLine="0"/>
        <w:jc w:val="center"/>
        <w:rPr>
          <w:b/>
          <w:bCs/>
        </w:rPr>
      </w:pPr>
      <w:r w:rsidRPr="00C2118D">
        <w:rPr>
          <w:b/>
          <w:bCs/>
        </w:rPr>
        <w:t>Право собственности и переход рисков</w:t>
      </w:r>
    </w:p>
    <w:p w14:paraId="05619BA7" w14:textId="530260A5" w:rsidR="00034EC4" w:rsidRPr="00167C01" w:rsidRDefault="00332B64" w:rsidP="00201517">
      <w:pPr>
        <w:pStyle w:val="ae"/>
        <w:numPr>
          <w:ilvl w:val="1"/>
          <w:numId w:val="3"/>
        </w:numPr>
        <w:shd w:val="clear" w:color="auto" w:fill="FFFFFF"/>
        <w:tabs>
          <w:tab w:val="left" w:pos="1134"/>
        </w:tabs>
        <w:ind w:left="0" w:firstLine="709"/>
        <w:jc w:val="both"/>
        <w:rPr>
          <w:bCs/>
        </w:rPr>
      </w:pPr>
      <w:bookmarkStart w:id="20" w:name="_Ref361405028"/>
      <w:r w:rsidRPr="00167C01">
        <w:rPr>
          <w:bCs/>
        </w:rPr>
        <w:t xml:space="preserve">Риск случайной гибели или повреждения </w:t>
      </w:r>
      <w:r w:rsidR="00191916" w:rsidRPr="00167C01">
        <w:rPr>
          <w:bCs/>
        </w:rPr>
        <w:t>Р</w:t>
      </w:r>
      <w:r w:rsidR="00B94B5E" w:rsidRPr="00167C01">
        <w:rPr>
          <w:bCs/>
        </w:rPr>
        <w:t>езультат</w:t>
      </w:r>
      <w:r w:rsidR="009C0B4C" w:rsidRPr="00167C01">
        <w:rPr>
          <w:bCs/>
        </w:rPr>
        <w:t>а</w:t>
      </w:r>
      <w:r w:rsidR="00B94B5E" w:rsidRPr="00167C01">
        <w:rPr>
          <w:bCs/>
        </w:rPr>
        <w:t xml:space="preserve"> </w:t>
      </w:r>
      <w:r w:rsidR="0069787D">
        <w:rPr>
          <w:bCs/>
        </w:rPr>
        <w:t xml:space="preserve"> </w:t>
      </w:r>
      <w:r w:rsidR="00B94B5E" w:rsidRPr="00167C01">
        <w:rPr>
          <w:bCs/>
        </w:rPr>
        <w:t>Работ</w:t>
      </w:r>
      <w:r w:rsidR="00115E1A" w:rsidRPr="00167C01">
        <w:rPr>
          <w:bCs/>
        </w:rPr>
        <w:t xml:space="preserve"> </w:t>
      </w:r>
      <w:r w:rsidR="0056755D" w:rsidRPr="00167C01">
        <w:rPr>
          <w:bCs/>
        </w:rPr>
        <w:t>в отношении Объекта</w:t>
      </w:r>
      <w:r w:rsidRPr="00167C01">
        <w:rPr>
          <w:bCs/>
        </w:rPr>
        <w:t xml:space="preserve">, включая </w:t>
      </w:r>
      <w:r w:rsidR="001649DE" w:rsidRPr="00167C01">
        <w:rPr>
          <w:bCs/>
        </w:rPr>
        <w:t>М</w:t>
      </w:r>
      <w:r w:rsidRPr="00167C01">
        <w:rPr>
          <w:bCs/>
        </w:rPr>
        <w:t xml:space="preserve">атериально-технические ресурсы, переходит к Заказчику с момента подписания </w:t>
      </w:r>
      <w:r w:rsidR="000105EA" w:rsidRPr="00167C01">
        <w:rPr>
          <w:bCs/>
        </w:rPr>
        <w:t xml:space="preserve">соответствующего </w:t>
      </w:r>
      <w:r w:rsidRPr="00167C01">
        <w:rPr>
          <w:bCs/>
        </w:rPr>
        <w:t xml:space="preserve">Акта </w:t>
      </w:r>
      <w:r w:rsidRPr="00167C01">
        <w:t>КС-</w:t>
      </w:r>
      <w:r w:rsidR="006A790A" w:rsidRPr="00167C01">
        <w:t>2</w:t>
      </w:r>
      <w:r w:rsidR="00843853">
        <w:t xml:space="preserve"> и/ или Акта </w:t>
      </w:r>
      <w:r w:rsidR="00843853" w:rsidRPr="00867938">
        <w:rPr>
          <w:bCs/>
        </w:rPr>
        <w:t>с</w:t>
      </w:r>
      <w:r w:rsidR="00843853">
        <w:rPr>
          <w:bCs/>
        </w:rPr>
        <w:t xml:space="preserve">дачи-приемки выполненных работ по форме Приложения № </w:t>
      </w:r>
      <w:r w:rsidR="007A3D73" w:rsidRPr="0068053B">
        <w:rPr>
          <w:bCs/>
        </w:rPr>
        <w:t>7</w:t>
      </w:r>
      <w:r w:rsidR="007A3D73" w:rsidRPr="00867938">
        <w:rPr>
          <w:bCs/>
        </w:rPr>
        <w:t xml:space="preserve"> </w:t>
      </w:r>
      <w:r w:rsidR="00843853" w:rsidRPr="00867938">
        <w:rPr>
          <w:bCs/>
        </w:rPr>
        <w:t>к Договору</w:t>
      </w:r>
      <w:r w:rsidRPr="00167C01">
        <w:rPr>
          <w:bCs/>
        </w:rPr>
        <w:t>. До подписания Сторонами указанн</w:t>
      </w:r>
      <w:r w:rsidR="00843853">
        <w:rPr>
          <w:bCs/>
        </w:rPr>
        <w:t>ых</w:t>
      </w:r>
      <w:r w:rsidRPr="00167C01">
        <w:rPr>
          <w:bCs/>
        </w:rPr>
        <w:t xml:space="preserve"> Акт</w:t>
      </w:r>
      <w:r w:rsidR="00843853">
        <w:rPr>
          <w:bCs/>
        </w:rPr>
        <w:t>ов</w:t>
      </w:r>
      <w:r w:rsidRPr="00167C01">
        <w:rPr>
          <w:bCs/>
        </w:rPr>
        <w:t xml:space="preserve"> риск случайной гибели или повреждения </w:t>
      </w:r>
      <w:r w:rsidR="00191916" w:rsidRPr="00167C01">
        <w:rPr>
          <w:bCs/>
        </w:rPr>
        <w:t>Р</w:t>
      </w:r>
      <w:r w:rsidR="009C0B4C" w:rsidRPr="00167C01">
        <w:rPr>
          <w:bCs/>
        </w:rPr>
        <w:t xml:space="preserve">езультата </w:t>
      </w:r>
      <w:r w:rsidR="0069787D">
        <w:rPr>
          <w:bCs/>
        </w:rPr>
        <w:t xml:space="preserve"> </w:t>
      </w:r>
      <w:r w:rsidR="009C0B4C" w:rsidRPr="00167C01">
        <w:rPr>
          <w:bCs/>
        </w:rPr>
        <w:t>Работ</w:t>
      </w:r>
      <w:r w:rsidR="0056755D" w:rsidRPr="00167C01">
        <w:rPr>
          <w:bCs/>
        </w:rPr>
        <w:t xml:space="preserve"> по Объекту</w:t>
      </w:r>
      <w:r w:rsidRPr="00167C01">
        <w:rPr>
          <w:bCs/>
        </w:rPr>
        <w:t xml:space="preserve"> и </w:t>
      </w:r>
      <w:r w:rsidR="001649DE" w:rsidRPr="00167C01">
        <w:rPr>
          <w:bCs/>
        </w:rPr>
        <w:t>М</w:t>
      </w:r>
      <w:r w:rsidRPr="00167C01">
        <w:rPr>
          <w:bCs/>
        </w:rPr>
        <w:t>атериально-технически</w:t>
      </w:r>
      <w:r w:rsidR="00864E35" w:rsidRPr="00167C01">
        <w:rPr>
          <w:bCs/>
        </w:rPr>
        <w:t>х</w:t>
      </w:r>
      <w:r w:rsidRPr="00167C01">
        <w:rPr>
          <w:bCs/>
        </w:rPr>
        <w:t xml:space="preserve"> ресурс</w:t>
      </w:r>
      <w:r w:rsidR="00864E35" w:rsidRPr="00167C01">
        <w:rPr>
          <w:bCs/>
        </w:rPr>
        <w:t>ов</w:t>
      </w:r>
      <w:r w:rsidR="00CA6E86" w:rsidRPr="00167C01">
        <w:rPr>
          <w:bCs/>
        </w:rPr>
        <w:t>,</w:t>
      </w:r>
      <w:r w:rsidR="00537687" w:rsidRPr="00167C01">
        <w:rPr>
          <w:bCs/>
        </w:rPr>
        <w:t xml:space="preserve"> </w:t>
      </w:r>
      <w:r w:rsidRPr="00167C01">
        <w:rPr>
          <w:bCs/>
        </w:rPr>
        <w:t>несет Подрядчик</w:t>
      </w:r>
      <w:bookmarkEnd w:id="20"/>
      <w:r w:rsidR="000D3332" w:rsidRPr="00167C01">
        <w:rPr>
          <w:bCs/>
        </w:rPr>
        <w:t>.</w:t>
      </w:r>
    </w:p>
    <w:p w14:paraId="33C1EAE5" w14:textId="77777777" w:rsidR="0058473E" w:rsidRDefault="0058473E" w:rsidP="00270E71">
      <w:pPr>
        <w:pStyle w:val="ae"/>
        <w:shd w:val="clear" w:color="auto" w:fill="FFFFFF"/>
        <w:tabs>
          <w:tab w:val="left" w:pos="1134"/>
        </w:tabs>
        <w:ind w:left="709"/>
        <w:jc w:val="both"/>
        <w:rPr>
          <w:bCs/>
        </w:rPr>
      </w:pPr>
    </w:p>
    <w:p w14:paraId="315D26E3" w14:textId="77777777"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 xml:space="preserve">Ответственность </w:t>
      </w:r>
      <w:r w:rsidR="00821F66" w:rsidRPr="00C2118D">
        <w:rPr>
          <w:b/>
          <w:bCs/>
        </w:rPr>
        <w:t>С</w:t>
      </w:r>
      <w:r w:rsidRPr="00C2118D">
        <w:rPr>
          <w:b/>
          <w:bCs/>
        </w:rPr>
        <w:t>торон</w:t>
      </w:r>
    </w:p>
    <w:p w14:paraId="5DA9A82E" w14:textId="11125F64"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За </w:t>
      </w:r>
      <w:r w:rsidR="003226A2" w:rsidRPr="00C2118D">
        <w:rPr>
          <w:bCs/>
        </w:rPr>
        <w:t>не</w:t>
      </w:r>
      <w:r w:rsidR="003226A2">
        <w:rPr>
          <w:bCs/>
        </w:rPr>
        <w:t>ис</w:t>
      </w:r>
      <w:r w:rsidR="003226A2" w:rsidRPr="00C2118D">
        <w:rPr>
          <w:bCs/>
        </w:rPr>
        <w:t xml:space="preserve">полнение </w:t>
      </w:r>
      <w:r w:rsidRPr="00C2118D">
        <w:rPr>
          <w:bCs/>
        </w:rPr>
        <w:t xml:space="preserve">или ненадлежащее </w:t>
      </w:r>
      <w:r w:rsidR="003226A2">
        <w:rPr>
          <w:bCs/>
        </w:rPr>
        <w:t>ис</w:t>
      </w:r>
      <w:r w:rsidR="003226A2" w:rsidRPr="00C2118D">
        <w:rPr>
          <w:bCs/>
        </w:rPr>
        <w:t xml:space="preserve">полнение </w:t>
      </w:r>
      <w:r w:rsidR="003226A2">
        <w:rPr>
          <w:bCs/>
        </w:rPr>
        <w:t xml:space="preserve">принятых </w:t>
      </w:r>
      <w:r w:rsidRPr="00C2118D">
        <w:rPr>
          <w:bCs/>
        </w:rPr>
        <w:t xml:space="preserve">обязательств по Договору </w:t>
      </w:r>
      <w:r w:rsidR="00704394" w:rsidRPr="00C2118D">
        <w:rPr>
          <w:bCs/>
        </w:rPr>
        <w:t>Стороны</w:t>
      </w:r>
      <w:r w:rsidRPr="00C2118D">
        <w:rPr>
          <w:bCs/>
        </w:rPr>
        <w:t xml:space="preserve"> несут ответственность в соответствии с законодательством Российской Федерации</w:t>
      </w:r>
      <w:r w:rsidR="003226A2">
        <w:rPr>
          <w:bCs/>
        </w:rPr>
        <w:t xml:space="preserve"> и Договором</w:t>
      </w:r>
      <w:r w:rsidRPr="00C2118D">
        <w:rPr>
          <w:bCs/>
        </w:rPr>
        <w:t>.</w:t>
      </w:r>
      <w:r w:rsidR="0004135F" w:rsidRPr="00C2118D">
        <w:rPr>
          <w:bCs/>
        </w:rPr>
        <w:t xml:space="preserve"> Меры ответственности, предусмотренные Договором, не </w:t>
      </w:r>
      <w:r w:rsidR="003226A2">
        <w:rPr>
          <w:bCs/>
        </w:rPr>
        <w:t xml:space="preserve">освобождают Стороны от </w:t>
      </w:r>
      <w:r w:rsidR="0004135F" w:rsidRPr="00C2118D">
        <w:rPr>
          <w:bCs/>
        </w:rPr>
        <w:t xml:space="preserve">ответственности, </w:t>
      </w:r>
      <w:r w:rsidR="003226A2" w:rsidRPr="00C2118D">
        <w:rPr>
          <w:bCs/>
        </w:rPr>
        <w:t>установленн</w:t>
      </w:r>
      <w:r w:rsidR="003226A2">
        <w:rPr>
          <w:bCs/>
        </w:rPr>
        <w:t xml:space="preserve">ой </w:t>
      </w:r>
      <w:r w:rsidR="0004135F" w:rsidRPr="00C2118D">
        <w:rPr>
          <w:bCs/>
        </w:rPr>
        <w:t xml:space="preserve">законодательством </w:t>
      </w:r>
      <w:r w:rsidR="003226A2">
        <w:rPr>
          <w:bCs/>
        </w:rPr>
        <w:t xml:space="preserve">Российской Федерации </w:t>
      </w:r>
      <w:r w:rsidR="0004135F" w:rsidRPr="00C2118D">
        <w:rPr>
          <w:bCs/>
        </w:rPr>
        <w:t xml:space="preserve">и должны рассматриваться как дополнительные, если </w:t>
      </w:r>
      <w:r w:rsidR="003226A2" w:rsidRPr="00C2118D">
        <w:rPr>
          <w:bCs/>
        </w:rPr>
        <w:t>Договор</w:t>
      </w:r>
      <w:r w:rsidR="003226A2">
        <w:rPr>
          <w:bCs/>
        </w:rPr>
        <w:t>ом</w:t>
      </w:r>
      <w:r w:rsidR="003226A2" w:rsidRPr="00C2118D">
        <w:rPr>
          <w:bCs/>
        </w:rPr>
        <w:t xml:space="preserve"> </w:t>
      </w:r>
      <w:r w:rsidR="0004135F" w:rsidRPr="00C2118D">
        <w:rPr>
          <w:bCs/>
        </w:rPr>
        <w:t xml:space="preserve">прямо не </w:t>
      </w:r>
      <w:r w:rsidR="003226A2">
        <w:rPr>
          <w:bCs/>
        </w:rPr>
        <w:t>предусмот</w:t>
      </w:r>
      <w:r w:rsidR="003226A2" w:rsidRPr="00C2118D">
        <w:rPr>
          <w:bCs/>
        </w:rPr>
        <w:t xml:space="preserve">рено </w:t>
      </w:r>
      <w:r w:rsidR="0004135F" w:rsidRPr="00C2118D">
        <w:rPr>
          <w:bCs/>
        </w:rPr>
        <w:t>иное.</w:t>
      </w:r>
    </w:p>
    <w:p w14:paraId="50A5E51F" w14:textId="77777777" w:rsidR="004D6D39" w:rsidRDefault="004D6D39" w:rsidP="00211A7C">
      <w:pPr>
        <w:numPr>
          <w:ilvl w:val="1"/>
          <w:numId w:val="3"/>
        </w:numPr>
        <w:tabs>
          <w:tab w:val="left" w:pos="1134"/>
        </w:tabs>
        <w:spacing w:line="240" w:lineRule="auto"/>
        <w:ind w:left="0" w:firstLine="709"/>
        <w:rPr>
          <w:bCs/>
          <w:snapToGrid/>
          <w:sz w:val="24"/>
          <w:szCs w:val="24"/>
        </w:rPr>
      </w:pPr>
      <w:r w:rsidRPr="004D6D39">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18C6B421" w14:textId="0BC5C869" w:rsidR="00C74281" w:rsidRPr="00C74281" w:rsidRDefault="00C74281" w:rsidP="00211A7C">
      <w:pPr>
        <w:numPr>
          <w:ilvl w:val="1"/>
          <w:numId w:val="3"/>
        </w:numPr>
        <w:tabs>
          <w:tab w:val="left" w:pos="1276"/>
        </w:tabs>
        <w:spacing w:line="240" w:lineRule="auto"/>
        <w:ind w:left="0" w:firstLine="709"/>
        <w:rPr>
          <w:bCs/>
          <w:sz w:val="24"/>
          <w:szCs w:val="24"/>
        </w:rPr>
      </w:pPr>
      <w:r w:rsidRPr="00893292">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14:paraId="230EE987" w14:textId="40F336A7" w:rsidR="009D32B3" w:rsidRPr="0090056B" w:rsidRDefault="009D32B3" w:rsidP="00363937">
      <w:pPr>
        <w:numPr>
          <w:ilvl w:val="1"/>
          <w:numId w:val="3"/>
        </w:numPr>
        <w:tabs>
          <w:tab w:val="left" w:pos="1276"/>
        </w:tabs>
        <w:spacing w:line="240" w:lineRule="auto"/>
        <w:ind w:left="0" w:firstLine="709"/>
        <w:rPr>
          <w:bCs/>
        </w:rPr>
      </w:pPr>
      <w:r w:rsidRPr="00363937">
        <w:rPr>
          <w:bCs/>
          <w:sz w:val="24"/>
          <w:szCs w:val="24"/>
        </w:rPr>
        <w:t xml:space="preserve">В случае </w:t>
      </w:r>
      <w:r w:rsidRPr="00363937">
        <w:rPr>
          <w:sz w:val="24"/>
          <w:szCs w:val="24"/>
        </w:rPr>
        <w:t xml:space="preserve">нарушения </w:t>
      </w:r>
      <w:r w:rsidR="00363937" w:rsidRPr="0068053B">
        <w:rPr>
          <w:bCs/>
          <w:sz w:val="24"/>
          <w:szCs w:val="24"/>
        </w:rPr>
        <w:t>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p>
    <w:p w14:paraId="0E21AE7F" w14:textId="519465EA" w:rsidR="009D32B3" w:rsidRPr="004B74D4" w:rsidRDefault="009D32B3" w:rsidP="00211A7C">
      <w:pPr>
        <w:numPr>
          <w:ilvl w:val="1"/>
          <w:numId w:val="3"/>
        </w:numPr>
        <w:tabs>
          <w:tab w:val="left" w:pos="0"/>
          <w:tab w:val="left" w:pos="1276"/>
        </w:tabs>
        <w:spacing w:line="240" w:lineRule="auto"/>
        <w:ind w:left="0" w:firstLine="709"/>
        <w:rPr>
          <w:bCs/>
          <w:sz w:val="24"/>
          <w:szCs w:val="24"/>
        </w:rPr>
      </w:pPr>
      <w:r w:rsidRPr="004B74D4">
        <w:rPr>
          <w:bCs/>
          <w:sz w:val="24"/>
          <w:szCs w:val="24"/>
        </w:rPr>
        <w:t>На сумму подлежащего возврату аванса начисляется неустойка в размере 0,1 (ноль целых и одна десятая</w:t>
      </w:r>
      <w:r>
        <w:rPr>
          <w:bCs/>
          <w:sz w:val="24"/>
          <w:szCs w:val="24"/>
        </w:rPr>
        <w:t>)</w:t>
      </w:r>
      <w:r w:rsidRPr="004B74D4">
        <w:rPr>
          <w:bCs/>
          <w:sz w:val="24"/>
          <w:szCs w:val="24"/>
        </w:rPr>
        <w:t xml:space="preserve"> процента с даты, установленной для возврата аванса.</w:t>
      </w:r>
    </w:p>
    <w:p w14:paraId="773328D0" w14:textId="6EBF8C5B" w:rsidR="003B74B1" w:rsidRPr="00C2118D" w:rsidRDefault="003C49C7" w:rsidP="00211A7C">
      <w:pPr>
        <w:pStyle w:val="ae"/>
        <w:numPr>
          <w:ilvl w:val="1"/>
          <w:numId w:val="3"/>
        </w:numPr>
        <w:shd w:val="clear" w:color="auto" w:fill="FFFFFF"/>
        <w:tabs>
          <w:tab w:val="left" w:pos="1134"/>
        </w:tabs>
        <w:ind w:left="0" w:firstLine="709"/>
        <w:jc w:val="both"/>
        <w:rPr>
          <w:bCs/>
        </w:rPr>
      </w:pPr>
      <w:r w:rsidRPr="00C2118D">
        <w:rPr>
          <w:bCs/>
        </w:rPr>
        <w:t xml:space="preserve">В случае нарушения Подрядчиком </w:t>
      </w:r>
      <w:r w:rsidR="003B74B1" w:rsidRPr="00C2118D">
        <w:rPr>
          <w:bCs/>
        </w:rPr>
        <w:t xml:space="preserve">или привлеченными им </w:t>
      </w:r>
      <w:r w:rsidR="00BF6C87">
        <w:rPr>
          <w:bCs/>
        </w:rPr>
        <w:t>С</w:t>
      </w:r>
      <w:r w:rsidR="00991CB4" w:rsidRPr="00C2118D">
        <w:rPr>
          <w:bCs/>
        </w:rPr>
        <w:t>уб</w:t>
      </w:r>
      <w:r w:rsidR="00991CB4">
        <w:rPr>
          <w:bCs/>
        </w:rPr>
        <w:t>подряд</w:t>
      </w:r>
      <w:r w:rsidR="00BF6C87">
        <w:rPr>
          <w:bCs/>
        </w:rPr>
        <w:t>чиками</w:t>
      </w:r>
      <w:r w:rsidR="00991CB4">
        <w:rPr>
          <w:bCs/>
        </w:rPr>
        <w:t xml:space="preserve"> </w:t>
      </w:r>
      <w:r w:rsidR="003B74B1" w:rsidRPr="00C2118D">
        <w:rPr>
          <w:bCs/>
        </w:rPr>
        <w:t xml:space="preserve">требований </w:t>
      </w:r>
      <w:r w:rsidRPr="00C2118D">
        <w:rPr>
          <w:bCs/>
        </w:rPr>
        <w:t>пропускного и внутриобъек</w:t>
      </w:r>
      <w:r w:rsidR="003B74B1" w:rsidRPr="00C2118D">
        <w:rPr>
          <w:bCs/>
        </w:rPr>
        <w:t>то</w:t>
      </w:r>
      <w:r w:rsidR="00281A56" w:rsidRPr="00C2118D">
        <w:rPr>
          <w:bCs/>
        </w:rPr>
        <w:t>во</w:t>
      </w:r>
      <w:r w:rsidR="003B74B1" w:rsidRPr="00C2118D">
        <w:rPr>
          <w:bCs/>
        </w:rPr>
        <w:t>го</w:t>
      </w:r>
      <w:r w:rsidRPr="00C2118D">
        <w:rPr>
          <w:bCs/>
        </w:rPr>
        <w:t xml:space="preserve"> режима, </w:t>
      </w:r>
      <w:r w:rsidR="00991CB4">
        <w:rPr>
          <w:bCs/>
        </w:rPr>
        <w:t xml:space="preserve">требований охраны труда, </w:t>
      </w:r>
      <w:r w:rsidR="003B74B1" w:rsidRPr="00C2118D">
        <w:rPr>
          <w:bCs/>
        </w:rPr>
        <w:t xml:space="preserve">пожарной и </w:t>
      </w:r>
      <w:r w:rsidRPr="00C2118D">
        <w:rPr>
          <w:bCs/>
        </w:rPr>
        <w:t xml:space="preserve">промышленной </w:t>
      </w:r>
      <w:r w:rsidR="003B74B1" w:rsidRPr="00C2118D">
        <w:rPr>
          <w:bCs/>
        </w:rPr>
        <w:t>безопасности</w:t>
      </w:r>
      <w:r w:rsidRPr="00C2118D">
        <w:rPr>
          <w:bCs/>
        </w:rPr>
        <w:t xml:space="preserve">, если они зафиксированы </w:t>
      </w:r>
      <w:r w:rsidR="003B74B1" w:rsidRPr="00C2118D">
        <w:rPr>
          <w:bCs/>
        </w:rPr>
        <w:t>Заказчик</w:t>
      </w:r>
      <w:r w:rsidR="00BF6C87">
        <w:rPr>
          <w:bCs/>
        </w:rPr>
        <w:t>ом</w:t>
      </w:r>
      <w:r w:rsidR="003B74B1" w:rsidRPr="00C2118D">
        <w:rPr>
          <w:bCs/>
        </w:rPr>
        <w:t xml:space="preserve"> или уполномоченным государственным органом</w:t>
      </w:r>
      <w:r w:rsidRPr="00C2118D">
        <w:rPr>
          <w:bCs/>
        </w:rPr>
        <w:t xml:space="preserve">, </w:t>
      </w:r>
      <w:r w:rsidR="00190115">
        <w:rPr>
          <w:bCs/>
        </w:rPr>
        <w:t>Заказчик,</w:t>
      </w:r>
      <w:r w:rsidRPr="00C2118D">
        <w:rPr>
          <w:bCs/>
        </w:rPr>
        <w:t xml:space="preserve"> помимо возмещени</w:t>
      </w:r>
      <w:r w:rsidR="00991CB4">
        <w:rPr>
          <w:bCs/>
        </w:rPr>
        <w:t>я</w:t>
      </w:r>
      <w:r w:rsidRPr="00C2118D">
        <w:rPr>
          <w:bCs/>
        </w:rPr>
        <w:t xml:space="preserve"> убытков</w:t>
      </w:r>
      <w:r w:rsidR="00190115">
        <w:rPr>
          <w:bCs/>
        </w:rPr>
        <w:t xml:space="preserve">, вправе требовать уплаты Подрядчиком </w:t>
      </w:r>
      <w:r w:rsidR="003B74B1" w:rsidRPr="00C2118D">
        <w:rPr>
          <w:bCs/>
        </w:rPr>
        <w:t>штрафа</w:t>
      </w:r>
      <w:r w:rsidRPr="00C2118D">
        <w:rPr>
          <w:bCs/>
        </w:rPr>
        <w:t xml:space="preserve"> в </w:t>
      </w:r>
      <w:r w:rsidR="005B2888">
        <w:rPr>
          <w:bCs/>
        </w:rPr>
        <w:t xml:space="preserve">размерах, установленных </w:t>
      </w:r>
      <w:r w:rsidRPr="00C2118D">
        <w:rPr>
          <w:bCs/>
        </w:rPr>
        <w:t>Приложением №</w:t>
      </w:r>
      <w:r w:rsidR="00340AAD" w:rsidRPr="00C2118D">
        <w:rPr>
          <w:bCs/>
        </w:rPr>
        <w:t xml:space="preserve"> </w:t>
      </w:r>
      <w:r w:rsidR="007A3D73" w:rsidRPr="0068053B">
        <w:rPr>
          <w:bCs/>
        </w:rPr>
        <w:t>5</w:t>
      </w:r>
      <w:r w:rsidR="007A3D73">
        <w:rPr>
          <w:bCs/>
        </w:rPr>
        <w:t xml:space="preserve"> </w:t>
      </w:r>
      <w:r w:rsidR="005B2888">
        <w:rPr>
          <w:bCs/>
        </w:rPr>
        <w:t>к Договору</w:t>
      </w:r>
      <w:r w:rsidRPr="00C2118D">
        <w:rPr>
          <w:bCs/>
        </w:rPr>
        <w:t>.</w:t>
      </w:r>
    </w:p>
    <w:p w14:paraId="00B1B8DD" w14:textId="5490D35B" w:rsidR="00EC55A9" w:rsidRDefault="00D26252" w:rsidP="00211A7C">
      <w:pPr>
        <w:pStyle w:val="ae"/>
        <w:numPr>
          <w:ilvl w:val="1"/>
          <w:numId w:val="3"/>
        </w:numPr>
        <w:shd w:val="clear" w:color="auto" w:fill="FFFFFF"/>
        <w:tabs>
          <w:tab w:val="left" w:pos="1134"/>
        </w:tabs>
        <w:ind w:left="0" w:firstLine="709"/>
        <w:jc w:val="both"/>
        <w:rPr>
          <w:bCs/>
        </w:rPr>
      </w:pPr>
      <w:r w:rsidRPr="00C2118D">
        <w:rPr>
          <w:bCs/>
        </w:rPr>
        <w:t>Е</w:t>
      </w:r>
      <w:r w:rsidR="003C49C7" w:rsidRPr="00C2118D">
        <w:rPr>
          <w:bCs/>
        </w:rPr>
        <w:t>сли в результате составления и выставления Подрядчиком счетов-фактур</w:t>
      </w:r>
      <w:r w:rsidR="00B00523" w:rsidRPr="0068053B">
        <w:rPr>
          <w:bCs/>
        </w:rPr>
        <w:t xml:space="preserve"> </w:t>
      </w:r>
      <w:r w:rsidR="00B00523" w:rsidRPr="001D4616">
        <w:t>(УПД)</w:t>
      </w:r>
      <w:r w:rsidR="003C49C7" w:rsidRPr="00C2118D">
        <w:rPr>
          <w:bCs/>
        </w:rPr>
        <w:t xml:space="preserve"> с нарушением порядка</w:t>
      </w:r>
      <w:r w:rsidR="007D411C" w:rsidRPr="00C2118D">
        <w:rPr>
          <w:bCs/>
        </w:rPr>
        <w:t xml:space="preserve"> и требований</w:t>
      </w:r>
      <w:r w:rsidR="003C49C7" w:rsidRPr="00C2118D">
        <w:rPr>
          <w:bCs/>
        </w:rPr>
        <w:t>, установленн</w:t>
      </w:r>
      <w:r w:rsidR="007D411C" w:rsidRPr="00C2118D">
        <w:rPr>
          <w:bCs/>
        </w:rPr>
        <w:t>ых</w:t>
      </w:r>
      <w:r w:rsidR="003C49C7" w:rsidRPr="00C2118D">
        <w:rPr>
          <w:bCs/>
        </w:rPr>
        <w:t xml:space="preserve"> законодательством Российской Федерации, Заказчик понес расходы, связанные с начислен</w:t>
      </w:r>
      <w:r w:rsidR="00A4413B" w:rsidRPr="00C2118D">
        <w:rPr>
          <w:bCs/>
        </w:rPr>
        <w:t>ием</w:t>
      </w:r>
      <w:r w:rsidR="003C49C7" w:rsidRPr="00C2118D">
        <w:rPr>
          <w:bCs/>
        </w:rPr>
        <w:t xml:space="preserve"> </w:t>
      </w:r>
      <w:r w:rsidR="007D411C" w:rsidRPr="00C2118D">
        <w:rPr>
          <w:bCs/>
        </w:rPr>
        <w:t xml:space="preserve">налоговыми органами по такому основанию </w:t>
      </w:r>
      <w:r w:rsidR="003C49C7" w:rsidRPr="00C2118D">
        <w:rPr>
          <w:bCs/>
        </w:rPr>
        <w:t>сумм налога на добавленную стоимость, пеней и налоговых санкций, Подрядчик обязан компенсировать Заказчику сумму таких расходов.</w:t>
      </w:r>
      <w:r w:rsidR="007D411C" w:rsidRPr="00C2118D">
        <w:rPr>
          <w:bCs/>
        </w:rPr>
        <w:t xml:space="preserve"> </w:t>
      </w:r>
      <w:r w:rsidR="003C49C7" w:rsidRPr="00C2118D">
        <w:rPr>
          <w:bCs/>
        </w:rPr>
        <w:t>Основанием для компенсации явля</w:t>
      </w:r>
      <w:r w:rsidR="007D411C" w:rsidRPr="00C2118D">
        <w:rPr>
          <w:bCs/>
        </w:rPr>
        <w:t>ю</w:t>
      </w:r>
      <w:r w:rsidR="003C49C7" w:rsidRPr="00C2118D">
        <w:rPr>
          <w:bCs/>
        </w:rPr>
        <w:t xml:space="preserve">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w:t>
      </w:r>
      <w:r w:rsidR="00AE38C4" w:rsidRPr="00C2118D">
        <w:rPr>
          <w:bCs/>
        </w:rPr>
        <w:t xml:space="preserve">рабочих </w:t>
      </w:r>
      <w:r w:rsidR="003C49C7" w:rsidRPr="00C2118D">
        <w:rPr>
          <w:bCs/>
        </w:rPr>
        <w:t>дней с даты получения соответствующего письменного требования Заказчика.</w:t>
      </w:r>
      <w:r w:rsidR="00EC55A9" w:rsidRPr="00C2118D">
        <w:rPr>
          <w:bCs/>
        </w:rPr>
        <w:t xml:space="preserve"> В случае нарушения Подрядчиком сроков</w:t>
      </w:r>
      <w:r w:rsidR="004D6D39">
        <w:rPr>
          <w:bCs/>
        </w:rPr>
        <w:t xml:space="preserve"> </w:t>
      </w:r>
      <w:r w:rsidR="00BF6C87">
        <w:rPr>
          <w:bCs/>
        </w:rPr>
        <w:t xml:space="preserve">предоставления </w:t>
      </w:r>
      <w:r w:rsidR="004D6D39">
        <w:rPr>
          <w:bCs/>
        </w:rPr>
        <w:t>счетов-фактур</w:t>
      </w:r>
      <w:r w:rsidR="00B00523" w:rsidRPr="0068053B">
        <w:rPr>
          <w:bCs/>
        </w:rPr>
        <w:t xml:space="preserve"> </w:t>
      </w:r>
      <w:r w:rsidR="00B00523" w:rsidRPr="001D4616">
        <w:t>(УПД)</w:t>
      </w:r>
      <w:r w:rsidR="00EC55A9" w:rsidRPr="00C2118D">
        <w:rPr>
          <w:bCs/>
        </w:rPr>
        <w:t xml:space="preserve">, </w:t>
      </w:r>
      <w:r w:rsidR="004D6D39">
        <w:rPr>
          <w:bCs/>
        </w:rPr>
        <w:t>установл</w:t>
      </w:r>
      <w:r w:rsidR="004D6D39" w:rsidRPr="00C2118D">
        <w:rPr>
          <w:bCs/>
        </w:rPr>
        <w:t xml:space="preserve">енных </w:t>
      </w:r>
      <w:r w:rsidR="00EC55A9" w:rsidRPr="00C2118D">
        <w:rPr>
          <w:bCs/>
        </w:rPr>
        <w:t>п</w:t>
      </w:r>
      <w:r w:rsidR="004D6D39">
        <w:rPr>
          <w:bCs/>
        </w:rPr>
        <w:t>унктом</w:t>
      </w:r>
      <w:r w:rsidR="00F25F25" w:rsidRPr="00C2118D">
        <w:rPr>
          <w:bCs/>
        </w:rPr>
        <w:t xml:space="preserve"> </w:t>
      </w:r>
      <w:r w:rsidR="006A2E80">
        <w:rPr>
          <w:bCs/>
        </w:rPr>
        <w:t>4</w:t>
      </w:r>
      <w:r w:rsidR="00F25F25" w:rsidRPr="00C2118D">
        <w:rPr>
          <w:bCs/>
        </w:rPr>
        <w:t>.</w:t>
      </w:r>
      <w:r w:rsidR="0094447A">
        <w:rPr>
          <w:bCs/>
        </w:rPr>
        <w:t>7</w:t>
      </w:r>
      <w:r w:rsidR="00AD460A" w:rsidRPr="00C2118D">
        <w:rPr>
          <w:bCs/>
        </w:rPr>
        <w:t xml:space="preserve"> </w:t>
      </w:r>
      <w:r w:rsidR="00EC55A9" w:rsidRPr="00C2118D">
        <w:rPr>
          <w:bCs/>
        </w:rPr>
        <w:t xml:space="preserve">Договора, Заказчик </w:t>
      </w:r>
      <w:r w:rsidR="004D6D39">
        <w:rPr>
          <w:bCs/>
        </w:rPr>
        <w:t>в</w:t>
      </w:r>
      <w:r w:rsidR="00EC55A9" w:rsidRPr="00C2118D">
        <w:rPr>
          <w:bCs/>
        </w:rPr>
        <w:t>прав</w:t>
      </w:r>
      <w:r w:rsidR="004D6D39">
        <w:rPr>
          <w:bCs/>
        </w:rPr>
        <w:t>е</w:t>
      </w:r>
      <w:r w:rsidR="00EC55A9" w:rsidRPr="00C2118D">
        <w:rPr>
          <w:bCs/>
        </w:rPr>
        <w:t xml:space="preserve"> требовать уплаты </w:t>
      </w:r>
      <w:r w:rsidR="004D6D39">
        <w:rPr>
          <w:bCs/>
        </w:rPr>
        <w:t xml:space="preserve">Подрядчиком </w:t>
      </w:r>
      <w:r w:rsidR="00EC55A9" w:rsidRPr="00C2118D">
        <w:rPr>
          <w:bCs/>
        </w:rPr>
        <w:t>штрафа в размере 50 000 (пятидесяти тысяч) рублей за каждый случай нарушения.</w:t>
      </w:r>
    </w:p>
    <w:p w14:paraId="09897441" w14:textId="2AEABC6A" w:rsidR="009D32B3" w:rsidRPr="00BE143D" w:rsidRDefault="009D32B3" w:rsidP="001164C6">
      <w:pPr>
        <w:pStyle w:val="ae"/>
        <w:numPr>
          <w:ilvl w:val="1"/>
          <w:numId w:val="3"/>
        </w:numPr>
        <w:shd w:val="clear" w:color="auto" w:fill="FFFFFF"/>
        <w:tabs>
          <w:tab w:val="left" w:pos="1134"/>
        </w:tabs>
        <w:ind w:left="0" w:firstLine="709"/>
        <w:jc w:val="both"/>
        <w:rPr>
          <w:bCs/>
        </w:rPr>
      </w:pPr>
      <w:r w:rsidRPr="00BE143D">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665CCEDD" w14:textId="77777777" w:rsidR="00190115" w:rsidRPr="001E6964" w:rsidRDefault="00ED6DBC" w:rsidP="001E6964">
      <w:pPr>
        <w:pStyle w:val="ae"/>
        <w:numPr>
          <w:ilvl w:val="1"/>
          <w:numId w:val="3"/>
        </w:numPr>
        <w:shd w:val="clear" w:color="auto" w:fill="FFFFFF"/>
        <w:tabs>
          <w:tab w:val="left" w:pos="1134"/>
        </w:tabs>
        <w:ind w:left="0" w:firstLine="709"/>
        <w:jc w:val="both"/>
        <w:rPr>
          <w:bCs/>
        </w:rPr>
      </w:pPr>
      <w:r w:rsidRPr="001E6964">
        <w:rPr>
          <w:bCs/>
        </w:rPr>
        <w:t>Уплата неустойки и / или штрафа</w:t>
      </w:r>
      <w:r w:rsidR="00190115" w:rsidRPr="001E6964">
        <w:rPr>
          <w:bCs/>
        </w:rPr>
        <w:t xml:space="preserve"> не освобождает Стороны от исполнения обязательств</w:t>
      </w:r>
      <w:r w:rsidRPr="001E6964">
        <w:rPr>
          <w:bCs/>
        </w:rPr>
        <w:t xml:space="preserve"> по Договору</w:t>
      </w:r>
      <w:r w:rsidR="00190115" w:rsidRPr="001E6964">
        <w:rPr>
          <w:bCs/>
        </w:rPr>
        <w:t>, обязанности по устранению</w:t>
      </w:r>
      <w:r w:rsidRPr="001E6964">
        <w:rPr>
          <w:bCs/>
        </w:rPr>
        <w:t xml:space="preserve"> допущенных нарушений условий Договора и / </w:t>
      </w:r>
      <w:r w:rsidR="00190115" w:rsidRPr="001E6964">
        <w:rPr>
          <w:bCs/>
        </w:rPr>
        <w:t>или их последствий.</w:t>
      </w:r>
    </w:p>
    <w:p w14:paraId="1178E68E" w14:textId="77777777" w:rsidR="00190115" w:rsidRPr="00190115" w:rsidRDefault="00190115" w:rsidP="00211A7C">
      <w:pPr>
        <w:pStyle w:val="ae"/>
        <w:numPr>
          <w:ilvl w:val="1"/>
          <w:numId w:val="3"/>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66318922" w14:textId="77777777" w:rsidR="00190115" w:rsidRPr="00C2118D" w:rsidRDefault="00190115" w:rsidP="00211A7C">
      <w:pPr>
        <w:pStyle w:val="ae"/>
        <w:numPr>
          <w:ilvl w:val="1"/>
          <w:numId w:val="3"/>
        </w:numPr>
        <w:shd w:val="clear" w:color="auto" w:fill="FFFFFF"/>
        <w:tabs>
          <w:tab w:val="left" w:pos="1134"/>
        </w:tabs>
        <w:ind w:left="0" w:firstLine="709"/>
        <w:jc w:val="both"/>
        <w:rPr>
          <w:bCs/>
        </w:rPr>
      </w:pPr>
      <w:r w:rsidRPr="00C2118D">
        <w:rPr>
          <w:bCs/>
        </w:rPr>
        <w:t>Определение суммы неустойки</w:t>
      </w:r>
      <w:r w:rsidR="00ED6DBC" w:rsidRPr="00C2118D">
        <w:rPr>
          <w:bCs/>
        </w:rPr>
        <w:t>, подлежащей уплате,</w:t>
      </w:r>
      <w:r w:rsidRPr="00C2118D">
        <w:rPr>
          <w:bCs/>
        </w:rPr>
        <w:t xml:space="preserve"> возможно в досудебном порядке при признании суммы неустойки Стороной, нарушившей обязательства</w:t>
      </w:r>
      <w:r w:rsidR="00ED6DBC" w:rsidRPr="00C2118D">
        <w:rPr>
          <w:bCs/>
        </w:rPr>
        <w:t xml:space="preserve"> по Договору</w:t>
      </w:r>
      <w:r w:rsidRPr="00C2118D">
        <w:rPr>
          <w:bCs/>
        </w:rPr>
        <w:t xml:space="preserve">, и </w:t>
      </w:r>
      <w:r w:rsidR="00ED6DBC" w:rsidRPr="00C2118D">
        <w:rPr>
          <w:bCs/>
        </w:rPr>
        <w:t xml:space="preserve">письменном </w:t>
      </w:r>
      <w:r w:rsidRPr="00C2118D">
        <w:rPr>
          <w:bCs/>
        </w:rPr>
        <w:t>уведомлении об этом другой Стороны. В случае непризнания Стороной, нарушившей обязательства</w:t>
      </w:r>
      <w:r w:rsidR="00ED6DBC">
        <w:rPr>
          <w:bCs/>
        </w:rPr>
        <w:t xml:space="preserve"> по Договору</w:t>
      </w:r>
      <w:r w:rsidRPr="00C2118D">
        <w:rPr>
          <w:bCs/>
        </w:rPr>
        <w:t xml:space="preserve">, суммы неустойки, указанной в </w:t>
      </w:r>
      <w:r w:rsidR="00C56A00">
        <w:rPr>
          <w:bCs/>
        </w:rPr>
        <w:t>письменном требовании</w:t>
      </w:r>
      <w:r w:rsidRPr="00C2118D">
        <w:rPr>
          <w:bCs/>
        </w:rPr>
        <w:t>,</w:t>
      </w:r>
      <w:r w:rsidRPr="00190115">
        <w:t xml:space="preserve"> </w:t>
      </w:r>
      <w:r w:rsidRPr="00C2118D">
        <w:rPr>
          <w:bCs/>
        </w:rPr>
        <w:t>сумма неустойки</w:t>
      </w:r>
      <w:r w:rsidR="00C56A00">
        <w:rPr>
          <w:bCs/>
        </w:rPr>
        <w:t>, подлежащая уплате виновной Стороной,</w:t>
      </w:r>
      <w:r w:rsidRPr="00C2118D">
        <w:rPr>
          <w:bCs/>
        </w:rPr>
        <w:t xml:space="preserve"> определяется на основании решения суда.</w:t>
      </w:r>
    </w:p>
    <w:p w14:paraId="1566DC5C" w14:textId="77777777" w:rsidR="004A0A2E" w:rsidRPr="00C2118D" w:rsidRDefault="004A0A2E" w:rsidP="00C2118D">
      <w:pPr>
        <w:spacing w:line="240" w:lineRule="auto"/>
        <w:rPr>
          <w:b/>
          <w:color w:val="000000"/>
          <w:sz w:val="24"/>
          <w:szCs w:val="24"/>
        </w:rPr>
      </w:pPr>
    </w:p>
    <w:p w14:paraId="26206454" w14:textId="45787752"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Гарантии качества</w:t>
      </w:r>
      <w:r w:rsidR="00A31C8F" w:rsidRPr="00C2118D">
        <w:rPr>
          <w:b/>
          <w:bCs/>
        </w:rPr>
        <w:t xml:space="preserve"> </w:t>
      </w:r>
      <w:r w:rsidR="00C80725" w:rsidRPr="00C2118D">
        <w:rPr>
          <w:b/>
          <w:bCs/>
        </w:rPr>
        <w:t>Р</w:t>
      </w:r>
      <w:r w:rsidRPr="00C2118D">
        <w:rPr>
          <w:b/>
          <w:bCs/>
        </w:rPr>
        <w:t xml:space="preserve">езультата </w:t>
      </w:r>
      <w:r w:rsidR="00790AEE" w:rsidRPr="00C2118D">
        <w:rPr>
          <w:b/>
          <w:bCs/>
        </w:rPr>
        <w:t>Р</w:t>
      </w:r>
      <w:r w:rsidRPr="00C2118D">
        <w:rPr>
          <w:b/>
          <w:bCs/>
        </w:rPr>
        <w:t>абот</w:t>
      </w:r>
    </w:p>
    <w:p w14:paraId="43B5B91E" w14:textId="7C99767D" w:rsidR="00645523" w:rsidRPr="00167C01" w:rsidRDefault="003B55C2" w:rsidP="00211A7C">
      <w:pPr>
        <w:numPr>
          <w:ilvl w:val="1"/>
          <w:numId w:val="3"/>
        </w:numPr>
        <w:tabs>
          <w:tab w:val="left" w:pos="1134"/>
        </w:tabs>
        <w:spacing w:line="240" w:lineRule="auto"/>
        <w:ind w:left="0" w:firstLine="709"/>
        <w:rPr>
          <w:bCs/>
          <w:snapToGrid/>
          <w:sz w:val="24"/>
          <w:szCs w:val="24"/>
        </w:rPr>
      </w:pPr>
      <w:bookmarkStart w:id="21" w:name="_Ref361337777"/>
      <w:r w:rsidRPr="00167C01">
        <w:rPr>
          <w:sz w:val="24"/>
          <w:szCs w:val="24"/>
        </w:rPr>
        <w:t>Гарантийный</w:t>
      </w:r>
      <w:r w:rsidRPr="00167C01">
        <w:rPr>
          <w:bCs/>
          <w:sz w:val="24"/>
          <w:szCs w:val="24"/>
        </w:rPr>
        <w:t xml:space="preserve"> срок </w:t>
      </w:r>
      <w:r w:rsidR="002B79F2" w:rsidRPr="00167C01">
        <w:rPr>
          <w:bCs/>
          <w:sz w:val="24"/>
          <w:szCs w:val="24"/>
        </w:rPr>
        <w:t>составляет</w:t>
      </w:r>
      <w:r w:rsidR="004B090F" w:rsidRPr="00167C01">
        <w:rPr>
          <w:bCs/>
          <w:sz w:val="24"/>
          <w:szCs w:val="24"/>
        </w:rPr>
        <w:t xml:space="preserve"> </w:t>
      </w:r>
      <w:r w:rsidR="007768A4">
        <w:rPr>
          <w:bCs/>
          <w:sz w:val="24"/>
          <w:szCs w:val="24"/>
        </w:rPr>
        <w:t>12</w:t>
      </w:r>
      <w:r w:rsidR="00D961B5">
        <w:rPr>
          <w:bCs/>
          <w:sz w:val="24"/>
          <w:szCs w:val="24"/>
        </w:rPr>
        <w:t xml:space="preserve"> (</w:t>
      </w:r>
      <w:r w:rsidR="007768A4">
        <w:rPr>
          <w:bCs/>
          <w:sz w:val="24"/>
          <w:szCs w:val="24"/>
        </w:rPr>
        <w:t>двенадцать</w:t>
      </w:r>
      <w:r w:rsidR="00D961B5">
        <w:rPr>
          <w:bCs/>
          <w:sz w:val="24"/>
          <w:szCs w:val="24"/>
        </w:rPr>
        <w:t xml:space="preserve">) </w:t>
      </w:r>
      <w:r w:rsidR="0087405F" w:rsidRPr="00167C01">
        <w:rPr>
          <w:sz w:val="24"/>
          <w:szCs w:val="24"/>
        </w:rPr>
        <w:t>месяцев</w:t>
      </w:r>
      <w:r w:rsidR="00B619CB" w:rsidRPr="00167C01">
        <w:rPr>
          <w:bCs/>
          <w:sz w:val="24"/>
          <w:szCs w:val="24"/>
        </w:rPr>
        <w:t xml:space="preserve"> </w:t>
      </w:r>
      <w:r w:rsidR="002B79F2" w:rsidRPr="00167C01">
        <w:rPr>
          <w:bCs/>
          <w:sz w:val="24"/>
          <w:szCs w:val="24"/>
        </w:rPr>
        <w:t xml:space="preserve">и начинает течь </w:t>
      </w:r>
      <w:r w:rsidR="004B090F" w:rsidRPr="00167C01">
        <w:rPr>
          <w:bCs/>
          <w:sz w:val="24"/>
          <w:szCs w:val="24"/>
        </w:rPr>
        <w:t>с даты подписания</w:t>
      </w:r>
      <w:r w:rsidR="00031040" w:rsidRPr="00167C01">
        <w:rPr>
          <w:bCs/>
          <w:sz w:val="24"/>
          <w:szCs w:val="24"/>
        </w:rPr>
        <w:t xml:space="preserve"> </w:t>
      </w:r>
      <w:r w:rsidR="00061C32" w:rsidRPr="00167C01">
        <w:rPr>
          <w:bCs/>
          <w:sz w:val="24"/>
          <w:szCs w:val="24"/>
        </w:rPr>
        <w:t>С</w:t>
      </w:r>
      <w:r w:rsidR="00031040" w:rsidRPr="00167C01">
        <w:rPr>
          <w:bCs/>
          <w:sz w:val="24"/>
          <w:szCs w:val="24"/>
        </w:rPr>
        <w:t>торонами</w:t>
      </w:r>
      <w:r w:rsidR="004B090F" w:rsidRPr="00167C01">
        <w:rPr>
          <w:bCs/>
          <w:sz w:val="24"/>
          <w:szCs w:val="24"/>
        </w:rPr>
        <w:t xml:space="preserve"> </w:t>
      </w:r>
      <w:r w:rsidR="005A303B" w:rsidRPr="00167C01">
        <w:rPr>
          <w:bCs/>
          <w:sz w:val="24"/>
          <w:szCs w:val="24"/>
        </w:rPr>
        <w:t>А</w:t>
      </w:r>
      <w:r w:rsidR="005A303B" w:rsidRPr="00167C01">
        <w:rPr>
          <w:sz w:val="24"/>
          <w:szCs w:val="24"/>
        </w:rPr>
        <w:t xml:space="preserve">кта </w:t>
      </w:r>
      <w:r w:rsidR="00F52A76" w:rsidRPr="00167C01">
        <w:rPr>
          <w:bCs/>
          <w:sz w:val="24"/>
          <w:szCs w:val="24"/>
        </w:rPr>
        <w:t>КС-</w:t>
      </w:r>
      <w:r w:rsidR="00EC7B90" w:rsidRPr="00167C01">
        <w:rPr>
          <w:bCs/>
          <w:sz w:val="24"/>
          <w:szCs w:val="24"/>
        </w:rPr>
        <w:t>2</w:t>
      </w:r>
      <w:r w:rsidR="009D5A1C" w:rsidRPr="00167C01">
        <w:rPr>
          <w:bCs/>
          <w:sz w:val="24"/>
          <w:szCs w:val="24"/>
        </w:rPr>
        <w:t xml:space="preserve"> по Объекту</w:t>
      </w:r>
      <w:r w:rsidR="00061C32" w:rsidRPr="00167C01">
        <w:rPr>
          <w:bCs/>
          <w:sz w:val="24"/>
          <w:szCs w:val="24"/>
        </w:rPr>
        <w:t xml:space="preserve"> </w:t>
      </w:r>
      <w:bookmarkEnd w:id="21"/>
      <w:r w:rsidRPr="00167C01">
        <w:rPr>
          <w:bCs/>
          <w:sz w:val="24"/>
          <w:szCs w:val="24"/>
        </w:rPr>
        <w:t xml:space="preserve">либо с даты </w:t>
      </w:r>
      <w:r w:rsidR="00A222BE" w:rsidRPr="00167C01">
        <w:rPr>
          <w:bCs/>
          <w:sz w:val="24"/>
          <w:szCs w:val="24"/>
        </w:rPr>
        <w:t>прекращения (</w:t>
      </w:r>
      <w:r w:rsidRPr="00167C01">
        <w:rPr>
          <w:bCs/>
          <w:sz w:val="24"/>
          <w:szCs w:val="24"/>
        </w:rPr>
        <w:t>расторжения</w:t>
      </w:r>
      <w:r w:rsidR="00A222BE" w:rsidRPr="00167C01">
        <w:rPr>
          <w:bCs/>
          <w:sz w:val="24"/>
          <w:szCs w:val="24"/>
        </w:rPr>
        <w:t>)</w:t>
      </w:r>
      <w:r w:rsidRPr="00167C01">
        <w:rPr>
          <w:bCs/>
          <w:sz w:val="24"/>
          <w:szCs w:val="24"/>
        </w:rPr>
        <w:t xml:space="preserve"> Договора. </w:t>
      </w:r>
      <w:r w:rsidR="00645523" w:rsidRPr="00167C01">
        <w:rPr>
          <w:bCs/>
          <w:snapToGrid/>
          <w:sz w:val="24"/>
          <w:szCs w:val="24"/>
        </w:rPr>
        <w:t>Гарантийный срок может быть продлен в соответствии с условиями Договора.</w:t>
      </w:r>
    </w:p>
    <w:p w14:paraId="2D8B7C21" w14:textId="77777777" w:rsidR="00645523" w:rsidRPr="00C2118D" w:rsidRDefault="00645523" w:rsidP="00211A7C">
      <w:pPr>
        <w:pStyle w:val="ae"/>
        <w:numPr>
          <w:ilvl w:val="1"/>
          <w:numId w:val="3"/>
        </w:numPr>
        <w:shd w:val="clear" w:color="auto" w:fill="FFFFFF"/>
        <w:tabs>
          <w:tab w:val="left" w:pos="568"/>
          <w:tab w:val="left" w:pos="1134"/>
        </w:tabs>
        <w:ind w:left="0" w:firstLine="709"/>
        <w:jc w:val="both"/>
        <w:rPr>
          <w:bCs/>
        </w:rPr>
      </w:pPr>
      <w:r w:rsidRPr="00C2118D">
        <w:rPr>
          <w:bCs/>
        </w:rPr>
        <w:t>Гарантийные обязательства Подрядчика наступают с даты подписания Акта КС-</w:t>
      </w:r>
      <w:r w:rsidR="002110BA">
        <w:rPr>
          <w:bCs/>
        </w:rPr>
        <w:t>2</w:t>
      </w:r>
      <w:r w:rsidRPr="00C2118D">
        <w:rPr>
          <w:bCs/>
        </w:rPr>
        <w:t xml:space="preserve"> либо даты </w:t>
      </w:r>
      <w:r w:rsidR="00A222BE">
        <w:rPr>
          <w:bCs/>
        </w:rPr>
        <w:t>прекращения (</w:t>
      </w:r>
      <w:r w:rsidRPr="00C2118D">
        <w:rPr>
          <w:bCs/>
        </w:rPr>
        <w:t>расторжения</w:t>
      </w:r>
      <w:r w:rsidR="00A222BE">
        <w:rPr>
          <w:bCs/>
        </w:rPr>
        <w:t>)</w:t>
      </w:r>
      <w:r w:rsidRPr="00C2118D">
        <w:rPr>
          <w:bCs/>
        </w:rPr>
        <w:t xml:space="preserve"> Договора (подписания Сторонами соглашения о расторжении Договора, получения любой из Сторон </w:t>
      </w:r>
      <w:r w:rsidR="00A222BE" w:rsidRPr="00A222BE">
        <w:rPr>
          <w:bCs/>
        </w:rPr>
        <w:t xml:space="preserve">уведомления об отказе от Договора </w:t>
      </w:r>
      <w:r w:rsidRPr="00C2118D">
        <w:rPr>
          <w:bCs/>
        </w:rPr>
        <w:t xml:space="preserve">или иного документа, свидетельствующего о воле Стороны, направленной на расторжение Договора), поскольку </w:t>
      </w:r>
      <w:r w:rsidR="00A222BE">
        <w:rPr>
          <w:bCs/>
        </w:rPr>
        <w:t>прекращение (</w:t>
      </w:r>
      <w:r w:rsidRPr="00C2118D">
        <w:rPr>
          <w:bCs/>
        </w:rPr>
        <w:t>расторжение</w:t>
      </w:r>
      <w:r w:rsidR="00A222BE">
        <w:rPr>
          <w:bCs/>
        </w:rPr>
        <w:t>)</w:t>
      </w:r>
      <w:r w:rsidRPr="00C2118D">
        <w:rPr>
          <w:bCs/>
        </w:rPr>
        <w:t xml:space="preserve"> Договора не является основанием для прекращения гарантийных обязательств по выполненным Подрядчиком Работам</w:t>
      </w:r>
      <w:r w:rsidR="000B56D9">
        <w:rPr>
          <w:bCs/>
        </w:rPr>
        <w:t>.</w:t>
      </w:r>
    </w:p>
    <w:p w14:paraId="5B25DBB9" w14:textId="6DDA444E" w:rsidR="007A39A0" w:rsidRPr="00C2118D" w:rsidRDefault="00061C32" w:rsidP="00211A7C">
      <w:pPr>
        <w:pStyle w:val="ae"/>
        <w:numPr>
          <w:ilvl w:val="1"/>
          <w:numId w:val="3"/>
        </w:numPr>
        <w:shd w:val="clear" w:color="auto" w:fill="FFFFFF"/>
        <w:tabs>
          <w:tab w:val="left" w:pos="1134"/>
        </w:tabs>
        <w:ind w:left="0" w:firstLine="709"/>
        <w:jc w:val="both"/>
        <w:rPr>
          <w:bCs/>
        </w:rPr>
      </w:pPr>
      <w:r w:rsidRPr="00C2118D">
        <w:rPr>
          <w:bCs/>
        </w:rPr>
        <w:t>В</w:t>
      </w:r>
      <w:r w:rsidR="00576D4D" w:rsidRPr="00C2118D">
        <w:rPr>
          <w:bCs/>
        </w:rPr>
        <w:t xml:space="preserve"> течение </w:t>
      </w:r>
      <w:r w:rsidRPr="00C2118D">
        <w:rPr>
          <w:bCs/>
        </w:rPr>
        <w:t xml:space="preserve">Гарантийного срока </w:t>
      </w:r>
      <w:r w:rsidR="00576D4D" w:rsidRPr="00C2118D">
        <w:rPr>
          <w:bCs/>
        </w:rPr>
        <w:t xml:space="preserve">Подрядчик гарантирует возможность эксплуатации </w:t>
      </w:r>
      <w:r w:rsidR="00645523" w:rsidRPr="00C2118D">
        <w:rPr>
          <w:bCs/>
        </w:rPr>
        <w:t xml:space="preserve">Результата </w:t>
      </w:r>
      <w:r w:rsidR="00576D4D" w:rsidRPr="00C2118D">
        <w:rPr>
          <w:bCs/>
        </w:rPr>
        <w:t xml:space="preserve">Работ в соответствии с его целевым назначением, а также несет </w:t>
      </w:r>
      <w:r w:rsidRPr="00C2118D">
        <w:rPr>
          <w:bCs/>
        </w:rPr>
        <w:t xml:space="preserve">безусловную </w:t>
      </w:r>
      <w:r w:rsidR="00576D4D" w:rsidRPr="00C2118D">
        <w:rPr>
          <w:bCs/>
        </w:rPr>
        <w:t xml:space="preserve">ответственность за обнаруженные </w:t>
      </w:r>
      <w:r w:rsidR="00645523" w:rsidRPr="00C2118D">
        <w:rPr>
          <w:bCs/>
        </w:rPr>
        <w:t xml:space="preserve">Заказчиком недостатки, несоответствия и / или дефекты Результата </w:t>
      </w:r>
      <w:r w:rsidR="00191916">
        <w:rPr>
          <w:bCs/>
        </w:rPr>
        <w:t>Р</w:t>
      </w:r>
      <w:r w:rsidR="00645523" w:rsidRPr="00C2118D">
        <w:rPr>
          <w:bCs/>
        </w:rPr>
        <w:t xml:space="preserve">абот, если не докажет, что они </w:t>
      </w:r>
      <w:r w:rsidR="007A39A0" w:rsidRPr="00C2118D">
        <w:rPr>
          <w:bCs/>
        </w:rPr>
        <w:t xml:space="preserve">явились следствием несоблюдения Заказчиком требований по эксплуатации </w:t>
      </w:r>
      <w:r w:rsidR="00427A11">
        <w:rPr>
          <w:bCs/>
        </w:rPr>
        <w:t>Результата Работ</w:t>
      </w:r>
      <w:r w:rsidR="007A39A0" w:rsidRPr="00C2118D">
        <w:rPr>
          <w:bCs/>
        </w:rPr>
        <w:t xml:space="preserve">, </w:t>
      </w:r>
      <w:r w:rsidR="006F7AEB" w:rsidRPr="00C2118D">
        <w:rPr>
          <w:bCs/>
        </w:rPr>
        <w:t>прямо предусмотренных</w:t>
      </w:r>
      <w:r w:rsidR="007A39A0" w:rsidRPr="00C2118D">
        <w:rPr>
          <w:bCs/>
        </w:rPr>
        <w:t xml:space="preserve"> в инструкциях и иных документах, переданных Заказчику.</w:t>
      </w:r>
    </w:p>
    <w:p w14:paraId="566B2AF6" w14:textId="697B4C8F" w:rsidR="00DA3F0D" w:rsidRPr="00C2118D" w:rsidRDefault="00773634" w:rsidP="00211A7C">
      <w:pPr>
        <w:pStyle w:val="ae"/>
        <w:numPr>
          <w:ilvl w:val="1"/>
          <w:numId w:val="3"/>
        </w:numPr>
        <w:shd w:val="clear" w:color="auto" w:fill="FFFFFF"/>
        <w:tabs>
          <w:tab w:val="left" w:pos="1134"/>
        </w:tabs>
        <w:ind w:left="0" w:firstLine="709"/>
        <w:jc w:val="both"/>
        <w:rPr>
          <w:bCs/>
        </w:rPr>
      </w:pPr>
      <w:bookmarkStart w:id="22" w:name="_Ref361337764"/>
      <w:r w:rsidRPr="00C2118D">
        <w:rPr>
          <w:bCs/>
        </w:rPr>
        <w:t xml:space="preserve">В случае </w:t>
      </w:r>
      <w:r w:rsidR="00C34E47" w:rsidRPr="00C2118D">
        <w:rPr>
          <w:bCs/>
        </w:rPr>
        <w:t>обнаружения</w:t>
      </w:r>
      <w:r w:rsidRPr="00C2118D">
        <w:rPr>
          <w:bCs/>
        </w:rPr>
        <w:t xml:space="preserve"> в </w:t>
      </w:r>
      <w:r w:rsidR="00645523" w:rsidRPr="00C2118D">
        <w:rPr>
          <w:bCs/>
        </w:rPr>
        <w:t xml:space="preserve">период </w:t>
      </w:r>
      <w:r w:rsidRPr="00C2118D">
        <w:rPr>
          <w:bCs/>
        </w:rPr>
        <w:t>Гарантийного срока</w:t>
      </w:r>
      <w:r w:rsidR="00645523" w:rsidRPr="00C2118D">
        <w:rPr>
          <w:bCs/>
        </w:rPr>
        <w:t xml:space="preserve"> </w:t>
      </w:r>
      <w:r w:rsidRPr="00C2118D">
        <w:rPr>
          <w:bCs/>
        </w:rPr>
        <w:t>недостатков</w:t>
      </w:r>
      <w:r w:rsidR="00645523" w:rsidRPr="00C2118D">
        <w:rPr>
          <w:bCs/>
        </w:rPr>
        <w:t>, несоответствий и / или дефектов Р</w:t>
      </w:r>
      <w:r w:rsidRPr="00C2118D">
        <w:rPr>
          <w:bCs/>
        </w:rPr>
        <w:t>езультат</w:t>
      </w:r>
      <w:r w:rsidR="004D4328" w:rsidRPr="00C2118D">
        <w:rPr>
          <w:bCs/>
        </w:rPr>
        <w:t>а</w:t>
      </w:r>
      <w:r w:rsidR="004F1D84" w:rsidRPr="00C2118D">
        <w:rPr>
          <w:bCs/>
        </w:rPr>
        <w:t xml:space="preserve"> Работ</w:t>
      </w:r>
      <w:r w:rsidR="00645523" w:rsidRPr="00C2118D">
        <w:rPr>
          <w:bCs/>
        </w:rPr>
        <w:t>,</w:t>
      </w:r>
      <w:r w:rsidR="00CE2084" w:rsidRPr="00C2118D">
        <w:rPr>
          <w:bCs/>
        </w:rPr>
        <w:t xml:space="preserve"> Заказчик </w:t>
      </w:r>
      <w:r w:rsidRPr="00C2118D">
        <w:rPr>
          <w:bCs/>
        </w:rPr>
        <w:t>направляет Подрядчику письменное уведомление</w:t>
      </w:r>
      <w:r w:rsidR="00192698" w:rsidRPr="00C2118D">
        <w:rPr>
          <w:bCs/>
        </w:rPr>
        <w:t xml:space="preserve"> с</w:t>
      </w:r>
      <w:r w:rsidRPr="00C2118D">
        <w:rPr>
          <w:bCs/>
        </w:rPr>
        <w:t xml:space="preserve"> </w:t>
      </w:r>
      <w:r w:rsidR="00192698" w:rsidRPr="00C2118D">
        <w:rPr>
          <w:bCs/>
        </w:rPr>
        <w:t xml:space="preserve">указанием </w:t>
      </w:r>
      <w:r w:rsidR="00BA3395" w:rsidRPr="00C2118D">
        <w:rPr>
          <w:bCs/>
        </w:rPr>
        <w:t>выявленных недостатков</w:t>
      </w:r>
      <w:r w:rsidR="00192698" w:rsidRPr="00C2118D">
        <w:rPr>
          <w:bCs/>
        </w:rPr>
        <w:t>.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r w:rsidR="004A125C" w:rsidRPr="00C2118D">
        <w:rPr>
          <w:bCs/>
        </w:rPr>
        <w:t>.</w:t>
      </w:r>
      <w:bookmarkEnd w:id="22"/>
    </w:p>
    <w:p w14:paraId="685C08A4" w14:textId="1DF0EA3F" w:rsidR="00192698" w:rsidRPr="00C2118D" w:rsidRDefault="00192698" w:rsidP="00211A7C">
      <w:pPr>
        <w:pStyle w:val="ae"/>
        <w:numPr>
          <w:ilvl w:val="1"/>
          <w:numId w:val="3"/>
        </w:numPr>
        <w:shd w:val="clear" w:color="auto" w:fill="FFFFFF"/>
        <w:tabs>
          <w:tab w:val="left" w:pos="1134"/>
        </w:tabs>
        <w:ind w:left="0" w:firstLine="709"/>
        <w:jc w:val="both"/>
        <w:rPr>
          <w:bCs/>
        </w:rPr>
      </w:pPr>
      <w:r w:rsidRPr="00C2118D">
        <w:rPr>
          <w:bCs/>
        </w:rPr>
        <w:t>Наличие и полный перечень недостатков,</w:t>
      </w:r>
      <w:r w:rsidRPr="00C2118D">
        <w:t xml:space="preserve"> </w:t>
      </w:r>
      <w:r w:rsidRPr="00C2118D">
        <w:rPr>
          <w:bCs/>
        </w:rPr>
        <w:t xml:space="preserve">несоответствий и / или дефектов Результата Работ, а также </w:t>
      </w:r>
      <w:r w:rsidR="00307307" w:rsidRPr="00C2118D">
        <w:rPr>
          <w:bCs/>
        </w:rPr>
        <w:t xml:space="preserve">разумные </w:t>
      </w:r>
      <w:r w:rsidRPr="00C2118D">
        <w:rPr>
          <w:bCs/>
        </w:rPr>
        <w:t>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w:t>
      </w:r>
      <w:r w:rsidR="00C24AE3">
        <w:rPr>
          <w:bCs/>
        </w:rPr>
        <w:t xml:space="preserve"> </w:t>
      </w:r>
      <w:r w:rsidRPr="00C2118D">
        <w:rPr>
          <w:bCs/>
        </w:rPr>
        <w:t>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2DC45D49" w14:textId="74DB5E6A" w:rsidR="004B090F" w:rsidRPr="00C2118D" w:rsidRDefault="00192698" w:rsidP="00211A7C">
      <w:pPr>
        <w:pStyle w:val="ae"/>
        <w:numPr>
          <w:ilvl w:val="1"/>
          <w:numId w:val="3"/>
        </w:numPr>
        <w:shd w:val="clear" w:color="auto" w:fill="FFFFFF"/>
        <w:tabs>
          <w:tab w:val="left" w:pos="1134"/>
        </w:tabs>
        <w:ind w:left="0" w:firstLine="709"/>
        <w:jc w:val="both"/>
        <w:rPr>
          <w:bCs/>
        </w:rPr>
      </w:pPr>
      <w:r w:rsidRPr="00C2118D">
        <w:rPr>
          <w:bCs/>
        </w:rPr>
        <w:t>Подрядчик обязан своими силами и за свой счет устранить недостатки</w:t>
      </w:r>
      <w:r w:rsidR="00307307" w:rsidRPr="00C2118D">
        <w:rPr>
          <w:bCs/>
        </w:rPr>
        <w:t>,</w:t>
      </w:r>
      <w:r w:rsidRPr="00C2118D">
        <w:t xml:space="preserve"> </w:t>
      </w:r>
      <w:r w:rsidRPr="00C2118D">
        <w:rPr>
          <w:bCs/>
        </w:rPr>
        <w:t>несоответствия и / или дефекты</w:t>
      </w:r>
      <w:r w:rsidR="00BA3395" w:rsidRPr="00C2118D">
        <w:rPr>
          <w:bCs/>
        </w:rPr>
        <w:t xml:space="preserve">, </w:t>
      </w:r>
      <w:r w:rsidRPr="00C2118D">
        <w:rPr>
          <w:bCs/>
        </w:rPr>
        <w:t xml:space="preserve">обнаруженные </w:t>
      </w:r>
      <w:r w:rsidR="00C34E47" w:rsidRPr="00C2118D">
        <w:rPr>
          <w:bCs/>
        </w:rPr>
        <w:t>Заказчиком</w:t>
      </w:r>
      <w:r w:rsidR="00D26AFA" w:rsidRPr="00C2118D">
        <w:rPr>
          <w:bCs/>
        </w:rPr>
        <w:t xml:space="preserve"> в течение Гарантийного срока, </w:t>
      </w:r>
      <w:r w:rsidR="00773634" w:rsidRPr="00C2118D">
        <w:rPr>
          <w:bCs/>
        </w:rPr>
        <w:t>в срок, указанны</w:t>
      </w:r>
      <w:r w:rsidR="00D26AFA" w:rsidRPr="00C2118D">
        <w:rPr>
          <w:bCs/>
        </w:rPr>
        <w:t>й</w:t>
      </w:r>
      <w:r w:rsidR="00773634" w:rsidRPr="00C2118D">
        <w:rPr>
          <w:bCs/>
        </w:rPr>
        <w:t xml:space="preserve"> в</w:t>
      </w:r>
      <w:r w:rsidR="00D26AFA" w:rsidRPr="00C2118D">
        <w:rPr>
          <w:bCs/>
        </w:rPr>
        <w:t xml:space="preserve"> </w:t>
      </w:r>
      <w:bookmarkStart w:id="23" w:name="OLE_LINK5"/>
      <w:bookmarkStart w:id="24" w:name="OLE_LINK6"/>
      <w:r w:rsidR="00307307" w:rsidRPr="00C2118D">
        <w:rPr>
          <w:bCs/>
        </w:rPr>
        <w:t>Акте о недостатках</w:t>
      </w:r>
      <w:r w:rsidR="00D26AFA" w:rsidRPr="00C2118D">
        <w:rPr>
          <w:bCs/>
        </w:rPr>
        <w:t xml:space="preserve">, </w:t>
      </w:r>
      <w:r w:rsidR="00307307" w:rsidRPr="00C2118D">
        <w:rPr>
          <w:bCs/>
        </w:rPr>
        <w:t>составленном в порядке, установленном</w:t>
      </w:r>
      <w:r w:rsidR="00D26AFA" w:rsidRPr="00C2118D">
        <w:rPr>
          <w:bCs/>
        </w:rPr>
        <w:t xml:space="preserve"> </w:t>
      </w:r>
      <w:r w:rsidR="00300ECD">
        <w:rPr>
          <w:bCs/>
        </w:rPr>
        <w:t xml:space="preserve">пунктом </w:t>
      </w:r>
      <w:r w:rsidR="00F440E8">
        <w:rPr>
          <w:bCs/>
        </w:rPr>
        <w:t>7</w:t>
      </w:r>
      <w:r w:rsidR="00F25F25" w:rsidRPr="00C2118D">
        <w:rPr>
          <w:bCs/>
        </w:rPr>
        <w:t>.</w:t>
      </w:r>
      <w:r w:rsidR="00307307" w:rsidRPr="00C2118D">
        <w:rPr>
          <w:bCs/>
        </w:rPr>
        <w:t xml:space="preserve">5 </w:t>
      </w:r>
      <w:r w:rsidR="00D26AFA" w:rsidRPr="00C2118D">
        <w:rPr>
          <w:bCs/>
        </w:rPr>
        <w:t>Договора</w:t>
      </w:r>
      <w:bookmarkEnd w:id="23"/>
      <w:bookmarkEnd w:id="24"/>
      <w:r w:rsidR="00773634" w:rsidRPr="00C2118D">
        <w:rPr>
          <w:bCs/>
        </w:rPr>
        <w:t>.</w:t>
      </w:r>
    </w:p>
    <w:p w14:paraId="613B8DF6" w14:textId="3255F937" w:rsidR="00487AC0"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Если Подрядчик не устранит недостатки </w:t>
      </w:r>
      <w:r w:rsidR="00061C32" w:rsidRPr="00C2118D">
        <w:rPr>
          <w:bCs/>
        </w:rPr>
        <w:t xml:space="preserve">в </w:t>
      </w:r>
      <w:r w:rsidR="00307307" w:rsidRPr="00C2118D">
        <w:rPr>
          <w:bCs/>
        </w:rPr>
        <w:t xml:space="preserve">установленный </w:t>
      </w:r>
      <w:r w:rsidR="00061C32" w:rsidRPr="00C2118D">
        <w:rPr>
          <w:bCs/>
        </w:rPr>
        <w:t xml:space="preserve">срок, </w:t>
      </w:r>
      <w:r w:rsidR="00487AC0" w:rsidRPr="00C2118D">
        <w:rPr>
          <w:bCs/>
        </w:rPr>
        <w:t xml:space="preserve">Заказчик вправе собственными силами и </w:t>
      </w:r>
      <w:r w:rsidR="00307307" w:rsidRPr="00C2118D">
        <w:rPr>
          <w:bCs/>
        </w:rPr>
        <w:t xml:space="preserve">/ </w:t>
      </w:r>
      <w:r w:rsidR="00487AC0" w:rsidRPr="00C2118D">
        <w:rPr>
          <w:bCs/>
        </w:rPr>
        <w:t xml:space="preserve">или силами третьих лиц выполнить </w:t>
      </w:r>
      <w:r w:rsidR="00307307" w:rsidRPr="00C2118D">
        <w:rPr>
          <w:bCs/>
        </w:rPr>
        <w:t xml:space="preserve">необходимые работы </w:t>
      </w:r>
      <w:r w:rsidR="00487AC0" w:rsidRPr="00C2118D">
        <w:rPr>
          <w:bCs/>
        </w:rPr>
        <w:t>по устранению недостатков</w:t>
      </w:r>
      <w:r w:rsidR="00307307" w:rsidRPr="00C2118D">
        <w:rPr>
          <w:bCs/>
        </w:rPr>
        <w:t xml:space="preserve"> Результата </w:t>
      </w:r>
      <w:r w:rsidR="00487AC0" w:rsidRPr="00C2118D">
        <w:rPr>
          <w:bCs/>
        </w:rPr>
        <w:t xml:space="preserve">Работ, с отнесением на Подрядчика </w:t>
      </w:r>
      <w:r w:rsidR="00307307" w:rsidRPr="00C2118D">
        <w:rPr>
          <w:bCs/>
        </w:rPr>
        <w:t xml:space="preserve">соответствующих </w:t>
      </w:r>
      <w:r w:rsidR="00487AC0" w:rsidRPr="00C2118D">
        <w:rPr>
          <w:bCs/>
        </w:rPr>
        <w:t xml:space="preserve">расходов. </w:t>
      </w:r>
      <w:r w:rsidR="00307307" w:rsidRPr="00C2118D">
        <w:rPr>
          <w:bCs/>
        </w:rPr>
        <w:t>Подрядчик обязан возместить</w:t>
      </w:r>
      <w:r w:rsidR="00487AC0" w:rsidRPr="00C2118D">
        <w:rPr>
          <w:bCs/>
        </w:rPr>
        <w:t xml:space="preserve"> стоимость расходов Заказчика на устранение недостатков</w:t>
      </w:r>
      <w:r w:rsidR="00307307" w:rsidRPr="00C2118D">
        <w:rPr>
          <w:bCs/>
        </w:rPr>
        <w:t>,</w:t>
      </w:r>
      <w:r w:rsidR="00487AC0" w:rsidRPr="00C2118D">
        <w:rPr>
          <w:bCs/>
        </w:rPr>
        <w:t xml:space="preserve"> </w:t>
      </w:r>
      <w:r w:rsidR="00307307" w:rsidRPr="00C2118D">
        <w:rPr>
          <w:bCs/>
        </w:rPr>
        <w:t>несоответствий и / или дефектов Результата Работ</w:t>
      </w:r>
      <w:r w:rsidR="00307307" w:rsidRPr="00C2118D" w:rsidDel="00307307">
        <w:rPr>
          <w:bCs/>
        </w:rPr>
        <w:t xml:space="preserve"> </w:t>
      </w:r>
      <w:r w:rsidR="00487AC0" w:rsidRPr="00C2118D">
        <w:rPr>
          <w:bCs/>
        </w:rPr>
        <w:t>в течение 10 (десяти) рабочих дней с даты получения соответствующего письменного требования</w:t>
      </w:r>
      <w:r w:rsidR="00307307" w:rsidRPr="00C2118D">
        <w:rPr>
          <w:bCs/>
        </w:rPr>
        <w:t xml:space="preserve"> Заказчика</w:t>
      </w:r>
      <w:r w:rsidR="00487AC0" w:rsidRPr="00C2118D">
        <w:rPr>
          <w:bCs/>
        </w:rPr>
        <w:t xml:space="preserve">. </w:t>
      </w:r>
    </w:p>
    <w:p w14:paraId="44C20B68" w14:textId="6921B902"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Гарантийный срок </w:t>
      </w:r>
      <w:r w:rsidR="00A31C8F" w:rsidRPr="00C2118D">
        <w:rPr>
          <w:bCs/>
        </w:rPr>
        <w:t xml:space="preserve">на </w:t>
      </w:r>
      <w:r w:rsidR="00307307" w:rsidRPr="00C2118D">
        <w:rPr>
          <w:bCs/>
        </w:rPr>
        <w:t>Р</w:t>
      </w:r>
      <w:r w:rsidR="00061C32" w:rsidRPr="00C2118D">
        <w:rPr>
          <w:bCs/>
        </w:rPr>
        <w:t>езультат Работ</w:t>
      </w:r>
      <w:r w:rsidR="00A31C8F" w:rsidRPr="00C2118D">
        <w:rPr>
          <w:bCs/>
        </w:rPr>
        <w:t xml:space="preserve"> </w:t>
      </w:r>
      <w:r w:rsidRPr="00C2118D">
        <w:rPr>
          <w:bCs/>
        </w:rPr>
        <w:t xml:space="preserve">увеличивается на тот </w:t>
      </w:r>
      <w:r w:rsidR="008D5A61" w:rsidRPr="00C2118D">
        <w:rPr>
          <w:bCs/>
        </w:rPr>
        <w:t>период</w:t>
      </w:r>
      <w:r w:rsidR="00B27706" w:rsidRPr="00C2118D">
        <w:rPr>
          <w:bCs/>
        </w:rPr>
        <w:t xml:space="preserve"> </w:t>
      </w:r>
      <w:r w:rsidRPr="00C2118D">
        <w:rPr>
          <w:bCs/>
        </w:rPr>
        <w:t xml:space="preserve">времени, в течение которого Заказчик не мог эксплуатировать </w:t>
      </w:r>
      <w:r w:rsidR="00307307" w:rsidRPr="00C2118D">
        <w:rPr>
          <w:bCs/>
        </w:rPr>
        <w:t xml:space="preserve">Результат </w:t>
      </w:r>
      <w:r w:rsidRPr="00C2118D">
        <w:rPr>
          <w:bCs/>
        </w:rPr>
        <w:t>Работ</w:t>
      </w:r>
      <w:r w:rsidR="00A31C8F" w:rsidRPr="00C2118D">
        <w:rPr>
          <w:bCs/>
        </w:rPr>
        <w:t xml:space="preserve"> в целом или </w:t>
      </w:r>
      <w:r w:rsidR="00061C32" w:rsidRPr="00C2118D">
        <w:rPr>
          <w:bCs/>
        </w:rPr>
        <w:t>его</w:t>
      </w:r>
      <w:r w:rsidRPr="00C2118D">
        <w:rPr>
          <w:bCs/>
        </w:rPr>
        <w:t xml:space="preserve"> часть</w:t>
      </w:r>
      <w:r w:rsidR="00307307" w:rsidRPr="00C2118D">
        <w:rPr>
          <w:bCs/>
        </w:rPr>
        <w:t xml:space="preserve"> </w:t>
      </w:r>
      <w:r w:rsidRPr="00C2118D">
        <w:rPr>
          <w:bCs/>
        </w:rPr>
        <w:t>вследствие указанных</w:t>
      </w:r>
      <w:r w:rsidR="00C34E47" w:rsidRPr="00C2118D">
        <w:rPr>
          <w:bCs/>
        </w:rPr>
        <w:t xml:space="preserve"> в настоящем разделе</w:t>
      </w:r>
      <w:r w:rsidRPr="00C2118D">
        <w:rPr>
          <w:bCs/>
        </w:rPr>
        <w:t xml:space="preserve"> недостатков.</w:t>
      </w:r>
      <w:r w:rsidR="00801F6B" w:rsidRPr="00C2118D">
        <w:rPr>
          <w:bCs/>
        </w:rPr>
        <w:t xml:space="preserve"> </w:t>
      </w:r>
      <w:r w:rsidR="004B278C" w:rsidRPr="00C2118D">
        <w:rPr>
          <w:bCs/>
        </w:rPr>
        <w:t xml:space="preserve">Гарантийный </w:t>
      </w:r>
      <w:r w:rsidR="00801F6B" w:rsidRPr="00C2118D">
        <w:rPr>
          <w:bCs/>
        </w:rPr>
        <w:t xml:space="preserve">срок на </w:t>
      </w:r>
      <w:r w:rsidR="00143D2B" w:rsidRPr="00167C01">
        <w:rPr>
          <w:bCs/>
        </w:rPr>
        <w:t>демонтированную</w:t>
      </w:r>
      <w:r w:rsidR="00143D2B" w:rsidRPr="00C2118D">
        <w:rPr>
          <w:bCs/>
        </w:rPr>
        <w:t xml:space="preserve"> </w:t>
      </w:r>
      <w:r w:rsidR="00801F6B" w:rsidRPr="00C2118D">
        <w:rPr>
          <w:bCs/>
        </w:rPr>
        <w:t xml:space="preserve">составную часть </w:t>
      </w:r>
      <w:r w:rsidR="00307307" w:rsidRPr="00C2118D">
        <w:rPr>
          <w:bCs/>
        </w:rPr>
        <w:t xml:space="preserve">Результата </w:t>
      </w:r>
      <w:r w:rsidR="00801F6B" w:rsidRPr="00C2118D">
        <w:rPr>
          <w:bCs/>
        </w:rPr>
        <w:t xml:space="preserve">Работ </w:t>
      </w:r>
      <w:r w:rsidR="004B278C" w:rsidRPr="00C2118D">
        <w:rPr>
          <w:bCs/>
        </w:rPr>
        <w:t>устанавливается продолжительностью, указанной в п</w:t>
      </w:r>
      <w:r w:rsidR="00307307" w:rsidRPr="00C2118D">
        <w:rPr>
          <w:bCs/>
        </w:rPr>
        <w:t xml:space="preserve">ункте </w:t>
      </w:r>
      <w:r w:rsidR="00167C01">
        <w:rPr>
          <w:bCs/>
        </w:rPr>
        <w:t>7</w:t>
      </w:r>
      <w:r w:rsidR="00F25F25" w:rsidRPr="00C2118D">
        <w:rPr>
          <w:bCs/>
        </w:rPr>
        <w:t>.1</w:t>
      </w:r>
      <w:r w:rsidR="004B278C" w:rsidRPr="00C2118D">
        <w:rPr>
          <w:bCs/>
        </w:rPr>
        <w:t xml:space="preserve"> </w:t>
      </w:r>
      <w:r w:rsidR="00307307" w:rsidRPr="00C2118D">
        <w:rPr>
          <w:bCs/>
        </w:rPr>
        <w:t xml:space="preserve">Договора, </w:t>
      </w:r>
      <w:r w:rsidR="004B278C" w:rsidRPr="00C2118D">
        <w:rPr>
          <w:bCs/>
        </w:rPr>
        <w:t xml:space="preserve">и начинает </w:t>
      </w:r>
      <w:r w:rsidR="00BF6DA3" w:rsidRPr="00C2118D">
        <w:rPr>
          <w:bCs/>
        </w:rPr>
        <w:t xml:space="preserve">исчисляться </w:t>
      </w:r>
      <w:r w:rsidR="004B278C" w:rsidRPr="00C2118D">
        <w:rPr>
          <w:bCs/>
        </w:rPr>
        <w:t>заново с даты приемки Заказчиком работ по устранению недостатков.</w:t>
      </w:r>
    </w:p>
    <w:p w14:paraId="633C63FB" w14:textId="4DC371E5" w:rsidR="00C80725" w:rsidRPr="00C2118D" w:rsidRDefault="00061C32" w:rsidP="00211A7C">
      <w:pPr>
        <w:pStyle w:val="ae"/>
        <w:numPr>
          <w:ilvl w:val="1"/>
          <w:numId w:val="3"/>
        </w:numPr>
        <w:shd w:val="clear" w:color="auto" w:fill="FFFFFF"/>
        <w:tabs>
          <w:tab w:val="left" w:pos="1134"/>
        </w:tabs>
        <w:ind w:left="0" w:firstLine="709"/>
        <w:jc w:val="both"/>
        <w:rPr>
          <w:color w:val="000000"/>
        </w:rPr>
      </w:pPr>
      <w:r w:rsidRPr="00C2118D">
        <w:rPr>
          <w:bCs/>
        </w:rPr>
        <w:t>Устранение недостатков</w:t>
      </w:r>
      <w:r w:rsidR="00307307" w:rsidRPr="00C2118D">
        <w:rPr>
          <w:bCs/>
        </w:rPr>
        <w:t>, несоответствий и / или дефектов Результата Работ</w:t>
      </w:r>
      <w:r w:rsidRPr="00C2118D">
        <w:rPr>
          <w:bCs/>
        </w:rPr>
        <w:t>, в том числе в рамках срока, установленного в соответствии с п</w:t>
      </w:r>
      <w:r w:rsidR="00307307" w:rsidRPr="00C2118D">
        <w:rPr>
          <w:bCs/>
        </w:rPr>
        <w:t>унктом</w:t>
      </w:r>
      <w:r w:rsidRPr="00C2118D">
        <w:rPr>
          <w:bCs/>
        </w:rPr>
        <w:t xml:space="preserve"> </w:t>
      </w:r>
      <w:r w:rsidR="00F440E8">
        <w:rPr>
          <w:bCs/>
        </w:rPr>
        <w:t>7</w:t>
      </w:r>
      <w:r w:rsidR="00C76893">
        <w:rPr>
          <w:bCs/>
        </w:rPr>
        <w:t>.5</w:t>
      </w:r>
      <w:r w:rsidR="005735A5" w:rsidRPr="00C2118D">
        <w:rPr>
          <w:bCs/>
        </w:rPr>
        <w:t xml:space="preserve"> </w:t>
      </w:r>
      <w:r w:rsidRPr="00C2118D">
        <w:rPr>
          <w:bCs/>
        </w:rPr>
        <w:t xml:space="preserve">Договора, не освобождает Подрядчика от </w:t>
      </w:r>
      <w:r w:rsidR="00307307" w:rsidRPr="00C2118D">
        <w:rPr>
          <w:bCs/>
        </w:rPr>
        <w:t>обязанности возмещения</w:t>
      </w:r>
      <w:r w:rsidRPr="00C2118D">
        <w:rPr>
          <w:bCs/>
        </w:rPr>
        <w:t xml:space="preserve"> </w:t>
      </w:r>
      <w:r w:rsidR="00307307" w:rsidRPr="00C2118D">
        <w:rPr>
          <w:bCs/>
        </w:rPr>
        <w:t>убытков</w:t>
      </w:r>
      <w:r w:rsidRPr="00C2118D">
        <w:rPr>
          <w:bCs/>
        </w:rPr>
        <w:t xml:space="preserve">, </w:t>
      </w:r>
      <w:r w:rsidR="00307307" w:rsidRPr="00C2118D">
        <w:rPr>
          <w:bCs/>
        </w:rPr>
        <w:t xml:space="preserve">причиненных </w:t>
      </w:r>
      <w:r w:rsidRPr="00C2118D">
        <w:rPr>
          <w:bCs/>
        </w:rPr>
        <w:t xml:space="preserve">Заказчику </w:t>
      </w:r>
      <w:r w:rsidR="00AA10B4" w:rsidRPr="00C2118D">
        <w:rPr>
          <w:bCs/>
        </w:rPr>
        <w:t>вследствие наличия</w:t>
      </w:r>
      <w:r w:rsidR="0087405F" w:rsidRPr="00C2118D">
        <w:rPr>
          <w:bCs/>
        </w:rPr>
        <w:t xml:space="preserve"> таких недостатков</w:t>
      </w:r>
      <w:r w:rsidRPr="00C2118D">
        <w:rPr>
          <w:bCs/>
        </w:rPr>
        <w:t>.</w:t>
      </w:r>
    </w:p>
    <w:p w14:paraId="1ED46DCD" w14:textId="77777777" w:rsidR="00C80725" w:rsidRPr="00C2118D" w:rsidRDefault="00C80725" w:rsidP="00C2118D">
      <w:pPr>
        <w:shd w:val="clear" w:color="auto" w:fill="FFFFFF"/>
        <w:tabs>
          <w:tab w:val="left" w:pos="566"/>
        </w:tabs>
        <w:spacing w:line="240" w:lineRule="auto"/>
        <w:ind w:firstLine="0"/>
        <w:rPr>
          <w:color w:val="000000"/>
          <w:sz w:val="24"/>
          <w:szCs w:val="24"/>
        </w:rPr>
      </w:pPr>
    </w:p>
    <w:p w14:paraId="56850E3D" w14:textId="77777777" w:rsidR="00236FD3" w:rsidRPr="00C2118D" w:rsidRDefault="00236FD3" w:rsidP="00211A7C">
      <w:pPr>
        <w:pStyle w:val="ae"/>
        <w:numPr>
          <w:ilvl w:val="0"/>
          <w:numId w:val="3"/>
        </w:numPr>
        <w:shd w:val="clear" w:color="auto" w:fill="FFFFFF"/>
        <w:tabs>
          <w:tab w:val="left" w:pos="426"/>
        </w:tabs>
        <w:ind w:left="0" w:firstLine="0"/>
        <w:jc w:val="center"/>
        <w:rPr>
          <w:b/>
          <w:bCs/>
        </w:rPr>
      </w:pPr>
      <w:r w:rsidRPr="00C2118D">
        <w:rPr>
          <w:b/>
          <w:bCs/>
        </w:rPr>
        <w:t>Исключительные права и патенты</w:t>
      </w:r>
    </w:p>
    <w:p w14:paraId="49801FEA" w14:textId="22F7C224"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Подрядчик гарантирует, что выполнение Работ, предусмотренных Договором, а также передача Заказчику </w:t>
      </w:r>
      <w:r w:rsidR="00894CC2">
        <w:rPr>
          <w:bCs/>
        </w:rPr>
        <w:t>Р</w:t>
      </w:r>
      <w:r w:rsidRPr="00C2118D">
        <w:rPr>
          <w:bCs/>
        </w:rPr>
        <w:t xml:space="preserve">езультата </w:t>
      </w:r>
      <w:r w:rsidR="00A4287D">
        <w:rPr>
          <w:bCs/>
        </w:rPr>
        <w:t xml:space="preserve"> </w:t>
      </w:r>
      <w:r w:rsidR="00894CC2">
        <w:rPr>
          <w:bCs/>
        </w:rPr>
        <w:t xml:space="preserve">Работ </w:t>
      </w:r>
      <w:r w:rsidRPr="00C2118D">
        <w:rPr>
          <w:bCs/>
        </w:rPr>
        <w:t>не наруш</w:t>
      </w:r>
      <w:r w:rsidR="000C025E" w:rsidRPr="00C2118D">
        <w:rPr>
          <w:bCs/>
        </w:rPr>
        <w:t>и</w:t>
      </w:r>
      <w:r w:rsidRPr="00C2118D">
        <w:rPr>
          <w:bCs/>
        </w:rPr>
        <w:t xml:space="preserve">т исключительных </w:t>
      </w:r>
      <w:r w:rsidR="001C01C7" w:rsidRPr="00C2118D">
        <w:rPr>
          <w:bCs/>
        </w:rPr>
        <w:t xml:space="preserve">и иных интеллектуальных </w:t>
      </w:r>
      <w:r w:rsidRPr="00C2118D">
        <w:rPr>
          <w:bCs/>
        </w:rPr>
        <w:t>прав третьих лиц</w:t>
      </w:r>
      <w:r w:rsidR="000C025E" w:rsidRPr="00C2118D">
        <w:t xml:space="preserve"> </w:t>
      </w:r>
      <w:r w:rsidR="000C025E" w:rsidRPr="00C2118D">
        <w:rPr>
          <w:bCs/>
        </w:rPr>
        <w:t>на результаты интеллектуальной деятельности или средства индивидуализации</w:t>
      </w:r>
      <w:r w:rsidRPr="00C2118D">
        <w:rPr>
          <w:bCs/>
        </w:rPr>
        <w:t xml:space="preserve">, </w:t>
      </w:r>
      <w:r w:rsidR="001C01C7" w:rsidRPr="00C2118D">
        <w:rPr>
          <w:bCs/>
        </w:rPr>
        <w:t xml:space="preserve">которым предоставляется правовая охрана, </w:t>
      </w:r>
      <w:r w:rsidRPr="00C2118D">
        <w:rPr>
          <w:bCs/>
        </w:rPr>
        <w:t>в том числе авторских</w:t>
      </w:r>
      <w:r w:rsidR="001C01C7" w:rsidRPr="00C2118D">
        <w:rPr>
          <w:bCs/>
        </w:rPr>
        <w:t xml:space="preserve"> и смежных с ними прав</w:t>
      </w:r>
      <w:r w:rsidRPr="00C2118D">
        <w:rPr>
          <w:bCs/>
        </w:rPr>
        <w:t xml:space="preserve">, патентных </w:t>
      </w:r>
      <w:r w:rsidR="001C01C7" w:rsidRPr="00C2118D">
        <w:rPr>
          <w:bCs/>
        </w:rPr>
        <w:t>прав, прав на секрет производства</w:t>
      </w:r>
      <w:r w:rsidRPr="00C2118D">
        <w:rPr>
          <w:bCs/>
        </w:rPr>
        <w:t>.</w:t>
      </w:r>
    </w:p>
    <w:p w14:paraId="5355211C" w14:textId="7A273A6F"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w:t>
      </w:r>
      <w:r w:rsidR="002952DB" w:rsidRPr="00C2118D">
        <w:rPr>
          <w:bCs/>
        </w:rPr>
        <w:t xml:space="preserve">результаты </w:t>
      </w:r>
      <w:r w:rsidRPr="00C2118D">
        <w:rPr>
          <w:bCs/>
        </w:rPr>
        <w:t xml:space="preserve">интеллектуальной </w:t>
      </w:r>
      <w:r w:rsidR="002952DB" w:rsidRPr="00C2118D">
        <w:rPr>
          <w:bCs/>
        </w:rPr>
        <w:t>деятельности</w:t>
      </w:r>
      <w:r w:rsidRPr="00C2118D">
        <w:rPr>
          <w:bCs/>
        </w:rPr>
        <w:t>, принадлежащие третьим лицам, только если он получил на это соответствующие разрешения (лицензии) этих лиц.</w:t>
      </w:r>
    </w:p>
    <w:p w14:paraId="03E4057E" w14:textId="62C9776F"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В состав </w:t>
      </w:r>
      <w:r w:rsidR="00D700FE" w:rsidRPr="00C2118D">
        <w:rPr>
          <w:bCs/>
        </w:rPr>
        <w:t>Р</w:t>
      </w:r>
      <w:r w:rsidRPr="00C2118D">
        <w:rPr>
          <w:bCs/>
        </w:rPr>
        <w:t xml:space="preserve">езультата </w:t>
      </w:r>
      <w:r w:rsidR="00A4287D">
        <w:rPr>
          <w:bCs/>
        </w:rPr>
        <w:t xml:space="preserve"> </w:t>
      </w:r>
      <w:r w:rsidRPr="00C2118D">
        <w:rPr>
          <w:bCs/>
        </w:rPr>
        <w:t>Работ по Договору считаются включенными все разрешения</w:t>
      </w:r>
      <w:r w:rsidR="0023284A" w:rsidRPr="00C2118D">
        <w:rPr>
          <w:bCs/>
        </w:rPr>
        <w:t xml:space="preserve"> (лицензии)</w:t>
      </w:r>
      <w:r w:rsidRPr="00C2118D">
        <w:rPr>
          <w:bCs/>
        </w:rPr>
        <w:t xml:space="preserve">, необходимые для эксплуатации Заказчиком </w:t>
      </w:r>
      <w:r w:rsidR="00894CC2">
        <w:rPr>
          <w:bCs/>
        </w:rPr>
        <w:t>Р</w:t>
      </w:r>
      <w:r w:rsidRPr="00C2118D">
        <w:rPr>
          <w:bCs/>
        </w:rPr>
        <w:t xml:space="preserve">езультата </w:t>
      </w:r>
      <w:r w:rsidR="00A4287D">
        <w:rPr>
          <w:bCs/>
        </w:rPr>
        <w:t xml:space="preserve"> </w:t>
      </w:r>
      <w:r w:rsidRPr="00C2118D">
        <w:rPr>
          <w:bCs/>
        </w:rPr>
        <w:t>Работ</w:t>
      </w:r>
      <w:r w:rsidR="00D700FE" w:rsidRPr="00C2118D">
        <w:rPr>
          <w:bCs/>
        </w:rPr>
        <w:t xml:space="preserve"> в течение всего установленного срока эксплуатации</w:t>
      </w:r>
      <w:r w:rsidRPr="00C2118D">
        <w:rPr>
          <w:bCs/>
        </w:rPr>
        <w:t xml:space="preserve">, его технического обслуживания и </w:t>
      </w:r>
      <w:r w:rsidRPr="00CD607C">
        <w:rPr>
          <w:bCs/>
        </w:rPr>
        <w:t>ремонта</w:t>
      </w:r>
      <w:r w:rsidRPr="00C2118D">
        <w:rPr>
          <w:bCs/>
        </w:rPr>
        <w:t xml:space="preserve">, </w:t>
      </w:r>
      <w:r w:rsidR="00D700FE" w:rsidRPr="00C2118D">
        <w:rPr>
          <w:bCs/>
        </w:rPr>
        <w:t xml:space="preserve">а также </w:t>
      </w:r>
      <w:r w:rsidRPr="00C2118D">
        <w:rPr>
          <w:bCs/>
        </w:rPr>
        <w:t xml:space="preserve">реконструкции </w:t>
      </w:r>
      <w:r w:rsidR="00D700FE" w:rsidRPr="00C2118D">
        <w:rPr>
          <w:bCs/>
        </w:rPr>
        <w:t xml:space="preserve">и / </w:t>
      </w:r>
      <w:r w:rsidRPr="00C2118D">
        <w:rPr>
          <w:bCs/>
        </w:rPr>
        <w:t>или модернизации.</w:t>
      </w:r>
    </w:p>
    <w:p w14:paraId="5DB36FD7" w14:textId="77777777" w:rsidR="00236FD3" w:rsidRPr="00C2118D" w:rsidRDefault="00D700FE" w:rsidP="00211A7C">
      <w:pPr>
        <w:pStyle w:val="ae"/>
        <w:numPr>
          <w:ilvl w:val="1"/>
          <w:numId w:val="3"/>
        </w:numPr>
        <w:shd w:val="clear" w:color="auto" w:fill="FFFFFF"/>
        <w:tabs>
          <w:tab w:val="left" w:pos="1134"/>
        </w:tabs>
        <w:ind w:left="0" w:firstLine="709"/>
        <w:jc w:val="both"/>
        <w:rPr>
          <w:bCs/>
        </w:rPr>
      </w:pPr>
      <w:r w:rsidRPr="00C2118D">
        <w:rPr>
          <w:bCs/>
        </w:rPr>
        <w:t>В случае, е</w:t>
      </w:r>
      <w:r w:rsidR="00236FD3" w:rsidRPr="00C2118D">
        <w:rPr>
          <w:bCs/>
        </w:rPr>
        <w:t xml:space="preserve">сли Заказчику будут предъявлены требования, связанные с </w:t>
      </w:r>
      <w:r w:rsidRPr="00C2118D">
        <w:rPr>
          <w:bCs/>
        </w:rPr>
        <w:t xml:space="preserve">нарушением Подрядчиком </w:t>
      </w:r>
      <w:r w:rsidR="00236FD3" w:rsidRPr="00C2118D">
        <w:rPr>
          <w:bCs/>
        </w:rPr>
        <w:t>при выполнении Работ по Договору исключительны</w:t>
      </w:r>
      <w:r w:rsidRPr="00C2118D">
        <w:rPr>
          <w:bCs/>
        </w:rPr>
        <w:t>х</w:t>
      </w:r>
      <w:r w:rsidR="00236FD3" w:rsidRPr="00C2118D">
        <w:rPr>
          <w:bCs/>
        </w:rPr>
        <w:t xml:space="preserve"> </w:t>
      </w:r>
      <w:r w:rsidRPr="00C2118D">
        <w:rPr>
          <w:bCs/>
        </w:rPr>
        <w:t xml:space="preserve">и / или иных интеллектуальных </w:t>
      </w:r>
      <w:r w:rsidR="00236FD3" w:rsidRPr="00C2118D">
        <w:rPr>
          <w:bCs/>
        </w:rPr>
        <w:t xml:space="preserve">прав третьих лиц, Подрядчик </w:t>
      </w:r>
      <w:r w:rsidRPr="00C2118D">
        <w:rPr>
          <w:bCs/>
        </w:rPr>
        <w:t xml:space="preserve">обязан </w:t>
      </w:r>
      <w:r w:rsidR="00236FD3" w:rsidRPr="00C2118D">
        <w:rPr>
          <w:bCs/>
        </w:rPr>
        <w:t>полностью возместит</w:t>
      </w:r>
      <w:r w:rsidRPr="00C2118D">
        <w:rPr>
          <w:bCs/>
        </w:rPr>
        <w:t>ь</w:t>
      </w:r>
      <w:r w:rsidR="00236FD3" w:rsidRPr="00C2118D">
        <w:rPr>
          <w:bCs/>
        </w:rPr>
        <w:t xml:space="preserve"> Заказчику все </w:t>
      </w:r>
      <w:r w:rsidRPr="00C2118D">
        <w:rPr>
          <w:bCs/>
        </w:rPr>
        <w:t xml:space="preserve">расходы и </w:t>
      </w:r>
      <w:r w:rsidR="00236FD3" w:rsidRPr="00C2118D">
        <w:rPr>
          <w:bCs/>
        </w:rPr>
        <w:t>убытки, связанные с такими требованиями, включая расходы на юридических консультантов.</w:t>
      </w:r>
    </w:p>
    <w:p w14:paraId="47D6665E" w14:textId="77777777" w:rsidR="003D1A45"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w:t>
      </w:r>
      <w:r w:rsidR="003D1A45" w:rsidRPr="00C2118D">
        <w:rPr>
          <w:bCs/>
        </w:rPr>
        <w:t xml:space="preserve">изобретения и </w:t>
      </w:r>
      <w:r w:rsidRPr="00C2118D">
        <w:rPr>
          <w:bCs/>
        </w:rPr>
        <w:t xml:space="preserve">иные </w:t>
      </w:r>
      <w:r w:rsidR="003D1A45" w:rsidRPr="00C2118D">
        <w:rPr>
          <w:bCs/>
        </w:rPr>
        <w:t>результаты интеллектуальной деятельности</w:t>
      </w:r>
      <w:r w:rsidRPr="00C2118D">
        <w:rPr>
          <w:bCs/>
        </w:rPr>
        <w:t>, создаваемые в процессе исполнения Подрядчиком Договора, возникают непосредственно у Заказчика</w:t>
      </w:r>
      <w:r w:rsidR="003D1A45" w:rsidRPr="00C2118D">
        <w:rPr>
          <w:bCs/>
        </w:rPr>
        <w:t>, либо,</w:t>
      </w:r>
      <w:r w:rsidRPr="00C2118D">
        <w:rPr>
          <w:bCs/>
        </w:rPr>
        <w:t xml:space="preserve"> если </w:t>
      </w:r>
      <w:r w:rsidR="003D1A45" w:rsidRPr="00C2118D">
        <w:rPr>
          <w:bCs/>
        </w:rPr>
        <w:t xml:space="preserve">в соответствии с </w:t>
      </w:r>
      <w:r w:rsidRPr="00C2118D">
        <w:rPr>
          <w:bCs/>
        </w:rPr>
        <w:t>законодательств</w:t>
      </w:r>
      <w:r w:rsidR="003D1A45" w:rsidRPr="00C2118D">
        <w:rPr>
          <w:bCs/>
        </w:rPr>
        <w:t>ом</w:t>
      </w:r>
      <w:r w:rsidRPr="00C2118D">
        <w:rPr>
          <w:bCs/>
        </w:rPr>
        <w:t xml:space="preserve">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r w:rsidR="003D1A45" w:rsidRPr="00C2118D">
        <w:rPr>
          <w:bCs/>
        </w:rPr>
        <w:t>.</w:t>
      </w:r>
    </w:p>
    <w:p w14:paraId="07220722" w14:textId="588C1823" w:rsidR="003D1A45" w:rsidRPr="00C2118D" w:rsidRDefault="003D1A45" w:rsidP="00C2118D">
      <w:pPr>
        <w:pStyle w:val="ae"/>
        <w:shd w:val="clear" w:color="auto" w:fill="FFFFFF"/>
        <w:tabs>
          <w:tab w:val="left" w:pos="1134"/>
        </w:tabs>
        <w:ind w:left="0" w:firstLine="709"/>
        <w:jc w:val="both"/>
        <w:rPr>
          <w:bCs/>
        </w:rPr>
      </w:pPr>
      <w:r w:rsidRPr="00C2118D">
        <w:rPr>
          <w:bCs/>
        </w:rPr>
        <w:t xml:space="preserve">В случае, </w:t>
      </w:r>
      <w:r w:rsidR="00236FD3" w:rsidRPr="00C2118D">
        <w:rPr>
          <w:bCs/>
        </w:rPr>
        <w:t>если</w:t>
      </w:r>
      <w:r w:rsidRPr="00C2118D">
        <w:rPr>
          <w:bCs/>
        </w:rPr>
        <w:t xml:space="preserve"> в соответствии с</w:t>
      </w:r>
      <w:r w:rsidR="00236FD3" w:rsidRPr="00C2118D">
        <w:rPr>
          <w:bCs/>
        </w:rPr>
        <w:t xml:space="preserve"> законодательств</w:t>
      </w:r>
      <w:r w:rsidRPr="00C2118D">
        <w:rPr>
          <w:bCs/>
        </w:rPr>
        <w:t>ом</w:t>
      </w:r>
      <w:r w:rsidR="00236FD3" w:rsidRPr="00C2118D">
        <w:rPr>
          <w:bCs/>
        </w:rPr>
        <w:t xml:space="preserve"> Российской Федерации исключительные права</w:t>
      </w:r>
      <w:r w:rsidRPr="00C2118D">
        <w:rPr>
          <w:bCs/>
        </w:rPr>
        <w:t xml:space="preserve"> на</w:t>
      </w:r>
      <w:r w:rsidR="00236FD3" w:rsidRPr="00C2118D">
        <w:rPr>
          <w:bCs/>
        </w:rPr>
        <w:t xml:space="preserve"> </w:t>
      </w:r>
      <w:r w:rsidRPr="00C2118D">
        <w:rPr>
          <w:bCs/>
        </w:rPr>
        <w:t xml:space="preserve">результаты интеллектуальной деятельности, создаваемые в процессе исполнения Подрядчиком Договора, </w:t>
      </w:r>
      <w:r w:rsidR="00236FD3" w:rsidRPr="00C2118D">
        <w:rPr>
          <w:bCs/>
        </w:rPr>
        <w:t xml:space="preserve">не могут переходить к Заказчику в порядке, указанном </w:t>
      </w:r>
      <w:r w:rsidR="00D8519C" w:rsidRPr="00C2118D">
        <w:rPr>
          <w:bCs/>
        </w:rPr>
        <w:t>в настоящем пункте Договора</w:t>
      </w:r>
      <w:r w:rsidR="00236FD3" w:rsidRPr="00C2118D">
        <w:rPr>
          <w:bCs/>
        </w:rPr>
        <w:t xml:space="preserve">, </w:t>
      </w:r>
      <w:r w:rsidR="00D8519C" w:rsidRPr="00C2118D">
        <w:rPr>
          <w:bCs/>
        </w:rPr>
        <w:t>Стороны пришли к соглашению о том</w:t>
      </w:r>
      <w:r w:rsidR="00236FD3" w:rsidRPr="00C2118D">
        <w:rPr>
          <w:bCs/>
        </w:rPr>
        <w:t xml:space="preserve">, что Подрядчик </w:t>
      </w:r>
      <w:r w:rsidR="00D8519C" w:rsidRPr="00C2118D">
        <w:rPr>
          <w:bCs/>
        </w:rPr>
        <w:t xml:space="preserve">передаст </w:t>
      </w:r>
      <w:r w:rsidR="00236FD3" w:rsidRPr="00C2118D">
        <w:rPr>
          <w:bCs/>
        </w:rPr>
        <w:t xml:space="preserve">Заказчику </w:t>
      </w:r>
      <w:r w:rsidR="00A222BE">
        <w:rPr>
          <w:bCs/>
        </w:rPr>
        <w:t>не</w:t>
      </w:r>
      <w:r w:rsidR="00236FD3" w:rsidRPr="00C2118D">
        <w:rPr>
          <w:bCs/>
        </w:rPr>
        <w:t xml:space="preserve">исключительные права (неисключительную лицензию) на </w:t>
      </w:r>
      <w:r w:rsidR="00D8519C" w:rsidRPr="00C2118D">
        <w:rPr>
          <w:bCs/>
        </w:rPr>
        <w:t>право использования такого результата</w:t>
      </w:r>
      <w:r w:rsidR="00D8519C" w:rsidRPr="00C2118D">
        <w:t xml:space="preserve"> </w:t>
      </w:r>
      <w:r w:rsidR="00D8519C" w:rsidRPr="00C2118D">
        <w:rPr>
          <w:bCs/>
        </w:rPr>
        <w:t xml:space="preserve">интеллектуальной деятельности на </w:t>
      </w:r>
      <w:r w:rsidR="00236FD3" w:rsidRPr="00C2118D">
        <w:rPr>
          <w:bCs/>
        </w:rPr>
        <w:t>срок</w:t>
      </w:r>
      <w:r w:rsidR="00D8519C" w:rsidRPr="00C2118D">
        <w:rPr>
          <w:bCs/>
        </w:rPr>
        <w:t>,</w:t>
      </w:r>
      <w:r w:rsidR="00236FD3" w:rsidRPr="00C2118D">
        <w:rPr>
          <w:bCs/>
        </w:rPr>
        <w:t xml:space="preserve"> не меньше срока эксплуатации </w:t>
      </w:r>
      <w:r w:rsidR="00D8519C" w:rsidRPr="00C2118D">
        <w:rPr>
          <w:bCs/>
        </w:rPr>
        <w:t>Р</w:t>
      </w:r>
      <w:r w:rsidR="00236FD3" w:rsidRPr="00C2118D">
        <w:rPr>
          <w:bCs/>
        </w:rPr>
        <w:t xml:space="preserve">езультата </w:t>
      </w:r>
      <w:r w:rsidR="00A4287D">
        <w:rPr>
          <w:bCs/>
        </w:rPr>
        <w:t xml:space="preserve"> </w:t>
      </w:r>
      <w:r w:rsidR="00236FD3" w:rsidRPr="00C2118D">
        <w:rPr>
          <w:bCs/>
        </w:rPr>
        <w:t>Работ</w:t>
      </w:r>
      <w:r w:rsidR="00D8519C" w:rsidRPr="00C2118D">
        <w:rPr>
          <w:bCs/>
        </w:rPr>
        <w:t>, и</w:t>
      </w:r>
      <w:r w:rsidR="00236FD3" w:rsidRPr="00C2118D">
        <w:rPr>
          <w:bCs/>
        </w:rPr>
        <w:t xml:space="preserve"> в том объеме</w:t>
      </w:r>
      <w:r w:rsidR="00D8519C" w:rsidRPr="00C2118D">
        <w:rPr>
          <w:bCs/>
        </w:rPr>
        <w:t xml:space="preserve"> (пределах)</w:t>
      </w:r>
      <w:r w:rsidR="00236FD3" w:rsidRPr="00C2118D">
        <w:rPr>
          <w:bCs/>
        </w:rPr>
        <w:t>, который требуется для эксплуатации</w:t>
      </w:r>
      <w:r w:rsidR="00141C0F">
        <w:rPr>
          <w:bCs/>
        </w:rPr>
        <w:t>,</w:t>
      </w:r>
      <w:r w:rsidR="00D8519C" w:rsidRPr="00C2118D">
        <w:t xml:space="preserve"> </w:t>
      </w:r>
      <w:r w:rsidR="00141C0F" w:rsidRPr="00C2118D">
        <w:rPr>
          <w:bCs/>
        </w:rPr>
        <w:t xml:space="preserve">технического обслуживания и ремонта, </w:t>
      </w:r>
      <w:r w:rsidR="00A222BE">
        <w:rPr>
          <w:bCs/>
        </w:rPr>
        <w:t xml:space="preserve">а также </w:t>
      </w:r>
      <w:r w:rsidR="00141C0F" w:rsidRPr="00C2118D">
        <w:rPr>
          <w:bCs/>
        </w:rPr>
        <w:t>реконструкции</w:t>
      </w:r>
      <w:r w:rsidR="0083621D">
        <w:rPr>
          <w:bCs/>
        </w:rPr>
        <w:t xml:space="preserve"> и</w:t>
      </w:r>
      <w:r w:rsidR="00A222BE">
        <w:rPr>
          <w:bCs/>
        </w:rPr>
        <w:t xml:space="preserve"> </w:t>
      </w:r>
      <w:r w:rsidR="0083621D">
        <w:rPr>
          <w:bCs/>
        </w:rPr>
        <w:t>/</w:t>
      </w:r>
      <w:r w:rsidR="00A222BE">
        <w:rPr>
          <w:bCs/>
        </w:rPr>
        <w:t xml:space="preserve"> </w:t>
      </w:r>
      <w:r w:rsidR="0083621D">
        <w:rPr>
          <w:bCs/>
        </w:rPr>
        <w:t>или</w:t>
      </w:r>
      <w:r w:rsidR="00141C0F" w:rsidRPr="00C2118D">
        <w:rPr>
          <w:bCs/>
        </w:rPr>
        <w:t xml:space="preserve"> модернизации </w:t>
      </w:r>
      <w:r w:rsidR="00C80725" w:rsidRPr="00C2118D">
        <w:rPr>
          <w:bCs/>
        </w:rPr>
        <w:t>Р</w:t>
      </w:r>
      <w:r w:rsidR="00D8519C" w:rsidRPr="00C2118D">
        <w:rPr>
          <w:bCs/>
        </w:rPr>
        <w:t xml:space="preserve">езультата </w:t>
      </w:r>
      <w:r w:rsidR="00A4287D">
        <w:rPr>
          <w:bCs/>
        </w:rPr>
        <w:t xml:space="preserve"> </w:t>
      </w:r>
      <w:r w:rsidR="00D8519C" w:rsidRPr="00C2118D">
        <w:rPr>
          <w:bCs/>
        </w:rPr>
        <w:t>Работ</w:t>
      </w:r>
      <w:r w:rsidR="00A222BE">
        <w:rPr>
          <w:bCs/>
        </w:rPr>
        <w:t>.</w:t>
      </w:r>
      <w:r w:rsidR="00D8519C" w:rsidRPr="00C2118D">
        <w:rPr>
          <w:bCs/>
        </w:rPr>
        <w:t xml:space="preserve"> При этом Стороны признают, что плата </w:t>
      </w:r>
      <w:r w:rsidR="00590705" w:rsidRPr="00C2118D">
        <w:rPr>
          <w:bCs/>
        </w:rPr>
        <w:t xml:space="preserve">за использование прав на </w:t>
      </w:r>
      <w:r w:rsidR="00C80725" w:rsidRPr="00C2118D">
        <w:rPr>
          <w:bCs/>
        </w:rPr>
        <w:t xml:space="preserve">результат интеллектуальной деятельности </w:t>
      </w:r>
      <w:r w:rsidR="00A222BE" w:rsidRPr="00C2118D">
        <w:rPr>
          <w:bCs/>
        </w:rPr>
        <w:t>вход</w:t>
      </w:r>
      <w:r w:rsidR="00A222BE">
        <w:rPr>
          <w:bCs/>
        </w:rPr>
        <w:t>и</w:t>
      </w:r>
      <w:r w:rsidR="00A222BE" w:rsidRPr="00C2118D">
        <w:rPr>
          <w:bCs/>
        </w:rPr>
        <w:t xml:space="preserve">т </w:t>
      </w:r>
      <w:r w:rsidR="00590705" w:rsidRPr="00C2118D">
        <w:rPr>
          <w:bCs/>
        </w:rPr>
        <w:t>в Цену Договора</w:t>
      </w:r>
      <w:r w:rsidR="00236FD3" w:rsidRPr="00C2118D">
        <w:rPr>
          <w:bCs/>
        </w:rPr>
        <w:t>.</w:t>
      </w:r>
    </w:p>
    <w:p w14:paraId="3F7854CE" w14:textId="7FEC9BDC" w:rsidR="003D1A45" w:rsidRPr="00C2118D" w:rsidRDefault="003D1A45" w:rsidP="00211A7C">
      <w:pPr>
        <w:pStyle w:val="ae"/>
        <w:numPr>
          <w:ilvl w:val="1"/>
          <w:numId w:val="3"/>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sidR="00A4287D">
        <w:rPr>
          <w:bCs/>
        </w:rPr>
        <w:t xml:space="preserve"> </w:t>
      </w:r>
      <w:r w:rsidRPr="00C2118D">
        <w:rPr>
          <w:bCs/>
        </w:rPr>
        <w:t xml:space="preserve">Работ патентоспособного результата интеллектуальной деятельности, Подрядчик </w:t>
      </w:r>
      <w:r w:rsidR="00D8519C" w:rsidRPr="00C2118D">
        <w:rPr>
          <w:bCs/>
        </w:rPr>
        <w:t xml:space="preserve">не позднее 10 (десяти) календарных дней </w:t>
      </w:r>
      <w:r w:rsidRPr="00C2118D">
        <w:rPr>
          <w:bCs/>
        </w:rPr>
        <w:t xml:space="preserve">обязуется </w:t>
      </w:r>
      <w:r w:rsidR="00D8519C" w:rsidRPr="00C2118D">
        <w:rPr>
          <w:bCs/>
        </w:rPr>
        <w:t xml:space="preserve">письменно </w:t>
      </w:r>
      <w:r w:rsidRPr="00C2118D">
        <w:rPr>
          <w:bCs/>
        </w:rPr>
        <w:t>сообщить</w:t>
      </w:r>
      <w:r w:rsidR="00D8519C" w:rsidRPr="00C2118D">
        <w:rPr>
          <w:bCs/>
        </w:rPr>
        <w:t xml:space="preserve"> об этом</w:t>
      </w:r>
      <w:r w:rsidRPr="00C2118D">
        <w:rPr>
          <w:bCs/>
        </w:rPr>
        <w:t xml:space="preserve"> Заказчику и в </w:t>
      </w:r>
      <w:r w:rsidR="00D8519C" w:rsidRPr="00C2118D">
        <w:rPr>
          <w:bCs/>
        </w:rPr>
        <w:t>разумный</w:t>
      </w:r>
      <w:r w:rsidRPr="00C2118D">
        <w:rPr>
          <w:bCs/>
        </w:rPr>
        <w:t xml:space="preserve">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w:t>
      </w:r>
      <w:r w:rsidR="00D8519C" w:rsidRPr="00C2118D">
        <w:rPr>
          <w:bCs/>
        </w:rPr>
        <w:t xml:space="preserve">Заказчиком </w:t>
      </w:r>
      <w:r w:rsidRPr="00C2118D">
        <w:rPr>
          <w:bCs/>
        </w:rPr>
        <w:t>какого-либо дополнительного вознаграждения.</w:t>
      </w:r>
    </w:p>
    <w:p w14:paraId="065A382F" w14:textId="77777777" w:rsidR="0083621D" w:rsidRDefault="0083621D" w:rsidP="00211A7C">
      <w:pPr>
        <w:pStyle w:val="ae"/>
        <w:numPr>
          <w:ilvl w:val="1"/>
          <w:numId w:val="3"/>
        </w:numPr>
        <w:shd w:val="clear" w:color="auto" w:fill="FFFFFF"/>
        <w:tabs>
          <w:tab w:val="left" w:pos="1134"/>
        </w:tabs>
        <w:ind w:left="0" w:firstLine="709"/>
        <w:jc w:val="both"/>
        <w:rPr>
          <w:bCs/>
        </w:rPr>
      </w:pPr>
      <w:r w:rsidRPr="00C2118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w:t>
      </w:r>
      <w:r w:rsidR="002110BA">
        <w:rPr>
          <w:bCs/>
        </w:rPr>
        <w:t>2</w:t>
      </w:r>
      <w:r w:rsidRPr="00C2118D">
        <w:rPr>
          <w:bCs/>
        </w:rPr>
        <w:t>.</w:t>
      </w:r>
    </w:p>
    <w:p w14:paraId="4E2A1247" w14:textId="77777777" w:rsidR="00D949C5" w:rsidRPr="00C2118D" w:rsidRDefault="00D949C5" w:rsidP="00D949C5">
      <w:pPr>
        <w:pStyle w:val="ae"/>
        <w:shd w:val="clear" w:color="auto" w:fill="FFFFFF"/>
        <w:tabs>
          <w:tab w:val="left" w:pos="1134"/>
        </w:tabs>
        <w:ind w:left="709"/>
        <w:jc w:val="both"/>
        <w:rPr>
          <w:bCs/>
        </w:rPr>
      </w:pPr>
    </w:p>
    <w:p w14:paraId="3F0C1844" w14:textId="77777777" w:rsidR="00236FD3" w:rsidRPr="00C2118D" w:rsidRDefault="00236FD3" w:rsidP="00211A7C">
      <w:pPr>
        <w:pStyle w:val="ae"/>
        <w:numPr>
          <w:ilvl w:val="0"/>
          <w:numId w:val="3"/>
        </w:numPr>
        <w:shd w:val="clear" w:color="auto" w:fill="FFFFFF"/>
        <w:tabs>
          <w:tab w:val="left" w:pos="426"/>
        </w:tabs>
        <w:ind w:left="0" w:firstLine="0"/>
        <w:jc w:val="center"/>
        <w:rPr>
          <w:b/>
          <w:bCs/>
        </w:rPr>
      </w:pPr>
      <w:r w:rsidRPr="00C2118D">
        <w:rPr>
          <w:b/>
          <w:bCs/>
        </w:rPr>
        <w:t>Конфиденциальность</w:t>
      </w:r>
    </w:p>
    <w:p w14:paraId="4E0BC6D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w:t>
      </w:r>
      <w:r w:rsidR="00AB4A01" w:rsidRPr="00C2118D">
        <w:rPr>
          <w:bCs/>
        </w:rPr>
        <w:t>а</w:t>
      </w:r>
      <w:r w:rsidRPr="00C2118D">
        <w:rPr>
          <w:bCs/>
        </w:rPr>
        <w:t>, в отношении которой соблюдаются следующие условия:</w:t>
      </w:r>
    </w:p>
    <w:p w14:paraId="34D6F8CC" w14:textId="77777777" w:rsidR="00236FD3" w:rsidRPr="00C2118D" w:rsidRDefault="00236FD3" w:rsidP="00211A7C">
      <w:pPr>
        <w:numPr>
          <w:ilvl w:val="0"/>
          <w:numId w:val="7"/>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C2118D">
        <w:rPr>
          <w:sz w:val="24"/>
          <w:szCs w:val="24"/>
        </w:rPr>
        <w:t xml:space="preserve">м, в том числе по причине </w:t>
      </w:r>
      <w:r w:rsidR="00BA2DEF" w:rsidRPr="00C2118D">
        <w:rPr>
          <w:bCs/>
          <w:snapToGrid/>
          <w:sz w:val="24"/>
          <w:szCs w:val="24"/>
        </w:rPr>
        <w:t xml:space="preserve">введения в отношении нее режима </w:t>
      </w:r>
      <w:r w:rsidR="00C76893">
        <w:rPr>
          <w:bCs/>
          <w:snapToGrid/>
          <w:sz w:val="24"/>
          <w:szCs w:val="24"/>
        </w:rPr>
        <w:t>К</w:t>
      </w:r>
      <w:r w:rsidR="00BA2DEF" w:rsidRPr="00C2118D">
        <w:rPr>
          <w:bCs/>
          <w:snapToGrid/>
          <w:sz w:val="24"/>
          <w:szCs w:val="24"/>
        </w:rPr>
        <w:t>оммерческой тайны</w:t>
      </w:r>
      <w:r w:rsidRPr="00C2118D">
        <w:rPr>
          <w:bCs/>
          <w:snapToGrid/>
          <w:sz w:val="24"/>
          <w:szCs w:val="24"/>
        </w:rPr>
        <w:t>;</w:t>
      </w:r>
    </w:p>
    <w:p w14:paraId="36137EC7" w14:textId="77777777" w:rsidR="00236FD3" w:rsidRPr="00C2118D" w:rsidRDefault="00236FD3" w:rsidP="00211A7C">
      <w:pPr>
        <w:numPr>
          <w:ilvl w:val="0"/>
          <w:numId w:val="7"/>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C2118D">
        <w:rPr>
          <w:bCs/>
          <w:snapToGrid/>
          <w:sz w:val="24"/>
          <w:szCs w:val="24"/>
        </w:rPr>
        <w:t>.</w:t>
      </w:r>
    </w:p>
    <w:p w14:paraId="24F37BE0" w14:textId="3217BE3C"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w:t>
      </w:r>
      <w:r w:rsidR="00150908" w:rsidRPr="0068053B">
        <w:rPr>
          <w:bCs/>
        </w:rPr>
        <w:t>,</w:t>
      </w:r>
      <w:r w:rsidRPr="00C2118D">
        <w:rPr>
          <w:bCs/>
        </w:rPr>
        <w:t xml:space="preserve"> проводимых Заказчиком закупочных процедур.</w:t>
      </w:r>
    </w:p>
    <w:p w14:paraId="2BE40336"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55C095A"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16DFC0A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Информация может включать в себя, </w:t>
      </w:r>
      <w:r w:rsidR="00BA2DEF" w:rsidRPr="00C2118D">
        <w:rPr>
          <w:bCs/>
        </w:rPr>
        <w:t>в том числе, но не о</w:t>
      </w:r>
      <w:r w:rsidRPr="00C2118D">
        <w:rPr>
          <w:bCs/>
        </w:rPr>
        <w:t>гранич</w:t>
      </w:r>
      <w:r w:rsidR="00BA2DEF" w:rsidRPr="00C2118D">
        <w:rPr>
          <w:bCs/>
        </w:rPr>
        <w:t>иваясь</w:t>
      </w:r>
      <w:r w:rsidRPr="00C2118D">
        <w:rPr>
          <w:bCs/>
        </w:rPr>
        <w:t>:</w:t>
      </w:r>
    </w:p>
    <w:p w14:paraId="20ED886D"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00BA2DEF" w:rsidRPr="00C2118D">
        <w:rPr>
          <w:bCs/>
          <w:snapToGrid/>
          <w:sz w:val="24"/>
          <w:szCs w:val="24"/>
          <w:lang w:val="en-US"/>
        </w:rPr>
        <w:t>(</w:t>
      </w:r>
      <w:r w:rsidR="00BA2DEF" w:rsidRPr="00C2118D">
        <w:rPr>
          <w:bCs/>
          <w:snapToGrid/>
          <w:sz w:val="24"/>
          <w:szCs w:val="24"/>
        </w:rPr>
        <w:t xml:space="preserve">бухгалтерскую) </w:t>
      </w:r>
      <w:r w:rsidRPr="00C2118D">
        <w:rPr>
          <w:bCs/>
          <w:snapToGrid/>
          <w:sz w:val="24"/>
          <w:szCs w:val="24"/>
        </w:rPr>
        <w:t>отчетность;</w:t>
      </w:r>
    </w:p>
    <w:p w14:paraId="53979051"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788861A4" w14:textId="77777777" w:rsidR="00A87F1A"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бизнес-планы;</w:t>
      </w:r>
    </w:p>
    <w:p w14:paraId="2316D83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договоры </w:t>
      </w:r>
      <w:r w:rsidR="000F0B5C" w:rsidRPr="00C2118D">
        <w:rPr>
          <w:bCs/>
          <w:snapToGrid/>
          <w:sz w:val="24"/>
          <w:szCs w:val="24"/>
        </w:rPr>
        <w:t>(</w:t>
      </w:r>
      <w:r w:rsidRPr="00C2118D">
        <w:rPr>
          <w:bCs/>
          <w:snapToGrid/>
          <w:sz w:val="24"/>
          <w:szCs w:val="24"/>
        </w:rPr>
        <w:t>соглашения</w:t>
      </w:r>
      <w:r w:rsidR="000F0B5C" w:rsidRPr="00C2118D">
        <w:rPr>
          <w:bCs/>
          <w:snapToGrid/>
          <w:sz w:val="24"/>
          <w:szCs w:val="24"/>
        </w:rPr>
        <w:t>)</w:t>
      </w:r>
      <w:r w:rsidRPr="00C2118D">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C2118D">
        <w:rPr>
          <w:bCs/>
          <w:snapToGrid/>
          <w:sz w:val="24"/>
          <w:szCs w:val="24"/>
        </w:rPr>
        <w:t>(</w:t>
      </w:r>
      <w:r w:rsidRPr="00C2118D">
        <w:rPr>
          <w:bCs/>
          <w:snapToGrid/>
          <w:sz w:val="24"/>
          <w:szCs w:val="24"/>
        </w:rPr>
        <w:t>соглашениях</w:t>
      </w:r>
      <w:r w:rsidR="000F0B5C" w:rsidRPr="00C2118D">
        <w:rPr>
          <w:bCs/>
          <w:snapToGrid/>
          <w:sz w:val="24"/>
          <w:szCs w:val="24"/>
        </w:rPr>
        <w:t>)</w:t>
      </w:r>
      <w:r w:rsidRPr="00C2118D">
        <w:rPr>
          <w:bCs/>
          <w:snapToGrid/>
          <w:sz w:val="24"/>
          <w:szCs w:val="24"/>
        </w:rPr>
        <w:t>;</w:t>
      </w:r>
    </w:p>
    <w:p w14:paraId="3E70EDAD"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сведения о финансовых, правовых, организационных и других взаимоотношениях между Заказчиком и </w:t>
      </w:r>
      <w:r w:rsidR="00113961" w:rsidRPr="00C2118D">
        <w:rPr>
          <w:bCs/>
          <w:snapToGrid/>
          <w:sz w:val="24"/>
          <w:szCs w:val="24"/>
        </w:rPr>
        <w:t>третьими лицами</w:t>
      </w:r>
      <w:r w:rsidRPr="00C2118D">
        <w:rPr>
          <w:bCs/>
          <w:snapToGrid/>
          <w:sz w:val="24"/>
          <w:szCs w:val="24"/>
        </w:rPr>
        <w:t>;</w:t>
      </w:r>
    </w:p>
    <w:p w14:paraId="0D5AD4D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0A3675C"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сведения о </w:t>
      </w:r>
      <w:r w:rsidR="004C1EE8" w:rsidRPr="00C2118D">
        <w:rPr>
          <w:bCs/>
          <w:snapToGrid/>
          <w:sz w:val="24"/>
          <w:szCs w:val="24"/>
        </w:rPr>
        <w:t xml:space="preserve">подрядчиках, </w:t>
      </w:r>
      <w:r w:rsidRPr="00C2118D">
        <w:rPr>
          <w:bCs/>
          <w:snapToGrid/>
          <w:sz w:val="24"/>
          <w:szCs w:val="24"/>
        </w:rPr>
        <w:t xml:space="preserve">поставщиках оборудования и материалов, а также о покупателях продукции </w:t>
      </w:r>
      <w:r w:rsidR="000F0B5C" w:rsidRPr="00C2118D">
        <w:rPr>
          <w:bCs/>
          <w:snapToGrid/>
          <w:sz w:val="24"/>
          <w:szCs w:val="24"/>
        </w:rPr>
        <w:t xml:space="preserve">Заказчика </w:t>
      </w:r>
      <w:r w:rsidRPr="00C2118D">
        <w:rPr>
          <w:bCs/>
          <w:snapToGrid/>
          <w:sz w:val="24"/>
          <w:szCs w:val="24"/>
        </w:rPr>
        <w:t>и их аффилированных лицах;</w:t>
      </w:r>
    </w:p>
    <w:p w14:paraId="47C123EA"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w:t>
      </w:r>
      <w:r w:rsidR="000F0B5C" w:rsidRPr="00C2118D">
        <w:rPr>
          <w:bCs/>
          <w:snapToGrid/>
          <w:sz w:val="24"/>
          <w:szCs w:val="24"/>
        </w:rPr>
        <w:t xml:space="preserve"> </w:t>
      </w:r>
      <w:r w:rsidRPr="00C2118D">
        <w:rPr>
          <w:bCs/>
          <w:snapToGrid/>
          <w:sz w:val="24"/>
          <w:szCs w:val="24"/>
        </w:rPr>
        <w:t>/</w:t>
      </w:r>
      <w:r w:rsidR="000F0B5C" w:rsidRPr="00C2118D">
        <w:rPr>
          <w:bCs/>
          <w:snapToGrid/>
          <w:sz w:val="24"/>
          <w:szCs w:val="24"/>
        </w:rPr>
        <w:t xml:space="preserve"> </w:t>
      </w:r>
      <w:r w:rsidRPr="00C2118D">
        <w:rPr>
          <w:bCs/>
          <w:snapToGrid/>
          <w:sz w:val="24"/>
          <w:szCs w:val="24"/>
        </w:rPr>
        <w:t>или реализации продукции и услуг Заказчика или его аффилированных лиц;</w:t>
      </w:r>
    </w:p>
    <w:p w14:paraId="578BACA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246AC0E2" w14:textId="79B23059" w:rsidR="00236FD3" w:rsidRPr="00C2118D" w:rsidRDefault="00236FD3" w:rsidP="00211A7C">
      <w:pPr>
        <w:pStyle w:val="ae"/>
        <w:numPr>
          <w:ilvl w:val="1"/>
          <w:numId w:val="3"/>
        </w:numPr>
        <w:shd w:val="clear" w:color="auto" w:fill="FFFFFF"/>
        <w:tabs>
          <w:tab w:val="left" w:pos="1134"/>
        </w:tabs>
        <w:ind w:left="0" w:firstLine="709"/>
        <w:jc w:val="both"/>
        <w:rPr>
          <w:bCs/>
        </w:rPr>
      </w:pPr>
      <w:bookmarkStart w:id="25" w:name="_Ref361337849"/>
      <w:r w:rsidRPr="00C2118D">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C2118D">
        <w:rPr>
          <w:bCs/>
        </w:rPr>
        <w:t xml:space="preserve">его </w:t>
      </w:r>
      <w:r w:rsidRPr="00C2118D">
        <w:rPr>
          <w:bCs/>
        </w:rPr>
        <w:t>прекращения</w:t>
      </w:r>
      <w:r w:rsidR="000F0B5C" w:rsidRPr="00C2118D">
        <w:t xml:space="preserve"> </w:t>
      </w:r>
      <w:r w:rsidR="000F0B5C" w:rsidRPr="00C2118D">
        <w:rPr>
          <w:bCs/>
        </w:rPr>
        <w:t>(расторжения) или исполнения</w:t>
      </w:r>
      <w:r w:rsidRPr="00C2118D">
        <w:rPr>
          <w:bCs/>
        </w:rPr>
        <w:t>, в том числе:</w:t>
      </w:r>
      <w:bookmarkEnd w:id="25"/>
    </w:p>
    <w:p w14:paraId="2E766582" w14:textId="36170FBF"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C2118D">
        <w:rPr>
          <w:bCs/>
        </w:rPr>
        <w:t>за исключением случаев,</w:t>
      </w:r>
      <w:r w:rsidRPr="00C2118D">
        <w:rPr>
          <w:bCs/>
        </w:rPr>
        <w:t xml:space="preserve"> предусмотрен</w:t>
      </w:r>
      <w:r w:rsidR="000F0B5C" w:rsidRPr="00C2118D">
        <w:rPr>
          <w:bCs/>
        </w:rPr>
        <w:t>ных</w:t>
      </w:r>
      <w:r w:rsidRPr="00C2118D">
        <w:rPr>
          <w:bCs/>
        </w:rPr>
        <w:t xml:space="preserve"> законод</w:t>
      </w:r>
      <w:r w:rsidR="0087405F" w:rsidRPr="00C2118D">
        <w:rPr>
          <w:bCs/>
        </w:rPr>
        <w:t>ательством Российской Федерации и п</w:t>
      </w:r>
      <w:r w:rsidR="000F0B5C" w:rsidRPr="00C2118D">
        <w:rPr>
          <w:bCs/>
        </w:rPr>
        <w:t xml:space="preserve">унктом </w:t>
      </w:r>
      <w:r w:rsidR="00F440E8">
        <w:rPr>
          <w:bCs/>
        </w:rPr>
        <w:t>9</w:t>
      </w:r>
      <w:r w:rsidR="00F25F25" w:rsidRPr="00C2118D">
        <w:rPr>
          <w:bCs/>
        </w:rPr>
        <w:t>.6.7</w:t>
      </w:r>
      <w:r w:rsidR="005735A5" w:rsidRPr="00C2118D">
        <w:rPr>
          <w:bCs/>
        </w:rPr>
        <w:t xml:space="preserve"> </w:t>
      </w:r>
      <w:r w:rsidR="00B93EE3" w:rsidRPr="00C2118D">
        <w:rPr>
          <w:bCs/>
        </w:rPr>
        <w:t>Договора</w:t>
      </w:r>
      <w:r w:rsidR="0087405F" w:rsidRPr="00C2118D">
        <w:rPr>
          <w:bCs/>
        </w:rPr>
        <w:t>;</w:t>
      </w:r>
    </w:p>
    <w:p w14:paraId="0F210A0A" w14:textId="164C06B0"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принимать меры предосторожности, обычно используемые для защиты такого рода информации в деловом обороте, </w:t>
      </w:r>
      <w:r w:rsidR="000F0B5C" w:rsidRPr="00C2118D">
        <w:rPr>
          <w:bCs/>
        </w:rPr>
        <w:t>при этом</w:t>
      </w:r>
      <w:r w:rsidRPr="00C2118D">
        <w:rPr>
          <w:bCs/>
        </w:rPr>
        <w:t xml:space="preserve"> </w:t>
      </w:r>
      <w:r w:rsidR="000F0B5C" w:rsidRPr="00C2118D">
        <w:rPr>
          <w:bCs/>
        </w:rPr>
        <w:t xml:space="preserve">если Подрядчиком </w:t>
      </w:r>
      <w:r w:rsidRPr="00C2118D">
        <w:rPr>
          <w:bCs/>
        </w:rPr>
        <w:t>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w:t>
      </w:r>
      <w:r w:rsidR="00816BDE" w:rsidRPr="0068053B">
        <w:rPr>
          <w:bCs/>
        </w:rPr>
        <w:t>,</w:t>
      </w:r>
      <w:r w:rsidRPr="00C2118D">
        <w:rPr>
          <w:bCs/>
        </w:rPr>
        <w:t xml:space="preserve"> обычно используемые им меры защиты;</w:t>
      </w:r>
    </w:p>
    <w:p w14:paraId="018AE4FF" w14:textId="6879C5B8"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использовать Информацию исключительно для целей, для которых она был</w:t>
      </w:r>
      <w:r w:rsidR="00766F65" w:rsidRPr="00C2118D">
        <w:rPr>
          <w:bCs/>
        </w:rPr>
        <w:t>а</w:t>
      </w:r>
      <w:r w:rsidRPr="00C2118D">
        <w:rPr>
          <w:bCs/>
        </w:rPr>
        <w:t xml:space="preserve"> предоставлена;</w:t>
      </w:r>
    </w:p>
    <w:p w14:paraId="487FC96D" w14:textId="29E29330"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не осуществлять действий (бездействия), результатом которых может быть несанкционированное раскрытие Информации третьим лицам;</w:t>
      </w:r>
    </w:p>
    <w:p w14:paraId="695F3CAE"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C2118D">
        <w:rPr>
          <w:bCs/>
        </w:rPr>
        <w:t xml:space="preserve">такого </w:t>
      </w:r>
      <w:r w:rsidRPr="00C2118D">
        <w:rPr>
          <w:bCs/>
        </w:rPr>
        <w:t>несанкционированного раскрытия;</w:t>
      </w:r>
    </w:p>
    <w:p w14:paraId="05A7BB9A" w14:textId="4DA0875B"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14:paraId="0ED4B500"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bookmarkStart w:id="26" w:name="_Ref361337832"/>
      <w:r w:rsidRPr="00C2118D">
        <w:rPr>
          <w:bCs/>
        </w:rPr>
        <w:t>раскрывать Информа</w:t>
      </w:r>
      <w:r w:rsidR="00B93EE3" w:rsidRPr="00C2118D">
        <w:rPr>
          <w:bCs/>
        </w:rPr>
        <w:t>цию своим работникам,</w:t>
      </w:r>
      <w:r w:rsidRPr="00C2118D">
        <w:rPr>
          <w:bCs/>
        </w:rPr>
        <w:t xml:space="preserve"> членам </w:t>
      </w:r>
      <w:r w:rsidR="000C025E" w:rsidRPr="00C2118D">
        <w:rPr>
          <w:bCs/>
        </w:rPr>
        <w:t>органов управления и контроля,</w:t>
      </w:r>
      <w:r w:rsidRPr="00C2118D">
        <w:rPr>
          <w:bCs/>
        </w:rPr>
        <w:t xml:space="preserve"> </w:t>
      </w:r>
      <w:r w:rsidR="000C025E" w:rsidRPr="00C2118D">
        <w:rPr>
          <w:bCs/>
        </w:rPr>
        <w:t xml:space="preserve">акционерам и </w:t>
      </w:r>
      <w:r w:rsidRPr="00C2118D">
        <w:rPr>
          <w:bCs/>
        </w:rPr>
        <w:t>аудиторам</w:t>
      </w:r>
      <w:r w:rsidR="000C025E" w:rsidRPr="00C2118D">
        <w:rPr>
          <w:bCs/>
        </w:rPr>
        <w:t xml:space="preserve"> </w:t>
      </w:r>
      <w:r w:rsidRPr="00C2118D">
        <w:rPr>
          <w:bCs/>
        </w:rPr>
        <w:t xml:space="preserve">только в случае служебной необходимости в объеме, требуемом для исполнения </w:t>
      </w:r>
      <w:r w:rsidR="00B93EE3" w:rsidRPr="00C2118D">
        <w:rPr>
          <w:bCs/>
        </w:rPr>
        <w:t>Договора</w:t>
      </w:r>
      <w:r w:rsidRPr="00C2118D">
        <w:rPr>
          <w:bCs/>
        </w:rPr>
        <w:t>, оставаясь ответственн</w:t>
      </w:r>
      <w:r w:rsidR="00B93EE3" w:rsidRPr="00C2118D">
        <w:rPr>
          <w:bCs/>
        </w:rPr>
        <w:t>ым</w:t>
      </w:r>
      <w:r w:rsidRPr="00C2118D">
        <w:rPr>
          <w:bCs/>
        </w:rPr>
        <w:t xml:space="preserve"> за действия таких лиц, как за свои собственные;</w:t>
      </w:r>
      <w:bookmarkEnd w:id="26"/>
    </w:p>
    <w:p w14:paraId="1130815E"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не разглашать третьим лицам факт</w:t>
      </w:r>
      <w:r w:rsidR="000C025E" w:rsidRPr="00C2118D">
        <w:rPr>
          <w:bCs/>
        </w:rPr>
        <w:t>ы</w:t>
      </w:r>
      <w:r w:rsidRPr="00C2118D">
        <w:rPr>
          <w:bCs/>
        </w:rPr>
        <w:t xml:space="preserve"> передачи или получения Информации.</w:t>
      </w:r>
    </w:p>
    <w:p w14:paraId="0CDFA7C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bookmarkStart w:id="27" w:name="_Ref361337863"/>
      <w:r w:rsidRPr="00C2118D">
        <w:rPr>
          <w:bCs/>
        </w:rPr>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C2118D">
        <w:rPr>
          <w:bCs/>
        </w:rPr>
        <w:t xml:space="preserve">календарных </w:t>
      </w:r>
      <w:r w:rsidRPr="00C2118D">
        <w:rPr>
          <w:bCs/>
        </w:rPr>
        <w:t xml:space="preserve">дней с даты получения соответствующего </w:t>
      </w:r>
      <w:r w:rsidR="000C025E" w:rsidRPr="00C2118D">
        <w:rPr>
          <w:bCs/>
        </w:rPr>
        <w:t xml:space="preserve">письменного </w:t>
      </w:r>
      <w:r w:rsidRPr="00C2118D">
        <w:rPr>
          <w:bCs/>
        </w:rPr>
        <w:t>требования</w:t>
      </w:r>
      <w:r w:rsidR="00564B44">
        <w:rPr>
          <w:bCs/>
        </w:rPr>
        <w:t xml:space="preserve"> Заказчика</w:t>
      </w:r>
      <w:r w:rsidRPr="00C2118D">
        <w:rPr>
          <w:bCs/>
        </w:rPr>
        <w:t>.</w:t>
      </w:r>
      <w:bookmarkEnd w:id="27"/>
    </w:p>
    <w:p w14:paraId="7B3337DB"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Подрядчик обязуется обеспечить повторение условий Договора в части соблюдения режима конфиденциальности</w:t>
      </w:r>
      <w:r w:rsidR="000C025E" w:rsidRPr="00C2118D">
        <w:rPr>
          <w:bCs/>
        </w:rPr>
        <w:t xml:space="preserve"> Информации</w:t>
      </w:r>
      <w:r w:rsidRPr="00C2118D">
        <w:rPr>
          <w:bCs/>
        </w:rPr>
        <w:t xml:space="preserve"> </w:t>
      </w:r>
      <w:r w:rsidR="000C025E" w:rsidRPr="00C2118D">
        <w:rPr>
          <w:bCs/>
        </w:rPr>
        <w:t xml:space="preserve">в договорах, заключаемых с </w:t>
      </w:r>
      <w:r w:rsidR="00C76893">
        <w:rPr>
          <w:bCs/>
        </w:rPr>
        <w:t>С</w:t>
      </w:r>
      <w:r w:rsidR="000C025E" w:rsidRPr="00C2118D">
        <w:rPr>
          <w:bCs/>
        </w:rPr>
        <w:t>убподряд</w:t>
      </w:r>
      <w:r w:rsidR="00C76893">
        <w:rPr>
          <w:bCs/>
        </w:rPr>
        <w:t>чиками</w:t>
      </w:r>
      <w:r w:rsidR="000C025E" w:rsidRPr="00C2118D">
        <w:rPr>
          <w:bCs/>
        </w:rPr>
        <w:t>.</w:t>
      </w:r>
    </w:p>
    <w:p w14:paraId="76F2B4DB" w14:textId="521EB216"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Условия защиты </w:t>
      </w:r>
      <w:r w:rsidR="000C025E" w:rsidRPr="00C2118D">
        <w:rPr>
          <w:bCs/>
        </w:rPr>
        <w:t>И</w:t>
      </w:r>
      <w:r w:rsidRPr="00C2118D">
        <w:rPr>
          <w:bCs/>
        </w:rPr>
        <w:t xml:space="preserve">нформации, представляемой Подрядчиком Заказчику, могут быть </w:t>
      </w:r>
      <w:r w:rsidR="000C025E" w:rsidRPr="00C2118D">
        <w:rPr>
          <w:bCs/>
        </w:rPr>
        <w:t xml:space="preserve">дополнительно </w:t>
      </w:r>
      <w:r w:rsidRPr="00C2118D">
        <w:rPr>
          <w:bCs/>
        </w:rPr>
        <w:t>урегулированы отдельно заключаемым Сторонами соглашением.</w:t>
      </w:r>
    </w:p>
    <w:p w14:paraId="58112FC4" w14:textId="77777777" w:rsidR="00236FD3" w:rsidRPr="00C2118D" w:rsidRDefault="00236FD3" w:rsidP="00C2118D">
      <w:pPr>
        <w:pStyle w:val="ae"/>
        <w:shd w:val="clear" w:color="auto" w:fill="FFFFFF"/>
        <w:tabs>
          <w:tab w:val="left" w:pos="284"/>
        </w:tabs>
        <w:ind w:left="0"/>
        <w:rPr>
          <w:b/>
          <w:bCs/>
        </w:rPr>
      </w:pPr>
    </w:p>
    <w:p w14:paraId="36546428" w14:textId="77777777" w:rsidR="0099593A" w:rsidRPr="00C2118D" w:rsidRDefault="0099593A" w:rsidP="00211A7C">
      <w:pPr>
        <w:pStyle w:val="ae"/>
        <w:numPr>
          <w:ilvl w:val="0"/>
          <w:numId w:val="3"/>
        </w:numPr>
        <w:shd w:val="clear" w:color="auto" w:fill="FFFFFF"/>
        <w:tabs>
          <w:tab w:val="left" w:pos="426"/>
        </w:tabs>
        <w:ind w:left="0" w:firstLine="0"/>
        <w:jc w:val="center"/>
        <w:rPr>
          <w:bCs/>
        </w:rPr>
      </w:pPr>
      <w:r w:rsidRPr="00C2118D">
        <w:rPr>
          <w:b/>
          <w:bCs/>
        </w:rPr>
        <w:t>Разрешение споров</w:t>
      </w:r>
    </w:p>
    <w:p w14:paraId="5E931EBB"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D0EE1B8" w14:textId="4A8369B1"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Споры, указанные в пункте 1</w:t>
      </w:r>
      <w:r w:rsidR="00F440E8">
        <w:rPr>
          <w:bCs/>
        </w:rPr>
        <w:t>0</w:t>
      </w:r>
      <w:r w:rsidRPr="00C2118D">
        <w:rPr>
          <w:bCs/>
        </w:rPr>
        <w:t xml:space="preserve">.1 Договора, которые не были урегулированы Сторонами путем переговоров, подлежат разрешению в Арбитражном суде </w:t>
      </w:r>
      <w:r w:rsidR="00642CDC">
        <w:rPr>
          <w:bCs/>
        </w:rPr>
        <w:t>Волгоградской области</w:t>
      </w:r>
      <w:r w:rsidRPr="00C2118D">
        <w:rPr>
          <w:bCs/>
        </w:rPr>
        <w:t xml:space="preserve"> в соответствии с законодательством Российской Федерации.</w:t>
      </w:r>
    </w:p>
    <w:p w14:paraId="4EF63E5D" w14:textId="2E7A873D" w:rsidR="0099593A" w:rsidRPr="009B353A"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w:t>
      </w:r>
      <w:r w:rsidRPr="009B353A">
        <w:rPr>
          <w:bCs/>
        </w:rPr>
        <w:t>предусмотренном пунктом 1</w:t>
      </w:r>
      <w:r w:rsidR="00BA43C4" w:rsidRPr="009B353A">
        <w:rPr>
          <w:bCs/>
        </w:rPr>
        <w:t>6</w:t>
      </w:r>
      <w:r w:rsidRPr="009B353A">
        <w:rPr>
          <w:bCs/>
        </w:rPr>
        <w:t>.</w:t>
      </w:r>
      <w:r w:rsidR="00445C35" w:rsidRPr="009B353A">
        <w:rPr>
          <w:bCs/>
        </w:rPr>
        <w:t>8</w:t>
      </w:r>
      <w:r w:rsidRPr="009B353A">
        <w:rPr>
          <w:bCs/>
        </w:rPr>
        <w:t xml:space="preserve"> Договора.</w:t>
      </w:r>
    </w:p>
    <w:p w14:paraId="57C34C8D"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9B353A">
        <w:rPr>
          <w:bCs/>
        </w:rPr>
        <w:t>Срок для рассмотрения претензии – 15 (пятнадцать</w:t>
      </w:r>
      <w:r w:rsidRPr="00C2118D">
        <w:rPr>
          <w:bCs/>
        </w:rPr>
        <w:t>)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A5CA419"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14:paraId="2DB8E017" w14:textId="77777777" w:rsidR="0099593A" w:rsidRPr="00F440E8" w:rsidRDefault="0099593A" w:rsidP="00F440E8">
      <w:pPr>
        <w:shd w:val="clear" w:color="auto" w:fill="FFFFFF"/>
        <w:tabs>
          <w:tab w:val="left" w:pos="426"/>
        </w:tabs>
        <w:rPr>
          <w:b/>
          <w:bCs/>
          <w:sz w:val="24"/>
          <w:szCs w:val="24"/>
        </w:rPr>
      </w:pPr>
    </w:p>
    <w:p w14:paraId="6568EED6" w14:textId="5258A4D8" w:rsidR="00132D90" w:rsidRPr="00C2118D" w:rsidRDefault="00132D90" w:rsidP="00211A7C">
      <w:pPr>
        <w:pStyle w:val="ae"/>
        <w:numPr>
          <w:ilvl w:val="0"/>
          <w:numId w:val="3"/>
        </w:numPr>
        <w:shd w:val="clear" w:color="auto" w:fill="FFFFFF"/>
        <w:tabs>
          <w:tab w:val="left" w:pos="426"/>
        </w:tabs>
        <w:ind w:left="0" w:firstLine="0"/>
        <w:jc w:val="center"/>
        <w:rPr>
          <w:b/>
          <w:bCs/>
        </w:rPr>
      </w:pPr>
      <w:r w:rsidRPr="00C2118D">
        <w:rPr>
          <w:b/>
          <w:bCs/>
        </w:rPr>
        <w:t>Антикоррупционная оговорка</w:t>
      </w:r>
    </w:p>
    <w:p w14:paraId="4B5CE0EC" w14:textId="2B116150"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46CC7">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52D8F2E" w14:textId="2604BB44"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FDAC28E" w14:textId="3225D301"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666C28B" w14:textId="4CE035D8"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F41F2D6" w14:textId="3181CAE0"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00DD942" w14:textId="7EA0870F"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E546076" w14:textId="691D6129" w:rsidR="00F83E26" w:rsidRPr="00546CC7" w:rsidRDefault="00F83E26" w:rsidP="00546CC7">
      <w:pPr>
        <w:pStyle w:val="ae"/>
        <w:widowControl w:val="0"/>
        <w:numPr>
          <w:ilvl w:val="1"/>
          <w:numId w:val="3"/>
        </w:numPr>
        <w:shd w:val="clear" w:color="auto" w:fill="FFFFFF"/>
        <w:tabs>
          <w:tab w:val="left" w:pos="567"/>
          <w:tab w:val="left" w:pos="1134"/>
        </w:tabs>
        <w:ind w:left="0" w:firstLine="709"/>
        <w:jc w:val="both"/>
        <w:rPr>
          <w:color w:val="000000"/>
        </w:rPr>
      </w:pPr>
      <w:r w:rsidRPr="00546CC7">
        <w:rPr>
          <w:color w:val="000000"/>
        </w:rPr>
        <w:t>Каналы связи Линия доверия Группы РусГидро:</w:t>
      </w:r>
    </w:p>
    <w:p w14:paraId="06058482" w14:textId="4EC3BFA0" w:rsidR="00F83E26" w:rsidRPr="00546CC7" w:rsidRDefault="00F83E26" w:rsidP="00546CC7">
      <w:pPr>
        <w:pStyle w:val="ae"/>
        <w:widowControl w:val="0"/>
        <w:numPr>
          <w:ilvl w:val="2"/>
          <w:numId w:val="3"/>
        </w:numPr>
        <w:shd w:val="clear" w:color="auto" w:fill="FFFFFF"/>
        <w:tabs>
          <w:tab w:val="left" w:pos="567"/>
          <w:tab w:val="left" w:pos="1134"/>
        </w:tabs>
        <w:ind w:left="0" w:firstLine="709"/>
        <w:jc w:val="both"/>
      </w:pPr>
      <w:r w:rsidRPr="00546CC7">
        <w:t>Электронная почта: ld@rushydro.ru.</w:t>
      </w:r>
    </w:p>
    <w:p w14:paraId="1CB92999" w14:textId="028E8434" w:rsidR="00F83E26" w:rsidRPr="00546CC7" w:rsidRDefault="00F83E26" w:rsidP="00546CC7">
      <w:pPr>
        <w:pStyle w:val="ae"/>
        <w:widowControl w:val="0"/>
        <w:numPr>
          <w:ilvl w:val="2"/>
          <w:numId w:val="3"/>
        </w:numPr>
        <w:shd w:val="clear" w:color="auto" w:fill="FFFFFF"/>
        <w:tabs>
          <w:tab w:val="left" w:pos="567"/>
          <w:tab w:val="left" w:pos="1134"/>
        </w:tabs>
        <w:ind w:left="0" w:firstLine="709"/>
        <w:jc w:val="both"/>
      </w:pPr>
      <w:r w:rsidRPr="00546CC7">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67D992B" w14:textId="2E57FAC9" w:rsidR="00F83E26" w:rsidRPr="00546CC7" w:rsidRDefault="00F83E26" w:rsidP="00546CC7">
      <w:pPr>
        <w:pStyle w:val="ae"/>
        <w:numPr>
          <w:ilvl w:val="2"/>
          <w:numId w:val="3"/>
        </w:numPr>
        <w:tabs>
          <w:tab w:val="left" w:pos="1134"/>
        </w:tabs>
        <w:ind w:left="0" w:firstLine="709"/>
        <w:jc w:val="both"/>
      </w:pPr>
      <w:r w:rsidRPr="00546CC7">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C58D1D7" w14:textId="77777777" w:rsidR="0052277F" w:rsidRPr="00C2118D" w:rsidRDefault="0052277F" w:rsidP="00C2118D">
      <w:pPr>
        <w:tabs>
          <w:tab w:val="left" w:pos="709"/>
        </w:tabs>
        <w:spacing w:line="240" w:lineRule="auto"/>
        <w:ind w:firstLine="0"/>
        <w:rPr>
          <w:b/>
          <w:sz w:val="24"/>
          <w:szCs w:val="24"/>
        </w:rPr>
      </w:pPr>
    </w:p>
    <w:p w14:paraId="267704B7" w14:textId="77777777" w:rsidR="004D4328" w:rsidRPr="00C2118D" w:rsidRDefault="001E342F" w:rsidP="00211A7C">
      <w:pPr>
        <w:pStyle w:val="ae"/>
        <w:numPr>
          <w:ilvl w:val="0"/>
          <w:numId w:val="3"/>
        </w:numPr>
        <w:shd w:val="clear" w:color="auto" w:fill="FFFFFF"/>
        <w:tabs>
          <w:tab w:val="left" w:pos="426"/>
        </w:tabs>
        <w:ind w:left="0" w:firstLine="0"/>
        <w:jc w:val="center"/>
        <w:rPr>
          <w:b/>
          <w:bCs/>
        </w:rPr>
      </w:pPr>
      <w:r w:rsidRPr="00C2118D">
        <w:rPr>
          <w:b/>
          <w:bCs/>
        </w:rPr>
        <w:t>Обстоятельства непреодолимой силы (ф</w:t>
      </w:r>
      <w:r w:rsidR="004D4328" w:rsidRPr="00C2118D">
        <w:rPr>
          <w:b/>
          <w:bCs/>
        </w:rPr>
        <w:t>орс-мажор</w:t>
      </w:r>
      <w:r w:rsidRPr="00C2118D">
        <w:rPr>
          <w:b/>
          <w:bCs/>
        </w:rPr>
        <w:t>)</w:t>
      </w:r>
    </w:p>
    <w:p w14:paraId="3EFCB1A1" w14:textId="77777777" w:rsidR="0011642B" w:rsidRPr="00C2118D" w:rsidRDefault="0011642B" w:rsidP="00211A7C">
      <w:pPr>
        <w:pStyle w:val="ae"/>
        <w:numPr>
          <w:ilvl w:val="1"/>
          <w:numId w:val="3"/>
        </w:numPr>
        <w:shd w:val="clear" w:color="auto" w:fill="FFFFFF"/>
        <w:tabs>
          <w:tab w:val="left" w:pos="1134"/>
        </w:tabs>
        <w:ind w:left="0" w:firstLine="709"/>
        <w:jc w:val="both"/>
        <w:rPr>
          <w:bCs/>
        </w:rPr>
      </w:pPr>
      <w:r w:rsidRPr="00C2118D">
        <w:rPr>
          <w:bCs/>
        </w:rPr>
        <w:t xml:space="preserve">Стороны освобождаются от ответственности за </w:t>
      </w:r>
      <w:r w:rsidR="009A015C" w:rsidRPr="00C2118D">
        <w:rPr>
          <w:bCs/>
        </w:rPr>
        <w:t xml:space="preserve">неисполнение </w:t>
      </w:r>
      <w:r w:rsidR="00F8032A" w:rsidRPr="00C2118D">
        <w:rPr>
          <w:bCs/>
        </w:rPr>
        <w:t xml:space="preserve">или </w:t>
      </w:r>
      <w:r w:rsidR="009A015C" w:rsidRPr="00C2118D">
        <w:rPr>
          <w:bCs/>
        </w:rPr>
        <w:t>ненадлежащее исполнение</w:t>
      </w:r>
      <w:r w:rsidRPr="00C2118D">
        <w:rPr>
          <w:bCs/>
        </w:rPr>
        <w:t xml:space="preserve"> обязательств по Договору, </w:t>
      </w:r>
      <w:r w:rsidR="00F8032A" w:rsidRPr="00C2118D">
        <w:rPr>
          <w:bCs/>
        </w:rPr>
        <w:t>возникшее</w:t>
      </w:r>
      <w:r w:rsidR="00053513" w:rsidRPr="00C2118D">
        <w:rPr>
          <w:bCs/>
        </w:rPr>
        <w:t xml:space="preserve"> в</w:t>
      </w:r>
      <w:r w:rsidRPr="00C2118D">
        <w:rPr>
          <w:bCs/>
        </w:rPr>
        <w:t xml:space="preserve">следствие непреодолимой силы, </w:t>
      </w:r>
      <w:r w:rsidR="009A015C" w:rsidRPr="00C2118D">
        <w:rPr>
          <w:bCs/>
        </w:rPr>
        <w:t xml:space="preserve">то есть </w:t>
      </w:r>
      <w:r w:rsidRPr="00C2118D">
        <w:rPr>
          <w:bCs/>
        </w:rPr>
        <w:t>чрезвычайн</w:t>
      </w:r>
      <w:r w:rsidR="00053513" w:rsidRPr="00C2118D">
        <w:rPr>
          <w:bCs/>
        </w:rPr>
        <w:t xml:space="preserve">ых и непредотвратимых при данных условиях </w:t>
      </w:r>
      <w:r w:rsidR="009A015C" w:rsidRPr="00C2118D">
        <w:rPr>
          <w:bCs/>
        </w:rPr>
        <w:t>обстоятельств</w:t>
      </w:r>
      <w:r w:rsidRPr="00C2118D">
        <w:rPr>
          <w:bCs/>
        </w:rPr>
        <w:t xml:space="preserve">, которые </w:t>
      </w:r>
      <w:r w:rsidR="00CB54C2" w:rsidRPr="00C2118D">
        <w:rPr>
          <w:bCs/>
        </w:rPr>
        <w:t xml:space="preserve">возникли после заключения Договора, и которые </w:t>
      </w:r>
      <w:r w:rsidR="00DC5A42" w:rsidRPr="00C2118D">
        <w:rPr>
          <w:bCs/>
        </w:rPr>
        <w:t>С</w:t>
      </w:r>
      <w:r w:rsidRPr="00C2118D">
        <w:rPr>
          <w:bCs/>
        </w:rPr>
        <w:t xml:space="preserve">тороны не могли ни предвидеть, ни предотвратить разумными мерами, </w:t>
      </w:r>
      <w:r w:rsidR="00CB54C2" w:rsidRPr="00C2118D">
        <w:rPr>
          <w:bCs/>
        </w:rPr>
        <w:t>в том числе</w:t>
      </w:r>
      <w:r w:rsidRPr="00C2118D">
        <w:rPr>
          <w:bCs/>
        </w:rPr>
        <w:t xml:space="preserve">: </w:t>
      </w:r>
      <w:r w:rsidR="00937C95" w:rsidRPr="00C2118D">
        <w:rPr>
          <w:bC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C2118D">
        <w:rPr>
          <w:bCs/>
        </w:rPr>
        <w:t>повлекши</w:t>
      </w:r>
      <w:r w:rsidR="001E342F" w:rsidRPr="00C2118D">
        <w:rPr>
          <w:bCs/>
        </w:rPr>
        <w:t>х</w:t>
      </w:r>
      <w:r w:rsidR="00CB54C2" w:rsidRPr="00C2118D">
        <w:rPr>
          <w:bCs/>
        </w:rPr>
        <w:t xml:space="preserve"> за собой невозможность выполнения Сторонами своих обязательств по Договору</w:t>
      </w:r>
      <w:r w:rsidRPr="00C2118D">
        <w:rPr>
          <w:bCs/>
        </w:rPr>
        <w:t>.</w:t>
      </w:r>
    </w:p>
    <w:p w14:paraId="7F373C76" w14:textId="77777777" w:rsidR="0011642B" w:rsidRPr="00C2118D" w:rsidRDefault="0011642B" w:rsidP="00211A7C">
      <w:pPr>
        <w:pStyle w:val="ae"/>
        <w:numPr>
          <w:ilvl w:val="1"/>
          <w:numId w:val="3"/>
        </w:numPr>
        <w:shd w:val="clear" w:color="auto" w:fill="FFFFFF"/>
        <w:tabs>
          <w:tab w:val="left" w:pos="1134"/>
        </w:tabs>
        <w:ind w:left="0" w:firstLine="709"/>
        <w:jc w:val="both"/>
        <w:rPr>
          <w:bCs/>
        </w:rPr>
      </w:pPr>
      <w:r w:rsidRPr="00C2118D">
        <w:rPr>
          <w:bCs/>
        </w:rPr>
        <w:t>Сторона имеет право ссылаться на обстоятельства</w:t>
      </w:r>
      <w:r w:rsidR="001B1422" w:rsidRPr="00C2118D">
        <w:rPr>
          <w:bCs/>
        </w:rPr>
        <w:t xml:space="preserve"> непреодолимой силы только в</w:t>
      </w:r>
      <w:r w:rsidRPr="00C2118D">
        <w:rPr>
          <w:bCs/>
        </w:rPr>
        <w:t xml:space="preserve"> случае, если такие обстоятельства непосредственно повлияли </w:t>
      </w:r>
      <w:r w:rsidR="00DC5A42" w:rsidRPr="00C2118D">
        <w:rPr>
          <w:bCs/>
        </w:rPr>
        <w:t>на возможность исполнения этой С</w:t>
      </w:r>
      <w:r w:rsidRPr="00C2118D">
        <w:rPr>
          <w:bCs/>
        </w:rPr>
        <w:t>тороной условий Договора.</w:t>
      </w:r>
    </w:p>
    <w:p w14:paraId="051765F2" w14:textId="77777777" w:rsidR="0011642B" w:rsidRPr="0030699E" w:rsidRDefault="0011642B" w:rsidP="00211A7C">
      <w:pPr>
        <w:pStyle w:val="ae"/>
        <w:numPr>
          <w:ilvl w:val="1"/>
          <w:numId w:val="3"/>
        </w:numPr>
        <w:shd w:val="clear" w:color="auto" w:fill="FFFFFF"/>
        <w:tabs>
          <w:tab w:val="left" w:pos="1134"/>
        </w:tabs>
        <w:ind w:left="0" w:firstLine="709"/>
        <w:jc w:val="both"/>
        <w:rPr>
          <w:bCs/>
        </w:rPr>
      </w:pPr>
      <w:r w:rsidRPr="00C2118D">
        <w:rPr>
          <w:bCs/>
        </w:rPr>
        <w:t xml:space="preserve">Сторона, для которой наступили обстоятельства </w:t>
      </w:r>
      <w:r w:rsidR="00DC5A42" w:rsidRPr="00C2118D">
        <w:rPr>
          <w:bCs/>
        </w:rPr>
        <w:t>непреодолимой силы</w:t>
      </w:r>
      <w:r w:rsidRPr="00C2118D">
        <w:rPr>
          <w:bCs/>
        </w:rPr>
        <w:t>, дол</w:t>
      </w:r>
      <w:r w:rsidR="00DC5A42" w:rsidRPr="00C2118D">
        <w:rPr>
          <w:bCs/>
        </w:rPr>
        <w:t>жна незамедлительно, но в любом случае не позднее 5 (пяти) календарных дней</w:t>
      </w:r>
      <w:r w:rsidR="001E342F" w:rsidRPr="00C2118D">
        <w:rPr>
          <w:bCs/>
        </w:rPr>
        <w:t xml:space="preserve"> с момента возникновения таких обстоятельств</w:t>
      </w:r>
      <w:r w:rsidR="00DC5A42" w:rsidRPr="00C2118D">
        <w:rPr>
          <w:bCs/>
        </w:rPr>
        <w:t>, письменно известить другую С</w:t>
      </w:r>
      <w:r w:rsidRPr="00C2118D">
        <w:rPr>
          <w:bCs/>
        </w:rPr>
        <w:t xml:space="preserve">торону о наступлении и </w:t>
      </w:r>
      <w:r w:rsidR="001E342F" w:rsidRPr="00C2118D">
        <w:rPr>
          <w:bCs/>
        </w:rPr>
        <w:t>предполагаемом сроке действия</w:t>
      </w:r>
      <w:r w:rsidRPr="00C2118D">
        <w:rPr>
          <w:bCs/>
        </w:rPr>
        <w:t xml:space="preserve"> обстоятельств</w:t>
      </w:r>
      <w:r w:rsidR="001E342F" w:rsidRPr="00C2118D">
        <w:rPr>
          <w:bCs/>
        </w:rPr>
        <w:t xml:space="preserve"> непреодолимой силы, и в разумный срок представить </w:t>
      </w:r>
      <w:r w:rsidR="001E342F" w:rsidRPr="0030699E">
        <w:rPr>
          <w:bCs/>
        </w:rPr>
        <w:t>необходимые документальные подтверждения</w:t>
      </w:r>
      <w:r w:rsidRPr="0030699E">
        <w:rPr>
          <w:bCs/>
        </w:rPr>
        <w:t>.</w:t>
      </w:r>
    </w:p>
    <w:p w14:paraId="0AAD3D7E" w14:textId="77777777" w:rsidR="0030699E" w:rsidRPr="0030699E" w:rsidRDefault="0030699E" w:rsidP="00211A7C">
      <w:pPr>
        <w:pStyle w:val="ae"/>
        <w:numPr>
          <w:ilvl w:val="1"/>
          <w:numId w:val="3"/>
        </w:numPr>
        <w:shd w:val="clear" w:color="auto" w:fill="FFFFFF"/>
        <w:tabs>
          <w:tab w:val="left" w:pos="1134"/>
        </w:tabs>
        <w:ind w:left="0" w:firstLine="709"/>
        <w:jc w:val="both"/>
        <w:rPr>
          <w:bCs/>
        </w:rPr>
      </w:pPr>
      <w:r w:rsidRPr="0030699E">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E00B2B5" w14:textId="040BED36" w:rsidR="0011642B" w:rsidRPr="0030699E" w:rsidRDefault="001E342F" w:rsidP="00211A7C">
      <w:pPr>
        <w:pStyle w:val="ae"/>
        <w:numPr>
          <w:ilvl w:val="1"/>
          <w:numId w:val="3"/>
        </w:numPr>
        <w:shd w:val="clear" w:color="auto" w:fill="FFFFFF"/>
        <w:tabs>
          <w:tab w:val="left" w:pos="1134"/>
        </w:tabs>
        <w:ind w:left="0" w:firstLine="709"/>
        <w:jc w:val="both"/>
        <w:rPr>
          <w:bCs/>
        </w:rPr>
      </w:pPr>
      <w:r w:rsidRPr="0030699E">
        <w:rPr>
          <w:bCs/>
        </w:rPr>
        <w:t>Отсутствие уведомления</w:t>
      </w:r>
      <w:r w:rsidR="009A015C" w:rsidRPr="0030699E">
        <w:rPr>
          <w:bCs/>
        </w:rPr>
        <w:t xml:space="preserve"> или несвоевременное </w:t>
      </w:r>
      <w:r w:rsidRPr="0030699E">
        <w:rPr>
          <w:bCs/>
        </w:rPr>
        <w:t xml:space="preserve">уведомление </w:t>
      </w:r>
      <w:r w:rsidR="009A015C" w:rsidRPr="0030699E">
        <w:rPr>
          <w:bCs/>
        </w:rPr>
        <w:t>о</w:t>
      </w:r>
      <w:r w:rsidR="001B1422" w:rsidRPr="0030699E">
        <w:rPr>
          <w:bCs/>
        </w:rPr>
        <w:t>б</w:t>
      </w:r>
      <w:r w:rsidR="009A015C" w:rsidRPr="0030699E">
        <w:rPr>
          <w:bCs/>
        </w:rPr>
        <w:t xml:space="preserve"> обстоятельств</w:t>
      </w:r>
      <w:r w:rsidR="001B1422" w:rsidRPr="0030699E">
        <w:rPr>
          <w:bCs/>
        </w:rPr>
        <w:t>ах</w:t>
      </w:r>
      <w:r w:rsidR="009A015C" w:rsidRPr="0030699E">
        <w:rPr>
          <w:bCs/>
        </w:rPr>
        <w:t xml:space="preserve"> непреодолимой силы лишает соответствующую С</w:t>
      </w:r>
      <w:r w:rsidR="0011642B" w:rsidRPr="0030699E">
        <w:rPr>
          <w:bCs/>
        </w:rPr>
        <w:t xml:space="preserve">торону права в дальнейшем ссылаться на </w:t>
      </w:r>
      <w:r w:rsidR="009A015C" w:rsidRPr="0030699E">
        <w:rPr>
          <w:bCs/>
        </w:rPr>
        <w:t>их наступление как на основание</w:t>
      </w:r>
      <w:r w:rsidRPr="0030699E">
        <w:rPr>
          <w:bCs/>
        </w:rPr>
        <w:t>, освобождающее или</w:t>
      </w:r>
      <w:r w:rsidR="009A015C" w:rsidRPr="0030699E">
        <w:rPr>
          <w:bCs/>
        </w:rPr>
        <w:t xml:space="preserve"> огранич</w:t>
      </w:r>
      <w:r w:rsidRPr="0030699E">
        <w:rPr>
          <w:bCs/>
        </w:rPr>
        <w:t>ивающее ее</w:t>
      </w:r>
      <w:r w:rsidR="009A015C" w:rsidRPr="0030699E">
        <w:rPr>
          <w:bCs/>
        </w:rPr>
        <w:t xml:space="preserve"> </w:t>
      </w:r>
      <w:r w:rsidRPr="0030699E">
        <w:rPr>
          <w:bCs/>
        </w:rPr>
        <w:t xml:space="preserve">ответственность за неисполнение обязательств </w:t>
      </w:r>
      <w:r w:rsidR="009A015C" w:rsidRPr="0030699E">
        <w:rPr>
          <w:bCs/>
        </w:rPr>
        <w:t>по Договору.</w:t>
      </w:r>
    </w:p>
    <w:p w14:paraId="5BD4C3A9" w14:textId="77777777" w:rsidR="00564B44" w:rsidRDefault="00937C95" w:rsidP="00211A7C">
      <w:pPr>
        <w:pStyle w:val="ae"/>
        <w:numPr>
          <w:ilvl w:val="1"/>
          <w:numId w:val="3"/>
        </w:numPr>
        <w:shd w:val="clear" w:color="auto" w:fill="FFFFFF"/>
        <w:tabs>
          <w:tab w:val="left" w:pos="568"/>
        </w:tabs>
        <w:ind w:left="0" w:firstLine="709"/>
        <w:jc w:val="both"/>
        <w:rPr>
          <w:bCs/>
        </w:rPr>
      </w:pPr>
      <w:r w:rsidRPr="0030699E">
        <w:rPr>
          <w:bCs/>
        </w:rPr>
        <w:t>При наличии обстоятельств непреодолимой</w:t>
      </w:r>
      <w:r w:rsidRPr="00382819">
        <w:rPr>
          <w:bCs/>
        </w:rPr>
        <w:t xml:space="preserve">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382819">
        <w:rPr>
          <w:bCs/>
        </w:rPr>
        <w:t xml:space="preserve">В случае если обстоятельства </w:t>
      </w:r>
      <w:r w:rsidRPr="00382819">
        <w:rPr>
          <w:bCs/>
        </w:rPr>
        <w:t xml:space="preserve">непреодолимой силы </w:t>
      </w:r>
      <w:r w:rsidR="0011642B" w:rsidRPr="00382819">
        <w:rPr>
          <w:bCs/>
        </w:rPr>
        <w:t>продолжают действовать более 30 (тридцати) календарных дней</w:t>
      </w:r>
      <w:r w:rsidRPr="00AF516A">
        <w:rPr>
          <w:bCs/>
        </w:rPr>
        <w:t xml:space="preserve"> </w:t>
      </w:r>
      <w:r w:rsidRPr="00382819">
        <w:rPr>
          <w:bCs/>
        </w:rPr>
        <w:t xml:space="preserve">либо сроки, требующиеся для устранения Сторонами последствий действия таких обстоятельств непреодолимой силы, превышают указанный </w:t>
      </w:r>
      <w:r w:rsidR="0011642B" w:rsidRPr="00382819">
        <w:rPr>
          <w:bCs/>
        </w:rPr>
        <w:t xml:space="preserve">срок, </w:t>
      </w:r>
      <w:r w:rsidR="009A015C" w:rsidRPr="00382819">
        <w:rPr>
          <w:bCs/>
        </w:rPr>
        <w:t>С</w:t>
      </w:r>
      <w:r w:rsidR="0011642B" w:rsidRPr="00382819">
        <w:rPr>
          <w:bCs/>
        </w:rPr>
        <w:t xml:space="preserve">тороны </w:t>
      </w:r>
      <w:r w:rsidRPr="00382819">
        <w:rPr>
          <w:bCs/>
        </w:rPr>
        <w:t>обязуются в кратчайший срок</w:t>
      </w:r>
      <w:r w:rsidR="0011642B" w:rsidRPr="00AF516A">
        <w:rPr>
          <w:bCs/>
        </w:rPr>
        <w:t xml:space="preserve"> </w:t>
      </w:r>
      <w:r w:rsidRPr="005C255C">
        <w:rPr>
          <w:bCs/>
        </w:rPr>
        <w:t xml:space="preserve">провести </w:t>
      </w:r>
      <w:r w:rsidR="0011642B" w:rsidRPr="005C255C">
        <w:rPr>
          <w:bCs/>
        </w:rPr>
        <w:t xml:space="preserve">переговоры с целью выявления приемлемых для обеих </w:t>
      </w:r>
      <w:r w:rsidR="00BD531D" w:rsidRPr="005C255C">
        <w:rPr>
          <w:bCs/>
        </w:rPr>
        <w:t xml:space="preserve">Сторон </w:t>
      </w:r>
      <w:r w:rsidR="0011642B" w:rsidRPr="005C255C">
        <w:rPr>
          <w:bCs/>
        </w:rPr>
        <w:t>альтернативных способов исполнения Договора</w:t>
      </w:r>
      <w:r w:rsidR="00382819">
        <w:rPr>
          <w:bCs/>
        </w:rPr>
        <w:t>,</w:t>
      </w:r>
    </w:p>
    <w:p w14:paraId="0C63188B" w14:textId="77777777" w:rsidR="00BD531D" w:rsidRPr="005C255C" w:rsidRDefault="00564B44" w:rsidP="00BC4883">
      <w:pPr>
        <w:pStyle w:val="ae"/>
        <w:shd w:val="clear" w:color="auto" w:fill="FFFFFF"/>
        <w:tabs>
          <w:tab w:val="left" w:pos="568"/>
        </w:tabs>
        <w:ind w:left="0" w:firstLine="709"/>
        <w:jc w:val="both"/>
        <w:rPr>
          <w:bCs/>
        </w:rPr>
      </w:pPr>
      <w:r>
        <w:rPr>
          <w:bCs/>
        </w:rPr>
        <w:t>П</w:t>
      </w:r>
      <w:r w:rsidR="00BD531D" w:rsidRPr="00AF516A">
        <w:rPr>
          <w:bCs/>
        </w:rPr>
        <w:t>ри этом любая из Сторон вправе отказаться от исполнения Договора в одностороннем внесудебном порядке.</w:t>
      </w:r>
    </w:p>
    <w:p w14:paraId="50B1406C" w14:textId="77777777" w:rsidR="00C90834" w:rsidRPr="00C2118D" w:rsidRDefault="00C90834" w:rsidP="00C2118D">
      <w:pPr>
        <w:spacing w:line="240" w:lineRule="auto"/>
        <w:ind w:firstLine="0"/>
        <w:rPr>
          <w:sz w:val="24"/>
          <w:szCs w:val="24"/>
        </w:rPr>
      </w:pPr>
    </w:p>
    <w:p w14:paraId="3B01445B" w14:textId="77777777" w:rsidR="003F7A52" w:rsidRPr="00C2118D" w:rsidRDefault="003F7A52" w:rsidP="00211A7C">
      <w:pPr>
        <w:pStyle w:val="ae"/>
        <w:numPr>
          <w:ilvl w:val="0"/>
          <w:numId w:val="3"/>
        </w:numPr>
        <w:shd w:val="clear" w:color="auto" w:fill="FFFFFF"/>
        <w:tabs>
          <w:tab w:val="left" w:pos="426"/>
        </w:tabs>
        <w:ind w:left="0" w:firstLine="0"/>
        <w:jc w:val="center"/>
        <w:rPr>
          <w:b/>
          <w:bCs/>
        </w:rPr>
      </w:pPr>
      <w:r w:rsidRPr="00C2118D">
        <w:rPr>
          <w:b/>
          <w:bCs/>
        </w:rPr>
        <w:t>Особые положения</w:t>
      </w:r>
    </w:p>
    <w:p w14:paraId="3AA817B9" w14:textId="77777777" w:rsidR="00B0762B" w:rsidRPr="00C2118D" w:rsidRDefault="003F7A52" w:rsidP="00211A7C">
      <w:pPr>
        <w:pStyle w:val="ae"/>
        <w:numPr>
          <w:ilvl w:val="1"/>
          <w:numId w:val="3"/>
        </w:numPr>
        <w:shd w:val="clear" w:color="auto" w:fill="FFFFFF"/>
        <w:tabs>
          <w:tab w:val="left" w:pos="1134"/>
        </w:tabs>
        <w:ind w:left="0" w:firstLine="709"/>
        <w:jc w:val="both"/>
        <w:rPr>
          <w:bCs/>
        </w:rPr>
      </w:pPr>
      <w:bookmarkStart w:id="28" w:name="_Ref361337900"/>
      <w:r w:rsidRPr="00C2118D">
        <w:rPr>
          <w:bCs/>
        </w:rPr>
        <w:t>Подрядчик обязуется не привлекать и не допускать привлечения к исполнению обязательств по Договору организации</w:t>
      </w:r>
      <w:r w:rsidR="00B0762B" w:rsidRPr="00C2118D">
        <w:rPr>
          <w:bCs/>
        </w:rPr>
        <w:t>:</w:t>
      </w:r>
    </w:p>
    <w:p w14:paraId="5DA2E4AE" w14:textId="1D79BB31" w:rsidR="00B0762B" w:rsidRPr="00C2118D" w:rsidRDefault="00B0762B" w:rsidP="00211A7C">
      <w:pPr>
        <w:pStyle w:val="ae"/>
        <w:numPr>
          <w:ilvl w:val="1"/>
          <w:numId w:val="15"/>
        </w:numPr>
        <w:shd w:val="clear" w:color="auto" w:fill="FFFFFF"/>
        <w:tabs>
          <w:tab w:val="left" w:pos="1134"/>
        </w:tabs>
        <w:ind w:left="0" w:firstLine="709"/>
        <w:jc w:val="both"/>
        <w:rPr>
          <w:bCs/>
        </w:rPr>
      </w:pPr>
      <w:r w:rsidRPr="00C2118D">
        <w:rPr>
          <w:bCs/>
        </w:rPr>
        <w:t xml:space="preserve"> </w:t>
      </w:r>
      <w:r w:rsidR="003F7A52"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003F7A52" w:rsidRPr="00C2118D">
          <w:rPr>
            <w:bCs/>
          </w:rPr>
          <w:t>№ 18162/09</w:t>
        </w:r>
      </w:hyperlink>
      <w:r w:rsidR="003F7A52" w:rsidRPr="00C2118D">
        <w:rPr>
          <w:bCs/>
        </w:rPr>
        <w:t xml:space="preserve"> и от 25.05.2010 </w:t>
      </w:r>
      <w:hyperlink r:id="rId15" w:history="1">
        <w:r w:rsidR="003F7A52" w:rsidRPr="00C2118D">
          <w:rPr>
            <w:bCs/>
          </w:rPr>
          <w:t>№ 15658/09</w:t>
        </w:r>
      </w:hyperlink>
      <w:r w:rsidR="003F7A52" w:rsidRPr="00C2118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w:t>
      </w:r>
      <w:r w:rsidR="00716F5F" w:rsidRPr="00C2118D">
        <w:rPr>
          <w:bCs/>
        </w:rPr>
        <w:t xml:space="preserve"> </w:t>
      </w:r>
      <w:r w:rsidR="003F7A52" w:rsidRPr="00C2118D">
        <w:rPr>
          <w:bCs/>
        </w:rPr>
        <w:t>/</w:t>
      </w:r>
      <w:r w:rsidR="00716F5F" w:rsidRPr="00C2118D">
        <w:rPr>
          <w:bCs/>
        </w:rPr>
        <w:t xml:space="preserve"> </w:t>
      </w:r>
      <w:r w:rsidR="003F7A52" w:rsidRPr="00C2118D">
        <w:rPr>
          <w:bCs/>
        </w:rPr>
        <w:t>или</w:t>
      </w:r>
    </w:p>
    <w:p w14:paraId="4D2BC432" w14:textId="77777777" w:rsidR="003F7A52" w:rsidRPr="00C2118D" w:rsidRDefault="003F7A52" w:rsidP="00211A7C">
      <w:pPr>
        <w:pStyle w:val="ae"/>
        <w:numPr>
          <w:ilvl w:val="1"/>
          <w:numId w:val="15"/>
        </w:numPr>
        <w:shd w:val="clear" w:color="auto" w:fill="FFFFFF"/>
        <w:tabs>
          <w:tab w:val="left" w:pos="1134"/>
        </w:tabs>
        <w:ind w:left="0" w:firstLine="709"/>
        <w:jc w:val="both"/>
        <w:rPr>
          <w:bCs/>
        </w:rPr>
      </w:pPr>
      <w:r w:rsidRPr="00C2118D">
        <w:rPr>
          <w:bCs/>
        </w:rPr>
        <w:t xml:space="preserve">соответствующие </w:t>
      </w:r>
      <w:hyperlink r:id="rId16" w:history="1">
        <w:r w:rsidRPr="00C2118D">
          <w:rPr>
            <w:bCs/>
          </w:rPr>
          <w:t>Критери</w:t>
        </w:r>
      </w:hyperlink>
      <w:r w:rsidRPr="00C2118D">
        <w:rPr>
          <w:bCs/>
        </w:rPr>
        <w:t xml:space="preserve">ям </w:t>
      </w:r>
      <w:r w:rsidR="00B0762B" w:rsidRPr="00C2118D">
        <w:rPr>
          <w:bCs/>
        </w:rPr>
        <w:t>самостоятельной оценки рисков для налогоплательщиков</w:t>
      </w:r>
      <w:r w:rsidRPr="00C2118D">
        <w:rPr>
          <w:bCs/>
        </w:rPr>
        <w:t>, используемым налоговыми органами в процессе отбора объектов для проведения выездных налоговых проверок (утв</w:t>
      </w:r>
      <w:r w:rsidR="00716F5F" w:rsidRPr="00C2118D">
        <w:rPr>
          <w:bCs/>
        </w:rPr>
        <w:t>ерждены</w:t>
      </w:r>
      <w:r w:rsidRPr="00C2118D">
        <w:rPr>
          <w:bCs/>
        </w:rPr>
        <w:t xml:space="preserve"> приказом ФНС России от 30.05.2007 № ММ-3-06/333@).</w:t>
      </w:r>
      <w:bookmarkEnd w:id="28"/>
    </w:p>
    <w:p w14:paraId="23129BF7" w14:textId="2DA30421" w:rsidR="003F7A52" w:rsidRPr="00C2118D" w:rsidRDefault="003F7A52" w:rsidP="00211A7C">
      <w:pPr>
        <w:pStyle w:val="ae"/>
        <w:numPr>
          <w:ilvl w:val="1"/>
          <w:numId w:val="3"/>
        </w:numPr>
        <w:shd w:val="clear" w:color="auto" w:fill="FFFFFF"/>
        <w:tabs>
          <w:tab w:val="left" w:pos="1134"/>
        </w:tabs>
        <w:ind w:left="0" w:firstLine="709"/>
        <w:jc w:val="both"/>
        <w:rPr>
          <w:bCs/>
        </w:rPr>
      </w:pPr>
      <w:bookmarkStart w:id="29" w:name="_Ref361337921"/>
      <w:r w:rsidRPr="00C2118D">
        <w:rPr>
          <w:bCs/>
        </w:rPr>
        <w:t>Подрядчик обязуется незамедлительно уведомить Заказчика о появлении в ходе исполнения</w:t>
      </w:r>
      <w:r w:rsidR="007A63D9">
        <w:rPr>
          <w:bCs/>
        </w:rPr>
        <w:t xml:space="preserve"> </w:t>
      </w:r>
      <w:r w:rsidRPr="00C2118D">
        <w:rPr>
          <w:bCs/>
        </w:rPr>
        <w:t xml:space="preserve">Договора у привлеченных </w:t>
      </w:r>
      <w:r w:rsidR="00716F5F" w:rsidRPr="00C2118D">
        <w:rPr>
          <w:bCs/>
        </w:rPr>
        <w:t xml:space="preserve">Подрядчиком </w:t>
      </w:r>
      <w:r w:rsidR="00C76893">
        <w:rPr>
          <w:bCs/>
        </w:rPr>
        <w:t>Субподрядчиков</w:t>
      </w:r>
      <w:r w:rsidRPr="00C2118D">
        <w:rPr>
          <w:bCs/>
        </w:rPr>
        <w:t xml:space="preserve"> признаков недобросовестности, указанных в п</w:t>
      </w:r>
      <w:r w:rsidR="00716F5F" w:rsidRPr="00C2118D">
        <w:rPr>
          <w:bCs/>
        </w:rPr>
        <w:t xml:space="preserve">ункте </w:t>
      </w:r>
      <w:r w:rsidR="00303FAC" w:rsidRPr="00C2118D">
        <w:rPr>
          <w:bCs/>
        </w:rPr>
        <w:t>1</w:t>
      </w:r>
      <w:r w:rsidR="007A63D9">
        <w:rPr>
          <w:bCs/>
        </w:rPr>
        <w:t>3</w:t>
      </w:r>
      <w:r w:rsidR="00303FAC" w:rsidRPr="00C2118D">
        <w:rPr>
          <w:bCs/>
        </w:rPr>
        <w:t xml:space="preserve">.1 </w:t>
      </w:r>
      <w:r w:rsidRPr="00C2118D">
        <w:rPr>
          <w:bCs/>
        </w:rPr>
        <w:t>Договора,</w:t>
      </w:r>
      <w:r w:rsidR="00716F5F" w:rsidRPr="00C2118D">
        <w:rPr>
          <w:bCs/>
        </w:rPr>
        <w:t xml:space="preserve"> </w:t>
      </w:r>
      <w:r w:rsidRPr="00C2118D">
        <w:rPr>
          <w:bCs/>
        </w:rPr>
        <w:t>а также обеспечить прекращение участия таких организаций в исполнении Договора.</w:t>
      </w:r>
      <w:bookmarkEnd w:id="29"/>
    </w:p>
    <w:p w14:paraId="1BF6187E" w14:textId="783C8649" w:rsidR="003F7A52" w:rsidRPr="00C2118D" w:rsidRDefault="003F7A52" w:rsidP="00211A7C">
      <w:pPr>
        <w:pStyle w:val="ae"/>
        <w:numPr>
          <w:ilvl w:val="1"/>
          <w:numId w:val="3"/>
        </w:numPr>
        <w:shd w:val="clear" w:color="auto" w:fill="FFFFFF"/>
        <w:tabs>
          <w:tab w:val="left" w:pos="1134"/>
        </w:tabs>
        <w:ind w:left="0" w:firstLine="709"/>
        <w:jc w:val="both"/>
        <w:rPr>
          <w:bCs/>
        </w:rPr>
      </w:pPr>
      <w:bookmarkStart w:id="30" w:name="_Ref361337948"/>
      <w:r w:rsidRPr="00C2118D">
        <w:rPr>
          <w:bCs/>
        </w:rPr>
        <w:t>В случае нарушения Подрядчиком обязательств, установленных п</w:t>
      </w:r>
      <w:r w:rsidR="00B0762B" w:rsidRPr="00C2118D">
        <w:rPr>
          <w:bCs/>
        </w:rPr>
        <w:t>унктами</w:t>
      </w:r>
      <w:r w:rsidRPr="00C2118D">
        <w:rPr>
          <w:bCs/>
        </w:rPr>
        <w:t xml:space="preserve"> </w:t>
      </w:r>
      <w:r w:rsidR="0071574B" w:rsidRPr="00C2118D">
        <w:rPr>
          <w:bCs/>
        </w:rPr>
        <w:t>1</w:t>
      </w:r>
      <w:r w:rsidR="007A63D9">
        <w:rPr>
          <w:bCs/>
        </w:rPr>
        <w:t>3</w:t>
      </w:r>
      <w:r w:rsidR="0071574B" w:rsidRPr="00C2118D">
        <w:rPr>
          <w:bCs/>
        </w:rPr>
        <w:t>.1</w:t>
      </w:r>
      <w:r w:rsidRPr="00C2118D">
        <w:rPr>
          <w:bCs/>
        </w:rPr>
        <w:t xml:space="preserve">, </w:t>
      </w:r>
      <w:r w:rsidR="0071574B" w:rsidRPr="00C2118D">
        <w:rPr>
          <w:bCs/>
        </w:rPr>
        <w:t>1</w:t>
      </w:r>
      <w:r w:rsidR="007A63D9">
        <w:rPr>
          <w:bCs/>
        </w:rPr>
        <w:t>3</w:t>
      </w:r>
      <w:r w:rsidR="0071574B" w:rsidRPr="00C2118D">
        <w:rPr>
          <w:bCs/>
        </w:rPr>
        <w:t xml:space="preserve">.2 </w:t>
      </w:r>
      <w:r w:rsidR="00B0762B" w:rsidRPr="00C2118D">
        <w:rPr>
          <w:bCs/>
        </w:rPr>
        <w:t>Д</w:t>
      </w:r>
      <w:r w:rsidRPr="00C2118D">
        <w:rPr>
          <w:bCs/>
        </w:rPr>
        <w:t xml:space="preserve">оговора, Заказчик вправе </w:t>
      </w:r>
      <w:r w:rsidR="00B0762B" w:rsidRPr="00C2118D">
        <w:rPr>
          <w:bCs/>
        </w:rPr>
        <w:t xml:space="preserve">в одностороннем внесудебном порядке </w:t>
      </w:r>
      <w:r w:rsidRPr="00C2118D">
        <w:rPr>
          <w:bCs/>
        </w:rPr>
        <w:t>отказ</w:t>
      </w:r>
      <w:r w:rsidR="00B0762B" w:rsidRPr="00C2118D">
        <w:rPr>
          <w:bCs/>
        </w:rPr>
        <w:t>аться</w:t>
      </w:r>
      <w:r w:rsidRPr="00C2118D">
        <w:rPr>
          <w:bCs/>
        </w:rPr>
        <w:t xml:space="preserve"> от Договора путем направления уведомления </w:t>
      </w:r>
      <w:r w:rsidR="00B0762B" w:rsidRPr="00C2118D">
        <w:rPr>
          <w:bCs/>
        </w:rPr>
        <w:t xml:space="preserve">об отказе от Договора (исполнения Договора) </w:t>
      </w:r>
      <w:r w:rsidRPr="00C2118D">
        <w:rPr>
          <w:bCs/>
        </w:rPr>
        <w:t xml:space="preserve">с указанием даты </w:t>
      </w:r>
      <w:r w:rsidR="00B0762B" w:rsidRPr="00C2118D">
        <w:rPr>
          <w:bCs/>
        </w:rPr>
        <w:t>прекращения (</w:t>
      </w:r>
      <w:r w:rsidRPr="00C2118D">
        <w:rPr>
          <w:bCs/>
        </w:rPr>
        <w:t>расторжения</w:t>
      </w:r>
      <w:r w:rsidR="00B0762B" w:rsidRPr="00C2118D">
        <w:rPr>
          <w:bCs/>
        </w:rPr>
        <w:t xml:space="preserve">) Договора, которая </w:t>
      </w:r>
      <w:r w:rsidRPr="00C2118D">
        <w:rPr>
          <w:bCs/>
        </w:rPr>
        <w:t>не должна наступать ранее 10 (десяти) рабочих дней с даты получения Подрядчиком</w:t>
      </w:r>
      <w:r w:rsidR="00B0762B" w:rsidRPr="00C2118D">
        <w:rPr>
          <w:bCs/>
        </w:rPr>
        <w:t xml:space="preserve"> </w:t>
      </w:r>
      <w:r w:rsidR="008A1DA1" w:rsidRPr="00C2118D">
        <w:rPr>
          <w:bCs/>
        </w:rPr>
        <w:t xml:space="preserve">такого </w:t>
      </w:r>
      <w:r w:rsidR="00B0762B" w:rsidRPr="00C2118D">
        <w:rPr>
          <w:bCs/>
        </w:rPr>
        <w:t>уведомления</w:t>
      </w:r>
      <w:r w:rsidRPr="00C2118D">
        <w:rPr>
          <w:bCs/>
        </w:rPr>
        <w:t>. Договор счита</w:t>
      </w:r>
      <w:r w:rsidR="008A1DA1" w:rsidRPr="00C2118D">
        <w:rPr>
          <w:bCs/>
        </w:rPr>
        <w:t>ет</w:t>
      </w:r>
      <w:r w:rsidRPr="00C2118D">
        <w:rPr>
          <w:bCs/>
        </w:rPr>
        <w:t>ся</w:t>
      </w:r>
      <w:r w:rsidR="008A1DA1" w:rsidRPr="00C2118D">
        <w:rPr>
          <w:bCs/>
        </w:rPr>
        <w:t xml:space="preserve"> прекращенным (</w:t>
      </w:r>
      <w:r w:rsidRPr="00C2118D">
        <w:rPr>
          <w:bCs/>
        </w:rPr>
        <w:t>расторгнутым</w:t>
      </w:r>
      <w:r w:rsidR="008A1DA1" w:rsidRPr="00C2118D">
        <w:rPr>
          <w:bCs/>
        </w:rPr>
        <w:t>)</w:t>
      </w:r>
      <w:r w:rsidRPr="00C2118D">
        <w:rPr>
          <w:bCs/>
        </w:rPr>
        <w:t xml:space="preserve"> с даты, указанной в </w:t>
      </w:r>
      <w:r w:rsidR="008A1DA1" w:rsidRPr="00C2118D">
        <w:rPr>
          <w:bCs/>
        </w:rPr>
        <w:t xml:space="preserve">уведомлении об отказе от Договора (исполнения Договора) </w:t>
      </w:r>
      <w:r w:rsidRPr="00C2118D">
        <w:rPr>
          <w:bCs/>
        </w:rPr>
        <w:t xml:space="preserve">при условии, что Заказчик не отзовет указанное </w:t>
      </w:r>
      <w:r w:rsidR="008A1DA1" w:rsidRPr="00C2118D">
        <w:rPr>
          <w:bCs/>
        </w:rPr>
        <w:t xml:space="preserve">уведомление </w:t>
      </w:r>
      <w:r w:rsidRPr="00C2118D">
        <w:rPr>
          <w:bCs/>
        </w:rPr>
        <w:t xml:space="preserve">по итогам рассмотрения мотивированных </w:t>
      </w:r>
      <w:r w:rsidR="008A1DA1" w:rsidRPr="00C2118D">
        <w:rPr>
          <w:bCs/>
        </w:rPr>
        <w:t xml:space="preserve">письменных </w:t>
      </w:r>
      <w:r w:rsidRPr="00C2118D">
        <w:rPr>
          <w:bCs/>
        </w:rPr>
        <w:t>возражений Подрядчика</w:t>
      </w:r>
      <w:r w:rsidR="008A1DA1" w:rsidRPr="00C2118D">
        <w:rPr>
          <w:bCs/>
        </w:rPr>
        <w:t>, представленных</w:t>
      </w:r>
      <w:r w:rsidRPr="00C2118D">
        <w:rPr>
          <w:bCs/>
        </w:rPr>
        <w:t xml:space="preserve"> до </w:t>
      </w:r>
      <w:r w:rsidR="008A1DA1" w:rsidRPr="00C2118D">
        <w:rPr>
          <w:bCs/>
        </w:rPr>
        <w:t xml:space="preserve">наступления </w:t>
      </w:r>
      <w:r w:rsidRPr="00C2118D">
        <w:rPr>
          <w:bCs/>
        </w:rPr>
        <w:t xml:space="preserve">указанной </w:t>
      </w:r>
      <w:r w:rsidR="008A1DA1" w:rsidRPr="00C2118D">
        <w:rPr>
          <w:bCs/>
        </w:rPr>
        <w:t xml:space="preserve">Заказчиком </w:t>
      </w:r>
      <w:r w:rsidRPr="00C2118D">
        <w:rPr>
          <w:bCs/>
        </w:rPr>
        <w:t>даты расторжения.</w:t>
      </w:r>
      <w:bookmarkEnd w:id="30"/>
    </w:p>
    <w:p w14:paraId="4B16515F" w14:textId="00F316E3" w:rsidR="003F7A52" w:rsidRPr="00C2118D" w:rsidRDefault="003F7A52" w:rsidP="00211A7C">
      <w:pPr>
        <w:pStyle w:val="ae"/>
        <w:numPr>
          <w:ilvl w:val="1"/>
          <w:numId w:val="3"/>
        </w:numPr>
        <w:shd w:val="clear" w:color="auto" w:fill="FFFFFF"/>
        <w:tabs>
          <w:tab w:val="left" w:pos="1134"/>
        </w:tabs>
        <w:ind w:left="0" w:firstLine="709"/>
        <w:jc w:val="both"/>
        <w:rPr>
          <w:bCs/>
        </w:rPr>
      </w:pPr>
      <w:bookmarkStart w:id="31" w:name="_Ref361337980"/>
      <w:r w:rsidRPr="00C2118D">
        <w:rPr>
          <w:bCs/>
        </w:rPr>
        <w:t>Подрядчик обяза</w:t>
      </w:r>
      <w:r w:rsidR="008A1DA1" w:rsidRPr="00C2118D">
        <w:rPr>
          <w:bCs/>
        </w:rPr>
        <w:t>н</w:t>
      </w:r>
      <w:r w:rsidRPr="00C2118D">
        <w:rPr>
          <w:bCs/>
        </w:rPr>
        <w:t xml:space="preserve"> уплатить Заказчику штраф в размере суммы денежных средств, </w:t>
      </w:r>
      <w:r w:rsidR="008A1DA1" w:rsidRPr="00C2118D">
        <w:rPr>
          <w:bCs/>
        </w:rPr>
        <w:t xml:space="preserve">перечисленных </w:t>
      </w:r>
      <w:r w:rsidRPr="00C2118D">
        <w:rPr>
          <w:bCs/>
        </w:rPr>
        <w:t xml:space="preserve">организации, отвечающей признакам недобросовестности, а также </w:t>
      </w:r>
      <w:r w:rsidR="008A1DA1" w:rsidRPr="00C2118D">
        <w:rPr>
          <w:bCs/>
        </w:rPr>
        <w:t xml:space="preserve">дополнительно </w:t>
      </w:r>
      <w:r w:rsidRPr="00C2118D">
        <w:rPr>
          <w:bCs/>
        </w:rPr>
        <w:t xml:space="preserve">компенсировать </w:t>
      </w:r>
      <w:r w:rsidR="008A1DA1" w:rsidRPr="00C2118D">
        <w:rPr>
          <w:bCs/>
        </w:rPr>
        <w:t xml:space="preserve">Заказчику </w:t>
      </w:r>
      <w:r w:rsidRPr="00C2118D">
        <w:rPr>
          <w:bCs/>
        </w:rPr>
        <w:t xml:space="preserve">убытки, причиненные в результате нарушения обязательств, установленных </w:t>
      </w:r>
      <w:r w:rsidR="008A1DA1" w:rsidRPr="00C2118D">
        <w:rPr>
          <w:bCs/>
        </w:rPr>
        <w:t xml:space="preserve">пунктами </w:t>
      </w:r>
      <w:r w:rsidR="0071574B" w:rsidRPr="00C2118D">
        <w:rPr>
          <w:bCs/>
        </w:rPr>
        <w:t>1</w:t>
      </w:r>
      <w:r w:rsidR="007A63D9">
        <w:rPr>
          <w:bCs/>
        </w:rPr>
        <w:t>3</w:t>
      </w:r>
      <w:r w:rsidR="0071574B" w:rsidRPr="00C2118D">
        <w:rPr>
          <w:bCs/>
        </w:rPr>
        <w:t>.1,</w:t>
      </w:r>
      <w:r w:rsidR="00564B44">
        <w:rPr>
          <w:bCs/>
        </w:rPr>
        <w:t xml:space="preserve"> </w:t>
      </w:r>
      <w:r w:rsidR="0071574B" w:rsidRPr="00C2118D">
        <w:rPr>
          <w:bCs/>
        </w:rPr>
        <w:t>1</w:t>
      </w:r>
      <w:r w:rsidR="007A63D9">
        <w:rPr>
          <w:bCs/>
        </w:rPr>
        <w:t>3</w:t>
      </w:r>
      <w:r w:rsidR="0071574B" w:rsidRPr="00C2118D">
        <w:rPr>
          <w:bCs/>
        </w:rPr>
        <w:t>.2</w:t>
      </w:r>
      <w:r w:rsidR="007A63D9">
        <w:rPr>
          <w:bCs/>
        </w:rPr>
        <w:t xml:space="preserve"> </w:t>
      </w:r>
      <w:r w:rsidRPr="00C2118D">
        <w:rPr>
          <w:bCs/>
        </w:rPr>
        <w:t>Договора.</w:t>
      </w:r>
      <w:bookmarkEnd w:id="31"/>
    </w:p>
    <w:p w14:paraId="323C7ACF" w14:textId="5F17FCDF" w:rsidR="003F7A52" w:rsidRPr="00C2118D" w:rsidRDefault="003F7A52" w:rsidP="00211A7C">
      <w:pPr>
        <w:pStyle w:val="ae"/>
        <w:numPr>
          <w:ilvl w:val="1"/>
          <w:numId w:val="3"/>
        </w:numPr>
        <w:shd w:val="clear" w:color="auto" w:fill="FFFFFF"/>
        <w:tabs>
          <w:tab w:val="left" w:pos="1134"/>
        </w:tabs>
        <w:ind w:left="0" w:firstLine="709"/>
        <w:jc w:val="both"/>
        <w:rPr>
          <w:bCs/>
        </w:rPr>
      </w:pPr>
      <w:bookmarkStart w:id="32" w:name="_Ref373243071"/>
      <w:r w:rsidRPr="00C2118D">
        <w:rPr>
          <w:bCs/>
        </w:rPr>
        <w:t>Штраф, предусмотренный п</w:t>
      </w:r>
      <w:r w:rsidR="008A1DA1" w:rsidRPr="00C2118D">
        <w:rPr>
          <w:bCs/>
        </w:rPr>
        <w:t xml:space="preserve">унктом </w:t>
      </w:r>
      <w:r w:rsidR="006A2E80">
        <w:rPr>
          <w:bCs/>
        </w:rPr>
        <w:t>1</w:t>
      </w:r>
      <w:r w:rsidR="007A63D9">
        <w:rPr>
          <w:bCs/>
        </w:rPr>
        <w:t>3</w:t>
      </w:r>
      <w:r w:rsidR="006A2E80">
        <w:rPr>
          <w:bCs/>
        </w:rPr>
        <w:t xml:space="preserve">.4 </w:t>
      </w:r>
      <w:r w:rsidRPr="00C2118D">
        <w:rPr>
          <w:bCs/>
        </w:rPr>
        <w:t xml:space="preserve">Договора, оплачивается </w:t>
      </w:r>
      <w:r w:rsidR="008A1DA1" w:rsidRPr="00C2118D">
        <w:rPr>
          <w:bCs/>
        </w:rPr>
        <w:t xml:space="preserve">Подрядчиком </w:t>
      </w:r>
      <w:r w:rsidRPr="00C2118D">
        <w:rPr>
          <w:bCs/>
        </w:rPr>
        <w:t xml:space="preserve">в течение 10 (десяти) рабочих дней с даты получения соответствующего </w:t>
      </w:r>
      <w:r w:rsidR="008A1DA1" w:rsidRPr="00C2118D">
        <w:rPr>
          <w:bCs/>
        </w:rPr>
        <w:t xml:space="preserve">письменного </w:t>
      </w:r>
      <w:r w:rsidRPr="00C2118D">
        <w:rPr>
          <w:bCs/>
        </w:rPr>
        <w:t>требования</w:t>
      </w:r>
      <w:r w:rsidR="00564B44">
        <w:rPr>
          <w:bCs/>
        </w:rPr>
        <w:t xml:space="preserve"> Заказчика</w:t>
      </w:r>
      <w:r w:rsidRPr="00C2118D">
        <w:rPr>
          <w:bCs/>
        </w:rPr>
        <w:t xml:space="preserve">. Заказчик вправе предъявить требование об уплате штрафа </w:t>
      </w:r>
      <w:r w:rsidR="008A1DA1" w:rsidRPr="00C2118D">
        <w:rPr>
          <w:bCs/>
        </w:rPr>
        <w:t xml:space="preserve">вне </w:t>
      </w:r>
      <w:r w:rsidRPr="00C2118D">
        <w:rPr>
          <w:bCs/>
        </w:rPr>
        <w:t>независимо</w:t>
      </w:r>
      <w:r w:rsidR="008A1DA1" w:rsidRPr="00C2118D">
        <w:rPr>
          <w:bCs/>
        </w:rPr>
        <w:t>сти</w:t>
      </w:r>
      <w:r w:rsidRPr="00C2118D">
        <w:rPr>
          <w:bCs/>
        </w:rPr>
        <w:t xml:space="preserve"> от </w:t>
      </w:r>
      <w:r w:rsidR="008A1DA1" w:rsidRPr="00C2118D">
        <w:rPr>
          <w:bCs/>
        </w:rPr>
        <w:t>направления уведомления об отказе от Договора (исполнения Договора), предусмотренного пунктом</w:t>
      </w:r>
      <w:r w:rsidRPr="00C2118D">
        <w:rPr>
          <w:bCs/>
        </w:rPr>
        <w:t xml:space="preserve"> </w:t>
      </w:r>
      <w:r w:rsidR="0071574B" w:rsidRPr="00C2118D">
        <w:rPr>
          <w:bCs/>
        </w:rPr>
        <w:t>1</w:t>
      </w:r>
      <w:r w:rsidR="007A63D9">
        <w:rPr>
          <w:bCs/>
        </w:rPr>
        <w:t>3</w:t>
      </w:r>
      <w:r w:rsidR="0071574B" w:rsidRPr="00C2118D">
        <w:rPr>
          <w:bCs/>
        </w:rPr>
        <w:t>.3</w:t>
      </w:r>
      <w:r w:rsidR="005735A5" w:rsidRPr="00C2118D">
        <w:rPr>
          <w:bCs/>
        </w:rPr>
        <w:t xml:space="preserve"> </w:t>
      </w:r>
      <w:r w:rsidRPr="00C2118D">
        <w:rPr>
          <w:bCs/>
        </w:rPr>
        <w:t>Договора.</w:t>
      </w:r>
      <w:bookmarkEnd w:id="32"/>
    </w:p>
    <w:p w14:paraId="5540341C" w14:textId="4A347AC2" w:rsidR="00177E58" w:rsidRPr="00C2118D" w:rsidRDefault="003F7A52" w:rsidP="00211A7C">
      <w:pPr>
        <w:pStyle w:val="ae"/>
        <w:numPr>
          <w:ilvl w:val="1"/>
          <w:numId w:val="3"/>
        </w:numPr>
        <w:shd w:val="clear" w:color="auto" w:fill="FFFFFF"/>
        <w:tabs>
          <w:tab w:val="left" w:pos="1134"/>
        </w:tabs>
        <w:ind w:left="0" w:firstLine="709"/>
        <w:jc w:val="both"/>
        <w:rPr>
          <w:bCs/>
        </w:rPr>
      </w:pPr>
      <w:bookmarkStart w:id="33" w:name="_Ref361337992"/>
      <w:r w:rsidRPr="00C2118D">
        <w:rPr>
          <w:bCs/>
        </w:rPr>
        <w:t xml:space="preserve">Заказчик вправе приостановить осуществление </w:t>
      </w:r>
      <w:r w:rsidR="008A1DA1" w:rsidRPr="00C2118D">
        <w:rPr>
          <w:bCs/>
        </w:rPr>
        <w:t xml:space="preserve">любых </w:t>
      </w:r>
      <w:r w:rsidRPr="00C2118D">
        <w:rPr>
          <w:bCs/>
        </w:rPr>
        <w:t>платежей</w:t>
      </w:r>
      <w:r w:rsidR="008A1DA1" w:rsidRPr="00C2118D">
        <w:rPr>
          <w:bCs/>
        </w:rPr>
        <w:t xml:space="preserve"> по Договору</w:t>
      </w:r>
      <w:r w:rsidRPr="00C2118D">
        <w:rPr>
          <w:bCs/>
        </w:rPr>
        <w:t xml:space="preserve">, </w:t>
      </w:r>
      <w:r w:rsidR="008A1DA1" w:rsidRPr="00C2118D">
        <w:rPr>
          <w:bCs/>
        </w:rPr>
        <w:t>причитающихся</w:t>
      </w:r>
      <w:r w:rsidR="007A63D9">
        <w:rPr>
          <w:bCs/>
        </w:rPr>
        <w:t xml:space="preserve"> </w:t>
      </w:r>
      <w:r w:rsidR="008A1DA1" w:rsidRPr="00C2118D">
        <w:rPr>
          <w:bCs/>
        </w:rPr>
        <w:t>Подрядчику</w:t>
      </w:r>
      <w:r w:rsidRPr="00C2118D">
        <w:rPr>
          <w:bCs/>
        </w:rPr>
        <w:t xml:space="preserve">, независимо от наличия оснований и наступления сроков таких платежей, до уплаты </w:t>
      </w:r>
      <w:r w:rsidR="005D0ED1" w:rsidRPr="00C2118D">
        <w:rPr>
          <w:bCs/>
        </w:rPr>
        <w:t xml:space="preserve">Подрядчиком </w:t>
      </w:r>
      <w:r w:rsidRPr="00C2118D">
        <w:rPr>
          <w:bCs/>
        </w:rPr>
        <w:t>штрафа, предусмотренного п</w:t>
      </w:r>
      <w:r w:rsidR="008A1DA1" w:rsidRPr="00C2118D">
        <w:rPr>
          <w:bCs/>
        </w:rPr>
        <w:t xml:space="preserve">унктом </w:t>
      </w:r>
      <w:r w:rsidR="0071574B" w:rsidRPr="00C2118D">
        <w:rPr>
          <w:bCs/>
        </w:rPr>
        <w:t>1</w:t>
      </w:r>
      <w:r w:rsidR="007A63D9">
        <w:rPr>
          <w:bCs/>
        </w:rPr>
        <w:t>3</w:t>
      </w:r>
      <w:r w:rsidR="0071574B" w:rsidRPr="00C2118D">
        <w:rPr>
          <w:bCs/>
        </w:rPr>
        <w:t>.4</w:t>
      </w:r>
      <w:r w:rsidR="002C2995" w:rsidRPr="00C2118D">
        <w:rPr>
          <w:bCs/>
        </w:rPr>
        <w:t>.</w:t>
      </w:r>
      <w:r w:rsidR="005735A5" w:rsidRPr="00C2118D">
        <w:rPr>
          <w:bCs/>
        </w:rPr>
        <w:t xml:space="preserve"> </w:t>
      </w:r>
      <w:r w:rsidRPr="00C2118D">
        <w:rPr>
          <w:bCs/>
        </w:rPr>
        <w:t>Договора</w:t>
      </w:r>
      <w:r w:rsidR="005D0ED1" w:rsidRPr="00C2118D">
        <w:rPr>
          <w:bCs/>
        </w:rPr>
        <w:t>.</w:t>
      </w:r>
      <w:r w:rsidRPr="00C2118D">
        <w:rPr>
          <w:bCs/>
        </w:rPr>
        <w:t xml:space="preserve"> </w:t>
      </w:r>
      <w:r w:rsidR="005D0ED1" w:rsidRPr="00C2118D">
        <w:rPr>
          <w:bCs/>
        </w:rPr>
        <w:t>П</w:t>
      </w:r>
      <w:r w:rsidRPr="00C2118D">
        <w:rPr>
          <w:bCs/>
        </w:rPr>
        <w:t>ри этом Заказчик не будет считаться просрочившим и</w:t>
      </w:r>
      <w:r w:rsidR="005D0ED1" w:rsidRPr="00C2118D">
        <w:rPr>
          <w:bCs/>
        </w:rPr>
        <w:t xml:space="preserve"> </w:t>
      </w:r>
      <w:r w:rsidRPr="00C2118D">
        <w:rPr>
          <w:bCs/>
        </w:rPr>
        <w:t>/</w:t>
      </w:r>
      <w:r w:rsidR="005D0ED1" w:rsidRPr="00C2118D">
        <w:rPr>
          <w:bCs/>
        </w:rPr>
        <w:t xml:space="preserve"> </w:t>
      </w:r>
      <w:r w:rsidRPr="00C2118D">
        <w:rPr>
          <w:bCs/>
        </w:rPr>
        <w:t>или нарушившим свои обязательства по Договору.</w:t>
      </w:r>
      <w:bookmarkEnd w:id="33"/>
    </w:p>
    <w:p w14:paraId="1B1BF901" w14:textId="5B2D942E" w:rsidR="003F7A52" w:rsidRDefault="003F7A52" w:rsidP="00211A7C">
      <w:pPr>
        <w:pStyle w:val="ae"/>
        <w:numPr>
          <w:ilvl w:val="1"/>
          <w:numId w:val="3"/>
        </w:numPr>
        <w:shd w:val="clear" w:color="auto" w:fill="FFFFFF"/>
        <w:tabs>
          <w:tab w:val="left" w:pos="1134"/>
        </w:tabs>
        <w:ind w:left="0" w:firstLine="709"/>
        <w:jc w:val="both"/>
        <w:rPr>
          <w:bCs/>
        </w:rPr>
      </w:pPr>
      <w:r w:rsidRPr="00C2118D">
        <w:rPr>
          <w:bCs/>
        </w:rPr>
        <w:t xml:space="preserve">Независимо от других положений Договора, </w:t>
      </w:r>
      <w:r w:rsidR="001603D9" w:rsidRPr="00C2118D">
        <w:rPr>
          <w:bCs/>
        </w:rPr>
        <w:t xml:space="preserve">положения </w:t>
      </w:r>
      <w:r w:rsidRPr="00C2118D">
        <w:rPr>
          <w:bCs/>
        </w:rPr>
        <w:t>пункт</w:t>
      </w:r>
      <w:r w:rsidR="001603D9" w:rsidRPr="00C2118D">
        <w:rPr>
          <w:bCs/>
        </w:rPr>
        <w:t>ов</w:t>
      </w:r>
      <w:r w:rsidRPr="00C2118D">
        <w:rPr>
          <w:bCs/>
        </w:rPr>
        <w:t xml:space="preserve"> </w:t>
      </w:r>
      <w:r w:rsidR="0071574B" w:rsidRPr="00C2118D">
        <w:rPr>
          <w:bCs/>
        </w:rPr>
        <w:t>1</w:t>
      </w:r>
      <w:r w:rsidR="007A63D9">
        <w:rPr>
          <w:bCs/>
        </w:rPr>
        <w:t>3</w:t>
      </w:r>
      <w:r w:rsidR="0071574B" w:rsidRPr="00C2118D">
        <w:rPr>
          <w:bCs/>
        </w:rPr>
        <w:t>.4, 1</w:t>
      </w:r>
      <w:r w:rsidR="007A63D9">
        <w:rPr>
          <w:bCs/>
        </w:rPr>
        <w:t>3</w:t>
      </w:r>
      <w:r w:rsidR="0071574B" w:rsidRPr="00C2118D">
        <w:rPr>
          <w:bCs/>
        </w:rPr>
        <w:t>.</w:t>
      </w:r>
      <w:r w:rsidR="005D0ED1" w:rsidRPr="00C2118D">
        <w:rPr>
          <w:bCs/>
        </w:rPr>
        <w:t xml:space="preserve">5 Договора </w:t>
      </w:r>
      <w:r w:rsidRPr="00C2118D">
        <w:rPr>
          <w:bCs/>
        </w:rPr>
        <w:t xml:space="preserve">продолжают действовать в течение 4 (четырех) лет </w:t>
      </w:r>
      <w:r w:rsidR="001603D9" w:rsidRPr="00C2118D">
        <w:rPr>
          <w:bCs/>
        </w:rPr>
        <w:t>после его прекращения (расторжения) или исполнения</w:t>
      </w:r>
      <w:r w:rsidRPr="00C2118D">
        <w:rPr>
          <w:bCs/>
        </w:rPr>
        <w:t>.</w:t>
      </w:r>
    </w:p>
    <w:p w14:paraId="1B2C653F" w14:textId="6FC3F005" w:rsidR="00C402A8" w:rsidRDefault="00C402A8" w:rsidP="00C2118D">
      <w:pPr>
        <w:pStyle w:val="ae"/>
        <w:shd w:val="clear" w:color="auto" w:fill="FFFFFF"/>
        <w:tabs>
          <w:tab w:val="left" w:pos="567"/>
        </w:tabs>
        <w:ind w:left="0"/>
        <w:jc w:val="both"/>
        <w:rPr>
          <w:bCs/>
        </w:rPr>
      </w:pPr>
    </w:p>
    <w:p w14:paraId="4ADBE3F4" w14:textId="57A8AB2C" w:rsidR="0068053B" w:rsidRDefault="0068053B" w:rsidP="00C2118D">
      <w:pPr>
        <w:pStyle w:val="ae"/>
        <w:shd w:val="clear" w:color="auto" w:fill="FFFFFF"/>
        <w:tabs>
          <w:tab w:val="left" w:pos="567"/>
        </w:tabs>
        <w:ind w:left="0"/>
        <w:jc w:val="both"/>
        <w:rPr>
          <w:bCs/>
        </w:rPr>
      </w:pPr>
    </w:p>
    <w:p w14:paraId="7CBBA9EC" w14:textId="4856D8B8" w:rsidR="0068053B" w:rsidRDefault="0068053B" w:rsidP="00C2118D">
      <w:pPr>
        <w:pStyle w:val="ae"/>
        <w:shd w:val="clear" w:color="auto" w:fill="FFFFFF"/>
        <w:tabs>
          <w:tab w:val="left" w:pos="567"/>
        </w:tabs>
        <w:ind w:left="0"/>
        <w:jc w:val="both"/>
        <w:rPr>
          <w:bCs/>
        </w:rPr>
      </w:pPr>
    </w:p>
    <w:p w14:paraId="46C4D420" w14:textId="77777777" w:rsidR="0068053B" w:rsidRDefault="0068053B" w:rsidP="00C2118D">
      <w:pPr>
        <w:pStyle w:val="ae"/>
        <w:shd w:val="clear" w:color="auto" w:fill="FFFFFF"/>
        <w:tabs>
          <w:tab w:val="left" w:pos="567"/>
        </w:tabs>
        <w:ind w:left="0"/>
        <w:jc w:val="both"/>
        <w:rPr>
          <w:bCs/>
        </w:rPr>
      </w:pPr>
    </w:p>
    <w:p w14:paraId="6533578C" w14:textId="77777777" w:rsidR="0068053B" w:rsidRPr="00C2118D" w:rsidRDefault="0068053B" w:rsidP="00C2118D">
      <w:pPr>
        <w:pStyle w:val="ae"/>
        <w:shd w:val="clear" w:color="auto" w:fill="FFFFFF"/>
        <w:tabs>
          <w:tab w:val="left" w:pos="567"/>
        </w:tabs>
        <w:ind w:left="0"/>
        <w:jc w:val="both"/>
        <w:rPr>
          <w:bCs/>
        </w:rPr>
      </w:pPr>
    </w:p>
    <w:p w14:paraId="1134D91D" w14:textId="77777777" w:rsidR="00132D90" w:rsidRPr="00C2118D" w:rsidRDefault="00132D90" w:rsidP="00211A7C">
      <w:pPr>
        <w:pStyle w:val="ae"/>
        <w:numPr>
          <w:ilvl w:val="0"/>
          <w:numId w:val="3"/>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3379DBFE" w14:textId="2453830E" w:rsidR="00132D90" w:rsidRPr="00C2118D" w:rsidRDefault="00132D90" w:rsidP="00211A7C">
      <w:pPr>
        <w:pStyle w:val="ae"/>
        <w:numPr>
          <w:ilvl w:val="1"/>
          <w:numId w:val="3"/>
        </w:numPr>
        <w:shd w:val="clear" w:color="auto" w:fill="FFFFFF"/>
        <w:tabs>
          <w:tab w:val="left" w:pos="1134"/>
          <w:tab w:val="left" w:pos="1418"/>
        </w:tabs>
        <w:ind w:left="0" w:firstLine="709"/>
        <w:jc w:val="both"/>
      </w:pPr>
      <w:r w:rsidRPr="00C2118D">
        <w:rPr>
          <w:bCs/>
        </w:rPr>
        <w:t>Каждая</w:t>
      </w:r>
      <w:r w:rsidRPr="00C2118D">
        <w:t xml:space="preserve"> </w:t>
      </w:r>
      <w:r w:rsidR="008F71F0" w:rsidRPr="00C2118D">
        <w:t xml:space="preserve">из </w:t>
      </w:r>
      <w:r w:rsidRPr="00C2118D">
        <w:t xml:space="preserve">Сторон </w:t>
      </w:r>
      <w:r w:rsidR="008F71F0" w:rsidRPr="00C2118D">
        <w:t xml:space="preserve">заявляет </w:t>
      </w:r>
      <w:r w:rsidRPr="00C2118D">
        <w:t>и подтверждает другой Стороне, что:</w:t>
      </w:r>
    </w:p>
    <w:p w14:paraId="64F96A6D"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F74B88E"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w:t>
      </w:r>
      <w:r w:rsidR="008F71F0" w:rsidRPr="00C2118D">
        <w:t>, возникающих из</w:t>
      </w:r>
      <w:r w:rsidRPr="00C2118D">
        <w:t xml:space="preserve"> </w:t>
      </w:r>
      <w:r w:rsidR="008F71F0" w:rsidRPr="00C2118D">
        <w:t xml:space="preserve">Договора </w:t>
      </w:r>
      <w:r w:rsidRPr="00C2118D">
        <w:t>или в связи с ним;</w:t>
      </w:r>
    </w:p>
    <w:p w14:paraId="4BD8FB13" w14:textId="77777777" w:rsidR="00436256" w:rsidRPr="00C2118D" w:rsidRDefault="008F71F0" w:rsidP="00211A7C">
      <w:pPr>
        <w:pStyle w:val="ae"/>
        <w:numPr>
          <w:ilvl w:val="0"/>
          <w:numId w:val="12"/>
        </w:numPr>
        <w:shd w:val="clear" w:color="auto" w:fill="FFFFFF"/>
        <w:tabs>
          <w:tab w:val="left" w:pos="709"/>
          <w:tab w:val="left" w:pos="1418"/>
        </w:tabs>
        <w:ind w:left="0" w:firstLine="709"/>
        <w:jc w:val="both"/>
      </w:pPr>
      <w:r w:rsidRPr="00C2118D">
        <w:t>о</w:t>
      </w:r>
      <w:r w:rsidR="00436256" w:rsidRPr="00C2118D">
        <w:t xml:space="preserve">на получила все корпоративные одобрения </w:t>
      </w:r>
      <w:r w:rsidRPr="00C2118D">
        <w:t>Договора органами управления по основаниям</w:t>
      </w:r>
      <w:r w:rsidR="00436256" w:rsidRPr="00C2118D">
        <w:t xml:space="preserve">, </w:t>
      </w:r>
      <w:r w:rsidRPr="00C2118D">
        <w:t xml:space="preserve">установленным </w:t>
      </w:r>
      <w:r w:rsidR="00436256" w:rsidRPr="00C2118D">
        <w:t>законодательством Российской Федерации и</w:t>
      </w:r>
      <w:r w:rsidRPr="00C2118D">
        <w:t xml:space="preserve"> </w:t>
      </w:r>
      <w:r w:rsidR="00436256" w:rsidRPr="00C2118D">
        <w:t>/</w:t>
      </w:r>
      <w:r w:rsidRPr="00C2118D">
        <w:t xml:space="preserve"> </w:t>
      </w:r>
      <w:r w:rsidR="00436256" w:rsidRPr="00C2118D">
        <w:t xml:space="preserve">или </w:t>
      </w:r>
      <w:r w:rsidR="00564B44" w:rsidRPr="00C2118D">
        <w:t>у</w:t>
      </w:r>
      <w:r w:rsidR="00564B44">
        <w:t>чредитель</w:t>
      </w:r>
      <w:r w:rsidR="00564B44" w:rsidRPr="00C2118D">
        <w:t xml:space="preserve">ными </w:t>
      </w:r>
      <w:r w:rsidR="00436256" w:rsidRPr="00C2118D">
        <w:t>документами такой Стороны</w:t>
      </w:r>
      <w:r w:rsidRPr="00C2118D">
        <w:t>, а также согласования и разрешения органов и иных лиц</w:t>
      </w:r>
      <w:r w:rsidR="00436256" w:rsidRPr="00C2118D">
        <w:t xml:space="preserve"> необходимы</w:t>
      </w:r>
      <w:r w:rsidRPr="00C2118D">
        <w:t>е</w:t>
      </w:r>
      <w:r w:rsidR="00436256" w:rsidRPr="00C2118D">
        <w:t xml:space="preserve"> для </w:t>
      </w:r>
      <w:r w:rsidRPr="00C2118D">
        <w:t xml:space="preserve">заключения </w:t>
      </w:r>
      <w:r w:rsidR="00436256" w:rsidRPr="00C2118D">
        <w:t>и исполнения Договора;</w:t>
      </w:r>
    </w:p>
    <w:p w14:paraId="5E24D96C"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6B5F60D" w14:textId="21492F06" w:rsidR="00132D90" w:rsidRPr="00C2118D" w:rsidRDefault="006C51C1" w:rsidP="00211A7C">
      <w:pPr>
        <w:pStyle w:val="ae"/>
        <w:numPr>
          <w:ilvl w:val="0"/>
          <w:numId w:val="12"/>
        </w:numPr>
        <w:shd w:val="clear" w:color="auto" w:fill="FFFFFF"/>
        <w:tabs>
          <w:tab w:val="left" w:pos="709"/>
          <w:tab w:val="left" w:pos="1418"/>
        </w:tabs>
        <w:ind w:left="0" w:firstLine="709"/>
        <w:jc w:val="both"/>
      </w:pPr>
      <w:r w:rsidRPr="00C2118D">
        <w:t>она</w:t>
      </w:r>
      <w:r w:rsidR="00436256" w:rsidRPr="00C2118D">
        <w:t xml:space="preserve"> располагает ресурсами,</w:t>
      </w:r>
      <w:r w:rsidRPr="00C2118D">
        <w:t xml:space="preserve"> необходимыми и</w:t>
      </w:r>
      <w:r w:rsidR="00436256" w:rsidRPr="00C2118D">
        <w:t xml:space="preserve"> достаточными для своевременного и надлежащего исполнения обязательств</w:t>
      </w:r>
      <w:r w:rsidRPr="00C2118D">
        <w:t>, возникающих из Договора или в связи с ним</w:t>
      </w:r>
      <w:r w:rsidR="00132D90" w:rsidRPr="00C2118D">
        <w:t>.</w:t>
      </w:r>
    </w:p>
    <w:p w14:paraId="4DAD2730" w14:textId="77777777" w:rsidR="00132D90" w:rsidRPr="00C2118D" w:rsidRDefault="00436256" w:rsidP="00211A7C">
      <w:pPr>
        <w:pStyle w:val="ae"/>
        <w:numPr>
          <w:ilvl w:val="1"/>
          <w:numId w:val="3"/>
        </w:numPr>
        <w:shd w:val="clear" w:color="auto" w:fill="FFFFFF"/>
        <w:tabs>
          <w:tab w:val="left" w:pos="1134"/>
          <w:tab w:val="left" w:pos="1418"/>
        </w:tabs>
        <w:ind w:left="0" w:firstLine="709"/>
        <w:jc w:val="both"/>
      </w:pPr>
      <w:r w:rsidRPr="00C2118D">
        <w:t xml:space="preserve">Подрядчик заявляет и заверяет Заказчика </w:t>
      </w:r>
      <w:r w:rsidR="006C51C1" w:rsidRPr="00C2118D">
        <w:t xml:space="preserve">в </w:t>
      </w:r>
      <w:r w:rsidRPr="00C2118D">
        <w:t>том, что на момент заключения</w:t>
      </w:r>
      <w:r w:rsidR="00907A4A">
        <w:t xml:space="preserve"> </w:t>
      </w:r>
      <w:r w:rsidRPr="00C2118D">
        <w:t>Договора:</w:t>
      </w:r>
    </w:p>
    <w:p w14:paraId="06C54DCF" w14:textId="77777777" w:rsidR="006C51C1" w:rsidRPr="00C2118D" w:rsidRDefault="00FB2F4D" w:rsidP="00211A7C">
      <w:pPr>
        <w:pStyle w:val="ae"/>
        <w:numPr>
          <w:ilvl w:val="0"/>
          <w:numId w:val="14"/>
        </w:numPr>
        <w:shd w:val="clear" w:color="auto" w:fill="FFFFFF"/>
        <w:tabs>
          <w:tab w:val="left" w:pos="709"/>
          <w:tab w:val="left" w:pos="1418"/>
        </w:tabs>
        <w:ind w:left="0" w:firstLine="709"/>
        <w:jc w:val="both"/>
      </w:pPr>
      <w:r>
        <w:t>у</w:t>
      </w:r>
      <w:r w:rsidR="006C51C1" w:rsidRPr="00C2118D">
        <w:t>чредителем / учредителями Подрядчика являются лица, не являющиеся массовыми учредителем / учредителями;</w:t>
      </w:r>
    </w:p>
    <w:p w14:paraId="5A46AADB" w14:textId="77777777" w:rsidR="006C51C1" w:rsidRPr="00C2118D" w:rsidRDefault="00FB2F4D" w:rsidP="00211A7C">
      <w:pPr>
        <w:pStyle w:val="ae"/>
        <w:numPr>
          <w:ilvl w:val="0"/>
          <w:numId w:val="14"/>
        </w:numPr>
        <w:shd w:val="clear" w:color="auto" w:fill="FFFFFF"/>
        <w:tabs>
          <w:tab w:val="left" w:pos="709"/>
          <w:tab w:val="left" w:pos="1418"/>
        </w:tabs>
        <w:ind w:left="0" w:firstLine="709"/>
        <w:jc w:val="both"/>
      </w:pPr>
      <w:r>
        <w:t>р</w:t>
      </w:r>
      <w:r w:rsidR="006C51C1" w:rsidRPr="00C2118D">
        <w:t>уководителем Подрядчика является лицо, не являющееся массовым руководителем;</w:t>
      </w:r>
    </w:p>
    <w:p w14:paraId="64157749" w14:textId="1CAD625B" w:rsidR="006C51C1" w:rsidRPr="00C2118D" w:rsidRDefault="00564B44" w:rsidP="00211A7C">
      <w:pPr>
        <w:pStyle w:val="ae"/>
        <w:numPr>
          <w:ilvl w:val="0"/>
          <w:numId w:val="14"/>
        </w:numPr>
        <w:shd w:val="clear" w:color="auto" w:fill="FFFFFF"/>
        <w:tabs>
          <w:tab w:val="left" w:pos="709"/>
          <w:tab w:val="left" w:pos="1418"/>
        </w:tabs>
        <w:ind w:left="0" w:firstLine="709"/>
        <w:jc w:val="both"/>
      </w:pPr>
      <w:r>
        <w:t xml:space="preserve">Подрядчик </w:t>
      </w:r>
      <w:r w:rsidR="006C51C1" w:rsidRPr="00C2118D">
        <w:t>фактически находится по адресу, указанному в Едином государственном реестре юридических лиц;</w:t>
      </w:r>
    </w:p>
    <w:p w14:paraId="268E22A8" w14:textId="77777777" w:rsidR="006C51C1" w:rsidRPr="00C2118D" w:rsidRDefault="00564B44" w:rsidP="00211A7C">
      <w:pPr>
        <w:pStyle w:val="ae"/>
        <w:numPr>
          <w:ilvl w:val="0"/>
          <w:numId w:val="14"/>
        </w:numPr>
        <w:shd w:val="clear" w:color="auto" w:fill="FFFFFF"/>
        <w:tabs>
          <w:tab w:val="left" w:pos="709"/>
          <w:tab w:val="left" w:pos="1418"/>
        </w:tabs>
        <w:ind w:left="0" w:firstLine="709"/>
        <w:jc w:val="both"/>
      </w:pPr>
      <w:r>
        <w:t xml:space="preserve">Подрядчик </w:t>
      </w:r>
      <w:r w:rsidR="006C51C1" w:rsidRPr="00C2118D">
        <w:t>своевременно и в полном объеме уплачивает налоги и сборы в соответствии с законодательством Российской Федерации;</w:t>
      </w:r>
    </w:p>
    <w:p w14:paraId="35D45987" w14:textId="6EC308C3"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 xml:space="preserve">не находится </w:t>
      </w:r>
      <w:r w:rsidR="006C51C1" w:rsidRPr="00C2118D">
        <w:t>в процедуре несостоятельности (банкротства)</w:t>
      </w:r>
      <w:r w:rsidR="00436256" w:rsidRPr="00C2118D">
        <w:t xml:space="preserve"> в соответствии с законодательством Российской Федерации</w:t>
      </w:r>
      <w:r w:rsidR="006C51C1" w:rsidRPr="00C2118D">
        <w:t xml:space="preserve">; </w:t>
      </w:r>
      <w:r w:rsidR="00436256" w:rsidRPr="00C2118D">
        <w:t xml:space="preserve">отсутствуют </w:t>
      </w:r>
      <w:r w:rsidR="00872059" w:rsidRPr="00C2118D">
        <w:t>любы</w:t>
      </w:r>
      <w:r w:rsidR="00436256" w:rsidRPr="00C2118D">
        <w:t>е обстоятельства, включая, но не ограничиваясь</w:t>
      </w:r>
      <w:r w:rsidR="006C51C1" w:rsidRPr="00C2118D">
        <w:t xml:space="preserve">: </w:t>
      </w:r>
      <w:r w:rsidR="00436256" w:rsidRPr="00C2118D">
        <w:t>решения судов различных юрисдикций, решения органов государственной власти и должностных лиц</w:t>
      </w:r>
      <w:r w:rsidR="006C51C1" w:rsidRPr="00C2118D">
        <w:t>,</w:t>
      </w:r>
      <w:r w:rsidR="00436256" w:rsidRPr="00C2118D">
        <w:t xml:space="preserve"> иные обстоятельства способные повлиять на возможность Подрядчика должным образом исполнять обязательства</w:t>
      </w:r>
      <w:r w:rsidR="006C51C1" w:rsidRPr="00C2118D">
        <w:t xml:space="preserve">, возникающие из </w:t>
      </w:r>
      <w:r w:rsidR="00080DEF">
        <w:t>Договора</w:t>
      </w:r>
      <w:r w:rsidR="006C51C1" w:rsidRPr="00C2118D">
        <w:t xml:space="preserve"> или в связи с ним</w:t>
      </w:r>
      <w:r w:rsidR="00436256" w:rsidRPr="00C2118D">
        <w:t>;</w:t>
      </w:r>
    </w:p>
    <w:p w14:paraId="5797A415" w14:textId="77777777" w:rsidR="00436256" w:rsidRPr="00C2118D" w:rsidRDefault="00436256" w:rsidP="00211A7C">
      <w:pPr>
        <w:pStyle w:val="ae"/>
        <w:numPr>
          <w:ilvl w:val="0"/>
          <w:numId w:val="13"/>
        </w:numPr>
        <w:shd w:val="clear" w:color="auto" w:fill="FFFFFF"/>
        <w:tabs>
          <w:tab w:val="left" w:pos="567"/>
          <w:tab w:val="left" w:pos="1418"/>
        </w:tabs>
        <w:ind w:left="0" w:firstLine="709"/>
        <w:jc w:val="both"/>
      </w:pPr>
      <w:r w:rsidRPr="00C2118D">
        <w:t>не отозвана (</w:t>
      </w:r>
      <w:r w:rsidR="00FE35C0">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564B44">
        <w:t xml:space="preserve">Подрядчика </w:t>
      </w:r>
      <w:r w:rsidRPr="00C2118D">
        <w:t>в соответствии с требованиями законодательства</w:t>
      </w:r>
      <w:r w:rsidR="00564B44">
        <w:t xml:space="preserve"> Российской Федерации</w:t>
      </w:r>
      <w:r w:rsidRPr="00C2118D">
        <w:t>, срок действия лицензии (иного документа) не истек, либо вид деятельности, осуществляемый Подрядчиком, не подлежит лицензированию и</w:t>
      </w:r>
      <w:r w:rsidR="00564B44">
        <w:t xml:space="preserve"> </w:t>
      </w:r>
      <w:r w:rsidRPr="00C2118D">
        <w:t>/</w:t>
      </w:r>
      <w:r w:rsidR="00564B44">
        <w:t xml:space="preserve"> </w:t>
      </w:r>
      <w:r w:rsidRPr="00C2118D">
        <w:t>или не требует получения иного разрешительного документа</w:t>
      </w:r>
      <w:r w:rsidR="00564B44" w:rsidRPr="00BC4883">
        <w:t>;</w:t>
      </w:r>
    </w:p>
    <w:p w14:paraId="6F7EAB98" w14:textId="77777777"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 xml:space="preserve">тщательно изучил </w:t>
      </w:r>
      <w:r w:rsidR="00872059" w:rsidRPr="00C2118D">
        <w:t xml:space="preserve">всю информацию, связанную с Договором, в том числе по вопросам, влияющим на сроки, стоимость и качество Работ, </w:t>
      </w:r>
      <w:r w:rsidR="00436256" w:rsidRPr="00C2118D">
        <w:t>полностью ознакомлен со всеми условиями</w:t>
      </w:r>
      <w:r w:rsidR="00872059" w:rsidRPr="00C2118D">
        <w:t xml:space="preserve"> производства</w:t>
      </w:r>
      <w:r w:rsidR="00436256" w:rsidRPr="00C2118D">
        <w:t xml:space="preserve"> Работ, и принимает на себя все расходы, риски и трудности </w:t>
      </w:r>
      <w:r w:rsidR="00872059" w:rsidRPr="00C2118D">
        <w:t>исполнения обязательств, возникающих из Договора или в связи с ним;</w:t>
      </w:r>
    </w:p>
    <w:p w14:paraId="6989CA9F" w14:textId="77777777"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C2118D">
        <w:t>;</w:t>
      </w:r>
    </w:p>
    <w:p w14:paraId="662F1EE2" w14:textId="77777777" w:rsidR="006C51C1"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6C51C1" w:rsidRPr="00C2118D">
        <w:t xml:space="preserve">своевременно и в полном объеме в соответствии с законодательством Российской Федерации намерен отражать </w:t>
      </w:r>
      <w:r w:rsidR="001601CD" w:rsidRPr="00C2118D">
        <w:t>все финансово-</w:t>
      </w:r>
      <w:r w:rsidR="006C51C1" w:rsidRPr="00C2118D">
        <w:t>хозяйственные операции, связанные с исполнением Договора;</w:t>
      </w:r>
    </w:p>
    <w:p w14:paraId="38C0BE3C" w14:textId="77777777" w:rsidR="006C51C1" w:rsidRPr="00C2118D" w:rsidRDefault="006C51C1" w:rsidP="00211A7C">
      <w:pPr>
        <w:pStyle w:val="ae"/>
        <w:numPr>
          <w:ilvl w:val="0"/>
          <w:numId w:val="13"/>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C2118D">
        <w:t xml:space="preserve">указанных в нем </w:t>
      </w:r>
      <w:r w:rsidRPr="00C2118D">
        <w:t>условиях.</w:t>
      </w:r>
    </w:p>
    <w:p w14:paraId="554EE07B" w14:textId="18803C4C" w:rsidR="008F71F0" w:rsidRPr="00C2118D" w:rsidRDefault="001601CD" w:rsidP="00211A7C">
      <w:pPr>
        <w:numPr>
          <w:ilvl w:val="1"/>
          <w:numId w:val="3"/>
        </w:numPr>
        <w:spacing w:line="240" w:lineRule="auto"/>
        <w:ind w:left="0" w:firstLine="709"/>
        <w:rPr>
          <w:snapToGrid/>
          <w:sz w:val="24"/>
          <w:szCs w:val="24"/>
        </w:rPr>
      </w:pPr>
      <w:r w:rsidRPr="00C2118D">
        <w:rPr>
          <w:snapToGrid/>
          <w:sz w:val="24"/>
          <w:szCs w:val="24"/>
        </w:rPr>
        <w:t>П</w:t>
      </w:r>
      <w:r w:rsidR="008F71F0" w:rsidRPr="00C2118D">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C2118D">
        <w:rPr>
          <w:snapToGrid/>
          <w:sz w:val="24"/>
          <w:szCs w:val="24"/>
        </w:rPr>
        <w:t xml:space="preserve">разделе </w:t>
      </w:r>
      <w:r w:rsidR="008F71F0" w:rsidRPr="00C2118D">
        <w:rPr>
          <w:snapToGrid/>
          <w:sz w:val="24"/>
          <w:szCs w:val="24"/>
        </w:rPr>
        <w:t>Договора.</w:t>
      </w:r>
    </w:p>
    <w:p w14:paraId="4E06C2F9" w14:textId="06213AB8" w:rsidR="00132D90" w:rsidRPr="00C2118D" w:rsidRDefault="001B3F82" w:rsidP="00211A7C">
      <w:pPr>
        <w:pStyle w:val="ae"/>
        <w:numPr>
          <w:ilvl w:val="1"/>
          <w:numId w:val="3"/>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w:t>
      </w:r>
      <w:r w:rsidR="001601CD" w:rsidRPr="00C2118D">
        <w:t>предоставил</w:t>
      </w:r>
      <w:r w:rsidRPr="00C2118D">
        <w:t xml:space="preserve"> Заказчику недостоверные заверения о</w:t>
      </w:r>
      <w:r w:rsidR="001601CD" w:rsidRPr="00C2118D">
        <w:t xml:space="preserve"> любом из указанных в настоящем разделе </w:t>
      </w:r>
      <w:r w:rsidRPr="00C2118D">
        <w:t xml:space="preserve">обстоятельств, имеющих существенное значение для заключения </w:t>
      </w:r>
      <w:r w:rsidR="001601CD" w:rsidRPr="00C2118D">
        <w:t xml:space="preserve">и исполнения </w:t>
      </w:r>
      <w:r w:rsidRPr="00C2118D">
        <w:t xml:space="preserve">Договора, </w:t>
      </w:r>
      <w:r w:rsidRPr="00C2118D">
        <w:rPr>
          <w:bCs/>
        </w:rPr>
        <w:t xml:space="preserve">Подрядчик </w:t>
      </w:r>
      <w:r w:rsidRPr="00C2118D">
        <w:t xml:space="preserve">обязан </w:t>
      </w:r>
      <w:r w:rsidR="001601CD" w:rsidRPr="00C2118D">
        <w:t xml:space="preserve">по </w:t>
      </w:r>
      <w:r w:rsidR="009E7BDC">
        <w:t xml:space="preserve">письменному </w:t>
      </w:r>
      <w:r w:rsidR="001601CD" w:rsidRPr="00C2118D">
        <w:t xml:space="preserve">требованию Заказчика </w:t>
      </w:r>
      <w:r w:rsidRPr="00C2118D">
        <w:t xml:space="preserve">уплатить </w:t>
      </w:r>
      <w:r w:rsidR="001601CD" w:rsidRPr="00C2118D">
        <w:t xml:space="preserve">последнему </w:t>
      </w:r>
      <w:r w:rsidR="00C24AE3">
        <w:t>штраф</w:t>
      </w:r>
      <w:r w:rsidRPr="00C2118D">
        <w:t xml:space="preserve"> в размере </w:t>
      </w:r>
      <w:r w:rsidR="000D577A" w:rsidRPr="00C2118D">
        <w:t>5 (пят</w:t>
      </w:r>
      <w:r w:rsidR="00D442F0">
        <w:t>и)</w:t>
      </w:r>
      <w:r w:rsidR="009E7BDC">
        <w:t xml:space="preserve"> процентов</w:t>
      </w:r>
      <w:r w:rsidR="000D577A" w:rsidRPr="00C2118D">
        <w:t xml:space="preserve"> </w:t>
      </w:r>
      <w:r w:rsidRPr="00C2118D">
        <w:t xml:space="preserve">от </w:t>
      </w:r>
      <w:r w:rsidR="001601CD" w:rsidRPr="00C2118D">
        <w:t>Ц</w:t>
      </w:r>
      <w:r w:rsidRPr="00C2118D">
        <w:t>ены</w:t>
      </w:r>
      <w:r w:rsidR="000D577A" w:rsidRPr="00C2118D">
        <w:t xml:space="preserve"> Договора</w:t>
      </w:r>
      <w:r w:rsidRPr="00C2118D">
        <w:t xml:space="preserve">, указанной </w:t>
      </w:r>
      <w:r w:rsidR="000D577A" w:rsidRPr="00C2118D">
        <w:t>в п</w:t>
      </w:r>
      <w:r w:rsidR="001601CD" w:rsidRPr="00C2118D">
        <w:t>ункте</w:t>
      </w:r>
      <w:r w:rsidR="000D577A" w:rsidRPr="00C2118D">
        <w:t xml:space="preserve"> </w:t>
      </w:r>
      <w:r w:rsidR="00A877BA">
        <w:t>3</w:t>
      </w:r>
      <w:r w:rsidR="000D577A" w:rsidRPr="00C2118D">
        <w:t>.1</w:t>
      </w:r>
      <w:r w:rsidR="001601CD" w:rsidRPr="00C2118D">
        <w:t xml:space="preserve"> Договора.</w:t>
      </w:r>
    </w:p>
    <w:p w14:paraId="7472A0B2" w14:textId="77777777" w:rsidR="001601CD" w:rsidRPr="00C2118D" w:rsidRDefault="001B3F82" w:rsidP="00211A7C">
      <w:pPr>
        <w:pStyle w:val="ae"/>
        <w:numPr>
          <w:ilvl w:val="1"/>
          <w:numId w:val="3"/>
        </w:numPr>
        <w:shd w:val="clear" w:color="auto" w:fill="FFFFFF"/>
        <w:tabs>
          <w:tab w:val="left" w:pos="1134"/>
          <w:tab w:val="left" w:pos="1418"/>
        </w:tabs>
        <w:ind w:left="0" w:firstLine="709"/>
        <w:jc w:val="both"/>
      </w:pPr>
      <w:r w:rsidRPr="00C2118D">
        <w:t xml:space="preserve">Недостоверность, неточность или неполнота любых </w:t>
      </w:r>
      <w:r w:rsidR="001601CD" w:rsidRPr="00C2118D">
        <w:t xml:space="preserve">указанных в настоящем разделе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1601CD" w:rsidRPr="00C2118D">
        <w:t xml:space="preserve"> </w:t>
      </w:r>
      <w:r w:rsidRPr="00C2118D">
        <w:t>без возмещения другой Стороне каких-либо убытков</w:t>
      </w:r>
      <w:r w:rsidR="001601CD" w:rsidRPr="00C2118D">
        <w:t>, причиненных отказом от Договора (исполнения Договора).</w:t>
      </w:r>
    </w:p>
    <w:p w14:paraId="6C8BCF7D" w14:textId="77777777" w:rsidR="00132D90" w:rsidRPr="00C2118D" w:rsidRDefault="00132D90" w:rsidP="00C2118D">
      <w:pPr>
        <w:pStyle w:val="ae"/>
        <w:shd w:val="clear" w:color="auto" w:fill="FFFFFF"/>
        <w:tabs>
          <w:tab w:val="left" w:pos="1134"/>
          <w:tab w:val="left" w:pos="1418"/>
        </w:tabs>
        <w:ind w:left="709"/>
        <w:jc w:val="both"/>
        <w:rPr>
          <w:b/>
        </w:rPr>
      </w:pPr>
    </w:p>
    <w:p w14:paraId="4AA3CDF2" w14:textId="77777777" w:rsidR="007A792E" w:rsidRPr="00C2118D" w:rsidRDefault="004807CA" w:rsidP="00211A7C">
      <w:pPr>
        <w:pStyle w:val="ae"/>
        <w:numPr>
          <w:ilvl w:val="0"/>
          <w:numId w:val="3"/>
        </w:numPr>
        <w:shd w:val="clear" w:color="auto" w:fill="FFFFFF"/>
        <w:tabs>
          <w:tab w:val="left" w:pos="426"/>
        </w:tabs>
        <w:ind w:left="0" w:firstLine="0"/>
        <w:jc w:val="center"/>
        <w:rPr>
          <w:b/>
        </w:rPr>
      </w:pPr>
      <w:r w:rsidRPr="00C2118D">
        <w:rPr>
          <w:b/>
          <w:bCs/>
        </w:rPr>
        <w:t>П</w:t>
      </w:r>
      <w:r w:rsidR="007A792E" w:rsidRPr="00C2118D">
        <w:rPr>
          <w:b/>
        </w:rPr>
        <w:t xml:space="preserve">рекращение </w:t>
      </w:r>
      <w:r w:rsidR="004236EF" w:rsidRPr="00C2118D">
        <w:rPr>
          <w:b/>
        </w:rPr>
        <w:t xml:space="preserve">(расторжение) </w:t>
      </w:r>
      <w:r w:rsidR="007A792E" w:rsidRPr="00C2118D">
        <w:rPr>
          <w:b/>
        </w:rPr>
        <w:t>Договора</w:t>
      </w:r>
    </w:p>
    <w:p w14:paraId="0920872C" w14:textId="55B33413" w:rsidR="007A792E" w:rsidRPr="00C2118D" w:rsidRDefault="007A792E" w:rsidP="00211A7C">
      <w:pPr>
        <w:pStyle w:val="ae"/>
        <w:numPr>
          <w:ilvl w:val="1"/>
          <w:numId w:val="3"/>
        </w:numPr>
        <w:shd w:val="clear" w:color="auto" w:fill="FFFFFF"/>
        <w:tabs>
          <w:tab w:val="left" w:pos="1134"/>
        </w:tabs>
        <w:ind w:left="0" w:firstLine="709"/>
        <w:jc w:val="both"/>
      </w:pPr>
      <w:r w:rsidRPr="00C2118D">
        <w:t xml:space="preserve">Договор может быть </w:t>
      </w:r>
      <w:r w:rsidR="004807CA" w:rsidRPr="00C2118D">
        <w:t>прекращен (</w:t>
      </w:r>
      <w:r w:rsidRPr="00C2118D">
        <w:t>расторгнут</w:t>
      </w:r>
      <w:r w:rsidR="004807CA" w:rsidRPr="00C2118D">
        <w:t>)</w:t>
      </w:r>
      <w:r w:rsidRPr="00C2118D">
        <w:t xml:space="preserve"> по соглашению Сторон. Сторона, имеющая намерение расторгнуть Договор</w:t>
      </w:r>
      <w:r w:rsidR="004807CA" w:rsidRPr="00C2118D">
        <w:t>,</w:t>
      </w:r>
      <w:r w:rsidRPr="00C2118D">
        <w:t xml:space="preserve"> направляет письменное уведомление об этом другой </w:t>
      </w:r>
      <w:r w:rsidR="004807CA" w:rsidRPr="00C2118D">
        <w:t xml:space="preserve">Стороне в порядке, предусмотренном </w:t>
      </w:r>
      <w:r w:rsidR="004807CA" w:rsidRPr="00EC712A">
        <w:t>пунктом 1</w:t>
      </w:r>
      <w:r w:rsidR="00BA43C4" w:rsidRPr="00EC712A">
        <w:t>6</w:t>
      </w:r>
      <w:r w:rsidR="004807CA" w:rsidRPr="00EC712A">
        <w:t>.</w:t>
      </w:r>
      <w:r w:rsidR="00445C35" w:rsidRPr="00EC712A">
        <w:t>8</w:t>
      </w:r>
      <w:r w:rsidR="004807CA" w:rsidRPr="00C2118D">
        <w:t xml:space="preserve"> Договора, </w:t>
      </w:r>
      <w:r w:rsidRPr="00C2118D">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C2118D">
        <w:t xml:space="preserve">Стороной-получателем </w:t>
      </w:r>
      <w:r w:rsidRPr="00C2118D">
        <w:t>в течение 30 (</w:t>
      </w:r>
      <w:r w:rsidR="004807CA" w:rsidRPr="00C2118D">
        <w:t>тридцати</w:t>
      </w:r>
      <w:r w:rsidRPr="00C2118D">
        <w:t>) календарных дней со дня его получения.</w:t>
      </w:r>
    </w:p>
    <w:p w14:paraId="3FEE56AF" w14:textId="136A358C" w:rsidR="004807CA" w:rsidRPr="00C2118D" w:rsidRDefault="004845B3" w:rsidP="00211A7C">
      <w:pPr>
        <w:pStyle w:val="ae"/>
        <w:numPr>
          <w:ilvl w:val="1"/>
          <w:numId w:val="3"/>
        </w:numPr>
        <w:shd w:val="clear" w:color="auto" w:fill="FFFFFF"/>
        <w:tabs>
          <w:tab w:val="left" w:pos="1134"/>
        </w:tabs>
        <w:ind w:left="0" w:firstLine="709"/>
        <w:jc w:val="both"/>
      </w:pPr>
      <w:r w:rsidRPr="00C2118D">
        <w:t xml:space="preserve">Заказчик </w:t>
      </w:r>
      <w:r w:rsidR="004807CA" w:rsidRPr="00C2118D">
        <w:t xml:space="preserve">вправе </w:t>
      </w:r>
      <w:r w:rsidRPr="00C2118D">
        <w:t xml:space="preserve">в любое время до сдачи ему </w:t>
      </w:r>
      <w:r w:rsidR="00894CC2">
        <w:t>Р</w:t>
      </w:r>
      <w:r w:rsidRPr="00C2118D">
        <w:t xml:space="preserve">езультатов </w:t>
      </w:r>
      <w:r w:rsidR="00DE2C2E">
        <w:rPr>
          <w:bCs/>
        </w:rPr>
        <w:t xml:space="preserve"> </w:t>
      </w:r>
      <w:r w:rsidRPr="00C2118D">
        <w:t xml:space="preserve">Работ </w:t>
      </w:r>
      <w:r w:rsidR="00477FD5" w:rsidRPr="00C2118D">
        <w:t xml:space="preserve">в одностороннем внесудебном порядке </w:t>
      </w:r>
      <w:r w:rsidRPr="00C2118D">
        <w:t>отказаться от Договора</w:t>
      </w:r>
      <w:r w:rsidR="004807CA" w:rsidRPr="00C2118D">
        <w:t xml:space="preserve"> полностью или в части</w:t>
      </w:r>
      <w:r w:rsidRPr="00C2118D">
        <w:t xml:space="preserve">, уплатив Подрядчику часть установленной </w:t>
      </w:r>
      <w:r w:rsidR="004807CA" w:rsidRPr="00C2118D">
        <w:t>Цены Договора</w:t>
      </w:r>
      <w:r w:rsidRPr="00C2118D">
        <w:t xml:space="preserve">, пропорциональную части Работ, выполненных до получения Подрядчиком </w:t>
      </w:r>
      <w:r w:rsidR="004807CA" w:rsidRPr="00C2118D">
        <w:t>уведомления Заказчика</w:t>
      </w:r>
      <w:r w:rsidRPr="00C2118D">
        <w:t xml:space="preserve"> об отказе от Договора</w:t>
      </w:r>
      <w:r w:rsidR="004807CA" w:rsidRPr="00C2118D">
        <w:t xml:space="preserve"> (исполнения Договора)</w:t>
      </w:r>
      <w:r w:rsidRPr="00C2118D">
        <w:t>.</w:t>
      </w:r>
    </w:p>
    <w:p w14:paraId="35805E27" w14:textId="77777777" w:rsidR="004845B3" w:rsidRPr="00C2118D" w:rsidRDefault="004845B3" w:rsidP="00C2118D">
      <w:pPr>
        <w:pStyle w:val="ae"/>
        <w:shd w:val="clear" w:color="auto" w:fill="FFFFFF"/>
        <w:tabs>
          <w:tab w:val="left" w:pos="1134"/>
        </w:tabs>
        <w:ind w:left="0" w:firstLine="709"/>
        <w:jc w:val="both"/>
      </w:pPr>
      <w:r w:rsidRPr="00C2118D">
        <w:t>Возмещение убытков</w:t>
      </w:r>
      <w:r w:rsidR="004807CA" w:rsidRPr="00C2118D">
        <w:t xml:space="preserve"> Подрядчика, вызванных отказом от Договора (исполнения Договора), Заказчиком</w:t>
      </w:r>
      <w:r w:rsidRPr="00C2118D">
        <w:t xml:space="preserve"> не производится.</w:t>
      </w:r>
    </w:p>
    <w:p w14:paraId="18A8CB32" w14:textId="77777777" w:rsidR="00CD2F37" w:rsidRPr="00C2118D" w:rsidRDefault="00CD2F37" w:rsidP="00211A7C">
      <w:pPr>
        <w:pStyle w:val="ae"/>
        <w:numPr>
          <w:ilvl w:val="1"/>
          <w:numId w:val="3"/>
        </w:numPr>
        <w:shd w:val="clear" w:color="auto" w:fill="FFFFFF"/>
        <w:tabs>
          <w:tab w:val="left" w:pos="1134"/>
        </w:tabs>
        <w:ind w:left="0" w:firstLine="709"/>
        <w:jc w:val="both"/>
      </w:pPr>
      <w:r w:rsidRPr="00C2118D">
        <w:t xml:space="preserve">В случае существенного нарушения Договора Подрядчиком </w:t>
      </w:r>
      <w:r w:rsidR="007A792E" w:rsidRPr="00C2118D">
        <w:t xml:space="preserve">Заказчик вправе в одностороннем </w:t>
      </w:r>
      <w:r w:rsidR="00477FD5" w:rsidRPr="00C2118D">
        <w:t xml:space="preserve">внесудебном </w:t>
      </w:r>
      <w:r w:rsidR="007A792E" w:rsidRPr="00C2118D">
        <w:t xml:space="preserve">порядке отказаться от Договора </w:t>
      </w:r>
      <w:r w:rsidRPr="00C2118D">
        <w:t>и потребовать полного возмещения Подрядчиком убытков, причиненных отказом от Договора (исполнения Договора).</w:t>
      </w:r>
    </w:p>
    <w:p w14:paraId="1E880C84" w14:textId="77777777" w:rsidR="00826005" w:rsidRPr="00C2118D" w:rsidRDefault="00826005" w:rsidP="00C2118D">
      <w:pPr>
        <w:pStyle w:val="ae"/>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C2118D">
        <w:t>п</w:t>
      </w:r>
      <w:r w:rsidRPr="00C2118D">
        <w:t>ятнадцати) календарных дней с момента получения расчета суммы убытков от Заказчика.</w:t>
      </w:r>
    </w:p>
    <w:p w14:paraId="6454E524" w14:textId="77777777" w:rsidR="007A792E" w:rsidRPr="00C2118D" w:rsidRDefault="00CD2F37" w:rsidP="00211A7C">
      <w:pPr>
        <w:pStyle w:val="ae"/>
        <w:numPr>
          <w:ilvl w:val="1"/>
          <w:numId w:val="3"/>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r w:rsidR="007A792E" w:rsidRPr="00C2118D">
        <w:t>:</w:t>
      </w:r>
    </w:p>
    <w:p w14:paraId="27E770F8" w14:textId="4F552337" w:rsidR="007A792E" w:rsidRPr="00C2118D" w:rsidRDefault="007A792E" w:rsidP="00211A7C">
      <w:pPr>
        <w:pStyle w:val="ae"/>
        <w:numPr>
          <w:ilvl w:val="0"/>
          <w:numId w:val="11"/>
        </w:numPr>
        <w:tabs>
          <w:tab w:val="left" w:pos="1134"/>
        </w:tabs>
        <w:ind w:left="0" w:right="23" w:firstLine="709"/>
        <w:jc w:val="both"/>
      </w:pPr>
      <w:r w:rsidRPr="00C2118D">
        <w:t>нарушени</w:t>
      </w:r>
      <w:r w:rsidR="00AD611C" w:rsidRPr="00C2118D">
        <w:t>е</w:t>
      </w:r>
      <w:r w:rsidRPr="00C2118D">
        <w:t xml:space="preserve"> Подрядчиком начального</w:t>
      </w:r>
      <w:r w:rsidR="00CD2F37" w:rsidRPr="00C2118D">
        <w:t xml:space="preserve"> и </w:t>
      </w:r>
      <w:r w:rsidRPr="00C2118D">
        <w:t>конечного сроков выполнения Работ по Договору</w:t>
      </w:r>
      <w:r w:rsidR="00816BDE" w:rsidRPr="0068053B">
        <w:t xml:space="preserve"> </w:t>
      </w:r>
      <w:r w:rsidRPr="00C2118D">
        <w:t xml:space="preserve">более чем на </w:t>
      </w:r>
      <w:r w:rsidR="00C953B6" w:rsidRPr="00C2118D">
        <w:t>6</w:t>
      </w:r>
      <w:r w:rsidRPr="00C2118D">
        <w:t>0 (</w:t>
      </w:r>
      <w:r w:rsidR="00CD2F37" w:rsidRPr="00C2118D">
        <w:t>шестьдесят</w:t>
      </w:r>
      <w:r w:rsidRPr="00C2118D">
        <w:t>) календарных дней по причинам, не зависящим от Заказчика;</w:t>
      </w:r>
    </w:p>
    <w:p w14:paraId="74E59A3B" w14:textId="77777777" w:rsidR="007A792E" w:rsidRPr="00C2118D" w:rsidRDefault="007A792E" w:rsidP="00211A7C">
      <w:pPr>
        <w:pStyle w:val="ae"/>
        <w:numPr>
          <w:ilvl w:val="0"/>
          <w:numId w:val="11"/>
        </w:numPr>
        <w:tabs>
          <w:tab w:val="left" w:pos="1134"/>
        </w:tabs>
        <w:ind w:left="0" w:right="23" w:firstLine="709"/>
        <w:jc w:val="both"/>
      </w:pPr>
      <w:r w:rsidRPr="00C2118D">
        <w:t>несоблюдени</w:t>
      </w:r>
      <w:r w:rsidR="00AD611C" w:rsidRPr="00C2118D">
        <w:t>е</w:t>
      </w:r>
      <w:r w:rsidRPr="00C2118D">
        <w:t xml:space="preserve"> Подрядчиком требований </w:t>
      </w:r>
      <w:r w:rsidR="00AD611C" w:rsidRPr="00C2118D">
        <w:t>к</w:t>
      </w:r>
      <w:r w:rsidRPr="00C2118D">
        <w:t xml:space="preserve"> качеству Работ</w:t>
      </w:r>
      <w:r w:rsidR="00AD611C" w:rsidRPr="00C2118D">
        <w:t xml:space="preserve"> и / или используемых при выполнении Работ Материально-технических ресурсов</w:t>
      </w:r>
      <w:r w:rsidRPr="00C2118D">
        <w:t xml:space="preserve">, если исправление </w:t>
      </w:r>
      <w:r w:rsidR="00502CFD" w:rsidRPr="00C2118D">
        <w:t xml:space="preserve">выявленных Заказчиком недостатков, несоответствий и / или </w:t>
      </w:r>
      <w:r w:rsidR="0071574B" w:rsidRPr="00C2118D">
        <w:t>д</w:t>
      </w:r>
      <w:r w:rsidRPr="00C2118D">
        <w:t>ефектов Работ влечет нарушение сроков выполнения Работ более чем на 60 (</w:t>
      </w:r>
      <w:r w:rsidR="00502CFD" w:rsidRPr="00C2118D">
        <w:t>шестьдесят</w:t>
      </w:r>
      <w:r w:rsidRPr="00C2118D">
        <w:t xml:space="preserve">) календарных дней либо </w:t>
      </w:r>
      <w:r w:rsidR="00502CFD" w:rsidRPr="00C2118D">
        <w:t xml:space="preserve">такие </w:t>
      </w:r>
      <w:r w:rsidRPr="00C2118D">
        <w:t>недостатки являются неустранимыми;</w:t>
      </w:r>
    </w:p>
    <w:p w14:paraId="275AB5DB" w14:textId="77777777" w:rsidR="00197D2C" w:rsidRPr="00642CDC" w:rsidRDefault="00197D2C" w:rsidP="00211A7C">
      <w:pPr>
        <w:pStyle w:val="ae"/>
        <w:numPr>
          <w:ilvl w:val="0"/>
          <w:numId w:val="11"/>
        </w:numPr>
        <w:tabs>
          <w:tab w:val="left" w:pos="1134"/>
        </w:tabs>
        <w:ind w:left="0" w:right="23" w:firstLine="709"/>
        <w:jc w:val="both"/>
      </w:pPr>
      <w:r w:rsidRPr="00642CDC">
        <w:t xml:space="preserve">отсутствие (по причине </w:t>
      </w:r>
      <w:r w:rsidR="00FE35C0" w:rsidRPr="00642CDC">
        <w:t>отзыва, прекращения, приостановлени</w:t>
      </w:r>
      <w:r w:rsidR="00FE35C0" w:rsidRPr="009B353A">
        <w:t>я действия</w:t>
      </w:r>
      <w:r w:rsidR="00FE35C0" w:rsidRPr="002428DA">
        <w:t>, признани</w:t>
      </w:r>
      <w:r w:rsidR="00FE35C0" w:rsidRPr="00642CDC">
        <w:t>я недействительным или по другим основаниям</w:t>
      </w:r>
      <w:r w:rsidRPr="00642CDC">
        <w:t>)</w:t>
      </w:r>
      <w:r w:rsidR="007A792E" w:rsidRPr="00642CDC">
        <w:t xml:space="preserve"> </w:t>
      </w:r>
      <w:r w:rsidR="008F5AD0" w:rsidRPr="00642CDC">
        <w:t xml:space="preserve">допусков, </w:t>
      </w:r>
      <w:r w:rsidR="009E7BDC" w:rsidRPr="00642CDC">
        <w:t>разрешений и / или лицензий;</w:t>
      </w:r>
    </w:p>
    <w:p w14:paraId="29FCE197" w14:textId="0350A272" w:rsidR="007A792E" w:rsidRPr="00642CDC" w:rsidRDefault="00502CFD" w:rsidP="00211A7C">
      <w:pPr>
        <w:pStyle w:val="ae"/>
        <w:numPr>
          <w:ilvl w:val="0"/>
          <w:numId w:val="11"/>
        </w:numPr>
        <w:tabs>
          <w:tab w:val="left" w:pos="1134"/>
        </w:tabs>
        <w:ind w:left="0" w:right="23" w:firstLine="709"/>
        <w:jc w:val="both"/>
      </w:pPr>
      <w:r w:rsidRPr="00642CDC">
        <w:t>принятие</w:t>
      </w:r>
      <w:r w:rsidR="007A792E" w:rsidRPr="00642CDC">
        <w:t xml:space="preserve"> </w:t>
      </w:r>
      <w:r w:rsidR="00C76893" w:rsidRPr="00642CDC">
        <w:t>а</w:t>
      </w:r>
      <w:r w:rsidR="007A792E" w:rsidRPr="00642CDC">
        <w:t xml:space="preserve">ктов государственных органов или организаций, лишающих Подрядчика </w:t>
      </w:r>
      <w:r w:rsidRPr="00642CDC">
        <w:t xml:space="preserve">в установленном порядке </w:t>
      </w:r>
      <w:r w:rsidR="007A792E" w:rsidRPr="00642CDC">
        <w:t>права на производство Работ</w:t>
      </w:r>
      <w:r w:rsidRPr="00642CDC">
        <w:t xml:space="preserve"> по Договору</w:t>
      </w:r>
      <w:r w:rsidR="007A792E" w:rsidRPr="00642CDC">
        <w:t>;</w:t>
      </w:r>
    </w:p>
    <w:p w14:paraId="65673824" w14:textId="77777777" w:rsidR="007A792E" w:rsidRPr="00C2118D" w:rsidRDefault="00502CFD" w:rsidP="00211A7C">
      <w:pPr>
        <w:pStyle w:val="ae"/>
        <w:numPr>
          <w:ilvl w:val="0"/>
          <w:numId w:val="11"/>
        </w:numPr>
        <w:tabs>
          <w:tab w:val="left" w:pos="1134"/>
        </w:tabs>
        <w:ind w:left="0" w:right="23" w:firstLine="709"/>
        <w:jc w:val="both"/>
      </w:pPr>
      <w:r w:rsidRPr="00C2118D">
        <w:t>н</w:t>
      </w:r>
      <w:r w:rsidR="00AD611C" w:rsidRPr="00C2118D">
        <w:t>аложени</w:t>
      </w:r>
      <w:r w:rsidRPr="00C2118D">
        <w:t>е ареста на имущество Подрядчика,</w:t>
      </w:r>
      <w:r w:rsidR="00AD611C" w:rsidRPr="00C2118D">
        <w:t xml:space="preserve"> </w:t>
      </w:r>
      <w:r w:rsidR="00565A46">
        <w:t>введение</w:t>
      </w:r>
      <w:r w:rsidR="007A792E" w:rsidRPr="00C2118D">
        <w:t xml:space="preserve"> арбитражным судом процедуры </w:t>
      </w:r>
      <w:r w:rsidR="00AD611C" w:rsidRPr="00C2118D">
        <w:t>несостоятельности (</w:t>
      </w:r>
      <w:r w:rsidR="007A792E" w:rsidRPr="00C2118D">
        <w:t>банкротства</w:t>
      </w:r>
      <w:r w:rsidR="00AD611C" w:rsidRPr="00C2118D">
        <w:t>)</w:t>
      </w:r>
      <w:r w:rsidR="007A792E" w:rsidRPr="00C2118D">
        <w:t xml:space="preserve"> в отношении Подрядчика;</w:t>
      </w:r>
    </w:p>
    <w:p w14:paraId="43E1B88F" w14:textId="77777777" w:rsidR="007A792E" w:rsidRPr="00C2118D" w:rsidRDefault="00502CFD" w:rsidP="00211A7C">
      <w:pPr>
        <w:pStyle w:val="ae"/>
        <w:numPr>
          <w:ilvl w:val="0"/>
          <w:numId w:val="11"/>
        </w:numPr>
        <w:tabs>
          <w:tab w:val="left" w:pos="1134"/>
        </w:tabs>
        <w:ind w:left="0" w:right="23" w:firstLine="709"/>
        <w:jc w:val="both"/>
      </w:pPr>
      <w:r w:rsidRPr="00C2118D">
        <w:t xml:space="preserve">привлечение к выполнению Работ по Договору третьих лиц </w:t>
      </w:r>
      <w:r w:rsidR="00826005" w:rsidRPr="00C2118D">
        <w:t>(</w:t>
      </w:r>
      <w:r w:rsidR="00BD311A">
        <w:t>Субподрядчик</w:t>
      </w:r>
      <w:r w:rsidR="00826005" w:rsidRPr="00C2118D">
        <w:t xml:space="preserve">ов) </w:t>
      </w:r>
      <w:r w:rsidRPr="00C2118D">
        <w:t xml:space="preserve">с нарушением требований, </w:t>
      </w:r>
      <w:r w:rsidR="00826005" w:rsidRPr="00C2118D">
        <w:t>установленных пункт</w:t>
      </w:r>
      <w:r w:rsidR="00B0762B" w:rsidRPr="00C2118D">
        <w:t>ом</w:t>
      </w:r>
      <w:r w:rsidR="00826005" w:rsidRPr="00C2118D">
        <w:t xml:space="preserve"> </w:t>
      </w:r>
      <w:r w:rsidR="00A877BA">
        <w:t>2</w:t>
      </w:r>
      <w:r w:rsidR="00826005" w:rsidRPr="00C2118D">
        <w:t>.4.2 Договора</w:t>
      </w:r>
      <w:r w:rsidR="007A792E" w:rsidRPr="00C2118D">
        <w:t>;</w:t>
      </w:r>
    </w:p>
    <w:p w14:paraId="45722CFA" w14:textId="77777777" w:rsidR="007A792E" w:rsidRPr="00C2118D" w:rsidRDefault="007A792E" w:rsidP="00211A7C">
      <w:pPr>
        <w:pStyle w:val="ae"/>
        <w:numPr>
          <w:ilvl w:val="0"/>
          <w:numId w:val="11"/>
        </w:numPr>
        <w:tabs>
          <w:tab w:val="left" w:pos="1134"/>
        </w:tabs>
        <w:ind w:left="0" w:right="23" w:firstLine="709"/>
        <w:jc w:val="both"/>
      </w:pPr>
      <w:r w:rsidRPr="00C2118D">
        <w:t>нарушени</w:t>
      </w:r>
      <w:r w:rsidR="00826005" w:rsidRPr="00C2118D">
        <w:t>е</w:t>
      </w:r>
      <w:r w:rsidRPr="00C2118D">
        <w:t xml:space="preserve"> более чем на 30 (</w:t>
      </w:r>
      <w:r w:rsidR="00826005" w:rsidRPr="00C2118D">
        <w:t>тридцать</w:t>
      </w:r>
      <w:r w:rsidRPr="00C2118D">
        <w:t xml:space="preserve">) календарных дней сроков предоставления документов, подтверждающих обеспечение </w:t>
      </w:r>
      <w:r w:rsidR="00826005" w:rsidRPr="00C2118D">
        <w:t xml:space="preserve">обязательств по возврату </w:t>
      </w:r>
      <w:r w:rsidRPr="00C2118D">
        <w:t>аванса и иных платежей по Договору</w:t>
      </w:r>
      <w:r w:rsidR="00826005" w:rsidRPr="00C2118D">
        <w:t>, отказ в предоставлении Заказчику таких документов</w:t>
      </w:r>
      <w:r w:rsidRPr="00C2118D">
        <w:t>;</w:t>
      </w:r>
    </w:p>
    <w:p w14:paraId="4834434B" w14:textId="47748FDC" w:rsidR="007A792E" w:rsidRPr="00C2118D" w:rsidRDefault="00AD611C" w:rsidP="00211A7C">
      <w:pPr>
        <w:pStyle w:val="ae"/>
        <w:numPr>
          <w:ilvl w:val="0"/>
          <w:numId w:val="11"/>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C2118D">
        <w:t>, а</w:t>
      </w:r>
      <w:r w:rsidR="00716F5F" w:rsidRPr="00C2118D">
        <w:t xml:space="preserve"> </w:t>
      </w:r>
      <w:r w:rsidR="001601CD" w:rsidRPr="00C2118D">
        <w:t xml:space="preserve">также </w:t>
      </w:r>
      <w:r w:rsidR="00716F5F" w:rsidRPr="00C2118D">
        <w:t>недостоверности, неточности или неполноты заверений Подрядчика об обстоятельствах, указанных в разделе 1</w:t>
      </w:r>
      <w:r w:rsidR="00220A3B">
        <w:t>4</w:t>
      </w:r>
      <w:r w:rsidR="00716F5F" w:rsidRPr="00C2118D">
        <w:t xml:space="preserve"> Договора, и имеющих существенное значение для его заключения и исполнения.</w:t>
      </w:r>
    </w:p>
    <w:p w14:paraId="1806713C" w14:textId="0A5D6EDA" w:rsidR="007A792E" w:rsidRPr="00C2118D" w:rsidRDefault="007A792E" w:rsidP="00211A7C">
      <w:pPr>
        <w:pStyle w:val="ae"/>
        <w:numPr>
          <w:ilvl w:val="1"/>
          <w:numId w:val="3"/>
        </w:numPr>
        <w:shd w:val="clear" w:color="auto" w:fill="FFFFFF"/>
        <w:tabs>
          <w:tab w:val="left" w:pos="1134"/>
        </w:tabs>
        <w:ind w:left="0" w:firstLine="709"/>
        <w:jc w:val="both"/>
      </w:pPr>
      <w:r w:rsidRPr="00C2118D">
        <w:t>В случае отказа Заказчика от Договора</w:t>
      </w:r>
      <w:r w:rsidR="00CD2F37" w:rsidRPr="00C2118D">
        <w:t xml:space="preserve"> в случаях, предусмотренных пунктами </w:t>
      </w:r>
      <w:r w:rsidR="00C76893">
        <w:t>1</w:t>
      </w:r>
      <w:r w:rsidR="00220A3B">
        <w:t>5</w:t>
      </w:r>
      <w:r w:rsidR="00C76893">
        <w:t>.2,</w:t>
      </w:r>
      <w:r w:rsidR="00112EB2">
        <w:t xml:space="preserve"> </w:t>
      </w:r>
      <w:r w:rsidR="00826005" w:rsidRPr="00C2118D">
        <w:t>1</w:t>
      </w:r>
      <w:r w:rsidR="00220A3B">
        <w:t>5</w:t>
      </w:r>
      <w:r w:rsidR="00826005" w:rsidRPr="00C2118D">
        <w:t>.3</w:t>
      </w:r>
      <w:r w:rsidR="00B0762B" w:rsidRPr="00C2118D">
        <w:t xml:space="preserve">, </w:t>
      </w:r>
      <w:r w:rsidR="00826005" w:rsidRPr="00C2118D">
        <w:t>1</w:t>
      </w:r>
      <w:r w:rsidR="00220A3B">
        <w:t>5</w:t>
      </w:r>
      <w:r w:rsidR="00826005" w:rsidRPr="00C2118D">
        <w:t>.4</w:t>
      </w:r>
      <w:r w:rsidR="00FE63D4">
        <w:t xml:space="preserve"> Договора</w:t>
      </w:r>
      <w:r w:rsidR="00CD2F37" w:rsidRPr="00C2118D">
        <w:t xml:space="preserve">, </w:t>
      </w:r>
      <w:r w:rsidRPr="00C2118D">
        <w:t xml:space="preserve">последний считается </w:t>
      </w:r>
      <w:r w:rsidR="008A1DA1" w:rsidRPr="00C2118D">
        <w:t>прекращенным (</w:t>
      </w:r>
      <w:r w:rsidRPr="00C2118D">
        <w:t>расторгнутым</w:t>
      </w:r>
      <w:r w:rsidR="008A1DA1" w:rsidRPr="00C2118D">
        <w:t>)</w:t>
      </w:r>
      <w:r w:rsidRPr="00C2118D">
        <w:t xml:space="preserve"> со дня, следующего за днем получения Подрядчиком уведомления </w:t>
      </w:r>
      <w:r w:rsidR="00CD2F37" w:rsidRPr="00C2118D">
        <w:t xml:space="preserve">Заказчика </w:t>
      </w:r>
      <w:r w:rsidRPr="00C2118D">
        <w:t>об отказе от Договора</w:t>
      </w:r>
      <w:r w:rsidR="00CD2F37" w:rsidRPr="00C2118D">
        <w:t xml:space="preserve"> (исполнения Договора)</w:t>
      </w:r>
      <w:r w:rsidRPr="00C2118D">
        <w:t>.</w:t>
      </w:r>
      <w:r w:rsidR="00CD2F37" w:rsidRPr="00C2118D">
        <w:t xml:space="preserve"> </w:t>
      </w:r>
    </w:p>
    <w:p w14:paraId="4A32CE3B" w14:textId="77777777" w:rsidR="00E56843" w:rsidRDefault="007A792E" w:rsidP="00211A7C">
      <w:pPr>
        <w:pStyle w:val="ae"/>
        <w:numPr>
          <w:ilvl w:val="1"/>
          <w:numId w:val="3"/>
        </w:numPr>
        <w:shd w:val="clear" w:color="auto" w:fill="FFFFFF"/>
        <w:tabs>
          <w:tab w:val="left" w:pos="1134"/>
        </w:tabs>
        <w:ind w:left="0" w:firstLine="709"/>
        <w:jc w:val="both"/>
      </w:pPr>
      <w:r w:rsidRPr="00C2118D">
        <w:t xml:space="preserve">С </w:t>
      </w:r>
      <w:r w:rsidR="00826005" w:rsidRPr="00C2118D">
        <w:t xml:space="preserve">даты </w:t>
      </w:r>
      <w:r w:rsidR="008A1DA1" w:rsidRPr="00C2118D">
        <w:t>прекращения (</w:t>
      </w:r>
      <w:r w:rsidRPr="00C2118D">
        <w:t>расторжения</w:t>
      </w:r>
      <w:r w:rsidR="008A1DA1" w:rsidRPr="00C2118D">
        <w:t>)</w:t>
      </w:r>
      <w:r w:rsidRPr="00C2118D">
        <w:t xml:space="preserve"> Договора Подрядчик обязан прекратить </w:t>
      </w:r>
      <w:r w:rsidR="00826005" w:rsidRPr="00C2118D">
        <w:t xml:space="preserve">производство </w:t>
      </w:r>
      <w:r w:rsidRPr="00C2118D">
        <w:t>Работ (за исключением тех, которые необходимо завершить для обеспечения безопасности</w:t>
      </w:r>
      <w:r w:rsidR="00826005" w:rsidRPr="00C2118D">
        <w:t xml:space="preserve"> Объекта</w:t>
      </w:r>
      <w:r w:rsidR="00C76893">
        <w:t xml:space="preserve"> (-ов)</w:t>
      </w:r>
      <w:r w:rsidRPr="00C2118D">
        <w:t>)</w:t>
      </w:r>
      <w:r w:rsidR="00826005" w:rsidRPr="00C2118D">
        <w:t>,</w:t>
      </w:r>
      <w:r w:rsidRPr="00C2118D">
        <w:t xml:space="preserve"> и в согласованные </w:t>
      </w:r>
      <w:r w:rsidR="00826005" w:rsidRPr="00C2118D">
        <w:t xml:space="preserve">Сторонами </w:t>
      </w:r>
      <w:r w:rsidRPr="00C2118D">
        <w:t>сроки</w:t>
      </w:r>
      <w:r w:rsidR="009E7BDC" w:rsidRPr="00BC4883">
        <w:t>:</w:t>
      </w:r>
    </w:p>
    <w:p w14:paraId="1A1E998F" w14:textId="57A3E0CB" w:rsidR="00E56843" w:rsidRDefault="007A792E" w:rsidP="00211A7C">
      <w:pPr>
        <w:pStyle w:val="ae"/>
        <w:numPr>
          <w:ilvl w:val="0"/>
          <w:numId w:val="22"/>
        </w:numPr>
        <w:shd w:val="clear" w:color="auto" w:fill="FFFFFF"/>
        <w:tabs>
          <w:tab w:val="left" w:pos="1418"/>
        </w:tabs>
        <w:ind w:left="0" w:firstLine="709"/>
        <w:jc w:val="both"/>
      </w:pPr>
      <w:r w:rsidRPr="00C2118D">
        <w:t xml:space="preserve">передать Заказчику </w:t>
      </w:r>
      <w:r w:rsidR="00C76893">
        <w:t>Р</w:t>
      </w:r>
      <w:r w:rsidRPr="00C2118D">
        <w:t xml:space="preserve">езультат </w:t>
      </w:r>
      <w:r w:rsidR="00DE2C2E">
        <w:rPr>
          <w:bCs/>
        </w:rPr>
        <w:t xml:space="preserve"> </w:t>
      </w:r>
      <w:r w:rsidRPr="00C2118D">
        <w:t xml:space="preserve">Работ, техническую и иную полученную документацию, закупленные </w:t>
      </w:r>
      <w:r w:rsidR="00826005" w:rsidRPr="00C2118D">
        <w:t>Материально-технические ресурсы</w:t>
      </w:r>
      <w:r w:rsidR="00E56843">
        <w:t>;</w:t>
      </w:r>
    </w:p>
    <w:p w14:paraId="22F5BA8C" w14:textId="1C0AC9B4" w:rsidR="00E56843" w:rsidRDefault="007A792E" w:rsidP="00211A7C">
      <w:pPr>
        <w:pStyle w:val="ae"/>
        <w:numPr>
          <w:ilvl w:val="0"/>
          <w:numId w:val="22"/>
        </w:numPr>
        <w:shd w:val="clear" w:color="auto" w:fill="FFFFFF"/>
        <w:tabs>
          <w:tab w:val="left" w:pos="1418"/>
        </w:tabs>
        <w:ind w:left="0" w:firstLine="709"/>
        <w:jc w:val="both"/>
        <w:rPr>
          <w:rFonts w:cs="Verdana"/>
        </w:rPr>
      </w:pPr>
      <w:r w:rsidRPr="00C2118D">
        <w:t xml:space="preserve">вывезти с </w:t>
      </w:r>
      <w:r w:rsidR="00477FD5" w:rsidRPr="00C2118D">
        <w:t>места производства Работ</w:t>
      </w:r>
      <w:r w:rsidRPr="00C2118D">
        <w:t xml:space="preserve"> собственную строительную технику</w:t>
      </w:r>
      <w:r w:rsidR="00E56843" w:rsidRPr="00414466">
        <w:rPr>
          <w:rFonts w:cs="Verdana"/>
        </w:rPr>
        <w:t xml:space="preserve"> и персонал </w:t>
      </w:r>
      <w:r w:rsidR="00E56843">
        <w:rPr>
          <w:rFonts w:cs="Verdana"/>
        </w:rPr>
        <w:t>П</w:t>
      </w:r>
      <w:r w:rsidR="00E56843" w:rsidRPr="00414466">
        <w:rPr>
          <w:rFonts w:cs="Verdana"/>
        </w:rPr>
        <w:t>одрядчика;</w:t>
      </w:r>
    </w:p>
    <w:p w14:paraId="48025E28" w14:textId="77777777" w:rsidR="00E56843" w:rsidRPr="00414466" w:rsidRDefault="00E56843" w:rsidP="00211A7C">
      <w:pPr>
        <w:pStyle w:val="ae"/>
        <w:numPr>
          <w:ilvl w:val="0"/>
          <w:numId w:val="22"/>
        </w:numPr>
        <w:shd w:val="clear" w:color="auto" w:fill="FFFFFF"/>
        <w:tabs>
          <w:tab w:val="left" w:pos="1418"/>
        </w:tabs>
        <w:ind w:left="0" w:firstLine="709"/>
        <w:jc w:val="both"/>
        <w:rPr>
          <w:rFonts w:cs="Verdana"/>
        </w:rPr>
      </w:pPr>
      <w:r w:rsidRPr="00414466">
        <w:rPr>
          <w:rFonts w:cs="Verdana"/>
        </w:rPr>
        <w:t xml:space="preserve">удалить </w:t>
      </w:r>
      <w:r w:rsidRPr="00C2118D">
        <w:t xml:space="preserve">с места производства Работ </w:t>
      </w:r>
      <w:r w:rsidRPr="00414466">
        <w:rPr>
          <w:rFonts w:cs="Verdana"/>
        </w:rPr>
        <w:t>весь мусор и все остаточные продукты любого рода и оставить Строительн</w:t>
      </w:r>
      <w:r>
        <w:rPr>
          <w:rFonts w:cs="Verdana"/>
        </w:rPr>
        <w:t>ую площадку чистой и безопасной.</w:t>
      </w:r>
    </w:p>
    <w:p w14:paraId="1DE30172" w14:textId="3D72538C" w:rsidR="007A792E" w:rsidRDefault="00826005" w:rsidP="00211A7C">
      <w:pPr>
        <w:pStyle w:val="ae"/>
        <w:numPr>
          <w:ilvl w:val="1"/>
          <w:numId w:val="3"/>
        </w:numPr>
        <w:shd w:val="clear" w:color="auto" w:fill="FFFFFF"/>
        <w:tabs>
          <w:tab w:val="left" w:pos="1134"/>
        </w:tabs>
        <w:ind w:left="0" w:firstLine="709"/>
        <w:jc w:val="both"/>
      </w:pPr>
      <w:r w:rsidRPr="00C2118D">
        <w:t>При прекращении (</w:t>
      </w:r>
      <w:r w:rsidR="007A792E" w:rsidRPr="00C2118D">
        <w:t>расторжении</w:t>
      </w:r>
      <w:r w:rsidRPr="00C2118D">
        <w:t>)</w:t>
      </w:r>
      <w:r w:rsidR="007A792E" w:rsidRPr="00C2118D">
        <w:t xml:space="preserve"> Договора</w:t>
      </w:r>
      <w:r w:rsidRPr="00C2118D">
        <w:t xml:space="preserve"> по основаниям, указанным в настоящем разделе, все</w:t>
      </w:r>
      <w:r w:rsidR="007A792E" w:rsidRPr="00C2118D">
        <w:t xml:space="preserve"> обязательства Сторон </w:t>
      </w:r>
      <w:r w:rsidRPr="00C2118D">
        <w:t xml:space="preserve">по Договору </w:t>
      </w:r>
      <w:r w:rsidR="007A792E" w:rsidRPr="00C2118D">
        <w:t xml:space="preserve">считаются </w:t>
      </w:r>
      <w:r w:rsidRPr="00C2118D">
        <w:t>прекратившимися</w:t>
      </w:r>
      <w:r w:rsidR="007A792E" w:rsidRPr="00C2118D">
        <w:t>, за исключением обязательств по незавершенным расчетам</w:t>
      </w:r>
      <w:r w:rsidRPr="00C2118D">
        <w:t>,</w:t>
      </w:r>
      <w:r w:rsidR="007A792E" w:rsidRPr="00C2118D">
        <w:t xml:space="preserve"> гарантийных обязательств </w:t>
      </w:r>
      <w:r w:rsidRPr="00C2118D">
        <w:t xml:space="preserve">Подрядчика </w:t>
      </w:r>
      <w:r w:rsidR="007A792E" w:rsidRPr="00C2118D">
        <w:t xml:space="preserve">в соответствии с разделом </w:t>
      </w:r>
      <w:r w:rsidR="00220A3B">
        <w:t>7</w:t>
      </w:r>
      <w:r w:rsidR="00497E2C" w:rsidRPr="00C2118D">
        <w:t xml:space="preserve"> </w:t>
      </w:r>
      <w:r w:rsidR="007A792E" w:rsidRPr="00C2118D">
        <w:t>Договора</w:t>
      </w:r>
      <w:r w:rsidRPr="00C2118D">
        <w:t>, а также обязательств Подрядчика по возмещению неустойки (пени)</w:t>
      </w:r>
      <w:r w:rsidR="008A1DA1" w:rsidRPr="00C2118D">
        <w:t>, штрафов</w:t>
      </w:r>
      <w:r w:rsidRPr="00C2118D">
        <w:t xml:space="preserve"> и убытков</w:t>
      </w:r>
      <w:r w:rsidR="008A1DA1" w:rsidRPr="00C2118D">
        <w:t xml:space="preserve"> в случаях и размерах, предусмотренных Договором</w:t>
      </w:r>
      <w:r w:rsidR="007A792E" w:rsidRPr="00C2118D">
        <w:t>.</w:t>
      </w:r>
    </w:p>
    <w:p w14:paraId="28BB2EE2" w14:textId="77777777" w:rsidR="0058473E" w:rsidRPr="00C2118D" w:rsidRDefault="0058473E" w:rsidP="00270E71">
      <w:pPr>
        <w:pStyle w:val="ae"/>
        <w:shd w:val="clear" w:color="auto" w:fill="FFFFFF"/>
        <w:tabs>
          <w:tab w:val="left" w:pos="1134"/>
        </w:tabs>
        <w:ind w:left="709"/>
        <w:jc w:val="both"/>
      </w:pPr>
    </w:p>
    <w:p w14:paraId="4ED30E0D" w14:textId="77777777" w:rsidR="004B090F" w:rsidRPr="00C2118D" w:rsidRDefault="00DF16D0" w:rsidP="00211A7C">
      <w:pPr>
        <w:pStyle w:val="ae"/>
        <w:numPr>
          <w:ilvl w:val="0"/>
          <w:numId w:val="3"/>
        </w:numPr>
        <w:shd w:val="clear" w:color="auto" w:fill="FFFFFF"/>
        <w:tabs>
          <w:tab w:val="left" w:pos="426"/>
        </w:tabs>
        <w:ind w:left="0" w:firstLine="0"/>
        <w:jc w:val="center"/>
        <w:rPr>
          <w:b/>
          <w:bCs/>
        </w:rPr>
      </w:pPr>
      <w:r w:rsidRPr="00C2118D">
        <w:rPr>
          <w:b/>
          <w:bCs/>
        </w:rPr>
        <w:t>Заключительные положения</w:t>
      </w:r>
    </w:p>
    <w:p w14:paraId="11CEFA18" w14:textId="6B0721BB" w:rsidR="00CF3F57" w:rsidRPr="00C2118D" w:rsidRDefault="004B090F" w:rsidP="00211A7C">
      <w:pPr>
        <w:pStyle w:val="ae"/>
        <w:numPr>
          <w:ilvl w:val="1"/>
          <w:numId w:val="3"/>
        </w:numPr>
        <w:shd w:val="clear" w:color="auto" w:fill="FFFFFF"/>
        <w:tabs>
          <w:tab w:val="left" w:pos="1134"/>
        </w:tabs>
        <w:ind w:left="0" w:firstLine="709"/>
        <w:jc w:val="both"/>
      </w:pPr>
      <w:r w:rsidRPr="00C2118D">
        <w:t xml:space="preserve">Договор вступает в силу с </w:t>
      </w:r>
      <w:r w:rsidR="00D333F7" w:rsidRPr="00C2118D">
        <w:t xml:space="preserve">даты </w:t>
      </w:r>
      <w:r w:rsidRPr="00C2118D">
        <w:t xml:space="preserve">его подписания </w:t>
      </w:r>
      <w:r w:rsidR="00032356" w:rsidRPr="00C2118D">
        <w:t>Сторонами</w:t>
      </w:r>
      <w:r w:rsidR="00D478BC" w:rsidRPr="00C2118D">
        <w:t xml:space="preserve"> </w:t>
      </w:r>
      <w:r w:rsidRPr="00C2118D">
        <w:t xml:space="preserve">и действует до </w:t>
      </w:r>
      <w:r w:rsidR="00FD5D6A" w:rsidRPr="00C2118D">
        <w:t xml:space="preserve">полного исполнения </w:t>
      </w:r>
      <w:r w:rsidR="001C485B" w:rsidRPr="00C2118D">
        <w:t>ими</w:t>
      </w:r>
      <w:r w:rsidR="00032356" w:rsidRPr="00C2118D">
        <w:t xml:space="preserve"> </w:t>
      </w:r>
      <w:r w:rsidR="001C485B" w:rsidRPr="00C2118D">
        <w:t xml:space="preserve">принятых на себя </w:t>
      </w:r>
      <w:r w:rsidR="00FD5D6A" w:rsidRPr="00C2118D">
        <w:t>обязательств</w:t>
      </w:r>
      <w:r w:rsidR="00D45657" w:rsidRPr="00C2118D">
        <w:t>.</w:t>
      </w:r>
    </w:p>
    <w:p w14:paraId="3E0BD842" w14:textId="77777777" w:rsidR="00165830" w:rsidRPr="00642CDC" w:rsidRDefault="00165830" w:rsidP="00211A7C">
      <w:pPr>
        <w:numPr>
          <w:ilvl w:val="1"/>
          <w:numId w:val="3"/>
        </w:numPr>
        <w:snapToGrid w:val="0"/>
        <w:spacing w:line="240" w:lineRule="auto"/>
        <w:ind w:left="0" w:firstLine="709"/>
        <w:rPr>
          <w:snapToGrid/>
          <w:sz w:val="24"/>
          <w:szCs w:val="24"/>
          <w:lang w:eastAsia="en-US"/>
        </w:rPr>
      </w:pPr>
      <w:r w:rsidRPr="00642CDC">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67742C86" w14:textId="0BA5E9AA" w:rsidR="00165830" w:rsidRDefault="00165830" w:rsidP="00165830">
      <w:pPr>
        <w:spacing w:line="240" w:lineRule="auto"/>
        <w:ind w:firstLine="709"/>
        <w:rPr>
          <w:sz w:val="24"/>
          <w:szCs w:val="24"/>
          <w:lang w:eastAsia="en-US"/>
        </w:rPr>
      </w:pPr>
      <w:r w:rsidRPr="00642CDC">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4C5D1760" w14:textId="7701D36E" w:rsidR="00611BA0" w:rsidRPr="00642CDC" w:rsidRDefault="00CF3F57" w:rsidP="00211A7C">
      <w:pPr>
        <w:pStyle w:val="ae"/>
        <w:numPr>
          <w:ilvl w:val="1"/>
          <w:numId w:val="3"/>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D333F7" w:rsidRPr="00C2118D">
        <w:t xml:space="preserve">уполномоченными представителями </w:t>
      </w:r>
      <w:r w:rsidRPr="00C2118D">
        <w:t>Сторон</w:t>
      </w:r>
      <w:r w:rsidR="00BF6DA3" w:rsidRPr="00C2118D">
        <w:t xml:space="preserve">, за исключением </w:t>
      </w:r>
      <w:r w:rsidR="00D333F7" w:rsidRPr="00C2118D">
        <w:t>случаев изменения реквизитов Сторон</w:t>
      </w:r>
      <w:r w:rsidR="00BF6DA3" w:rsidRPr="00C2118D">
        <w:t xml:space="preserve">, предусмотренных </w:t>
      </w:r>
      <w:r w:rsidR="0023284A" w:rsidRPr="00642CDC">
        <w:t>п</w:t>
      </w:r>
      <w:r w:rsidR="00D333F7" w:rsidRPr="00642CDC">
        <w:t xml:space="preserve">унктом </w:t>
      </w:r>
      <w:r w:rsidR="00132D90" w:rsidRPr="00642CDC">
        <w:t>1</w:t>
      </w:r>
      <w:r w:rsidR="00220A3B" w:rsidRPr="00642CDC">
        <w:t>6</w:t>
      </w:r>
      <w:r w:rsidR="00B572E1" w:rsidRPr="00642CDC">
        <w:t>.</w:t>
      </w:r>
      <w:r w:rsidR="00165830" w:rsidRPr="00642CDC">
        <w:t>7</w:t>
      </w:r>
      <w:r w:rsidR="006E1409" w:rsidRPr="00642CDC">
        <w:t xml:space="preserve"> </w:t>
      </w:r>
      <w:r w:rsidR="00BF6DA3" w:rsidRPr="00642CDC">
        <w:t>Договора</w:t>
      </w:r>
      <w:r w:rsidRPr="00642CDC">
        <w:t>.</w:t>
      </w:r>
    </w:p>
    <w:p w14:paraId="2A56A19B" w14:textId="77777777" w:rsidR="00CF3F57" w:rsidRPr="00C2118D" w:rsidRDefault="00D333F7" w:rsidP="00211A7C">
      <w:pPr>
        <w:pStyle w:val="ae"/>
        <w:numPr>
          <w:ilvl w:val="1"/>
          <w:numId w:val="3"/>
        </w:numPr>
        <w:shd w:val="clear" w:color="auto" w:fill="FFFFFF"/>
        <w:tabs>
          <w:tab w:val="left" w:pos="1134"/>
        </w:tabs>
        <w:ind w:left="0" w:firstLine="709"/>
        <w:jc w:val="both"/>
      </w:pPr>
      <w:r w:rsidRPr="00642CDC">
        <w:t>Все п</w:t>
      </w:r>
      <w:r w:rsidR="00CF3F57" w:rsidRPr="00642CDC">
        <w:t>риложения</w:t>
      </w:r>
      <w:r w:rsidRPr="00642CDC">
        <w:t xml:space="preserve"> к Договору</w:t>
      </w:r>
      <w:r w:rsidR="00CF3F57" w:rsidRPr="00C2118D">
        <w:t xml:space="preserve">, </w:t>
      </w:r>
      <w:r w:rsidRPr="00C2118D">
        <w:t xml:space="preserve">а также любые </w:t>
      </w:r>
      <w:r w:rsidR="00CF3F57" w:rsidRPr="00C2118D">
        <w:t>изменения и дополнения, оформленные надлежащим образом, являются неотъемлемой частью Договора.</w:t>
      </w:r>
    </w:p>
    <w:p w14:paraId="58828815" w14:textId="77777777" w:rsidR="00611BA0" w:rsidRPr="00C2118D" w:rsidRDefault="00611BA0" w:rsidP="00211A7C">
      <w:pPr>
        <w:pStyle w:val="ae"/>
        <w:numPr>
          <w:ilvl w:val="1"/>
          <w:numId w:val="3"/>
        </w:numPr>
        <w:shd w:val="clear" w:color="auto" w:fill="FFFFFF"/>
        <w:tabs>
          <w:tab w:val="left" w:pos="1134"/>
        </w:tabs>
        <w:ind w:left="0" w:firstLine="709"/>
        <w:jc w:val="both"/>
      </w:pPr>
      <w:r w:rsidRPr="00C2118D">
        <w:t xml:space="preserve">В случае наличия любых расхождений между </w:t>
      </w:r>
      <w:r w:rsidR="00D333F7" w:rsidRPr="00C2118D">
        <w:t>содержанием</w:t>
      </w:r>
      <w:r w:rsidRPr="00C2118D">
        <w:t xml:space="preserve"> </w:t>
      </w:r>
      <w:r w:rsidR="00D333F7" w:rsidRPr="00C2118D">
        <w:t>Д</w:t>
      </w:r>
      <w:r w:rsidRPr="00C2118D">
        <w:t xml:space="preserve">оговора и приложений к нему, приоритет имеет текст </w:t>
      </w:r>
      <w:r w:rsidR="009E7BDC">
        <w:t>Д</w:t>
      </w:r>
      <w:r w:rsidR="009E7BDC" w:rsidRPr="00C2118D">
        <w:t>оговора</w:t>
      </w:r>
      <w:r w:rsidRPr="00C2118D">
        <w:t>.</w:t>
      </w:r>
    </w:p>
    <w:p w14:paraId="22AB6021" w14:textId="1C191767" w:rsidR="004D4328" w:rsidRPr="00642CDC" w:rsidRDefault="002C006E" w:rsidP="00211A7C">
      <w:pPr>
        <w:pStyle w:val="ae"/>
        <w:numPr>
          <w:ilvl w:val="1"/>
          <w:numId w:val="3"/>
        </w:numPr>
        <w:shd w:val="clear" w:color="auto" w:fill="FFFFFF"/>
        <w:tabs>
          <w:tab w:val="left" w:pos="1134"/>
        </w:tabs>
        <w:ind w:left="0" w:firstLine="709"/>
        <w:jc w:val="both"/>
      </w:pPr>
      <w:r w:rsidRPr="00C2118D">
        <w:t xml:space="preserve">Обмен </w:t>
      </w:r>
      <w:r w:rsidR="00D333F7" w:rsidRPr="00C2118D">
        <w:t xml:space="preserve">информацией </w:t>
      </w:r>
      <w:r w:rsidRPr="00C2118D">
        <w:t xml:space="preserve">между Сторонами по любым вопросам, связанным с </w:t>
      </w:r>
      <w:r w:rsidR="00D333F7" w:rsidRPr="00C2118D">
        <w:t>исполнением Договора</w:t>
      </w:r>
      <w:r w:rsidRPr="00C2118D">
        <w:t>, включая уведомления и иные сообщения, осуществля</w:t>
      </w:r>
      <w:r w:rsidR="00D333F7" w:rsidRPr="00C2118D">
        <w:t>ет</w:t>
      </w:r>
      <w:r w:rsidRPr="00C2118D">
        <w:t>ся только в письменной форме</w:t>
      </w:r>
      <w:r w:rsidR="00731CFE" w:rsidRPr="00C2118D">
        <w:t xml:space="preserve"> в порядке, предусмотренном </w:t>
      </w:r>
      <w:r w:rsidR="00731CFE" w:rsidRPr="00642CDC">
        <w:t>пунктом 1</w:t>
      </w:r>
      <w:r w:rsidR="00220A3B" w:rsidRPr="00642CDC">
        <w:t>6</w:t>
      </w:r>
      <w:r w:rsidR="00731CFE" w:rsidRPr="00642CDC">
        <w:t>.</w:t>
      </w:r>
      <w:r w:rsidR="00165830" w:rsidRPr="00642CDC">
        <w:t>8</w:t>
      </w:r>
      <w:r w:rsidR="00731CFE" w:rsidRPr="00642CDC">
        <w:t xml:space="preserve"> Договора</w:t>
      </w:r>
      <w:r w:rsidRPr="00642CDC">
        <w:t>. Использование средств электронной связи не допускается, за исключением случаев оперативно</w:t>
      </w:r>
      <w:r w:rsidR="00D333F7" w:rsidRPr="00642CDC">
        <w:t>го обмена</w:t>
      </w:r>
      <w:r w:rsidRPr="00642CDC">
        <w:t xml:space="preserve"> информацией, </w:t>
      </w:r>
      <w:r w:rsidR="001F7F23" w:rsidRPr="00642CDC">
        <w:t xml:space="preserve">которая </w:t>
      </w:r>
      <w:r w:rsidRPr="00642CDC">
        <w:t xml:space="preserve">не влечет возникновения, изменения либо прекращения гражданских прав и </w:t>
      </w:r>
      <w:r w:rsidR="00ED5D70" w:rsidRPr="00642CDC">
        <w:t>обязанностей</w:t>
      </w:r>
      <w:r w:rsidR="00D333F7" w:rsidRPr="00642CDC">
        <w:t xml:space="preserve"> Стороны</w:t>
      </w:r>
      <w:r w:rsidR="004D4328" w:rsidRPr="00642CDC">
        <w:t>.</w:t>
      </w:r>
    </w:p>
    <w:p w14:paraId="239384F1" w14:textId="1D577649" w:rsidR="00C938AB" w:rsidRPr="00642CDC" w:rsidRDefault="00C938AB" w:rsidP="00211A7C">
      <w:pPr>
        <w:pStyle w:val="ae"/>
        <w:numPr>
          <w:ilvl w:val="1"/>
          <w:numId w:val="3"/>
        </w:numPr>
        <w:shd w:val="clear" w:color="auto" w:fill="FFFFFF"/>
        <w:tabs>
          <w:tab w:val="left" w:pos="1134"/>
        </w:tabs>
        <w:ind w:left="0" w:firstLine="709"/>
        <w:jc w:val="both"/>
      </w:pPr>
      <w:bookmarkStart w:id="34" w:name="_Ref361338004"/>
      <w:r w:rsidRPr="00642CDC">
        <w:t xml:space="preserve">Стороны обязуются уведомлять друг друга об изменении </w:t>
      </w:r>
      <w:r w:rsidR="00731CFE" w:rsidRPr="00642CDC">
        <w:t xml:space="preserve">адреса и / или </w:t>
      </w:r>
      <w:r w:rsidRPr="00642CDC">
        <w:t xml:space="preserve">реквизитов, указанных в </w:t>
      </w:r>
      <w:r w:rsidR="00BF6DA3" w:rsidRPr="00642CDC">
        <w:t xml:space="preserve">разделе </w:t>
      </w:r>
      <w:r w:rsidR="0099593A" w:rsidRPr="00642CDC">
        <w:t>1</w:t>
      </w:r>
      <w:r w:rsidR="00167C01">
        <w:t>8</w:t>
      </w:r>
      <w:r w:rsidR="009D2761" w:rsidRPr="00642CDC">
        <w:t xml:space="preserve"> </w:t>
      </w:r>
      <w:r w:rsidRPr="00642CDC">
        <w:t>Договора, не позднее 3 (трех) рабочих дней после такого изменения</w:t>
      </w:r>
      <w:r w:rsidR="00BF6DA3" w:rsidRPr="00642CDC">
        <w:t xml:space="preserve"> в порядке, установленном п</w:t>
      </w:r>
      <w:r w:rsidR="00D333F7" w:rsidRPr="00642CDC">
        <w:t xml:space="preserve">унктом </w:t>
      </w:r>
      <w:r w:rsidR="00132D90" w:rsidRPr="00642CDC">
        <w:t>1</w:t>
      </w:r>
      <w:r w:rsidR="00220A3B" w:rsidRPr="00642CDC">
        <w:t>6</w:t>
      </w:r>
      <w:r w:rsidR="0099593A" w:rsidRPr="00642CDC">
        <w:t>.</w:t>
      </w:r>
      <w:r w:rsidR="00165830" w:rsidRPr="00642CDC">
        <w:t>8</w:t>
      </w:r>
      <w:r w:rsidR="006E1409" w:rsidRPr="00642CDC">
        <w:t xml:space="preserve"> </w:t>
      </w:r>
      <w:r w:rsidR="00BF6DA3" w:rsidRPr="00642CDC">
        <w:t>Договора</w:t>
      </w:r>
      <w:r w:rsidRPr="00642CDC">
        <w:t>.</w:t>
      </w:r>
      <w:bookmarkEnd w:id="34"/>
      <w:r w:rsidRPr="00642CDC">
        <w:t xml:space="preserve"> </w:t>
      </w:r>
    </w:p>
    <w:p w14:paraId="392C9412" w14:textId="7E7A0052" w:rsidR="0016088D" w:rsidRPr="0012484D" w:rsidRDefault="0016088D" w:rsidP="00211A7C">
      <w:pPr>
        <w:pStyle w:val="ae"/>
        <w:numPr>
          <w:ilvl w:val="1"/>
          <w:numId w:val="3"/>
        </w:numPr>
        <w:shd w:val="clear" w:color="auto" w:fill="FFFFFF"/>
        <w:tabs>
          <w:tab w:val="left" w:pos="0"/>
          <w:tab w:val="left" w:pos="1134"/>
          <w:tab w:val="left" w:pos="1418"/>
        </w:tabs>
        <w:ind w:left="0" w:firstLine="709"/>
        <w:jc w:val="both"/>
        <w:rPr>
          <w:bCs/>
        </w:rPr>
      </w:pPr>
      <w:r w:rsidRPr="00642CDC">
        <w:t>Письма, уведомления и / или сообщения направляются</w:t>
      </w:r>
      <w:r w:rsidRPr="0012484D">
        <w:t xml:space="preserve"> Стороне</w:t>
      </w:r>
      <w:r w:rsidRPr="0012484D">
        <w:rPr>
          <w:bCs/>
        </w:rPr>
        <w:t>-</w:t>
      </w:r>
      <w:r w:rsidRPr="0012484D">
        <w:t xml:space="preserve">получателю по адресу ее места нахождения, указанному в разделе </w:t>
      </w:r>
      <w:r>
        <w:t>1</w:t>
      </w:r>
      <w:r w:rsidR="00220A3B">
        <w:t>8</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w:t>
      </w:r>
    </w:p>
    <w:p w14:paraId="7E393A6C" w14:textId="77777777" w:rsidR="0016088D" w:rsidRPr="0012484D" w:rsidRDefault="0016088D" w:rsidP="00211A7C">
      <w:pPr>
        <w:pStyle w:val="ae"/>
        <w:widowControl w:val="0"/>
        <w:numPr>
          <w:ilvl w:val="2"/>
          <w:numId w:val="3"/>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48330CD" w14:textId="42587AB9" w:rsidR="0016088D" w:rsidRPr="0012484D" w:rsidRDefault="0016088D" w:rsidP="00211A7C">
      <w:pPr>
        <w:pStyle w:val="ae"/>
        <w:widowControl w:val="0"/>
        <w:numPr>
          <w:ilvl w:val="2"/>
          <w:numId w:val="3"/>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w:t>
      </w:r>
    </w:p>
    <w:p w14:paraId="67F41424" w14:textId="77777777" w:rsidR="0016088D" w:rsidRPr="0012484D" w:rsidRDefault="0016088D" w:rsidP="00211A7C">
      <w:pPr>
        <w:pStyle w:val="ae"/>
        <w:widowControl w:val="0"/>
        <w:numPr>
          <w:ilvl w:val="2"/>
          <w:numId w:val="3"/>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19B5AA08" w14:textId="15023B70" w:rsidR="0016088D" w:rsidRPr="0012484D" w:rsidRDefault="0016088D" w:rsidP="0016088D">
      <w:pPr>
        <w:pStyle w:val="ae"/>
        <w:shd w:val="clear" w:color="auto" w:fill="FFFFFF"/>
        <w:tabs>
          <w:tab w:val="left" w:pos="0"/>
          <w:tab w:val="left" w:pos="1418"/>
          <w:tab w:val="left" w:pos="1701"/>
        </w:tabs>
        <w:ind w:left="0" w:firstLine="426"/>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642CDC">
        <w:rPr>
          <w:bCs/>
        </w:rPr>
        <w:t>пунктах 1</w:t>
      </w:r>
      <w:r w:rsidR="00220A3B" w:rsidRPr="00642CDC">
        <w:rPr>
          <w:bCs/>
        </w:rPr>
        <w:t>6</w:t>
      </w:r>
      <w:r w:rsidRPr="00642CDC">
        <w:rPr>
          <w:bCs/>
        </w:rPr>
        <w:t>.</w:t>
      </w:r>
      <w:r w:rsidR="00165830" w:rsidRPr="00642CDC">
        <w:rPr>
          <w:bCs/>
        </w:rPr>
        <w:t>8</w:t>
      </w:r>
      <w:r w:rsidRPr="00642CDC">
        <w:rPr>
          <w:bCs/>
        </w:rPr>
        <w:t>.1 – 1</w:t>
      </w:r>
      <w:r w:rsidR="00220A3B" w:rsidRPr="00642CDC">
        <w:rPr>
          <w:bCs/>
        </w:rPr>
        <w:t>6</w:t>
      </w:r>
      <w:r w:rsidRPr="00642CDC">
        <w:rPr>
          <w:bCs/>
        </w:rPr>
        <w:t>.</w:t>
      </w:r>
      <w:r w:rsidR="00165830" w:rsidRPr="00642CDC">
        <w:rPr>
          <w:bCs/>
        </w:rPr>
        <w:t>8</w:t>
      </w:r>
      <w:r w:rsidRPr="00642CDC">
        <w:rPr>
          <w:bCs/>
        </w:rPr>
        <w:t>.2 Договора</w:t>
      </w:r>
      <w:r w:rsidRPr="0012484D">
        <w:rPr>
          <w:bCs/>
        </w:rPr>
        <w:t>.</w:t>
      </w:r>
    </w:p>
    <w:p w14:paraId="55862031" w14:textId="5939AD13" w:rsidR="00ED6DBC" w:rsidRPr="00ED6DBC" w:rsidRDefault="00ED6DBC" w:rsidP="00211A7C">
      <w:pPr>
        <w:numPr>
          <w:ilvl w:val="1"/>
          <w:numId w:val="3"/>
        </w:numPr>
        <w:spacing w:line="240" w:lineRule="auto"/>
        <w:ind w:left="0" w:firstLine="709"/>
        <w:rPr>
          <w:bCs/>
          <w:snapToGrid/>
          <w:sz w:val="24"/>
          <w:szCs w:val="24"/>
        </w:rPr>
      </w:pPr>
      <w:r w:rsidRPr="00ED6DBC">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w:t>
      </w:r>
      <w:r>
        <w:rPr>
          <w:bCs/>
          <w:snapToGrid/>
          <w:sz w:val="24"/>
          <w:szCs w:val="24"/>
        </w:rPr>
        <w:t xml:space="preserve">Стороне </w:t>
      </w:r>
      <w:r w:rsidRPr="00ED6DBC">
        <w:rPr>
          <w:bCs/>
          <w:snapToGrid/>
          <w:sz w:val="24"/>
          <w:szCs w:val="24"/>
        </w:rPr>
        <w:t>законо</w:t>
      </w:r>
      <w:r>
        <w:rPr>
          <w:bCs/>
          <w:snapToGrid/>
          <w:sz w:val="24"/>
          <w:szCs w:val="24"/>
        </w:rPr>
        <w:t>дательством Российской Федерации</w:t>
      </w:r>
      <w:r w:rsidRPr="00ED6DBC">
        <w:rPr>
          <w:bCs/>
          <w:snapToGrid/>
          <w:sz w:val="24"/>
          <w:szCs w:val="24"/>
        </w:rPr>
        <w:t xml:space="preserve"> или Договором, не означает отказ от такого права и</w:t>
      </w:r>
      <w:r>
        <w:rPr>
          <w:bCs/>
          <w:snapToGrid/>
          <w:sz w:val="24"/>
          <w:szCs w:val="24"/>
        </w:rPr>
        <w:t xml:space="preserve"> </w:t>
      </w:r>
      <w:r w:rsidRPr="00ED6DBC">
        <w:rPr>
          <w:bCs/>
          <w:snapToGrid/>
          <w:sz w:val="24"/>
          <w:szCs w:val="24"/>
        </w:rPr>
        <w:t xml:space="preserve">не влечет прекращения возможности реализовать это право в </w:t>
      </w:r>
      <w:r>
        <w:rPr>
          <w:bCs/>
          <w:snapToGrid/>
          <w:sz w:val="24"/>
          <w:szCs w:val="24"/>
        </w:rPr>
        <w:t>будущем</w:t>
      </w:r>
      <w:r w:rsidRPr="00ED6DBC">
        <w:rPr>
          <w:bCs/>
          <w:snapToGrid/>
          <w:sz w:val="24"/>
          <w:szCs w:val="24"/>
        </w:rPr>
        <w:t>.</w:t>
      </w:r>
    </w:p>
    <w:p w14:paraId="158DCD72" w14:textId="11AEFB93" w:rsidR="00617A62" w:rsidRDefault="00F66D40" w:rsidP="00211A7C">
      <w:pPr>
        <w:pStyle w:val="ae"/>
        <w:numPr>
          <w:ilvl w:val="1"/>
          <w:numId w:val="3"/>
        </w:numPr>
        <w:shd w:val="clear" w:color="auto" w:fill="FFFFFF"/>
        <w:tabs>
          <w:tab w:val="left" w:pos="568"/>
        </w:tabs>
        <w:ind w:left="0" w:firstLine="709"/>
        <w:jc w:val="both"/>
        <w:rPr>
          <w:bCs/>
        </w:rPr>
      </w:pPr>
      <w:r w:rsidRPr="00F66D40">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00617A62" w:rsidRPr="00C2118D">
        <w:rPr>
          <w:bCs/>
        </w:rPr>
        <w:t>.</w:t>
      </w:r>
    </w:p>
    <w:p w14:paraId="2007235F" w14:textId="5F4E5800" w:rsidR="00BA2D8D" w:rsidRPr="00BA2D8D" w:rsidRDefault="00BA2D8D" w:rsidP="00BA2D8D">
      <w:pPr>
        <w:pStyle w:val="aff6"/>
        <w:rPr>
          <w:sz w:val="24"/>
          <w:szCs w:val="24"/>
        </w:rPr>
      </w:pPr>
      <w:r w:rsidRPr="00BA2D8D">
        <w:rPr>
          <w:sz w:val="24"/>
          <w:szCs w:val="24"/>
        </w:rPr>
        <w:t xml:space="preserve">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w:t>
      </w:r>
      <w:r>
        <w:rPr>
          <w:sz w:val="24"/>
          <w:szCs w:val="24"/>
        </w:rPr>
        <w:t>Заказчика</w:t>
      </w:r>
      <w:r w:rsidRPr="00BA2D8D">
        <w:rPr>
          <w:sz w:val="24"/>
          <w:szCs w:val="24"/>
        </w:rPr>
        <w:t>.</w:t>
      </w:r>
    </w:p>
    <w:p w14:paraId="73E910C2" w14:textId="3ABB4A27" w:rsidR="00B572E1" w:rsidRDefault="00611BA0" w:rsidP="00BA2D8D">
      <w:pPr>
        <w:pStyle w:val="ae"/>
        <w:numPr>
          <w:ilvl w:val="1"/>
          <w:numId w:val="3"/>
        </w:numPr>
        <w:shd w:val="clear" w:color="auto" w:fill="FFFFFF"/>
        <w:tabs>
          <w:tab w:val="left" w:pos="1134"/>
        </w:tabs>
        <w:ind w:left="0" w:firstLine="709"/>
        <w:jc w:val="both"/>
      </w:pPr>
      <w:r w:rsidRPr="00C2118D">
        <w:t>Во всем</w:t>
      </w:r>
      <w:r w:rsidR="00335659" w:rsidRPr="00C2118D">
        <w:t xml:space="preserve"> остальном</w:t>
      </w:r>
      <w:r w:rsidRPr="00C2118D">
        <w:t xml:space="preserve">, что не урегулировано Договором, Стороны руководствуются </w:t>
      </w:r>
      <w:r w:rsidR="006E568D" w:rsidRPr="00C2118D">
        <w:t>законодательством</w:t>
      </w:r>
      <w:r w:rsidR="00DC2B59" w:rsidRPr="00C2118D">
        <w:t xml:space="preserve"> </w:t>
      </w:r>
      <w:r w:rsidR="00EC1AC8" w:rsidRPr="00C2118D">
        <w:t xml:space="preserve">Российской </w:t>
      </w:r>
      <w:r w:rsidR="00DC2B59" w:rsidRPr="00C2118D">
        <w:t>Федерации.</w:t>
      </w:r>
    </w:p>
    <w:p w14:paraId="3E1892CF" w14:textId="4CCADBB0" w:rsidR="00F35C4C" w:rsidRPr="00C2118D" w:rsidRDefault="00F35C4C" w:rsidP="0068053B">
      <w:pPr>
        <w:pStyle w:val="ae"/>
        <w:numPr>
          <w:ilvl w:val="1"/>
          <w:numId w:val="3"/>
        </w:numPr>
        <w:shd w:val="clear" w:color="auto" w:fill="FFFFFF"/>
        <w:tabs>
          <w:tab w:val="left" w:pos="1134"/>
        </w:tabs>
        <w:suppressAutoHyphens/>
        <w:ind w:left="0" w:firstLine="709"/>
        <w:jc w:val="both"/>
      </w:pPr>
      <w:r>
        <w:t>Договор составлен в 2 (двух) оригинальных экземплярах, имеющих равную юридическую силу, по 1 (одному) для каждой из Сторон</w:t>
      </w:r>
      <w:r>
        <w:rPr>
          <w:rStyle w:val="a8"/>
          <w:highlight w:val="lightGray"/>
        </w:rPr>
        <w:footnoteReference w:id="9"/>
      </w:r>
      <w:r>
        <w:rPr>
          <w:highlight w:val="lightGray"/>
        </w:rPr>
        <w:t>.</w:t>
      </w:r>
    </w:p>
    <w:p w14:paraId="4F34E886" w14:textId="77777777" w:rsidR="00C45034" w:rsidRPr="00C2118D" w:rsidRDefault="00C45034" w:rsidP="00C2118D">
      <w:pPr>
        <w:pStyle w:val="ae"/>
        <w:shd w:val="clear" w:color="auto" w:fill="FFFFFF"/>
        <w:ind w:left="0" w:firstLine="567"/>
        <w:rPr>
          <w:bCs/>
        </w:rPr>
      </w:pPr>
    </w:p>
    <w:p w14:paraId="3BC934DF" w14:textId="77777777" w:rsidR="00DC2B59" w:rsidRPr="00C2118D" w:rsidRDefault="00DC2B59" w:rsidP="00211A7C">
      <w:pPr>
        <w:pStyle w:val="ae"/>
        <w:numPr>
          <w:ilvl w:val="0"/>
          <w:numId w:val="3"/>
        </w:numPr>
        <w:shd w:val="clear" w:color="auto" w:fill="FFFFFF"/>
        <w:tabs>
          <w:tab w:val="left" w:pos="426"/>
        </w:tabs>
        <w:ind w:left="0" w:firstLine="0"/>
        <w:jc w:val="center"/>
        <w:rPr>
          <w:b/>
          <w:bCs/>
        </w:rPr>
      </w:pPr>
      <w:r w:rsidRPr="00C2118D">
        <w:rPr>
          <w:b/>
          <w:bCs/>
        </w:rPr>
        <w:t>Список приложений</w:t>
      </w:r>
    </w:p>
    <w:p w14:paraId="30FE20D6" w14:textId="1AB6999C" w:rsidR="00DC2B59" w:rsidRPr="00C2118D" w:rsidRDefault="00006ECE" w:rsidP="00C2118D">
      <w:pPr>
        <w:pStyle w:val="ae"/>
        <w:shd w:val="clear" w:color="auto" w:fill="FFFFFF"/>
        <w:ind w:left="0"/>
        <w:jc w:val="both"/>
        <w:rPr>
          <w:bCs/>
        </w:rPr>
      </w:pPr>
      <w:r w:rsidRPr="00C2118D">
        <w:t xml:space="preserve">Приложение № </w:t>
      </w:r>
      <w:r w:rsidR="00DF5F72" w:rsidRPr="00C2118D">
        <w:rPr>
          <w:bCs/>
        </w:rPr>
        <w:t>1</w:t>
      </w:r>
      <w:r w:rsidR="00DC2B59" w:rsidRPr="00C2118D">
        <w:rPr>
          <w:bCs/>
        </w:rPr>
        <w:t xml:space="preserve"> – Техническ</w:t>
      </w:r>
      <w:r w:rsidR="007A24B0">
        <w:rPr>
          <w:bCs/>
        </w:rPr>
        <w:t>ие требования</w:t>
      </w:r>
      <w:r w:rsidR="00DC2B59" w:rsidRPr="00C2118D">
        <w:rPr>
          <w:bCs/>
        </w:rPr>
        <w:t>;</w:t>
      </w:r>
    </w:p>
    <w:p w14:paraId="5DD6D229" w14:textId="29A8112D" w:rsidR="00DC2B59" w:rsidRPr="00C2118D" w:rsidRDefault="00B93EE3" w:rsidP="00C2118D">
      <w:pPr>
        <w:pStyle w:val="ae"/>
        <w:shd w:val="clear" w:color="auto" w:fill="FFFFFF"/>
        <w:ind w:left="0"/>
        <w:jc w:val="both"/>
        <w:rPr>
          <w:bCs/>
        </w:rPr>
      </w:pPr>
      <w:r w:rsidRPr="00C2118D">
        <w:rPr>
          <w:bCs/>
        </w:rPr>
        <w:t xml:space="preserve">Приложение № </w:t>
      </w:r>
      <w:r w:rsidR="00F566BC" w:rsidRPr="0068053B">
        <w:rPr>
          <w:bCs/>
        </w:rPr>
        <w:t>2</w:t>
      </w:r>
      <w:r w:rsidR="0007689A" w:rsidRPr="00C2118D">
        <w:rPr>
          <w:bCs/>
        </w:rPr>
        <w:t xml:space="preserve"> </w:t>
      </w:r>
      <w:r w:rsidR="00DD0726" w:rsidRPr="00C2118D">
        <w:rPr>
          <w:bCs/>
        </w:rPr>
        <w:t>–</w:t>
      </w:r>
      <w:r w:rsidRPr="00C2118D">
        <w:rPr>
          <w:bCs/>
        </w:rPr>
        <w:t xml:space="preserve"> </w:t>
      </w:r>
      <w:r w:rsidR="00BC2B22" w:rsidRPr="00C2118D">
        <w:rPr>
          <w:bCs/>
        </w:rPr>
        <w:t>Сводный сметный расчет</w:t>
      </w:r>
      <w:r w:rsidR="00042412">
        <w:rPr>
          <w:bCs/>
        </w:rPr>
        <w:t xml:space="preserve"> </w:t>
      </w:r>
      <w:r w:rsidR="00BC2B22" w:rsidRPr="00C2118D">
        <w:rPr>
          <w:bCs/>
        </w:rPr>
        <w:t>с приложениями</w:t>
      </w:r>
      <w:r w:rsidR="00DC2B59" w:rsidRPr="00C2118D">
        <w:rPr>
          <w:bCs/>
        </w:rPr>
        <w:t>;</w:t>
      </w:r>
    </w:p>
    <w:p w14:paraId="15495A32" w14:textId="2FA7BF0B" w:rsidR="005A303B" w:rsidRPr="00C2118D" w:rsidRDefault="00B93EE3" w:rsidP="00C2118D">
      <w:pPr>
        <w:pStyle w:val="ae"/>
        <w:shd w:val="clear" w:color="auto" w:fill="FFFFFF"/>
        <w:ind w:left="0"/>
        <w:jc w:val="both"/>
        <w:rPr>
          <w:bCs/>
        </w:rPr>
      </w:pPr>
      <w:r w:rsidRPr="00C2118D">
        <w:rPr>
          <w:bCs/>
        </w:rPr>
        <w:t xml:space="preserve">Приложение № </w:t>
      </w:r>
      <w:r w:rsidR="00F566BC" w:rsidRPr="0068053B">
        <w:rPr>
          <w:bCs/>
        </w:rPr>
        <w:t>3</w:t>
      </w:r>
      <w:r w:rsidR="005A303B" w:rsidRPr="00C2118D">
        <w:rPr>
          <w:bCs/>
        </w:rPr>
        <w:t>.1</w:t>
      </w:r>
      <w:r w:rsidRPr="00C2118D">
        <w:rPr>
          <w:bCs/>
        </w:rPr>
        <w:t xml:space="preserve"> </w:t>
      </w:r>
      <w:r w:rsidR="00DC2B59" w:rsidRPr="00C2118D">
        <w:rPr>
          <w:bCs/>
        </w:rPr>
        <w:t xml:space="preserve">– </w:t>
      </w:r>
      <w:r w:rsidR="00FE6868" w:rsidRPr="00C2118D">
        <w:rPr>
          <w:bCs/>
        </w:rPr>
        <w:t xml:space="preserve">Форма </w:t>
      </w:r>
      <w:r w:rsidR="005A303B" w:rsidRPr="00C2118D">
        <w:rPr>
          <w:bCs/>
        </w:rPr>
        <w:t>Акт</w:t>
      </w:r>
      <w:r w:rsidR="00FE6868" w:rsidRPr="00C2118D">
        <w:rPr>
          <w:bCs/>
        </w:rPr>
        <w:t>а</w:t>
      </w:r>
      <w:r w:rsidR="005A303B" w:rsidRPr="00C2118D">
        <w:rPr>
          <w:bCs/>
        </w:rPr>
        <w:t xml:space="preserve"> сдачи-приемки места производства работ;</w:t>
      </w:r>
    </w:p>
    <w:p w14:paraId="3A15E7D6" w14:textId="5158DEB7" w:rsidR="005A303B" w:rsidRPr="00C2118D" w:rsidRDefault="005A303B" w:rsidP="00C2118D">
      <w:pPr>
        <w:pStyle w:val="ae"/>
        <w:shd w:val="clear" w:color="auto" w:fill="FFFFFF"/>
        <w:ind w:left="0"/>
        <w:jc w:val="both"/>
        <w:rPr>
          <w:bCs/>
        </w:rPr>
      </w:pPr>
      <w:r w:rsidRPr="00C2118D">
        <w:rPr>
          <w:bCs/>
        </w:rPr>
        <w:t xml:space="preserve">Приложение № </w:t>
      </w:r>
      <w:r w:rsidR="00F566BC" w:rsidRPr="0068053B">
        <w:rPr>
          <w:bCs/>
        </w:rPr>
        <w:t>3</w:t>
      </w:r>
      <w:r w:rsidRPr="00C2118D">
        <w:rPr>
          <w:bCs/>
        </w:rPr>
        <w:t xml:space="preserve">.2 – </w:t>
      </w:r>
      <w:r w:rsidR="00FE6868" w:rsidRPr="00C2118D">
        <w:rPr>
          <w:bCs/>
        </w:rPr>
        <w:t xml:space="preserve">Форма Акта </w:t>
      </w:r>
      <w:r w:rsidRPr="00C2118D">
        <w:rPr>
          <w:bCs/>
        </w:rPr>
        <w:t>сдачи-приемки технической и иной документации;</w:t>
      </w:r>
    </w:p>
    <w:p w14:paraId="44D78684" w14:textId="0E9FE4EA" w:rsidR="00DD0726" w:rsidRPr="00C2118D" w:rsidRDefault="006F0A04" w:rsidP="00C2118D">
      <w:pPr>
        <w:pStyle w:val="ae"/>
        <w:shd w:val="clear" w:color="auto" w:fill="FFFFFF"/>
        <w:ind w:left="0"/>
        <w:jc w:val="both"/>
        <w:rPr>
          <w:bCs/>
        </w:rPr>
      </w:pPr>
      <w:r w:rsidRPr="00C2118D">
        <w:rPr>
          <w:bCs/>
        </w:rPr>
        <w:t xml:space="preserve">Приложение </w:t>
      </w:r>
      <w:r w:rsidR="00DC2B59" w:rsidRPr="00C2118D">
        <w:rPr>
          <w:bCs/>
        </w:rPr>
        <w:t>№</w:t>
      </w:r>
      <w:r w:rsidR="00BD6FE4" w:rsidRPr="00C2118D">
        <w:rPr>
          <w:bCs/>
        </w:rPr>
        <w:t xml:space="preserve"> </w:t>
      </w:r>
      <w:r w:rsidR="00F566BC" w:rsidRPr="0068053B">
        <w:rPr>
          <w:bCs/>
        </w:rPr>
        <w:t>4</w:t>
      </w:r>
      <w:r w:rsidR="0007689A" w:rsidRPr="00C2118D">
        <w:rPr>
          <w:bCs/>
        </w:rPr>
        <w:t xml:space="preserve"> </w:t>
      </w:r>
      <w:r w:rsidR="00BD6FE4" w:rsidRPr="00C2118D">
        <w:rPr>
          <w:bCs/>
        </w:rPr>
        <w:t>–</w:t>
      </w:r>
      <w:r w:rsidR="00DC2B59" w:rsidRPr="00C2118D">
        <w:rPr>
          <w:bCs/>
        </w:rPr>
        <w:t xml:space="preserve"> </w:t>
      </w:r>
      <w:r w:rsidR="00DD0726" w:rsidRPr="00C2118D">
        <w:rPr>
          <w:bCs/>
        </w:rPr>
        <w:t>Перечень допусков, разрешений и лицензий Подрядчика;</w:t>
      </w:r>
    </w:p>
    <w:p w14:paraId="1B50593C" w14:textId="365B541D" w:rsidR="00501A3B" w:rsidRPr="00C2118D" w:rsidRDefault="00BD6FE4" w:rsidP="00C2118D">
      <w:pPr>
        <w:pStyle w:val="ae"/>
        <w:shd w:val="clear" w:color="auto" w:fill="FFFFFF"/>
        <w:ind w:left="0"/>
        <w:jc w:val="both"/>
        <w:rPr>
          <w:bCs/>
        </w:rPr>
      </w:pPr>
      <w:r w:rsidRPr="00C2118D">
        <w:rPr>
          <w:bCs/>
        </w:rPr>
        <w:t>Приложение №</w:t>
      </w:r>
      <w:r w:rsidR="00DD0726" w:rsidRPr="00C2118D">
        <w:rPr>
          <w:bCs/>
        </w:rPr>
        <w:t xml:space="preserve"> </w:t>
      </w:r>
      <w:r w:rsidR="007A3D73" w:rsidRPr="0068053B">
        <w:rPr>
          <w:bCs/>
        </w:rPr>
        <w:t>5</w:t>
      </w:r>
      <w:r w:rsidR="0007689A" w:rsidRPr="00C2118D">
        <w:rPr>
          <w:bCs/>
        </w:rPr>
        <w:t xml:space="preserve"> </w:t>
      </w:r>
      <w:r w:rsidRPr="00C2118D">
        <w:rPr>
          <w:bCs/>
        </w:rPr>
        <w:t xml:space="preserve">– </w:t>
      </w:r>
      <w:r w:rsidR="00501A3B" w:rsidRPr="00C2118D">
        <w:rPr>
          <w:bCs/>
        </w:rPr>
        <w:t xml:space="preserve">Размер ответственности Подрядчика за нарушения пропускного и внутриобъектового режима, требований охраны труда, </w:t>
      </w:r>
      <w:r w:rsidR="00363625" w:rsidRPr="00C2118D">
        <w:rPr>
          <w:bCs/>
        </w:rPr>
        <w:t xml:space="preserve">пожарной и </w:t>
      </w:r>
      <w:r w:rsidR="00501A3B" w:rsidRPr="00C2118D">
        <w:rPr>
          <w:bCs/>
        </w:rPr>
        <w:t xml:space="preserve">промышленной </w:t>
      </w:r>
      <w:r w:rsidR="00DD0726" w:rsidRPr="00C2118D">
        <w:rPr>
          <w:bCs/>
        </w:rPr>
        <w:t>безопасности</w:t>
      </w:r>
      <w:r w:rsidR="00501A3B" w:rsidRPr="00C2118D">
        <w:rPr>
          <w:bCs/>
        </w:rPr>
        <w:t>;</w:t>
      </w:r>
    </w:p>
    <w:p w14:paraId="0550CAF6" w14:textId="4587C6A6" w:rsidR="000D68DB" w:rsidRDefault="00FB3A79" w:rsidP="00FB3A79">
      <w:pPr>
        <w:pStyle w:val="ae"/>
        <w:shd w:val="clear" w:color="auto" w:fill="FFFFFF"/>
        <w:ind w:left="0"/>
        <w:jc w:val="both"/>
      </w:pPr>
      <w:r>
        <w:rPr>
          <w:bCs/>
        </w:rPr>
        <w:t xml:space="preserve">Приложение № </w:t>
      </w:r>
      <w:r w:rsidR="007A3D73" w:rsidRPr="0068053B">
        <w:rPr>
          <w:bCs/>
        </w:rPr>
        <w:t>6</w:t>
      </w:r>
      <w:r w:rsidR="0007689A">
        <w:rPr>
          <w:bCs/>
        </w:rPr>
        <w:t xml:space="preserve"> </w:t>
      </w:r>
      <w:r>
        <w:rPr>
          <w:bCs/>
        </w:rPr>
        <w:t xml:space="preserve">– </w:t>
      </w:r>
      <w:r w:rsidRPr="00EE5C09">
        <w:t>Порядо</w:t>
      </w:r>
      <w:r>
        <w:t>к</w:t>
      </w:r>
      <w:r w:rsidRPr="00EE5C09">
        <w:t xml:space="preserve"> предоставления ресурсов и оказания Заказчиком услуг, необходимых для исполнения Подрядчиком обязательств по Договору</w:t>
      </w:r>
      <w:r w:rsidR="000D68DB">
        <w:t>;</w:t>
      </w:r>
    </w:p>
    <w:p w14:paraId="261EDA06" w14:textId="04DCAC32" w:rsidR="00FB3A79" w:rsidRPr="000D68DB" w:rsidRDefault="000D68DB" w:rsidP="00FD000A">
      <w:pPr>
        <w:shd w:val="clear" w:color="auto" w:fill="FFFFFF"/>
        <w:spacing w:line="240" w:lineRule="auto"/>
        <w:ind w:firstLine="0"/>
        <w:rPr>
          <w:bCs/>
        </w:rPr>
      </w:pPr>
      <w:r w:rsidRPr="00FD000A">
        <w:rPr>
          <w:bCs/>
          <w:snapToGrid/>
          <w:sz w:val="24"/>
          <w:szCs w:val="24"/>
        </w:rPr>
        <w:t xml:space="preserve">Приложение № </w:t>
      </w:r>
      <w:r w:rsidR="007A3D73" w:rsidRPr="0068053B">
        <w:rPr>
          <w:bCs/>
          <w:snapToGrid/>
          <w:sz w:val="24"/>
          <w:szCs w:val="24"/>
        </w:rPr>
        <w:t>7</w:t>
      </w:r>
      <w:r w:rsidR="0007689A" w:rsidRPr="00FD000A">
        <w:rPr>
          <w:bCs/>
          <w:snapToGrid/>
          <w:sz w:val="24"/>
          <w:szCs w:val="24"/>
        </w:rPr>
        <w:t xml:space="preserve"> </w:t>
      </w:r>
      <w:r>
        <w:rPr>
          <w:bCs/>
          <w:snapToGrid/>
          <w:sz w:val="24"/>
          <w:szCs w:val="24"/>
        </w:rPr>
        <w:t>–</w:t>
      </w:r>
      <w:r w:rsidRPr="00FD000A">
        <w:rPr>
          <w:bCs/>
          <w:snapToGrid/>
          <w:sz w:val="24"/>
          <w:szCs w:val="24"/>
        </w:rPr>
        <w:t xml:space="preserve"> </w:t>
      </w:r>
      <w:r>
        <w:rPr>
          <w:bCs/>
          <w:snapToGrid/>
          <w:sz w:val="24"/>
          <w:szCs w:val="24"/>
        </w:rPr>
        <w:t xml:space="preserve">Форма </w:t>
      </w:r>
      <w:r w:rsidRPr="00FD000A">
        <w:rPr>
          <w:bCs/>
          <w:snapToGrid/>
          <w:sz w:val="24"/>
          <w:szCs w:val="24"/>
        </w:rPr>
        <w:t>Акт</w:t>
      </w:r>
      <w:r w:rsidR="00932209">
        <w:rPr>
          <w:bCs/>
          <w:snapToGrid/>
          <w:sz w:val="24"/>
          <w:szCs w:val="24"/>
        </w:rPr>
        <w:t>а</w:t>
      </w:r>
      <w:r w:rsidRPr="00FD000A">
        <w:rPr>
          <w:bCs/>
          <w:snapToGrid/>
          <w:sz w:val="24"/>
          <w:szCs w:val="24"/>
        </w:rPr>
        <w:t xml:space="preserve"> сдачи-приемки выполненных работ</w:t>
      </w:r>
      <w:r w:rsidR="00FB3A79" w:rsidRPr="000D68DB">
        <w:rPr>
          <w:bCs/>
        </w:rPr>
        <w:t>.</w:t>
      </w:r>
    </w:p>
    <w:p w14:paraId="1E59678C" w14:textId="1BC84E21" w:rsidR="00FB3A79" w:rsidRDefault="00FB3A79" w:rsidP="00B5047D">
      <w:pPr>
        <w:pStyle w:val="ae"/>
        <w:shd w:val="clear" w:color="auto" w:fill="FFFFFF"/>
        <w:ind w:left="0"/>
        <w:jc w:val="both"/>
        <w:rPr>
          <w:bCs/>
        </w:rPr>
      </w:pPr>
    </w:p>
    <w:p w14:paraId="134530F8" w14:textId="77777777" w:rsidR="0068053B" w:rsidRDefault="0068053B" w:rsidP="00B5047D">
      <w:pPr>
        <w:pStyle w:val="ae"/>
        <w:shd w:val="clear" w:color="auto" w:fill="FFFFFF"/>
        <w:ind w:left="0"/>
        <w:jc w:val="both"/>
        <w:rPr>
          <w:bCs/>
        </w:rPr>
      </w:pPr>
    </w:p>
    <w:p w14:paraId="78E4400A" w14:textId="77777777" w:rsidR="004B090F" w:rsidRDefault="00240352" w:rsidP="00211A7C">
      <w:pPr>
        <w:pStyle w:val="ae"/>
        <w:numPr>
          <w:ilvl w:val="0"/>
          <w:numId w:val="3"/>
        </w:numPr>
        <w:shd w:val="clear" w:color="auto" w:fill="FFFFFF"/>
        <w:tabs>
          <w:tab w:val="left" w:pos="426"/>
        </w:tabs>
        <w:ind w:left="0" w:firstLine="0"/>
        <w:jc w:val="center"/>
        <w:rPr>
          <w:b/>
          <w:bCs/>
        </w:rPr>
      </w:pPr>
      <w:r w:rsidRPr="00C2118D">
        <w:rPr>
          <w:b/>
          <w:bCs/>
        </w:rPr>
        <w:t>А</w:t>
      </w:r>
      <w:r w:rsidR="004B090F" w:rsidRPr="00C2118D">
        <w:rPr>
          <w:b/>
          <w:bCs/>
        </w:rPr>
        <w:t xml:space="preserve">дреса и платежные реквизиты </w:t>
      </w:r>
      <w:r w:rsidR="002B125D" w:rsidRPr="00C2118D">
        <w:rPr>
          <w:b/>
          <w:bCs/>
        </w:rPr>
        <w:t>С</w:t>
      </w:r>
      <w:r w:rsidR="004B090F" w:rsidRPr="00C2118D">
        <w:rPr>
          <w:b/>
          <w:bCs/>
        </w:rPr>
        <w:t>торон</w:t>
      </w:r>
    </w:p>
    <w:p w14:paraId="6779A6BB" w14:textId="77777777" w:rsidR="003F5F8B" w:rsidRDefault="003F5F8B" w:rsidP="003F5F8B">
      <w:pPr>
        <w:pStyle w:val="ae"/>
        <w:shd w:val="clear" w:color="auto" w:fill="FFFFFF"/>
        <w:tabs>
          <w:tab w:val="left" w:pos="426"/>
        </w:tabs>
        <w:ind w:left="0"/>
        <w:rPr>
          <w:b/>
          <w:bCs/>
        </w:rPr>
      </w:pPr>
    </w:p>
    <w:tbl>
      <w:tblPr>
        <w:tblW w:w="9890" w:type="dxa"/>
        <w:tblLook w:val="01E0" w:firstRow="1" w:lastRow="1" w:firstColumn="1" w:lastColumn="1" w:noHBand="0" w:noVBand="0"/>
      </w:tblPr>
      <w:tblGrid>
        <w:gridCol w:w="4785"/>
        <w:gridCol w:w="143"/>
        <w:gridCol w:w="4643"/>
        <w:gridCol w:w="319"/>
      </w:tblGrid>
      <w:tr w:rsidR="00336503" w:rsidRPr="002C099E" w14:paraId="4DF236DA" w14:textId="77777777" w:rsidTr="0065577B">
        <w:tc>
          <w:tcPr>
            <w:tcW w:w="4928" w:type="dxa"/>
            <w:gridSpan w:val="2"/>
            <w:shd w:val="clear" w:color="auto" w:fill="auto"/>
          </w:tcPr>
          <w:p w14:paraId="40FE51BD" w14:textId="77777777" w:rsidR="00336503" w:rsidRPr="002C099E" w:rsidRDefault="00DD0726" w:rsidP="00C2118D">
            <w:pPr>
              <w:spacing w:line="240" w:lineRule="auto"/>
              <w:ind w:firstLine="0"/>
              <w:rPr>
                <w:sz w:val="24"/>
                <w:szCs w:val="24"/>
              </w:rPr>
            </w:pPr>
            <w:r w:rsidRPr="002C099E">
              <w:rPr>
                <w:sz w:val="24"/>
                <w:szCs w:val="24"/>
              </w:rPr>
              <w:t>ЗАКАЗЧИК:</w:t>
            </w:r>
          </w:p>
        </w:tc>
        <w:tc>
          <w:tcPr>
            <w:tcW w:w="4962" w:type="dxa"/>
            <w:gridSpan w:val="2"/>
            <w:shd w:val="clear" w:color="auto" w:fill="auto"/>
          </w:tcPr>
          <w:p w14:paraId="77929886" w14:textId="77777777" w:rsidR="00336503" w:rsidRPr="002C099E" w:rsidRDefault="00DD0726" w:rsidP="00C2118D">
            <w:pPr>
              <w:spacing w:line="240" w:lineRule="auto"/>
              <w:ind w:firstLine="0"/>
              <w:rPr>
                <w:sz w:val="24"/>
                <w:szCs w:val="24"/>
              </w:rPr>
            </w:pPr>
            <w:r w:rsidRPr="002C099E">
              <w:rPr>
                <w:sz w:val="24"/>
                <w:szCs w:val="24"/>
              </w:rPr>
              <w:t>ПОДРЯДЧИК:</w:t>
            </w:r>
          </w:p>
        </w:tc>
      </w:tr>
      <w:tr w:rsidR="00336503" w:rsidRPr="00A73EC7" w14:paraId="59322E3C" w14:textId="77777777" w:rsidTr="0065577B">
        <w:tc>
          <w:tcPr>
            <w:tcW w:w="4928" w:type="dxa"/>
            <w:gridSpan w:val="2"/>
            <w:shd w:val="clear" w:color="auto" w:fill="auto"/>
          </w:tcPr>
          <w:p w14:paraId="602F31DE" w14:textId="77777777" w:rsidR="00F65662" w:rsidRPr="002C099E" w:rsidRDefault="00F65662" w:rsidP="00C2118D">
            <w:pPr>
              <w:spacing w:line="240" w:lineRule="auto"/>
              <w:ind w:firstLine="0"/>
              <w:jc w:val="left"/>
              <w:rPr>
                <w:sz w:val="24"/>
                <w:szCs w:val="24"/>
              </w:rPr>
            </w:pPr>
          </w:p>
          <w:p w14:paraId="0D990857" w14:textId="77777777" w:rsidR="00336503" w:rsidRPr="002C099E" w:rsidRDefault="00411604" w:rsidP="00C2118D">
            <w:pPr>
              <w:spacing w:line="240" w:lineRule="auto"/>
              <w:ind w:firstLine="0"/>
              <w:jc w:val="left"/>
              <w:rPr>
                <w:b/>
                <w:sz w:val="24"/>
                <w:szCs w:val="24"/>
              </w:rPr>
            </w:pPr>
            <w:r w:rsidRPr="002C099E">
              <w:rPr>
                <w:b/>
                <w:sz w:val="24"/>
                <w:szCs w:val="24"/>
              </w:rPr>
              <w:t>Публичное</w:t>
            </w:r>
            <w:r w:rsidR="00DD0726" w:rsidRPr="002C099E">
              <w:rPr>
                <w:b/>
                <w:sz w:val="24"/>
                <w:szCs w:val="24"/>
              </w:rPr>
              <w:t xml:space="preserve"> акционерное общество</w:t>
            </w:r>
          </w:p>
          <w:p w14:paraId="42E19A4B" w14:textId="77777777" w:rsidR="00DD0726" w:rsidRPr="002C099E" w:rsidRDefault="00DD0726" w:rsidP="00C2118D">
            <w:pPr>
              <w:spacing w:line="240" w:lineRule="auto"/>
              <w:ind w:firstLine="0"/>
              <w:jc w:val="left"/>
              <w:rPr>
                <w:b/>
                <w:sz w:val="24"/>
                <w:szCs w:val="24"/>
              </w:rPr>
            </w:pPr>
            <w:r w:rsidRPr="002C099E">
              <w:rPr>
                <w:b/>
                <w:sz w:val="24"/>
                <w:szCs w:val="24"/>
              </w:rPr>
              <w:t>«</w:t>
            </w:r>
            <w:r w:rsidR="0034636B" w:rsidRPr="002C099E">
              <w:rPr>
                <w:b/>
                <w:sz w:val="24"/>
                <w:szCs w:val="24"/>
              </w:rPr>
              <w:t>Федеральная гидрогенерирующая</w:t>
            </w:r>
            <w:r w:rsidRPr="002C099E">
              <w:rPr>
                <w:b/>
                <w:sz w:val="24"/>
                <w:szCs w:val="24"/>
              </w:rPr>
              <w:t xml:space="preserve"> </w:t>
            </w:r>
            <w:r w:rsidR="00240352" w:rsidRPr="002C099E">
              <w:rPr>
                <w:b/>
                <w:sz w:val="24"/>
                <w:szCs w:val="24"/>
              </w:rPr>
              <w:t>к</w:t>
            </w:r>
            <w:r w:rsidRPr="002C099E">
              <w:rPr>
                <w:b/>
                <w:sz w:val="24"/>
                <w:szCs w:val="24"/>
              </w:rPr>
              <w:t>омпания</w:t>
            </w:r>
            <w:r w:rsidR="002750F1" w:rsidRPr="002C099E">
              <w:rPr>
                <w:b/>
                <w:sz w:val="24"/>
                <w:szCs w:val="24"/>
              </w:rPr>
              <w:t xml:space="preserve"> </w:t>
            </w:r>
            <w:r w:rsidR="002B125D" w:rsidRPr="002C099E">
              <w:rPr>
                <w:b/>
                <w:sz w:val="24"/>
                <w:szCs w:val="24"/>
              </w:rPr>
              <w:t>- РусГидро</w:t>
            </w:r>
            <w:r w:rsidRPr="002C099E">
              <w:rPr>
                <w:b/>
                <w:sz w:val="24"/>
                <w:szCs w:val="24"/>
              </w:rPr>
              <w:t xml:space="preserve">» </w:t>
            </w:r>
            <w:r w:rsidR="002120ED" w:rsidRPr="002C099E">
              <w:rPr>
                <w:b/>
                <w:sz w:val="24"/>
                <w:szCs w:val="24"/>
              </w:rPr>
              <w:t>(</w:t>
            </w:r>
            <w:r w:rsidR="00411604" w:rsidRPr="002C099E">
              <w:rPr>
                <w:b/>
                <w:sz w:val="24"/>
                <w:szCs w:val="24"/>
              </w:rPr>
              <w:t>П</w:t>
            </w:r>
            <w:r w:rsidR="002120ED" w:rsidRPr="002C099E">
              <w:rPr>
                <w:b/>
                <w:sz w:val="24"/>
                <w:szCs w:val="24"/>
              </w:rPr>
              <w:t>АО «РусГидро»</w:t>
            </w:r>
            <w:r w:rsidR="0034636B" w:rsidRPr="002C099E">
              <w:rPr>
                <w:b/>
                <w:sz w:val="24"/>
                <w:szCs w:val="24"/>
              </w:rPr>
              <w:t>)</w:t>
            </w:r>
          </w:p>
          <w:p w14:paraId="2F5153E5" w14:textId="77777777" w:rsidR="00B00523" w:rsidRPr="009521E9" w:rsidRDefault="00B00523" w:rsidP="00B00523">
            <w:pPr>
              <w:spacing w:line="240" w:lineRule="auto"/>
              <w:ind w:firstLine="0"/>
              <w:jc w:val="left"/>
              <w:rPr>
                <w:sz w:val="24"/>
                <w:szCs w:val="24"/>
              </w:rPr>
            </w:pPr>
            <w:r w:rsidRPr="009521E9">
              <w:rPr>
                <w:sz w:val="24"/>
                <w:szCs w:val="24"/>
              </w:rPr>
              <w:t xml:space="preserve">Место нахождения: </w:t>
            </w:r>
          </w:p>
          <w:p w14:paraId="5E0C3EB3" w14:textId="77777777" w:rsidR="00B00523" w:rsidRPr="009521E9" w:rsidRDefault="00B00523" w:rsidP="00B00523">
            <w:pPr>
              <w:spacing w:line="240" w:lineRule="auto"/>
              <w:ind w:firstLine="0"/>
              <w:jc w:val="left"/>
              <w:rPr>
                <w:sz w:val="24"/>
                <w:szCs w:val="24"/>
              </w:rPr>
            </w:pPr>
            <w:r w:rsidRPr="009521E9">
              <w:rPr>
                <w:sz w:val="24"/>
                <w:szCs w:val="24"/>
              </w:rPr>
              <w:t xml:space="preserve">660049, Красноярский край, </w:t>
            </w:r>
          </w:p>
          <w:p w14:paraId="16CE2FF2" w14:textId="77777777" w:rsidR="00B00523" w:rsidRPr="009521E9" w:rsidRDefault="00B00523" w:rsidP="00B00523">
            <w:pPr>
              <w:spacing w:line="240" w:lineRule="auto"/>
              <w:ind w:firstLine="0"/>
              <w:jc w:val="left"/>
              <w:rPr>
                <w:sz w:val="24"/>
                <w:szCs w:val="24"/>
              </w:rPr>
            </w:pPr>
            <w:r w:rsidRPr="009521E9">
              <w:rPr>
                <w:sz w:val="24"/>
                <w:szCs w:val="24"/>
              </w:rPr>
              <w:t xml:space="preserve">г. Красноярск, ул. Перенсона, </w:t>
            </w:r>
          </w:p>
          <w:p w14:paraId="6CCF9349" w14:textId="52B5A7A7" w:rsidR="007F57A3" w:rsidRDefault="00B00523" w:rsidP="00C2118D">
            <w:pPr>
              <w:spacing w:line="240" w:lineRule="auto"/>
              <w:ind w:firstLine="0"/>
              <w:jc w:val="left"/>
              <w:rPr>
                <w:sz w:val="24"/>
                <w:szCs w:val="24"/>
              </w:rPr>
            </w:pPr>
            <w:r w:rsidRPr="009521E9">
              <w:rPr>
                <w:sz w:val="24"/>
                <w:szCs w:val="24"/>
              </w:rPr>
              <w:t>зд. 2а, пом. 1</w:t>
            </w:r>
          </w:p>
          <w:p w14:paraId="2718ADF2" w14:textId="19A868F7" w:rsidR="00DD0726" w:rsidRPr="002C099E" w:rsidRDefault="00DD0726" w:rsidP="00C2118D">
            <w:pPr>
              <w:spacing w:line="240" w:lineRule="auto"/>
              <w:ind w:firstLine="0"/>
              <w:jc w:val="left"/>
              <w:rPr>
                <w:sz w:val="24"/>
                <w:szCs w:val="24"/>
              </w:rPr>
            </w:pPr>
            <w:r w:rsidRPr="002C099E">
              <w:rPr>
                <w:sz w:val="24"/>
                <w:szCs w:val="24"/>
              </w:rPr>
              <w:t xml:space="preserve">Почтовый адрес: </w:t>
            </w:r>
          </w:p>
          <w:p w14:paraId="78D5DF86" w14:textId="77777777" w:rsidR="00DD0726" w:rsidRPr="002C099E" w:rsidRDefault="00545144" w:rsidP="00C2118D">
            <w:pPr>
              <w:spacing w:line="240" w:lineRule="auto"/>
              <w:ind w:firstLine="0"/>
              <w:jc w:val="left"/>
              <w:rPr>
                <w:sz w:val="24"/>
                <w:szCs w:val="24"/>
              </w:rPr>
            </w:pPr>
            <w:r w:rsidRPr="002C099E">
              <w:rPr>
                <w:sz w:val="24"/>
                <w:szCs w:val="24"/>
              </w:rPr>
              <w:t>________________________</w:t>
            </w:r>
          </w:p>
          <w:p w14:paraId="3FED03E0" w14:textId="77777777" w:rsidR="00DD0726" w:rsidRPr="002C099E" w:rsidRDefault="00DD0726" w:rsidP="00C2118D">
            <w:pPr>
              <w:spacing w:line="240" w:lineRule="auto"/>
              <w:ind w:firstLine="0"/>
              <w:jc w:val="left"/>
              <w:rPr>
                <w:sz w:val="24"/>
                <w:szCs w:val="24"/>
              </w:rPr>
            </w:pPr>
            <w:r w:rsidRPr="002C099E">
              <w:rPr>
                <w:sz w:val="24"/>
                <w:szCs w:val="24"/>
              </w:rPr>
              <w:t xml:space="preserve">ОГРН 1042401810494, </w:t>
            </w:r>
          </w:p>
          <w:p w14:paraId="02BA8D4F" w14:textId="2C1CCF07" w:rsidR="00DD0726" w:rsidRPr="002C099E" w:rsidRDefault="00DD0726" w:rsidP="00C2118D">
            <w:pPr>
              <w:spacing w:line="240" w:lineRule="auto"/>
              <w:ind w:firstLine="0"/>
              <w:jc w:val="left"/>
              <w:rPr>
                <w:sz w:val="24"/>
                <w:szCs w:val="24"/>
              </w:rPr>
            </w:pPr>
            <w:r w:rsidRPr="002C099E">
              <w:rPr>
                <w:sz w:val="24"/>
                <w:szCs w:val="24"/>
              </w:rPr>
              <w:t>ИНН</w:t>
            </w:r>
            <w:r w:rsidR="004236EF" w:rsidRPr="002C099E">
              <w:rPr>
                <w:sz w:val="24"/>
                <w:szCs w:val="24"/>
              </w:rPr>
              <w:t xml:space="preserve"> </w:t>
            </w:r>
            <w:r w:rsidRPr="002C099E">
              <w:rPr>
                <w:sz w:val="24"/>
                <w:szCs w:val="24"/>
              </w:rPr>
              <w:t>2460066195</w:t>
            </w:r>
            <w:r w:rsidR="004236EF" w:rsidRPr="002C099E">
              <w:rPr>
                <w:sz w:val="24"/>
                <w:szCs w:val="24"/>
              </w:rPr>
              <w:t xml:space="preserve"> КПП </w:t>
            </w:r>
            <w:r w:rsidR="00080DEF">
              <w:rPr>
                <w:sz w:val="24"/>
                <w:szCs w:val="24"/>
              </w:rPr>
              <w:t>9976</w:t>
            </w:r>
            <w:r w:rsidR="00545144" w:rsidRPr="002C099E">
              <w:rPr>
                <w:sz w:val="24"/>
                <w:szCs w:val="24"/>
              </w:rPr>
              <w:t>50001</w:t>
            </w:r>
          </w:p>
          <w:p w14:paraId="49CBB683"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27259CE1" w14:textId="77777777" w:rsidR="00F65662" w:rsidRPr="002C099E" w:rsidRDefault="00F65662" w:rsidP="00C2118D">
            <w:pPr>
              <w:spacing w:line="240" w:lineRule="auto"/>
              <w:ind w:firstLine="0"/>
              <w:jc w:val="left"/>
              <w:rPr>
                <w:sz w:val="24"/>
                <w:szCs w:val="24"/>
              </w:rPr>
            </w:pPr>
            <w:r w:rsidRPr="002C099E">
              <w:rPr>
                <w:sz w:val="24"/>
                <w:szCs w:val="24"/>
              </w:rPr>
              <w:t>(номер расчетного счета)</w:t>
            </w:r>
          </w:p>
          <w:p w14:paraId="690033AF"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47CBB982" w14:textId="77777777" w:rsidR="00F65662" w:rsidRPr="002C099E" w:rsidRDefault="00F65662" w:rsidP="00C2118D">
            <w:pPr>
              <w:spacing w:line="240" w:lineRule="auto"/>
              <w:ind w:firstLine="0"/>
              <w:jc w:val="left"/>
              <w:rPr>
                <w:sz w:val="24"/>
                <w:szCs w:val="24"/>
              </w:rPr>
            </w:pPr>
            <w:r w:rsidRPr="002C099E">
              <w:rPr>
                <w:sz w:val="24"/>
                <w:szCs w:val="24"/>
              </w:rPr>
              <w:t>(наименование банка, в котором</w:t>
            </w:r>
          </w:p>
          <w:p w14:paraId="6D989082" w14:textId="77777777" w:rsidR="00F65662" w:rsidRPr="002C099E" w:rsidRDefault="00F65662" w:rsidP="00C2118D">
            <w:pPr>
              <w:spacing w:line="240" w:lineRule="auto"/>
              <w:ind w:firstLine="0"/>
              <w:jc w:val="left"/>
              <w:rPr>
                <w:sz w:val="24"/>
                <w:szCs w:val="24"/>
              </w:rPr>
            </w:pPr>
            <w:r w:rsidRPr="002C099E">
              <w:rPr>
                <w:sz w:val="24"/>
                <w:szCs w:val="24"/>
              </w:rPr>
              <w:t>открыт расчетный счет)</w:t>
            </w:r>
          </w:p>
          <w:p w14:paraId="10ECB4BB"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63DE13D1" w14:textId="77777777" w:rsidR="00F65662" w:rsidRPr="002C099E" w:rsidRDefault="00F65662" w:rsidP="00C2118D">
            <w:pPr>
              <w:spacing w:line="240" w:lineRule="auto"/>
              <w:ind w:firstLine="0"/>
              <w:jc w:val="left"/>
              <w:rPr>
                <w:sz w:val="24"/>
                <w:szCs w:val="24"/>
              </w:rPr>
            </w:pPr>
            <w:r w:rsidRPr="002C099E">
              <w:rPr>
                <w:sz w:val="24"/>
                <w:szCs w:val="24"/>
              </w:rPr>
              <w:t>(номер корреспондентского счета банка)</w:t>
            </w:r>
          </w:p>
          <w:p w14:paraId="59AB275E"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16123750" w14:textId="77777777" w:rsidR="00F65662" w:rsidRPr="002C099E" w:rsidRDefault="00F65662" w:rsidP="00C2118D">
            <w:pPr>
              <w:spacing w:line="240" w:lineRule="auto"/>
              <w:ind w:firstLine="0"/>
              <w:jc w:val="left"/>
              <w:rPr>
                <w:sz w:val="24"/>
                <w:szCs w:val="24"/>
              </w:rPr>
            </w:pPr>
            <w:r w:rsidRPr="002C099E">
              <w:rPr>
                <w:sz w:val="24"/>
                <w:szCs w:val="24"/>
              </w:rPr>
              <w:t>(БИК банка)</w:t>
            </w:r>
          </w:p>
          <w:p w14:paraId="53E0BCB2"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6FB3E130" w14:textId="77777777" w:rsidR="00F65662" w:rsidRPr="002C099E" w:rsidRDefault="00F65662" w:rsidP="00C2118D">
            <w:pPr>
              <w:spacing w:line="240" w:lineRule="auto"/>
              <w:ind w:firstLine="0"/>
              <w:jc w:val="left"/>
              <w:rPr>
                <w:sz w:val="24"/>
                <w:szCs w:val="24"/>
              </w:rPr>
            </w:pPr>
            <w:r w:rsidRPr="002C099E">
              <w:rPr>
                <w:sz w:val="24"/>
                <w:szCs w:val="24"/>
              </w:rPr>
              <w:t>(номер телефона)</w:t>
            </w:r>
          </w:p>
          <w:p w14:paraId="62D2D72F"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4D9623E1" w14:textId="77777777" w:rsidR="00F65662" w:rsidRPr="002C099E" w:rsidRDefault="00F65662" w:rsidP="00C2118D">
            <w:pPr>
              <w:spacing w:line="240" w:lineRule="auto"/>
              <w:ind w:firstLine="0"/>
              <w:jc w:val="left"/>
              <w:rPr>
                <w:sz w:val="24"/>
                <w:szCs w:val="24"/>
              </w:rPr>
            </w:pPr>
            <w:r w:rsidRPr="002C099E">
              <w:rPr>
                <w:sz w:val="24"/>
                <w:szCs w:val="24"/>
              </w:rPr>
              <w:t>(номер факса)</w:t>
            </w:r>
          </w:p>
          <w:p w14:paraId="13EB479B" w14:textId="77777777" w:rsidR="00336503" w:rsidRPr="002C099E" w:rsidRDefault="00336503" w:rsidP="00C2118D">
            <w:pPr>
              <w:spacing w:line="240" w:lineRule="auto"/>
              <w:ind w:firstLine="0"/>
              <w:jc w:val="left"/>
              <w:rPr>
                <w:sz w:val="24"/>
                <w:szCs w:val="24"/>
              </w:rPr>
            </w:pPr>
          </w:p>
        </w:tc>
        <w:tc>
          <w:tcPr>
            <w:tcW w:w="4962" w:type="dxa"/>
            <w:gridSpan w:val="2"/>
            <w:shd w:val="clear" w:color="auto" w:fill="auto"/>
          </w:tcPr>
          <w:p w14:paraId="4426C91E" w14:textId="77777777" w:rsidR="00DD0726" w:rsidRPr="002C099E" w:rsidRDefault="00DD0726" w:rsidP="00C2118D">
            <w:pPr>
              <w:spacing w:line="240" w:lineRule="auto"/>
              <w:ind w:firstLine="0"/>
              <w:rPr>
                <w:sz w:val="24"/>
                <w:szCs w:val="24"/>
              </w:rPr>
            </w:pPr>
          </w:p>
          <w:p w14:paraId="1EFE6C80" w14:textId="77777777" w:rsidR="00DD0726" w:rsidRPr="002C099E" w:rsidRDefault="00DD0726" w:rsidP="00C2118D">
            <w:pPr>
              <w:spacing w:line="240" w:lineRule="auto"/>
              <w:ind w:firstLine="0"/>
              <w:rPr>
                <w:sz w:val="24"/>
                <w:szCs w:val="24"/>
              </w:rPr>
            </w:pPr>
          </w:p>
          <w:p w14:paraId="219533D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73F32BBA" w14:textId="77777777" w:rsidR="00F65662" w:rsidRPr="002C099E" w:rsidRDefault="00F65662" w:rsidP="00C2118D">
            <w:pPr>
              <w:spacing w:line="240" w:lineRule="auto"/>
              <w:ind w:firstLine="0"/>
              <w:rPr>
                <w:sz w:val="24"/>
                <w:szCs w:val="24"/>
              </w:rPr>
            </w:pPr>
            <w:r w:rsidRPr="002C099E">
              <w:rPr>
                <w:sz w:val="24"/>
                <w:szCs w:val="24"/>
              </w:rPr>
              <w:t>(наименование юридического лица)</w:t>
            </w:r>
          </w:p>
          <w:p w14:paraId="2D9B9CC4" w14:textId="77777777" w:rsidR="00D40FE9" w:rsidRPr="002C099E" w:rsidRDefault="00D40FE9" w:rsidP="00C2118D">
            <w:pPr>
              <w:spacing w:line="240" w:lineRule="auto"/>
              <w:ind w:firstLine="0"/>
              <w:rPr>
                <w:sz w:val="24"/>
                <w:szCs w:val="24"/>
              </w:rPr>
            </w:pPr>
            <w:r w:rsidRPr="002C099E">
              <w:rPr>
                <w:sz w:val="24"/>
                <w:szCs w:val="24"/>
              </w:rPr>
              <w:t>Место нахождения:</w:t>
            </w:r>
          </w:p>
          <w:p w14:paraId="45D9E56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53430805" w14:textId="77777777" w:rsidR="00F65662" w:rsidRPr="002C099E" w:rsidRDefault="00F65662" w:rsidP="00C2118D">
            <w:pPr>
              <w:spacing w:line="240" w:lineRule="auto"/>
              <w:ind w:firstLine="0"/>
              <w:rPr>
                <w:sz w:val="24"/>
                <w:szCs w:val="24"/>
              </w:rPr>
            </w:pPr>
          </w:p>
          <w:p w14:paraId="4D9792F7" w14:textId="77777777" w:rsidR="00DD0726" w:rsidRPr="002C099E" w:rsidRDefault="00DD0726" w:rsidP="00C2118D">
            <w:pPr>
              <w:spacing w:line="240" w:lineRule="auto"/>
              <w:ind w:firstLine="0"/>
              <w:rPr>
                <w:sz w:val="24"/>
                <w:szCs w:val="24"/>
              </w:rPr>
            </w:pPr>
          </w:p>
          <w:p w14:paraId="4AEDDDD4" w14:textId="77777777" w:rsidR="00F66D40" w:rsidRPr="002C099E" w:rsidRDefault="00F66D40" w:rsidP="00C2118D">
            <w:pPr>
              <w:spacing w:line="240" w:lineRule="auto"/>
              <w:ind w:firstLine="0"/>
              <w:rPr>
                <w:sz w:val="24"/>
                <w:szCs w:val="24"/>
              </w:rPr>
            </w:pPr>
          </w:p>
          <w:p w14:paraId="2263EE87" w14:textId="77777777" w:rsidR="00DD0726" w:rsidRPr="002C099E" w:rsidRDefault="00D40FE9" w:rsidP="00C2118D">
            <w:pPr>
              <w:spacing w:line="240" w:lineRule="auto"/>
              <w:ind w:firstLine="0"/>
              <w:rPr>
                <w:sz w:val="24"/>
                <w:szCs w:val="24"/>
              </w:rPr>
            </w:pPr>
            <w:r w:rsidRPr="002C099E">
              <w:rPr>
                <w:sz w:val="24"/>
                <w:szCs w:val="24"/>
              </w:rPr>
              <w:t>Почтовый адрес:</w:t>
            </w:r>
          </w:p>
          <w:p w14:paraId="6EC262B8"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32521718" w14:textId="77777777" w:rsidR="00DD0726" w:rsidRPr="002C099E" w:rsidRDefault="00D40FE9" w:rsidP="00C2118D">
            <w:pPr>
              <w:spacing w:line="240" w:lineRule="auto"/>
              <w:ind w:firstLine="0"/>
              <w:rPr>
                <w:sz w:val="24"/>
                <w:szCs w:val="24"/>
              </w:rPr>
            </w:pPr>
            <w:r w:rsidRPr="002C099E">
              <w:rPr>
                <w:sz w:val="24"/>
                <w:szCs w:val="24"/>
              </w:rPr>
              <w:t xml:space="preserve">ОГРН </w:t>
            </w:r>
            <w:r w:rsidR="00DD0726" w:rsidRPr="002C099E">
              <w:rPr>
                <w:sz w:val="24"/>
                <w:szCs w:val="24"/>
              </w:rPr>
              <w:t>___________________________</w:t>
            </w:r>
          </w:p>
          <w:p w14:paraId="124CBD14" w14:textId="60022D5B" w:rsidR="00F65662" w:rsidRPr="002C099E" w:rsidRDefault="00D40FE9" w:rsidP="00C2118D">
            <w:pPr>
              <w:spacing w:line="240" w:lineRule="auto"/>
              <w:ind w:firstLine="0"/>
              <w:rPr>
                <w:sz w:val="24"/>
                <w:szCs w:val="24"/>
              </w:rPr>
            </w:pPr>
            <w:r w:rsidRPr="002C099E">
              <w:rPr>
                <w:sz w:val="24"/>
                <w:szCs w:val="24"/>
              </w:rPr>
              <w:t>ИНН</w:t>
            </w:r>
            <w:r w:rsidR="004236EF" w:rsidRPr="002C099E">
              <w:rPr>
                <w:sz w:val="24"/>
                <w:szCs w:val="24"/>
              </w:rPr>
              <w:t xml:space="preserve"> ____________ </w:t>
            </w:r>
            <w:r w:rsidRPr="002C099E">
              <w:rPr>
                <w:sz w:val="24"/>
                <w:szCs w:val="24"/>
              </w:rPr>
              <w:t>КПП</w:t>
            </w:r>
            <w:r w:rsidR="00F65662" w:rsidRPr="002C099E">
              <w:rPr>
                <w:sz w:val="24"/>
                <w:szCs w:val="24"/>
              </w:rPr>
              <w:t>___________</w:t>
            </w:r>
          </w:p>
          <w:p w14:paraId="24FE5513"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4C128534" w14:textId="77777777" w:rsidR="00F65662" w:rsidRPr="002C099E" w:rsidRDefault="00F65662" w:rsidP="00C2118D">
            <w:pPr>
              <w:spacing w:line="240" w:lineRule="auto"/>
              <w:ind w:firstLine="0"/>
              <w:rPr>
                <w:sz w:val="24"/>
                <w:szCs w:val="24"/>
              </w:rPr>
            </w:pPr>
            <w:r w:rsidRPr="002C099E">
              <w:rPr>
                <w:sz w:val="24"/>
                <w:szCs w:val="24"/>
              </w:rPr>
              <w:t>(номер расчетного счета)</w:t>
            </w:r>
          </w:p>
          <w:p w14:paraId="7D8D0AC8"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26E39444" w14:textId="77777777" w:rsidR="00F65662" w:rsidRPr="002C099E" w:rsidRDefault="00F65662" w:rsidP="00C2118D">
            <w:pPr>
              <w:spacing w:line="240" w:lineRule="auto"/>
              <w:ind w:firstLine="0"/>
              <w:rPr>
                <w:sz w:val="24"/>
                <w:szCs w:val="24"/>
              </w:rPr>
            </w:pPr>
            <w:r w:rsidRPr="002C099E">
              <w:rPr>
                <w:sz w:val="24"/>
                <w:szCs w:val="24"/>
              </w:rPr>
              <w:t>(наименование банка, в котором</w:t>
            </w:r>
          </w:p>
          <w:p w14:paraId="03BBC70E" w14:textId="77777777" w:rsidR="00F65662" w:rsidRPr="002C099E" w:rsidRDefault="00F65662" w:rsidP="00C2118D">
            <w:pPr>
              <w:spacing w:line="240" w:lineRule="auto"/>
              <w:ind w:firstLine="0"/>
              <w:rPr>
                <w:sz w:val="24"/>
                <w:szCs w:val="24"/>
              </w:rPr>
            </w:pPr>
            <w:r w:rsidRPr="002C099E">
              <w:rPr>
                <w:sz w:val="24"/>
                <w:szCs w:val="24"/>
              </w:rPr>
              <w:t>открыт расчетный счет)</w:t>
            </w:r>
          </w:p>
          <w:p w14:paraId="55D00919"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28F9F9F2" w14:textId="77777777" w:rsidR="00F65662" w:rsidRPr="002C099E" w:rsidRDefault="00F65662" w:rsidP="00C2118D">
            <w:pPr>
              <w:spacing w:line="240" w:lineRule="auto"/>
              <w:ind w:firstLine="0"/>
              <w:rPr>
                <w:sz w:val="24"/>
                <w:szCs w:val="24"/>
              </w:rPr>
            </w:pPr>
            <w:r w:rsidRPr="002C099E">
              <w:rPr>
                <w:sz w:val="24"/>
                <w:szCs w:val="24"/>
              </w:rPr>
              <w:t>(номер корреспондентского счета банка)</w:t>
            </w:r>
          </w:p>
          <w:p w14:paraId="18F6880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44CDBA47" w14:textId="77777777" w:rsidR="00F65662" w:rsidRPr="002C099E" w:rsidRDefault="00F65662" w:rsidP="00C2118D">
            <w:pPr>
              <w:spacing w:line="240" w:lineRule="auto"/>
              <w:ind w:firstLine="0"/>
              <w:rPr>
                <w:sz w:val="24"/>
                <w:szCs w:val="24"/>
              </w:rPr>
            </w:pPr>
            <w:r w:rsidRPr="002C099E">
              <w:rPr>
                <w:sz w:val="24"/>
                <w:szCs w:val="24"/>
              </w:rPr>
              <w:t>(БИК банка)</w:t>
            </w:r>
          </w:p>
          <w:p w14:paraId="23701D0C"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1F171460" w14:textId="77777777" w:rsidR="00F65662" w:rsidRPr="002C099E" w:rsidRDefault="00F65662" w:rsidP="00C2118D">
            <w:pPr>
              <w:spacing w:line="240" w:lineRule="auto"/>
              <w:ind w:firstLine="0"/>
              <w:rPr>
                <w:sz w:val="24"/>
                <w:szCs w:val="24"/>
              </w:rPr>
            </w:pPr>
            <w:r w:rsidRPr="002C099E">
              <w:rPr>
                <w:sz w:val="24"/>
                <w:szCs w:val="24"/>
              </w:rPr>
              <w:t>(номер телефона)</w:t>
            </w:r>
          </w:p>
          <w:p w14:paraId="5375777F"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5C762E0F" w14:textId="77777777" w:rsidR="00F65662" w:rsidRPr="00C2118D" w:rsidRDefault="00F65662" w:rsidP="00C2118D">
            <w:pPr>
              <w:spacing w:line="240" w:lineRule="auto"/>
              <w:ind w:firstLine="0"/>
              <w:rPr>
                <w:sz w:val="24"/>
                <w:szCs w:val="24"/>
              </w:rPr>
            </w:pPr>
            <w:r w:rsidRPr="002C099E">
              <w:rPr>
                <w:sz w:val="24"/>
                <w:szCs w:val="24"/>
              </w:rPr>
              <w:t>(номер факса)</w:t>
            </w:r>
          </w:p>
          <w:p w14:paraId="3CD1D702" w14:textId="77777777" w:rsidR="00336503" w:rsidRPr="00C2118D" w:rsidRDefault="00336503" w:rsidP="00C2118D">
            <w:pPr>
              <w:spacing w:line="240" w:lineRule="auto"/>
              <w:ind w:firstLine="0"/>
              <w:rPr>
                <w:sz w:val="24"/>
                <w:szCs w:val="24"/>
              </w:rPr>
            </w:pPr>
          </w:p>
        </w:tc>
      </w:tr>
      <w:tr w:rsidR="0016193C" w:rsidRPr="0016193C" w14:paraId="0F9FDE83" w14:textId="77777777" w:rsidTr="0065577B">
        <w:tblPrEx>
          <w:tblLook w:val="0000" w:firstRow="0" w:lastRow="0" w:firstColumn="0" w:lastColumn="0" w:noHBand="0" w:noVBand="0"/>
        </w:tblPrEx>
        <w:trPr>
          <w:gridAfter w:val="1"/>
          <w:wAfter w:w="319" w:type="dxa"/>
        </w:trPr>
        <w:tc>
          <w:tcPr>
            <w:tcW w:w="4785" w:type="dxa"/>
            <w:shd w:val="clear" w:color="auto" w:fill="auto"/>
          </w:tcPr>
          <w:p w14:paraId="75248AB6" w14:textId="77777777" w:rsidR="0016193C" w:rsidRPr="0065577B" w:rsidRDefault="0016193C" w:rsidP="0016193C">
            <w:pPr>
              <w:spacing w:line="240" w:lineRule="auto"/>
              <w:ind w:firstLine="0"/>
              <w:jc w:val="left"/>
              <w:rPr>
                <w:sz w:val="24"/>
                <w:szCs w:val="24"/>
              </w:rPr>
            </w:pPr>
          </w:p>
          <w:p w14:paraId="15EA5CEF" w14:textId="77777777" w:rsidR="0016193C" w:rsidRPr="0065577B" w:rsidRDefault="0016193C" w:rsidP="0016193C">
            <w:pPr>
              <w:spacing w:line="240" w:lineRule="auto"/>
              <w:ind w:firstLine="0"/>
              <w:jc w:val="left"/>
              <w:rPr>
                <w:sz w:val="24"/>
                <w:szCs w:val="24"/>
              </w:rPr>
            </w:pPr>
            <w:r w:rsidRPr="0065577B">
              <w:rPr>
                <w:sz w:val="24"/>
                <w:szCs w:val="24"/>
              </w:rPr>
              <w:t xml:space="preserve">_______________ / _______________ </w:t>
            </w:r>
          </w:p>
          <w:p w14:paraId="5AFBF731" w14:textId="77777777" w:rsidR="0016193C" w:rsidRPr="0065577B" w:rsidRDefault="0016193C" w:rsidP="0016193C">
            <w:pPr>
              <w:spacing w:line="240" w:lineRule="auto"/>
              <w:ind w:firstLine="0"/>
              <w:jc w:val="left"/>
              <w:rPr>
                <w:sz w:val="24"/>
                <w:szCs w:val="24"/>
              </w:rPr>
            </w:pPr>
          </w:p>
        </w:tc>
        <w:tc>
          <w:tcPr>
            <w:tcW w:w="4786" w:type="dxa"/>
            <w:gridSpan w:val="2"/>
            <w:shd w:val="clear" w:color="auto" w:fill="auto"/>
          </w:tcPr>
          <w:p w14:paraId="0F46FFC0" w14:textId="77777777" w:rsidR="0016193C" w:rsidRPr="0065577B" w:rsidRDefault="0016193C" w:rsidP="0016193C">
            <w:pPr>
              <w:spacing w:line="240" w:lineRule="auto"/>
              <w:ind w:firstLine="0"/>
              <w:jc w:val="left"/>
              <w:rPr>
                <w:sz w:val="24"/>
                <w:szCs w:val="24"/>
              </w:rPr>
            </w:pPr>
          </w:p>
          <w:p w14:paraId="31CE2046" w14:textId="77777777" w:rsidR="0016193C" w:rsidRPr="0065577B" w:rsidRDefault="0016193C" w:rsidP="0016193C">
            <w:pPr>
              <w:spacing w:line="240" w:lineRule="auto"/>
              <w:ind w:firstLine="0"/>
              <w:jc w:val="left"/>
              <w:rPr>
                <w:sz w:val="24"/>
                <w:szCs w:val="24"/>
              </w:rPr>
            </w:pPr>
            <w:r w:rsidRPr="0065577B">
              <w:rPr>
                <w:sz w:val="24"/>
                <w:szCs w:val="24"/>
              </w:rPr>
              <w:t xml:space="preserve">_______________ / _______________ </w:t>
            </w:r>
          </w:p>
          <w:p w14:paraId="4BB8E7C2" w14:textId="77777777" w:rsidR="0016193C" w:rsidRPr="0065577B" w:rsidRDefault="0016193C" w:rsidP="0016193C">
            <w:pPr>
              <w:spacing w:line="240" w:lineRule="auto"/>
              <w:ind w:firstLine="0"/>
              <w:jc w:val="left"/>
              <w:rPr>
                <w:sz w:val="24"/>
                <w:szCs w:val="24"/>
              </w:rPr>
            </w:pPr>
          </w:p>
        </w:tc>
      </w:tr>
    </w:tbl>
    <w:p w14:paraId="032803B0" w14:textId="77777777" w:rsidR="00A104C0" w:rsidRDefault="00A104C0" w:rsidP="00A60389">
      <w:pPr>
        <w:spacing w:line="240" w:lineRule="auto"/>
        <w:rPr>
          <w:sz w:val="22"/>
          <w:szCs w:val="22"/>
        </w:rPr>
        <w:sectPr w:rsidR="00A104C0" w:rsidSect="005236AD">
          <w:headerReference w:type="default" r:id="rId17"/>
          <w:footerReference w:type="default" r:id="rId18"/>
          <w:headerReference w:type="first" r:id="rId19"/>
          <w:pgSz w:w="11906" w:h="16838" w:code="9"/>
          <w:pgMar w:top="1134" w:right="851" w:bottom="851" w:left="1418" w:header="709" w:footer="709" w:gutter="0"/>
          <w:cols w:space="708"/>
          <w:titlePg/>
          <w:docGrid w:linePitch="381"/>
        </w:sectPr>
      </w:pPr>
    </w:p>
    <w:p w14:paraId="31221DFA" w14:textId="77777777" w:rsidR="00B572E1" w:rsidRPr="009D737C" w:rsidRDefault="00B572E1" w:rsidP="0068053B">
      <w:pPr>
        <w:spacing w:line="240" w:lineRule="auto"/>
        <w:ind w:left="5103" w:firstLine="0"/>
        <w:jc w:val="right"/>
        <w:rPr>
          <w:sz w:val="24"/>
          <w:szCs w:val="24"/>
        </w:rPr>
      </w:pPr>
      <w:r w:rsidRPr="009D737C">
        <w:rPr>
          <w:sz w:val="24"/>
          <w:szCs w:val="24"/>
        </w:rPr>
        <w:t>Приложение № 1</w:t>
      </w:r>
    </w:p>
    <w:p w14:paraId="13AE4A29" w14:textId="77777777" w:rsidR="009D737C" w:rsidRPr="009D737C" w:rsidRDefault="00B572E1" w:rsidP="0068053B">
      <w:pPr>
        <w:spacing w:line="240" w:lineRule="auto"/>
        <w:ind w:left="5103" w:firstLine="0"/>
        <w:jc w:val="right"/>
        <w:rPr>
          <w:sz w:val="24"/>
          <w:szCs w:val="24"/>
        </w:rPr>
      </w:pPr>
      <w:r w:rsidRPr="009D737C">
        <w:rPr>
          <w:sz w:val="24"/>
          <w:szCs w:val="24"/>
        </w:rPr>
        <w:t>к Договору подряда</w:t>
      </w:r>
    </w:p>
    <w:p w14:paraId="04E4CBA7" w14:textId="1DED90AE" w:rsidR="00B572E1" w:rsidRPr="0011470E" w:rsidRDefault="00043A8F" w:rsidP="0068053B">
      <w:pPr>
        <w:spacing w:line="240" w:lineRule="auto"/>
        <w:jc w:val="right"/>
        <w:rPr>
          <w:sz w:val="24"/>
          <w:szCs w:val="24"/>
        </w:rPr>
      </w:pPr>
      <w:r w:rsidRPr="009D737C">
        <w:rPr>
          <w:sz w:val="24"/>
          <w:szCs w:val="24"/>
        </w:rPr>
        <w:t>№ 1050-…-</w:t>
      </w:r>
      <w:r w:rsidR="002835E1">
        <w:rPr>
          <w:sz w:val="24"/>
          <w:szCs w:val="24"/>
        </w:rPr>
        <w:t>2026</w:t>
      </w:r>
      <w:r w:rsidRPr="009D737C">
        <w:rPr>
          <w:sz w:val="24"/>
          <w:szCs w:val="24"/>
        </w:rPr>
        <w:t>/</w:t>
      </w:r>
      <w:r w:rsidR="0011470E" w:rsidRPr="0068053B">
        <w:rPr>
          <w:sz w:val="24"/>
          <w:szCs w:val="24"/>
        </w:rPr>
        <w:t>0026</w:t>
      </w:r>
      <w:r w:rsidR="002835E1">
        <w:rPr>
          <w:sz w:val="24"/>
          <w:szCs w:val="24"/>
        </w:rPr>
        <w:t>-КОРП</w:t>
      </w:r>
      <w:r w:rsidR="0011470E" w:rsidRPr="0068053B">
        <w:rPr>
          <w:sz w:val="24"/>
          <w:szCs w:val="24"/>
        </w:rPr>
        <w:t xml:space="preserve"> </w:t>
      </w:r>
      <w:r w:rsidR="002835E1">
        <w:rPr>
          <w:sz w:val="24"/>
          <w:szCs w:val="24"/>
        </w:rPr>
        <w:t>ДКУ</w:t>
      </w:r>
      <w:r w:rsidRPr="009D737C">
        <w:rPr>
          <w:sz w:val="24"/>
          <w:szCs w:val="24"/>
        </w:rPr>
        <w:t>-</w:t>
      </w:r>
      <w:r w:rsidR="002835E1">
        <w:rPr>
          <w:sz w:val="24"/>
          <w:szCs w:val="24"/>
        </w:rPr>
        <w:t>2026</w:t>
      </w:r>
      <w:r w:rsidR="0011470E" w:rsidRPr="0068053B">
        <w:rPr>
          <w:sz w:val="24"/>
          <w:szCs w:val="24"/>
        </w:rPr>
        <w:t>-ВолГЭС</w:t>
      </w:r>
    </w:p>
    <w:p w14:paraId="58658941" w14:textId="6381ECE5" w:rsidR="00B572E1" w:rsidRPr="009D737C" w:rsidRDefault="00B572E1" w:rsidP="0068053B">
      <w:pPr>
        <w:spacing w:line="240" w:lineRule="auto"/>
        <w:ind w:left="5103" w:firstLine="0"/>
        <w:jc w:val="right"/>
        <w:rPr>
          <w:sz w:val="24"/>
          <w:szCs w:val="24"/>
        </w:rPr>
      </w:pPr>
      <w:r w:rsidRPr="009D737C">
        <w:rPr>
          <w:sz w:val="24"/>
          <w:szCs w:val="24"/>
        </w:rPr>
        <w:t xml:space="preserve">от «____» __________ </w:t>
      </w:r>
      <w:r w:rsidR="002835E1">
        <w:rPr>
          <w:sz w:val="24"/>
          <w:szCs w:val="24"/>
        </w:rPr>
        <w:t>2026</w:t>
      </w:r>
      <w:r w:rsidRPr="009D737C">
        <w:rPr>
          <w:sz w:val="24"/>
          <w:szCs w:val="24"/>
        </w:rPr>
        <w:t xml:space="preserve"> г.</w:t>
      </w:r>
    </w:p>
    <w:p w14:paraId="4A4F564F" w14:textId="77777777" w:rsidR="00B572E1" w:rsidRDefault="00B572E1" w:rsidP="009D737C">
      <w:pPr>
        <w:spacing w:line="240" w:lineRule="auto"/>
        <w:ind w:firstLine="0"/>
        <w:rPr>
          <w:b/>
          <w:sz w:val="24"/>
          <w:szCs w:val="24"/>
        </w:rPr>
      </w:pPr>
    </w:p>
    <w:p w14:paraId="60AEEA6A" w14:textId="77777777" w:rsidR="00B572E1" w:rsidRDefault="00B572E1" w:rsidP="009D737C">
      <w:pPr>
        <w:spacing w:line="240" w:lineRule="auto"/>
        <w:ind w:firstLine="0"/>
        <w:rPr>
          <w:b/>
          <w:sz w:val="24"/>
          <w:szCs w:val="24"/>
        </w:rPr>
      </w:pPr>
    </w:p>
    <w:p w14:paraId="3163DCEB" w14:textId="4802CD49" w:rsidR="00B572E1" w:rsidRPr="00F43F0D" w:rsidRDefault="00B572E1" w:rsidP="00C2118D">
      <w:pPr>
        <w:spacing w:line="240" w:lineRule="auto"/>
        <w:ind w:firstLine="0"/>
        <w:jc w:val="center"/>
        <w:rPr>
          <w:b/>
          <w:sz w:val="24"/>
          <w:szCs w:val="24"/>
        </w:rPr>
      </w:pPr>
      <w:r w:rsidRPr="00F43F0D">
        <w:rPr>
          <w:b/>
          <w:sz w:val="24"/>
          <w:szCs w:val="24"/>
        </w:rPr>
        <w:t>ТЕХНИЧЕСК</w:t>
      </w:r>
      <w:r w:rsidR="007A24B0">
        <w:rPr>
          <w:b/>
          <w:sz w:val="24"/>
          <w:szCs w:val="24"/>
        </w:rPr>
        <w:t>ИЕ ТРЕБОВАНИЯ</w:t>
      </w:r>
    </w:p>
    <w:p w14:paraId="5F1EF93D" w14:textId="77777777" w:rsidR="00B572E1" w:rsidRPr="00F43F0D" w:rsidRDefault="00B572E1" w:rsidP="00B572E1">
      <w:pPr>
        <w:spacing w:line="240" w:lineRule="auto"/>
        <w:ind w:firstLine="0"/>
        <w:rPr>
          <w:sz w:val="24"/>
          <w:szCs w:val="24"/>
        </w:rPr>
      </w:pPr>
    </w:p>
    <w:p w14:paraId="424C7925" w14:textId="77777777" w:rsidR="00B572E1" w:rsidRPr="00F43F0D" w:rsidRDefault="00B572E1" w:rsidP="00B572E1">
      <w:pPr>
        <w:spacing w:line="240" w:lineRule="auto"/>
        <w:ind w:firstLine="0"/>
        <w:rPr>
          <w:sz w:val="24"/>
          <w:szCs w:val="24"/>
        </w:rPr>
      </w:pPr>
    </w:p>
    <w:p w14:paraId="0AD04E12" w14:textId="77777777" w:rsidR="00B572E1" w:rsidRPr="00F43F0D" w:rsidRDefault="00B572E1" w:rsidP="00B572E1">
      <w:pPr>
        <w:spacing w:line="240" w:lineRule="auto"/>
        <w:ind w:firstLine="0"/>
        <w:rPr>
          <w:sz w:val="24"/>
          <w:szCs w:val="24"/>
        </w:rPr>
      </w:pPr>
    </w:p>
    <w:p w14:paraId="744FC2E8" w14:textId="77777777" w:rsidR="00B572E1" w:rsidRPr="00F43F0D" w:rsidRDefault="00B572E1" w:rsidP="00B572E1">
      <w:pPr>
        <w:spacing w:line="240" w:lineRule="auto"/>
        <w:ind w:firstLine="0"/>
        <w:rPr>
          <w:sz w:val="24"/>
          <w:szCs w:val="24"/>
        </w:rPr>
      </w:pPr>
    </w:p>
    <w:p w14:paraId="32F52B3A" w14:textId="77777777" w:rsidR="00B572E1" w:rsidRPr="00F43F0D" w:rsidRDefault="00B572E1" w:rsidP="00B572E1">
      <w:pPr>
        <w:spacing w:line="240" w:lineRule="auto"/>
        <w:ind w:firstLine="0"/>
        <w:rPr>
          <w:sz w:val="24"/>
          <w:szCs w:val="24"/>
        </w:rPr>
      </w:pPr>
    </w:p>
    <w:p w14:paraId="02882E1C" w14:textId="77777777" w:rsidR="00B572E1" w:rsidRPr="00F43F0D" w:rsidRDefault="00B572E1" w:rsidP="00B572E1">
      <w:pPr>
        <w:spacing w:line="240" w:lineRule="auto"/>
        <w:ind w:firstLine="0"/>
        <w:rPr>
          <w:sz w:val="24"/>
          <w:szCs w:val="24"/>
        </w:rPr>
      </w:pPr>
    </w:p>
    <w:p w14:paraId="3D5D9A13" w14:textId="77777777" w:rsidR="00B572E1" w:rsidRPr="00F43F0D" w:rsidRDefault="00B572E1" w:rsidP="00B572E1">
      <w:pPr>
        <w:spacing w:line="240" w:lineRule="auto"/>
        <w:ind w:firstLine="0"/>
        <w:rPr>
          <w:sz w:val="24"/>
          <w:szCs w:val="24"/>
        </w:rPr>
      </w:pPr>
    </w:p>
    <w:p w14:paraId="4AECA3B2" w14:textId="77777777" w:rsidR="00B572E1" w:rsidRPr="00F43F0D" w:rsidRDefault="00B572E1" w:rsidP="00B572E1">
      <w:pPr>
        <w:spacing w:line="240" w:lineRule="auto"/>
        <w:ind w:firstLine="0"/>
        <w:rPr>
          <w:sz w:val="24"/>
          <w:szCs w:val="24"/>
        </w:rPr>
      </w:pPr>
    </w:p>
    <w:p w14:paraId="7350B782" w14:textId="77777777" w:rsidR="00B572E1" w:rsidRPr="00F43F0D" w:rsidRDefault="00B572E1" w:rsidP="00B572E1">
      <w:pPr>
        <w:spacing w:line="240" w:lineRule="auto"/>
        <w:ind w:firstLine="0"/>
        <w:rPr>
          <w:sz w:val="24"/>
          <w:szCs w:val="24"/>
        </w:rPr>
      </w:pPr>
    </w:p>
    <w:p w14:paraId="7A9CD9E1" w14:textId="77777777" w:rsidR="00B572E1" w:rsidRPr="00F43F0D" w:rsidRDefault="00B572E1" w:rsidP="00B572E1">
      <w:pPr>
        <w:spacing w:line="240" w:lineRule="auto"/>
        <w:ind w:firstLine="0"/>
        <w:rPr>
          <w:sz w:val="24"/>
          <w:szCs w:val="24"/>
        </w:rPr>
      </w:pPr>
    </w:p>
    <w:p w14:paraId="6E5F7D0E" w14:textId="77777777" w:rsidR="00B572E1" w:rsidRPr="00F43F0D" w:rsidRDefault="00B572E1" w:rsidP="00B572E1">
      <w:pPr>
        <w:spacing w:line="240" w:lineRule="auto"/>
        <w:ind w:firstLine="0"/>
        <w:rPr>
          <w:sz w:val="24"/>
          <w:szCs w:val="24"/>
        </w:rPr>
      </w:pPr>
    </w:p>
    <w:p w14:paraId="604D66B7" w14:textId="77777777" w:rsidR="00B572E1" w:rsidRPr="00F43F0D" w:rsidRDefault="00B572E1" w:rsidP="00B572E1">
      <w:pPr>
        <w:spacing w:line="240" w:lineRule="auto"/>
        <w:ind w:firstLine="0"/>
        <w:rPr>
          <w:sz w:val="24"/>
          <w:szCs w:val="24"/>
        </w:rPr>
      </w:pPr>
    </w:p>
    <w:p w14:paraId="146A5239" w14:textId="77777777" w:rsidR="00B572E1" w:rsidRPr="00777ACD" w:rsidRDefault="00B572E1" w:rsidP="009D737C">
      <w:pPr>
        <w:spacing w:line="240" w:lineRule="auto"/>
        <w:ind w:firstLine="0"/>
        <w:rPr>
          <w:sz w:val="24"/>
        </w:rPr>
      </w:pPr>
    </w:p>
    <w:p w14:paraId="4DE12315" w14:textId="77777777" w:rsidR="00B572E1" w:rsidRPr="00777ACD" w:rsidRDefault="00B572E1" w:rsidP="00B572E1">
      <w:pPr>
        <w:spacing w:line="240" w:lineRule="auto"/>
        <w:ind w:firstLine="0"/>
        <w:rPr>
          <w:sz w:val="24"/>
        </w:rPr>
      </w:pPr>
    </w:p>
    <w:tbl>
      <w:tblPr>
        <w:tblW w:w="0" w:type="auto"/>
        <w:tblLook w:val="0000" w:firstRow="0" w:lastRow="0" w:firstColumn="0" w:lastColumn="0" w:noHBand="0" w:noVBand="0"/>
      </w:tblPr>
      <w:tblGrid>
        <w:gridCol w:w="4785"/>
        <w:gridCol w:w="4786"/>
      </w:tblGrid>
      <w:tr w:rsidR="00B572E1" w:rsidRPr="001A7726" w14:paraId="3CB89550" w14:textId="77777777" w:rsidTr="00835904">
        <w:tc>
          <w:tcPr>
            <w:tcW w:w="4785" w:type="dxa"/>
          </w:tcPr>
          <w:p w14:paraId="510BB651" w14:textId="77777777" w:rsidR="00B572E1" w:rsidRPr="001A7726" w:rsidRDefault="00B572E1" w:rsidP="00835904">
            <w:pPr>
              <w:spacing w:line="240" w:lineRule="auto"/>
              <w:ind w:firstLine="0"/>
              <w:rPr>
                <w:b/>
                <w:sz w:val="24"/>
              </w:rPr>
            </w:pPr>
            <w:r w:rsidRPr="001A7726">
              <w:rPr>
                <w:b/>
                <w:sz w:val="24"/>
              </w:rPr>
              <w:t>Заказчик:</w:t>
            </w:r>
          </w:p>
        </w:tc>
        <w:tc>
          <w:tcPr>
            <w:tcW w:w="4786" w:type="dxa"/>
          </w:tcPr>
          <w:p w14:paraId="495E2B86" w14:textId="77777777" w:rsidR="00B572E1" w:rsidRPr="001A7726" w:rsidRDefault="00B572E1" w:rsidP="00835904">
            <w:pPr>
              <w:spacing w:line="240" w:lineRule="auto"/>
              <w:ind w:firstLine="0"/>
              <w:rPr>
                <w:b/>
                <w:sz w:val="24"/>
              </w:rPr>
            </w:pPr>
            <w:r w:rsidRPr="001A7726">
              <w:rPr>
                <w:b/>
                <w:sz w:val="24"/>
              </w:rPr>
              <w:t>Подрядчик:</w:t>
            </w:r>
          </w:p>
        </w:tc>
      </w:tr>
      <w:tr w:rsidR="00B572E1" w:rsidRPr="00F43F0D" w14:paraId="32322336" w14:textId="77777777" w:rsidTr="00835904">
        <w:tc>
          <w:tcPr>
            <w:tcW w:w="4785" w:type="dxa"/>
          </w:tcPr>
          <w:p w14:paraId="1044EB8B" w14:textId="77777777" w:rsidR="00B572E1" w:rsidRPr="00F43F0D" w:rsidRDefault="00B572E1" w:rsidP="00835904">
            <w:pPr>
              <w:spacing w:line="240" w:lineRule="auto"/>
              <w:ind w:firstLine="0"/>
              <w:rPr>
                <w:sz w:val="22"/>
                <w:szCs w:val="22"/>
              </w:rPr>
            </w:pPr>
          </w:p>
          <w:p w14:paraId="3F0CDFEE" w14:textId="77777777" w:rsidR="00B572E1" w:rsidRPr="00F43F0D" w:rsidRDefault="00B572E1" w:rsidP="00835904">
            <w:pPr>
              <w:spacing w:line="240" w:lineRule="auto"/>
              <w:ind w:firstLine="0"/>
              <w:rPr>
                <w:sz w:val="22"/>
                <w:szCs w:val="22"/>
              </w:rPr>
            </w:pPr>
          </w:p>
          <w:p w14:paraId="6BF77C48" w14:textId="77777777" w:rsidR="00B572E1" w:rsidRPr="00F43F0D" w:rsidRDefault="00B572E1" w:rsidP="00835904">
            <w:pPr>
              <w:spacing w:line="240" w:lineRule="auto"/>
              <w:ind w:firstLine="0"/>
              <w:rPr>
                <w:sz w:val="22"/>
                <w:szCs w:val="22"/>
              </w:rPr>
            </w:pPr>
            <w:r w:rsidRPr="00F43F0D">
              <w:rPr>
                <w:sz w:val="22"/>
                <w:szCs w:val="22"/>
              </w:rPr>
              <w:t xml:space="preserve">_______________ / _______________ </w:t>
            </w:r>
          </w:p>
          <w:p w14:paraId="1067D9A9" w14:textId="77777777" w:rsidR="00B572E1" w:rsidRPr="00F43F0D" w:rsidRDefault="00B572E1" w:rsidP="00835904">
            <w:pPr>
              <w:spacing w:line="240" w:lineRule="auto"/>
              <w:ind w:firstLine="0"/>
              <w:rPr>
                <w:sz w:val="22"/>
                <w:szCs w:val="22"/>
              </w:rPr>
            </w:pPr>
          </w:p>
        </w:tc>
        <w:tc>
          <w:tcPr>
            <w:tcW w:w="4786" w:type="dxa"/>
          </w:tcPr>
          <w:p w14:paraId="7B15D37A" w14:textId="77777777" w:rsidR="00B572E1" w:rsidRPr="00F43F0D" w:rsidRDefault="00B572E1" w:rsidP="00835904">
            <w:pPr>
              <w:spacing w:line="240" w:lineRule="auto"/>
              <w:ind w:firstLine="0"/>
              <w:rPr>
                <w:sz w:val="22"/>
                <w:szCs w:val="22"/>
              </w:rPr>
            </w:pPr>
          </w:p>
          <w:p w14:paraId="0F5EDA2C" w14:textId="77777777" w:rsidR="00B572E1" w:rsidRPr="00F43F0D" w:rsidRDefault="00B572E1" w:rsidP="00835904">
            <w:pPr>
              <w:spacing w:line="240" w:lineRule="auto"/>
              <w:ind w:firstLine="0"/>
              <w:rPr>
                <w:sz w:val="22"/>
                <w:szCs w:val="22"/>
              </w:rPr>
            </w:pPr>
          </w:p>
          <w:p w14:paraId="44E47E5C" w14:textId="77777777" w:rsidR="00B572E1" w:rsidRPr="00F43F0D" w:rsidRDefault="00B572E1" w:rsidP="00835904">
            <w:pPr>
              <w:spacing w:line="240" w:lineRule="auto"/>
              <w:ind w:firstLine="0"/>
              <w:rPr>
                <w:sz w:val="22"/>
                <w:szCs w:val="22"/>
              </w:rPr>
            </w:pPr>
            <w:r w:rsidRPr="00F43F0D">
              <w:rPr>
                <w:sz w:val="22"/>
                <w:szCs w:val="22"/>
              </w:rPr>
              <w:t xml:space="preserve">_______________ / _______________ </w:t>
            </w:r>
          </w:p>
          <w:p w14:paraId="0CD067FE" w14:textId="77777777" w:rsidR="00B572E1" w:rsidRPr="00F43F0D" w:rsidRDefault="00B572E1" w:rsidP="00835904">
            <w:pPr>
              <w:spacing w:line="240" w:lineRule="auto"/>
              <w:ind w:firstLine="0"/>
              <w:rPr>
                <w:sz w:val="22"/>
                <w:szCs w:val="22"/>
              </w:rPr>
            </w:pPr>
          </w:p>
        </w:tc>
      </w:tr>
    </w:tbl>
    <w:p w14:paraId="521D395E" w14:textId="77777777" w:rsidR="00933D09" w:rsidRPr="00F43F0D" w:rsidRDefault="00933D09" w:rsidP="0068053B">
      <w:pPr>
        <w:spacing w:line="240" w:lineRule="auto"/>
        <w:ind w:firstLine="0"/>
        <w:jc w:val="left"/>
        <w:rPr>
          <w:sz w:val="22"/>
          <w:szCs w:val="22"/>
        </w:rPr>
      </w:pPr>
    </w:p>
    <w:p w14:paraId="462EAF67" w14:textId="77777777" w:rsidR="00762E31" w:rsidRDefault="00762E31" w:rsidP="00157ED5">
      <w:pPr>
        <w:spacing w:line="240" w:lineRule="auto"/>
        <w:ind w:left="5103" w:firstLine="0"/>
        <w:rPr>
          <w:sz w:val="22"/>
          <w:szCs w:val="22"/>
        </w:rPr>
        <w:sectPr w:rsidR="00762E31" w:rsidSect="0016193C">
          <w:headerReference w:type="default" r:id="rId20"/>
          <w:footerReference w:type="default" r:id="rId21"/>
          <w:pgSz w:w="11906" w:h="16838" w:code="9"/>
          <w:pgMar w:top="567" w:right="567" w:bottom="567" w:left="1418" w:header="567" w:footer="284" w:gutter="0"/>
          <w:cols w:space="708"/>
          <w:docGrid w:linePitch="381"/>
        </w:sectPr>
      </w:pPr>
    </w:p>
    <w:p w14:paraId="080BDD9C" w14:textId="4E0BAC80" w:rsidR="00933D09" w:rsidRPr="0068053B" w:rsidRDefault="00933D09" w:rsidP="0068053B">
      <w:pPr>
        <w:spacing w:line="240" w:lineRule="auto"/>
        <w:ind w:left="5103" w:firstLine="0"/>
        <w:jc w:val="right"/>
        <w:rPr>
          <w:sz w:val="24"/>
          <w:szCs w:val="24"/>
          <w:lang w:val="en-US"/>
        </w:rPr>
      </w:pPr>
      <w:r w:rsidRPr="00110459">
        <w:rPr>
          <w:sz w:val="24"/>
          <w:szCs w:val="24"/>
        </w:rPr>
        <w:t xml:space="preserve">Приложение № </w:t>
      </w:r>
      <w:r w:rsidR="00F566BC">
        <w:rPr>
          <w:sz w:val="24"/>
          <w:szCs w:val="24"/>
          <w:lang w:val="en-US"/>
        </w:rPr>
        <w:t>2</w:t>
      </w:r>
    </w:p>
    <w:p w14:paraId="3E9CF8B8"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6FE795F"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203FBC8B" w14:textId="7EDFDD5B" w:rsidR="00933D09" w:rsidRDefault="0011470E" w:rsidP="0068053B">
      <w:pPr>
        <w:spacing w:line="240" w:lineRule="auto"/>
        <w:jc w:val="right"/>
        <w:rPr>
          <w:sz w:val="22"/>
          <w:szCs w:val="22"/>
        </w:rPr>
      </w:pPr>
      <w:r w:rsidRPr="009D737C">
        <w:rPr>
          <w:sz w:val="24"/>
          <w:szCs w:val="24"/>
        </w:rPr>
        <w:t xml:space="preserve">от «____» __________ </w:t>
      </w:r>
      <w:r>
        <w:rPr>
          <w:sz w:val="24"/>
          <w:szCs w:val="24"/>
        </w:rPr>
        <w:t>2026</w:t>
      </w:r>
      <w:r w:rsidRPr="009D737C">
        <w:rPr>
          <w:sz w:val="24"/>
          <w:szCs w:val="24"/>
        </w:rPr>
        <w:t xml:space="preserve"> г</w:t>
      </w:r>
      <w:r w:rsidRPr="00110459" w:rsidDel="0011470E">
        <w:rPr>
          <w:sz w:val="24"/>
          <w:szCs w:val="24"/>
        </w:rPr>
        <w:t xml:space="preserve"> </w:t>
      </w:r>
    </w:p>
    <w:p w14:paraId="6DA2C34C" w14:textId="3287E730" w:rsidR="00BB4425" w:rsidRDefault="00BB4425" w:rsidP="00933D09">
      <w:pPr>
        <w:spacing w:line="240" w:lineRule="auto"/>
        <w:rPr>
          <w:sz w:val="22"/>
          <w:szCs w:val="22"/>
        </w:rPr>
      </w:pPr>
    </w:p>
    <w:p w14:paraId="22BCDA68" w14:textId="77777777" w:rsidR="0011470E" w:rsidRPr="00F43F0D" w:rsidRDefault="0011470E" w:rsidP="00933D09">
      <w:pPr>
        <w:spacing w:line="240" w:lineRule="auto"/>
        <w:rPr>
          <w:sz w:val="22"/>
          <w:szCs w:val="22"/>
        </w:rPr>
      </w:pPr>
    </w:p>
    <w:p w14:paraId="45B0AD79" w14:textId="74879BE6" w:rsidR="00933D09" w:rsidRPr="00F43F0D" w:rsidRDefault="00BC2B22" w:rsidP="00933D09">
      <w:pPr>
        <w:spacing w:line="240" w:lineRule="auto"/>
        <w:ind w:firstLine="0"/>
        <w:jc w:val="center"/>
        <w:rPr>
          <w:b/>
          <w:sz w:val="24"/>
          <w:szCs w:val="24"/>
        </w:rPr>
      </w:pPr>
      <w:r>
        <w:rPr>
          <w:b/>
          <w:sz w:val="24"/>
          <w:szCs w:val="24"/>
        </w:rPr>
        <w:t>СВОДНЫЙ СМЕТНЫЙ РАСЧЕТ С ПРИЛОЖЕНИЯМИ</w:t>
      </w:r>
    </w:p>
    <w:p w14:paraId="25FBC570" w14:textId="77777777" w:rsidR="00933D09" w:rsidRPr="00F43F0D" w:rsidRDefault="00933D09" w:rsidP="00933D09">
      <w:pPr>
        <w:spacing w:line="240" w:lineRule="auto"/>
        <w:rPr>
          <w:sz w:val="24"/>
          <w:szCs w:val="24"/>
        </w:rPr>
      </w:pPr>
    </w:p>
    <w:p w14:paraId="46D2224B" w14:textId="77777777" w:rsidR="00933D09" w:rsidRPr="00F43F0D" w:rsidRDefault="00933D09" w:rsidP="00933D09">
      <w:pPr>
        <w:spacing w:line="240" w:lineRule="auto"/>
        <w:rPr>
          <w:sz w:val="24"/>
          <w:szCs w:val="24"/>
        </w:rPr>
      </w:pPr>
    </w:p>
    <w:p w14:paraId="067A7177" w14:textId="77777777" w:rsidR="00933D09" w:rsidRPr="00F43F0D" w:rsidRDefault="00933D09" w:rsidP="00933D09">
      <w:pPr>
        <w:spacing w:line="240" w:lineRule="auto"/>
        <w:rPr>
          <w:sz w:val="24"/>
          <w:szCs w:val="24"/>
        </w:rPr>
      </w:pPr>
    </w:p>
    <w:p w14:paraId="225F8A05" w14:textId="77777777" w:rsidR="00933D09" w:rsidRPr="00F43F0D" w:rsidRDefault="00933D09" w:rsidP="00933D09">
      <w:pPr>
        <w:spacing w:line="240" w:lineRule="auto"/>
        <w:rPr>
          <w:sz w:val="24"/>
          <w:szCs w:val="24"/>
        </w:rPr>
      </w:pPr>
    </w:p>
    <w:p w14:paraId="463EA69A" w14:textId="77777777" w:rsidR="00933D09" w:rsidRPr="00F43F0D" w:rsidRDefault="00933D09" w:rsidP="00933D09">
      <w:pPr>
        <w:spacing w:line="240" w:lineRule="auto"/>
        <w:rPr>
          <w:sz w:val="24"/>
          <w:szCs w:val="24"/>
        </w:rPr>
      </w:pPr>
    </w:p>
    <w:p w14:paraId="6C8A320B" w14:textId="77777777" w:rsidR="00933D09" w:rsidRPr="00F43F0D" w:rsidRDefault="00933D09" w:rsidP="00933D09">
      <w:pPr>
        <w:spacing w:line="240" w:lineRule="auto"/>
        <w:rPr>
          <w:sz w:val="24"/>
          <w:szCs w:val="24"/>
        </w:rPr>
      </w:pPr>
    </w:p>
    <w:p w14:paraId="0CAEB082" w14:textId="77777777" w:rsidR="00933D09" w:rsidRPr="00F43F0D" w:rsidRDefault="00933D09" w:rsidP="00933D09">
      <w:pPr>
        <w:spacing w:line="240" w:lineRule="auto"/>
        <w:rPr>
          <w:sz w:val="24"/>
          <w:szCs w:val="24"/>
        </w:rPr>
      </w:pPr>
    </w:p>
    <w:p w14:paraId="24B61CE8" w14:textId="77777777" w:rsidR="00933D09" w:rsidRPr="00F43F0D" w:rsidRDefault="00933D09" w:rsidP="00933D09">
      <w:pPr>
        <w:spacing w:line="240" w:lineRule="auto"/>
        <w:rPr>
          <w:sz w:val="24"/>
          <w:szCs w:val="24"/>
        </w:rPr>
      </w:pPr>
    </w:p>
    <w:p w14:paraId="797FB42A" w14:textId="77777777" w:rsidR="00933D09" w:rsidRPr="00F43F0D" w:rsidRDefault="00933D09" w:rsidP="00933D09">
      <w:pPr>
        <w:spacing w:line="240" w:lineRule="auto"/>
        <w:rPr>
          <w:sz w:val="24"/>
          <w:szCs w:val="24"/>
        </w:rPr>
      </w:pPr>
    </w:p>
    <w:p w14:paraId="332F9ED4" w14:textId="77777777" w:rsidR="00933D09" w:rsidRPr="00F43F0D" w:rsidRDefault="00933D09" w:rsidP="00933D09">
      <w:pPr>
        <w:spacing w:line="240" w:lineRule="auto"/>
        <w:rPr>
          <w:sz w:val="24"/>
          <w:szCs w:val="24"/>
        </w:rPr>
      </w:pPr>
    </w:p>
    <w:p w14:paraId="44ECF053" w14:textId="77777777" w:rsidR="00933D09" w:rsidRPr="00F43F0D" w:rsidRDefault="00933D09" w:rsidP="00933D09">
      <w:pPr>
        <w:spacing w:line="240" w:lineRule="auto"/>
        <w:rPr>
          <w:sz w:val="24"/>
          <w:szCs w:val="24"/>
        </w:rPr>
      </w:pPr>
    </w:p>
    <w:p w14:paraId="50CC7AAA" w14:textId="77777777" w:rsidR="006D4F92" w:rsidRPr="00777ACD" w:rsidRDefault="006D4F92" w:rsidP="006D4F92">
      <w:pPr>
        <w:spacing w:line="240" w:lineRule="auto"/>
        <w:rPr>
          <w:sz w:val="24"/>
        </w:rPr>
      </w:pPr>
    </w:p>
    <w:p w14:paraId="4F8AB5C8" w14:textId="77777777" w:rsidR="006D4F92" w:rsidRPr="00777ACD" w:rsidRDefault="006D4F92" w:rsidP="006D4F92">
      <w:pPr>
        <w:spacing w:line="240" w:lineRule="auto"/>
        <w:ind w:firstLine="0"/>
        <w:rPr>
          <w:sz w:val="24"/>
        </w:rPr>
      </w:pPr>
    </w:p>
    <w:tbl>
      <w:tblPr>
        <w:tblW w:w="0" w:type="auto"/>
        <w:tblLook w:val="0000" w:firstRow="0" w:lastRow="0" w:firstColumn="0" w:lastColumn="0" w:noHBand="0" w:noVBand="0"/>
      </w:tblPr>
      <w:tblGrid>
        <w:gridCol w:w="4785"/>
        <w:gridCol w:w="4786"/>
      </w:tblGrid>
      <w:tr w:rsidR="006D4F92" w:rsidRPr="001A7726" w14:paraId="26C0AB63" w14:textId="77777777" w:rsidTr="00625B98">
        <w:tc>
          <w:tcPr>
            <w:tcW w:w="4785" w:type="dxa"/>
          </w:tcPr>
          <w:p w14:paraId="176C945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3B82DF63"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4DBCC011" w14:textId="77777777" w:rsidTr="00625B98">
        <w:tc>
          <w:tcPr>
            <w:tcW w:w="4785" w:type="dxa"/>
          </w:tcPr>
          <w:p w14:paraId="487BC750" w14:textId="77777777" w:rsidR="006D4F92" w:rsidRPr="00F43F0D" w:rsidRDefault="006D4F92" w:rsidP="00625B98">
            <w:pPr>
              <w:spacing w:line="240" w:lineRule="auto"/>
              <w:ind w:firstLine="0"/>
              <w:rPr>
                <w:sz w:val="22"/>
                <w:szCs w:val="22"/>
              </w:rPr>
            </w:pPr>
          </w:p>
          <w:p w14:paraId="4F9A1371" w14:textId="77777777" w:rsidR="006D4F92" w:rsidRPr="00F43F0D" w:rsidRDefault="006D4F92" w:rsidP="00625B98">
            <w:pPr>
              <w:spacing w:line="240" w:lineRule="auto"/>
              <w:ind w:firstLine="0"/>
              <w:rPr>
                <w:sz w:val="22"/>
                <w:szCs w:val="22"/>
              </w:rPr>
            </w:pPr>
          </w:p>
          <w:p w14:paraId="64E8A58C" w14:textId="09D3542F"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4C23E159" w14:textId="77777777" w:rsidR="006D4F92" w:rsidRPr="00F43F0D" w:rsidRDefault="006D4F92" w:rsidP="00625B98">
            <w:pPr>
              <w:spacing w:line="240" w:lineRule="auto"/>
              <w:ind w:firstLine="0"/>
              <w:rPr>
                <w:sz w:val="22"/>
                <w:szCs w:val="22"/>
              </w:rPr>
            </w:pPr>
          </w:p>
        </w:tc>
        <w:tc>
          <w:tcPr>
            <w:tcW w:w="4786" w:type="dxa"/>
          </w:tcPr>
          <w:p w14:paraId="1788E5FB" w14:textId="77777777" w:rsidR="006D4F92" w:rsidRPr="00F43F0D" w:rsidRDefault="006D4F92" w:rsidP="00625B98">
            <w:pPr>
              <w:spacing w:line="240" w:lineRule="auto"/>
              <w:ind w:firstLine="0"/>
              <w:rPr>
                <w:sz w:val="22"/>
                <w:szCs w:val="22"/>
              </w:rPr>
            </w:pPr>
          </w:p>
          <w:p w14:paraId="79EB8F11" w14:textId="77777777" w:rsidR="006D4F92" w:rsidRPr="00F43F0D" w:rsidRDefault="006D4F92" w:rsidP="00625B98">
            <w:pPr>
              <w:spacing w:line="240" w:lineRule="auto"/>
              <w:ind w:firstLine="0"/>
              <w:rPr>
                <w:sz w:val="22"/>
                <w:szCs w:val="22"/>
              </w:rPr>
            </w:pPr>
          </w:p>
          <w:p w14:paraId="13CA2A12" w14:textId="550CB9A3" w:rsidR="006D4F92" w:rsidRPr="00F43F0D" w:rsidRDefault="006D4F92" w:rsidP="00110459">
            <w:pPr>
              <w:spacing w:line="240" w:lineRule="auto"/>
              <w:ind w:firstLine="0"/>
              <w:rPr>
                <w:sz w:val="22"/>
                <w:szCs w:val="22"/>
              </w:rPr>
            </w:pPr>
            <w:r w:rsidRPr="00F43F0D">
              <w:rPr>
                <w:sz w:val="22"/>
                <w:szCs w:val="22"/>
              </w:rPr>
              <w:t xml:space="preserve">_______________ / _______________ </w:t>
            </w:r>
          </w:p>
        </w:tc>
      </w:tr>
    </w:tbl>
    <w:p w14:paraId="5D21299C" w14:textId="77777777" w:rsidR="006D4F92" w:rsidRDefault="006D4F92" w:rsidP="00933D09">
      <w:pPr>
        <w:spacing w:line="240" w:lineRule="auto"/>
        <w:ind w:left="5103" w:firstLine="0"/>
        <w:rPr>
          <w:sz w:val="22"/>
          <w:szCs w:val="22"/>
        </w:rPr>
      </w:pPr>
    </w:p>
    <w:p w14:paraId="5C4632EA" w14:textId="77777777" w:rsidR="006D4F92" w:rsidRDefault="006D4F92" w:rsidP="00933D09">
      <w:pPr>
        <w:spacing w:line="240" w:lineRule="auto"/>
        <w:ind w:left="5103" w:firstLine="0"/>
        <w:rPr>
          <w:sz w:val="22"/>
          <w:szCs w:val="22"/>
        </w:rPr>
      </w:pPr>
    </w:p>
    <w:p w14:paraId="0C1C34C5" w14:textId="5241D2EC" w:rsidR="000B703F" w:rsidRDefault="000B703F">
      <w:pPr>
        <w:spacing w:line="240" w:lineRule="auto"/>
        <w:ind w:firstLine="0"/>
        <w:jc w:val="left"/>
        <w:rPr>
          <w:sz w:val="22"/>
          <w:szCs w:val="22"/>
        </w:rPr>
      </w:pPr>
      <w:r>
        <w:rPr>
          <w:sz w:val="22"/>
          <w:szCs w:val="22"/>
        </w:rPr>
        <w:br w:type="page"/>
      </w:r>
    </w:p>
    <w:p w14:paraId="08A05697" w14:textId="6D3BEB83" w:rsidR="00933D09" w:rsidRPr="008C4B90" w:rsidRDefault="00933D09" w:rsidP="0068053B">
      <w:pPr>
        <w:spacing w:line="240" w:lineRule="auto"/>
        <w:ind w:left="5103" w:firstLine="0"/>
        <w:jc w:val="right"/>
        <w:rPr>
          <w:sz w:val="24"/>
          <w:szCs w:val="24"/>
        </w:rPr>
      </w:pPr>
      <w:r w:rsidRPr="008C4B90">
        <w:rPr>
          <w:sz w:val="24"/>
          <w:szCs w:val="24"/>
        </w:rPr>
        <w:t xml:space="preserve">Приложение № </w:t>
      </w:r>
      <w:r w:rsidR="00F566BC">
        <w:rPr>
          <w:sz w:val="24"/>
          <w:szCs w:val="24"/>
          <w:lang w:val="en-US"/>
        </w:rPr>
        <w:t>3</w:t>
      </w:r>
      <w:r w:rsidRPr="008C4B90">
        <w:rPr>
          <w:sz w:val="24"/>
          <w:szCs w:val="24"/>
        </w:rPr>
        <w:t>.1</w:t>
      </w:r>
    </w:p>
    <w:p w14:paraId="29ECB900"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7982094B"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45B309DA" w14:textId="5BDE5B6A" w:rsidR="002D275D" w:rsidRPr="00BB4425" w:rsidRDefault="0011470E" w:rsidP="0068053B">
      <w:pPr>
        <w:pStyle w:val="afa"/>
        <w:shd w:val="clear" w:color="auto" w:fill="auto"/>
        <w:ind w:firstLine="0"/>
        <w:jc w:val="right"/>
        <w:rPr>
          <w:b w:val="0"/>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03302A17" w14:textId="6E9D2D17" w:rsidR="00BB4425" w:rsidRDefault="00BB4425" w:rsidP="001A7726">
      <w:pPr>
        <w:pStyle w:val="afa"/>
        <w:shd w:val="clear" w:color="auto" w:fill="auto"/>
        <w:ind w:firstLine="0"/>
        <w:jc w:val="left"/>
        <w:rPr>
          <w:b w:val="0"/>
        </w:rPr>
      </w:pPr>
    </w:p>
    <w:p w14:paraId="1ED7BB87" w14:textId="77777777" w:rsidR="0011470E" w:rsidRPr="00BB4425" w:rsidRDefault="0011470E" w:rsidP="001A7726">
      <w:pPr>
        <w:pStyle w:val="afa"/>
        <w:shd w:val="clear" w:color="auto" w:fill="auto"/>
        <w:ind w:firstLine="0"/>
        <w:jc w:val="left"/>
        <w:rPr>
          <w:b w:val="0"/>
        </w:rPr>
      </w:pPr>
    </w:p>
    <w:p w14:paraId="008DCAA3" w14:textId="77777777" w:rsidR="002D275D" w:rsidRPr="00F43F0D" w:rsidRDefault="002D275D" w:rsidP="002D275D">
      <w:pPr>
        <w:pStyle w:val="afa"/>
        <w:shd w:val="clear" w:color="auto" w:fill="auto"/>
        <w:ind w:firstLine="0"/>
        <w:rPr>
          <w:bCs/>
          <w:sz w:val="24"/>
          <w:szCs w:val="24"/>
        </w:rPr>
      </w:pPr>
      <w:r w:rsidRPr="00F43F0D">
        <w:rPr>
          <w:iCs/>
          <w:sz w:val="24"/>
          <w:szCs w:val="24"/>
        </w:rPr>
        <w:t>ФОРМА</w:t>
      </w:r>
    </w:p>
    <w:p w14:paraId="3454522F" w14:textId="1009C736" w:rsidR="00EC3CCC" w:rsidRPr="00171116" w:rsidRDefault="00EC3CCC" w:rsidP="00EC3CCC">
      <w:pPr>
        <w:pStyle w:val="afa"/>
        <w:shd w:val="clear" w:color="auto" w:fill="auto"/>
        <w:ind w:firstLine="0"/>
        <w:rPr>
          <w:i/>
          <w:iCs/>
          <w:sz w:val="24"/>
          <w:szCs w:val="24"/>
          <w:lang w:val="ru-RU"/>
        </w:rPr>
      </w:pPr>
      <w:r w:rsidRPr="00F43F0D">
        <w:rPr>
          <w:bCs/>
          <w:sz w:val="24"/>
          <w:szCs w:val="24"/>
        </w:rPr>
        <w:t xml:space="preserve">Акта сдачи-приемки места производства </w:t>
      </w:r>
      <w:r>
        <w:rPr>
          <w:bCs/>
          <w:sz w:val="24"/>
          <w:szCs w:val="24"/>
          <w:lang w:val="ru-RU"/>
        </w:rPr>
        <w:t>Р</w:t>
      </w:r>
      <w:r w:rsidRPr="00F43F0D">
        <w:rPr>
          <w:bCs/>
          <w:sz w:val="24"/>
          <w:szCs w:val="24"/>
        </w:rPr>
        <w:t>абот</w:t>
      </w:r>
    </w:p>
    <w:p w14:paraId="4F3B2211" w14:textId="77777777" w:rsidR="00933D09" w:rsidRPr="00287642" w:rsidRDefault="00933D09" w:rsidP="00933D09">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D275D" w:rsidRPr="00F43F0D" w14:paraId="3C28152C" w14:textId="77777777" w:rsidTr="00C2118D">
        <w:tc>
          <w:tcPr>
            <w:tcW w:w="9747" w:type="dxa"/>
            <w:shd w:val="clear" w:color="auto" w:fill="auto"/>
          </w:tcPr>
          <w:p w14:paraId="417C24F9" w14:textId="77777777" w:rsidR="00EC3CCC" w:rsidRPr="00EE1D44" w:rsidRDefault="00EC3CCC" w:rsidP="00EC3CCC">
            <w:pPr>
              <w:pStyle w:val="afa"/>
              <w:shd w:val="clear" w:color="auto" w:fill="auto"/>
              <w:ind w:firstLine="0"/>
              <w:rPr>
                <w:b w:val="0"/>
                <w:bCs/>
              </w:rPr>
            </w:pPr>
            <w:r w:rsidRPr="00EE1D44">
              <w:rPr>
                <w:b w:val="0"/>
                <w:bCs/>
              </w:rPr>
              <w:t xml:space="preserve">Акт </w:t>
            </w:r>
          </w:p>
          <w:p w14:paraId="52A339A6" w14:textId="051A22AC" w:rsidR="00EC3CCC" w:rsidRPr="00D949C5" w:rsidRDefault="00EC3CCC" w:rsidP="00EC3CCC">
            <w:pPr>
              <w:pStyle w:val="afa"/>
              <w:shd w:val="clear" w:color="auto" w:fill="auto"/>
              <w:ind w:firstLine="0"/>
              <w:rPr>
                <w:b w:val="0"/>
                <w:i/>
                <w:iCs/>
                <w:lang w:val="ru-RU"/>
              </w:rPr>
            </w:pPr>
            <w:r w:rsidRPr="00EE1D44">
              <w:rPr>
                <w:b w:val="0"/>
                <w:bCs/>
              </w:rPr>
              <w:t>сдачи-приемки места производства</w:t>
            </w:r>
          </w:p>
          <w:p w14:paraId="5AE7834C" w14:textId="77777777" w:rsidR="00EC3CCC" w:rsidRPr="001A7726" w:rsidRDefault="00EC3CCC" w:rsidP="00EC3CCC">
            <w:pPr>
              <w:rPr>
                <w:sz w:val="22"/>
              </w:rPr>
            </w:pPr>
          </w:p>
          <w:p w14:paraId="7EA4ED52" w14:textId="73710F22" w:rsidR="00EC3CCC" w:rsidRPr="00287642" w:rsidRDefault="00EC3CCC" w:rsidP="00EC3CCC">
            <w:pPr>
              <w:ind w:firstLine="0"/>
              <w:rPr>
                <w:sz w:val="22"/>
                <w:szCs w:val="22"/>
              </w:rPr>
            </w:pPr>
            <w:r w:rsidRPr="00287642">
              <w:rPr>
                <w:sz w:val="22"/>
                <w:szCs w:val="22"/>
              </w:rPr>
              <w:t xml:space="preserve">г.___________ </w:t>
            </w:r>
            <w:r>
              <w:rPr>
                <w:sz w:val="22"/>
                <w:szCs w:val="22"/>
              </w:rPr>
              <w:t xml:space="preserve">                                                                                             </w:t>
            </w:r>
            <w:r w:rsidR="00080DEF">
              <w:rPr>
                <w:sz w:val="22"/>
                <w:szCs w:val="22"/>
              </w:rPr>
              <w:t>«_____» _________20</w:t>
            </w:r>
            <w:r w:rsidRPr="00287642">
              <w:rPr>
                <w:sz w:val="22"/>
                <w:szCs w:val="22"/>
              </w:rPr>
              <w:t>_г.</w:t>
            </w:r>
          </w:p>
          <w:p w14:paraId="18316684" w14:textId="77777777" w:rsidR="00EC3CCC" w:rsidRPr="00287642" w:rsidRDefault="00EC3CCC" w:rsidP="00EC3CCC">
            <w:pPr>
              <w:rPr>
                <w:sz w:val="22"/>
                <w:szCs w:val="22"/>
              </w:rPr>
            </w:pPr>
          </w:p>
          <w:p w14:paraId="3A369604" w14:textId="2163EA1B" w:rsidR="00EC3CCC" w:rsidRDefault="00EC3CCC" w:rsidP="00EC3CCC">
            <w:pPr>
              <w:ind w:firstLine="0"/>
              <w:rPr>
                <w:sz w:val="22"/>
                <w:szCs w:val="22"/>
              </w:rPr>
            </w:pPr>
            <w:r w:rsidRPr="008F418D">
              <w:rPr>
                <w:sz w:val="22"/>
                <w:szCs w:val="22"/>
              </w:rPr>
              <w:t>____________________, именуемое далее «Подрядчик», в лице ________________, действующе</w:t>
            </w:r>
            <w:r w:rsidR="009D737C">
              <w:rPr>
                <w:sz w:val="22"/>
                <w:szCs w:val="22"/>
              </w:rPr>
              <w:t>го на основании ______________,</w:t>
            </w:r>
          </w:p>
          <w:p w14:paraId="5B25FCE8" w14:textId="77777777" w:rsidR="00EC3CCC" w:rsidRPr="00853BA5" w:rsidRDefault="00EC3CCC" w:rsidP="00EC3CCC">
            <w:pPr>
              <w:ind w:firstLine="0"/>
              <w:rPr>
                <w:sz w:val="22"/>
                <w:szCs w:val="22"/>
              </w:rPr>
            </w:pPr>
            <w:r>
              <w:rPr>
                <w:sz w:val="22"/>
                <w:szCs w:val="22"/>
              </w:rPr>
              <w:t xml:space="preserve">____________________, </w:t>
            </w:r>
            <w:r w:rsidRPr="008F418D">
              <w:rPr>
                <w:sz w:val="22"/>
                <w:szCs w:val="22"/>
              </w:rPr>
              <w:t>именуемое далее «Заказчик», в лице ________________, действующего на основании ______________,</w:t>
            </w:r>
            <w:r w:rsidRPr="00012C55">
              <w:rPr>
                <w:sz w:val="22"/>
                <w:szCs w:val="22"/>
              </w:rPr>
              <w:t xml:space="preserve"> составили</w:t>
            </w:r>
            <w:r w:rsidRPr="00853BA5">
              <w:rPr>
                <w:sz w:val="22"/>
                <w:szCs w:val="22"/>
              </w:rPr>
              <w:t xml:space="preserve"> настоящий акт о нижеследующем:</w:t>
            </w:r>
          </w:p>
          <w:p w14:paraId="5B6427DF" w14:textId="72FE1153" w:rsidR="00EC3CCC" w:rsidRPr="00F43F0D" w:rsidRDefault="00EC3CCC" w:rsidP="00EC3CCC">
            <w:pPr>
              <w:ind w:firstLine="0"/>
              <w:rPr>
                <w:bCs/>
                <w:sz w:val="22"/>
                <w:szCs w:val="22"/>
              </w:rPr>
            </w:pPr>
            <w:r w:rsidRPr="00F43F0D">
              <w:rPr>
                <w:sz w:val="22"/>
                <w:szCs w:val="22"/>
              </w:rPr>
              <w:t>Заказчик передал Подрядчику, а Подрядчик принял</w:t>
            </w:r>
            <w:r w:rsidRPr="00F43F0D">
              <w:rPr>
                <w:bCs/>
                <w:sz w:val="22"/>
                <w:szCs w:val="22"/>
              </w:rPr>
              <w:t xml:space="preserve"> место производства </w:t>
            </w:r>
            <w:r>
              <w:rPr>
                <w:bCs/>
                <w:sz w:val="22"/>
                <w:szCs w:val="22"/>
              </w:rPr>
              <w:t>Р</w:t>
            </w:r>
            <w:r w:rsidRPr="00F43F0D">
              <w:rPr>
                <w:bCs/>
                <w:sz w:val="22"/>
                <w:szCs w:val="22"/>
              </w:rPr>
              <w:t xml:space="preserve">абот _____________________________ (указываются идентифицирующие признаки) </w:t>
            </w:r>
            <w:r w:rsidRPr="00F43F0D">
              <w:rPr>
                <w:sz w:val="22"/>
                <w:szCs w:val="22"/>
              </w:rPr>
              <w:t>по Договору по</w:t>
            </w:r>
            <w:r w:rsidRPr="00F43F0D">
              <w:rPr>
                <w:bCs/>
                <w:sz w:val="22"/>
                <w:szCs w:val="22"/>
              </w:rPr>
              <w:t>дряда №______ от _____________.</w:t>
            </w:r>
          </w:p>
          <w:p w14:paraId="2C5A7CD1" w14:textId="3CABCFF3" w:rsidR="00EC3CCC" w:rsidRPr="00F43F0D" w:rsidRDefault="00EC3CCC" w:rsidP="00EC3CCC">
            <w:pPr>
              <w:ind w:firstLine="0"/>
              <w:rPr>
                <w:bCs/>
                <w:sz w:val="22"/>
                <w:szCs w:val="22"/>
              </w:rPr>
            </w:pPr>
            <w:r w:rsidRPr="00F43F0D">
              <w:rPr>
                <w:bCs/>
                <w:sz w:val="22"/>
                <w:szCs w:val="22"/>
              </w:rPr>
              <w:t xml:space="preserve">Место для производства </w:t>
            </w:r>
            <w:r>
              <w:rPr>
                <w:bCs/>
                <w:sz w:val="22"/>
                <w:szCs w:val="22"/>
              </w:rPr>
              <w:t>Р</w:t>
            </w:r>
            <w:r w:rsidRPr="00F43F0D">
              <w:rPr>
                <w:bCs/>
                <w:sz w:val="22"/>
                <w:szCs w:val="22"/>
              </w:rPr>
              <w:t xml:space="preserve">абот </w:t>
            </w:r>
            <w:r w:rsidRPr="00F43F0D">
              <w:rPr>
                <w:sz w:val="22"/>
                <w:szCs w:val="22"/>
              </w:rPr>
              <w:t>Подрядчику</w:t>
            </w:r>
            <w:r w:rsidRPr="00F43F0D">
              <w:rPr>
                <w:bCs/>
                <w:sz w:val="22"/>
                <w:szCs w:val="22"/>
              </w:rPr>
              <w:t xml:space="preserve"> в установленный Договором срок.</w:t>
            </w:r>
          </w:p>
          <w:p w14:paraId="2673197F" w14:textId="77777777" w:rsidR="00EC3CCC" w:rsidRPr="00F43F0D" w:rsidRDefault="00EC3CCC" w:rsidP="00EC3CCC">
            <w:pPr>
              <w:ind w:firstLine="0"/>
              <w:rPr>
                <w:bCs/>
                <w:sz w:val="22"/>
                <w:szCs w:val="22"/>
              </w:rPr>
            </w:pPr>
            <w:r w:rsidRPr="00F43F0D">
              <w:rPr>
                <w:bCs/>
                <w:sz w:val="22"/>
                <w:szCs w:val="22"/>
              </w:rPr>
              <w:t xml:space="preserve">Претензии </w:t>
            </w:r>
            <w:r w:rsidRPr="00F43F0D">
              <w:rPr>
                <w:sz w:val="22"/>
                <w:szCs w:val="22"/>
              </w:rPr>
              <w:t>Подрядчика</w:t>
            </w:r>
            <w:r w:rsidRPr="00F43F0D">
              <w:rPr>
                <w:bCs/>
                <w:sz w:val="22"/>
                <w:szCs w:val="22"/>
              </w:rPr>
              <w:t xml:space="preserve"> (замечания и недостатки) к месту производства </w:t>
            </w:r>
            <w:r>
              <w:rPr>
                <w:bCs/>
                <w:sz w:val="22"/>
                <w:szCs w:val="22"/>
              </w:rPr>
              <w:t>Р</w:t>
            </w:r>
            <w:r w:rsidRPr="00F43F0D">
              <w:rPr>
                <w:bCs/>
                <w:sz w:val="22"/>
                <w:szCs w:val="22"/>
              </w:rPr>
              <w:t>абот: ____________________________________________________________________________</w:t>
            </w:r>
          </w:p>
          <w:p w14:paraId="28A5E020" w14:textId="77777777" w:rsidR="00EC3CCC" w:rsidRPr="001A7726" w:rsidRDefault="00EC3CCC" w:rsidP="00EC3CCC">
            <w:pPr>
              <w:ind w:firstLine="0"/>
              <w:rPr>
                <w:sz w:val="22"/>
              </w:rPr>
            </w:pPr>
            <w:r w:rsidRPr="001A7726">
              <w:rPr>
                <w:i/>
                <w:sz w:val="22"/>
              </w:rPr>
              <w:t>(указать конкретные претензии или указать «не имеются»)</w:t>
            </w:r>
            <w:r w:rsidRPr="001A7726">
              <w:rPr>
                <w:sz w:val="22"/>
              </w:rPr>
              <w:t>.</w:t>
            </w:r>
          </w:p>
          <w:p w14:paraId="0C1BE084" w14:textId="18EE203D" w:rsidR="00EC3CCC" w:rsidRPr="00287642" w:rsidRDefault="00EC3CCC" w:rsidP="00EC3CCC">
            <w:pPr>
              <w:ind w:firstLine="0"/>
              <w:rPr>
                <w:sz w:val="22"/>
                <w:szCs w:val="22"/>
              </w:rPr>
            </w:pPr>
          </w:p>
          <w:tbl>
            <w:tblPr>
              <w:tblW w:w="0" w:type="auto"/>
              <w:tblLook w:val="0000" w:firstRow="0" w:lastRow="0" w:firstColumn="0" w:lastColumn="0" w:noHBand="0" w:noVBand="0"/>
            </w:tblPr>
            <w:tblGrid>
              <w:gridCol w:w="4520"/>
              <w:gridCol w:w="4521"/>
            </w:tblGrid>
            <w:tr w:rsidR="00FE6868" w:rsidRPr="00F43F0D" w14:paraId="68C21DA6" w14:textId="77777777">
              <w:tc>
                <w:tcPr>
                  <w:tcW w:w="4785" w:type="dxa"/>
                </w:tcPr>
                <w:p w14:paraId="4676F696" w14:textId="77777777" w:rsidR="00FE6868" w:rsidRPr="001A7726" w:rsidRDefault="00FE6868" w:rsidP="00FE6868">
                  <w:pPr>
                    <w:spacing w:line="240" w:lineRule="auto"/>
                    <w:ind w:firstLine="0"/>
                    <w:rPr>
                      <w:sz w:val="22"/>
                    </w:rPr>
                  </w:pPr>
                  <w:r w:rsidRPr="001A7726">
                    <w:rPr>
                      <w:sz w:val="22"/>
                    </w:rPr>
                    <w:t>Заказчик:</w:t>
                  </w:r>
                </w:p>
              </w:tc>
              <w:tc>
                <w:tcPr>
                  <w:tcW w:w="4786" w:type="dxa"/>
                </w:tcPr>
                <w:p w14:paraId="5CDEC1EA" w14:textId="77777777" w:rsidR="00FE6868" w:rsidRPr="001A7726" w:rsidRDefault="00FE6868" w:rsidP="00FE6868">
                  <w:pPr>
                    <w:spacing w:line="240" w:lineRule="auto"/>
                    <w:ind w:firstLine="0"/>
                    <w:rPr>
                      <w:sz w:val="22"/>
                    </w:rPr>
                  </w:pPr>
                  <w:r w:rsidRPr="001A7726">
                    <w:rPr>
                      <w:sz w:val="22"/>
                    </w:rPr>
                    <w:t>Подрядчик:</w:t>
                  </w:r>
                </w:p>
              </w:tc>
            </w:tr>
            <w:tr w:rsidR="00FE6868" w:rsidRPr="00F43F0D" w14:paraId="6FAFF87A" w14:textId="77777777">
              <w:tc>
                <w:tcPr>
                  <w:tcW w:w="4785" w:type="dxa"/>
                  <w:shd w:val="clear" w:color="auto" w:fill="auto"/>
                </w:tcPr>
                <w:p w14:paraId="79F85BDE" w14:textId="77777777" w:rsidR="00FE6868" w:rsidRPr="00287642" w:rsidRDefault="00FE6868" w:rsidP="00FE6868">
                  <w:pPr>
                    <w:spacing w:line="240" w:lineRule="auto"/>
                    <w:ind w:firstLine="0"/>
                    <w:rPr>
                      <w:sz w:val="22"/>
                      <w:szCs w:val="22"/>
                    </w:rPr>
                  </w:pPr>
                </w:p>
                <w:p w14:paraId="47E94970" w14:textId="77777777" w:rsidR="00FE6868" w:rsidRPr="00287642" w:rsidRDefault="00FE6868" w:rsidP="00FE6868">
                  <w:pPr>
                    <w:spacing w:line="240" w:lineRule="auto"/>
                    <w:ind w:firstLine="0"/>
                    <w:rPr>
                      <w:sz w:val="22"/>
                      <w:szCs w:val="22"/>
                    </w:rPr>
                  </w:pPr>
                </w:p>
                <w:p w14:paraId="5BB315D8" w14:textId="77777777" w:rsidR="00FE6868" w:rsidRPr="008F418D" w:rsidRDefault="00FE6868" w:rsidP="00FE6868">
                  <w:pPr>
                    <w:spacing w:line="240" w:lineRule="auto"/>
                    <w:ind w:firstLine="0"/>
                    <w:rPr>
                      <w:sz w:val="22"/>
                      <w:szCs w:val="22"/>
                    </w:rPr>
                  </w:pPr>
                  <w:r w:rsidRPr="008F418D">
                    <w:rPr>
                      <w:sz w:val="22"/>
                      <w:szCs w:val="22"/>
                    </w:rPr>
                    <w:t xml:space="preserve">_______________ / _______________ </w:t>
                  </w:r>
                </w:p>
                <w:p w14:paraId="0059D63D" w14:textId="77777777" w:rsidR="00FE6868" w:rsidRPr="00012C55" w:rsidRDefault="00FE6868" w:rsidP="00FE6868">
                  <w:pPr>
                    <w:spacing w:line="240" w:lineRule="auto"/>
                    <w:ind w:firstLine="0"/>
                    <w:rPr>
                      <w:sz w:val="22"/>
                      <w:szCs w:val="22"/>
                    </w:rPr>
                  </w:pPr>
                </w:p>
              </w:tc>
              <w:tc>
                <w:tcPr>
                  <w:tcW w:w="4786" w:type="dxa"/>
                  <w:shd w:val="clear" w:color="auto" w:fill="auto"/>
                </w:tcPr>
                <w:p w14:paraId="117CA2AD" w14:textId="77777777" w:rsidR="00FE6868" w:rsidRPr="00853BA5" w:rsidRDefault="00FE6868" w:rsidP="00FE6868">
                  <w:pPr>
                    <w:spacing w:line="240" w:lineRule="auto"/>
                    <w:ind w:firstLine="0"/>
                    <w:rPr>
                      <w:sz w:val="22"/>
                      <w:szCs w:val="22"/>
                    </w:rPr>
                  </w:pPr>
                </w:p>
                <w:p w14:paraId="75798962" w14:textId="77777777" w:rsidR="00FE6868" w:rsidRPr="00F43F0D" w:rsidRDefault="00FE6868" w:rsidP="00FE6868">
                  <w:pPr>
                    <w:spacing w:line="240" w:lineRule="auto"/>
                    <w:ind w:firstLine="0"/>
                    <w:rPr>
                      <w:sz w:val="22"/>
                      <w:szCs w:val="22"/>
                    </w:rPr>
                  </w:pPr>
                </w:p>
                <w:p w14:paraId="52986832"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3BE23249" w14:textId="77777777" w:rsidR="00FE6868" w:rsidRPr="00F43F0D" w:rsidRDefault="00FE6868" w:rsidP="00FE6868">
                  <w:pPr>
                    <w:spacing w:line="240" w:lineRule="auto"/>
                    <w:ind w:firstLine="0"/>
                    <w:rPr>
                      <w:sz w:val="22"/>
                      <w:szCs w:val="22"/>
                    </w:rPr>
                  </w:pPr>
                </w:p>
              </w:tc>
            </w:tr>
          </w:tbl>
          <w:p w14:paraId="4CDC57FB" w14:textId="77777777" w:rsidR="002D275D" w:rsidRPr="00EE1D44" w:rsidRDefault="002D275D" w:rsidP="00A86D38">
            <w:pPr>
              <w:pStyle w:val="afa"/>
              <w:shd w:val="clear" w:color="auto" w:fill="auto"/>
              <w:ind w:firstLine="0"/>
              <w:jc w:val="left"/>
              <w:rPr>
                <w:i/>
                <w:iCs/>
              </w:rPr>
            </w:pPr>
          </w:p>
        </w:tc>
      </w:tr>
    </w:tbl>
    <w:p w14:paraId="68C0FC6B" w14:textId="77777777" w:rsidR="002D275D" w:rsidRPr="00287642" w:rsidRDefault="002D275D" w:rsidP="00AE674D">
      <w:pPr>
        <w:pStyle w:val="afa"/>
        <w:ind w:firstLine="0"/>
        <w:jc w:val="left"/>
        <w:rPr>
          <w:i/>
          <w:iCs/>
        </w:rPr>
      </w:pPr>
    </w:p>
    <w:tbl>
      <w:tblPr>
        <w:tblW w:w="0" w:type="auto"/>
        <w:tblLook w:val="0000" w:firstRow="0" w:lastRow="0" w:firstColumn="0" w:lastColumn="0" w:noHBand="0" w:noVBand="0"/>
      </w:tblPr>
      <w:tblGrid>
        <w:gridCol w:w="4785"/>
        <w:gridCol w:w="4786"/>
      </w:tblGrid>
      <w:tr w:rsidR="006D4F92" w:rsidRPr="001A7726" w14:paraId="466EC518" w14:textId="77777777" w:rsidTr="00625B98">
        <w:tc>
          <w:tcPr>
            <w:tcW w:w="4785" w:type="dxa"/>
          </w:tcPr>
          <w:p w14:paraId="4EA080FE"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7E816E3B"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20749FC6" w14:textId="77777777" w:rsidTr="00625B98">
        <w:tc>
          <w:tcPr>
            <w:tcW w:w="4785" w:type="dxa"/>
          </w:tcPr>
          <w:p w14:paraId="228C06B5" w14:textId="77777777" w:rsidR="006D4F92" w:rsidRPr="00F43F0D" w:rsidRDefault="006D4F92" w:rsidP="00625B98">
            <w:pPr>
              <w:spacing w:line="240" w:lineRule="auto"/>
              <w:ind w:firstLine="0"/>
              <w:rPr>
                <w:sz w:val="22"/>
                <w:szCs w:val="22"/>
              </w:rPr>
            </w:pPr>
          </w:p>
          <w:p w14:paraId="70EA1130" w14:textId="77777777" w:rsidR="006D4F92" w:rsidRPr="00F43F0D" w:rsidRDefault="006D4F92" w:rsidP="00625B98">
            <w:pPr>
              <w:spacing w:line="240" w:lineRule="auto"/>
              <w:ind w:firstLine="0"/>
              <w:rPr>
                <w:sz w:val="22"/>
                <w:szCs w:val="22"/>
              </w:rPr>
            </w:pPr>
          </w:p>
          <w:p w14:paraId="5EA24A8F"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13132DFD" w14:textId="77777777" w:rsidR="006D4F92" w:rsidRPr="00F43F0D" w:rsidRDefault="006D4F92" w:rsidP="00625B98">
            <w:pPr>
              <w:spacing w:line="240" w:lineRule="auto"/>
              <w:ind w:firstLine="0"/>
              <w:rPr>
                <w:sz w:val="22"/>
                <w:szCs w:val="22"/>
              </w:rPr>
            </w:pPr>
          </w:p>
        </w:tc>
        <w:tc>
          <w:tcPr>
            <w:tcW w:w="4786" w:type="dxa"/>
          </w:tcPr>
          <w:p w14:paraId="61D7F4D0" w14:textId="77777777" w:rsidR="006D4F92" w:rsidRPr="00F43F0D" w:rsidRDefault="006D4F92" w:rsidP="00625B98">
            <w:pPr>
              <w:spacing w:line="240" w:lineRule="auto"/>
              <w:ind w:firstLine="0"/>
              <w:rPr>
                <w:sz w:val="22"/>
                <w:szCs w:val="22"/>
              </w:rPr>
            </w:pPr>
          </w:p>
          <w:p w14:paraId="34D7A85B" w14:textId="77777777" w:rsidR="006D4F92" w:rsidRPr="00F43F0D" w:rsidRDefault="006D4F92" w:rsidP="00625B98">
            <w:pPr>
              <w:spacing w:line="240" w:lineRule="auto"/>
              <w:ind w:firstLine="0"/>
              <w:rPr>
                <w:sz w:val="22"/>
                <w:szCs w:val="22"/>
              </w:rPr>
            </w:pPr>
          </w:p>
          <w:p w14:paraId="506267E6"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6A38CF46" w14:textId="77777777" w:rsidR="006D4F92" w:rsidRPr="00F43F0D" w:rsidRDefault="006D4F92" w:rsidP="00625B98">
            <w:pPr>
              <w:spacing w:line="240" w:lineRule="auto"/>
              <w:ind w:firstLine="0"/>
              <w:rPr>
                <w:sz w:val="22"/>
                <w:szCs w:val="22"/>
              </w:rPr>
            </w:pPr>
          </w:p>
        </w:tc>
      </w:tr>
    </w:tbl>
    <w:p w14:paraId="3522459F" w14:textId="77777777" w:rsidR="00F66D40" w:rsidRDefault="00F66D40" w:rsidP="009D737C">
      <w:pPr>
        <w:spacing w:line="240" w:lineRule="auto"/>
        <w:ind w:firstLine="0"/>
        <w:rPr>
          <w:sz w:val="22"/>
          <w:szCs w:val="22"/>
        </w:rPr>
      </w:pPr>
    </w:p>
    <w:p w14:paraId="7ED5C4AB" w14:textId="77777777" w:rsidR="005B7BBA" w:rsidRDefault="005B7BBA">
      <w:pPr>
        <w:spacing w:line="240" w:lineRule="auto"/>
        <w:ind w:firstLine="0"/>
        <w:jc w:val="left"/>
        <w:rPr>
          <w:sz w:val="22"/>
          <w:szCs w:val="22"/>
        </w:rPr>
      </w:pPr>
      <w:r>
        <w:rPr>
          <w:sz w:val="22"/>
          <w:szCs w:val="22"/>
        </w:rPr>
        <w:br w:type="page"/>
      </w:r>
    </w:p>
    <w:p w14:paraId="69E6C124" w14:textId="7C65E724" w:rsidR="00933D09" w:rsidRPr="008C4B90" w:rsidRDefault="00933D09" w:rsidP="0068053B">
      <w:pPr>
        <w:spacing w:line="240" w:lineRule="auto"/>
        <w:ind w:left="5103" w:firstLine="0"/>
        <w:jc w:val="right"/>
        <w:rPr>
          <w:sz w:val="24"/>
          <w:szCs w:val="24"/>
        </w:rPr>
      </w:pPr>
      <w:r w:rsidRPr="008C4B90">
        <w:rPr>
          <w:sz w:val="24"/>
          <w:szCs w:val="24"/>
        </w:rPr>
        <w:t xml:space="preserve">Приложение № </w:t>
      </w:r>
      <w:r w:rsidR="00F566BC" w:rsidRPr="0068053B">
        <w:rPr>
          <w:sz w:val="24"/>
          <w:szCs w:val="24"/>
        </w:rPr>
        <w:t>3</w:t>
      </w:r>
      <w:r w:rsidRPr="008C4B90">
        <w:rPr>
          <w:sz w:val="24"/>
          <w:szCs w:val="24"/>
        </w:rPr>
        <w:t>.2</w:t>
      </w:r>
    </w:p>
    <w:p w14:paraId="6BC93BA8"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202927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43EF6F34" w14:textId="0AFAA611" w:rsidR="00933D09" w:rsidRPr="00012C55" w:rsidRDefault="0011470E" w:rsidP="0068053B">
      <w:pPr>
        <w:spacing w:line="240" w:lineRule="auto"/>
        <w:ind w:firstLine="0"/>
        <w:jc w:val="right"/>
        <w:rPr>
          <w:sz w:val="22"/>
          <w:szCs w:val="22"/>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5389FD33" w14:textId="77777777" w:rsidR="00933D09" w:rsidRPr="009D737C" w:rsidRDefault="00933D09" w:rsidP="00933D09">
      <w:pPr>
        <w:spacing w:line="240" w:lineRule="auto"/>
        <w:ind w:firstLine="0"/>
        <w:rPr>
          <w:sz w:val="22"/>
          <w:szCs w:val="22"/>
        </w:rPr>
      </w:pPr>
    </w:p>
    <w:p w14:paraId="330607F8" w14:textId="77777777" w:rsidR="0011470E" w:rsidRDefault="0011470E" w:rsidP="00FE6868">
      <w:pPr>
        <w:pStyle w:val="afa"/>
        <w:shd w:val="clear" w:color="auto" w:fill="auto"/>
        <w:ind w:firstLine="0"/>
        <w:rPr>
          <w:sz w:val="24"/>
        </w:rPr>
      </w:pPr>
    </w:p>
    <w:p w14:paraId="6FC36929" w14:textId="290B569A" w:rsidR="00FE6868" w:rsidRPr="001A7726" w:rsidRDefault="00FE6868" w:rsidP="00FE6868">
      <w:pPr>
        <w:pStyle w:val="afa"/>
        <w:shd w:val="clear" w:color="auto" w:fill="auto"/>
        <w:ind w:firstLine="0"/>
        <w:rPr>
          <w:b w:val="0"/>
          <w:sz w:val="24"/>
        </w:rPr>
      </w:pPr>
      <w:r w:rsidRPr="001A7726">
        <w:rPr>
          <w:sz w:val="24"/>
        </w:rPr>
        <w:t>ФОРМА</w:t>
      </w:r>
    </w:p>
    <w:p w14:paraId="36A64FB8" w14:textId="77777777" w:rsidR="00FE6868" w:rsidRPr="001A7726" w:rsidRDefault="00FE6868" w:rsidP="00FE6868">
      <w:pPr>
        <w:pStyle w:val="afa"/>
        <w:shd w:val="clear" w:color="auto" w:fill="auto"/>
        <w:ind w:firstLine="0"/>
        <w:rPr>
          <w:i/>
          <w:sz w:val="24"/>
        </w:rPr>
      </w:pPr>
      <w:r w:rsidRPr="001A7726">
        <w:rPr>
          <w:sz w:val="24"/>
        </w:rPr>
        <w:t xml:space="preserve">Акта сдачи-приемки технической и иной документации </w:t>
      </w:r>
    </w:p>
    <w:p w14:paraId="254D0935" w14:textId="77777777" w:rsidR="00FE6868" w:rsidRPr="00287642" w:rsidRDefault="00FE6868" w:rsidP="00FE686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FE6868" w:rsidRPr="00F43F0D" w14:paraId="26FE371A" w14:textId="77777777" w:rsidTr="00C2118D">
        <w:tc>
          <w:tcPr>
            <w:tcW w:w="9747" w:type="dxa"/>
            <w:shd w:val="clear" w:color="auto" w:fill="auto"/>
          </w:tcPr>
          <w:p w14:paraId="1766F50C" w14:textId="77777777" w:rsidR="00FE6868" w:rsidRPr="00EE1D44" w:rsidRDefault="00FE6868" w:rsidP="00A86D38">
            <w:pPr>
              <w:pStyle w:val="afa"/>
              <w:shd w:val="clear" w:color="auto" w:fill="auto"/>
              <w:ind w:firstLine="0"/>
              <w:rPr>
                <w:b w:val="0"/>
                <w:bCs/>
              </w:rPr>
            </w:pPr>
            <w:r w:rsidRPr="00EE1D44">
              <w:rPr>
                <w:b w:val="0"/>
                <w:bCs/>
              </w:rPr>
              <w:t xml:space="preserve">Акт </w:t>
            </w:r>
          </w:p>
          <w:p w14:paraId="63D38913" w14:textId="77777777" w:rsidR="00FE6868" w:rsidRPr="00EE1D44" w:rsidRDefault="00FE6868" w:rsidP="00A86D38">
            <w:pPr>
              <w:pStyle w:val="afa"/>
              <w:shd w:val="clear" w:color="auto" w:fill="auto"/>
              <w:ind w:firstLine="0"/>
              <w:rPr>
                <w:i/>
                <w:iCs/>
              </w:rPr>
            </w:pPr>
            <w:r w:rsidRPr="00EE1D44">
              <w:rPr>
                <w:b w:val="0"/>
                <w:bCs/>
              </w:rPr>
              <w:t xml:space="preserve">сдачи-приемки </w:t>
            </w:r>
            <w:r w:rsidR="00DA2788" w:rsidRPr="00EE1D44">
              <w:rPr>
                <w:b w:val="0"/>
                <w:bCs/>
              </w:rPr>
              <w:t>технической и иной документации</w:t>
            </w:r>
          </w:p>
          <w:p w14:paraId="453E9530" w14:textId="77777777" w:rsidR="00FE6868" w:rsidRPr="00012C55" w:rsidRDefault="00FE6868" w:rsidP="00FE6868"/>
          <w:p w14:paraId="0CEE32E0" w14:textId="72BE38E1" w:rsidR="00FE6868" w:rsidRPr="00853BA5" w:rsidRDefault="00FE6868" w:rsidP="00A86D38">
            <w:pPr>
              <w:ind w:firstLine="0"/>
              <w:rPr>
                <w:sz w:val="22"/>
                <w:szCs w:val="22"/>
              </w:rPr>
            </w:pPr>
            <w:r w:rsidRPr="00853BA5">
              <w:rPr>
                <w:sz w:val="22"/>
                <w:szCs w:val="22"/>
              </w:rPr>
              <w:t xml:space="preserve">г.___________                                                                                 </w:t>
            </w:r>
            <w:r w:rsidR="00A87F1A">
              <w:rPr>
                <w:sz w:val="22"/>
                <w:szCs w:val="22"/>
              </w:rPr>
              <w:t xml:space="preserve">             </w:t>
            </w:r>
            <w:r w:rsidR="00080DEF">
              <w:rPr>
                <w:sz w:val="22"/>
                <w:szCs w:val="22"/>
              </w:rPr>
              <w:t xml:space="preserve"> «_____» _________20</w:t>
            </w:r>
            <w:r w:rsidRPr="00853BA5">
              <w:rPr>
                <w:sz w:val="22"/>
                <w:szCs w:val="22"/>
              </w:rPr>
              <w:t>_г.</w:t>
            </w:r>
          </w:p>
          <w:p w14:paraId="29226616" w14:textId="77777777" w:rsidR="00FE6868" w:rsidRPr="00F43F0D" w:rsidRDefault="00FE6868" w:rsidP="00FE6868">
            <w:pPr>
              <w:rPr>
                <w:sz w:val="22"/>
                <w:szCs w:val="22"/>
              </w:rPr>
            </w:pPr>
          </w:p>
          <w:p w14:paraId="27B32200" w14:textId="77777777" w:rsidR="004429B3" w:rsidRDefault="00FE6868" w:rsidP="00A86D38">
            <w:pPr>
              <w:ind w:firstLine="0"/>
              <w:rPr>
                <w:sz w:val="22"/>
                <w:szCs w:val="22"/>
              </w:rPr>
            </w:pPr>
            <w:r w:rsidRPr="00F43F0D">
              <w:rPr>
                <w:sz w:val="22"/>
                <w:szCs w:val="22"/>
              </w:rPr>
              <w:t>____________________, именуемое далее «</w:t>
            </w:r>
            <w:r w:rsidR="00604193" w:rsidRPr="00F43F0D">
              <w:rPr>
                <w:sz w:val="22"/>
                <w:szCs w:val="22"/>
              </w:rPr>
              <w:t>Подрядчик</w:t>
            </w:r>
            <w:r w:rsidRPr="00F43F0D">
              <w:rPr>
                <w:sz w:val="22"/>
                <w:szCs w:val="22"/>
              </w:rPr>
              <w:t xml:space="preserve">», в лице ________________, действующего на основании ______________, </w:t>
            </w:r>
          </w:p>
          <w:p w14:paraId="1E2C22D5" w14:textId="77777777" w:rsidR="00FE6868" w:rsidRPr="00F43F0D" w:rsidRDefault="004429B3" w:rsidP="00A86D38">
            <w:pPr>
              <w:ind w:firstLine="0"/>
              <w:rPr>
                <w:sz w:val="22"/>
                <w:szCs w:val="22"/>
              </w:rPr>
            </w:pPr>
            <w:r>
              <w:rPr>
                <w:sz w:val="22"/>
                <w:szCs w:val="22"/>
              </w:rPr>
              <w:t xml:space="preserve">____________________, </w:t>
            </w:r>
            <w:r w:rsidR="00FE6868"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1E410E23" w14:textId="77777777" w:rsidR="00DA2788" w:rsidRPr="00F43F0D" w:rsidRDefault="00FE6868" w:rsidP="00A86D38">
            <w:pPr>
              <w:ind w:firstLine="0"/>
              <w:rPr>
                <w:bCs/>
                <w:sz w:val="22"/>
                <w:szCs w:val="22"/>
              </w:rPr>
            </w:pPr>
            <w:r w:rsidRPr="00F43F0D">
              <w:rPr>
                <w:sz w:val="22"/>
                <w:szCs w:val="22"/>
              </w:rPr>
              <w:t xml:space="preserve">Заказчик передал </w:t>
            </w:r>
            <w:r w:rsidR="00604193" w:rsidRPr="00F43F0D">
              <w:rPr>
                <w:sz w:val="22"/>
                <w:szCs w:val="22"/>
              </w:rPr>
              <w:t>Подрядчику</w:t>
            </w:r>
            <w:r w:rsidRPr="00F43F0D">
              <w:rPr>
                <w:sz w:val="22"/>
                <w:szCs w:val="22"/>
              </w:rPr>
              <w:t xml:space="preserve">, а </w:t>
            </w:r>
            <w:r w:rsidR="00604193" w:rsidRPr="00F43F0D">
              <w:rPr>
                <w:sz w:val="22"/>
                <w:szCs w:val="22"/>
              </w:rPr>
              <w:t>Подрядчик</w:t>
            </w:r>
            <w:r w:rsidRPr="00F43F0D">
              <w:rPr>
                <w:sz w:val="22"/>
                <w:szCs w:val="22"/>
              </w:rPr>
              <w:t xml:space="preserve"> принял</w:t>
            </w:r>
            <w:r w:rsidRPr="00F43F0D">
              <w:rPr>
                <w:bCs/>
                <w:sz w:val="22"/>
                <w:szCs w:val="22"/>
              </w:rPr>
              <w:t xml:space="preserve"> </w:t>
            </w:r>
            <w:r w:rsidR="00DA2788" w:rsidRPr="00F43F0D">
              <w:rPr>
                <w:bCs/>
                <w:sz w:val="22"/>
                <w:szCs w:val="22"/>
              </w:rPr>
              <w:t xml:space="preserve">следующую </w:t>
            </w:r>
            <w:r w:rsidR="00DA2788" w:rsidRPr="00F43F0D">
              <w:rPr>
                <w:sz w:val="22"/>
                <w:szCs w:val="22"/>
              </w:rPr>
              <w:t xml:space="preserve">техническую и иную документацию для выполнения Работ </w:t>
            </w:r>
            <w:r w:rsidRPr="00F43F0D">
              <w:rPr>
                <w:sz w:val="22"/>
                <w:szCs w:val="22"/>
              </w:rPr>
              <w:t>по Договору</w:t>
            </w:r>
            <w:r w:rsidRPr="00F43F0D">
              <w:rPr>
                <w:bCs/>
                <w:sz w:val="22"/>
                <w:szCs w:val="22"/>
              </w:rPr>
              <w:t xml:space="preserve"> подряда №______ от _____________:</w:t>
            </w:r>
          </w:p>
          <w:p w14:paraId="40C81681" w14:textId="21EA2022" w:rsidR="00FE6868" w:rsidRPr="00F43F0D" w:rsidRDefault="00FE6868" w:rsidP="00A86D38">
            <w:pPr>
              <w:ind w:firstLine="0"/>
              <w:rPr>
                <w:bCs/>
                <w:sz w:val="22"/>
                <w:szCs w:val="22"/>
              </w:rPr>
            </w:pPr>
            <w:r w:rsidRPr="00F43F0D">
              <w:rPr>
                <w:bCs/>
                <w:sz w:val="22"/>
                <w:szCs w:val="22"/>
              </w:rPr>
              <w:t>___________________________</w:t>
            </w:r>
            <w:r w:rsidR="00DA2788" w:rsidRPr="00F43F0D">
              <w:rPr>
                <w:bCs/>
                <w:sz w:val="22"/>
                <w:szCs w:val="22"/>
              </w:rPr>
              <w:t>____________________________________</w:t>
            </w:r>
            <w:r w:rsidR="009D737C">
              <w:rPr>
                <w:bCs/>
                <w:sz w:val="22"/>
                <w:szCs w:val="22"/>
              </w:rPr>
              <w:t>___________</w:t>
            </w:r>
          </w:p>
          <w:p w14:paraId="571418C5" w14:textId="77777777"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14:paraId="39072977" w14:textId="77777777"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14:paraId="62CE8349" w14:textId="77777777" w:rsidR="00DA2788" w:rsidRPr="00F43F0D" w:rsidRDefault="00DA2788" w:rsidP="00A86D38">
            <w:pPr>
              <w:ind w:firstLine="0"/>
              <w:rPr>
                <w:bCs/>
                <w:sz w:val="22"/>
                <w:szCs w:val="22"/>
              </w:rPr>
            </w:pPr>
            <w:r w:rsidRPr="00F43F0D">
              <w:rPr>
                <w:bCs/>
                <w:sz w:val="22"/>
                <w:szCs w:val="22"/>
              </w:rPr>
              <w:t>Документация передана</w:t>
            </w:r>
            <w:r w:rsidR="00FE6868" w:rsidRPr="00F43F0D">
              <w:rPr>
                <w:bCs/>
                <w:sz w:val="22"/>
                <w:szCs w:val="22"/>
              </w:rPr>
              <w:t xml:space="preserve"> </w:t>
            </w:r>
            <w:r w:rsidR="00604193" w:rsidRPr="00F43F0D">
              <w:rPr>
                <w:sz w:val="22"/>
                <w:szCs w:val="22"/>
              </w:rPr>
              <w:t>Подрядчик</w:t>
            </w:r>
            <w:r w:rsidR="00604193" w:rsidRPr="00F43F0D">
              <w:rPr>
                <w:bCs/>
                <w:sz w:val="22"/>
                <w:szCs w:val="22"/>
              </w:rPr>
              <w:t>у</w:t>
            </w:r>
            <w:r w:rsidR="00FE6868" w:rsidRPr="00F43F0D">
              <w:rPr>
                <w:bCs/>
                <w:sz w:val="22"/>
                <w:szCs w:val="22"/>
              </w:rPr>
              <w:t xml:space="preserve"> в установленный Договором срок. </w:t>
            </w:r>
          </w:p>
          <w:p w14:paraId="278F652F" w14:textId="77777777" w:rsidR="00DA2788" w:rsidRPr="00F43F0D" w:rsidRDefault="00DA2788" w:rsidP="00A86D38">
            <w:pPr>
              <w:spacing w:line="240" w:lineRule="auto"/>
              <w:ind w:firstLine="0"/>
              <w:rPr>
                <w:sz w:val="20"/>
                <w:szCs w:val="20"/>
              </w:rPr>
            </w:pPr>
          </w:p>
          <w:p w14:paraId="43297180" w14:textId="77777777" w:rsidR="00FE6868" w:rsidRPr="00F43F0D" w:rsidRDefault="00FE6868" w:rsidP="000B703F">
            <w:pPr>
              <w:ind w:firstLine="0"/>
              <w:rPr>
                <w:sz w:val="22"/>
                <w:szCs w:val="22"/>
              </w:rPr>
            </w:pPr>
          </w:p>
          <w:tbl>
            <w:tblPr>
              <w:tblW w:w="0" w:type="auto"/>
              <w:tblLook w:val="0000" w:firstRow="0" w:lastRow="0" w:firstColumn="0" w:lastColumn="0" w:noHBand="0" w:noVBand="0"/>
            </w:tblPr>
            <w:tblGrid>
              <w:gridCol w:w="4520"/>
              <w:gridCol w:w="4521"/>
            </w:tblGrid>
            <w:tr w:rsidR="00FE6868" w:rsidRPr="00F43F0D" w14:paraId="6819B6A0" w14:textId="77777777">
              <w:tc>
                <w:tcPr>
                  <w:tcW w:w="4785" w:type="dxa"/>
                </w:tcPr>
                <w:p w14:paraId="27F40289" w14:textId="77777777" w:rsidR="00FE6868" w:rsidRPr="00F43F0D" w:rsidRDefault="00FE6868" w:rsidP="00FE6868">
                  <w:pPr>
                    <w:spacing w:line="240" w:lineRule="auto"/>
                    <w:ind w:firstLine="0"/>
                    <w:rPr>
                      <w:bCs/>
                      <w:sz w:val="24"/>
                      <w:szCs w:val="24"/>
                    </w:rPr>
                  </w:pPr>
                  <w:r w:rsidRPr="00F43F0D">
                    <w:rPr>
                      <w:bCs/>
                      <w:sz w:val="24"/>
                      <w:szCs w:val="24"/>
                    </w:rPr>
                    <w:t>Заказчик:</w:t>
                  </w:r>
                </w:p>
              </w:tc>
              <w:tc>
                <w:tcPr>
                  <w:tcW w:w="4786" w:type="dxa"/>
                </w:tcPr>
                <w:p w14:paraId="5711FCBD" w14:textId="77777777" w:rsidR="00FE6868" w:rsidRPr="00F43F0D" w:rsidRDefault="00FE6868" w:rsidP="00FE6868">
                  <w:pPr>
                    <w:spacing w:line="240" w:lineRule="auto"/>
                    <w:ind w:firstLine="0"/>
                    <w:rPr>
                      <w:bCs/>
                      <w:sz w:val="24"/>
                      <w:szCs w:val="24"/>
                    </w:rPr>
                  </w:pPr>
                  <w:r w:rsidRPr="00F43F0D">
                    <w:rPr>
                      <w:bCs/>
                      <w:sz w:val="24"/>
                      <w:szCs w:val="24"/>
                    </w:rPr>
                    <w:t>Подрядчик:</w:t>
                  </w:r>
                </w:p>
              </w:tc>
            </w:tr>
            <w:tr w:rsidR="00FE6868" w:rsidRPr="00F43F0D" w14:paraId="4BF1FFF5" w14:textId="77777777">
              <w:tc>
                <w:tcPr>
                  <w:tcW w:w="4785" w:type="dxa"/>
                  <w:shd w:val="clear" w:color="auto" w:fill="auto"/>
                </w:tcPr>
                <w:p w14:paraId="3D7FFB68" w14:textId="77777777" w:rsidR="00FE6868" w:rsidRPr="00F43F0D" w:rsidRDefault="00FE6868" w:rsidP="00FE6868">
                  <w:pPr>
                    <w:spacing w:line="240" w:lineRule="auto"/>
                    <w:ind w:firstLine="0"/>
                    <w:rPr>
                      <w:sz w:val="22"/>
                      <w:szCs w:val="22"/>
                    </w:rPr>
                  </w:pPr>
                </w:p>
                <w:p w14:paraId="71DC921B" w14:textId="77777777" w:rsidR="00FE6868" w:rsidRPr="00F43F0D" w:rsidRDefault="00FE6868" w:rsidP="00FE6868">
                  <w:pPr>
                    <w:spacing w:line="240" w:lineRule="auto"/>
                    <w:ind w:firstLine="0"/>
                    <w:rPr>
                      <w:sz w:val="22"/>
                      <w:szCs w:val="22"/>
                    </w:rPr>
                  </w:pPr>
                </w:p>
                <w:p w14:paraId="35DE0108"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20DA670D" w14:textId="77777777" w:rsidR="00FE6868" w:rsidRPr="00F43F0D" w:rsidRDefault="00FE6868" w:rsidP="00FE6868">
                  <w:pPr>
                    <w:spacing w:line="240" w:lineRule="auto"/>
                    <w:ind w:firstLine="0"/>
                    <w:rPr>
                      <w:sz w:val="22"/>
                      <w:szCs w:val="22"/>
                    </w:rPr>
                  </w:pPr>
                </w:p>
              </w:tc>
              <w:tc>
                <w:tcPr>
                  <w:tcW w:w="4786" w:type="dxa"/>
                  <w:shd w:val="clear" w:color="auto" w:fill="auto"/>
                </w:tcPr>
                <w:p w14:paraId="75B01AB6" w14:textId="77777777" w:rsidR="00FE6868" w:rsidRPr="00F43F0D" w:rsidRDefault="00FE6868" w:rsidP="00FE6868">
                  <w:pPr>
                    <w:spacing w:line="240" w:lineRule="auto"/>
                    <w:ind w:firstLine="0"/>
                    <w:rPr>
                      <w:sz w:val="22"/>
                      <w:szCs w:val="22"/>
                    </w:rPr>
                  </w:pPr>
                </w:p>
                <w:p w14:paraId="7FFDB2C5" w14:textId="77777777" w:rsidR="00FE6868" w:rsidRPr="00F43F0D" w:rsidRDefault="00FE6868" w:rsidP="00FE6868">
                  <w:pPr>
                    <w:spacing w:line="240" w:lineRule="auto"/>
                    <w:ind w:firstLine="0"/>
                    <w:rPr>
                      <w:sz w:val="22"/>
                      <w:szCs w:val="22"/>
                    </w:rPr>
                  </w:pPr>
                </w:p>
                <w:p w14:paraId="42C03D1B"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63F5134B" w14:textId="77777777" w:rsidR="00FE6868" w:rsidRPr="00F43F0D" w:rsidRDefault="00FE6868" w:rsidP="00FE6868">
                  <w:pPr>
                    <w:spacing w:line="240" w:lineRule="auto"/>
                    <w:ind w:firstLine="0"/>
                    <w:rPr>
                      <w:sz w:val="22"/>
                      <w:szCs w:val="22"/>
                    </w:rPr>
                  </w:pPr>
                </w:p>
              </w:tc>
            </w:tr>
          </w:tbl>
          <w:p w14:paraId="1DF5406F" w14:textId="77777777" w:rsidR="00FE6868" w:rsidRPr="00EE1D44" w:rsidRDefault="00FE6868" w:rsidP="00A86D38">
            <w:pPr>
              <w:pStyle w:val="afa"/>
              <w:shd w:val="clear" w:color="auto" w:fill="auto"/>
              <w:ind w:firstLine="0"/>
              <w:jc w:val="left"/>
              <w:rPr>
                <w:i/>
                <w:iCs/>
              </w:rPr>
            </w:pPr>
          </w:p>
          <w:p w14:paraId="64B5A169" w14:textId="77777777" w:rsidR="00FE6868" w:rsidRPr="00EE1D44" w:rsidRDefault="00FE6868" w:rsidP="00A86D38">
            <w:pPr>
              <w:pStyle w:val="afa"/>
              <w:shd w:val="clear" w:color="auto" w:fill="auto"/>
              <w:ind w:firstLine="0"/>
              <w:jc w:val="left"/>
              <w:rPr>
                <w:i/>
                <w:iCs/>
              </w:rPr>
            </w:pPr>
          </w:p>
        </w:tc>
      </w:tr>
    </w:tbl>
    <w:p w14:paraId="0194A0E3" w14:textId="77777777" w:rsidR="00FE6868" w:rsidRPr="00F43F0D" w:rsidRDefault="00FE6868" w:rsidP="00FE6868">
      <w:pPr>
        <w:pStyle w:val="afa"/>
        <w:ind w:firstLine="0"/>
        <w:jc w:val="left"/>
        <w:rPr>
          <w:i/>
          <w:iCs/>
        </w:rPr>
      </w:pPr>
    </w:p>
    <w:p w14:paraId="3DECE009" w14:textId="77777777" w:rsidR="00FE6868" w:rsidRPr="00F43F0D" w:rsidRDefault="00FE6868" w:rsidP="00FE6868">
      <w:pPr>
        <w:pStyle w:val="afa"/>
        <w:ind w:firstLine="0"/>
        <w:jc w:val="left"/>
        <w:rPr>
          <w:i/>
          <w:iCs/>
        </w:rPr>
      </w:pPr>
    </w:p>
    <w:tbl>
      <w:tblPr>
        <w:tblW w:w="0" w:type="auto"/>
        <w:tblLook w:val="0000" w:firstRow="0" w:lastRow="0" w:firstColumn="0" w:lastColumn="0" w:noHBand="0" w:noVBand="0"/>
      </w:tblPr>
      <w:tblGrid>
        <w:gridCol w:w="4785"/>
        <w:gridCol w:w="4786"/>
      </w:tblGrid>
      <w:tr w:rsidR="006D4F92" w:rsidRPr="001A7726" w14:paraId="467EB6EB" w14:textId="77777777" w:rsidTr="00625B98">
        <w:tc>
          <w:tcPr>
            <w:tcW w:w="4785" w:type="dxa"/>
          </w:tcPr>
          <w:p w14:paraId="3C22B69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AC3040A"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29870096" w14:textId="77777777" w:rsidTr="00625B98">
        <w:tc>
          <w:tcPr>
            <w:tcW w:w="4785" w:type="dxa"/>
          </w:tcPr>
          <w:p w14:paraId="063C338F" w14:textId="77777777" w:rsidR="006D4F92" w:rsidRPr="00F43F0D" w:rsidRDefault="006D4F92" w:rsidP="00625B98">
            <w:pPr>
              <w:spacing w:line="240" w:lineRule="auto"/>
              <w:ind w:firstLine="0"/>
              <w:rPr>
                <w:sz w:val="22"/>
                <w:szCs w:val="22"/>
              </w:rPr>
            </w:pPr>
          </w:p>
          <w:p w14:paraId="4E92B4CA" w14:textId="77777777" w:rsidR="006D4F92" w:rsidRPr="00F43F0D" w:rsidRDefault="006D4F92" w:rsidP="00625B98">
            <w:pPr>
              <w:spacing w:line="240" w:lineRule="auto"/>
              <w:ind w:firstLine="0"/>
              <w:rPr>
                <w:sz w:val="22"/>
                <w:szCs w:val="22"/>
              </w:rPr>
            </w:pPr>
          </w:p>
          <w:p w14:paraId="6D2E79EE"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2B08836B" w14:textId="77777777" w:rsidR="006D4F92" w:rsidRPr="00F43F0D" w:rsidRDefault="006D4F92" w:rsidP="00625B98">
            <w:pPr>
              <w:spacing w:line="240" w:lineRule="auto"/>
              <w:ind w:firstLine="0"/>
              <w:rPr>
                <w:sz w:val="22"/>
                <w:szCs w:val="22"/>
              </w:rPr>
            </w:pPr>
          </w:p>
        </w:tc>
        <w:tc>
          <w:tcPr>
            <w:tcW w:w="4786" w:type="dxa"/>
          </w:tcPr>
          <w:p w14:paraId="00A65F57" w14:textId="77777777" w:rsidR="006D4F92" w:rsidRPr="00F43F0D" w:rsidRDefault="006D4F92" w:rsidP="00625B98">
            <w:pPr>
              <w:spacing w:line="240" w:lineRule="auto"/>
              <w:ind w:firstLine="0"/>
              <w:rPr>
                <w:sz w:val="22"/>
                <w:szCs w:val="22"/>
              </w:rPr>
            </w:pPr>
          </w:p>
          <w:p w14:paraId="09A43A51" w14:textId="77777777" w:rsidR="006D4F92" w:rsidRPr="00F43F0D" w:rsidRDefault="006D4F92" w:rsidP="00625B98">
            <w:pPr>
              <w:spacing w:line="240" w:lineRule="auto"/>
              <w:ind w:firstLine="0"/>
              <w:rPr>
                <w:sz w:val="22"/>
                <w:szCs w:val="22"/>
              </w:rPr>
            </w:pPr>
          </w:p>
          <w:p w14:paraId="7C5DE142"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38979049" w14:textId="77777777" w:rsidR="006D4F92" w:rsidRPr="00F43F0D" w:rsidRDefault="006D4F92" w:rsidP="00625B98">
            <w:pPr>
              <w:spacing w:line="240" w:lineRule="auto"/>
              <w:ind w:firstLine="0"/>
              <w:rPr>
                <w:sz w:val="22"/>
                <w:szCs w:val="22"/>
              </w:rPr>
            </w:pPr>
          </w:p>
        </w:tc>
      </w:tr>
    </w:tbl>
    <w:p w14:paraId="3B2E3995" w14:textId="77777777" w:rsidR="006D4F92" w:rsidRDefault="006D4F92" w:rsidP="00933D09">
      <w:pPr>
        <w:spacing w:line="240" w:lineRule="auto"/>
        <w:ind w:left="5103" w:firstLine="0"/>
        <w:rPr>
          <w:sz w:val="22"/>
          <w:szCs w:val="22"/>
          <w:highlight w:val="yellow"/>
        </w:rPr>
      </w:pPr>
    </w:p>
    <w:p w14:paraId="114696FD" w14:textId="4CC19EBC" w:rsidR="00933D09" w:rsidRPr="0068053B" w:rsidRDefault="00885559" w:rsidP="0068053B">
      <w:pPr>
        <w:spacing w:line="240" w:lineRule="auto"/>
        <w:ind w:left="5103" w:firstLine="0"/>
        <w:jc w:val="right"/>
        <w:rPr>
          <w:sz w:val="24"/>
          <w:szCs w:val="24"/>
          <w:lang w:val="en-US"/>
        </w:rPr>
      </w:pPr>
      <w:r>
        <w:rPr>
          <w:sz w:val="22"/>
          <w:szCs w:val="22"/>
          <w:highlight w:val="yellow"/>
        </w:rPr>
        <w:br w:type="page"/>
      </w:r>
      <w:r w:rsidR="00933D09" w:rsidRPr="008C4B90">
        <w:rPr>
          <w:sz w:val="24"/>
          <w:szCs w:val="24"/>
        </w:rPr>
        <w:t xml:space="preserve">Приложение № </w:t>
      </w:r>
      <w:r w:rsidR="00F566BC">
        <w:rPr>
          <w:sz w:val="24"/>
          <w:szCs w:val="24"/>
          <w:lang w:val="en-US"/>
        </w:rPr>
        <w:t>4</w:t>
      </w:r>
    </w:p>
    <w:p w14:paraId="4D1126B0"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6061378"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593682E5" w14:textId="09F21A3E" w:rsidR="00933D09" w:rsidRPr="00BB4425" w:rsidRDefault="0011470E" w:rsidP="0068053B">
      <w:pPr>
        <w:spacing w:line="240" w:lineRule="auto"/>
        <w:ind w:left="4253" w:firstLine="0"/>
        <w:jc w:val="right"/>
        <w:rPr>
          <w:b/>
          <w:bCs/>
          <w:sz w:val="24"/>
          <w:szCs w:val="24"/>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1B486E53" w14:textId="0F8C4958" w:rsidR="0038217F" w:rsidRDefault="0038217F" w:rsidP="00BB4425">
      <w:pPr>
        <w:spacing w:line="240" w:lineRule="auto"/>
        <w:ind w:firstLine="0"/>
        <w:rPr>
          <w:b/>
          <w:bCs/>
          <w:sz w:val="24"/>
          <w:szCs w:val="24"/>
        </w:rPr>
      </w:pPr>
    </w:p>
    <w:p w14:paraId="13E6793B" w14:textId="77777777" w:rsidR="0011470E" w:rsidRPr="00BB4425" w:rsidRDefault="0011470E" w:rsidP="00BB4425">
      <w:pPr>
        <w:spacing w:line="240" w:lineRule="auto"/>
        <w:ind w:firstLine="0"/>
        <w:rPr>
          <w:b/>
          <w:bCs/>
          <w:sz w:val="24"/>
          <w:szCs w:val="24"/>
        </w:rPr>
      </w:pPr>
    </w:p>
    <w:p w14:paraId="44BD258B" w14:textId="77777777" w:rsidR="00933D09" w:rsidRPr="00BB4425" w:rsidRDefault="00933D09" w:rsidP="00933D09">
      <w:pPr>
        <w:spacing w:line="240" w:lineRule="auto"/>
        <w:jc w:val="center"/>
        <w:rPr>
          <w:b/>
          <w:sz w:val="24"/>
          <w:szCs w:val="24"/>
        </w:rPr>
      </w:pPr>
      <w:r w:rsidRPr="00BB4425">
        <w:rPr>
          <w:b/>
          <w:sz w:val="24"/>
          <w:szCs w:val="24"/>
        </w:rPr>
        <w:t>Перечень допусков, разрешений и лицензий Подрядчика</w:t>
      </w:r>
    </w:p>
    <w:p w14:paraId="27561299" w14:textId="77777777" w:rsidR="008542B9" w:rsidRPr="00BB4425" w:rsidRDefault="008542B9" w:rsidP="00BB4425">
      <w:pPr>
        <w:spacing w:line="240" w:lineRule="auto"/>
        <w:ind w:firstLine="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677"/>
        <w:gridCol w:w="901"/>
        <w:gridCol w:w="1437"/>
        <w:gridCol w:w="1708"/>
        <w:gridCol w:w="1708"/>
        <w:gridCol w:w="1708"/>
      </w:tblGrid>
      <w:tr w:rsidR="008542B9" w:rsidRPr="00F43F0D" w14:paraId="3502E8D9" w14:textId="77777777" w:rsidTr="00167C01">
        <w:trPr>
          <w:trHeight w:val="2142"/>
        </w:trPr>
        <w:tc>
          <w:tcPr>
            <w:tcW w:w="0" w:type="auto"/>
          </w:tcPr>
          <w:p w14:paraId="2C144DE7" w14:textId="77777777" w:rsidR="008542B9" w:rsidRPr="008F418D" w:rsidRDefault="008542B9" w:rsidP="00A86D38">
            <w:pPr>
              <w:spacing w:line="240" w:lineRule="auto"/>
              <w:ind w:firstLine="0"/>
              <w:jc w:val="center"/>
              <w:rPr>
                <w:bCs/>
                <w:sz w:val="22"/>
                <w:szCs w:val="22"/>
              </w:rPr>
            </w:pPr>
            <w:r w:rsidRPr="00287642">
              <w:rPr>
                <w:bCs/>
                <w:snapToGrid/>
                <w:sz w:val="22"/>
                <w:szCs w:val="22"/>
              </w:rPr>
              <w:t>№ п/п</w:t>
            </w:r>
          </w:p>
        </w:tc>
        <w:tc>
          <w:tcPr>
            <w:tcW w:w="0" w:type="auto"/>
          </w:tcPr>
          <w:p w14:paraId="21FD53FD" w14:textId="77777777" w:rsidR="008542B9" w:rsidRPr="00F43F0D" w:rsidRDefault="00F66D40" w:rsidP="00A86D38">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008542B9" w:rsidRPr="00F43F0D">
              <w:rPr>
                <w:bCs/>
                <w:snapToGrid/>
                <w:sz w:val="22"/>
                <w:szCs w:val="22"/>
              </w:rPr>
              <w:t xml:space="preserve"> документ</w:t>
            </w:r>
          </w:p>
        </w:tc>
        <w:tc>
          <w:tcPr>
            <w:tcW w:w="0" w:type="auto"/>
          </w:tcPr>
          <w:p w14:paraId="0E8BC5D0" w14:textId="77777777" w:rsidR="008542B9" w:rsidRPr="00F43F0D" w:rsidRDefault="00ED24BA" w:rsidP="00A86D38">
            <w:pPr>
              <w:spacing w:line="240" w:lineRule="auto"/>
              <w:ind w:firstLine="0"/>
              <w:jc w:val="center"/>
              <w:rPr>
                <w:bCs/>
                <w:snapToGrid/>
                <w:sz w:val="22"/>
                <w:szCs w:val="22"/>
              </w:rPr>
            </w:pPr>
            <w:r>
              <w:rPr>
                <w:bCs/>
                <w:snapToGrid/>
                <w:sz w:val="22"/>
                <w:szCs w:val="22"/>
              </w:rPr>
              <w:t xml:space="preserve">Номер, </w:t>
            </w:r>
            <w:r w:rsidR="00FA0444">
              <w:rPr>
                <w:bCs/>
                <w:snapToGrid/>
                <w:sz w:val="22"/>
                <w:szCs w:val="22"/>
              </w:rPr>
              <w:t>д</w:t>
            </w:r>
            <w:r w:rsidR="008542B9" w:rsidRPr="00F43F0D">
              <w:rPr>
                <w:bCs/>
                <w:snapToGrid/>
                <w:sz w:val="22"/>
                <w:szCs w:val="22"/>
              </w:rPr>
              <w:t xml:space="preserve">ата выдачи, </w:t>
            </w:r>
          </w:p>
          <w:p w14:paraId="2330792E" w14:textId="77777777" w:rsidR="008542B9" w:rsidRPr="00F43F0D" w:rsidRDefault="008542B9" w:rsidP="00A86D38">
            <w:pPr>
              <w:spacing w:line="240" w:lineRule="auto"/>
              <w:ind w:firstLine="0"/>
              <w:jc w:val="center"/>
              <w:rPr>
                <w:bCs/>
                <w:snapToGrid/>
                <w:sz w:val="22"/>
                <w:szCs w:val="22"/>
              </w:rPr>
            </w:pPr>
            <w:r w:rsidRPr="00F43F0D">
              <w:rPr>
                <w:bCs/>
                <w:snapToGrid/>
                <w:sz w:val="22"/>
                <w:szCs w:val="22"/>
              </w:rPr>
              <w:t xml:space="preserve">кем выдан </w:t>
            </w:r>
          </w:p>
        </w:tc>
        <w:tc>
          <w:tcPr>
            <w:tcW w:w="0" w:type="auto"/>
          </w:tcPr>
          <w:p w14:paraId="15A5B188" w14:textId="77777777" w:rsidR="008542B9" w:rsidRPr="00F43F0D" w:rsidRDefault="00F66D40" w:rsidP="00A86D38">
            <w:pPr>
              <w:spacing w:line="240" w:lineRule="auto"/>
              <w:ind w:firstLine="0"/>
              <w:jc w:val="center"/>
              <w:rPr>
                <w:bCs/>
                <w:sz w:val="22"/>
                <w:szCs w:val="22"/>
              </w:rPr>
            </w:pPr>
            <w:r w:rsidRPr="00F43F0D">
              <w:rPr>
                <w:bCs/>
                <w:snapToGrid/>
                <w:sz w:val="22"/>
                <w:szCs w:val="22"/>
              </w:rPr>
              <w:t>Разрешаемая</w:t>
            </w:r>
            <w:r w:rsidR="008542B9" w:rsidRPr="00F43F0D">
              <w:rPr>
                <w:bCs/>
                <w:snapToGrid/>
                <w:sz w:val="22"/>
                <w:szCs w:val="22"/>
              </w:rPr>
              <w:t xml:space="preserve"> </w:t>
            </w:r>
            <w:r w:rsidRPr="00F43F0D">
              <w:rPr>
                <w:bCs/>
                <w:snapToGrid/>
                <w:sz w:val="22"/>
                <w:szCs w:val="22"/>
              </w:rPr>
              <w:t>деятельность</w:t>
            </w:r>
            <w:r w:rsidR="0038217F" w:rsidRPr="00F43F0D">
              <w:rPr>
                <w:bCs/>
                <w:snapToGrid/>
                <w:sz w:val="22"/>
                <w:szCs w:val="22"/>
              </w:rPr>
              <w:t xml:space="preserve"> (виды </w:t>
            </w:r>
            <w:r w:rsidRPr="00F43F0D">
              <w:rPr>
                <w:bCs/>
                <w:snapToGrid/>
                <w:sz w:val="22"/>
                <w:szCs w:val="22"/>
              </w:rPr>
              <w:t>деятельности</w:t>
            </w:r>
            <w:r w:rsidR="0038217F" w:rsidRPr="00F43F0D">
              <w:rPr>
                <w:bCs/>
                <w:snapToGrid/>
                <w:sz w:val="22"/>
                <w:szCs w:val="22"/>
              </w:rPr>
              <w:t>)</w:t>
            </w:r>
          </w:p>
        </w:tc>
        <w:tc>
          <w:tcPr>
            <w:tcW w:w="0" w:type="auto"/>
          </w:tcPr>
          <w:p w14:paraId="10985D64" w14:textId="77777777" w:rsidR="008542B9" w:rsidRPr="00F43F0D" w:rsidRDefault="008542B9" w:rsidP="00A86D38">
            <w:pPr>
              <w:spacing w:line="240" w:lineRule="auto"/>
              <w:ind w:firstLine="0"/>
              <w:jc w:val="center"/>
              <w:rPr>
                <w:bCs/>
                <w:sz w:val="22"/>
                <w:szCs w:val="22"/>
              </w:rPr>
            </w:pPr>
            <w:r w:rsidRPr="00F43F0D">
              <w:rPr>
                <w:bCs/>
                <w:snapToGrid/>
                <w:sz w:val="22"/>
                <w:szCs w:val="22"/>
              </w:rPr>
              <w:t xml:space="preserve">Начало действия </w:t>
            </w:r>
            <w:r w:rsidR="00F66D40" w:rsidRPr="00F43F0D">
              <w:rPr>
                <w:bCs/>
                <w:snapToGrid/>
                <w:sz w:val="22"/>
                <w:szCs w:val="22"/>
              </w:rPr>
              <w:t>разрешительного</w:t>
            </w:r>
            <w:r w:rsidRPr="00F43F0D">
              <w:rPr>
                <w:bCs/>
                <w:snapToGrid/>
                <w:sz w:val="22"/>
                <w:szCs w:val="22"/>
              </w:rPr>
              <w:t xml:space="preserve"> документа</w:t>
            </w:r>
          </w:p>
        </w:tc>
        <w:tc>
          <w:tcPr>
            <w:tcW w:w="0" w:type="auto"/>
          </w:tcPr>
          <w:p w14:paraId="40437489" w14:textId="77777777" w:rsidR="008542B9" w:rsidRPr="00F43F0D" w:rsidRDefault="00F66D40" w:rsidP="00A86D38">
            <w:pPr>
              <w:spacing w:line="240" w:lineRule="auto"/>
              <w:ind w:firstLine="0"/>
              <w:jc w:val="center"/>
              <w:rPr>
                <w:bCs/>
                <w:sz w:val="22"/>
                <w:szCs w:val="22"/>
              </w:rPr>
            </w:pPr>
            <w:r w:rsidRPr="00F43F0D">
              <w:rPr>
                <w:bCs/>
                <w:snapToGrid/>
                <w:sz w:val="22"/>
                <w:szCs w:val="22"/>
              </w:rPr>
              <w:t>Окончание действия</w:t>
            </w:r>
            <w:r w:rsidR="008542B9" w:rsidRPr="00F43F0D">
              <w:rPr>
                <w:bCs/>
                <w:snapToGrid/>
                <w:sz w:val="22"/>
                <w:szCs w:val="22"/>
              </w:rPr>
              <w:t xml:space="preserve"> </w:t>
            </w:r>
            <w:r w:rsidRPr="00F43F0D">
              <w:rPr>
                <w:bCs/>
                <w:snapToGrid/>
                <w:sz w:val="22"/>
                <w:szCs w:val="22"/>
              </w:rPr>
              <w:t>разрешительного</w:t>
            </w:r>
            <w:r w:rsidR="008542B9" w:rsidRPr="00F43F0D">
              <w:rPr>
                <w:bCs/>
                <w:snapToGrid/>
                <w:sz w:val="22"/>
                <w:szCs w:val="22"/>
              </w:rPr>
              <w:t xml:space="preserve"> документа </w:t>
            </w:r>
          </w:p>
        </w:tc>
        <w:tc>
          <w:tcPr>
            <w:tcW w:w="0" w:type="auto"/>
          </w:tcPr>
          <w:p w14:paraId="76DA6FE0" w14:textId="77777777" w:rsidR="008542B9" w:rsidRPr="00F43F0D" w:rsidRDefault="00D72302" w:rsidP="00A86D38">
            <w:pPr>
              <w:spacing w:line="240" w:lineRule="auto"/>
              <w:ind w:firstLine="0"/>
              <w:jc w:val="center"/>
              <w:rPr>
                <w:bCs/>
                <w:sz w:val="22"/>
                <w:szCs w:val="22"/>
              </w:rPr>
            </w:pPr>
            <w:r w:rsidRPr="00F43F0D">
              <w:rPr>
                <w:bCs/>
                <w:snapToGrid/>
                <w:sz w:val="22"/>
                <w:szCs w:val="22"/>
              </w:rPr>
              <w:t>Ограничения (у</w:t>
            </w:r>
            <w:r w:rsidR="008542B9" w:rsidRPr="00F43F0D">
              <w:rPr>
                <w:bCs/>
                <w:snapToGrid/>
                <w:sz w:val="22"/>
                <w:szCs w:val="22"/>
              </w:rPr>
              <w:t>словия</w:t>
            </w:r>
            <w:r w:rsidRPr="00F43F0D">
              <w:rPr>
                <w:bCs/>
                <w:snapToGrid/>
                <w:sz w:val="22"/>
                <w:szCs w:val="22"/>
              </w:rPr>
              <w:t>)</w:t>
            </w:r>
            <w:r w:rsidR="008542B9" w:rsidRPr="00F43F0D">
              <w:rPr>
                <w:bCs/>
                <w:snapToGrid/>
                <w:sz w:val="22"/>
                <w:szCs w:val="22"/>
              </w:rPr>
              <w:t xml:space="preserve"> использования разрешительного </w:t>
            </w:r>
            <w:r w:rsidR="00F66D40" w:rsidRPr="00F43F0D">
              <w:rPr>
                <w:bCs/>
                <w:snapToGrid/>
                <w:sz w:val="22"/>
                <w:szCs w:val="22"/>
              </w:rPr>
              <w:t>документа (</w:t>
            </w:r>
            <w:r w:rsidR="008542B9" w:rsidRPr="00F43F0D">
              <w:rPr>
                <w:bCs/>
                <w:snapToGrid/>
                <w:sz w:val="22"/>
                <w:szCs w:val="22"/>
              </w:rPr>
              <w:t>осуществления разрешаемой деятельности)</w:t>
            </w:r>
          </w:p>
        </w:tc>
      </w:tr>
      <w:tr w:rsidR="00F66D40" w:rsidRPr="00F43F0D" w14:paraId="05DC8FFC" w14:textId="77777777" w:rsidTr="00167C01">
        <w:trPr>
          <w:trHeight w:val="557"/>
        </w:trPr>
        <w:tc>
          <w:tcPr>
            <w:tcW w:w="0" w:type="auto"/>
          </w:tcPr>
          <w:p w14:paraId="4BABAC11" w14:textId="77777777" w:rsidR="00F66D40" w:rsidRPr="00287642" w:rsidRDefault="00F66D40" w:rsidP="00A86D38">
            <w:pPr>
              <w:spacing w:line="240" w:lineRule="auto"/>
              <w:ind w:firstLine="0"/>
              <w:jc w:val="center"/>
              <w:rPr>
                <w:bCs/>
                <w:snapToGrid/>
                <w:sz w:val="22"/>
                <w:szCs w:val="22"/>
              </w:rPr>
            </w:pPr>
          </w:p>
        </w:tc>
        <w:tc>
          <w:tcPr>
            <w:tcW w:w="0" w:type="auto"/>
          </w:tcPr>
          <w:p w14:paraId="13F4DCD9"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33C92E0D" w14:textId="77777777" w:rsidR="00F66D40" w:rsidRDefault="00F66D40" w:rsidP="00A86D38">
            <w:pPr>
              <w:spacing w:line="240" w:lineRule="auto"/>
              <w:ind w:firstLine="0"/>
              <w:jc w:val="center"/>
              <w:rPr>
                <w:bCs/>
                <w:snapToGrid/>
                <w:sz w:val="22"/>
                <w:szCs w:val="22"/>
              </w:rPr>
            </w:pPr>
          </w:p>
        </w:tc>
        <w:tc>
          <w:tcPr>
            <w:tcW w:w="0" w:type="auto"/>
          </w:tcPr>
          <w:p w14:paraId="47F86B8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04327B1" w14:textId="77777777" w:rsidR="00F66D40" w:rsidRPr="00F43F0D" w:rsidRDefault="00F66D40" w:rsidP="00A86D38">
            <w:pPr>
              <w:spacing w:line="240" w:lineRule="auto"/>
              <w:ind w:firstLine="0"/>
              <w:jc w:val="center"/>
              <w:rPr>
                <w:bCs/>
                <w:snapToGrid/>
                <w:sz w:val="22"/>
                <w:szCs w:val="22"/>
              </w:rPr>
            </w:pPr>
          </w:p>
        </w:tc>
        <w:tc>
          <w:tcPr>
            <w:tcW w:w="0" w:type="auto"/>
          </w:tcPr>
          <w:p w14:paraId="4B566381"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4C341A2A" w14:textId="77777777" w:rsidR="00F66D40" w:rsidRPr="00F43F0D" w:rsidRDefault="00F66D40" w:rsidP="00A86D38">
            <w:pPr>
              <w:spacing w:line="240" w:lineRule="auto"/>
              <w:ind w:firstLine="0"/>
              <w:jc w:val="center"/>
              <w:rPr>
                <w:bCs/>
                <w:snapToGrid/>
                <w:sz w:val="22"/>
                <w:szCs w:val="22"/>
              </w:rPr>
            </w:pPr>
          </w:p>
        </w:tc>
      </w:tr>
      <w:tr w:rsidR="00F66D40" w:rsidRPr="00F43F0D" w14:paraId="408D8C0F" w14:textId="77777777" w:rsidTr="00167C01">
        <w:trPr>
          <w:trHeight w:val="532"/>
        </w:trPr>
        <w:tc>
          <w:tcPr>
            <w:tcW w:w="0" w:type="auto"/>
          </w:tcPr>
          <w:p w14:paraId="798C5809" w14:textId="77777777" w:rsidR="00F66D40" w:rsidRPr="00287642" w:rsidRDefault="00F66D40" w:rsidP="00A86D38">
            <w:pPr>
              <w:spacing w:line="240" w:lineRule="auto"/>
              <w:ind w:firstLine="0"/>
              <w:jc w:val="center"/>
              <w:rPr>
                <w:bCs/>
                <w:snapToGrid/>
                <w:sz w:val="22"/>
                <w:szCs w:val="22"/>
              </w:rPr>
            </w:pPr>
          </w:p>
        </w:tc>
        <w:tc>
          <w:tcPr>
            <w:tcW w:w="0" w:type="auto"/>
          </w:tcPr>
          <w:p w14:paraId="181A58E4"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45D0F3FA" w14:textId="77777777" w:rsidR="00F66D40" w:rsidRDefault="00F66D40" w:rsidP="00A86D38">
            <w:pPr>
              <w:spacing w:line="240" w:lineRule="auto"/>
              <w:ind w:firstLine="0"/>
              <w:jc w:val="center"/>
              <w:rPr>
                <w:bCs/>
                <w:snapToGrid/>
                <w:sz w:val="22"/>
                <w:szCs w:val="22"/>
              </w:rPr>
            </w:pPr>
          </w:p>
        </w:tc>
        <w:tc>
          <w:tcPr>
            <w:tcW w:w="0" w:type="auto"/>
          </w:tcPr>
          <w:p w14:paraId="7C2C8CCB"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542232D1" w14:textId="77777777" w:rsidR="00F66D40" w:rsidRPr="00F43F0D" w:rsidRDefault="00F66D40" w:rsidP="00A86D38">
            <w:pPr>
              <w:spacing w:line="240" w:lineRule="auto"/>
              <w:ind w:firstLine="0"/>
              <w:jc w:val="center"/>
              <w:rPr>
                <w:bCs/>
                <w:snapToGrid/>
                <w:sz w:val="22"/>
                <w:szCs w:val="22"/>
              </w:rPr>
            </w:pPr>
          </w:p>
        </w:tc>
        <w:tc>
          <w:tcPr>
            <w:tcW w:w="0" w:type="auto"/>
          </w:tcPr>
          <w:p w14:paraId="3F046B7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79CAC5F" w14:textId="77777777" w:rsidR="00F66D40" w:rsidRPr="00F43F0D" w:rsidRDefault="00F66D40" w:rsidP="00A86D38">
            <w:pPr>
              <w:spacing w:line="240" w:lineRule="auto"/>
              <w:ind w:firstLine="0"/>
              <w:jc w:val="center"/>
              <w:rPr>
                <w:bCs/>
                <w:snapToGrid/>
                <w:sz w:val="22"/>
                <w:szCs w:val="22"/>
              </w:rPr>
            </w:pPr>
          </w:p>
        </w:tc>
      </w:tr>
      <w:tr w:rsidR="00F66D40" w:rsidRPr="00F43F0D" w14:paraId="46AAA836" w14:textId="77777777" w:rsidTr="00167C01">
        <w:trPr>
          <w:trHeight w:val="505"/>
        </w:trPr>
        <w:tc>
          <w:tcPr>
            <w:tcW w:w="0" w:type="auto"/>
          </w:tcPr>
          <w:p w14:paraId="1142E33C" w14:textId="77777777" w:rsidR="00F66D40" w:rsidRPr="00287642" w:rsidRDefault="00F66D40" w:rsidP="00A86D38">
            <w:pPr>
              <w:spacing w:line="240" w:lineRule="auto"/>
              <w:ind w:firstLine="0"/>
              <w:jc w:val="center"/>
              <w:rPr>
                <w:bCs/>
                <w:snapToGrid/>
                <w:sz w:val="22"/>
                <w:szCs w:val="22"/>
              </w:rPr>
            </w:pPr>
          </w:p>
        </w:tc>
        <w:tc>
          <w:tcPr>
            <w:tcW w:w="0" w:type="auto"/>
          </w:tcPr>
          <w:p w14:paraId="4E1428B9"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766B1653" w14:textId="77777777" w:rsidR="00F66D40" w:rsidRDefault="00F66D40" w:rsidP="00A86D38">
            <w:pPr>
              <w:spacing w:line="240" w:lineRule="auto"/>
              <w:ind w:firstLine="0"/>
              <w:jc w:val="center"/>
              <w:rPr>
                <w:bCs/>
                <w:snapToGrid/>
                <w:sz w:val="22"/>
                <w:szCs w:val="22"/>
              </w:rPr>
            </w:pPr>
          </w:p>
        </w:tc>
        <w:tc>
          <w:tcPr>
            <w:tcW w:w="0" w:type="auto"/>
          </w:tcPr>
          <w:p w14:paraId="0544552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9849643" w14:textId="77777777" w:rsidR="00F66D40" w:rsidRPr="00F43F0D" w:rsidRDefault="00F66D40" w:rsidP="00A86D38">
            <w:pPr>
              <w:spacing w:line="240" w:lineRule="auto"/>
              <w:ind w:firstLine="0"/>
              <w:jc w:val="center"/>
              <w:rPr>
                <w:bCs/>
                <w:snapToGrid/>
                <w:sz w:val="22"/>
                <w:szCs w:val="22"/>
              </w:rPr>
            </w:pPr>
          </w:p>
        </w:tc>
        <w:tc>
          <w:tcPr>
            <w:tcW w:w="0" w:type="auto"/>
          </w:tcPr>
          <w:p w14:paraId="5E8545EE"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39D8A124" w14:textId="77777777" w:rsidR="00F66D40" w:rsidRPr="00F43F0D" w:rsidRDefault="00F66D40" w:rsidP="00A86D38">
            <w:pPr>
              <w:spacing w:line="240" w:lineRule="auto"/>
              <w:ind w:firstLine="0"/>
              <w:jc w:val="center"/>
              <w:rPr>
                <w:bCs/>
                <w:snapToGrid/>
                <w:sz w:val="22"/>
                <w:szCs w:val="22"/>
              </w:rPr>
            </w:pPr>
          </w:p>
        </w:tc>
      </w:tr>
    </w:tbl>
    <w:p w14:paraId="1D9D19DD" w14:textId="77777777" w:rsidR="00933D09" w:rsidRPr="00F43F0D" w:rsidRDefault="00933D09" w:rsidP="00933D09">
      <w:pPr>
        <w:spacing w:line="240" w:lineRule="auto"/>
        <w:rPr>
          <w:sz w:val="24"/>
          <w:szCs w:val="24"/>
        </w:rPr>
      </w:pPr>
    </w:p>
    <w:p w14:paraId="2EF60482" w14:textId="77777777" w:rsidR="00933D09" w:rsidRPr="00F43F0D" w:rsidRDefault="00933D09" w:rsidP="00933D09">
      <w:pPr>
        <w:spacing w:line="240" w:lineRule="auto"/>
        <w:rPr>
          <w:sz w:val="24"/>
          <w:szCs w:val="24"/>
        </w:rPr>
      </w:pPr>
    </w:p>
    <w:tbl>
      <w:tblPr>
        <w:tblW w:w="0" w:type="auto"/>
        <w:tblLook w:val="0000" w:firstRow="0" w:lastRow="0" w:firstColumn="0" w:lastColumn="0" w:noHBand="0" w:noVBand="0"/>
      </w:tblPr>
      <w:tblGrid>
        <w:gridCol w:w="4785"/>
        <w:gridCol w:w="4786"/>
      </w:tblGrid>
      <w:tr w:rsidR="006D4F92" w:rsidRPr="001A7726" w14:paraId="20B0E2A1" w14:textId="77777777" w:rsidTr="00625B98">
        <w:tc>
          <w:tcPr>
            <w:tcW w:w="4785" w:type="dxa"/>
          </w:tcPr>
          <w:p w14:paraId="1A2172E0"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040CACD"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32649F8B" w14:textId="77777777" w:rsidTr="00625B98">
        <w:tc>
          <w:tcPr>
            <w:tcW w:w="4785" w:type="dxa"/>
          </w:tcPr>
          <w:p w14:paraId="3CF31141" w14:textId="77777777" w:rsidR="006D4F92" w:rsidRPr="00F43F0D" w:rsidRDefault="006D4F92" w:rsidP="00625B98">
            <w:pPr>
              <w:spacing w:line="240" w:lineRule="auto"/>
              <w:ind w:firstLine="0"/>
              <w:rPr>
                <w:sz w:val="22"/>
                <w:szCs w:val="22"/>
              </w:rPr>
            </w:pPr>
          </w:p>
          <w:p w14:paraId="53E9D17D" w14:textId="77777777" w:rsidR="006D4F92" w:rsidRPr="00F43F0D" w:rsidRDefault="006D4F92" w:rsidP="00625B98">
            <w:pPr>
              <w:spacing w:line="240" w:lineRule="auto"/>
              <w:ind w:firstLine="0"/>
              <w:rPr>
                <w:sz w:val="22"/>
                <w:szCs w:val="22"/>
              </w:rPr>
            </w:pPr>
          </w:p>
          <w:p w14:paraId="4C16914F"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18D168EE" w14:textId="77777777" w:rsidR="006D4F92" w:rsidRPr="00F43F0D" w:rsidRDefault="006D4F92" w:rsidP="00625B98">
            <w:pPr>
              <w:spacing w:line="240" w:lineRule="auto"/>
              <w:ind w:firstLine="0"/>
              <w:rPr>
                <w:sz w:val="22"/>
                <w:szCs w:val="22"/>
              </w:rPr>
            </w:pPr>
          </w:p>
        </w:tc>
        <w:tc>
          <w:tcPr>
            <w:tcW w:w="4786" w:type="dxa"/>
          </w:tcPr>
          <w:p w14:paraId="34B33526" w14:textId="77777777" w:rsidR="006D4F92" w:rsidRPr="00F43F0D" w:rsidRDefault="006D4F92" w:rsidP="00625B98">
            <w:pPr>
              <w:spacing w:line="240" w:lineRule="auto"/>
              <w:ind w:firstLine="0"/>
              <w:rPr>
                <w:sz w:val="22"/>
                <w:szCs w:val="22"/>
              </w:rPr>
            </w:pPr>
          </w:p>
          <w:p w14:paraId="5A0ABF9B" w14:textId="77777777" w:rsidR="006D4F92" w:rsidRPr="00F43F0D" w:rsidRDefault="006D4F92" w:rsidP="00625B98">
            <w:pPr>
              <w:spacing w:line="240" w:lineRule="auto"/>
              <w:ind w:firstLine="0"/>
              <w:rPr>
                <w:sz w:val="22"/>
                <w:szCs w:val="22"/>
              </w:rPr>
            </w:pPr>
          </w:p>
          <w:p w14:paraId="69657E1D"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75A41272" w14:textId="77777777" w:rsidR="006D4F92" w:rsidRPr="00F43F0D" w:rsidRDefault="006D4F92" w:rsidP="00625B98">
            <w:pPr>
              <w:spacing w:line="240" w:lineRule="auto"/>
              <w:ind w:firstLine="0"/>
              <w:rPr>
                <w:sz w:val="22"/>
                <w:szCs w:val="22"/>
              </w:rPr>
            </w:pPr>
          </w:p>
        </w:tc>
      </w:tr>
    </w:tbl>
    <w:p w14:paraId="59496259" w14:textId="77777777" w:rsidR="00933D09" w:rsidRPr="00F43F0D" w:rsidRDefault="00933D09" w:rsidP="00933D09">
      <w:pPr>
        <w:spacing w:line="240" w:lineRule="auto"/>
        <w:rPr>
          <w:sz w:val="24"/>
          <w:szCs w:val="24"/>
        </w:rPr>
      </w:pPr>
    </w:p>
    <w:p w14:paraId="6F4EDBC7" w14:textId="77777777" w:rsidR="00933D09" w:rsidRPr="00F43F0D" w:rsidRDefault="00933D09" w:rsidP="00933D09">
      <w:pPr>
        <w:spacing w:line="240" w:lineRule="auto"/>
        <w:rPr>
          <w:sz w:val="24"/>
          <w:szCs w:val="24"/>
        </w:rPr>
      </w:pPr>
    </w:p>
    <w:p w14:paraId="7B5A3EED" w14:textId="27E5698F" w:rsidR="005A25CC" w:rsidRPr="0068053B" w:rsidRDefault="00762E31" w:rsidP="0068053B">
      <w:pPr>
        <w:spacing w:line="240" w:lineRule="auto"/>
        <w:ind w:left="5103" w:firstLine="0"/>
        <w:jc w:val="right"/>
        <w:rPr>
          <w:sz w:val="24"/>
          <w:szCs w:val="24"/>
          <w:lang w:val="en-US"/>
        </w:rPr>
      </w:pPr>
      <w:r>
        <w:rPr>
          <w:sz w:val="22"/>
          <w:szCs w:val="22"/>
        </w:rPr>
        <w:br w:type="page"/>
      </w:r>
      <w:r w:rsidR="005A25CC" w:rsidRPr="008C4B90">
        <w:rPr>
          <w:sz w:val="24"/>
          <w:szCs w:val="24"/>
        </w:rPr>
        <w:t xml:space="preserve">Приложение № </w:t>
      </w:r>
      <w:r w:rsidR="007A3D73">
        <w:rPr>
          <w:sz w:val="24"/>
          <w:szCs w:val="24"/>
          <w:lang w:val="en-US"/>
        </w:rPr>
        <w:t>5</w:t>
      </w:r>
    </w:p>
    <w:p w14:paraId="12403649"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446F446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2EBE905E" w14:textId="77777777" w:rsidR="0011470E" w:rsidRDefault="0011470E" w:rsidP="0068053B">
      <w:pPr>
        <w:spacing w:line="240" w:lineRule="auto"/>
        <w:ind w:firstLine="0"/>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638671D9" w14:textId="77777777" w:rsidR="005A25CC" w:rsidRPr="00F43F0D" w:rsidRDefault="005A25CC" w:rsidP="00BB4425">
      <w:pPr>
        <w:spacing w:line="240" w:lineRule="auto"/>
        <w:ind w:firstLine="0"/>
        <w:rPr>
          <w:sz w:val="22"/>
          <w:szCs w:val="22"/>
        </w:rPr>
      </w:pPr>
    </w:p>
    <w:p w14:paraId="37CA6F91" w14:textId="77777777" w:rsidR="00C938AB" w:rsidRPr="00BB4425" w:rsidRDefault="00C938AB" w:rsidP="001A7726">
      <w:pPr>
        <w:spacing w:line="240" w:lineRule="auto"/>
        <w:ind w:firstLine="0"/>
        <w:rPr>
          <w:sz w:val="24"/>
        </w:rPr>
      </w:pPr>
    </w:p>
    <w:p w14:paraId="6C26F06E" w14:textId="77777777" w:rsidR="00363625" w:rsidRPr="00F43F0D" w:rsidRDefault="00C938AB" w:rsidP="00E63BB6">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14:paraId="2CE2953D" w14:textId="77777777" w:rsidR="00363625" w:rsidRPr="00F43F0D" w:rsidRDefault="00C938AB" w:rsidP="00E63BB6">
      <w:pPr>
        <w:spacing w:line="240" w:lineRule="auto"/>
        <w:ind w:firstLine="0"/>
        <w:jc w:val="center"/>
        <w:rPr>
          <w:b/>
          <w:bCs/>
          <w:sz w:val="24"/>
          <w:szCs w:val="24"/>
        </w:rPr>
      </w:pPr>
      <w:r w:rsidRPr="00F43F0D">
        <w:rPr>
          <w:b/>
          <w:bCs/>
          <w:sz w:val="24"/>
          <w:szCs w:val="24"/>
        </w:rPr>
        <w:t>пропускного и внутриобъектового режима,</w:t>
      </w:r>
      <w:r w:rsidR="00991CB4">
        <w:rPr>
          <w:b/>
          <w:bCs/>
          <w:sz w:val="24"/>
          <w:szCs w:val="24"/>
        </w:rPr>
        <w:t xml:space="preserve"> </w:t>
      </w:r>
      <w:r w:rsidRPr="00F43F0D">
        <w:rPr>
          <w:b/>
          <w:bCs/>
          <w:sz w:val="24"/>
          <w:szCs w:val="24"/>
        </w:rPr>
        <w:t>требований охраны труда,</w:t>
      </w:r>
    </w:p>
    <w:p w14:paraId="0B840095" w14:textId="77777777" w:rsidR="005A25CC" w:rsidRPr="00F43F0D" w:rsidRDefault="00363625" w:rsidP="00E63BB6">
      <w:pPr>
        <w:spacing w:line="240" w:lineRule="auto"/>
        <w:ind w:firstLine="0"/>
        <w:jc w:val="center"/>
        <w:rPr>
          <w:b/>
          <w:color w:val="000000"/>
          <w:sz w:val="24"/>
          <w:szCs w:val="24"/>
        </w:rPr>
      </w:pPr>
      <w:r w:rsidRPr="00F43F0D">
        <w:rPr>
          <w:b/>
          <w:bCs/>
          <w:sz w:val="24"/>
          <w:szCs w:val="24"/>
        </w:rPr>
        <w:t xml:space="preserve">пожарной и </w:t>
      </w:r>
      <w:r w:rsidR="00C938AB" w:rsidRPr="00F43F0D">
        <w:rPr>
          <w:b/>
          <w:bCs/>
          <w:sz w:val="24"/>
          <w:szCs w:val="24"/>
        </w:rPr>
        <w:t>промышленной безопасности</w:t>
      </w:r>
    </w:p>
    <w:p w14:paraId="6217092D" w14:textId="17EE61D6" w:rsidR="00157A62" w:rsidRDefault="00157A62" w:rsidP="00BB4425">
      <w:pPr>
        <w:spacing w:line="240" w:lineRule="auto"/>
        <w:ind w:firstLine="0"/>
        <w:rPr>
          <w:b/>
          <w:sz w:val="24"/>
          <w:szCs w:val="24"/>
        </w:rPr>
      </w:pPr>
    </w:p>
    <w:p w14:paraId="2F2C1E05" w14:textId="77777777" w:rsidR="00BB4425" w:rsidRPr="00F43F0D" w:rsidRDefault="00BB4425" w:rsidP="00BB4425">
      <w:pPr>
        <w:spacing w:line="240" w:lineRule="auto"/>
        <w:ind w:firstLine="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5755"/>
      </w:tblGrid>
      <w:tr w:rsidR="00B8556D" w:rsidRPr="00F43F0D" w14:paraId="0C950DE4" w14:textId="77777777" w:rsidTr="00D27294">
        <w:tc>
          <w:tcPr>
            <w:tcW w:w="2011" w:type="pct"/>
            <w:vAlign w:val="center"/>
          </w:tcPr>
          <w:p w14:paraId="28C7F444" w14:textId="77777777" w:rsidR="00B8556D" w:rsidRPr="00F43F0D" w:rsidRDefault="00B8556D" w:rsidP="00C2118D">
            <w:pPr>
              <w:spacing w:line="240" w:lineRule="auto"/>
              <w:ind w:firstLine="0"/>
              <w:rPr>
                <w:b/>
                <w:sz w:val="24"/>
                <w:szCs w:val="24"/>
              </w:rPr>
            </w:pPr>
            <w:r w:rsidRPr="00F43F0D">
              <w:rPr>
                <w:b/>
                <w:sz w:val="24"/>
                <w:szCs w:val="24"/>
              </w:rPr>
              <w:t>Виды нарушений</w:t>
            </w:r>
          </w:p>
        </w:tc>
        <w:tc>
          <w:tcPr>
            <w:tcW w:w="2989" w:type="pct"/>
            <w:vAlign w:val="center"/>
          </w:tcPr>
          <w:p w14:paraId="19F2A448" w14:textId="77777777" w:rsidR="00B8556D" w:rsidRPr="00F43F0D" w:rsidRDefault="00B8556D" w:rsidP="00C2118D">
            <w:pPr>
              <w:spacing w:line="240" w:lineRule="auto"/>
              <w:ind w:firstLine="0"/>
              <w:rPr>
                <w:b/>
                <w:sz w:val="24"/>
                <w:szCs w:val="24"/>
              </w:rPr>
            </w:pPr>
            <w:r w:rsidRPr="00F43F0D">
              <w:rPr>
                <w:b/>
                <w:sz w:val="24"/>
                <w:szCs w:val="24"/>
              </w:rPr>
              <w:t>Штрафные санкции</w:t>
            </w:r>
          </w:p>
        </w:tc>
      </w:tr>
      <w:tr w:rsidR="00B8556D" w:rsidRPr="00F43F0D" w14:paraId="067B79A1" w14:textId="77777777" w:rsidTr="00D27294">
        <w:tc>
          <w:tcPr>
            <w:tcW w:w="2011" w:type="pct"/>
            <w:vAlign w:val="center"/>
          </w:tcPr>
          <w:p w14:paraId="4D428BFD" w14:textId="77777777" w:rsidR="00B8556D" w:rsidRPr="00287642" w:rsidRDefault="00157A62" w:rsidP="00C2118D">
            <w:pPr>
              <w:spacing w:line="240" w:lineRule="auto"/>
              <w:ind w:firstLine="0"/>
              <w:rPr>
                <w:sz w:val="24"/>
                <w:szCs w:val="24"/>
              </w:rPr>
            </w:pPr>
            <w:r w:rsidRPr="001A7726">
              <w:rPr>
                <w:sz w:val="24"/>
              </w:rPr>
              <w:t>1. Нарушение правил пожарной безопасности (ППБ):</w:t>
            </w:r>
          </w:p>
        </w:tc>
        <w:tc>
          <w:tcPr>
            <w:tcW w:w="2989" w:type="pct"/>
            <w:vAlign w:val="center"/>
          </w:tcPr>
          <w:p w14:paraId="0D01508A" w14:textId="77777777" w:rsidR="00B8556D" w:rsidRPr="00287642" w:rsidRDefault="00B8556D" w:rsidP="00C2118D">
            <w:pPr>
              <w:spacing w:line="240" w:lineRule="auto"/>
              <w:ind w:firstLine="0"/>
              <w:rPr>
                <w:sz w:val="24"/>
                <w:szCs w:val="24"/>
              </w:rPr>
            </w:pPr>
          </w:p>
        </w:tc>
      </w:tr>
      <w:tr w:rsidR="00B8556D" w:rsidRPr="00F43F0D" w14:paraId="1BDB894A" w14:textId="77777777" w:rsidTr="00D27294">
        <w:tc>
          <w:tcPr>
            <w:tcW w:w="2011" w:type="pct"/>
            <w:vAlign w:val="center"/>
          </w:tcPr>
          <w:p w14:paraId="76732EA8" w14:textId="5300C330" w:rsidR="00B8556D" w:rsidRPr="00F43F0D" w:rsidRDefault="00B8556D" w:rsidP="00D27294">
            <w:pPr>
              <w:spacing w:line="240" w:lineRule="auto"/>
              <w:ind w:firstLine="0"/>
              <w:rPr>
                <w:b/>
                <w:sz w:val="24"/>
                <w:szCs w:val="24"/>
              </w:rPr>
            </w:pPr>
            <w:r w:rsidRPr="00F43F0D">
              <w:rPr>
                <w:sz w:val="24"/>
                <w:szCs w:val="24"/>
              </w:rPr>
              <w:t>1.1.</w:t>
            </w:r>
            <w:r w:rsidR="00D40FE9">
              <w:rPr>
                <w:sz w:val="24"/>
                <w:szCs w:val="24"/>
              </w:rPr>
              <w:t xml:space="preserve"> </w:t>
            </w:r>
            <w:r w:rsidRPr="00F43F0D">
              <w:rPr>
                <w:sz w:val="24"/>
                <w:szCs w:val="24"/>
              </w:rPr>
              <w:t>Нарушение ППБ без возникновения пожара</w:t>
            </w:r>
          </w:p>
        </w:tc>
        <w:tc>
          <w:tcPr>
            <w:tcW w:w="2989" w:type="pct"/>
            <w:vAlign w:val="center"/>
          </w:tcPr>
          <w:p w14:paraId="3BD1D958" w14:textId="77777777" w:rsidR="00B8556D" w:rsidRPr="00F43F0D" w:rsidRDefault="005B37CA" w:rsidP="00C2118D">
            <w:pPr>
              <w:spacing w:line="240" w:lineRule="auto"/>
              <w:ind w:firstLine="0"/>
              <w:rPr>
                <w:sz w:val="24"/>
                <w:szCs w:val="24"/>
              </w:rPr>
            </w:pPr>
            <w:r w:rsidRPr="00F43F0D">
              <w:rPr>
                <w:sz w:val="24"/>
                <w:szCs w:val="24"/>
              </w:rPr>
              <w:t>2</w:t>
            </w:r>
            <w:r w:rsidR="00B8556D" w:rsidRPr="00F43F0D">
              <w:rPr>
                <w:sz w:val="24"/>
                <w:szCs w:val="24"/>
              </w:rPr>
              <w:t>5</w:t>
            </w:r>
            <w:r w:rsidR="00157A62" w:rsidRPr="00F43F0D">
              <w:rPr>
                <w:sz w:val="24"/>
                <w:szCs w:val="24"/>
              </w:rPr>
              <w:t> </w:t>
            </w:r>
            <w:r w:rsidR="00B8556D" w:rsidRPr="00F43F0D">
              <w:rPr>
                <w:sz w:val="24"/>
                <w:szCs w:val="24"/>
              </w:rPr>
              <w:t>000</w:t>
            </w:r>
            <w:r w:rsidR="00157A62" w:rsidRPr="00F43F0D">
              <w:rPr>
                <w:sz w:val="24"/>
                <w:szCs w:val="24"/>
              </w:rPr>
              <w:t xml:space="preserve"> (</w:t>
            </w:r>
            <w:r w:rsidRPr="00F43F0D">
              <w:rPr>
                <w:sz w:val="24"/>
                <w:szCs w:val="24"/>
              </w:rPr>
              <w:t xml:space="preserve">двадцать </w:t>
            </w:r>
            <w:r w:rsidR="00157A62" w:rsidRPr="00F43F0D">
              <w:rPr>
                <w:sz w:val="24"/>
                <w:szCs w:val="24"/>
              </w:rPr>
              <w:t>пять тысяч)</w:t>
            </w:r>
            <w:r w:rsidR="00B8556D" w:rsidRPr="00F43F0D">
              <w:rPr>
                <w:sz w:val="24"/>
                <w:szCs w:val="24"/>
              </w:rPr>
              <w:t xml:space="preserve"> руб</w:t>
            </w:r>
            <w:r w:rsidR="00157A62" w:rsidRPr="00F43F0D">
              <w:rPr>
                <w:sz w:val="24"/>
                <w:szCs w:val="24"/>
              </w:rPr>
              <w:t>лей</w:t>
            </w:r>
            <w:r w:rsidR="00B8556D" w:rsidRPr="00F43F0D">
              <w:rPr>
                <w:sz w:val="24"/>
                <w:szCs w:val="24"/>
              </w:rPr>
              <w:t xml:space="preserve"> за </w:t>
            </w:r>
            <w:r w:rsidR="00157A62" w:rsidRPr="00F43F0D">
              <w:rPr>
                <w:sz w:val="24"/>
                <w:szCs w:val="24"/>
              </w:rPr>
              <w:t>каждый случай</w:t>
            </w:r>
            <w:r w:rsidR="00B8556D" w:rsidRPr="00F43F0D">
              <w:rPr>
                <w:sz w:val="24"/>
                <w:szCs w:val="24"/>
              </w:rPr>
              <w:t xml:space="preserve"> нарушени</w:t>
            </w:r>
            <w:r w:rsidR="00157A62" w:rsidRPr="00F43F0D">
              <w:rPr>
                <w:sz w:val="24"/>
                <w:szCs w:val="24"/>
              </w:rPr>
              <w:t>я</w:t>
            </w:r>
            <w:r w:rsidR="00930AEA">
              <w:rPr>
                <w:sz w:val="24"/>
                <w:szCs w:val="24"/>
              </w:rPr>
              <w:t>.</w:t>
            </w:r>
          </w:p>
          <w:p w14:paraId="7C8BD79C" w14:textId="09028C0B" w:rsidR="00B8556D" w:rsidRPr="00F43F0D" w:rsidRDefault="00930AEA" w:rsidP="00D442F0">
            <w:pPr>
              <w:spacing w:line="240" w:lineRule="auto"/>
              <w:ind w:firstLine="0"/>
              <w:rPr>
                <w:sz w:val="24"/>
                <w:szCs w:val="24"/>
              </w:rPr>
            </w:pPr>
            <w:r>
              <w:rPr>
                <w:sz w:val="24"/>
                <w:szCs w:val="24"/>
              </w:rPr>
              <w:t>С</w:t>
            </w:r>
            <w:r w:rsidR="00B8556D" w:rsidRPr="00F43F0D">
              <w:rPr>
                <w:sz w:val="24"/>
                <w:szCs w:val="24"/>
              </w:rPr>
              <w:t>умма штрафа</w:t>
            </w:r>
            <w:r w:rsidR="00157A62" w:rsidRPr="00F43F0D">
              <w:rPr>
                <w:sz w:val="24"/>
                <w:szCs w:val="24"/>
              </w:rPr>
              <w:t>, установленная настоящим пунктом,</w:t>
            </w:r>
            <w:r w:rsidR="00B8556D" w:rsidRPr="00F43F0D">
              <w:rPr>
                <w:sz w:val="24"/>
                <w:szCs w:val="24"/>
              </w:rPr>
              <w:t xml:space="preserve"> увеличивается на 50</w:t>
            </w:r>
            <w:r>
              <w:rPr>
                <w:sz w:val="24"/>
                <w:szCs w:val="24"/>
              </w:rPr>
              <w:t xml:space="preserve"> (пятьдесят) </w:t>
            </w:r>
            <w:r w:rsidR="00D442F0">
              <w:rPr>
                <w:sz w:val="24"/>
                <w:szCs w:val="24"/>
              </w:rPr>
              <w:t>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r w:rsidR="00157A62" w:rsidRPr="00F43F0D">
              <w:rPr>
                <w:sz w:val="24"/>
                <w:szCs w:val="24"/>
              </w:rPr>
              <w:t>.</w:t>
            </w:r>
          </w:p>
        </w:tc>
      </w:tr>
      <w:tr w:rsidR="00B8556D" w:rsidRPr="00F43F0D" w14:paraId="426AC807" w14:textId="77777777" w:rsidTr="00D27294">
        <w:tc>
          <w:tcPr>
            <w:tcW w:w="2011" w:type="pct"/>
            <w:vAlign w:val="center"/>
          </w:tcPr>
          <w:p w14:paraId="502E9B0C" w14:textId="77777777" w:rsidR="00B8556D" w:rsidRPr="00F43F0D" w:rsidRDefault="00B8556D" w:rsidP="00C2118D">
            <w:pPr>
              <w:spacing w:line="240" w:lineRule="auto"/>
              <w:ind w:firstLine="0"/>
              <w:rPr>
                <w:sz w:val="24"/>
                <w:szCs w:val="24"/>
              </w:rPr>
            </w:pPr>
            <w:r w:rsidRPr="00F43F0D">
              <w:rPr>
                <w:sz w:val="24"/>
                <w:szCs w:val="24"/>
              </w:rPr>
              <w:t xml:space="preserve">1.2. Нарушение ППБ, ставшее причиной возникновения пожара, не причинившего ущерб </w:t>
            </w:r>
            <w:r w:rsidR="00157A62" w:rsidRPr="00F43F0D">
              <w:rPr>
                <w:sz w:val="24"/>
                <w:szCs w:val="24"/>
              </w:rPr>
              <w:t>имуществу</w:t>
            </w:r>
            <w:r w:rsidRPr="00F43F0D">
              <w:rPr>
                <w:sz w:val="24"/>
                <w:szCs w:val="24"/>
              </w:rPr>
              <w:t xml:space="preserve"> Заказчика</w:t>
            </w:r>
          </w:p>
        </w:tc>
        <w:tc>
          <w:tcPr>
            <w:tcW w:w="2989" w:type="pct"/>
            <w:vAlign w:val="center"/>
          </w:tcPr>
          <w:p w14:paraId="26FEF9EC" w14:textId="77777777" w:rsidR="00157A62" w:rsidRPr="00F43F0D" w:rsidRDefault="00157A62" w:rsidP="00C2118D">
            <w:pPr>
              <w:spacing w:line="240" w:lineRule="auto"/>
              <w:ind w:firstLine="0"/>
              <w:rPr>
                <w:sz w:val="24"/>
                <w:szCs w:val="24"/>
              </w:rPr>
            </w:pPr>
            <w:r w:rsidRPr="00F43F0D">
              <w:rPr>
                <w:sz w:val="24"/>
                <w:szCs w:val="24"/>
              </w:rPr>
              <w:t>50 000 (пятьдесят тысяч) рублей за каждый случай нарушения</w:t>
            </w:r>
            <w:r w:rsidR="00930AEA">
              <w:rPr>
                <w:sz w:val="24"/>
                <w:szCs w:val="24"/>
              </w:rPr>
              <w:t>.</w:t>
            </w:r>
          </w:p>
          <w:p w14:paraId="1EC68F0E" w14:textId="577C49E8" w:rsidR="00B8556D" w:rsidRPr="00F43F0D" w:rsidRDefault="00930AEA" w:rsidP="00D442F0">
            <w:pPr>
              <w:spacing w:line="240" w:lineRule="auto"/>
              <w:ind w:firstLine="0"/>
              <w:rPr>
                <w:sz w:val="24"/>
                <w:szCs w:val="24"/>
              </w:rPr>
            </w:pPr>
            <w:r>
              <w:rPr>
                <w:sz w:val="24"/>
                <w:szCs w:val="24"/>
              </w:rPr>
              <w:t>С</w:t>
            </w:r>
            <w:r w:rsidR="00157A62" w:rsidRPr="00F43F0D">
              <w:rPr>
                <w:sz w:val="24"/>
                <w:szCs w:val="24"/>
              </w:rPr>
              <w:t>умма штрафа, установленная настоящим пунктом, увеличивается на 100</w:t>
            </w:r>
            <w:r>
              <w:rPr>
                <w:sz w:val="24"/>
                <w:szCs w:val="24"/>
              </w:rPr>
              <w:t xml:space="preserve"> (сто) </w:t>
            </w:r>
            <w:r w:rsidR="00D442F0">
              <w:rPr>
                <w:sz w:val="24"/>
                <w:szCs w:val="24"/>
              </w:rPr>
              <w:t>процентов</w:t>
            </w:r>
            <w:r w:rsidR="00157A62" w:rsidRPr="00F43F0D">
              <w:rPr>
                <w:sz w:val="24"/>
                <w:szCs w:val="24"/>
              </w:rPr>
              <w:t xml:space="preserve"> по отношению к предыдущему случаю за каждое </w:t>
            </w:r>
            <w:r w:rsidR="005B37CA" w:rsidRPr="00F43F0D">
              <w:rPr>
                <w:sz w:val="24"/>
                <w:szCs w:val="24"/>
              </w:rPr>
              <w:t>следующее</w:t>
            </w:r>
            <w:r w:rsidR="00157A62" w:rsidRPr="00F43F0D">
              <w:rPr>
                <w:sz w:val="24"/>
                <w:szCs w:val="24"/>
              </w:rPr>
              <w:t xml:space="preserve"> нарушение.</w:t>
            </w:r>
          </w:p>
        </w:tc>
      </w:tr>
      <w:tr w:rsidR="00B8556D" w:rsidRPr="00F43F0D" w14:paraId="204AE054" w14:textId="77777777" w:rsidTr="00D27294">
        <w:tc>
          <w:tcPr>
            <w:tcW w:w="2011" w:type="pct"/>
            <w:vAlign w:val="center"/>
          </w:tcPr>
          <w:p w14:paraId="15889A60" w14:textId="77777777" w:rsidR="00B8556D" w:rsidRPr="00F43F0D" w:rsidRDefault="00B8556D" w:rsidP="00C2118D">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sidR="00D40FE9">
              <w:rPr>
                <w:sz w:val="24"/>
                <w:szCs w:val="24"/>
              </w:rPr>
              <w:t>.</w:t>
            </w:r>
          </w:p>
        </w:tc>
        <w:tc>
          <w:tcPr>
            <w:tcW w:w="2989" w:type="pct"/>
            <w:vAlign w:val="center"/>
          </w:tcPr>
          <w:p w14:paraId="34970295" w14:textId="77777777" w:rsidR="00B8556D" w:rsidRPr="00F43F0D" w:rsidRDefault="00B8556D" w:rsidP="00C2118D">
            <w:pPr>
              <w:spacing w:line="240" w:lineRule="auto"/>
              <w:ind w:firstLine="0"/>
              <w:rPr>
                <w:sz w:val="24"/>
                <w:szCs w:val="24"/>
              </w:rPr>
            </w:pPr>
            <w:r w:rsidRPr="00F43F0D">
              <w:rPr>
                <w:sz w:val="24"/>
                <w:szCs w:val="24"/>
              </w:rPr>
              <w:t xml:space="preserve"> 250</w:t>
            </w:r>
            <w:r w:rsidR="00EA1189" w:rsidRPr="00F43F0D">
              <w:rPr>
                <w:sz w:val="24"/>
                <w:szCs w:val="24"/>
              </w:rPr>
              <w:t xml:space="preserve"> 000</w:t>
            </w:r>
            <w:r w:rsidR="00157A62" w:rsidRPr="00F43F0D">
              <w:rPr>
                <w:sz w:val="24"/>
                <w:szCs w:val="24"/>
              </w:rPr>
              <w:t xml:space="preserve"> (</w:t>
            </w:r>
            <w:r w:rsidR="00930AEA" w:rsidRPr="00F43F0D">
              <w:rPr>
                <w:sz w:val="24"/>
                <w:szCs w:val="24"/>
              </w:rPr>
              <w:t>дв</w:t>
            </w:r>
            <w:r w:rsidR="00930AEA">
              <w:rPr>
                <w:sz w:val="24"/>
                <w:szCs w:val="24"/>
              </w:rPr>
              <w:t>ести</w:t>
            </w:r>
            <w:r w:rsidR="00930AEA" w:rsidRPr="00F43F0D">
              <w:rPr>
                <w:sz w:val="24"/>
                <w:szCs w:val="24"/>
              </w:rPr>
              <w:t xml:space="preserve"> пят</w:t>
            </w:r>
            <w:r w:rsidR="00930AEA">
              <w:rPr>
                <w:sz w:val="24"/>
                <w:szCs w:val="24"/>
              </w:rPr>
              <w:t>ь</w:t>
            </w:r>
            <w:r w:rsidR="00930AEA" w:rsidRPr="00F43F0D">
              <w:rPr>
                <w:sz w:val="24"/>
                <w:szCs w:val="24"/>
              </w:rPr>
              <w:t xml:space="preserve">десят </w:t>
            </w:r>
            <w:r w:rsidR="00EA1189" w:rsidRPr="00F43F0D">
              <w:rPr>
                <w:sz w:val="24"/>
                <w:szCs w:val="24"/>
              </w:rPr>
              <w:t>тысяч</w:t>
            </w:r>
            <w:r w:rsidR="00157A62" w:rsidRPr="00F43F0D">
              <w:rPr>
                <w:sz w:val="24"/>
                <w:szCs w:val="24"/>
              </w:rPr>
              <w:t>)</w:t>
            </w:r>
            <w:r w:rsidR="00EA1189" w:rsidRPr="00F43F0D">
              <w:rPr>
                <w:sz w:val="24"/>
                <w:szCs w:val="24"/>
              </w:rPr>
              <w:t xml:space="preserve"> рублей</w:t>
            </w:r>
            <w:r w:rsidR="00D40FE9" w:rsidRPr="00F43F0D">
              <w:rPr>
                <w:sz w:val="24"/>
                <w:szCs w:val="24"/>
              </w:rPr>
              <w:t xml:space="preserve"> за каждый случай нарушения</w:t>
            </w:r>
            <w:r w:rsidR="00157A62" w:rsidRPr="00F43F0D">
              <w:rPr>
                <w:sz w:val="24"/>
                <w:szCs w:val="24"/>
              </w:rPr>
              <w:t>.</w:t>
            </w:r>
          </w:p>
        </w:tc>
      </w:tr>
      <w:tr w:rsidR="00B8556D" w:rsidRPr="00F43F0D" w14:paraId="7D2976F9" w14:textId="77777777" w:rsidTr="00D27294">
        <w:tc>
          <w:tcPr>
            <w:tcW w:w="2011" w:type="pct"/>
            <w:vAlign w:val="center"/>
          </w:tcPr>
          <w:p w14:paraId="738CB3F4" w14:textId="77777777" w:rsidR="00B8556D" w:rsidRPr="00287642" w:rsidRDefault="00B8556D" w:rsidP="00C2118D">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w:t>
            </w:r>
            <w:r w:rsidR="005B37CA" w:rsidRPr="001A7726">
              <w:rPr>
                <w:sz w:val="24"/>
              </w:rPr>
              <w:t xml:space="preserve">пропускного и внутриобъектового режима, </w:t>
            </w:r>
            <w:r w:rsidR="005B37CA"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sidR="00D40FE9">
              <w:rPr>
                <w:color w:val="000000"/>
                <w:sz w:val="24"/>
              </w:rPr>
              <w:t>.</w:t>
            </w:r>
            <w:r w:rsidRPr="00287642">
              <w:rPr>
                <w:b/>
                <w:sz w:val="24"/>
                <w:szCs w:val="24"/>
              </w:rPr>
              <w:t xml:space="preserve"> </w:t>
            </w:r>
          </w:p>
        </w:tc>
        <w:tc>
          <w:tcPr>
            <w:tcW w:w="2989" w:type="pct"/>
            <w:vAlign w:val="center"/>
          </w:tcPr>
          <w:p w14:paraId="77E095BE" w14:textId="77777777" w:rsidR="00B8556D" w:rsidRPr="00012C55" w:rsidRDefault="00B8556D" w:rsidP="00C2118D">
            <w:pPr>
              <w:spacing w:line="240" w:lineRule="auto"/>
              <w:ind w:firstLine="0"/>
              <w:rPr>
                <w:sz w:val="24"/>
                <w:szCs w:val="24"/>
              </w:rPr>
            </w:pPr>
            <w:r w:rsidRPr="008F418D">
              <w:rPr>
                <w:sz w:val="24"/>
                <w:szCs w:val="24"/>
              </w:rPr>
              <w:t>- 50 000 (пятьдесят тысяч) рублей за кажд</w:t>
            </w:r>
            <w:r w:rsidR="00157A62" w:rsidRPr="008F418D">
              <w:rPr>
                <w:sz w:val="24"/>
                <w:szCs w:val="24"/>
              </w:rPr>
              <w:t>ы</w:t>
            </w:r>
            <w:r w:rsidRPr="008F418D">
              <w:rPr>
                <w:sz w:val="24"/>
                <w:szCs w:val="24"/>
              </w:rPr>
              <w:t>й случай нарушения;</w:t>
            </w:r>
          </w:p>
          <w:p w14:paraId="7DDD8ED5" w14:textId="1A426437" w:rsidR="007D4375" w:rsidRPr="00F43F0D" w:rsidRDefault="007D4375" w:rsidP="00C2118D">
            <w:pPr>
              <w:spacing w:line="240" w:lineRule="auto"/>
              <w:ind w:firstLine="0"/>
              <w:rPr>
                <w:sz w:val="24"/>
                <w:szCs w:val="24"/>
              </w:rPr>
            </w:pPr>
            <w:r w:rsidRPr="00853BA5">
              <w:rPr>
                <w:sz w:val="24"/>
                <w:szCs w:val="24"/>
              </w:rPr>
              <w:t>-</w:t>
            </w:r>
            <w:r w:rsidRPr="00F43F0D">
              <w:rPr>
                <w:sz w:val="24"/>
                <w:szCs w:val="24"/>
              </w:rPr>
              <w:t xml:space="preserve"> 500 (пятьсот) рублей в случае утраты или приведения в негодность электронного пропуска, выданного Заказчиком</w:t>
            </w:r>
            <w:r w:rsidR="00930AEA">
              <w:rPr>
                <w:sz w:val="24"/>
                <w:szCs w:val="24"/>
              </w:rPr>
              <w:t>.</w:t>
            </w:r>
          </w:p>
          <w:p w14:paraId="37BD887A" w14:textId="1C07A9D6" w:rsidR="00B8556D" w:rsidRPr="00F43F0D" w:rsidRDefault="00930AEA" w:rsidP="00D442F0">
            <w:pPr>
              <w:spacing w:line="240" w:lineRule="auto"/>
              <w:ind w:firstLine="0"/>
              <w:rPr>
                <w:sz w:val="24"/>
                <w:szCs w:val="24"/>
              </w:rPr>
            </w:pPr>
            <w:r>
              <w:rPr>
                <w:sz w:val="24"/>
                <w:szCs w:val="24"/>
              </w:rPr>
              <w:t>С</w:t>
            </w:r>
            <w:r w:rsidR="00B8556D" w:rsidRPr="00F43F0D">
              <w:rPr>
                <w:sz w:val="24"/>
                <w:szCs w:val="24"/>
              </w:rPr>
              <w:t>умма штрафа, установленная настоящим пунктом, увеличивается на 100</w:t>
            </w:r>
            <w:r w:rsidR="00D442F0">
              <w:rPr>
                <w:sz w:val="24"/>
                <w:szCs w:val="24"/>
              </w:rPr>
              <w:t xml:space="preserve"> (сто) 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p>
        </w:tc>
      </w:tr>
    </w:tbl>
    <w:p w14:paraId="3AC639AD" w14:textId="77777777" w:rsidR="006D4F92" w:rsidRDefault="006D4F92" w:rsidP="001427A0">
      <w:pPr>
        <w:spacing w:line="240" w:lineRule="auto"/>
        <w:ind w:firstLine="0"/>
        <w:rPr>
          <w:sz w:val="22"/>
          <w:szCs w:val="22"/>
        </w:rPr>
      </w:pPr>
    </w:p>
    <w:p w14:paraId="2F7AB152" w14:textId="77777777" w:rsidR="006D4F92" w:rsidRPr="00777ACD" w:rsidRDefault="006D4F92" w:rsidP="006D4F92">
      <w:pPr>
        <w:spacing w:line="240" w:lineRule="auto"/>
        <w:ind w:firstLine="0"/>
        <w:rPr>
          <w:sz w:val="24"/>
        </w:rPr>
      </w:pPr>
    </w:p>
    <w:tbl>
      <w:tblPr>
        <w:tblW w:w="0" w:type="auto"/>
        <w:tblLook w:val="0000" w:firstRow="0" w:lastRow="0" w:firstColumn="0" w:lastColumn="0" w:noHBand="0" w:noVBand="0"/>
      </w:tblPr>
      <w:tblGrid>
        <w:gridCol w:w="4785"/>
        <w:gridCol w:w="4786"/>
      </w:tblGrid>
      <w:tr w:rsidR="006D4F92" w:rsidRPr="001A7726" w14:paraId="4A41F446" w14:textId="77777777" w:rsidTr="00625B98">
        <w:tc>
          <w:tcPr>
            <w:tcW w:w="4785" w:type="dxa"/>
          </w:tcPr>
          <w:p w14:paraId="10F15D7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69AC345"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6FDF3236" w14:textId="77777777" w:rsidTr="00625B98">
        <w:tc>
          <w:tcPr>
            <w:tcW w:w="4785" w:type="dxa"/>
          </w:tcPr>
          <w:p w14:paraId="5F4502D6" w14:textId="77777777" w:rsidR="006D4F92" w:rsidRPr="00F43F0D" w:rsidRDefault="006D4F92" w:rsidP="00625B98">
            <w:pPr>
              <w:spacing w:line="240" w:lineRule="auto"/>
              <w:ind w:firstLine="0"/>
              <w:rPr>
                <w:sz w:val="22"/>
                <w:szCs w:val="22"/>
              </w:rPr>
            </w:pPr>
          </w:p>
          <w:p w14:paraId="758AAAAC" w14:textId="77777777" w:rsidR="006D4F92" w:rsidRPr="00F43F0D" w:rsidRDefault="006D4F92" w:rsidP="00625B98">
            <w:pPr>
              <w:spacing w:line="240" w:lineRule="auto"/>
              <w:ind w:firstLine="0"/>
              <w:rPr>
                <w:sz w:val="22"/>
                <w:szCs w:val="22"/>
              </w:rPr>
            </w:pPr>
          </w:p>
          <w:p w14:paraId="63C28E01"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39CEB094" w14:textId="77777777" w:rsidR="006D4F92" w:rsidRPr="00F43F0D" w:rsidRDefault="006D4F92" w:rsidP="00625B98">
            <w:pPr>
              <w:spacing w:line="240" w:lineRule="auto"/>
              <w:ind w:firstLine="0"/>
              <w:rPr>
                <w:sz w:val="22"/>
                <w:szCs w:val="22"/>
              </w:rPr>
            </w:pPr>
          </w:p>
        </w:tc>
        <w:tc>
          <w:tcPr>
            <w:tcW w:w="4786" w:type="dxa"/>
          </w:tcPr>
          <w:p w14:paraId="4958ED0A" w14:textId="77777777" w:rsidR="006D4F92" w:rsidRPr="00F43F0D" w:rsidRDefault="006D4F92" w:rsidP="00625B98">
            <w:pPr>
              <w:spacing w:line="240" w:lineRule="auto"/>
              <w:ind w:firstLine="0"/>
              <w:rPr>
                <w:sz w:val="22"/>
                <w:szCs w:val="22"/>
              </w:rPr>
            </w:pPr>
          </w:p>
          <w:p w14:paraId="738A7936" w14:textId="77777777" w:rsidR="006D4F92" w:rsidRPr="00F43F0D" w:rsidRDefault="006D4F92" w:rsidP="00625B98">
            <w:pPr>
              <w:spacing w:line="240" w:lineRule="auto"/>
              <w:ind w:firstLine="0"/>
              <w:rPr>
                <w:sz w:val="22"/>
                <w:szCs w:val="22"/>
              </w:rPr>
            </w:pPr>
          </w:p>
          <w:p w14:paraId="225911FE"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4E13FD09" w14:textId="77777777" w:rsidR="006D4F92" w:rsidRPr="00F43F0D" w:rsidRDefault="006D4F92" w:rsidP="00625B98">
            <w:pPr>
              <w:spacing w:line="240" w:lineRule="auto"/>
              <w:ind w:firstLine="0"/>
              <w:rPr>
                <w:sz w:val="22"/>
                <w:szCs w:val="22"/>
              </w:rPr>
            </w:pPr>
          </w:p>
        </w:tc>
      </w:tr>
    </w:tbl>
    <w:p w14:paraId="609629B1" w14:textId="77777777" w:rsidR="006D4F92" w:rsidRDefault="006D4F92" w:rsidP="002B125D">
      <w:pPr>
        <w:spacing w:line="240" w:lineRule="auto"/>
        <w:ind w:left="5103" w:firstLine="0"/>
        <w:rPr>
          <w:sz w:val="22"/>
          <w:szCs w:val="22"/>
        </w:rPr>
      </w:pPr>
    </w:p>
    <w:p w14:paraId="6FB8F487" w14:textId="77777777" w:rsidR="007510AB" w:rsidRDefault="007510AB" w:rsidP="003A409B">
      <w:pPr>
        <w:spacing w:line="240" w:lineRule="auto"/>
        <w:ind w:left="5103" w:firstLine="0"/>
        <w:jc w:val="left"/>
        <w:rPr>
          <w:sz w:val="22"/>
          <w:szCs w:val="22"/>
        </w:rPr>
      </w:pPr>
      <w:bookmarkStart w:id="35" w:name="RANGE!A1:AG42"/>
      <w:bookmarkStart w:id="36" w:name="RANGE!A1:AG40"/>
      <w:bookmarkEnd w:id="35"/>
      <w:bookmarkEnd w:id="36"/>
      <w:r>
        <w:rPr>
          <w:sz w:val="22"/>
          <w:szCs w:val="22"/>
        </w:rPr>
        <w:br w:type="page"/>
      </w:r>
    </w:p>
    <w:p w14:paraId="0098B654" w14:textId="21853211" w:rsidR="00D442F0" w:rsidRPr="0068053B" w:rsidRDefault="00D442F0" w:rsidP="0068053B">
      <w:pPr>
        <w:spacing w:line="240" w:lineRule="auto"/>
        <w:ind w:left="5103" w:firstLine="0"/>
        <w:jc w:val="right"/>
        <w:rPr>
          <w:snapToGrid/>
          <w:sz w:val="24"/>
          <w:szCs w:val="24"/>
          <w:lang w:val="en-US"/>
        </w:rPr>
      </w:pPr>
      <w:r w:rsidRPr="001427A0">
        <w:rPr>
          <w:snapToGrid/>
          <w:sz w:val="24"/>
          <w:szCs w:val="24"/>
        </w:rPr>
        <w:t xml:space="preserve">Приложение № </w:t>
      </w:r>
      <w:r w:rsidR="007A3D73">
        <w:rPr>
          <w:snapToGrid/>
          <w:sz w:val="24"/>
          <w:szCs w:val="24"/>
          <w:lang w:val="en-US"/>
        </w:rPr>
        <w:t>6</w:t>
      </w:r>
    </w:p>
    <w:p w14:paraId="025C5EBA"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CAABB2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348A4534" w14:textId="77777777" w:rsidR="0011470E" w:rsidRDefault="0011470E" w:rsidP="0068053B">
      <w:pPr>
        <w:spacing w:line="240" w:lineRule="auto"/>
        <w:ind w:firstLine="0"/>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1427A0" w:rsidDel="0011470E">
        <w:rPr>
          <w:sz w:val="24"/>
          <w:szCs w:val="24"/>
        </w:rPr>
        <w:t xml:space="preserve"> </w:t>
      </w:r>
    </w:p>
    <w:p w14:paraId="325D4ABF" w14:textId="4F911434" w:rsidR="00D442F0" w:rsidRPr="00E868A6" w:rsidRDefault="00D442F0" w:rsidP="001427A0">
      <w:pPr>
        <w:spacing w:line="240" w:lineRule="auto"/>
        <w:ind w:firstLine="0"/>
        <w:rPr>
          <w:sz w:val="24"/>
          <w:szCs w:val="24"/>
        </w:rPr>
      </w:pPr>
    </w:p>
    <w:p w14:paraId="4009486B" w14:textId="75DB5671" w:rsidR="00D442F0" w:rsidRPr="00CA793B" w:rsidRDefault="00D442F0" w:rsidP="00D442F0">
      <w:pPr>
        <w:spacing w:line="240" w:lineRule="auto"/>
        <w:jc w:val="center"/>
        <w:rPr>
          <w:b/>
          <w:sz w:val="24"/>
          <w:szCs w:val="24"/>
        </w:rPr>
      </w:pPr>
      <w:r w:rsidRPr="00C910D1">
        <w:rPr>
          <w:b/>
          <w:sz w:val="24"/>
          <w:szCs w:val="24"/>
        </w:rPr>
        <w:t xml:space="preserve">Порядок предоставления ресурсов и оказания Заказчиком </w:t>
      </w:r>
      <w:r w:rsidR="001427A0">
        <w:rPr>
          <w:b/>
          <w:sz w:val="24"/>
          <w:szCs w:val="24"/>
        </w:rPr>
        <w:t>услуг,</w:t>
      </w:r>
    </w:p>
    <w:p w14:paraId="3F2C1234" w14:textId="77777777" w:rsidR="00D442F0" w:rsidRPr="00CA793B" w:rsidRDefault="00D442F0" w:rsidP="00D442F0">
      <w:pPr>
        <w:spacing w:line="240" w:lineRule="auto"/>
        <w:jc w:val="center"/>
        <w:rPr>
          <w:b/>
          <w:sz w:val="24"/>
          <w:szCs w:val="24"/>
        </w:rPr>
      </w:pPr>
      <w:r w:rsidRPr="00CA793B">
        <w:rPr>
          <w:b/>
          <w:sz w:val="24"/>
          <w:szCs w:val="24"/>
        </w:rPr>
        <w:t>необходимых для исполнения Подрядчиком обязательств по Договору</w:t>
      </w:r>
    </w:p>
    <w:p w14:paraId="18C32CDC" w14:textId="77777777" w:rsidR="00D442F0" w:rsidRPr="00E868A6" w:rsidRDefault="00D442F0" w:rsidP="001427A0">
      <w:pPr>
        <w:spacing w:line="240" w:lineRule="auto"/>
        <w:ind w:firstLine="0"/>
        <w:rPr>
          <w:sz w:val="24"/>
          <w:szCs w:val="24"/>
        </w:rPr>
      </w:pPr>
    </w:p>
    <w:p w14:paraId="129CB0D7" w14:textId="77777777" w:rsidR="00D442F0" w:rsidRPr="00455F7A" w:rsidRDefault="00D442F0" w:rsidP="00211A7C">
      <w:pPr>
        <w:pStyle w:val="ae"/>
        <w:numPr>
          <w:ilvl w:val="0"/>
          <w:numId w:val="26"/>
        </w:numPr>
        <w:tabs>
          <w:tab w:val="left" w:pos="284"/>
        </w:tabs>
        <w:ind w:left="0" w:firstLine="0"/>
        <w:jc w:val="center"/>
        <w:rPr>
          <w:b/>
        </w:rPr>
      </w:pPr>
      <w:r>
        <w:rPr>
          <w:b/>
        </w:rPr>
        <w:t>Общие положения</w:t>
      </w:r>
    </w:p>
    <w:p w14:paraId="2038F56F" w14:textId="3601C094" w:rsidR="00D442F0" w:rsidRPr="00C910D1" w:rsidRDefault="00D442F0" w:rsidP="00D442F0">
      <w:pPr>
        <w:spacing w:line="240" w:lineRule="auto"/>
        <w:ind w:firstLine="709"/>
        <w:rPr>
          <w:sz w:val="24"/>
          <w:szCs w:val="24"/>
        </w:rPr>
      </w:pPr>
      <w:r>
        <w:rPr>
          <w:sz w:val="24"/>
          <w:szCs w:val="24"/>
        </w:rPr>
        <w:t>В</w:t>
      </w:r>
      <w:r w:rsidRPr="00C910D1">
        <w:rPr>
          <w:sz w:val="24"/>
          <w:szCs w:val="24"/>
        </w:rPr>
        <w:t xml:space="preserve"> целях оказания содействия Подрядчику в выполнении работ по Договору </w:t>
      </w:r>
      <w:r>
        <w:rPr>
          <w:sz w:val="24"/>
          <w:szCs w:val="24"/>
        </w:rPr>
        <w:t xml:space="preserve">Заказчик обеспечивает Подрядчика коммунальными ресурсами, а также </w:t>
      </w:r>
      <w:r w:rsidRPr="00C910D1">
        <w:rPr>
          <w:sz w:val="24"/>
          <w:szCs w:val="24"/>
        </w:rPr>
        <w:t xml:space="preserve">предоставляет Подрядчику услуги, указанные в </w:t>
      </w:r>
      <w:r w:rsidRPr="0022107C">
        <w:rPr>
          <w:sz w:val="24"/>
          <w:szCs w:val="24"/>
        </w:rPr>
        <w:t>Техническ</w:t>
      </w:r>
      <w:r w:rsidR="007A24B0" w:rsidRPr="0022107C">
        <w:rPr>
          <w:sz w:val="24"/>
          <w:szCs w:val="24"/>
        </w:rPr>
        <w:t xml:space="preserve">их </w:t>
      </w:r>
      <w:r w:rsidR="00BB6CC2" w:rsidRPr="0022107C">
        <w:rPr>
          <w:sz w:val="24"/>
          <w:szCs w:val="24"/>
        </w:rPr>
        <w:t>требовани</w:t>
      </w:r>
      <w:r w:rsidR="00BB6CC2" w:rsidRPr="0068053B">
        <w:rPr>
          <w:sz w:val="24"/>
          <w:szCs w:val="24"/>
        </w:rPr>
        <w:t>ях</w:t>
      </w:r>
      <w:r w:rsidR="00BB6CC2" w:rsidRPr="0022107C">
        <w:rPr>
          <w:sz w:val="24"/>
          <w:szCs w:val="24"/>
        </w:rPr>
        <w:t xml:space="preserve"> </w:t>
      </w:r>
      <w:r w:rsidRPr="0022107C">
        <w:rPr>
          <w:sz w:val="24"/>
          <w:szCs w:val="24"/>
        </w:rPr>
        <w:t>(Приложение № 1 к Договору</w:t>
      </w:r>
      <w:r w:rsidR="007768A4">
        <w:rPr>
          <w:sz w:val="24"/>
          <w:szCs w:val="24"/>
        </w:rPr>
        <w:t>).</w:t>
      </w:r>
    </w:p>
    <w:p w14:paraId="442C682F" w14:textId="0A74F9DF" w:rsidR="00D442F0" w:rsidRDefault="00D442F0" w:rsidP="00D442F0">
      <w:pPr>
        <w:spacing w:line="240" w:lineRule="auto"/>
        <w:ind w:firstLine="709"/>
        <w:rPr>
          <w:sz w:val="24"/>
          <w:szCs w:val="24"/>
        </w:rPr>
      </w:pPr>
      <w:r w:rsidRPr="00C910D1">
        <w:rPr>
          <w:sz w:val="24"/>
          <w:szCs w:val="24"/>
        </w:rPr>
        <w:t>Техническ</w:t>
      </w:r>
      <w:r w:rsidR="007A24B0">
        <w:rPr>
          <w:sz w:val="24"/>
          <w:szCs w:val="24"/>
        </w:rPr>
        <w:t>ие требования</w:t>
      </w:r>
      <w:r w:rsidRPr="00C910D1">
        <w:rPr>
          <w:sz w:val="24"/>
          <w:szCs w:val="24"/>
        </w:rPr>
        <w:t xml:space="preserve"> </w:t>
      </w:r>
      <w:r w:rsidR="007A24B0">
        <w:rPr>
          <w:sz w:val="24"/>
          <w:szCs w:val="24"/>
        </w:rPr>
        <w:t xml:space="preserve">(Приложение № 1 к Договору) </w:t>
      </w:r>
      <w:r w:rsidRPr="00C910D1">
        <w:rPr>
          <w:sz w:val="24"/>
          <w:szCs w:val="24"/>
        </w:rPr>
        <w:t>содерж</w:t>
      </w:r>
      <w:r w:rsidR="007A24B0">
        <w:rPr>
          <w:sz w:val="24"/>
          <w:szCs w:val="24"/>
        </w:rPr>
        <w:t>а</w:t>
      </w:r>
      <w:r w:rsidRPr="00C910D1">
        <w:rPr>
          <w:sz w:val="24"/>
          <w:szCs w:val="24"/>
        </w:rPr>
        <w:t>т полный перечень услуг (количественные</w:t>
      </w:r>
      <w:r>
        <w:rPr>
          <w:sz w:val="24"/>
          <w:szCs w:val="24"/>
        </w:rPr>
        <w:t>,</w:t>
      </w:r>
      <w:r w:rsidRPr="00C910D1">
        <w:rPr>
          <w:sz w:val="24"/>
          <w:szCs w:val="24"/>
        </w:rPr>
        <w:t xml:space="preserve"> качественные и иные характеристики, время и место их предоставления, ограничения).</w:t>
      </w:r>
    </w:p>
    <w:p w14:paraId="76A5AA23" w14:textId="1DFF6750" w:rsidR="00D442F0" w:rsidRPr="00C910D1" w:rsidRDefault="00D442F0" w:rsidP="00D442F0">
      <w:pPr>
        <w:spacing w:line="240" w:lineRule="auto"/>
        <w:ind w:firstLine="709"/>
        <w:rPr>
          <w:sz w:val="24"/>
          <w:szCs w:val="24"/>
        </w:rPr>
      </w:pPr>
      <w:r>
        <w:rPr>
          <w:sz w:val="24"/>
          <w:szCs w:val="24"/>
        </w:rPr>
        <w:t>Предоставление Заказчиком ресурсов и услуг, указанных в Техническ</w:t>
      </w:r>
      <w:r w:rsidR="007A24B0">
        <w:rPr>
          <w:sz w:val="24"/>
          <w:szCs w:val="24"/>
        </w:rPr>
        <w:t>их требованиях</w:t>
      </w:r>
      <w:r>
        <w:rPr>
          <w:sz w:val="24"/>
          <w:szCs w:val="24"/>
        </w:rPr>
        <w:t xml:space="preserve"> (Приложение № 1 к Договору) осуществляется </w:t>
      </w:r>
      <w:r w:rsidRPr="00C910D1">
        <w:rPr>
          <w:sz w:val="24"/>
          <w:szCs w:val="24"/>
        </w:rPr>
        <w:t>без дополнительной оплаты со стороны Подрядчика</w:t>
      </w:r>
      <w:r>
        <w:rPr>
          <w:sz w:val="24"/>
          <w:szCs w:val="24"/>
        </w:rPr>
        <w:t xml:space="preserve">. </w:t>
      </w:r>
      <w:r w:rsidRPr="00C910D1">
        <w:rPr>
          <w:sz w:val="24"/>
          <w:szCs w:val="24"/>
        </w:rPr>
        <w:t>В сметной документации затраты Заказчика на</w:t>
      </w:r>
      <w:r>
        <w:rPr>
          <w:sz w:val="24"/>
          <w:szCs w:val="24"/>
        </w:rPr>
        <w:t xml:space="preserve"> ресурсы и </w:t>
      </w:r>
      <w:r w:rsidRPr="00C910D1">
        <w:rPr>
          <w:sz w:val="24"/>
          <w:szCs w:val="24"/>
        </w:rPr>
        <w:t>услуги не учитываются.</w:t>
      </w:r>
    </w:p>
    <w:p w14:paraId="4C7D0377" w14:textId="77777777" w:rsidR="00D442F0" w:rsidRPr="00C910D1" w:rsidRDefault="00D442F0" w:rsidP="00D442F0">
      <w:pPr>
        <w:spacing w:line="240" w:lineRule="auto"/>
        <w:ind w:firstLine="709"/>
        <w:rPr>
          <w:sz w:val="24"/>
          <w:szCs w:val="24"/>
        </w:rPr>
      </w:pPr>
      <w:r w:rsidRPr="00C910D1">
        <w:rPr>
          <w:sz w:val="24"/>
          <w:szCs w:val="24"/>
        </w:rPr>
        <w:t xml:space="preserve">Заказчик в зависимости от объема и состава </w:t>
      </w:r>
      <w:r>
        <w:rPr>
          <w:sz w:val="24"/>
          <w:szCs w:val="24"/>
        </w:rPr>
        <w:t>работ, выполняемых Подрядчиком</w:t>
      </w:r>
      <w:r w:rsidRPr="00C910D1">
        <w:rPr>
          <w:sz w:val="24"/>
          <w:szCs w:val="24"/>
        </w:rPr>
        <w:t xml:space="preserve"> по Договору, может </w:t>
      </w:r>
      <w:r>
        <w:rPr>
          <w:sz w:val="24"/>
          <w:szCs w:val="24"/>
        </w:rPr>
        <w:t xml:space="preserve">предоставлять / </w:t>
      </w:r>
      <w:r w:rsidRPr="00C910D1">
        <w:rPr>
          <w:sz w:val="24"/>
          <w:szCs w:val="24"/>
        </w:rPr>
        <w:t xml:space="preserve">оказывать Подрядчику следующие </w:t>
      </w:r>
      <w:r>
        <w:rPr>
          <w:sz w:val="24"/>
          <w:szCs w:val="24"/>
        </w:rPr>
        <w:t xml:space="preserve">ресурсы и / или </w:t>
      </w:r>
      <w:r w:rsidRPr="00C910D1">
        <w:rPr>
          <w:sz w:val="24"/>
          <w:szCs w:val="24"/>
        </w:rPr>
        <w:t>услуги:</w:t>
      </w:r>
    </w:p>
    <w:p w14:paraId="72FAC4B8" w14:textId="77777777" w:rsidR="00D442F0" w:rsidRPr="00C910D1" w:rsidRDefault="00D442F0" w:rsidP="00211A7C">
      <w:pPr>
        <w:numPr>
          <w:ilvl w:val="0"/>
          <w:numId w:val="25"/>
        </w:numPr>
        <w:spacing w:line="240" w:lineRule="auto"/>
        <w:ind w:left="0" w:firstLine="709"/>
        <w:rPr>
          <w:sz w:val="24"/>
          <w:szCs w:val="24"/>
        </w:rPr>
      </w:pPr>
      <w:r>
        <w:rPr>
          <w:sz w:val="24"/>
          <w:szCs w:val="24"/>
        </w:rPr>
        <w:t>П</w:t>
      </w:r>
      <w:r w:rsidRPr="00C910D1">
        <w:rPr>
          <w:sz w:val="24"/>
          <w:szCs w:val="24"/>
        </w:rPr>
        <w:t>еремещение грузов грузоподъемными механизмами Заказчика.</w:t>
      </w:r>
    </w:p>
    <w:p w14:paraId="1959B48B" w14:textId="77777777" w:rsidR="00D442F0" w:rsidRPr="00C910D1" w:rsidRDefault="00D442F0" w:rsidP="00211A7C">
      <w:pPr>
        <w:numPr>
          <w:ilvl w:val="0"/>
          <w:numId w:val="25"/>
        </w:numPr>
        <w:spacing w:line="240" w:lineRule="auto"/>
        <w:ind w:left="0" w:firstLine="709"/>
        <w:rPr>
          <w:sz w:val="24"/>
          <w:szCs w:val="24"/>
        </w:rPr>
      </w:pPr>
      <w:r>
        <w:rPr>
          <w:sz w:val="24"/>
          <w:szCs w:val="24"/>
        </w:rPr>
        <w:t>Коммунальные р</w:t>
      </w:r>
      <w:r w:rsidRPr="00C910D1">
        <w:rPr>
          <w:sz w:val="24"/>
          <w:szCs w:val="24"/>
        </w:rPr>
        <w:t>есурсы:</w:t>
      </w:r>
    </w:p>
    <w:p w14:paraId="216FE8FA"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Электроэнерги</w:t>
      </w:r>
      <w:r>
        <w:rPr>
          <w:sz w:val="24"/>
          <w:szCs w:val="24"/>
        </w:rPr>
        <w:t>я</w:t>
      </w:r>
      <w:r w:rsidRPr="00C910D1">
        <w:rPr>
          <w:sz w:val="24"/>
          <w:szCs w:val="24"/>
        </w:rPr>
        <w:t>.</w:t>
      </w:r>
    </w:p>
    <w:p w14:paraId="5D49864D"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Вод</w:t>
      </w:r>
      <w:r>
        <w:rPr>
          <w:sz w:val="24"/>
          <w:szCs w:val="24"/>
        </w:rPr>
        <w:t>оснабжение и водоотведение</w:t>
      </w:r>
      <w:r w:rsidRPr="00C910D1">
        <w:rPr>
          <w:sz w:val="24"/>
          <w:szCs w:val="24"/>
        </w:rPr>
        <w:t>.</w:t>
      </w:r>
    </w:p>
    <w:p w14:paraId="68B21CC0"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Сжатый воздух.</w:t>
      </w:r>
    </w:p>
    <w:p w14:paraId="1405D75B"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Обеспеч</w:t>
      </w:r>
      <w:r>
        <w:rPr>
          <w:sz w:val="24"/>
          <w:szCs w:val="24"/>
        </w:rPr>
        <w:t>ение</w:t>
      </w:r>
      <w:r w:rsidRPr="00C910D1">
        <w:rPr>
          <w:sz w:val="24"/>
          <w:szCs w:val="24"/>
        </w:rPr>
        <w:t xml:space="preserve"> санитарно-гигиенически</w:t>
      </w:r>
      <w:r>
        <w:rPr>
          <w:sz w:val="24"/>
          <w:szCs w:val="24"/>
        </w:rPr>
        <w:t>х</w:t>
      </w:r>
      <w:r w:rsidRPr="00C910D1">
        <w:rPr>
          <w:sz w:val="24"/>
          <w:szCs w:val="24"/>
        </w:rPr>
        <w:t xml:space="preserve"> и бытовы</w:t>
      </w:r>
      <w:r>
        <w:rPr>
          <w:sz w:val="24"/>
          <w:szCs w:val="24"/>
        </w:rPr>
        <w:t>х</w:t>
      </w:r>
      <w:r w:rsidRPr="00C910D1">
        <w:rPr>
          <w:sz w:val="24"/>
          <w:szCs w:val="24"/>
        </w:rPr>
        <w:t xml:space="preserve"> услови</w:t>
      </w:r>
      <w:r>
        <w:rPr>
          <w:sz w:val="24"/>
          <w:szCs w:val="24"/>
        </w:rPr>
        <w:t>й</w:t>
      </w:r>
      <w:r w:rsidRPr="00C910D1">
        <w:rPr>
          <w:sz w:val="24"/>
          <w:szCs w:val="24"/>
        </w:rPr>
        <w:t>.</w:t>
      </w:r>
    </w:p>
    <w:p w14:paraId="3F237D39"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Содержание пожарной и сторожевой охраны.</w:t>
      </w:r>
    </w:p>
    <w:p w14:paraId="4F87D244" w14:textId="77777777" w:rsidR="00D442F0" w:rsidRPr="00C910D1" w:rsidRDefault="00D442F0" w:rsidP="00211A7C">
      <w:pPr>
        <w:numPr>
          <w:ilvl w:val="0"/>
          <w:numId w:val="25"/>
        </w:numPr>
        <w:spacing w:line="240" w:lineRule="auto"/>
        <w:ind w:left="0" w:firstLine="709"/>
        <w:rPr>
          <w:sz w:val="24"/>
          <w:szCs w:val="24"/>
        </w:rPr>
      </w:pPr>
      <w:r>
        <w:rPr>
          <w:sz w:val="24"/>
          <w:szCs w:val="24"/>
        </w:rPr>
        <w:t>Б</w:t>
      </w:r>
      <w:r w:rsidRPr="00C910D1">
        <w:rPr>
          <w:sz w:val="24"/>
          <w:szCs w:val="24"/>
        </w:rPr>
        <w:t>лагоустройство и содержание строительных площадок.</w:t>
      </w:r>
    </w:p>
    <w:p w14:paraId="289A5D63" w14:textId="6843C6F0" w:rsidR="00D442F0" w:rsidRPr="00C910D1" w:rsidRDefault="00D442F0" w:rsidP="00211A7C">
      <w:pPr>
        <w:numPr>
          <w:ilvl w:val="0"/>
          <w:numId w:val="25"/>
        </w:numPr>
        <w:spacing w:line="240" w:lineRule="auto"/>
        <w:ind w:left="0" w:firstLine="709"/>
        <w:rPr>
          <w:sz w:val="24"/>
          <w:szCs w:val="24"/>
        </w:rPr>
      </w:pPr>
      <w:r w:rsidRPr="00C910D1">
        <w:rPr>
          <w:sz w:val="24"/>
          <w:szCs w:val="24"/>
        </w:rPr>
        <w:t>Пров</w:t>
      </w:r>
      <w:r>
        <w:rPr>
          <w:sz w:val="24"/>
          <w:szCs w:val="24"/>
        </w:rPr>
        <w:t>едение</w:t>
      </w:r>
      <w:r w:rsidRPr="00C910D1">
        <w:rPr>
          <w:sz w:val="24"/>
          <w:szCs w:val="24"/>
        </w:rPr>
        <w:t xml:space="preserve"> химическ</w:t>
      </w:r>
      <w:r>
        <w:rPr>
          <w:sz w:val="24"/>
          <w:szCs w:val="24"/>
        </w:rPr>
        <w:t>ого</w:t>
      </w:r>
      <w:r w:rsidRPr="00C910D1">
        <w:rPr>
          <w:sz w:val="24"/>
          <w:szCs w:val="24"/>
        </w:rPr>
        <w:t xml:space="preserve"> анализ</w:t>
      </w:r>
      <w:r>
        <w:rPr>
          <w:sz w:val="24"/>
          <w:szCs w:val="24"/>
        </w:rPr>
        <w:t>а</w:t>
      </w:r>
      <w:r w:rsidRPr="00C910D1">
        <w:rPr>
          <w:sz w:val="24"/>
          <w:szCs w:val="24"/>
        </w:rPr>
        <w:t xml:space="preserve"> масел.</w:t>
      </w:r>
    </w:p>
    <w:p w14:paraId="44FD5AE8" w14:textId="33C638BA" w:rsidR="00D442F0" w:rsidRPr="00C910D1" w:rsidRDefault="00D442F0" w:rsidP="00211A7C">
      <w:pPr>
        <w:numPr>
          <w:ilvl w:val="0"/>
          <w:numId w:val="25"/>
        </w:numPr>
        <w:spacing w:line="240" w:lineRule="auto"/>
        <w:ind w:left="0" w:firstLine="709"/>
        <w:rPr>
          <w:sz w:val="24"/>
          <w:szCs w:val="24"/>
        </w:rPr>
      </w:pPr>
      <w:r>
        <w:rPr>
          <w:sz w:val="24"/>
          <w:szCs w:val="24"/>
        </w:rPr>
        <w:t>О</w:t>
      </w:r>
      <w:r w:rsidRPr="00C910D1">
        <w:rPr>
          <w:sz w:val="24"/>
          <w:szCs w:val="24"/>
        </w:rPr>
        <w:t>сушение оборудования (проточная часть гидроагрегата).</w:t>
      </w:r>
    </w:p>
    <w:p w14:paraId="46955C1C"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Предоставл</w:t>
      </w:r>
      <w:r>
        <w:rPr>
          <w:sz w:val="24"/>
          <w:szCs w:val="24"/>
        </w:rPr>
        <w:t xml:space="preserve">ение </w:t>
      </w:r>
      <w:r w:rsidRPr="00C910D1">
        <w:rPr>
          <w:sz w:val="24"/>
          <w:szCs w:val="24"/>
        </w:rPr>
        <w:t>доступ</w:t>
      </w:r>
      <w:r>
        <w:rPr>
          <w:sz w:val="24"/>
          <w:szCs w:val="24"/>
        </w:rPr>
        <w:t>а</w:t>
      </w:r>
      <w:r w:rsidRPr="00C910D1">
        <w:rPr>
          <w:sz w:val="24"/>
          <w:szCs w:val="24"/>
        </w:rPr>
        <w:t xml:space="preserve"> к корпоративной сети </w:t>
      </w:r>
      <w:r w:rsidRPr="00C910D1">
        <w:rPr>
          <w:sz w:val="24"/>
          <w:szCs w:val="24"/>
          <w:lang w:val="en-US"/>
        </w:rPr>
        <w:t>IntraNet</w:t>
      </w:r>
      <w:r w:rsidRPr="00C910D1">
        <w:rPr>
          <w:sz w:val="24"/>
          <w:szCs w:val="24"/>
        </w:rPr>
        <w:t>.</w:t>
      </w:r>
    </w:p>
    <w:p w14:paraId="6AFB723D"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Предоставл</w:t>
      </w:r>
      <w:r>
        <w:rPr>
          <w:sz w:val="24"/>
          <w:szCs w:val="24"/>
        </w:rPr>
        <w:t>ение</w:t>
      </w:r>
      <w:r w:rsidRPr="00C910D1">
        <w:rPr>
          <w:sz w:val="24"/>
          <w:szCs w:val="24"/>
        </w:rPr>
        <w:t xml:space="preserve"> помещени</w:t>
      </w:r>
      <w:r>
        <w:rPr>
          <w:sz w:val="24"/>
          <w:szCs w:val="24"/>
        </w:rPr>
        <w:t>й</w:t>
      </w:r>
      <w:r w:rsidRPr="00C910D1">
        <w:rPr>
          <w:sz w:val="24"/>
          <w:szCs w:val="24"/>
        </w:rPr>
        <w:t>:</w:t>
      </w:r>
    </w:p>
    <w:p w14:paraId="4B5A86B8" w14:textId="77777777" w:rsidR="00D442F0" w:rsidRPr="00C910D1" w:rsidRDefault="00D442F0" w:rsidP="00211A7C">
      <w:pPr>
        <w:numPr>
          <w:ilvl w:val="1"/>
          <w:numId w:val="25"/>
        </w:numPr>
        <w:spacing w:line="240" w:lineRule="auto"/>
        <w:ind w:left="0" w:firstLine="709"/>
        <w:rPr>
          <w:bCs/>
          <w:sz w:val="24"/>
          <w:szCs w:val="24"/>
        </w:rPr>
      </w:pPr>
      <w:r w:rsidRPr="00C910D1">
        <w:rPr>
          <w:bCs/>
          <w:sz w:val="24"/>
          <w:szCs w:val="24"/>
        </w:rPr>
        <w:t>Помещен</w:t>
      </w:r>
      <w:r>
        <w:rPr>
          <w:bCs/>
          <w:sz w:val="24"/>
          <w:szCs w:val="24"/>
        </w:rPr>
        <w:t xml:space="preserve">ий </w:t>
      </w:r>
      <w:r w:rsidRPr="00C910D1">
        <w:rPr>
          <w:bCs/>
          <w:sz w:val="24"/>
          <w:szCs w:val="24"/>
        </w:rPr>
        <w:t>/ площад</w:t>
      </w:r>
      <w:r>
        <w:rPr>
          <w:bCs/>
          <w:sz w:val="24"/>
          <w:szCs w:val="24"/>
        </w:rPr>
        <w:t>ок</w:t>
      </w:r>
      <w:r w:rsidRPr="00C910D1">
        <w:rPr>
          <w:bCs/>
          <w:sz w:val="24"/>
          <w:szCs w:val="24"/>
        </w:rPr>
        <w:t xml:space="preserve"> для размещения персонала </w:t>
      </w:r>
      <w:r>
        <w:rPr>
          <w:bCs/>
          <w:sz w:val="24"/>
          <w:szCs w:val="24"/>
        </w:rPr>
        <w:t>П</w:t>
      </w:r>
      <w:r w:rsidRPr="00C910D1">
        <w:rPr>
          <w:bCs/>
          <w:sz w:val="24"/>
          <w:szCs w:val="24"/>
        </w:rPr>
        <w:t xml:space="preserve">одрядчика; </w:t>
      </w:r>
    </w:p>
    <w:p w14:paraId="6AEF24B9" w14:textId="77777777" w:rsidR="00D442F0" w:rsidRPr="00C910D1" w:rsidRDefault="00D442F0" w:rsidP="00211A7C">
      <w:pPr>
        <w:numPr>
          <w:ilvl w:val="1"/>
          <w:numId w:val="25"/>
        </w:numPr>
        <w:spacing w:line="240" w:lineRule="auto"/>
        <w:ind w:left="0" w:firstLine="709"/>
        <w:rPr>
          <w:sz w:val="24"/>
          <w:szCs w:val="24"/>
        </w:rPr>
      </w:pPr>
      <w:r w:rsidRPr="00C910D1">
        <w:rPr>
          <w:bCs/>
          <w:sz w:val="24"/>
          <w:szCs w:val="24"/>
        </w:rPr>
        <w:t>Складски</w:t>
      </w:r>
      <w:r>
        <w:rPr>
          <w:bCs/>
          <w:sz w:val="24"/>
          <w:szCs w:val="24"/>
        </w:rPr>
        <w:t>х</w:t>
      </w:r>
      <w:r w:rsidRPr="00C910D1">
        <w:rPr>
          <w:bCs/>
          <w:sz w:val="24"/>
          <w:szCs w:val="24"/>
        </w:rPr>
        <w:t xml:space="preserve"> помещени</w:t>
      </w:r>
      <w:r>
        <w:rPr>
          <w:bCs/>
          <w:sz w:val="24"/>
          <w:szCs w:val="24"/>
        </w:rPr>
        <w:t>й</w:t>
      </w:r>
      <w:r w:rsidRPr="00C910D1">
        <w:rPr>
          <w:bCs/>
          <w:sz w:val="24"/>
          <w:szCs w:val="24"/>
        </w:rPr>
        <w:t xml:space="preserve"> и / или площад</w:t>
      </w:r>
      <w:r>
        <w:rPr>
          <w:bCs/>
          <w:sz w:val="24"/>
          <w:szCs w:val="24"/>
        </w:rPr>
        <w:t>ок</w:t>
      </w:r>
      <w:r w:rsidRPr="00C910D1">
        <w:rPr>
          <w:bCs/>
          <w:sz w:val="24"/>
          <w:szCs w:val="24"/>
        </w:rPr>
        <w:t xml:space="preserve"> для погрузки / разгрузки</w:t>
      </w:r>
      <w:r>
        <w:rPr>
          <w:bCs/>
          <w:sz w:val="24"/>
          <w:szCs w:val="24"/>
        </w:rPr>
        <w:t xml:space="preserve"> </w:t>
      </w:r>
      <w:r w:rsidRPr="00C910D1">
        <w:rPr>
          <w:bCs/>
          <w:sz w:val="24"/>
          <w:szCs w:val="24"/>
        </w:rPr>
        <w:t xml:space="preserve">/ складирования / хранения материально-технических ресурсов, оборудования </w:t>
      </w:r>
      <w:r>
        <w:rPr>
          <w:bCs/>
          <w:sz w:val="24"/>
          <w:szCs w:val="24"/>
        </w:rPr>
        <w:t>П</w:t>
      </w:r>
      <w:r w:rsidRPr="00C910D1">
        <w:rPr>
          <w:bCs/>
          <w:sz w:val="24"/>
          <w:szCs w:val="24"/>
        </w:rPr>
        <w:t>одрядчика, а также давальческих материалов и запасных частей, оборудования Заказчика.</w:t>
      </w:r>
    </w:p>
    <w:p w14:paraId="7360ABEA" w14:textId="77777777" w:rsidR="00D442F0" w:rsidRDefault="00D442F0" w:rsidP="00D442F0">
      <w:pPr>
        <w:spacing w:line="240" w:lineRule="auto"/>
        <w:rPr>
          <w:sz w:val="24"/>
          <w:szCs w:val="24"/>
        </w:rPr>
      </w:pPr>
    </w:p>
    <w:p w14:paraId="5EB020A0" w14:textId="77777777" w:rsidR="00D442F0" w:rsidRPr="00FC2924" w:rsidRDefault="00D442F0" w:rsidP="00211A7C">
      <w:pPr>
        <w:pStyle w:val="ae"/>
        <w:numPr>
          <w:ilvl w:val="0"/>
          <w:numId w:val="26"/>
        </w:numPr>
        <w:tabs>
          <w:tab w:val="left" w:pos="284"/>
          <w:tab w:val="left" w:pos="1418"/>
        </w:tabs>
        <w:ind w:left="0" w:firstLine="0"/>
        <w:jc w:val="center"/>
        <w:rPr>
          <w:b/>
        </w:rPr>
      </w:pPr>
      <w:r w:rsidRPr="00FC2924">
        <w:rPr>
          <w:b/>
        </w:rPr>
        <w:t xml:space="preserve">Порядок предоставления </w:t>
      </w:r>
      <w:r>
        <w:rPr>
          <w:b/>
        </w:rPr>
        <w:t xml:space="preserve">ресурсов и </w:t>
      </w:r>
      <w:r w:rsidRPr="00FC2924">
        <w:rPr>
          <w:b/>
        </w:rPr>
        <w:t>услуг</w:t>
      </w:r>
    </w:p>
    <w:p w14:paraId="25E07444" w14:textId="77777777" w:rsidR="00D442F0" w:rsidRPr="00FC2924" w:rsidRDefault="00D442F0" w:rsidP="00211A7C">
      <w:pPr>
        <w:pStyle w:val="ae"/>
        <w:numPr>
          <w:ilvl w:val="0"/>
          <w:numId w:val="27"/>
        </w:numPr>
        <w:tabs>
          <w:tab w:val="left" w:pos="1134"/>
          <w:tab w:val="left" w:pos="1418"/>
        </w:tabs>
        <w:spacing w:after="120"/>
        <w:ind w:left="0" w:firstLine="709"/>
        <w:jc w:val="both"/>
        <w:rPr>
          <w:b/>
          <w:u w:val="single"/>
        </w:rPr>
      </w:pPr>
      <w:r w:rsidRPr="00FC2924">
        <w:rPr>
          <w:u w:val="single"/>
        </w:rPr>
        <w:t>Перемещение грузов грузоподъемными механизмами (далее – ГПМ) Заказчика</w:t>
      </w:r>
    </w:p>
    <w:p w14:paraId="2ED91BE3" w14:textId="77777777" w:rsidR="00D442F0" w:rsidRPr="00455F7A" w:rsidRDefault="00D442F0" w:rsidP="00D442F0">
      <w:pPr>
        <w:spacing w:line="240" w:lineRule="auto"/>
        <w:ind w:firstLine="709"/>
        <w:rPr>
          <w:sz w:val="24"/>
          <w:szCs w:val="24"/>
        </w:rPr>
      </w:pPr>
      <w:r w:rsidRPr="00455F7A">
        <w:rPr>
          <w:sz w:val="24"/>
          <w:szCs w:val="24"/>
        </w:rPr>
        <w:t xml:space="preserve">Услуги по перемещению грузов ГПМ Заказчика предоставляются по предварительным заявкам Подрядчика. </w:t>
      </w:r>
      <w:r>
        <w:rPr>
          <w:sz w:val="24"/>
          <w:szCs w:val="24"/>
        </w:rPr>
        <w:t>Вид ГПМ, используемых для оказания услуг, определяются Заказчиком самостоятельно.</w:t>
      </w:r>
    </w:p>
    <w:p w14:paraId="5A0F9C5E" w14:textId="77777777" w:rsidR="00D442F0" w:rsidRPr="00C910D1" w:rsidRDefault="00D442F0" w:rsidP="00D442F0">
      <w:pPr>
        <w:tabs>
          <w:tab w:val="left" w:pos="1134"/>
        </w:tabs>
        <w:spacing w:line="240" w:lineRule="auto"/>
        <w:ind w:firstLine="709"/>
        <w:rPr>
          <w:sz w:val="24"/>
          <w:szCs w:val="24"/>
        </w:rPr>
      </w:pPr>
      <w:r w:rsidRPr="00C910D1">
        <w:rPr>
          <w:sz w:val="24"/>
          <w:szCs w:val="24"/>
        </w:rPr>
        <w:t xml:space="preserve">Управление ГПМ осуществляют </w:t>
      </w:r>
      <w:r>
        <w:rPr>
          <w:sz w:val="24"/>
          <w:szCs w:val="24"/>
        </w:rPr>
        <w:t xml:space="preserve">работники Заказчика, </w:t>
      </w:r>
      <w:r w:rsidRPr="00C910D1">
        <w:rPr>
          <w:sz w:val="24"/>
          <w:szCs w:val="24"/>
        </w:rPr>
        <w:t xml:space="preserve">имеющие специальную квалификацию </w:t>
      </w:r>
      <w:r>
        <w:rPr>
          <w:sz w:val="24"/>
          <w:szCs w:val="24"/>
        </w:rPr>
        <w:t xml:space="preserve">(прошедшие обучение и аттестацию) </w:t>
      </w:r>
      <w:r w:rsidRPr="00C910D1">
        <w:rPr>
          <w:sz w:val="24"/>
          <w:szCs w:val="24"/>
        </w:rPr>
        <w:t xml:space="preserve">и </w:t>
      </w:r>
      <w:r>
        <w:rPr>
          <w:sz w:val="24"/>
          <w:szCs w:val="24"/>
        </w:rPr>
        <w:t>опыт работы,</w:t>
      </w:r>
      <w:r w:rsidRPr="00C910D1">
        <w:rPr>
          <w:sz w:val="24"/>
          <w:szCs w:val="24"/>
        </w:rPr>
        <w:t xml:space="preserve"> или работники</w:t>
      </w:r>
      <w:r w:rsidRPr="0083624B">
        <w:rPr>
          <w:sz w:val="24"/>
          <w:szCs w:val="24"/>
        </w:rPr>
        <w:t xml:space="preserve"> </w:t>
      </w:r>
      <w:r w:rsidRPr="00C910D1">
        <w:rPr>
          <w:sz w:val="24"/>
          <w:szCs w:val="24"/>
        </w:rPr>
        <w:t xml:space="preserve">специализированной </w:t>
      </w:r>
      <w:r>
        <w:rPr>
          <w:sz w:val="24"/>
          <w:szCs w:val="24"/>
        </w:rPr>
        <w:t xml:space="preserve">эксплуатирующей </w:t>
      </w:r>
      <w:r w:rsidRPr="00C910D1">
        <w:rPr>
          <w:sz w:val="24"/>
          <w:szCs w:val="24"/>
        </w:rPr>
        <w:t>организации</w:t>
      </w:r>
      <w:r>
        <w:rPr>
          <w:sz w:val="24"/>
          <w:szCs w:val="24"/>
        </w:rPr>
        <w:t>,</w:t>
      </w:r>
      <w:r w:rsidRPr="00C910D1">
        <w:rPr>
          <w:sz w:val="24"/>
          <w:szCs w:val="24"/>
        </w:rPr>
        <w:t xml:space="preserve"> привлечённой Заказчиком для оказания услуг.</w:t>
      </w:r>
    </w:p>
    <w:p w14:paraId="23EEB83D" w14:textId="77777777" w:rsidR="00D442F0" w:rsidRDefault="00D442F0" w:rsidP="00D442F0">
      <w:pPr>
        <w:autoSpaceDE w:val="0"/>
        <w:autoSpaceDN w:val="0"/>
        <w:spacing w:line="240" w:lineRule="auto"/>
        <w:ind w:firstLine="709"/>
        <w:rPr>
          <w:sz w:val="24"/>
          <w:szCs w:val="24"/>
        </w:rPr>
      </w:pPr>
      <w:r w:rsidRPr="00C910D1">
        <w:rPr>
          <w:sz w:val="24"/>
          <w:szCs w:val="24"/>
        </w:rPr>
        <w:t xml:space="preserve">Заказчик обеспечивает содержание ГПМ в </w:t>
      </w:r>
      <w:r>
        <w:rPr>
          <w:sz w:val="24"/>
          <w:szCs w:val="24"/>
        </w:rPr>
        <w:t xml:space="preserve">работоспособном </w:t>
      </w:r>
      <w:r w:rsidRPr="00C910D1">
        <w:rPr>
          <w:sz w:val="24"/>
          <w:szCs w:val="24"/>
        </w:rPr>
        <w:t>состоянии</w:t>
      </w:r>
      <w:r>
        <w:rPr>
          <w:sz w:val="24"/>
          <w:szCs w:val="24"/>
        </w:rPr>
        <w:t>, в том числе путем организации и планирования технического освидетельствования,</w:t>
      </w:r>
      <w:r w:rsidRPr="0083624B">
        <w:rPr>
          <w:sz w:val="24"/>
          <w:szCs w:val="24"/>
        </w:rPr>
        <w:t xml:space="preserve"> </w:t>
      </w:r>
      <w:r>
        <w:rPr>
          <w:sz w:val="24"/>
          <w:szCs w:val="24"/>
        </w:rPr>
        <w:t>технического обслуживания и ремонтов,</w:t>
      </w:r>
      <w:r w:rsidRPr="0083624B">
        <w:rPr>
          <w:sz w:val="24"/>
          <w:szCs w:val="24"/>
        </w:rPr>
        <w:t xml:space="preserve"> </w:t>
      </w:r>
      <w:r>
        <w:rPr>
          <w:sz w:val="24"/>
          <w:szCs w:val="24"/>
        </w:rPr>
        <w:t>а также соблюдение технологического процесса транспортировки грузов.</w:t>
      </w:r>
    </w:p>
    <w:p w14:paraId="181EB9D4" w14:textId="77777777" w:rsidR="00D442F0" w:rsidRPr="00FC2924" w:rsidRDefault="00D442F0" w:rsidP="00211A7C">
      <w:pPr>
        <w:pStyle w:val="ae"/>
        <w:numPr>
          <w:ilvl w:val="0"/>
          <w:numId w:val="27"/>
        </w:numPr>
        <w:tabs>
          <w:tab w:val="left" w:pos="1134"/>
        </w:tabs>
        <w:spacing w:after="120"/>
        <w:ind w:left="0" w:firstLine="709"/>
        <w:rPr>
          <w:u w:val="single"/>
        </w:rPr>
      </w:pPr>
      <w:r>
        <w:rPr>
          <w:u w:val="single"/>
        </w:rPr>
        <w:t>П</w:t>
      </w:r>
      <w:r w:rsidRPr="00FC2924">
        <w:rPr>
          <w:u w:val="single"/>
        </w:rPr>
        <w:t>редоставлени</w:t>
      </w:r>
      <w:r>
        <w:rPr>
          <w:u w:val="single"/>
        </w:rPr>
        <w:t>е</w:t>
      </w:r>
      <w:r w:rsidRPr="00FC2924">
        <w:rPr>
          <w:u w:val="single"/>
        </w:rPr>
        <w:t xml:space="preserve"> ресурсов</w:t>
      </w:r>
    </w:p>
    <w:p w14:paraId="6DCBC04C" w14:textId="77777777"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14:paraId="3C9D0BFC" w14:textId="77777777" w:rsidR="00D442F0" w:rsidRPr="00FC2924" w:rsidRDefault="00D442F0" w:rsidP="00211A7C">
      <w:pPr>
        <w:pStyle w:val="ae"/>
        <w:numPr>
          <w:ilvl w:val="0"/>
          <w:numId w:val="27"/>
        </w:numPr>
        <w:tabs>
          <w:tab w:val="left" w:pos="1134"/>
        </w:tabs>
        <w:spacing w:after="120"/>
        <w:ind w:left="0" w:firstLine="709"/>
        <w:jc w:val="both"/>
        <w:rPr>
          <w:u w:val="single"/>
        </w:rPr>
      </w:pPr>
      <w:r w:rsidRPr="00FC2924">
        <w:rPr>
          <w:u w:val="single"/>
        </w:rPr>
        <w:t>Обеспечение санитарно-гигиенических и бытовых условий</w:t>
      </w:r>
    </w:p>
    <w:p w14:paraId="6FE19D6F" w14:textId="77777777" w:rsidR="00D442F0" w:rsidRDefault="00D442F0" w:rsidP="00D442F0">
      <w:pPr>
        <w:tabs>
          <w:tab w:val="left" w:pos="1134"/>
        </w:tabs>
        <w:spacing w:after="120" w:line="240" w:lineRule="auto"/>
        <w:ind w:firstLine="709"/>
        <w:rPr>
          <w:bCs/>
          <w:sz w:val="24"/>
          <w:szCs w:val="24"/>
        </w:rPr>
      </w:pPr>
      <w:r w:rsidRPr="002E6053">
        <w:rPr>
          <w:bCs/>
          <w:sz w:val="24"/>
          <w:szCs w:val="24"/>
        </w:rPr>
        <w:t>Заказчик по установленным нормам оборуду</w:t>
      </w:r>
      <w:r>
        <w:rPr>
          <w:bCs/>
          <w:sz w:val="24"/>
          <w:szCs w:val="24"/>
        </w:rPr>
        <w:t>е</w:t>
      </w:r>
      <w:r w:rsidRPr="002E6053">
        <w:rPr>
          <w:bCs/>
          <w:sz w:val="24"/>
          <w:szCs w:val="24"/>
        </w:rPr>
        <w:t>т санитарно-бытовые помещения, помещения для приема пищи, помещения для оказания медицинской помощи; организу</w:t>
      </w:r>
      <w:r>
        <w:rPr>
          <w:bCs/>
          <w:sz w:val="24"/>
          <w:szCs w:val="24"/>
        </w:rPr>
        <w:t>е</w:t>
      </w:r>
      <w:r w:rsidRPr="002E6053">
        <w:rPr>
          <w:bCs/>
          <w:sz w:val="24"/>
          <w:szCs w:val="24"/>
        </w:rPr>
        <w:t xml:space="preserve">т посты для оказания первой </w:t>
      </w:r>
      <w:r>
        <w:rPr>
          <w:bCs/>
          <w:sz w:val="24"/>
          <w:szCs w:val="24"/>
        </w:rPr>
        <w:t xml:space="preserve">медицинской </w:t>
      </w:r>
      <w:r w:rsidRPr="002E6053">
        <w:rPr>
          <w:bCs/>
          <w:sz w:val="24"/>
          <w:szCs w:val="24"/>
        </w:rPr>
        <w:t xml:space="preserve">помощи, укомплектованные аптечками, предоставляет душевые и уборные при </w:t>
      </w:r>
      <w:r>
        <w:rPr>
          <w:bCs/>
          <w:sz w:val="24"/>
          <w:szCs w:val="24"/>
        </w:rPr>
        <w:t xml:space="preserve">их </w:t>
      </w:r>
      <w:r w:rsidRPr="002E6053">
        <w:rPr>
          <w:bCs/>
          <w:sz w:val="24"/>
          <w:szCs w:val="24"/>
        </w:rPr>
        <w:t>наличии в местах производства работ, и другое</w:t>
      </w:r>
      <w:r>
        <w:rPr>
          <w:bCs/>
          <w:sz w:val="24"/>
          <w:szCs w:val="24"/>
        </w:rPr>
        <w:t xml:space="preserve"> </w:t>
      </w:r>
      <w:r w:rsidRPr="00FE3C99">
        <w:rPr>
          <w:sz w:val="24"/>
          <w:szCs w:val="24"/>
        </w:rPr>
        <w:t xml:space="preserve">обеспечение санитарно-гигиенических и бытовых </w:t>
      </w:r>
      <w:r w:rsidRPr="00FE3C99">
        <w:rPr>
          <w:bCs/>
          <w:sz w:val="24"/>
          <w:szCs w:val="24"/>
        </w:rPr>
        <w:t>условий.</w:t>
      </w:r>
      <w:r>
        <w:rPr>
          <w:bCs/>
          <w:sz w:val="24"/>
          <w:szCs w:val="24"/>
        </w:rPr>
        <w:t xml:space="preserve"> </w:t>
      </w:r>
    </w:p>
    <w:p w14:paraId="3D6191D4"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Содержание пожарной и сторожевой охраны</w:t>
      </w:r>
    </w:p>
    <w:p w14:paraId="63243812" w14:textId="77777777"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Обеспечение пожарной и сторожевой охраны </w:t>
      </w:r>
      <w:r>
        <w:rPr>
          <w:sz w:val="24"/>
          <w:szCs w:val="24"/>
        </w:rPr>
        <w:t>места производства Работ</w:t>
      </w:r>
      <w:r w:rsidRPr="002E6053">
        <w:rPr>
          <w:sz w:val="24"/>
          <w:szCs w:val="24"/>
        </w:rPr>
        <w:t xml:space="preserve">, осуществляет Заказчик в соответствии с </w:t>
      </w:r>
      <w:r>
        <w:rPr>
          <w:sz w:val="24"/>
          <w:szCs w:val="24"/>
        </w:rPr>
        <w:t xml:space="preserve">установленными им </w:t>
      </w:r>
      <w:r w:rsidRPr="002E6053">
        <w:rPr>
          <w:sz w:val="24"/>
          <w:szCs w:val="24"/>
        </w:rPr>
        <w:t>правилами</w:t>
      </w:r>
      <w:r>
        <w:rPr>
          <w:sz w:val="24"/>
          <w:szCs w:val="24"/>
        </w:rPr>
        <w:t>.</w:t>
      </w:r>
      <w:r w:rsidRPr="002E6053">
        <w:rPr>
          <w:sz w:val="24"/>
          <w:szCs w:val="24"/>
        </w:rPr>
        <w:t xml:space="preserve"> </w:t>
      </w:r>
    </w:p>
    <w:p w14:paraId="7F88045E"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Благоустройство и содержание строительных площадок</w:t>
      </w:r>
    </w:p>
    <w:p w14:paraId="201C97B1" w14:textId="77777777" w:rsidR="00D442F0" w:rsidRPr="002E6053" w:rsidRDefault="00D442F0" w:rsidP="00D442F0">
      <w:pPr>
        <w:shd w:val="clear" w:color="auto" w:fill="FFFFFF"/>
        <w:tabs>
          <w:tab w:val="left" w:pos="1134"/>
        </w:tabs>
        <w:spacing w:line="240" w:lineRule="auto"/>
        <w:ind w:firstLine="709"/>
        <w:rPr>
          <w:sz w:val="24"/>
          <w:szCs w:val="24"/>
        </w:rPr>
      </w:pPr>
      <w:r>
        <w:rPr>
          <w:sz w:val="24"/>
          <w:szCs w:val="24"/>
        </w:rPr>
        <w:t>У</w:t>
      </w:r>
      <w:r w:rsidRPr="002E6053">
        <w:rPr>
          <w:sz w:val="24"/>
          <w:szCs w:val="24"/>
        </w:rPr>
        <w:t>борку места производства Работ, вывоз строительного мусора и отходов Подрядчика, образовавшихся в ходе выполнения Работ, в места</w:t>
      </w:r>
      <w:r>
        <w:rPr>
          <w:sz w:val="24"/>
          <w:szCs w:val="24"/>
        </w:rPr>
        <w:t>, отведенные Заказчиком,</w:t>
      </w:r>
      <w:r w:rsidRPr="002E6053">
        <w:rPr>
          <w:sz w:val="24"/>
          <w:szCs w:val="24"/>
        </w:rPr>
        <w:t xml:space="preserve"> обеспечивает Подрядчик.</w:t>
      </w:r>
    </w:p>
    <w:p w14:paraId="03F4196D" w14:textId="77777777" w:rsidR="00D442F0" w:rsidRPr="002E6053" w:rsidRDefault="00D442F0" w:rsidP="00D442F0">
      <w:pPr>
        <w:shd w:val="clear" w:color="auto" w:fill="FFFFFF"/>
        <w:tabs>
          <w:tab w:val="left" w:pos="1134"/>
        </w:tabs>
        <w:spacing w:line="240" w:lineRule="auto"/>
        <w:ind w:firstLine="709"/>
        <w:rPr>
          <w:sz w:val="24"/>
          <w:szCs w:val="24"/>
        </w:rPr>
      </w:pPr>
      <w:r w:rsidRPr="002E6053">
        <w:rPr>
          <w:sz w:val="24"/>
          <w:szCs w:val="24"/>
        </w:rPr>
        <w:t xml:space="preserve">Заказчик несет расходы, связанные с освещением </w:t>
      </w:r>
      <w:r>
        <w:rPr>
          <w:sz w:val="24"/>
          <w:szCs w:val="24"/>
        </w:rPr>
        <w:t>места производства Работ</w:t>
      </w:r>
      <w:r w:rsidRPr="002E6053">
        <w:rPr>
          <w:sz w:val="24"/>
          <w:szCs w:val="24"/>
        </w:rPr>
        <w:t xml:space="preserve">: на электроэнергию, электролампочки, оплату труда (с отчислениями на социальные нужды) дежурных электромонтеров и другие расходы в соответствии с </w:t>
      </w:r>
      <w:r>
        <w:rPr>
          <w:sz w:val="24"/>
          <w:szCs w:val="24"/>
        </w:rPr>
        <w:t xml:space="preserve">установленными Заказчиком </w:t>
      </w:r>
      <w:r w:rsidRPr="002E6053">
        <w:rPr>
          <w:sz w:val="24"/>
          <w:szCs w:val="24"/>
        </w:rPr>
        <w:t>правилами. При этом</w:t>
      </w:r>
      <w:r>
        <w:rPr>
          <w:sz w:val="24"/>
          <w:szCs w:val="24"/>
        </w:rPr>
        <w:t>,</w:t>
      </w:r>
      <w:r w:rsidRPr="002E6053">
        <w:rPr>
          <w:sz w:val="24"/>
          <w:szCs w:val="24"/>
        </w:rPr>
        <w:t xml:space="preserve"> дополнительное освещение мест производства </w:t>
      </w:r>
      <w:r>
        <w:rPr>
          <w:sz w:val="24"/>
          <w:szCs w:val="24"/>
        </w:rPr>
        <w:t>Р</w:t>
      </w:r>
      <w:r w:rsidRPr="002E6053">
        <w:rPr>
          <w:sz w:val="24"/>
          <w:szCs w:val="24"/>
        </w:rPr>
        <w:t xml:space="preserve">абот, при необходимости, обеспечивает Подрядчик (кроме затрат на ресурсы, предоставляемые Заказчиком в соответствии с </w:t>
      </w:r>
      <w:r>
        <w:rPr>
          <w:sz w:val="24"/>
          <w:szCs w:val="24"/>
        </w:rPr>
        <w:t>пунктом 2 настоящего Порядка «П</w:t>
      </w:r>
      <w:r w:rsidRPr="002E6053">
        <w:rPr>
          <w:sz w:val="24"/>
          <w:szCs w:val="24"/>
        </w:rPr>
        <w:t>редоставлени</w:t>
      </w:r>
      <w:r>
        <w:rPr>
          <w:sz w:val="24"/>
          <w:szCs w:val="24"/>
        </w:rPr>
        <w:t>е</w:t>
      </w:r>
      <w:r w:rsidRPr="002E6053">
        <w:rPr>
          <w:sz w:val="24"/>
          <w:szCs w:val="24"/>
        </w:rPr>
        <w:t xml:space="preserve"> ресурсов</w:t>
      </w:r>
      <w:r>
        <w:rPr>
          <w:sz w:val="24"/>
          <w:szCs w:val="24"/>
        </w:rPr>
        <w:t>»)</w:t>
      </w:r>
      <w:r w:rsidRPr="002E6053">
        <w:rPr>
          <w:sz w:val="24"/>
          <w:szCs w:val="24"/>
        </w:rPr>
        <w:t xml:space="preserve">. </w:t>
      </w:r>
    </w:p>
    <w:p w14:paraId="46801FF2" w14:textId="0D921D31" w:rsidR="00D442F0" w:rsidRPr="00FC2924" w:rsidRDefault="00D442F0" w:rsidP="00211A7C">
      <w:pPr>
        <w:numPr>
          <w:ilvl w:val="0"/>
          <w:numId w:val="27"/>
        </w:numPr>
        <w:tabs>
          <w:tab w:val="left" w:pos="1134"/>
          <w:tab w:val="left" w:pos="1418"/>
        </w:tabs>
        <w:spacing w:after="120" w:line="240" w:lineRule="auto"/>
        <w:ind w:left="0" w:firstLine="709"/>
        <w:rPr>
          <w:sz w:val="24"/>
          <w:szCs w:val="24"/>
          <w:u w:val="single"/>
        </w:rPr>
      </w:pPr>
      <w:r w:rsidRPr="00FC2924">
        <w:rPr>
          <w:sz w:val="24"/>
          <w:szCs w:val="24"/>
          <w:u w:val="single"/>
        </w:rPr>
        <w:t>Проведение химического анализа масел</w:t>
      </w:r>
    </w:p>
    <w:p w14:paraId="3C566D57" w14:textId="5FF1B062" w:rsidR="00D442F0" w:rsidRPr="00FC2924" w:rsidRDefault="00D442F0" w:rsidP="00D442F0">
      <w:pPr>
        <w:tabs>
          <w:tab w:val="left" w:pos="1134"/>
          <w:tab w:val="left" w:pos="1418"/>
        </w:tabs>
        <w:spacing w:after="120"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 xml:space="preserve">заявке Подрядчика обеспечивает проведение химического </w:t>
      </w:r>
      <w:r>
        <w:rPr>
          <w:sz w:val="24"/>
          <w:szCs w:val="24"/>
        </w:rPr>
        <w:t>а</w:t>
      </w:r>
      <w:r w:rsidRPr="002E6053">
        <w:rPr>
          <w:sz w:val="24"/>
          <w:szCs w:val="24"/>
        </w:rPr>
        <w:t>нализа отобранного Подрядчиком турбинного и трансформаторного масла и передает Подрядчику копию протокола результатов химического анализа.</w:t>
      </w:r>
    </w:p>
    <w:p w14:paraId="5AAD880F" w14:textId="1FABB353" w:rsidR="00D442F0" w:rsidRPr="00FC2924" w:rsidRDefault="00D442F0" w:rsidP="00211A7C">
      <w:pPr>
        <w:numPr>
          <w:ilvl w:val="0"/>
          <w:numId w:val="27"/>
        </w:numPr>
        <w:tabs>
          <w:tab w:val="left" w:pos="1134"/>
          <w:tab w:val="left" w:pos="1418"/>
        </w:tabs>
        <w:spacing w:after="120" w:line="240" w:lineRule="auto"/>
        <w:ind w:left="0" w:firstLine="709"/>
        <w:rPr>
          <w:sz w:val="24"/>
          <w:szCs w:val="24"/>
          <w:u w:val="single"/>
        </w:rPr>
      </w:pPr>
      <w:r w:rsidRPr="00FC2924">
        <w:rPr>
          <w:sz w:val="24"/>
          <w:szCs w:val="24"/>
          <w:u w:val="single"/>
        </w:rPr>
        <w:t>Осушение оборудования (проточная часть гидроагрегата)</w:t>
      </w:r>
    </w:p>
    <w:p w14:paraId="4E497F0A" w14:textId="033507AD"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заявке Подрядчика</w:t>
      </w:r>
      <w:r>
        <w:rPr>
          <w:sz w:val="24"/>
          <w:szCs w:val="24"/>
        </w:rPr>
        <w:t xml:space="preserve"> осуществляет осушение проточной части гидроагрегата</w:t>
      </w:r>
      <w:r w:rsidRPr="002E6053">
        <w:rPr>
          <w:sz w:val="24"/>
          <w:szCs w:val="24"/>
        </w:rPr>
        <w:t xml:space="preserve"> в соответстви</w:t>
      </w:r>
      <w:r>
        <w:rPr>
          <w:sz w:val="24"/>
          <w:szCs w:val="24"/>
        </w:rPr>
        <w:t>и</w:t>
      </w:r>
      <w:r w:rsidRPr="002E6053">
        <w:rPr>
          <w:sz w:val="24"/>
          <w:szCs w:val="24"/>
        </w:rPr>
        <w:t xml:space="preserve"> с утвержденным графиком.</w:t>
      </w:r>
    </w:p>
    <w:p w14:paraId="749B896E"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Порядок предоставления помещений</w:t>
      </w:r>
    </w:p>
    <w:p w14:paraId="0DF44942" w14:textId="77777777" w:rsidR="00D442F0" w:rsidRPr="002E6053" w:rsidRDefault="00D442F0" w:rsidP="00D442F0">
      <w:pPr>
        <w:tabs>
          <w:tab w:val="left" w:pos="1134"/>
        </w:tabs>
        <w:spacing w:line="240" w:lineRule="auto"/>
        <w:ind w:firstLine="709"/>
        <w:rPr>
          <w:sz w:val="24"/>
          <w:szCs w:val="24"/>
        </w:rPr>
      </w:pPr>
      <w:r w:rsidRPr="002E6053">
        <w:rPr>
          <w:sz w:val="24"/>
          <w:szCs w:val="24"/>
        </w:rPr>
        <w:t>Заказчик обеспечивает</w:t>
      </w:r>
      <w:r w:rsidRPr="002E6053">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w:t>
      </w:r>
      <w:r>
        <w:rPr>
          <w:bCs/>
          <w:sz w:val="24"/>
          <w:szCs w:val="24"/>
        </w:rPr>
        <w:t xml:space="preserve">и </w:t>
      </w:r>
      <w:r w:rsidRPr="002E6053">
        <w:rPr>
          <w:bCs/>
          <w:sz w:val="24"/>
          <w:szCs w:val="24"/>
        </w:rPr>
        <w:t>иного переданного Заказчик</w:t>
      </w:r>
      <w:r>
        <w:rPr>
          <w:bCs/>
          <w:sz w:val="24"/>
          <w:szCs w:val="24"/>
        </w:rPr>
        <w:t>ом имущества</w:t>
      </w:r>
      <w:r w:rsidRPr="002E6053">
        <w:rPr>
          <w:bCs/>
          <w:sz w:val="24"/>
          <w:szCs w:val="24"/>
        </w:rPr>
        <w:t>)</w:t>
      </w:r>
      <w:r w:rsidRPr="002E6053">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14:paraId="6FAB2C09" w14:textId="77777777" w:rsidR="00D442F0" w:rsidRPr="002E6053" w:rsidRDefault="00D442F0" w:rsidP="00D442F0">
      <w:pPr>
        <w:tabs>
          <w:tab w:val="left" w:pos="1134"/>
        </w:tabs>
        <w:spacing w:line="240" w:lineRule="auto"/>
        <w:ind w:firstLine="709"/>
        <w:rPr>
          <w:sz w:val="24"/>
          <w:szCs w:val="24"/>
        </w:rPr>
      </w:pPr>
      <w:r w:rsidRPr="002E6053">
        <w:rPr>
          <w:sz w:val="24"/>
          <w:szCs w:val="24"/>
        </w:rPr>
        <w:t>Передача помещений осуществляется на основании акта сдачи-приемки по форме</w:t>
      </w:r>
      <w:r>
        <w:rPr>
          <w:sz w:val="24"/>
          <w:szCs w:val="24"/>
        </w:rPr>
        <w:t>,</w:t>
      </w:r>
      <w:r w:rsidRPr="002E6053">
        <w:rPr>
          <w:sz w:val="24"/>
          <w:szCs w:val="24"/>
        </w:rPr>
        <w:t xml:space="preserve"> согласованной Сторонами.</w:t>
      </w:r>
    </w:p>
    <w:p w14:paraId="14C544EA" w14:textId="77777777" w:rsidR="00D442F0" w:rsidRPr="00C910D1" w:rsidRDefault="00D442F0" w:rsidP="00D442F0">
      <w:pPr>
        <w:tabs>
          <w:tab w:val="left" w:pos="1134"/>
        </w:tabs>
        <w:spacing w:line="240" w:lineRule="auto"/>
        <w:ind w:firstLine="709"/>
        <w:rPr>
          <w:sz w:val="24"/>
          <w:szCs w:val="24"/>
        </w:rPr>
      </w:pPr>
      <w:r w:rsidRPr="002E6053">
        <w:rPr>
          <w:sz w:val="24"/>
          <w:szCs w:val="24"/>
        </w:rPr>
        <w:t xml:space="preserve">Заказчик несет расходы по капитальному и текущему ремонту предоставленных в пользование </w:t>
      </w:r>
      <w:r w:rsidRPr="002E6053">
        <w:rPr>
          <w:bCs/>
          <w:sz w:val="24"/>
          <w:szCs w:val="24"/>
        </w:rPr>
        <w:t>помещений</w:t>
      </w:r>
      <w:r w:rsidRPr="002E6053">
        <w:rPr>
          <w:sz w:val="24"/>
          <w:szCs w:val="24"/>
        </w:rPr>
        <w:t xml:space="preserve">. Подрядчик </w:t>
      </w:r>
      <w:r w:rsidRPr="002E6053">
        <w:rPr>
          <w:bCs/>
          <w:sz w:val="24"/>
          <w:szCs w:val="24"/>
        </w:rPr>
        <w:t>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w:t>
      </w:r>
      <w:r w:rsidRPr="00C910D1">
        <w:rPr>
          <w:bCs/>
          <w:sz w:val="24"/>
          <w:szCs w:val="24"/>
        </w:rPr>
        <w:t xml:space="preserve">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899" w:type="dxa"/>
        <w:tblLook w:val="0000" w:firstRow="0" w:lastRow="0" w:firstColumn="0" w:lastColumn="0" w:noHBand="0" w:noVBand="0"/>
      </w:tblPr>
      <w:tblGrid>
        <w:gridCol w:w="4768"/>
        <w:gridCol w:w="5131"/>
      </w:tblGrid>
      <w:tr w:rsidR="00D442F0" w:rsidRPr="002A60A4" w14:paraId="0C373916" w14:textId="77777777" w:rsidTr="0022107C">
        <w:trPr>
          <w:trHeight w:val="193"/>
        </w:trPr>
        <w:tc>
          <w:tcPr>
            <w:tcW w:w="4768" w:type="dxa"/>
            <w:shd w:val="clear" w:color="auto" w:fill="auto"/>
          </w:tcPr>
          <w:p w14:paraId="446253C8" w14:textId="77777777" w:rsidR="00D442F0" w:rsidRPr="00BC4883" w:rsidRDefault="00D442F0" w:rsidP="00BC4F14">
            <w:pPr>
              <w:spacing w:line="240" w:lineRule="auto"/>
              <w:ind w:firstLine="0"/>
              <w:jc w:val="left"/>
              <w:rPr>
                <w:b/>
                <w:snapToGrid/>
                <w:sz w:val="24"/>
                <w:szCs w:val="24"/>
              </w:rPr>
            </w:pPr>
            <w:r w:rsidRPr="00BC4883">
              <w:rPr>
                <w:b/>
                <w:sz w:val="24"/>
                <w:szCs w:val="24"/>
              </w:rPr>
              <w:t>Заказчик:</w:t>
            </w:r>
          </w:p>
        </w:tc>
        <w:tc>
          <w:tcPr>
            <w:tcW w:w="5131" w:type="dxa"/>
            <w:shd w:val="clear" w:color="auto" w:fill="auto"/>
          </w:tcPr>
          <w:p w14:paraId="0B350616" w14:textId="77777777" w:rsidR="00D442F0" w:rsidRPr="00BC4883" w:rsidRDefault="00D442F0" w:rsidP="00BC4F14">
            <w:pPr>
              <w:spacing w:line="240" w:lineRule="auto"/>
              <w:ind w:firstLine="0"/>
              <w:jc w:val="left"/>
              <w:rPr>
                <w:b/>
                <w:sz w:val="24"/>
                <w:szCs w:val="24"/>
              </w:rPr>
            </w:pPr>
            <w:r w:rsidRPr="00BC4883">
              <w:rPr>
                <w:b/>
                <w:sz w:val="24"/>
                <w:szCs w:val="24"/>
              </w:rPr>
              <w:t>Подрядчик:</w:t>
            </w:r>
          </w:p>
        </w:tc>
      </w:tr>
      <w:tr w:rsidR="00D442F0" w:rsidRPr="002A60A4" w14:paraId="6797E629" w14:textId="77777777" w:rsidTr="0022107C">
        <w:trPr>
          <w:trHeight w:val="568"/>
        </w:trPr>
        <w:tc>
          <w:tcPr>
            <w:tcW w:w="4768" w:type="dxa"/>
            <w:shd w:val="clear" w:color="auto" w:fill="auto"/>
          </w:tcPr>
          <w:p w14:paraId="3D95B238" w14:textId="77777777" w:rsidR="00D442F0" w:rsidRPr="00BC4883" w:rsidRDefault="00D442F0" w:rsidP="00BC4F14">
            <w:pPr>
              <w:spacing w:line="240" w:lineRule="auto"/>
              <w:ind w:firstLine="0"/>
              <w:jc w:val="left"/>
              <w:rPr>
                <w:sz w:val="24"/>
                <w:szCs w:val="24"/>
              </w:rPr>
            </w:pPr>
          </w:p>
          <w:p w14:paraId="7B0E1BDC" w14:textId="2974FAF3" w:rsidR="00D442F0" w:rsidRPr="00BC4883" w:rsidRDefault="00D442F0" w:rsidP="0022107C">
            <w:pPr>
              <w:spacing w:line="240" w:lineRule="auto"/>
              <w:ind w:firstLine="0"/>
              <w:jc w:val="left"/>
              <w:rPr>
                <w:sz w:val="24"/>
                <w:szCs w:val="24"/>
              </w:rPr>
            </w:pPr>
            <w:r w:rsidRPr="00BC4883">
              <w:rPr>
                <w:sz w:val="24"/>
                <w:szCs w:val="24"/>
              </w:rPr>
              <w:t xml:space="preserve">_______________ / _______________ </w:t>
            </w:r>
          </w:p>
        </w:tc>
        <w:tc>
          <w:tcPr>
            <w:tcW w:w="5131" w:type="dxa"/>
            <w:shd w:val="clear" w:color="auto" w:fill="auto"/>
          </w:tcPr>
          <w:p w14:paraId="674FAF98" w14:textId="77777777" w:rsidR="00D442F0" w:rsidRPr="00BC4883" w:rsidRDefault="00D442F0" w:rsidP="00BC4F14">
            <w:pPr>
              <w:spacing w:line="240" w:lineRule="auto"/>
              <w:ind w:firstLine="0"/>
              <w:jc w:val="left"/>
              <w:rPr>
                <w:sz w:val="24"/>
                <w:szCs w:val="24"/>
              </w:rPr>
            </w:pPr>
          </w:p>
          <w:p w14:paraId="30592973" w14:textId="2E43F2EB" w:rsidR="00D442F0" w:rsidRPr="00BC4883" w:rsidRDefault="00D442F0" w:rsidP="0022107C">
            <w:pPr>
              <w:spacing w:line="240" w:lineRule="auto"/>
              <w:ind w:firstLine="0"/>
              <w:jc w:val="left"/>
              <w:rPr>
                <w:sz w:val="24"/>
                <w:szCs w:val="24"/>
              </w:rPr>
            </w:pPr>
            <w:r w:rsidRPr="00BC4883">
              <w:rPr>
                <w:sz w:val="24"/>
                <w:szCs w:val="24"/>
              </w:rPr>
              <w:t xml:space="preserve">_______________ / _______________ </w:t>
            </w:r>
          </w:p>
        </w:tc>
      </w:tr>
    </w:tbl>
    <w:p w14:paraId="51EEF70D" w14:textId="7C45AF66" w:rsidR="000D68DB" w:rsidRPr="0068053B" w:rsidRDefault="000D68DB" w:rsidP="0068053B">
      <w:pPr>
        <w:spacing w:line="240" w:lineRule="auto"/>
        <w:ind w:left="5103" w:firstLine="0"/>
        <w:jc w:val="right"/>
        <w:rPr>
          <w:snapToGrid/>
          <w:sz w:val="24"/>
          <w:szCs w:val="24"/>
          <w:lang w:val="en-US"/>
        </w:rPr>
      </w:pPr>
      <w:r w:rsidRPr="001427A0">
        <w:rPr>
          <w:snapToGrid/>
          <w:sz w:val="24"/>
          <w:szCs w:val="24"/>
        </w:rPr>
        <w:t xml:space="preserve">Приложение № </w:t>
      </w:r>
      <w:r w:rsidR="007A3D73">
        <w:rPr>
          <w:snapToGrid/>
          <w:sz w:val="24"/>
          <w:szCs w:val="24"/>
          <w:lang w:val="en-US"/>
        </w:rPr>
        <w:t>7</w:t>
      </w:r>
    </w:p>
    <w:p w14:paraId="6FB77994"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6CC00FA2"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5CC4A67B" w14:textId="77777777" w:rsidR="0011470E" w:rsidRDefault="0011470E" w:rsidP="0068053B">
      <w:pPr>
        <w:shd w:val="clear" w:color="auto" w:fill="FFFFFF"/>
        <w:spacing w:line="240" w:lineRule="auto"/>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1427A0" w:rsidDel="0011470E">
        <w:rPr>
          <w:sz w:val="24"/>
          <w:szCs w:val="24"/>
        </w:rPr>
        <w:t xml:space="preserve"> </w:t>
      </w:r>
    </w:p>
    <w:p w14:paraId="48F7F2FF" w14:textId="632D22A2" w:rsidR="000D68DB" w:rsidRDefault="000D68DB" w:rsidP="0068053B">
      <w:pPr>
        <w:shd w:val="clear" w:color="auto" w:fill="FFFFFF"/>
        <w:spacing w:line="240" w:lineRule="auto"/>
        <w:jc w:val="right"/>
        <w:rPr>
          <w:b/>
          <w:bCs/>
          <w:szCs w:val="24"/>
        </w:rPr>
      </w:pPr>
    </w:p>
    <w:p w14:paraId="55969BE2" w14:textId="77777777" w:rsidR="000D68DB" w:rsidRDefault="000D68DB" w:rsidP="000D68DB">
      <w:pPr>
        <w:shd w:val="clear" w:color="auto" w:fill="FFFFFF"/>
        <w:spacing w:line="240" w:lineRule="auto"/>
        <w:jc w:val="center"/>
        <w:rPr>
          <w:b/>
          <w:bCs/>
          <w:szCs w:val="24"/>
        </w:rPr>
      </w:pPr>
    </w:p>
    <w:p w14:paraId="6B59F74C" w14:textId="7C50F5F0" w:rsidR="000D68DB" w:rsidRPr="001476FA" w:rsidRDefault="000D68DB" w:rsidP="000D68DB">
      <w:pPr>
        <w:shd w:val="clear" w:color="auto" w:fill="FFFFFF"/>
        <w:spacing w:line="240" w:lineRule="auto"/>
        <w:jc w:val="center"/>
        <w:rPr>
          <w:b/>
          <w:bCs/>
          <w:szCs w:val="24"/>
        </w:rPr>
      </w:pPr>
      <w:r w:rsidRPr="001476FA">
        <w:rPr>
          <w:b/>
          <w:bCs/>
          <w:szCs w:val="24"/>
        </w:rPr>
        <w:t xml:space="preserve">Акт сдачи-приемки </w:t>
      </w:r>
      <w:r>
        <w:rPr>
          <w:b/>
          <w:bCs/>
          <w:szCs w:val="24"/>
        </w:rPr>
        <w:t>выполненных</w:t>
      </w:r>
      <w:r w:rsidRPr="001476FA">
        <w:rPr>
          <w:b/>
          <w:bCs/>
          <w:szCs w:val="24"/>
        </w:rPr>
        <w:t xml:space="preserve"> работ</w:t>
      </w:r>
    </w:p>
    <w:p w14:paraId="757102B6" w14:textId="77777777" w:rsidR="000D68DB" w:rsidRPr="00BF3F33" w:rsidRDefault="000D68DB" w:rsidP="000D68DB">
      <w:pPr>
        <w:shd w:val="clear" w:color="auto" w:fill="FFFFFF"/>
        <w:spacing w:line="240" w:lineRule="auto"/>
        <w:jc w:val="center"/>
        <w:rPr>
          <w:b/>
          <w:bCs/>
          <w:szCs w:val="24"/>
        </w:rPr>
      </w:pPr>
      <w:r w:rsidRPr="001476FA">
        <w:rPr>
          <w:b/>
          <w:bCs/>
          <w:szCs w:val="24"/>
        </w:rPr>
        <w:t>(форма)</w:t>
      </w:r>
    </w:p>
    <w:p w14:paraId="0B81F3BC" w14:textId="77777777" w:rsidR="000D68DB" w:rsidRPr="00BF3F33" w:rsidRDefault="000D68DB" w:rsidP="000D68DB">
      <w:pPr>
        <w:shd w:val="clear" w:color="auto" w:fill="FFFFFF"/>
        <w:spacing w:line="240" w:lineRule="auto"/>
        <w:jc w:val="center"/>
        <w:rPr>
          <w:b/>
          <w:bCs/>
          <w:szCs w:val="24"/>
        </w:rPr>
      </w:pPr>
    </w:p>
    <w:tbl>
      <w:tblPr>
        <w:tblW w:w="5000" w:type="pct"/>
        <w:tblCellMar>
          <w:left w:w="0" w:type="dxa"/>
          <w:right w:w="0" w:type="dxa"/>
        </w:tblCellMar>
        <w:tblLook w:val="04A0" w:firstRow="1" w:lastRow="0" w:firstColumn="1" w:lastColumn="0" w:noHBand="0" w:noVBand="1"/>
      </w:tblPr>
      <w:tblGrid>
        <w:gridCol w:w="26"/>
        <w:gridCol w:w="9591"/>
      </w:tblGrid>
      <w:tr w:rsidR="000D68DB" w:rsidRPr="0084430F" w14:paraId="04DBD292" w14:textId="77777777" w:rsidTr="000D68DB">
        <w:tc>
          <w:tcPr>
            <w:tcW w:w="13" w:type="pct"/>
            <w:tcBorders>
              <w:top w:val="single" w:sz="8" w:space="0" w:color="auto"/>
              <w:left w:val="single" w:sz="8" w:space="0" w:color="auto"/>
              <w:bottom w:val="single" w:sz="8" w:space="0" w:color="auto"/>
              <w:right w:val="single" w:sz="8" w:space="0" w:color="auto"/>
            </w:tcBorders>
          </w:tcPr>
          <w:p w14:paraId="13703144" w14:textId="77777777" w:rsidR="000D68DB" w:rsidRPr="0084430F" w:rsidRDefault="000D68DB" w:rsidP="00D10248">
            <w:pPr>
              <w:spacing w:line="240" w:lineRule="auto"/>
              <w:jc w:val="center"/>
              <w:rPr>
                <w:b/>
                <w:bCs/>
                <w:szCs w:val="24"/>
              </w:rPr>
            </w:pPr>
          </w:p>
        </w:tc>
        <w:tc>
          <w:tcPr>
            <w:tcW w:w="49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EB97F" w14:textId="77777777" w:rsidR="000D68DB" w:rsidRPr="0084430F" w:rsidRDefault="000D68DB" w:rsidP="00D10248">
            <w:pPr>
              <w:spacing w:line="240" w:lineRule="auto"/>
              <w:jc w:val="center"/>
              <w:rPr>
                <w:b/>
                <w:bCs/>
                <w:szCs w:val="24"/>
              </w:rPr>
            </w:pPr>
          </w:p>
          <w:p w14:paraId="7FBF1506" w14:textId="131FCEB5" w:rsidR="000D68DB" w:rsidRPr="00D949C5" w:rsidRDefault="000D68DB" w:rsidP="00D10248">
            <w:pPr>
              <w:spacing w:line="240" w:lineRule="auto"/>
              <w:jc w:val="center"/>
              <w:rPr>
                <w:b/>
                <w:bCs/>
                <w:sz w:val="20"/>
                <w:szCs w:val="20"/>
              </w:rPr>
            </w:pPr>
            <w:r w:rsidRPr="00D949C5">
              <w:rPr>
                <w:b/>
                <w:bCs/>
                <w:sz w:val="20"/>
                <w:szCs w:val="20"/>
              </w:rPr>
              <w:t>АКТ СДАЧИ-ПР</w:t>
            </w:r>
            <w:r>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 _________</w:t>
            </w:r>
          </w:p>
          <w:tbl>
            <w:tblPr>
              <w:tblW w:w="9735" w:type="dxa"/>
              <w:tblCellMar>
                <w:left w:w="0" w:type="dxa"/>
                <w:right w:w="0" w:type="dxa"/>
              </w:tblCellMar>
              <w:tblLook w:val="04A0" w:firstRow="1" w:lastRow="0" w:firstColumn="1" w:lastColumn="0" w:noHBand="0" w:noVBand="1"/>
            </w:tblPr>
            <w:tblGrid>
              <w:gridCol w:w="90"/>
              <w:gridCol w:w="748"/>
              <w:gridCol w:w="2825"/>
              <w:gridCol w:w="1200"/>
              <w:gridCol w:w="229"/>
              <w:gridCol w:w="557"/>
              <w:gridCol w:w="1347"/>
              <w:gridCol w:w="1286"/>
              <w:gridCol w:w="1093"/>
            </w:tblGrid>
            <w:tr w:rsidR="000D68DB" w:rsidRPr="006C6697" w14:paraId="19F61C91" w14:textId="77777777" w:rsidTr="00D10248">
              <w:trPr>
                <w:trHeight w:val="255"/>
              </w:trPr>
              <w:tc>
                <w:tcPr>
                  <w:tcW w:w="9735" w:type="dxa"/>
                  <w:gridSpan w:val="9"/>
                  <w:noWrap/>
                  <w:tcMar>
                    <w:top w:w="15" w:type="dxa"/>
                    <w:left w:w="15" w:type="dxa"/>
                    <w:bottom w:w="0" w:type="dxa"/>
                    <w:right w:w="15" w:type="dxa"/>
                  </w:tcMar>
                  <w:vAlign w:val="bottom"/>
                </w:tcPr>
                <w:p w14:paraId="609689DA" w14:textId="77777777" w:rsidR="000D68DB" w:rsidRPr="00D949C5" w:rsidRDefault="000D68DB" w:rsidP="00D10248">
                  <w:pPr>
                    <w:spacing w:line="240" w:lineRule="auto"/>
                    <w:rPr>
                      <w:sz w:val="20"/>
                      <w:szCs w:val="20"/>
                    </w:rPr>
                  </w:pPr>
                </w:p>
                <w:p w14:paraId="0A336802" w14:textId="77777777" w:rsidR="000D68DB" w:rsidRPr="00D949C5" w:rsidRDefault="000D68DB" w:rsidP="00D10248">
                  <w:pPr>
                    <w:spacing w:line="240" w:lineRule="auto"/>
                    <w:rPr>
                      <w:sz w:val="20"/>
                      <w:szCs w:val="20"/>
                    </w:rPr>
                  </w:pPr>
                  <w:r w:rsidRPr="00D949C5">
                    <w:rPr>
                      <w:sz w:val="20"/>
                      <w:szCs w:val="20"/>
                    </w:rPr>
                    <w:t xml:space="preserve">г.___________                                                                           </w:t>
                  </w:r>
                  <w:r>
                    <w:rPr>
                      <w:sz w:val="20"/>
                      <w:szCs w:val="20"/>
                    </w:rPr>
                    <w:t xml:space="preserve">                    «_____»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23"/>
                    <w:gridCol w:w="7963"/>
                    <w:gridCol w:w="59"/>
                  </w:tblGrid>
                  <w:tr w:rsidR="000D68DB" w:rsidRPr="004D650E" w14:paraId="0FF0C298" w14:textId="77777777" w:rsidTr="00D10248">
                    <w:trPr>
                      <w:gridAfter w:val="1"/>
                      <w:wAfter w:w="61" w:type="dxa"/>
                      <w:trHeight w:val="255"/>
                    </w:trPr>
                    <w:tc>
                      <w:tcPr>
                        <w:tcW w:w="1357" w:type="dxa"/>
                        <w:noWrap/>
                        <w:tcMar>
                          <w:top w:w="15" w:type="dxa"/>
                          <w:left w:w="15" w:type="dxa"/>
                          <w:bottom w:w="0" w:type="dxa"/>
                          <w:right w:w="15" w:type="dxa"/>
                        </w:tcMar>
                        <w:vAlign w:val="bottom"/>
                        <w:hideMark/>
                      </w:tcPr>
                      <w:p w14:paraId="7129D935" w14:textId="77777777" w:rsidR="000D68DB" w:rsidRDefault="000D68DB" w:rsidP="00D10248">
                        <w:pPr>
                          <w:snapToGrid w:val="0"/>
                          <w:spacing w:line="240" w:lineRule="auto"/>
                          <w:ind w:firstLine="0"/>
                          <w:jc w:val="left"/>
                          <w:rPr>
                            <w:snapToGrid/>
                            <w:sz w:val="22"/>
                            <w:szCs w:val="22"/>
                          </w:rPr>
                        </w:pPr>
                      </w:p>
                      <w:p w14:paraId="6D7EC734" w14:textId="77777777" w:rsidR="000D68DB" w:rsidRPr="004D650E" w:rsidRDefault="000D68DB" w:rsidP="00D10248">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33AD06F5" w14:textId="77777777" w:rsidR="000D68DB" w:rsidRPr="004D650E" w:rsidRDefault="000D68DB" w:rsidP="00D10248">
                        <w:pPr>
                          <w:snapToGrid w:val="0"/>
                          <w:spacing w:line="240" w:lineRule="auto"/>
                          <w:ind w:firstLine="0"/>
                          <w:jc w:val="left"/>
                          <w:rPr>
                            <w:snapToGrid/>
                            <w:sz w:val="22"/>
                            <w:szCs w:val="22"/>
                          </w:rPr>
                        </w:pPr>
                      </w:p>
                    </w:tc>
                  </w:tr>
                  <w:tr w:rsidR="000D68DB" w:rsidRPr="004D650E" w14:paraId="4BE95FF5" w14:textId="77777777" w:rsidTr="00D10248">
                    <w:trPr>
                      <w:trHeight w:val="255"/>
                    </w:trPr>
                    <w:tc>
                      <w:tcPr>
                        <w:tcW w:w="1357" w:type="dxa"/>
                        <w:noWrap/>
                        <w:tcMar>
                          <w:top w:w="15" w:type="dxa"/>
                          <w:left w:w="15" w:type="dxa"/>
                          <w:bottom w:w="0" w:type="dxa"/>
                          <w:right w:w="15" w:type="dxa"/>
                        </w:tcMar>
                        <w:vAlign w:val="bottom"/>
                      </w:tcPr>
                      <w:p w14:paraId="2265EFAD" w14:textId="77777777" w:rsidR="000D68DB" w:rsidRPr="004D650E" w:rsidRDefault="000D68DB" w:rsidP="00D10248">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3BA88B00" w14:textId="77777777" w:rsidR="000D68DB" w:rsidRPr="004D650E" w:rsidRDefault="000D68DB" w:rsidP="00D10248">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0D68DB" w:rsidRPr="004D650E" w14:paraId="25AAB310" w14:textId="77777777" w:rsidTr="00D10248">
                    <w:trPr>
                      <w:trHeight w:val="255"/>
                    </w:trPr>
                    <w:tc>
                      <w:tcPr>
                        <w:tcW w:w="1357" w:type="dxa"/>
                        <w:noWrap/>
                        <w:tcMar>
                          <w:top w:w="15" w:type="dxa"/>
                          <w:left w:w="15" w:type="dxa"/>
                          <w:bottom w:w="0" w:type="dxa"/>
                          <w:right w:w="15" w:type="dxa"/>
                        </w:tcMar>
                        <w:vAlign w:val="bottom"/>
                        <w:hideMark/>
                      </w:tcPr>
                      <w:p w14:paraId="5313157E" w14:textId="77777777" w:rsidR="000D68DB" w:rsidRPr="004D650E" w:rsidRDefault="000D68DB" w:rsidP="00D10248">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1E2C544C" w14:textId="77777777" w:rsidR="000D68DB" w:rsidRPr="004D650E" w:rsidRDefault="000D68DB" w:rsidP="00D10248">
                        <w:pPr>
                          <w:snapToGrid w:val="0"/>
                          <w:spacing w:line="240" w:lineRule="auto"/>
                          <w:ind w:firstLine="0"/>
                          <w:jc w:val="left"/>
                          <w:rPr>
                            <w:snapToGrid/>
                            <w:sz w:val="22"/>
                            <w:szCs w:val="22"/>
                          </w:rPr>
                        </w:pPr>
                      </w:p>
                    </w:tc>
                  </w:tr>
                  <w:tr w:rsidR="000D68DB" w:rsidRPr="004D650E" w14:paraId="5631B3EA" w14:textId="77777777" w:rsidTr="00D10248">
                    <w:trPr>
                      <w:trHeight w:val="255"/>
                    </w:trPr>
                    <w:tc>
                      <w:tcPr>
                        <w:tcW w:w="1357" w:type="dxa"/>
                        <w:noWrap/>
                        <w:tcMar>
                          <w:top w:w="15" w:type="dxa"/>
                          <w:left w:w="15" w:type="dxa"/>
                          <w:bottom w:w="0" w:type="dxa"/>
                          <w:right w:w="15" w:type="dxa"/>
                        </w:tcMar>
                        <w:vAlign w:val="bottom"/>
                      </w:tcPr>
                      <w:p w14:paraId="20A44348" w14:textId="77777777" w:rsidR="000D68DB" w:rsidRPr="004D650E" w:rsidRDefault="000D68DB" w:rsidP="00D10248">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58B5EC29" w14:textId="77777777" w:rsidR="000D68DB" w:rsidRPr="004D650E" w:rsidRDefault="000D68DB" w:rsidP="00D10248">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4BCFFBBD" w14:textId="77777777" w:rsidR="000D68DB" w:rsidRDefault="000D68DB" w:rsidP="00D10248">
                  <w:pPr>
                    <w:spacing w:line="240" w:lineRule="auto"/>
                    <w:ind w:firstLine="0"/>
                    <w:rPr>
                      <w:sz w:val="20"/>
                      <w:szCs w:val="20"/>
                    </w:rPr>
                  </w:pPr>
                </w:p>
                <w:p w14:paraId="04F95270" w14:textId="77777777" w:rsidR="000D68DB" w:rsidRDefault="000D68DB" w:rsidP="00D10248">
                  <w:pPr>
                    <w:spacing w:line="240" w:lineRule="auto"/>
                    <w:ind w:firstLine="0"/>
                    <w:rPr>
                      <w:sz w:val="20"/>
                      <w:szCs w:val="20"/>
                    </w:rPr>
                  </w:pPr>
                  <w:r w:rsidRPr="002E536F">
                    <w:rPr>
                      <w:sz w:val="20"/>
                      <w:szCs w:val="20"/>
                    </w:rPr>
                    <w:t>составили настоящий акт о нижеследующем:</w:t>
                  </w:r>
                </w:p>
                <w:p w14:paraId="6BDC3ED1" w14:textId="77777777" w:rsidR="000D68DB" w:rsidRDefault="000D68DB" w:rsidP="00D10248">
                  <w:pPr>
                    <w:spacing w:line="240" w:lineRule="auto"/>
                    <w:ind w:firstLine="0"/>
                    <w:rPr>
                      <w:sz w:val="20"/>
                      <w:szCs w:val="20"/>
                    </w:rPr>
                  </w:pPr>
                </w:p>
                <w:p w14:paraId="7B62D79A" w14:textId="77777777" w:rsidR="000D68DB" w:rsidRPr="00D949C5" w:rsidRDefault="000D68DB" w:rsidP="00D10248">
                  <w:pPr>
                    <w:spacing w:line="240" w:lineRule="auto"/>
                    <w:rPr>
                      <w:sz w:val="20"/>
                      <w:szCs w:val="20"/>
                    </w:rPr>
                  </w:pPr>
                </w:p>
              </w:tc>
            </w:tr>
            <w:tr w:rsidR="000D68DB" w:rsidRPr="006C6697" w14:paraId="0D7C8EF3" w14:textId="77777777" w:rsidTr="00D10248">
              <w:trPr>
                <w:trHeight w:val="255"/>
              </w:trPr>
              <w:tc>
                <w:tcPr>
                  <w:tcW w:w="9735" w:type="dxa"/>
                  <w:gridSpan w:val="9"/>
                  <w:noWrap/>
                  <w:tcMar>
                    <w:top w:w="15" w:type="dxa"/>
                    <w:left w:w="15" w:type="dxa"/>
                    <w:bottom w:w="0" w:type="dxa"/>
                    <w:right w:w="15" w:type="dxa"/>
                  </w:tcMar>
                  <w:vAlign w:val="bottom"/>
                  <w:hideMark/>
                </w:tcPr>
                <w:p w14:paraId="11B2B6A1" w14:textId="77777777" w:rsidR="000D68DB" w:rsidRDefault="000D68DB" w:rsidP="00D10248">
                  <w:pPr>
                    <w:snapToGrid w:val="0"/>
                    <w:spacing w:line="240" w:lineRule="auto"/>
                    <w:rPr>
                      <w:sz w:val="20"/>
                      <w:szCs w:val="20"/>
                    </w:rPr>
                  </w:pPr>
                  <w:r w:rsidRPr="00D949C5">
                    <w:rPr>
                      <w:sz w:val="20"/>
                      <w:szCs w:val="20"/>
                    </w:rPr>
                    <w:t>Сметная (договорная) стоимость по до</w:t>
                  </w:r>
                  <w:r>
                    <w:rPr>
                      <w:sz w:val="20"/>
                      <w:szCs w:val="20"/>
                    </w:rPr>
                    <w:t>говору № _____  от  _________ 2</w:t>
                  </w:r>
                  <w:r w:rsidRPr="00D949C5">
                    <w:rPr>
                      <w:sz w:val="20"/>
                      <w:szCs w:val="20"/>
                    </w:rPr>
                    <w:t>0__ г.  -  ___________ руб.</w:t>
                  </w:r>
                </w:p>
                <w:p w14:paraId="1014EAB3" w14:textId="77777777" w:rsidR="000D68DB" w:rsidRPr="00D949C5" w:rsidRDefault="000D68DB" w:rsidP="00D10248">
                  <w:pPr>
                    <w:snapToGrid w:val="0"/>
                    <w:spacing w:line="240" w:lineRule="auto"/>
                    <w:rPr>
                      <w:i/>
                      <w:iCs/>
                      <w:sz w:val="20"/>
                      <w:szCs w:val="20"/>
                    </w:rPr>
                  </w:pPr>
                  <w:r w:rsidRPr="00D949C5">
                    <w:rPr>
                      <w:i/>
                      <w:iCs/>
                      <w:sz w:val="20"/>
                      <w:szCs w:val="20"/>
                    </w:rPr>
                    <w:t xml:space="preserve"> </w:t>
                  </w:r>
                </w:p>
              </w:tc>
            </w:tr>
            <w:tr w:rsidR="000D68DB" w:rsidRPr="006C6697" w14:paraId="6096E09E" w14:textId="77777777" w:rsidTr="00D10248">
              <w:trPr>
                <w:trHeight w:val="255"/>
              </w:trPr>
              <w:tc>
                <w:tcPr>
                  <w:tcW w:w="5283" w:type="dxa"/>
                  <w:gridSpan w:val="5"/>
                  <w:noWrap/>
                  <w:tcMar>
                    <w:top w:w="15" w:type="dxa"/>
                    <w:left w:w="15" w:type="dxa"/>
                    <w:bottom w:w="0" w:type="dxa"/>
                    <w:right w:w="15" w:type="dxa"/>
                  </w:tcMar>
                  <w:vAlign w:val="bottom"/>
                </w:tcPr>
                <w:p w14:paraId="7E84C369" w14:textId="77777777" w:rsidR="000D68DB" w:rsidRPr="00D949C5" w:rsidRDefault="000D68DB" w:rsidP="00D10248">
                  <w:pPr>
                    <w:spacing w:line="240" w:lineRule="auto"/>
                    <w:rPr>
                      <w:sz w:val="20"/>
                      <w:szCs w:val="20"/>
                    </w:rPr>
                  </w:pPr>
                </w:p>
                <w:p w14:paraId="464989C2" w14:textId="77777777" w:rsidR="000D68DB" w:rsidRPr="00D949C5" w:rsidRDefault="000D68DB" w:rsidP="00D10248">
                  <w:pPr>
                    <w:snapToGrid w:val="0"/>
                    <w:spacing w:line="240" w:lineRule="auto"/>
                    <w:rPr>
                      <w:sz w:val="20"/>
                      <w:szCs w:val="20"/>
                    </w:rPr>
                  </w:pPr>
                </w:p>
              </w:tc>
              <w:tc>
                <w:tcPr>
                  <w:tcW w:w="4452" w:type="dxa"/>
                  <w:gridSpan w:val="4"/>
                  <w:hideMark/>
                </w:tcPr>
                <w:p w14:paraId="0E369FA3" w14:textId="77777777" w:rsidR="000D68DB" w:rsidRPr="00D949C5" w:rsidRDefault="000D68DB" w:rsidP="00D10248">
                  <w:pPr>
                    <w:snapToGrid w:val="0"/>
                    <w:spacing w:line="240" w:lineRule="auto"/>
                    <w:ind w:right="180"/>
                    <w:jc w:val="right"/>
                    <w:rPr>
                      <w:sz w:val="20"/>
                      <w:szCs w:val="20"/>
                    </w:rPr>
                  </w:pPr>
                  <w:r w:rsidRPr="00D949C5">
                    <w:rPr>
                      <w:sz w:val="20"/>
                      <w:szCs w:val="20"/>
                    </w:rPr>
                    <w:t>               </w:t>
                  </w:r>
                  <w:r w:rsidRPr="000D68DB">
                    <w:rPr>
                      <w:sz w:val="20"/>
                      <w:szCs w:val="20"/>
                    </w:rPr>
                    <w:t>Этап № ______</w:t>
                  </w:r>
                  <w:r w:rsidRPr="00D949C5">
                    <w:rPr>
                      <w:sz w:val="20"/>
                      <w:szCs w:val="20"/>
                    </w:rPr>
                    <w:t xml:space="preserve"> </w:t>
                  </w:r>
                </w:p>
              </w:tc>
            </w:tr>
            <w:tr w:rsidR="000D68DB" w:rsidRPr="006C6697" w14:paraId="07FDEB14" w14:textId="77777777" w:rsidTr="00D10248">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3F447"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2F0A54"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C1DBF"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Выполнено работ</w:t>
                  </w:r>
                </w:p>
              </w:tc>
            </w:tr>
            <w:tr w:rsidR="000D68DB" w:rsidRPr="006C6697" w14:paraId="04BDA8FB" w14:textId="77777777" w:rsidTr="00D10248">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3004B4" w14:textId="77777777" w:rsidR="000D68DB" w:rsidRPr="00D949C5" w:rsidRDefault="000D68DB" w:rsidP="00D10248">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54314E32" w14:textId="77777777" w:rsidR="000D68DB" w:rsidRPr="00D949C5" w:rsidRDefault="000D68DB" w:rsidP="00D10248">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1C815"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ед. </w:t>
                  </w:r>
                </w:p>
                <w:p w14:paraId="2DB5810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3DA9D"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коли-чество</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68730"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цена за </w:t>
                  </w:r>
                </w:p>
                <w:p w14:paraId="34FD0139"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4B7CE"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стоимость, </w:t>
                  </w:r>
                </w:p>
                <w:p w14:paraId="40AC3A5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71A03"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в т.ч. НДС, руб.</w:t>
                  </w:r>
                </w:p>
              </w:tc>
            </w:tr>
            <w:tr w:rsidR="000D68DB" w:rsidRPr="006C6697" w14:paraId="5982057C"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84806"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07BFF9C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ADE1AD6"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871E3"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6FF5EBE7"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4867DFF9"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083264"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7</w:t>
                  </w:r>
                </w:p>
              </w:tc>
            </w:tr>
            <w:tr w:rsidR="000D68DB" w:rsidRPr="006C6697" w14:paraId="5CEE4D01"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95A1C"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3A2CBE0"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77412D6"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7B037A00"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F6C3F2B"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6C0477D"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9834B59" w14:textId="77777777" w:rsidR="000D68DB" w:rsidRPr="00D949C5" w:rsidRDefault="000D68DB" w:rsidP="00D10248">
                  <w:pPr>
                    <w:snapToGrid w:val="0"/>
                    <w:spacing w:line="240" w:lineRule="auto"/>
                    <w:rPr>
                      <w:sz w:val="20"/>
                      <w:szCs w:val="20"/>
                    </w:rPr>
                  </w:pPr>
                </w:p>
              </w:tc>
            </w:tr>
            <w:tr w:rsidR="000D68DB" w:rsidRPr="006C6697" w14:paraId="229E7B4A"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CF7A1"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3584B447"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F04EB00"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3AB8255C"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57E0367"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E555D1D"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E1DB14" w14:textId="77777777" w:rsidR="000D68DB" w:rsidRPr="00D949C5" w:rsidRDefault="000D68DB" w:rsidP="00D10248">
                  <w:pPr>
                    <w:snapToGrid w:val="0"/>
                    <w:spacing w:line="240" w:lineRule="auto"/>
                    <w:rPr>
                      <w:sz w:val="20"/>
                      <w:szCs w:val="20"/>
                    </w:rPr>
                  </w:pPr>
                </w:p>
              </w:tc>
            </w:tr>
            <w:tr w:rsidR="000D68DB" w:rsidRPr="006C6697" w14:paraId="007A55F2"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C8473"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0A1FCF3"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1171F9EE"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5C8DD87B"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8B6C94A"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754F739"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19D094C" w14:textId="77777777" w:rsidR="000D68DB" w:rsidRPr="00D949C5" w:rsidRDefault="000D68DB" w:rsidP="00D10248">
                  <w:pPr>
                    <w:snapToGrid w:val="0"/>
                    <w:spacing w:line="240" w:lineRule="auto"/>
                    <w:rPr>
                      <w:sz w:val="20"/>
                      <w:szCs w:val="20"/>
                    </w:rPr>
                  </w:pPr>
                </w:p>
              </w:tc>
            </w:tr>
            <w:tr w:rsidR="000D68DB" w:rsidRPr="006C6697" w14:paraId="596A3EAE" w14:textId="77777777" w:rsidTr="00D10248">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FD444" w14:textId="77777777" w:rsidR="000D68DB" w:rsidRPr="00D949C5" w:rsidRDefault="000D68DB" w:rsidP="00D10248">
                  <w:pPr>
                    <w:snapToGrid w:val="0"/>
                    <w:spacing w:line="240" w:lineRule="auto"/>
                    <w:rPr>
                      <w:sz w:val="20"/>
                      <w:szCs w:val="20"/>
                    </w:rPr>
                  </w:pPr>
                  <w:r w:rsidRPr="00D949C5">
                    <w:rPr>
                      <w:sz w:val="20"/>
                      <w:szCs w:val="20"/>
                    </w:rPr>
                    <w:t xml:space="preserve">Выполнено </w:t>
                  </w:r>
                  <w:r w:rsidRPr="000D68DB">
                    <w:rPr>
                      <w:sz w:val="20"/>
                      <w:szCs w:val="20"/>
                    </w:rPr>
                    <w:t>работ по этапу</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F389C" w14:textId="77777777" w:rsidR="000D68DB" w:rsidRPr="00D949C5" w:rsidRDefault="000D68DB" w:rsidP="00D10248">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51EBAC96"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948D041" w14:textId="77777777" w:rsidR="000D68DB" w:rsidRPr="00D949C5" w:rsidRDefault="000D68DB" w:rsidP="00D10248">
                  <w:pPr>
                    <w:snapToGrid w:val="0"/>
                    <w:spacing w:line="240" w:lineRule="auto"/>
                    <w:rPr>
                      <w:sz w:val="20"/>
                      <w:szCs w:val="20"/>
                    </w:rPr>
                  </w:pPr>
                </w:p>
              </w:tc>
            </w:tr>
          </w:tbl>
          <w:p w14:paraId="5BF376B8" w14:textId="77777777" w:rsidR="000D68DB" w:rsidRPr="00D949C5" w:rsidRDefault="000D68DB" w:rsidP="00D10248">
            <w:pPr>
              <w:spacing w:line="240" w:lineRule="auto"/>
              <w:rPr>
                <w:sz w:val="20"/>
                <w:szCs w:val="20"/>
              </w:rPr>
            </w:pPr>
          </w:p>
          <w:p w14:paraId="261E650F" w14:textId="77777777" w:rsidR="000D68DB" w:rsidRPr="00D949C5" w:rsidRDefault="000D68DB" w:rsidP="00D10248">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7717BFB8" w14:textId="77777777" w:rsidR="000D68DB" w:rsidRPr="00A45AC1" w:rsidRDefault="000D68DB" w:rsidP="00D10248">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6522FCCA" w14:textId="77777777" w:rsidR="000D68DB" w:rsidRPr="00D949C5" w:rsidRDefault="000D68DB" w:rsidP="00D10248">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0D68DB" w:rsidRPr="00803E4F" w14:paraId="023609E9" w14:textId="77777777" w:rsidTr="00D10248">
              <w:trPr>
                <w:cantSplit/>
              </w:trPr>
              <w:tc>
                <w:tcPr>
                  <w:tcW w:w="4500" w:type="dxa"/>
                  <w:gridSpan w:val="2"/>
                  <w:tcMar>
                    <w:top w:w="0" w:type="dxa"/>
                    <w:left w:w="108" w:type="dxa"/>
                    <w:bottom w:w="0" w:type="dxa"/>
                    <w:right w:w="108" w:type="dxa"/>
                  </w:tcMar>
                  <w:hideMark/>
                </w:tcPr>
                <w:p w14:paraId="0A48B078" w14:textId="77777777" w:rsidR="000D68DB" w:rsidRPr="00803E4F" w:rsidRDefault="000D68DB" w:rsidP="00D10248">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21A6B254" w14:textId="77777777" w:rsidR="000D68DB" w:rsidRPr="00803E4F" w:rsidRDefault="000D68DB" w:rsidP="00D10248">
                  <w:pPr>
                    <w:snapToGrid w:val="0"/>
                    <w:spacing w:line="240" w:lineRule="auto"/>
                    <w:rPr>
                      <w:sz w:val="20"/>
                      <w:szCs w:val="20"/>
                    </w:rPr>
                  </w:pPr>
                </w:p>
              </w:tc>
              <w:tc>
                <w:tcPr>
                  <w:tcW w:w="4500" w:type="dxa"/>
                  <w:gridSpan w:val="2"/>
                  <w:tcMar>
                    <w:top w:w="0" w:type="dxa"/>
                    <w:left w:w="108" w:type="dxa"/>
                    <w:bottom w:w="0" w:type="dxa"/>
                    <w:right w:w="108" w:type="dxa"/>
                  </w:tcMar>
                  <w:hideMark/>
                </w:tcPr>
                <w:p w14:paraId="131405FA" w14:textId="77777777" w:rsidR="000D68DB" w:rsidRPr="00803E4F" w:rsidRDefault="000D68DB" w:rsidP="00D10248">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0D68DB" w:rsidRPr="00803E4F" w14:paraId="65FB70DD" w14:textId="77777777" w:rsidTr="00D10248">
              <w:trPr>
                <w:cantSplit/>
              </w:trPr>
              <w:tc>
                <w:tcPr>
                  <w:tcW w:w="4500" w:type="dxa"/>
                  <w:gridSpan w:val="2"/>
                  <w:tcMar>
                    <w:top w:w="0" w:type="dxa"/>
                    <w:left w:w="108" w:type="dxa"/>
                    <w:bottom w:w="0" w:type="dxa"/>
                    <w:right w:w="108" w:type="dxa"/>
                  </w:tcMar>
                </w:tcPr>
                <w:p w14:paraId="6E26EB0F" w14:textId="77777777" w:rsidR="000D68DB" w:rsidRPr="00803E4F" w:rsidRDefault="000D68DB" w:rsidP="00D10248">
                  <w:pPr>
                    <w:snapToGrid w:val="0"/>
                    <w:spacing w:line="240" w:lineRule="auto"/>
                    <w:rPr>
                      <w:b/>
                      <w:bCs/>
                      <w:sz w:val="20"/>
                      <w:szCs w:val="20"/>
                    </w:rPr>
                  </w:pPr>
                </w:p>
              </w:tc>
              <w:tc>
                <w:tcPr>
                  <w:tcW w:w="0" w:type="auto"/>
                  <w:vMerge/>
                  <w:vAlign w:val="center"/>
                  <w:hideMark/>
                </w:tcPr>
                <w:p w14:paraId="6614A03A" w14:textId="77777777" w:rsidR="000D68DB" w:rsidRPr="00803E4F" w:rsidRDefault="000D68DB" w:rsidP="00D10248">
                  <w:pPr>
                    <w:spacing w:line="240" w:lineRule="auto"/>
                    <w:rPr>
                      <w:sz w:val="20"/>
                      <w:szCs w:val="20"/>
                    </w:rPr>
                  </w:pPr>
                </w:p>
              </w:tc>
              <w:tc>
                <w:tcPr>
                  <w:tcW w:w="4500" w:type="dxa"/>
                  <w:gridSpan w:val="2"/>
                  <w:tcMar>
                    <w:top w:w="0" w:type="dxa"/>
                    <w:left w:w="108" w:type="dxa"/>
                    <w:bottom w:w="0" w:type="dxa"/>
                    <w:right w:w="108" w:type="dxa"/>
                  </w:tcMar>
                </w:tcPr>
                <w:p w14:paraId="4053B2B4" w14:textId="77777777" w:rsidR="000D68DB" w:rsidRPr="00803E4F" w:rsidRDefault="000D68DB" w:rsidP="00D10248">
                  <w:pPr>
                    <w:snapToGrid w:val="0"/>
                    <w:spacing w:line="240" w:lineRule="auto"/>
                    <w:rPr>
                      <w:b/>
                      <w:bCs/>
                      <w:sz w:val="20"/>
                      <w:szCs w:val="20"/>
                    </w:rPr>
                  </w:pPr>
                </w:p>
              </w:tc>
            </w:tr>
            <w:tr w:rsidR="000D68DB" w:rsidRPr="006C6697" w14:paraId="36695986" w14:textId="77777777" w:rsidTr="00D10248">
              <w:trPr>
                <w:cantSplit/>
              </w:trPr>
              <w:tc>
                <w:tcPr>
                  <w:tcW w:w="454" w:type="dxa"/>
                  <w:vMerge w:val="restart"/>
                  <w:tcMar>
                    <w:top w:w="0" w:type="dxa"/>
                    <w:left w:w="108" w:type="dxa"/>
                    <w:bottom w:w="0" w:type="dxa"/>
                    <w:right w:w="108" w:type="dxa"/>
                  </w:tcMar>
                </w:tcPr>
                <w:p w14:paraId="7A25C771" w14:textId="77777777" w:rsidR="000D68DB" w:rsidRPr="00803E4F" w:rsidRDefault="000D68DB" w:rsidP="00D10248">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16612F3E" w14:textId="77777777" w:rsidR="000D68DB" w:rsidRPr="006C6697" w:rsidRDefault="000D68DB" w:rsidP="00D10248">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295E144C" w14:textId="77777777" w:rsidR="000D68DB" w:rsidRPr="00803E4F" w:rsidRDefault="000D68DB" w:rsidP="00D10248">
                  <w:pPr>
                    <w:spacing w:line="240" w:lineRule="auto"/>
                    <w:rPr>
                      <w:sz w:val="20"/>
                      <w:szCs w:val="20"/>
                    </w:rPr>
                  </w:pPr>
                </w:p>
              </w:tc>
              <w:tc>
                <w:tcPr>
                  <w:tcW w:w="337" w:type="dxa"/>
                  <w:vMerge w:val="restart"/>
                  <w:tcMar>
                    <w:top w:w="0" w:type="dxa"/>
                    <w:left w:w="108" w:type="dxa"/>
                    <w:bottom w:w="0" w:type="dxa"/>
                    <w:right w:w="108" w:type="dxa"/>
                  </w:tcMar>
                </w:tcPr>
                <w:p w14:paraId="193D78FC" w14:textId="77777777" w:rsidR="000D68DB" w:rsidRPr="006C6697" w:rsidRDefault="000D68DB" w:rsidP="00D10248">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6571910" w14:textId="77777777" w:rsidR="000D68DB" w:rsidRPr="006C6697" w:rsidRDefault="000D68DB" w:rsidP="00D10248">
                  <w:pPr>
                    <w:snapToGrid w:val="0"/>
                    <w:spacing w:line="240" w:lineRule="auto"/>
                    <w:jc w:val="center"/>
                    <w:rPr>
                      <w:sz w:val="20"/>
                      <w:szCs w:val="20"/>
                    </w:rPr>
                  </w:pPr>
                  <w:r w:rsidRPr="006C6697">
                    <w:rPr>
                      <w:i/>
                      <w:iCs/>
                      <w:sz w:val="20"/>
                      <w:szCs w:val="20"/>
                    </w:rPr>
                    <w:t>(должность)</w:t>
                  </w:r>
                </w:p>
              </w:tc>
            </w:tr>
            <w:tr w:rsidR="000D68DB" w:rsidRPr="006C6697" w14:paraId="1E5CC308" w14:textId="77777777" w:rsidTr="00D10248">
              <w:trPr>
                <w:cantSplit/>
              </w:trPr>
              <w:tc>
                <w:tcPr>
                  <w:tcW w:w="0" w:type="auto"/>
                  <w:vMerge/>
                  <w:vAlign w:val="center"/>
                  <w:hideMark/>
                </w:tcPr>
                <w:p w14:paraId="029C33F0" w14:textId="77777777" w:rsidR="000D68DB" w:rsidRPr="00D949C5" w:rsidRDefault="000D68DB" w:rsidP="00D10248">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3D8131E3" w14:textId="77777777" w:rsidR="000D68DB" w:rsidRPr="006C6697" w:rsidRDefault="000D68DB" w:rsidP="00D10248">
                  <w:pPr>
                    <w:snapToGrid w:val="0"/>
                    <w:spacing w:line="240" w:lineRule="auto"/>
                    <w:rPr>
                      <w:sz w:val="20"/>
                      <w:szCs w:val="20"/>
                    </w:rPr>
                  </w:pPr>
                </w:p>
              </w:tc>
              <w:tc>
                <w:tcPr>
                  <w:tcW w:w="0" w:type="auto"/>
                  <w:vMerge/>
                  <w:vAlign w:val="center"/>
                  <w:hideMark/>
                </w:tcPr>
                <w:p w14:paraId="2063B80C" w14:textId="77777777" w:rsidR="000D68DB" w:rsidRPr="00D949C5" w:rsidRDefault="000D68DB" w:rsidP="00D10248">
                  <w:pPr>
                    <w:spacing w:line="240" w:lineRule="auto"/>
                    <w:rPr>
                      <w:sz w:val="20"/>
                      <w:szCs w:val="20"/>
                    </w:rPr>
                  </w:pPr>
                </w:p>
              </w:tc>
              <w:tc>
                <w:tcPr>
                  <w:tcW w:w="0" w:type="auto"/>
                  <w:vMerge/>
                  <w:vAlign w:val="center"/>
                  <w:hideMark/>
                </w:tcPr>
                <w:p w14:paraId="2C986207" w14:textId="77777777" w:rsidR="000D68DB" w:rsidRPr="00D949C5" w:rsidRDefault="000D68DB" w:rsidP="00D10248">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6CF56CD3" w14:textId="77777777" w:rsidR="000D68DB" w:rsidRPr="00D949C5" w:rsidRDefault="000D68DB" w:rsidP="00D10248">
                  <w:pPr>
                    <w:snapToGrid w:val="0"/>
                    <w:spacing w:line="240" w:lineRule="auto"/>
                    <w:rPr>
                      <w:sz w:val="20"/>
                      <w:szCs w:val="20"/>
                    </w:rPr>
                  </w:pPr>
                </w:p>
              </w:tc>
            </w:tr>
            <w:tr w:rsidR="000D68DB" w:rsidRPr="006C6697" w14:paraId="3122A92A" w14:textId="77777777" w:rsidTr="00D10248">
              <w:trPr>
                <w:cantSplit/>
              </w:trPr>
              <w:tc>
                <w:tcPr>
                  <w:tcW w:w="0" w:type="auto"/>
                  <w:vMerge/>
                  <w:vAlign w:val="center"/>
                  <w:hideMark/>
                </w:tcPr>
                <w:p w14:paraId="67B2BE6E" w14:textId="77777777" w:rsidR="000D68DB" w:rsidRPr="00D949C5" w:rsidRDefault="000D68DB" w:rsidP="00D10248">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F406876" w14:textId="77777777" w:rsidR="000D68DB" w:rsidRPr="006C6697" w:rsidRDefault="000D68DB" w:rsidP="00D10248">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74F46349" w14:textId="77777777" w:rsidR="000D68DB" w:rsidRPr="00D949C5" w:rsidRDefault="000D68DB" w:rsidP="00D10248">
                  <w:pPr>
                    <w:spacing w:line="240" w:lineRule="auto"/>
                    <w:rPr>
                      <w:sz w:val="20"/>
                      <w:szCs w:val="20"/>
                    </w:rPr>
                  </w:pPr>
                </w:p>
              </w:tc>
              <w:tc>
                <w:tcPr>
                  <w:tcW w:w="0" w:type="auto"/>
                  <w:vMerge/>
                  <w:vAlign w:val="center"/>
                  <w:hideMark/>
                </w:tcPr>
                <w:p w14:paraId="5E91E15A" w14:textId="77777777" w:rsidR="000D68DB" w:rsidRPr="00D949C5" w:rsidRDefault="000D68DB" w:rsidP="00D10248">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D7F2106" w14:textId="77777777" w:rsidR="000D68DB" w:rsidRPr="00D949C5" w:rsidRDefault="000D68DB" w:rsidP="00D10248">
                  <w:pPr>
                    <w:snapToGrid w:val="0"/>
                    <w:spacing w:line="240" w:lineRule="auto"/>
                    <w:jc w:val="center"/>
                    <w:rPr>
                      <w:sz w:val="20"/>
                      <w:szCs w:val="20"/>
                    </w:rPr>
                  </w:pPr>
                  <w:r w:rsidRPr="00D949C5">
                    <w:rPr>
                      <w:i/>
                      <w:iCs/>
                      <w:sz w:val="20"/>
                      <w:szCs w:val="20"/>
                    </w:rPr>
                    <w:t>(подпись)</w:t>
                  </w:r>
                </w:p>
              </w:tc>
            </w:tr>
            <w:tr w:rsidR="000D68DB" w:rsidRPr="006C6697" w14:paraId="78E9A4E0" w14:textId="77777777" w:rsidTr="00D10248">
              <w:trPr>
                <w:cantSplit/>
              </w:trPr>
              <w:tc>
                <w:tcPr>
                  <w:tcW w:w="0" w:type="auto"/>
                  <w:vMerge/>
                  <w:vAlign w:val="center"/>
                  <w:hideMark/>
                </w:tcPr>
                <w:p w14:paraId="19C07CC3" w14:textId="77777777" w:rsidR="000D68DB" w:rsidRPr="00D949C5" w:rsidRDefault="000D68DB" w:rsidP="00D10248">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087F09C7" w14:textId="77777777" w:rsidR="000D68DB" w:rsidRPr="006C6697" w:rsidRDefault="000D68DB" w:rsidP="00D10248">
                  <w:pPr>
                    <w:snapToGrid w:val="0"/>
                    <w:spacing w:line="240" w:lineRule="auto"/>
                    <w:rPr>
                      <w:sz w:val="20"/>
                      <w:szCs w:val="20"/>
                    </w:rPr>
                  </w:pPr>
                </w:p>
              </w:tc>
              <w:tc>
                <w:tcPr>
                  <w:tcW w:w="0" w:type="auto"/>
                  <w:vMerge/>
                  <w:vAlign w:val="center"/>
                  <w:hideMark/>
                </w:tcPr>
                <w:p w14:paraId="0CA6CEF8" w14:textId="77777777" w:rsidR="000D68DB" w:rsidRPr="00D949C5" w:rsidRDefault="000D68DB" w:rsidP="00D10248">
                  <w:pPr>
                    <w:spacing w:line="240" w:lineRule="auto"/>
                    <w:rPr>
                      <w:sz w:val="20"/>
                      <w:szCs w:val="20"/>
                    </w:rPr>
                  </w:pPr>
                </w:p>
              </w:tc>
              <w:tc>
                <w:tcPr>
                  <w:tcW w:w="0" w:type="auto"/>
                  <w:vMerge/>
                  <w:vAlign w:val="center"/>
                  <w:hideMark/>
                </w:tcPr>
                <w:p w14:paraId="765EB1FE" w14:textId="77777777" w:rsidR="000D68DB" w:rsidRPr="00D949C5" w:rsidRDefault="000D68DB" w:rsidP="00D10248">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29DF5C6E" w14:textId="77777777" w:rsidR="000D68DB" w:rsidRPr="00D949C5" w:rsidRDefault="000D68DB" w:rsidP="00D10248">
                  <w:pPr>
                    <w:snapToGrid w:val="0"/>
                    <w:spacing w:line="240" w:lineRule="auto"/>
                    <w:rPr>
                      <w:sz w:val="20"/>
                      <w:szCs w:val="20"/>
                    </w:rPr>
                  </w:pPr>
                </w:p>
              </w:tc>
            </w:tr>
            <w:tr w:rsidR="000D68DB" w:rsidRPr="006C6697" w14:paraId="5E54C9A5" w14:textId="77777777" w:rsidTr="00D10248">
              <w:trPr>
                <w:cantSplit/>
              </w:trPr>
              <w:tc>
                <w:tcPr>
                  <w:tcW w:w="0" w:type="auto"/>
                  <w:vMerge/>
                  <w:vAlign w:val="center"/>
                  <w:hideMark/>
                </w:tcPr>
                <w:p w14:paraId="36671911" w14:textId="77777777" w:rsidR="000D68DB" w:rsidRPr="00D949C5" w:rsidRDefault="000D68DB" w:rsidP="00D10248">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C396609" w14:textId="77777777" w:rsidR="000D68DB" w:rsidRPr="006C6697" w:rsidRDefault="000D68DB" w:rsidP="00D10248">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310C3E56" w14:textId="77777777" w:rsidR="000D68DB" w:rsidRPr="00D949C5" w:rsidRDefault="000D68DB" w:rsidP="00D10248">
                  <w:pPr>
                    <w:spacing w:line="240" w:lineRule="auto"/>
                    <w:rPr>
                      <w:sz w:val="20"/>
                      <w:szCs w:val="20"/>
                    </w:rPr>
                  </w:pPr>
                </w:p>
              </w:tc>
              <w:tc>
                <w:tcPr>
                  <w:tcW w:w="0" w:type="auto"/>
                  <w:vMerge/>
                  <w:vAlign w:val="center"/>
                  <w:hideMark/>
                </w:tcPr>
                <w:p w14:paraId="3DC045A1" w14:textId="77777777" w:rsidR="000D68DB" w:rsidRPr="00D949C5" w:rsidRDefault="000D68DB" w:rsidP="00D10248">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43C09E8" w14:textId="77777777" w:rsidR="000D68DB" w:rsidRPr="00D949C5" w:rsidRDefault="000D68DB" w:rsidP="00D10248">
                  <w:pPr>
                    <w:snapToGrid w:val="0"/>
                    <w:spacing w:line="240" w:lineRule="auto"/>
                    <w:jc w:val="center"/>
                    <w:rPr>
                      <w:sz w:val="20"/>
                      <w:szCs w:val="20"/>
                    </w:rPr>
                  </w:pPr>
                  <w:r w:rsidRPr="00D949C5">
                    <w:rPr>
                      <w:i/>
                      <w:iCs/>
                      <w:sz w:val="20"/>
                      <w:szCs w:val="20"/>
                    </w:rPr>
                    <w:t>(расшифровка подписи)</w:t>
                  </w:r>
                </w:p>
              </w:tc>
            </w:tr>
            <w:tr w:rsidR="000D68DB" w:rsidRPr="00803E4F" w14:paraId="197E81F7" w14:textId="77777777" w:rsidTr="00D10248">
              <w:trPr>
                <w:cantSplit/>
              </w:trPr>
              <w:tc>
                <w:tcPr>
                  <w:tcW w:w="0" w:type="auto"/>
                  <w:vMerge/>
                  <w:vAlign w:val="center"/>
                  <w:hideMark/>
                </w:tcPr>
                <w:p w14:paraId="75C899E7" w14:textId="77777777" w:rsidR="000D68DB" w:rsidRPr="00D949C5" w:rsidRDefault="000D68DB" w:rsidP="00D10248">
                  <w:pPr>
                    <w:spacing w:line="240" w:lineRule="auto"/>
                    <w:rPr>
                      <w:sz w:val="20"/>
                      <w:szCs w:val="20"/>
                    </w:rPr>
                  </w:pPr>
                </w:p>
              </w:tc>
              <w:tc>
                <w:tcPr>
                  <w:tcW w:w="4046" w:type="dxa"/>
                  <w:tcMar>
                    <w:top w:w="0" w:type="dxa"/>
                    <w:left w:w="108" w:type="dxa"/>
                    <w:bottom w:w="0" w:type="dxa"/>
                    <w:right w:w="108" w:type="dxa"/>
                  </w:tcMar>
                </w:tcPr>
                <w:p w14:paraId="2BC52064" w14:textId="77777777" w:rsidR="000D68DB" w:rsidRPr="00D949C5" w:rsidRDefault="000D68DB" w:rsidP="00D10248">
                  <w:pPr>
                    <w:snapToGrid w:val="0"/>
                    <w:spacing w:line="240" w:lineRule="auto"/>
                    <w:rPr>
                      <w:sz w:val="20"/>
                      <w:szCs w:val="20"/>
                    </w:rPr>
                  </w:pPr>
                </w:p>
              </w:tc>
              <w:tc>
                <w:tcPr>
                  <w:tcW w:w="0" w:type="auto"/>
                  <w:vMerge/>
                  <w:vAlign w:val="center"/>
                  <w:hideMark/>
                </w:tcPr>
                <w:p w14:paraId="44785E57" w14:textId="77777777" w:rsidR="000D68DB" w:rsidRPr="00D949C5" w:rsidRDefault="000D68DB" w:rsidP="00D10248">
                  <w:pPr>
                    <w:spacing w:line="240" w:lineRule="auto"/>
                    <w:rPr>
                      <w:sz w:val="20"/>
                      <w:szCs w:val="20"/>
                    </w:rPr>
                  </w:pPr>
                </w:p>
              </w:tc>
              <w:tc>
                <w:tcPr>
                  <w:tcW w:w="0" w:type="auto"/>
                  <w:vMerge/>
                  <w:vAlign w:val="center"/>
                  <w:hideMark/>
                </w:tcPr>
                <w:p w14:paraId="58C80A6B" w14:textId="77777777" w:rsidR="000D68DB" w:rsidRPr="00D949C5" w:rsidRDefault="000D68DB" w:rsidP="00D10248">
                  <w:pPr>
                    <w:spacing w:line="240" w:lineRule="auto"/>
                    <w:rPr>
                      <w:sz w:val="20"/>
                      <w:szCs w:val="20"/>
                    </w:rPr>
                  </w:pPr>
                </w:p>
              </w:tc>
              <w:tc>
                <w:tcPr>
                  <w:tcW w:w="4163" w:type="dxa"/>
                  <w:tcMar>
                    <w:top w:w="0" w:type="dxa"/>
                    <w:left w:w="108" w:type="dxa"/>
                    <w:bottom w:w="0" w:type="dxa"/>
                    <w:right w:w="108" w:type="dxa"/>
                  </w:tcMar>
                </w:tcPr>
                <w:p w14:paraId="0D448A68" w14:textId="77777777" w:rsidR="000D68DB" w:rsidRPr="00803E4F" w:rsidRDefault="000D68DB" w:rsidP="00D10248">
                  <w:pPr>
                    <w:snapToGrid w:val="0"/>
                    <w:spacing w:line="240" w:lineRule="auto"/>
                    <w:rPr>
                      <w:sz w:val="20"/>
                      <w:szCs w:val="20"/>
                    </w:rPr>
                  </w:pPr>
                </w:p>
              </w:tc>
            </w:tr>
          </w:tbl>
          <w:p w14:paraId="254C8D77" w14:textId="77777777" w:rsidR="000D68DB" w:rsidRPr="0084430F" w:rsidRDefault="000D68DB" w:rsidP="00D10248">
            <w:pPr>
              <w:snapToGrid w:val="0"/>
              <w:spacing w:line="240" w:lineRule="auto"/>
              <w:ind w:right="-76"/>
              <w:jc w:val="center"/>
              <w:rPr>
                <w:szCs w:val="24"/>
              </w:rPr>
            </w:pPr>
          </w:p>
        </w:tc>
      </w:tr>
    </w:tbl>
    <w:p w14:paraId="0029D155" w14:textId="77777777" w:rsidR="000D68DB" w:rsidRPr="00BF3F33" w:rsidRDefault="000D68DB" w:rsidP="000D68DB">
      <w:pPr>
        <w:spacing w:line="240" w:lineRule="auto"/>
        <w:ind w:firstLine="0"/>
        <w:rPr>
          <w:highlight w:val="yellow"/>
        </w:rPr>
      </w:pPr>
    </w:p>
    <w:p w14:paraId="5F505662" w14:textId="77777777" w:rsidR="000D68DB" w:rsidRPr="00BF3F33" w:rsidRDefault="000D68DB" w:rsidP="000D68DB">
      <w:pPr>
        <w:spacing w:line="240" w:lineRule="auto"/>
        <w:ind w:firstLine="0"/>
        <w:rPr>
          <w:highlight w:val="yellow"/>
        </w:rPr>
      </w:pPr>
    </w:p>
    <w:tbl>
      <w:tblPr>
        <w:tblW w:w="0" w:type="auto"/>
        <w:tblLook w:val="0000" w:firstRow="0" w:lastRow="0" w:firstColumn="0" w:lastColumn="0" w:noHBand="0" w:noVBand="0"/>
      </w:tblPr>
      <w:tblGrid>
        <w:gridCol w:w="4785"/>
        <w:gridCol w:w="4786"/>
      </w:tblGrid>
      <w:tr w:rsidR="000D68DB" w:rsidRPr="0084430F" w14:paraId="4294D303" w14:textId="77777777" w:rsidTr="00D10248">
        <w:tc>
          <w:tcPr>
            <w:tcW w:w="4785" w:type="dxa"/>
          </w:tcPr>
          <w:p w14:paraId="280EE9C3" w14:textId="77777777" w:rsidR="000D68DB" w:rsidRPr="00BC4883" w:rsidRDefault="000D68DB" w:rsidP="00D10248">
            <w:pPr>
              <w:spacing w:line="240" w:lineRule="auto"/>
              <w:rPr>
                <w:b/>
                <w:sz w:val="24"/>
                <w:szCs w:val="24"/>
                <w:lang w:val="en-US"/>
              </w:rPr>
            </w:pPr>
            <w:r w:rsidRPr="007632A9">
              <w:rPr>
                <w:b/>
                <w:sz w:val="24"/>
                <w:szCs w:val="24"/>
              </w:rPr>
              <w:t>Заказчик</w:t>
            </w:r>
            <w:r>
              <w:rPr>
                <w:b/>
                <w:sz w:val="24"/>
                <w:szCs w:val="24"/>
                <w:lang w:val="en-US"/>
              </w:rPr>
              <w:t>:</w:t>
            </w:r>
          </w:p>
          <w:p w14:paraId="5F2A9EE0" w14:textId="77777777" w:rsidR="000D68DB" w:rsidRDefault="000D68DB" w:rsidP="00D10248">
            <w:pPr>
              <w:spacing w:line="240" w:lineRule="auto"/>
              <w:rPr>
                <w:b/>
                <w:sz w:val="24"/>
                <w:szCs w:val="24"/>
              </w:rPr>
            </w:pPr>
          </w:p>
          <w:p w14:paraId="011DEAB2" w14:textId="7135EA93" w:rsidR="000D68DB" w:rsidRPr="008476D0" w:rsidRDefault="000D68DB" w:rsidP="00D10248">
            <w:pPr>
              <w:spacing w:line="240" w:lineRule="auto"/>
              <w:ind w:firstLine="34"/>
              <w:rPr>
                <w:b/>
                <w:sz w:val="24"/>
                <w:szCs w:val="24"/>
              </w:rPr>
            </w:pPr>
            <w:r>
              <w:rPr>
                <w:b/>
                <w:sz w:val="24"/>
                <w:szCs w:val="24"/>
              </w:rPr>
              <w:t>____________/_____________________</w:t>
            </w:r>
          </w:p>
        </w:tc>
        <w:tc>
          <w:tcPr>
            <w:tcW w:w="4786" w:type="dxa"/>
          </w:tcPr>
          <w:p w14:paraId="73C150AE" w14:textId="77777777" w:rsidR="000D68DB" w:rsidRDefault="000D68DB" w:rsidP="00D10248">
            <w:pPr>
              <w:spacing w:line="240" w:lineRule="auto"/>
              <w:rPr>
                <w:b/>
                <w:sz w:val="24"/>
                <w:szCs w:val="24"/>
              </w:rPr>
            </w:pPr>
            <w:r w:rsidRPr="008476D0">
              <w:rPr>
                <w:b/>
                <w:sz w:val="24"/>
                <w:szCs w:val="24"/>
              </w:rPr>
              <w:t>Подрядчик:</w:t>
            </w:r>
          </w:p>
          <w:p w14:paraId="5A410EE2" w14:textId="77777777" w:rsidR="000D68DB" w:rsidRDefault="000D68DB" w:rsidP="00D10248">
            <w:pPr>
              <w:spacing w:line="240" w:lineRule="auto"/>
              <w:rPr>
                <w:b/>
                <w:sz w:val="24"/>
                <w:szCs w:val="24"/>
              </w:rPr>
            </w:pPr>
          </w:p>
          <w:p w14:paraId="0CE4DA3B" w14:textId="3C750B2E" w:rsidR="000D68DB" w:rsidRPr="008476D0" w:rsidRDefault="000D68DB" w:rsidP="00D10248">
            <w:pPr>
              <w:spacing w:line="240" w:lineRule="auto"/>
              <w:ind w:firstLine="0"/>
              <w:rPr>
                <w:b/>
                <w:sz w:val="24"/>
                <w:szCs w:val="24"/>
              </w:rPr>
            </w:pPr>
            <w:r>
              <w:rPr>
                <w:b/>
                <w:sz w:val="24"/>
                <w:szCs w:val="24"/>
              </w:rPr>
              <w:t>_______________/__________________</w:t>
            </w:r>
          </w:p>
        </w:tc>
      </w:tr>
    </w:tbl>
    <w:p w14:paraId="6CE85BDE" w14:textId="77777777" w:rsidR="00D442F0" w:rsidRDefault="00D442F0" w:rsidP="0022107C">
      <w:pPr>
        <w:spacing w:line="240" w:lineRule="auto"/>
        <w:ind w:firstLine="0"/>
        <w:rPr>
          <w:sz w:val="24"/>
          <w:szCs w:val="24"/>
        </w:rPr>
      </w:pPr>
    </w:p>
    <w:sectPr w:rsidR="00D442F0" w:rsidSect="00110459">
      <w:headerReference w:type="default" r:id="rId22"/>
      <w:footerReference w:type="default" r:id="rId23"/>
      <w:pgSz w:w="11906" w:h="16838" w:code="9"/>
      <w:pgMar w:top="1134" w:right="851"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38F2" w14:textId="77777777" w:rsidR="00BF636C" w:rsidRDefault="00BF636C">
      <w:r>
        <w:separator/>
      </w:r>
    </w:p>
  </w:endnote>
  <w:endnote w:type="continuationSeparator" w:id="0">
    <w:p w14:paraId="64DF0C4B" w14:textId="77777777" w:rsidR="00BF636C" w:rsidRDefault="00BF636C">
      <w:r>
        <w:continuationSeparator/>
      </w:r>
    </w:p>
  </w:endnote>
  <w:endnote w:type="continuationNotice" w:id="1">
    <w:p w14:paraId="5D4A55B8" w14:textId="77777777" w:rsidR="00BF636C" w:rsidRDefault="00BF63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B4E8" w14:textId="28B46D29" w:rsidR="0068053B" w:rsidRPr="004D76E3" w:rsidRDefault="0068053B" w:rsidP="00C2118D">
    <w:pPr>
      <w:pStyle w:val="af7"/>
      <w:jc w:val="right"/>
      <w:rPr>
        <w:sz w:val="20"/>
        <w:szCs w:val="20"/>
      </w:rPr>
    </w:pPr>
    <w:r w:rsidRPr="004D76E3">
      <w:rPr>
        <w:sz w:val="20"/>
        <w:szCs w:val="20"/>
      </w:rPr>
      <w:fldChar w:fldCharType="begin"/>
    </w:r>
    <w:r w:rsidRPr="004D76E3">
      <w:rPr>
        <w:sz w:val="20"/>
        <w:szCs w:val="20"/>
      </w:rPr>
      <w:instrText>PAGE   \* MERGEFORMAT</w:instrText>
    </w:r>
    <w:r w:rsidRPr="004D76E3">
      <w:rPr>
        <w:sz w:val="20"/>
        <w:szCs w:val="20"/>
      </w:rPr>
      <w:fldChar w:fldCharType="separate"/>
    </w:r>
    <w:r w:rsidR="00E00B15">
      <w:rPr>
        <w:noProof/>
        <w:sz w:val="20"/>
        <w:szCs w:val="20"/>
      </w:rPr>
      <w:t>3</w:t>
    </w:r>
    <w:r w:rsidRPr="004D76E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6FA5" w14:textId="0630F26D" w:rsidR="0068053B" w:rsidRPr="004D76E3" w:rsidRDefault="0068053B">
    <w:pPr>
      <w:pStyle w:val="af7"/>
      <w:jc w:val="right"/>
      <w:rPr>
        <w:sz w:val="20"/>
        <w:szCs w:val="20"/>
      </w:rPr>
    </w:pPr>
    <w:r w:rsidRPr="004D76E3">
      <w:rPr>
        <w:sz w:val="20"/>
        <w:szCs w:val="20"/>
      </w:rPr>
      <w:fldChar w:fldCharType="begin"/>
    </w:r>
    <w:r w:rsidRPr="004D76E3">
      <w:rPr>
        <w:sz w:val="20"/>
        <w:szCs w:val="20"/>
      </w:rPr>
      <w:instrText xml:space="preserve"> PAGE   \* MERGEFORMAT </w:instrText>
    </w:r>
    <w:r w:rsidRPr="004D76E3">
      <w:rPr>
        <w:sz w:val="20"/>
        <w:szCs w:val="20"/>
      </w:rPr>
      <w:fldChar w:fldCharType="separate"/>
    </w:r>
    <w:r w:rsidR="00B53FE4">
      <w:rPr>
        <w:noProof/>
        <w:sz w:val="20"/>
        <w:szCs w:val="20"/>
      </w:rPr>
      <w:t>25</w:t>
    </w:r>
    <w:r w:rsidRPr="004D76E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0257" w14:textId="00FD7BCC" w:rsidR="0068053B" w:rsidRDefault="0068053B">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E00B15">
      <w:rPr>
        <w:noProof/>
        <w:sz w:val="24"/>
        <w:szCs w:val="24"/>
      </w:rPr>
      <w:t>33</w:t>
    </w:r>
    <w:r w:rsidRPr="0043217C">
      <w:rPr>
        <w:sz w:val="24"/>
        <w:szCs w:val="24"/>
      </w:rPr>
      <w:fldChar w:fldCharType="end"/>
    </w:r>
  </w:p>
  <w:p w14:paraId="135D748A" w14:textId="77777777" w:rsidR="0068053B" w:rsidRDefault="0068053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2EC0" w14:textId="77777777" w:rsidR="00BF636C" w:rsidRDefault="00BF636C">
      <w:r>
        <w:separator/>
      </w:r>
    </w:p>
  </w:footnote>
  <w:footnote w:type="continuationSeparator" w:id="0">
    <w:p w14:paraId="4DC4D804" w14:textId="77777777" w:rsidR="00BF636C" w:rsidRDefault="00BF636C">
      <w:r>
        <w:continuationSeparator/>
      </w:r>
    </w:p>
  </w:footnote>
  <w:footnote w:type="continuationNotice" w:id="1">
    <w:p w14:paraId="7962BC4A" w14:textId="77777777" w:rsidR="00BF636C" w:rsidRDefault="00BF636C">
      <w:pPr>
        <w:spacing w:line="240" w:lineRule="auto"/>
      </w:pPr>
    </w:p>
  </w:footnote>
  <w:footnote w:id="2">
    <w:p w14:paraId="22470DE9" w14:textId="294CDB04" w:rsidR="0068053B" w:rsidRDefault="0068053B" w:rsidP="00A00848">
      <w:pPr>
        <w:pStyle w:val="a6"/>
        <w:jc w:val="both"/>
      </w:pPr>
      <w:r>
        <w:rPr>
          <w:rStyle w:val="a8"/>
        </w:rPr>
        <w:footnoteRef/>
      </w:r>
      <w:r>
        <w:t xml:space="preserve"> указать в конкурсной заявке</w:t>
      </w:r>
    </w:p>
  </w:footnote>
  <w:footnote w:id="3">
    <w:p w14:paraId="228AE010" w14:textId="77777777" w:rsidR="0068053B" w:rsidRDefault="0068053B" w:rsidP="00E11330">
      <w:pPr>
        <w:pStyle w:val="a6"/>
        <w:jc w:val="both"/>
      </w:pPr>
      <w:r>
        <w:rPr>
          <w:rStyle w:val="aff7"/>
        </w:rPr>
        <w:footnoteRef/>
      </w:r>
      <w:r>
        <w:t xml:space="preserve"> Пункт включается в Договор в случае, если к Договору прикладывается полный комплект сметной документации.</w:t>
      </w:r>
    </w:p>
  </w:footnote>
  <w:footnote w:id="4">
    <w:p w14:paraId="39F83BA7" w14:textId="77777777" w:rsidR="0068053B" w:rsidRDefault="0068053B" w:rsidP="00135063">
      <w:pPr>
        <w:pStyle w:val="a6"/>
        <w:jc w:val="both"/>
        <w:rPr>
          <w:highlight w:val="yellow"/>
        </w:rPr>
      </w:pPr>
      <w:r>
        <w:rPr>
          <w:rStyle w:val="aff7"/>
        </w:rPr>
        <w:footnoteRef/>
      </w:r>
      <w:r>
        <w:t xml:space="preserve"> </w:t>
      </w:r>
      <w:r>
        <w:rPr>
          <w:highlight w:val="lightGray"/>
        </w:rPr>
        <w:t>Условие включается в случае, когда на дату заключения Договора локальные сметные расчеты отсутствуют</w:t>
      </w:r>
      <w:r>
        <w:t>.</w:t>
      </w:r>
      <w:r>
        <w:rPr>
          <w:highlight w:val="yellow"/>
        </w:rPr>
        <w:t xml:space="preserve"> </w:t>
      </w:r>
    </w:p>
  </w:footnote>
  <w:footnote w:id="5">
    <w:p w14:paraId="45C9A1D6" w14:textId="77777777" w:rsidR="0068053B" w:rsidRDefault="0068053B" w:rsidP="00D96D53">
      <w:pPr>
        <w:pStyle w:val="a6"/>
      </w:pPr>
      <w:r>
        <w:rPr>
          <w:rStyle w:val="aff7"/>
        </w:rPr>
        <w:footnoteRef/>
      </w:r>
      <w:r>
        <w:t xml:space="preserve"> </w:t>
      </w:r>
      <w:r>
        <w:rPr>
          <w:highlight w:val="lightGray"/>
        </w:rPr>
        <w:t>Для договоров, заключенных в рамках операционной (текущей) деятельности Заказчика.</w:t>
      </w:r>
    </w:p>
  </w:footnote>
  <w:footnote w:id="6">
    <w:p w14:paraId="635261E9" w14:textId="77777777" w:rsidR="0068053B" w:rsidRDefault="0068053B" w:rsidP="00D96D53">
      <w:pPr>
        <w:pStyle w:val="a6"/>
        <w:jc w:val="both"/>
      </w:pPr>
      <w:r>
        <w:rPr>
          <w:rStyle w:val="aff7"/>
        </w:rPr>
        <w:footnoteRef/>
      </w:r>
      <w:r>
        <w:t xml:space="preserve"> </w:t>
      </w:r>
      <w:r>
        <w:rPr>
          <w:highlight w:val="lightGray"/>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14:paraId="38D447D0" w14:textId="77777777" w:rsidR="0068053B" w:rsidRDefault="0068053B" w:rsidP="00D96D53">
      <w:pPr>
        <w:pStyle w:val="a6"/>
      </w:pPr>
      <w:r>
        <w:rPr>
          <w:rStyle w:val="aff7"/>
        </w:rPr>
        <w:footnoteRef/>
      </w:r>
      <w:r>
        <w:t xml:space="preserve"> </w:t>
      </w:r>
      <w:r>
        <w:rPr>
          <w:highlight w:val="lightGray"/>
        </w:rPr>
        <w:t>Для договоров, заключенных в рамках операционной (текущей) деятельности Заказчика.</w:t>
      </w:r>
    </w:p>
  </w:footnote>
  <w:footnote w:id="8">
    <w:p w14:paraId="42D3BFB1" w14:textId="77777777" w:rsidR="0068053B" w:rsidRDefault="0068053B" w:rsidP="00D96D53">
      <w:pPr>
        <w:pStyle w:val="a6"/>
        <w:jc w:val="both"/>
      </w:pPr>
      <w:r>
        <w:rPr>
          <w:rStyle w:val="aff7"/>
        </w:rPr>
        <w:footnoteRef/>
      </w:r>
      <w:r>
        <w:t xml:space="preserve"> </w:t>
      </w:r>
      <w:r>
        <w:rPr>
          <w:highlight w:val="lightGray"/>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14:paraId="07958151" w14:textId="77777777" w:rsidR="0068053B" w:rsidRDefault="0068053B" w:rsidP="00F35C4C">
      <w:pPr>
        <w:pStyle w:val="a6"/>
        <w:jc w:val="both"/>
      </w:pPr>
      <w:r>
        <w:rPr>
          <w:rStyle w:val="aff7"/>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7816" w14:textId="07C4001B" w:rsidR="0068053B" w:rsidRPr="004C7762" w:rsidRDefault="0068053B" w:rsidP="0068053B">
    <w:pPr>
      <w:pStyle w:val="a3"/>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2F64" w14:textId="3B2A9314" w:rsidR="0068053B" w:rsidRPr="004C7762" w:rsidRDefault="0068053B" w:rsidP="009F549E">
    <w:pPr>
      <w:pStyle w:val="a3"/>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65D0" w14:textId="77777777" w:rsidR="0068053B" w:rsidRPr="00DE762A" w:rsidRDefault="0068053B" w:rsidP="00120A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29A8" w14:textId="77777777" w:rsidR="0068053B" w:rsidRDefault="0068053B" w:rsidP="00075088">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31"/>
    <w:multiLevelType w:val="multilevel"/>
    <w:tmpl w:val="1C2ADAF2"/>
    <w:lvl w:ilvl="0">
      <w:start w:val="16"/>
      <w:numFmt w:val="decimal"/>
      <w:lvlText w:val="%1."/>
      <w:lvlJc w:val="left"/>
      <w:pPr>
        <w:tabs>
          <w:tab w:val="num" w:pos="0"/>
        </w:tabs>
        <w:ind w:left="600" w:hanging="600"/>
      </w:pPr>
    </w:lvl>
    <w:lvl w:ilvl="1">
      <w:start w:val="1"/>
      <w:numFmt w:val="decimal"/>
      <w:lvlText w:val="%1.%2."/>
      <w:lvlJc w:val="left"/>
      <w:pPr>
        <w:tabs>
          <w:tab w:val="num" w:pos="0"/>
        </w:tabs>
        <w:ind w:left="1572" w:hanging="720"/>
      </w:pPr>
    </w:lvl>
    <w:lvl w:ilvl="2">
      <w:start w:val="1"/>
      <w:numFmt w:val="decimal"/>
      <w:lvlText w:val="%1.%2.%3."/>
      <w:lvlJc w:val="left"/>
      <w:pPr>
        <w:tabs>
          <w:tab w:val="num" w:pos="0"/>
        </w:tabs>
        <w:ind w:left="2424" w:hanging="720"/>
      </w:pPr>
    </w:lvl>
    <w:lvl w:ilvl="3">
      <w:start w:val="1"/>
      <w:numFmt w:val="decimal"/>
      <w:lvlText w:val="%1.%2.%3.%4."/>
      <w:lvlJc w:val="left"/>
      <w:pPr>
        <w:tabs>
          <w:tab w:val="num" w:pos="0"/>
        </w:tabs>
        <w:ind w:left="3636" w:hanging="1080"/>
      </w:pPr>
    </w:lvl>
    <w:lvl w:ilvl="4">
      <w:start w:val="1"/>
      <w:numFmt w:val="decimal"/>
      <w:lvlText w:val="%1.%2.%3.%4.%5."/>
      <w:lvlJc w:val="left"/>
      <w:pPr>
        <w:tabs>
          <w:tab w:val="num" w:pos="0"/>
        </w:tabs>
        <w:ind w:left="4488" w:hanging="1080"/>
      </w:pPr>
    </w:lvl>
    <w:lvl w:ilvl="5">
      <w:start w:val="1"/>
      <w:numFmt w:val="decimal"/>
      <w:lvlText w:val="%1.%2.%3.%4.%5.%6."/>
      <w:lvlJc w:val="left"/>
      <w:pPr>
        <w:tabs>
          <w:tab w:val="num" w:pos="0"/>
        </w:tabs>
        <w:ind w:left="5700" w:hanging="1440"/>
      </w:pPr>
    </w:lvl>
    <w:lvl w:ilvl="6">
      <w:start w:val="1"/>
      <w:numFmt w:val="decimal"/>
      <w:lvlText w:val="%1.%2.%3.%4.%5.%6.%7."/>
      <w:lvlJc w:val="left"/>
      <w:pPr>
        <w:tabs>
          <w:tab w:val="num" w:pos="0"/>
        </w:tabs>
        <w:ind w:left="6912" w:hanging="1800"/>
      </w:pPr>
    </w:lvl>
    <w:lvl w:ilvl="7">
      <w:start w:val="1"/>
      <w:numFmt w:val="decimal"/>
      <w:lvlText w:val="%1.%2.%3.%4.%5.%6.%7.%8."/>
      <w:lvlJc w:val="left"/>
      <w:pPr>
        <w:tabs>
          <w:tab w:val="num" w:pos="0"/>
        </w:tabs>
        <w:ind w:left="7764" w:hanging="1800"/>
      </w:pPr>
    </w:lvl>
    <w:lvl w:ilvl="8">
      <w:start w:val="1"/>
      <w:numFmt w:val="decimal"/>
      <w:lvlText w:val="%1.%2.%3.%4.%5.%6.%7.%8.%9."/>
      <w:lvlJc w:val="left"/>
      <w:pPr>
        <w:tabs>
          <w:tab w:val="num" w:pos="0"/>
        </w:tabs>
        <w:ind w:left="8976" w:hanging="2160"/>
      </w:pPr>
    </w:lvl>
  </w:abstractNum>
  <w:abstractNum w:abstractNumId="1"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FF2AC4"/>
    <w:multiLevelType w:val="hybridMultilevel"/>
    <w:tmpl w:val="AA2281D0"/>
    <w:lvl w:ilvl="0" w:tplc="8456436E">
      <w:start w:val="1"/>
      <w:numFmt w:val="bullet"/>
      <w:lvlText w:val=""/>
      <w:lvlJc w:val="left"/>
      <w:pPr>
        <w:ind w:left="2913" w:hanging="360"/>
      </w:pPr>
      <w:rPr>
        <w:rFonts w:ascii="Symbol" w:hAnsi="Symbol" w:hint="default"/>
      </w:rPr>
    </w:lvl>
    <w:lvl w:ilvl="1" w:tplc="04190003" w:tentative="1">
      <w:start w:val="1"/>
      <w:numFmt w:val="bullet"/>
      <w:lvlText w:val="o"/>
      <w:lvlJc w:val="left"/>
      <w:pPr>
        <w:ind w:left="3633" w:hanging="360"/>
      </w:pPr>
      <w:rPr>
        <w:rFonts w:ascii="Courier New" w:hAnsi="Courier New" w:cs="Courier New" w:hint="default"/>
      </w:rPr>
    </w:lvl>
    <w:lvl w:ilvl="2" w:tplc="04190005" w:tentative="1">
      <w:start w:val="1"/>
      <w:numFmt w:val="bullet"/>
      <w:lvlText w:val=""/>
      <w:lvlJc w:val="left"/>
      <w:pPr>
        <w:ind w:left="4353" w:hanging="360"/>
      </w:pPr>
      <w:rPr>
        <w:rFonts w:ascii="Wingdings" w:hAnsi="Wingdings" w:hint="default"/>
      </w:rPr>
    </w:lvl>
    <w:lvl w:ilvl="3" w:tplc="04190001" w:tentative="1">
      <w:start w:val="1"/>
      <w:numFmt w:val="bullet"/>
      <w:lvlText w:val=""/>
      <w:lvlJc w:val="left"/>
      <w:pPr>
        <w:ind w:left="5073" w:hanging="360"/>
      </w:pPr>
      <w:rPr>
        <w:rFonts w:ascii="Symbol" w:hAnsi="Symbol" w:hint="default"/>
      </w:rPr>
    </w:lvl>
    <w:lvl w:ilvl="4" w:tplc="04190003" w:tentative="1">
      <w:start w:val="1"/>
      <w:numFmt w:val="bullet"/>
      <w:lvlText w:val="o"/>
      <w:lvlJc w:val="left"/>
      <w:pPr>
        <w:ind w:left="5793" w:hanging="360"/>
      </w:pPr>
      <w:rPr>
        <w:rFonts w:ascii="Courier New" w:hAnsi="Courier New" w:cs="Courier New" w:hint="default"/>
      </w:rPr>
    </w:lvl>
    <w:lvl w:ilvl="5" w:tplc="04190005" w:tentative="1">
      <w:start w:val="1"/>
      <w:numFmt w:val="bullet"/>
      <w:lvlText w:val=""/>
      <w:lvlJc w:val="left"/>
      <w:pPr>
        <w:ind w:left="6513" w:hanging="360"/>
      </w:pPr>
      <w:rPr>
        <w:rFonts w:ascii="Wingdings" w:hAnsi="Wingdings" w:hint="default"/>
      </w:rPr>
    </w:lvl>
    <w:lvl w:ilvl="6" w:tplc="04190001" w:tentative="1">
      <w:start w:val="1"/>
      <w:numFmt w:val="bullet"/>
      <w:lvlText w:val=""/>
      <w:lvlJc w:val="left"/>
      <w:pPr>
        <w:ind w:left="7233" w:hanging="360"/>
      </w:pPr>
      <w:rPr>
        <w:rFonts w:ascii="Symbol" w:hAnsi="Symbol" w:hint="default"/>
      </w:rPr>
    </w:lvl>
    <w:lvl w:ilvl="7" w:tplc="04190003" w:tentative="1">
      <w:start w:val="1"/>
      <w:numFmt w:val="bullet"/>
      <w:lvlText w:val="o"/>
      <w:lvlJc w:val="left"/>
      <w:pPr>
        <w:ind w:left="7953" w:hanging="360"/>
      </w:pPr>
      <w:rPr>
        <w:rFonts w:ascii="Courier New" w:hAnsi="Courier New" w:cs="Courier New" w:hint="default"/>
      </w:rPr>
    </w:lvl>
    <w:lvl w:ilvl="8" w:tplc="04190005" w:tentative="1">
      <w:start w:val="1"/>
      <w:numFmt w:val="bullet"/>
      <w:lvlText w:val=""/>
      <w:lvlJc w:val="left"/>
      <w:pPr>
        <w:ind w:left="8673" w:hanging="360"/>
      </w:pPr>
      <w:rPr>
        <w:rFonts w:ascii="Wingdings" w:hAnsi="Wingdings" w:hint="default"/>
      </w:r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4831E6"/>
    <w:multiLevelType w:val="hybridMultilevel"/>
    <w:tmpl w:val="6D5613A0"/>
    <w:lvl w:ilvl="0" w:tplc="2D520F3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0F7A45"/>
    <w:multiLevelType w:val="hybridMultilevel"/>
    <w:tmpl w:val="E7AC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B7C59"/>
    <w:multiLevelType w:val="multilevel"/>
    <w:tmpl w:val="8408A4DA"/>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F16718"/>
    <w:multiLevelType w:val="multilevel"/>
    <w:tmpl w:val="5CCA3C9C"/>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001719"/>
    <w:multiLevelType w:val="hybridMultilevel"/>
    <w:tmpl w:val="C11E2B3A"/>
    <w:lvl w:ilvl="0" w:tplc="63A071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0" w15:restartNumberingAfterBreak="0">
    <w:nsid w:val="47611B1D"/>
    <w:multiLevelType w:val="hybridMultilevel"/>
    <w:tmpl w:val="C4EE6CF2"/>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15:restartNumberingAfterBreak="0">
    <w:nsid w:val="662443F3"/>
    <w:multiLevelType w:val="multilevel"/>
    <w:tmpl w:val="E57EC2E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284"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4"/>
  </w:num>
  <w:num w:numId="3">
    <w:abstractNumId w:val="27"/>
  </w:num>
  <w:num w:numId="4">
    <w:abstractNumId w:val="20"/>
  </w:num>
  <w:num w:numId="5">
    <w:abstractNumId w:val="14"/>
  </w:num>
  <w:num w:numId="6">
    <w:abstractNumId w:val="18"/>
  </w:num>
  <w:num w:numId="7">
    <w:abstractNumId w:val="3"/>
  </w:num>
  <w:num w:numId="8">
    <w:abstractNumId w:val="17"/>
  </w:num>
  <w:num w:numId="9">
    <w:abstractNumId w:val="2"/>
  </w:num>
  <w:num w:numId="10">
    <w:abstractNumId w:val="10"/>
  </w:num>
  <w:num w:numId="11">
    <w:abstractNumId w:val="12"/>
  </w:num>
  <w:num w:numId="12">
    <w:abstractNumId w:val="26"/>
  </w:num>
  <w:num w:numId="13">
    <w:abstractNumId w:val="21"/>
  </w:num>
  <w:num w:numId="14">
    <w:abstractNumId w:val="32"/>
  </w:num>
  <w:num w:numId="15">
    <w:abstractNumId w:val="23"/>
  </w:num>
  <w:num w:numId="16">
    <w:abstractNumId w:val="33"/>
  </w:num>
  <w:num w:numId="17">
    <w:abstractNumId w:val="22"/>
  </w:num>
  <w:num w:numId="18">
    <w:abstractNumId w:val="8"/>
  </w:num>
  <w:num w:numId="19">
    <w:abstractNumId w:val="9"/>
  </w:num>
  <w:num w:numId="20">
    <w:abstractNumId w:val="25"/>
  </w:num>
  <w:num w:numId="21">
    <w:abstractNumId w:val="31"/>
  </w:num>
  <w:num w:numId="22">
    <w:abstractNumId w:val="7"/>
  </w:num>
  <w:num w:numId="23">
    <w:abstractNumId w:val="1"/>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 w:numId="28">
    <w:abstractNumId w:val="24"/>
  </w:num>
  <w:num w:numId="29">
    <w:abstractNumId w:val="28"/>
  </w:num>
  <w:num w:numId="30">
    <w:abstractNumId w:val="15"/>
  </w:num>
  <w:num w:numId="31">
    <w:abstractNumId w:val="13"/>
  </w:num>
  <w:num w:numId="32">
    <w:abstractNumId w:val="19"/>
  </w:num>
  <w:num w:numId="33">
    <w:abstractNumId w:val="30"/>
  </w:num>
  <w:num w:numId="34">
    <w:abstractNumId w:val="6"/>
  </w:num>
  <w:num w:numId="35">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46CD"/>
    <w:rsid w:val="00004848"/>
    <w:rsid w:val="00004E1E"/>
    <w:rsid w:val="00005C0A"/>
    <w:rsid w:val="00006583"/>
    <w:rsid w:val="00006831"/>
    <w:rsid w:val="00006ECE"/>
    <w:rsid w:val="00006EF5"/>
    <w:rsid w:val="000072D8"/>
    <w:rsid w:val="000105EA"/>
    <w:rsid w:val="00010EFC"/>
    <w:rsid w:val="00011655"/>
    <w:rsid w:val="00012787"/>
    <w:rsid w:val="00012C55"/>
    <w:rsid w:val="00012D30"/>
    <w:rsid w:val="00014CA4"/>
    <w:rsid w:val="00015C59"/>
    <w:rsid w:val="000165C6"/>
    <w:rsid w:val="00017454"/>
    <w:rsid w:val="00020455"/>
    <w:rsid w:val="00020803"/>
    <w:rsid w:val="00021A63"/>
    <w:rsid w:val="00021F12"/>
    <w:rsid w:val="00023DFB"/>
    <w:rsid w:val="00024126"/>
    <w:rsid w:val="000241F7"/>
    <w:rsid w:val="00024AE5"/>
    <w:rsid w:val="000253DD"/>
    <w:rsid w:val="00026546"/>
    <w:rsid w:val="00027666"/>
    <w:rsid w:val="00027712"/>
    <w:rsid w:val="00027815"/>
    <w:rsid w:val="00027B97"/>
    <w:rsid w:val="0003040D"/>
    <w:rsid w:val="00030B72"/>
    <w:rsid w:val="00030EE3"/>
    <w:rsid w:val="00031040"/>
    <w:rsid w:val="000310B8"/>
    <w:rsid w:val="00032356"/>
    <w:rsid w:val="00032929"/>
    <w:rsid w:val="00032D68"/>
    <w:rsid w:val="0003309E"/>
    <w:rsid w:val="0003480D"/>
    <w:rsid w:val="00034EC4"/>
    <w:rsid w:val="00035DB0"/>
    <w:rsid w:val="00036AF1"/>
    <w:rsid w:val="00036B08"/>
    <w:rsid w:val="00036E34"/>
    <w:rsid w:val="00037458"/>
    <w:rsid w:val="0004042B"/>
    <w:rsid w:val="0004135F"/>
    <w:rsid w:val="00041B99"/>
    <w:rsid w:val="00042363"/>
    <w:rsid w:val="00042412"/>
    <w:rsid w:val="00042456"/>
    <w:rsid w:val="00043A8F"/>
    <w:rsid w:val="000441D9"/>
    <w:rsid w:val="00044453"/>
    <w:rsid w:val="0004500B"/>
    <w:rsid w:val="000458E4"/>
    <w:rsid w:val="00046306"/>
    <w:rsid w:val="00046A1E"/>
    <w:rsid w:val="000470CD"/>
    <w:rsid w:val="00047C7D"/>
    <w:rsid w:val="000501F2"/>
    <w:rsid w:val="0005067C"/>
    <w:rsid w:val="00050F3F"/>
    <w:rsid w:val="00051213"/>
    <w:rsid w:val="00051903"/>
    <w:rsid w:val="00053513"/>
    <w:rsid w:val="0005358C"/>
    <w:rsid w:val="00053B50"/>
    <w:rsid w:val="00053E39"/>
    <w:rsid w:val="00054577"/>
    <w:rsid w:val="000550E2"/>
    <w:rsid w:val="00056E72"/>
    <w:rsid w:val="00060324"/>
    <w:rsid w:val="0006132E"/>
    <w:rsid w:val="00061C32"/>
    <w:rsid w:val="000630F6"/>
    <w:rsid w:val="00064445"/>
    <w:rsid w:val="00064D5C"/>
    <w:rsid w:val="00064DD7"/>
    <w:rsid w:val="00064EE1"/>
    <w:rsid w:val="00065E44"/>
    <w:rsid w:val="00066116"/>
    <w:rsid w:val="000661C4"/>
    <w:rsid w:val="000673A8"/>
    <w:rsid w:val="000677B3"/>
    <w:rsid w:val="000707EB"/>
    <w:rsid w:val="00070883"/>
    <w:rsid w:val="00070E5D"/>
    <w:rsid w:val="000715AE"/>
    <w:rsid w:val="00072559"/>
    <w:rsid w:val="00072648"/>
    <w:rsid w:val="00072E53"/>
    <w:rsid w:val="00072F98"/>
    <w:rsid w:val="00073720"/>
    <w:rsid w:val="00073C23"/>
    <w:rsid w:val="00074C9D"/>
    <w:rsid w:val="00075088"/>
    <w:rsid w:val="0007689A"/>
    <w:rsid w:val="00077F7E"/>
    <w:rsid w:val="00077FFD"/>
    <w:rsid w:val="00080874"/>
    <w:rsid w:val="00080969"/>
    <w:rsid w:val="00080DEF"/>
    <w:rsid w:val="0008239E"/>
    <w:rsid w:val="000828C8"/>
    <w:rsid w:val="000829B0"/>
    <w:rsid w:val="00082B96"/>
    <w:rsid w:val="00082E32"/>
    <w:rsid w:val="0008301F"/>
    <w:rsid w:val="0008390B"/>
    <w:rsid w:val="000841D7"/>
    <w:rsid w:val="00084EE0"/>
    <w:rsid w:val="0008720F"/>
    <w:rsid w:val="000873EC"/>
    <w:rsid w:val="0008758C"/>
    <w:rsid w:val="00087D69"/>
    <w:rsid w:val="000900F2"/>
    <w:rsid w:val="00090271"/>
    <w:rsid w:val="00091313"/>
    <w:rsid w:val="00092554"/>
    <w:rsid w:val="00092838"/>
    <w:rsid w:val="00092FF4"/>
    <w:rsid w:val="00093144"/>
    <w:rsid w:val="0009394F"/>
    <w:rsid w:val="000939AB"/>
    <w:rsid w:val="00093B13"/>
    <w:rsid w:val="00094BC7"/>
    <w:rsid w:val="00095101"/>
    <w:rsid w:val="00096019"/>
    <w:rsid w:val="000961D2"/>
    <w:rsid w:val="00097FE2"/>
    <w:rsid w:val="000A04E5"/>
    <w:rsid w:val="000A13A4"/>
    <w:rsid w:val="000A14C7"/>
    <w:rsid w:val="000A19E1"/>
    <w:rsid w:val="000A1A06"/>
    <w:rsid w:val="000A4000"/>
    <w:rsid w:val="000A42C2"/>
    <w:rsid w:val="000A48B6"/>
    <w:rsid w:val="000A4A10"/>
    <w:rsid w:val="000A4BFF"/>
    <w:rsid w:val="000A4FCE"/>
    <w:rsid w:val="000A522C"/>
    <w:rsid w:val="000A5FDA"/>
    <w:rsid w:val="000A7E08"/>
    <w:rsid w:val="000B1004"/>
    <w:rsid w:val="000B1EB1"/>
    <w:rsid w:val="000B3394"/>
    <w:rsid w:val="000B3B89"/>
    <w:rsid w:val="000B4A55"/>
    <w:rsid w:val="000B4C37"/>
    <w:rsid w:val="000B56D9"/>
    <w:rsid w:val="000B6BF9"/>
    <w:rsid w:val="000B703F"/>
    <w:rsid w:val="000B72D3"/>
    <w:rsid w:val="000B755D"/>
    <w:rsid w:val="000C025E"/>
    <w:rsid w:val="000C059A"/>
    <w:rsid w:val="000C0D0C"/>
    <w:rsid w:val="000C1151"/>
    <w:rsid w:val="000C20AC"/>
    <w:rsid w:val="000C2422"/>
    <w:rsid w:val="000C3338"/>
    <w:rsid w:val="000C34CD"/>
    <w:rsid w:val="000C3760"/>
    <w:rsid w:val="000C4278"/>
    <w:rsid w:val="000C4B05"/>
    <w:rsid w:val="000C5DBA"/>
    <w:rsid w:val="000C688E"/>
    <w:rsid w:val="000C7115"/>
    <w:rsid w:val="000C7A0C"/>
    <w:rsid w:val="000D0456"/>
    <w:rsid w:val="000D0C88"/>
    <w:rsid w:val="000D2975"/>
    <w:rsid w:val="000D3332"/>
    <w:rsid w:val="000D3435"/>
    <w:rsid w:val="000D577A"/>
    <w:rsid w:val="000D6204"/>
    <w:rsid w:val="000D68DB"/>
    <w:rsid w:val="000D7B16"/>
    <w:rsid w:val="000E0272"/>
    <w:rsid w:val="000E0A56"/>
    <w:rsid w:val="000E1A6C"/>
    <w:rsid w:val="000E1C3E"/>
    <w:rsid w:val="000E1D03"/>
    <w:rsid w:val="000E25B4"/>
    <w:rsid w:val="000E5653"/>
    <w:rsid w:val="000E770F"/>
    <w:rsid w:val="000E7C6D"/>
    <w:rsid w:val="000F009E"/>
    <w:rsid w:val="000F0B5C"/>
    <w:rsid w:val="000F15F6"/>
    <w:rsid w:val="000F1EB3"/>
    <w:rsid w:val="000F2364"/>
    <w:rsid w:val="000F24C1"/>
    <w:rsid w:val="000F519D"/>
    <w:rsid w:val="000F51A1"/>
    <w:rsid w:val="000F7D6D"/>
    <w:rsid w:val="001003C9"/>
    <w:rsid w:val="00102E17"/>
    <w:rsid w:val="00102F02"/>
    <w:rsid w:val="00103342"/>
    <w:rsid w:val="00103367"/>
    <w:rsid w:val="00103ECE"/>
    <w:rsid w:val="001042E0"/>
    <w:rsid w:val="00104AB4"/>
    <w:rsid w:val="00104D44"/>
    <w:rsid w:val="00106E23"/>
    <w:rsid w:val="00107117"/>
    <w:rsid w:val="00110459"/>
    <w:rsid w:val="00111C75"/>
    <w:rsid w:val="00111CAB"/>
    <w:rsid w:val="001126DA"/>
    <w:rsid w:val="0011299D"/>
    <w:rsid w:val="00112E9F"/>
    <w:rsid w:val="00112EB2"/>
    <w:rsid w:val="00113900"/>
    <w:rsid w:val="00113961"/>
    <w:rsid w:val="00113EF3"/>
    <w:rsid w:val="001142CE"/>
    <w:rsid w:val="0011443E"/>
    <w:rsid w:val="0011470E"/>
    <w:rsid w:val="00114BB7"/>
    <w:rsid w:val="00114CA3"/>
    <w:rsid w:val="0011547B"/>
    <w:rsid w:val="00115771"/>
    <w:rsid w:val="00115E1A"/>
    <w:rsid w:val="001161DD"/>
    <w:rsid w:val="0011642B"/>
    <w:rsid w:val="001164C6"/>
    <w:rsid w:val="00116664"/>
    <w:rsid w:val="001174C2"/>
    <w:rsid w:val="00117693"/>
    <w:rsid w:val="00117BC0"/>
    <w:rsid w:val="00120A2E"/>
    <w:rsid w:val="00121BE5"/>
    <w:rsid w:val="001225E0"/>
    <w:rsid w:val="00122DAD"/>
    <w:rsid w:val="001230DA"/>
    <w:rsid w:val="00123DC5"/>
    <w:rsid w:val="00123F58"/>
    <w:rsid w:val="00124DA9"/>
    <w:rsid w:val="00125B50"/>
    <w:rsid w:val="00125D77"/>
    <w:rsid w:val="0012603D"/>
    <w:rsid w:val="00126C29"/>
    <w:rsid w:val="00126F0A"/>
    <w:rsid w:val="001307C7"/>
    <w:rsid w:val="0013082D"/>
    <w:rsid w:val="00130DA1"/>
    <w:rsid w:val="00130F68"/>
    <w:rsid w:val="001324D7"/>
    <w:rsid w:val="00132D90"/>
    <w:rsid w:val="00134256"/>
    <w:rsid w:val="00134EA9"/>
    <w:rsid w:val="00135063"/>
    <w:rsid w:val="00136141"/>
    <w:rsid w:val="0013637B"/>
    <w:rsid w:val="00140CCA"/>
    <w:rsid w:val="001411D5"/>
    <w:rsid w:val="00141C0F"/>
    <w:rsid w:val="00141C24"/>
    <w:rsid w:val="00142248"/>
    <w:rsid w:val="001427A0"/>
    <w:rsid w:val="001429CA"/>
    <w:rsid w:val="00143659"/>
    <w:rsid w:val="00143D2B"/>
    <w:rsid w:val="00145FC8"/>
    <w:rsid w:val="00146575"/>
    <w:rsid w:val="001469FA"/>
    <w:rsid w:val="00147278"/>
    <w:rsid w:val="00150908"/>
    <w:rsid w:val="00150E58"/>
    <w:rsid w:val="0015211A"/>
    <w:rsid w:val="001528EE"/>
    <w:rsid w:val="00152E78"/>
    <w:rsid w:val="00153709"/>
    <w:rsid w:val="0015490E"/>
    <w:rsid w:val="0015495D"/>
    <w:rsid w:val="00155708"/>
    <w:rsid w:val="00156482"/>
    <w:rsid w:val="001566B0"/>
    <w:rsid w:val="00157A62"/>
    <w:rsid w:val="00157ED5"/>
    <w:rsid w:val="00160168"/>
    <w:rsid w:val="001601CD"/>
    <w:rsid w:val="001603D9"/>
    <w:rsid w:val="0016088D"/>
    <w:rsid w:val="0016193C"/>
    <w:rsid w:val="00161ECA"/>
    <w:rsid w:val="00163B35"/>
    <w:rsid w:val="001649DE"/>
    <w:rsid w:val="00165830"/>
    <w:rsid w:val="001658D2"/>
    <w:rsid w:val="001668F6"/>
    <w:rsid w:val="00167434"/>
    <w:rsid w:val="00167B12"/>
    <w:rsid w:val="00167C01"/>
    <w:rsid w:val="00170233"/>
    <w:rsid w:val="0017117F"/>
    <w:rsid w:val="001712EA"/>
    <w:rsid w:val="00171451"/>
    <w:rsid w:val="00173B42"/>
    <w:rsid w:val="0017546A"/>
    <w:rsid w:val="00175A50"/>
    <w:rsid w:val="001778CD"/>
    <w:rsid w:val="00177DB7"/>
    <w:rsid w:val="00177E58"/>
    <w:rsid w:val="00180838"/>
    <w:rsid w:val="001816A3"/>
    <w:rsid w:val="0018176C"/>
    <w:rsid w:val="00182498"/>
    <w:rsid w:val="00182536"/>
    <w:rsid w:val="00183456"/>
    <w:rsid w:val="00183A57"/>
    <w:rsid w:val="00183F64"/>
    <w:rsid w:val="0018433B"/>
    <w:rsid w:val="001843D2"/>
    <w:rsid w:val="00185187"/>
    <w:rsid w:val="00185250"/>
    <w:rsid w:val="00186B72"/>
    <w:rsid w:val="00190115"/>
    <w:rsid w:val="00190DEB"/>
    <w:rsid w:val="00191200"/>
    <w:rsid w:val="00191916"/>
    <w:rsid w:val="00192291"/>
    <w:rsid w:val="00192698"/>
    <w:rsid w:val="00193D17"/>
    <w:rsid w:val="001943B0"/>
    <w:rsid w:val="00194779"/>
    <w:rsid w:val="00196742"/>
    <w:rsid w:val="00196C85"/>
    <w:rsid w:val="001971DD"/>
    <w:rsid w:val="0019744C"/>
    <w:rsid w:val="00197D2C"/>
    <w:rsid w:val="001A0236"/>
    <w:rsid w:val="001A1179"/>
    <w:rsid w:val="001A11D3"/>
    <w:rsid w:val="001A1245"/>
    <w:rsid w:val="001A29D6"/>
    <w:rsid w:val="001A3B11"/>
    <w:rsid w:val="001A456A"/>
    <w:rsid w:val="001A4CA5"/>
    <w:rsid w:val="001A5579"/>
    <w:rsid w:val="001A571B"/>
    <w:rsid w:val="001A7726"/>
    <w:rsid w:val="001A7A54"/>
    <w:rsid w:val="001B1422"/>
    <w:rsid w:val="001B153D"/>
    <w:rsid w:val="001B17A4"/>
    <w:rsid w:val="001B27A9"/>
    <w:rsid w:val="001B2E6F"/>
    <w:rsid w:val="001B32CB"/>
    <w:rsid w:val="001B380E"/>
    <w:rsid w:val="001B3E30"/>
    <w:rsid w:val="001B3F82"/>
    <w:rsid w:val="001B528E"/>
    <w:rsid w:val="001B5513"/>
    <w:rsid w:val="001B6A45"/>
    <w:rsid w:val="001B7260"/>
    <w:rsid w:val="001C01C7"/>
    <w:rsid w:val="001C0994"/>
    <w:rsid w:val="001C0B4C"/>
    <w:rsid w:val="001C15B7"/>
    <w:rsid w:val="001C22D9"/>
    <w:rsid w:val="001C2B43"/>
    <w:rsid w:val="001C3655"/>
    <w:rsid w:val="001C485B"/>
    <w:rsid w:val="001C4F2E"/>
    <w:rsid w:val="001C4FB3"/>
    <w:rsid w:val="001C5940"/>
    <w:rsid w:val="001C6422"/>
    <w:rsid w:val="001C6E44"/>
    <w:rsid w:val="001C7CC5"/>
    <w:rsid w:val="001C7FA8"/>
    <w:rsid w:val="001D0197"/>
    <w:rsid w:val="001D054B"/>
    <w:rsid w:val="001D0882"/>
    <w:rsid w:val="001D0A46"/>
    <w:rsid w:val="001D1B6C"/>
    <w:rsid w:val="001D2165"/>
    <w:rsid w:val="001D2676"/>
    <w:rsid w:val="001D336D"/>
    <w:rsid w:val="001D3599"/>
    <w:rsid w:val="001D49EC"/>
    <w:rsid w:val="001D5C5B"/>
    <w:rsid w:val="001D648F"/>
    <w:rsid w:val="001D69A0"/>
    <w:rsid w:val="001D7376"/>
    <w:rsid w:val="001D7988"/>
    <w:rsid w:val="001E12C9"/>
    <w:rsid w:val="001E1A08"/>
    <w:rsid w:val="001E342F"/>
    <w:rsid w:val="001E3B18"/>
    <w:rsid w:val="001E6964"/>
    <w:rsid w:val="001E7235"/>
    <w:rsid w:val="001E7BB1"/>
    <w:rsid w:val="001F06FB"/>
    <w:rsid w:val="001F0CD1"/>
    <w:rsid w:val="001F1472"/>
    <w:rsid w:val="001F2A17"/>
    <w:rsid w:val="001F2BB8"/>
    <w:rsid w:val="001F33DB"/>
    <w:rsid w:val="001F34B3"/>
    <w:rsid w:val="001F37ED"/>
    <w:rsid w:val="001F3D74"/>
    <w:rsid w:val="001F52ED"/>
    <w:rsid w:val="001F6691"/>
    <w:rsid w:val="001F7F23"/>
    <w:rsid w:val="00200720"/>
    <w:rsid w:val="002011E2"/>
    <w:rsid w:val="00201517"/>
    <w:rsid w:val="0020163F"/>
    <w:rsid w:val="00201880"/>
    <w:rsid w:val="002019A1"/>
    <w:rsid w:val="00201B4C"/>
    <w:rsid w:val="00203128"/>
    <w:rsid w:val="002035BB"/>
    <w:rsid w:val="00203979"/>
    <w:rsid w:val="002039E0"/>
    <w:rsid w:val="00203CAC"/>
    <w:rsid w:val="00204C48"/>
    <w:rsid w:val="00205257"/>
    <w:rsid w:val="0020536F"/>
    <w:rsid w:val="0020547E"/>
    <w:rsid w:val="00205938"/>
    <w:rsid w:val="0020677A"/>
    <w:rsid w:val="00206BA0"/>
    <w:rsid w:val="00206C3A"/>
    <w:rsid w:val="00206E05"/>
    <w:rsid w:val="00210893"/>
    <w:rsid w:val="00210BEF"/>
    <w:rsid w:val="002110BA"/>
    <w:rsid w:val="00211A7C"/>
    <w:rsid w:val="002120ED"/>
    <w:rsid w:val="00213727"/>
    <w:rsid w:val="00213879"/>
    <w:rsid w:val="00213892"/>
    <w:rsid w:val="00213BD9"/>
    <w:rsid w:val="00215159"/>
    <w:rsid w:val="002167E4"/>
    <w:rsid w:val="002167F0"/>
    <w:rsid w:val="00217171"/>
    <w:rsid w:val="002171F8"/>
    <w:rsid w:val="00217C1A"/>
    <w:rsid w:val="00217CE5"/>
    <w:rsid w:val="00217CFB"/>
    <w:rsid w:val="00220127"/>
    <w:rsid w:val="00220A3B"/>
    <w:rsid w:val="00220ADF"/>
    <w:rsid w:val="0022107C"/>
    <w:rsid w:val="002219CB"/>
    <w:rsid w:val="00221F81"/>
    <w:rsid w:val="0022252C"/>
    <w:rsid w:val="00223FFC"/>
    <w:rsid w:val="0022450E"/>
    <w:rsid w:val="002248B2"/>
    <w:rsid w:val="00224C66"/>
    <w:rsid w:val="002250D1"/>
    <w:rsid w:val="00225498"/>
    <w:rsid w:val="0022574E"/>
    <w:rsid w:val="00225CBF"/>
    <w:rsid w:val="00225D07"/>
    <w:rsid w:val="00226447"/>
    <w:rsid w:val="00226708"/>
    <w:rsid w:val="002270AE"/>
    <w:rsid w:val="00227BF5"/>
    <w:rsid w:val="00230EDD"/>
    <w:rsid w:val="0023200B"/>
    <w:rsid w:val="0023284A"/>
    <w:rsid w:val="00232DC7"/>
    <w:rsid w:val="002340D0"/>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28DA"/>
    <w:rsid w:val="00243A08"/>
    <w:rsid w:val="0024452C"/>
    <w:rsid w:val="002447C6"/>
    <w:rsid w:val="00244BA2"/>
    <w:rsid w:val="00244D0B"/>
    <w:rsid w:val="00244E9C"/>
    <w:rsid w:val="00245167"/>
    <w:rsid w:val="00245F00"/>
    <w:rsid w:val="00246ABD"/>
    <w:rsid w:val="00246AE7"/>
    <w:rsid w:val="002473F5"/>
    <w:rsid w:val="002478C7"/>
    <w:rsid w:val="0025073E"/>
    <w:rsid w:val="0025086B"/>
    <w:rsid w:val="00251BBA"/>
    <w:rsid w:val="00251F45"/>
    <w:rsid w:val="00252238"/>
    <w:rsid w:val="002522FE"/>
    <w:rsid w:val="002523C4"/>
    <w:rsid w:val="002527E5"/>
    <w:rsid w:val="00254121"/>
    <w:rsid w:val="00254BF3"/>
    <w:rsid w:val="00255DB8"/>
    <w:rsid w:val="00256009"/>
    <w:rsid w:val="00256CBA"/>
    <w:rsid w:val="0026028C"/>
    <w:rsid w:val="00260E05"/>
    <w:rsid w:val="00261062"/>
    <w:rsid w:val="002610D2"/>
    <w:rsid w:val="002616D6"/>
    <w:rsid w:val="00261AE6"/>
    <w:rsid w:val="00261F96"/>
    <w:rsid w:val="002622BE"/>
    <w:rsid w:val="00264436"/>
    <w:rsid w:val="002649E0"/>
    <w:rsid w:val="00265369"/>
    <w:rsid w:val="0026574A"/>
    <w:rsid w:val="0026620D"/>
    <w:rsid w:val="002663E9"/>
    <w:rsid w:val="00266B9F"/>
    <w:rsid w:val="00267028"/>
    <w:rsid w:val="00267832"/>
    <w:rsid w:val="00267A3A"/>
    <w:rsid w:val="00270B43"/>
    <w:rsid w:val="00270BF4"/>
    <w:rsid w:val="00270E71"/>
    <w:rsid w:val="002719E2"/>
    <w:rsid w:val="002720FF"/>
    <w:rsid w:val="00272B1D"/>
    <w:rsid w:val="00273EA7"/>
    <w:rsid w:val="00273EC2"/>
    <w:rsid w:val="00274BB1"/>
    <w:rsid w:val="00274E65"/>
    <w:rsid w:val="002750F1"/>
    <w:rsid w:val="00275CA0"/>
    <w:rsid w:val="00276293"/>
    <w:rsid w:val="00276C36"/>
    <w:rsid w:val="00276FD5"/>
    <w:rsid w:val="002779EB"/>
    <w:rsid w:val="00277E18"/>
    <w:rsid w:val="00277F50"/>
    <w:rsid w:val="0028064E"/>
    <w:rsid w:val="00281A56"/>
    <w:rsid w:val="00281B97"/>
    <w:rsid w:val="00281F38"/>
    <w:rsid w:val="0028214D"/>
    <w:rsid w:val="0028238B"/>
    <w:rsid w:val="002823F7"/>
    <w:rsid w:val="00282BD0"/>
    <w:rsid w:val="002834FA"/>
    <w:rsid w:val="002835E1"/>
    <w:rsid w:val="00283750"/>
    <w:rsid w:val="002840A0"/>
    <w:rsid w:val="00284C76"/>
    <w:rsid w:val="00285F6C"/>
    <w:rsid w:val="00286FBD"/>
    <w:rsid w:val="00287642"/>
    <w:rsid w:val="00287967"/>
    <w:rsid w:val="00287BFD"/>
    <w:rsid w:val="0029096D"/>
    <w:rsid w:val="00291DDF"/>
    <w:rsid w:val="002927ED"/>
    <w:rsid w:val="00292C77"/>
    <w:rsid w:val="0029417E"/>
    <w:rsid w:val="00294BC8"/>
    <w:rsid w:val="0029506C"/>
    <w:rsid w:val="002952DB"/>
    <w:rsid w:val="0029616B"/>
    <w:rsid w:val="00296484"/>
    <w:rsid w:val="00297312"/>
    <w:rsid w:val="00297A51"/>
    <w:rsid w:val="002A02A5"/>
    <w:rsid w:val="002A0488"/>
    <w:rsid w:val="002A05F0"/>
    <w:rsid w:val="002A0A7A"/>
    <w:rsid w:val="002A0E98"/>
    <w:rsid w:val="002A118D"/>
    <w:rsid w:val="002A1E81"/>
    <w:rsid w:val="002A27C9"/>
    <w:rsid w:val="002A3BA8"/>
    <w:rsid w:val="002A54A1"/>
    <w:rsid w:val="002A63C3"/>
    <w:rsid w:val="002A6BEB"/>
    <w:rsid w:val="002B025A"/>
    <w:rsid w:val="002B089C"/>
    <w:rsid w:val="002B125D"/>
    <w:rsid w:val="002B12ED"/>
    <w:rsid w:val="002B2250"/>
    <w:rsid w:val="002B26AF"/>
    <w:rsid w:val="002B39D2"/>
    <w:rsid w:val="002B3EFE"/>
    <w:rsid w:val="002B4802"/>
    <w:rsid w:val="002B5449"/>
    <w:rsid w:val="002B5613"/>
    <w:rsid w:val="002B63A6"/>
    <w:rsid w:val="002B66EA"/>
    <w:rsid w:val="002B7627"/>
    <w:rsid w:val="002B79F2"/>
    <w:rsid w:val="002B7C1C"/>
    <w:rsid w:val="002C006E"/>
    <w:rsid w:val="002C0411"/>
    <w:rsid w:val="002C0475"/>
    <w:rsid w:val="002C069D"/>
    <w:rsid w:val="002C099E"/>
    <w:rsid w:val="002C0C38"/>
    <w:rsid w:val="002C1AAB"/>
    <w:rsid w:val="002C2995"/>
    <w:rsid w:val="002C2BE2"/>
    <w:rsid w:val="002C2BF8"/>
    <w:rsid w:val="002C3B45"/>
    <w:rsid w:val="002C452D"/>
    <w:rsid w:val="002C472C"/>
    <w:rsid w:val="002C4A7A"/>
    <w:rsid w:val="002C4C23"/>
    <w:rsid w:val="002C5AB5"/>
    <w:rsid w:val="002C5CFA"/>
    <w:rsid w:val="002C6A10"/>
    <w:rsid w:val="002C6D5F"/>
    <w:rsid w:val="002D0DEE"/>
    <w:rsid w:val="002D1820"/>
    <w:rsid w:val="002D1FE5"/>
    <w:rsid w:val="002D275D"/>
    <w:rsid w:val="002D2DB1"/>
    <w:rsid w:val="002D35C4"/>
    <w:rsid w:val="002D3CB5"/>
    <w:rsid w:val="002D3FF1"/>
    <w:rsid w:val="002D540E"/>
    <w:rsid w:val="002D686F"/>
    <w:rsid w:val="002D68B0"/>
    <w:rsid w:val="002D7348"/>
    <w:rsid w:val="002D7847"/>
    <w:rsid w:val="002D7BCE"/>
    <w:rsid w:val="002E03E5"/>
    <w:rsid w:val="002E0762"/>
    <w:rsid w:val="002E0C4C"/>
    <w:rsid w:val="002E110A"/>
    <w:rsid w:val="002E2476"/>
    <w:rsid w:val="002E2622"/>
    <w:rsid w:val="002E3CAD"/>
    <w:rsid w:val="002E3F6B"/>
    <w:rsid w:val="002E567F"/>
    <w:rsid w:val="002E6262"/>
    <w:rsid w:val="002E654F"/>
    <w:rsid w:val="002E6C33"/>
    <w:rsid w:val="002E6EB3"/>
    <w:rsid w:val="002E7716"/>
    <w:rsid w:val="002E77B8"/>
    <w:rsid w:val="002E79DD"/>
    <w:rsid w:val="002F0460"/>
    <w:rsid w:val="002F1267"/>
    <w:rsid w:val="002F1B76"/>
    <w:rsid w:val="002F1C52"/>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C67"/>
    <w:rsid w:val="00302F85"/>
    <w:rsid w:val="003037C5"/>
    <w:rsid w:val="00303FAC"/>
    <w:rsid w:val="0030469B"/>
    <w:rsid w:val="00304B45"/>
    <w:rsid w:val="00304BBC"/>
    <w:rsid w:val="00305B8F"/>
    <w:rsid w:val="00305BE8"/>
    <w:rsid w:val="00305DBC"/>
    <w:rsid w:val="003062D7"/>
    <w:rsid w:val="0030699E"/>
    <w:rsid w:val="00306FA7"/>
    <w:rsid w:val="00307307"/>
    <w:rsid w:val="00307D6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6ED2"/>
    <w:rsid w:val="00327B26"/>
    <w:rsid w:val="00327CE2"/>
    <w:rsid w:val="00330793"/>
    <w:rsid w:val="0033082C"/>
    <w:rsid w:val="00332AD8"/>
    <w:rsid w:val="00332B64"/>
    <w:rsid w:val="0033473E"/>
    <w:rsid w:val="003354D5"/>
    <w:rsid w:val="00335659"/>
    <w:rsid w:val="00335C08"/>
    <w:rsid w:val="00336199"/>
    <w:rsid w:val="00336503"/>
    <w:rsid w:val="003365AC"/>
    <w:rsid w:val="00337487"/>
    <w:rsid w:val="00337B0F"/>
    <w:rsid w:val="00337D35"/>
    <w:rsid w:val="00340AAD"/>
    <w:rsid w:val="00340B63"/>
    <w:rsid w:val="0034108D"/>
    <w:rsid w:val="00341755"/>
    <w:rsid w:val="00341CB6"/>
    <w:rsid w:val="003421DD"/>
    <w:rsid w:val="0034267D"/>
    <w:rsid w:val="003434E9"/>
    <w:rsid w:val="0034392C"/>
    <w:rsid w:val="00343D5A"/>
    <w:rsid w:val="00345454"/>
    <w:rsid w:val="00345782"/>
    <w:rsid w:val="00345EAE"/>
    <w:rsid w:val="0034636B"/>
    <w:rsid w:val="003465ED"/>
    <w:rsid w:val="00346E8D"/>
    <w:rsid w:val="003475DA"/>
    <w:rsid w:val="0034760D"/>
    <w:rsid w:val="003509E3"/>
    <w:rsid w:val="003512CC"/>
    <w:rsid w:val="00351809"/>
    <w:rsid w:val="00351ADD"/>
    <w:rsid w:val="003522EA"/>
    <w:rsid w:val="003534CF"/>
    <w:rsid w:val="003536A2"/>
    <w:rsid w:val="00354C7B"/>
    <w:rsid w:val="00356DCA"/>
    <w:rsid w:val="00356FD9"/>
    <w:rsid w:val="00357196"/>
    <w:rsid w:val="00357342"/>
    <w:rsid w:val="00357401"/>
    <w:rsid w:val="003577B9"/>
    <w:rsid w:val="00363625"/>
    <w:rsid w:val="00363937"/>
    <w:rsid w:val="003639C8"/>
    <w:rsid w:val="00364A73"/>
    <w:rsid w:val="0036590C"/>
    <w:rsid w:val="00365AF4"/>
    <w:rsid w:val="0036697A"/>
    <w:rsid w:val="00367224"/>
    <w:rsid w:val="00367599"/>
    <w:rsid w:val="0037001C"/>
    <w:rsid w:val="00370439"/>
    <w:rsid w:val="00370468"/>
    <w:rsid w:val="00370A3E"/>
    <w:rsid w:val="00372075"/>
    <w:rsid w:val="003720D1"/>
    <w:rsid w:val="00372FA1"/>
    <w:rsid w:val="0037336D"/>
    <w:rsid w:val="0037357E"/>
    <w:rsid w:val="00373ADD"/>
    <w:rsid w:val="00374221"/>
    <w:rsid w:val="00374D0B"/>
    <w:rsid w:val="003750D6"/>
    <w:rsid w:val="00375C3D"/>
    <w:rsid w:val="00375D52"/>
    <w:rsid w:val="003766DF"/>
    <w:rsid w:val="00376930"/>
    <w:rsid w:val="003809B2"/>
    <w:rsid w:val="00381031"/>
    <w:rsid w:val="003810D0"/>
    <w:rsid w:val="0038217F"/>
    <w:rsid w:val="00382325"/>
    <w:rsid w:val="00382732"/>
    <w:rsid w:val="00382819"/>
    <w:rsid w:val="00382B76"/>
    <w:rsid w:val="00383E95"/>
    <w:rsid w:val="003844EE"/>
    <w:rsid w:val="0038458C"/>
    <w:rsid w:val="0038558D"/>
    <w:rsid w:val="00385673"/>
    <w:rsid w:val="00385EDB"/>
    <w:rsid w:val="003862DC"/>
    <w:rsid w:val="00386A5A"/>
    <w:rsid w:val="00386A89"/>
    <w:rsid w:val="00390496"/>
    <w:rsid w:val="003909C8"/>
    <w:rsid w:val="00391429"/>
    <w:rsid w:val="00392171"/>
    <w:rsid w:val="0039329B"/>
    <w:rsid w:val="00394232"/>
    <w:rsid w:val="00394659"/>
    <w:rsid w:val="00394D4B"/>
    <w:rsid w:val="0039731B"/>
    <w:rsid w:val="003977BB"/>
    <w:rsid w:val="003978D9"/>
    <w:rsid w:val="003A0C8F"/>
    <w:rsid w:val="003A12E2"/>
    <w:rsid w:val="003A168A"/>
    <w:rsid w:val="003A1BAB"/>
    <w:rsid w:val="003A409B"/>
    <w:rsid w:val="003A4D80"/>
    <w:rsid w:val="003A6009"/>
    <w:rsid w:val="003A7101"/>
    <w:rsid w:val="003B0569"/>
    <w:rsid w:val="003B1534"/>
    <w:rsid w:val="003B1D65"/>
    <w:rsid w:val="003B2A2D"/>
    <w:rsid w:val="003B376E"/>
    <w:rsid w:val="003B55C2"/>
    <w:rsid w:val="003B5F7D"/>
    <w:rsid w:val="003B74B1"/>
    <w:rsid w:val="003C11AC"/>
    <w:rsid w:val="003C2A7F"/>
    <w:rsid w:val="003C31F7"/>
    <w:rsid w:val="003C3236"/>
    <w:rsid w:val="003C373E"/>
    <w:rsid w:val="003C40B3"/>
    <w:rsid w:val="003C434E"/>
    <w:rsid w:val="003C44DE"/>
    <w:rsid w:val="003C49C7"/>
    <w:rsid w:val="003C4CA5"/>
    <w:rsid w:val="003C5191"/>
    <w:rsid w:val="003C590E"/>
    <w:rsid w:val="003C592A"/>
    <w:rsid w:val="003C69DD"/>
    <w:rsid w:val="003C7695"/>
    <w:rsid w:val="003C7F46"/>
    <w:rsid w:val="003D0E3C"/>
    <w:rsid w:val="003D1A45"/>
    <w:rsid w:val="003D2C87"/>
    <w:rsid w:val="003D3566"/>
    <w:rsid w:val="003D3D2B"/>
    <w:rsid w:val="003D4254"/>
    <w:rsid w:val="003D4BC3"/>
    <w:rsid w:val="003D5FA0"/>
    <w:rsid w:val="003D747C"/>
    <w:rsid w:val="003D7FBC"/>
    <w:rsid w:val="003E27F2"/>
    <w:rsid w:val="003E2E14"/>
    <w:rsid w:val="003E3119"/>
    <w:rsid w:val="003E3C7F"/>
    <w:rsid w:val="003E4143"/>
    <w:rsid w:val="003E6AEE"/>
    <w:rsid w:val="003E742B"/>
    <w:rsid w:val="003E75D0"/>
    <w:rsid w:val="003E7F5E"/>
    <w:rsid w:val="003F04B8"/>
    <w:rsid w:val="003F197B"/>
    <w:rsid w:val="003F24E9"/>
    <w:rsid w:val="003F2510"/>
    <w:rsid w:val="003F25D8"/>
    <w:rsid w:val="003F2D81"/>
    <w:rsid w:val="003F35D6"/>
    <w:rsid w:val="003F379B"/>
    <w:rsid w:val="003F4D17"/>
    <w:rsid w:val="003F4F7D"/>
    <w:rsid w:val="003F51F5"/>
    <w:rsid w:val="003F5F8B"/>
    <w:rsid w:val="003F5FD0"/>
    <w:rsid w:val="003F6067"/>
    <w:rsid w:val="003F75CC"/>
    <w:rsid w:val="003F76FD"/>
    <w:rsid w:val="003F787D"/>
    <w:rsid w:val="003F7A52"/>
    <w:rsid w:val="004007AF"/>
    <w:rsid w:val="00400FA0"/>
    <w:rsid w:val="00401906"/>
    <w:rsid w:val="00401B67"/>
    <w:rsid w:val="00401E4C"/>
    <w:rsid w:val="004023CB"/>
    <w:rsid w:val="00402D98"/>
    <w:rsid w:val="00404D26"/>
    <w:rsid w:val="00406057"/>
    <w:rsid w:val="004109E1"/>
    <w:rsid w:val="00411604"/>
    <w:rsid w:val="00411CC1"/>
    <w:rsid w:val="00412CF1"/>
    <w:rsid w:val="004152DC"/>
    <w:rsid w:val="004152E0"/>
    <w:rsid w:val="00416762"/>
    <w:rsid w:val="004168C0"/>
    <w:rsid w:val="00416F2D"/>
    <w:rsid w:val="00417122"/>
    <w:rsid w:val="0042015E"/>
    <w:rsid w:val="004208AB"/>
    <w:rsid w:val="004210E4"/>
    <w:rsid w:val="004219D2"/>
    <w:rsid w:val="00422086"/>
    <w:rsid w:val="00422100"/>
    <w:rsid w:val="00423015"/>
    <w:rsid w:val="00423219"/>
    <w:rsid w:val="0042334D"/>
    <w:rsid w:val="004236EF"/>
    <w:rsid w:val="0042435E"/>
    <w:rsid w:val="00424627"/>
    <w:rsid w:val="004246A1"/>
    <w:rsid w:val="00427A11"/>
    <w:rsid w:val="004310B1"/>
    <w:rsid w:val="004315F7"/>
    <w:rsid w:val="0043217C"/>
    <w:rsid w:val="0043223D"/>
    <w:rsid w:val="00433CB0"/>
    <w:rsid w:val="004355BF"/>
    <w:rsid w:val="004361A6"/>
    <w:rsid w:val="00436256"/>
    <w:rsid w:val="00437607"/>
    <w:rsid w:val="00437CD2"/>
    <w:rsid w:val="004401A6"/>
    <w:rsid w:val="00440876"/>
    <w:rsid w:val="00440D2F"/>
    <w:rsid w:val="00440E5B"/>
    <w:rsid w:val="00441E21"/>
    <w:rsid w:val="004429B3"/>
    <w:rsid w:val="00443248"/>
    <w:rsid w:val="004435E2"/>
    <w:rsid w:val="004455B2"/>
    <w:rsid w:val="00445C35"/>
    <w:rsid w:val="004473FF"/>
    <w:rsid w:val="00447CBA"/>
    <w:rsid w:val="00447D95"/>
    <w:rsid w:val="00450DB2"/>
    <w:rsid w:val="00450E98"/>
    <w:rsid w:val="0045183C"/>
    <w:rsid w:val="00452B83"/>
    <w:rsid w:val="00452FD4"/>
    <w:rsid w:val="004532E5"/>
    <w:rsid w:val="00453699"/>
    <w:rsid w:val="00454D7C"/>
    <w:rsid w:val="00455466"/>
    <w:rsid w:val="004557D1"/>
    <w:rsid w:val="00455AB3"/>
    <w:rsid w:val="0045677D"/>
    <w:rsid w:val="00456916"/>
    <w:rsid w:val="00456ADD"/>
    <w:rsid w:val="00456BCB"/>
    <w:rsid w:val="004577A1"/>
    <w:rsid w:val="00457AB8"/>
    <w:rsid w:val="00457E5C"/>
    <w:rsid w:val="00460BC3"/>
    <w:rsid w:val="00460D34"/>
    <w:rsid w:val="00461964"/>
    <w:rsid w:val="00463DFD"/>
    <w:rsid w:val="00464BA0"/>
    <w:rsid w:val="00464E66"/>
    <w:rsid w:val="0046620A"/>
    <w:rsid w:val="00466952"/>
    <w:rsid w:val="0046725E"/>
    <w:rsid w:val="0046783C"/>
    <w:rsid w:val="004679F0"/>
    <w:rsid w:val="004709DA"/>
    <w:rsid w:val="0047182A"/>
    <w:rsid w:val="00471D80"/>
    <w:rsid w:val="004721DA"/>
    <w:rsid w:val="004725EC"/>
    <w:rsid w:val="0047281E"/>
    <w:rsid w:val="00472965"/>
    <w:rsid w:val="00473049"/>
    <w:rsid w:val="004733A6"/>
    <w:rsid w:val="00473628"/>
    <w:rsid w:val="00475AA1"/>
    <w:rsid w:val="00475C0E"/>
    <w:rsid w:val="00475C6C"/>
    <w:rsid w:val="00476412"/>
    <w:rsid w:val="00476F9F"/>
    <w:rsid w:val="004770C0"/>
    <w:rsid w:val="004770CD"/>
    <w:rsid w:val="00477FD5"/>
    <w:rsid w:val="0048035D"/>
    <w:rsid w:val="004807A0"/>
    <w:rsid w:val="004807CA"/>
    <w:rsid w:val="00480936"/>
    <w:rsid w:val="00482BCA"/>
    <w:rsid w:val="00483DBD"/>
    <w:rsid w:val="00484022"/>
    <w:rsid w:val="004845B3"/>
    <w:rsid w:val="004849F5"/>
    <w:rsid w:val="004860E9"/>
    <w:rsid w:val="004863F3"/>
    <w:rsid w:val="004869D5"/>
    <w:rsid w:val="00486C4B"/>
    <w:rsid w:val="0048794A"/>
    <w:rsid w:val="00487AC0"/>
    <w:rsid w:val="00487D9D"/>
    <w:rsid w:val="00490A1E"/>
    <w:rsid w:val="00490E1C"/>
    <w:rsid w:val="004915D9"/>
    <w:rsid w:val="00491D16"/>
    <w:rsid w:val="004922C0"/>
    <w:rsid w:val="004923EB"/>
    <w:rsid w:val="004926FF"/>
    <w:rsid w:val="00493944"/>
    <w:rsid w:val="00493D2C"/>
    <w:rsid w:val="00494CA0"/>
    <w:rsid w:val="00495071"/>
    <w:rsid w:val="004952F8"/>
    <w:rsid w:val="00495CF7"/>
    <w:rsid w:val="004960A5"/>
    <w:rsid w:val="004969AC"/>
    <w:rsid w:val="00497B4E"/>
    <w:rsid w:val="00497B67"/>
    <w:rsid w:val="00497E2C"/>
    <w:rsid w:val="004A04B6"/>
    <w:rsid w:val="004A0A2E"/>
    <w:rsid w:val="004A125C"/>
    <w:rsid w:val="004A16C7"/>
    <w:rsid w:val="004A21F3"/>
    <w:rsid w:val="004A3743"/>
    <w:rsid w:val="004A495F"/>
    <w:rsid w:val="004A4A40"/>
    <w:rsid w:val="004A5002"/>
    <w:rsid w:val="004A56EA"/>
    <w:rsid w:val="004A5DB5"/>
    <w:rsid w:val="004A610B"/>
    <w:rsid w:val="004A6762"/>
    <w:rsid w:val="004A6864"/>
    <w:rsid w:val="004A6B66"/>
    <w:rsid w:val="004A6C0C"/>
    <w:rsid w:val="004A79EA"/>
    <w:rsid w:val="004B090F"/>
    <w:rsid w:val="004B17CB"/>
    <w:rsid w:val="004B1BA1"/>
    <w:rsid w:val="004B278C"/>
    <w:rsid w:val="004B2AD6"/>
    <w:rsid w:val="004B3170"/>
    <w:rsid w:val="004B34FC"/>
    <w:rsid w:val="004B35D7"/>
    <w:rsid w:val="004B3DA0"/>
    <w:rsid w:val="004B4767"/>
    <w:rsid w:val="004B48F3"/>
    <w:rsid w:val="004B5246"/>
    <w:rsid w:val="004B599F"/>
    <w:rsid w:val="004B7F5F"/>
    <w:rsid w:val="004C04D4"/>
    <w:rsid w:val="004C1EE8"/>
    <w:rsid w:val="004C1F84"/>
    <w:rsid w:val="004C2F69"/>
    <w:rsid w:val="004C419E"/>
    <w:rsid w:val="004C45AB"/>
    <w:rsid w:val="004C4E22"/>
    <w:rsid w:val="004C5A58"/>
    <w:rsid w:val="004C645D"/>
    <w:rsid w:val="004C64B9"/>
    <w:rsid w:val="004C6753"/>
    <w:rsid w:val="004C6C03"/>
    <w:rsid w:val="004C6D47"/>
    <w:rsid w:val="004C7762"/>
    <w:rsid w:val="004D1DE9"/>
    <w:rsid w:val="004D1EDD"/>
    <w:rsid w:val="004D371B"/>
    <w:rsid w:val="004D4328"/>
    <w:rsid w:val="004D456C"/>
    <w:rsid w:val="004D541E"/>
    <w:rsid w:val="004D5DCC"/>
    <w:rsid w:val="004D6D39"/>
    <w:rsid w:val="004D6D3B"/>
    <w:rsid w:val="004D76E3"/>
    <w:rsid w:val="004D7969"/>
    <w:rsid w:val="004D7ECC"/>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3DDF"/>
    <w:rsid w:val="004F429B"/>
    <w:rsid w:val="004F4DF9"/>
    <w:rsid w:val="004F5B4B"/>
    <w:rsid w:val="004F5D9E"/>
    <w:rsid w:val="004F602E"/>
    <w:rsid w:val="004F61A8"/>
    <w:rsid w:val="004F7A4E"/>
    <w:rsid w:val="004F7C3D"/>
    <w:rsid w:val="005000C1"/>
    <w:rsid w:val="0050105E"/>
    <w:rsid w:val="00501A3B"/>
    <w:rsid w:val="00501A51"/>
    <w:rsid w:val="005025F1"/>
    <w:rsid w:val="00502C0F"/>
    <w:rsid w:val="00502CFD"/>
    <w:rsid w:val="005032EE"/>
    <w:rsid w:val="005035C8"/>
    <w:rsid w:val="00503C4E"/>
    <w:rsid w:val="005040F1"/>
    <w:rsid w:val="00504339"/>
    <w:rsid w:val="00504628"/>
    <w:rsid w:val="00504EFB"/>
    <w:rsid w:val="005050D3"/>
    <w:rsid w:val="00507AC8"/>
    <w:rsid w:val="00507E63"/>
    <w:rsid w:val="00510C2A"/>
    <w:rsid w:val="005112DE"/>
    <w:rsid w:val="00511DB1"/>
    <w:rsid w:val="00511DBF"/>
    <w:rsid w:val="005125A2"/>
    <w:rsid w:val="00512BE3"/>
    <w:rsid w:val="00513053"/>
    <w:rsid w:val="0051349C"/>
    <w:rsid w:val="00513BDD"/>
    <w:rsid w:val="00514417"/>
    <w:rsid w:val="005151BF"/>
    <w:rsid w:val="00515B0B"/>
    <w:rsid w:val="00515E9A"/>
    <w:rsid w:val="00516A64"/>
    <w:rsid w:val="00521081"/>
    <w:rsid w:val="0052277F"/>
    <w:rsid w:val="00522EBC"/>
    <w:rsid w:val="00522F42"/>
    <w:rsid w:val="005236AD"/>
    <w:rsid w:val="00523820"/>
    <w:rsid w:val="00523ACD"/>
    <w:rsid w:val="00523E36"/>
    <w:rsid w:val="0052442C"/>
    <w:rsid w:val="00524923"/>
    <w:rsid w:val="005249FC"/>
    <w:rsid w:val="00524CEB"/>
    <w:rsid w:val="005258C4"/>
    <w:rsid w:val="00525D2A"/>
    <w:rsid w:val="005274E1"/>
    <w:rsid w:val="00527616"/>
    <w:rsid w:val="0053102F"/>
    <w:rsid w:val="005318AB"/>
    <w:rsid w:val="0053453B"/>
    <w:rsid w:val="0053469C"/>
    <w:rsid w:val="00534B28"/>
    <w:rsid w:val="00535DD3"/>
    <w:rsid w:val="00535EEE"/>
    <w:rsid w:val="00535F0D"/>
    <w:rsid w:val="00537687"/>
    <w:rsid w:val="005402C9"/>
    <w:rsid w:val="00541136"/>
    <w:rsid w:val="00542078"/>
    <w:rsid w:val="00542908"/>
    <w:rsid w:val="00542A9B"/>
    <w:rsid w:val="00543181"/>
    <w:rsid w:val="00544B57"/>
    <w:rsid w:val="00544D40"/>
    <w:rsid w:val="00545144"/>
    <w:rsid w:val="00545387"/>
    <w:rsid w:val="00545642"/>
    <w:rsid w:val="00546280"/>
    <w:rsid w:val="00546445"/>
    <w:rsid w:val="00546AE0"/>
    <w:rsid w:val="00546CC7"/>
    <w:rsid w:val="005505C6"/>
    <w:rsid w:val="00550DFC"/>
    <w:rsid w:val="00551AA5"/>
    <w:rsid w:val="00552658"/>
    <w:rsid w:val="005532D4"/>
    <w:rsid w:val="005541AA"/>
    <w:rsid w:val="00554689"/>
    <w:rsid w:val="00554884"/>
    <w:rsid w:val="00554A54"/>
    <w:rsid w:val="0055536F"/>
    <w:rsid w:val="00555583"/>
    <w:rsid w:val="005561E0"/>
    <w:rsid w:val="00556BA9"/>
    <w:rsid w:val="00557699"/>
    <w:rsid w:val="0055780F"/>
    <w:rsid w:val="00557AD5"/>
    <w:rsid w:val="00557D8E"/>
    <w:rsid w:val="005603B7"/>
    <w:rsid w:val="005607C7"/>
    <w:rsid w:val="00561CBC"/>
    <w:rsid w:val="00562D4F"/>
    <w:rsid w:val="00562E94"/>
    <w:rsid w:val="00564B44"/>
    <w:rsid w:val="00564BB6"/>
    <w:rsid w:val="00565389"/>
    <w:rsid w:val="00565444"/>
    <w:rsid w:val="00565A46"/>
    <w:rsid w:val="0056755D"/>
    <w:rsid w:val="00567C35"/>
    <w:rsid w:val="00570C1B"/>
    <w:rsid w:val="00570DE9"/>
    <w:rsid w:val="00571374"/>
    <w:rsid w:val="0057137A"/>
    <w:rsid w:val="00572216"/>
    <w:rsid w:val="0057274B"/>
    <w:rsid w:val="005735A5"/>
    <w:rsid w:val="00573B89"/>
    <w:rsid w:val="00573CA2"/>
    <w:rsid w:val="00573F72"/>
    <w:rsid w:val="00574676"/>
    <w:rsid w:val="005746FB"/>
    <w:rsid w:val="00574A5A"/>
    <w:rsid w:val="00574BCA"/>
    <w:rsid w:val="0057591C"/>
    <w:rsid w:val="00576D4D"/>
    <w:rsid w:val="00577656"/>
    <w:rsid w:val="00580573"/>
    <w:rsid w:val="00580633"/>
    <w:rsid w:val="00580F5C"/>
    <w:rsid w:val="00581B86"/>
    <w:rsid w:val="00582B59"/>
    <w:rsid w:val="005832E1"/>
    <w:rsid w:val="00583965"/>
    <w:rsid w:val="0058473E"/>
    <w:rsid w:val="00584E81"/>
    <w:rsid w:val="0058564C"/>
    <w:rsid w:val="00585E5A"/>
    <w:rsid w:val="00586861"/>
    <w:rsid w:val="00586BB9"/>
    <w:rsid w:val="00586DE3"/>
    <w:rsid w:val="00586EDE"/>
    <w:rsid w:val="005877CC"/>
    <w:rsid w:val="00587B21"/>
    <w:rsid w:val="00590705"/>
    <w:rsid w:val="00591A2C"/>
    <w:rsid w:val="00593E11"/>
    <w:rsid w:val="00593F35"/>
    <w:rsid w:val="005945A6"/>
    <w:rsid w:val="005946CD"/>
    <w:rsid w:val="00595002"/>
    <w:rsid w:val="0059503F"/>
    <w:rsid w:val="00595B30"/>
    <w:rsid w:val="00596438"/>
    <w:rsid w:val="0059694A"/>
    <w:rsid w:val="00597B2B"/>
    <w:rsid w:val="005A0B78"/>
    <w:rsid w:val="005A25CC"/>
    <w:rsid w:val="005A2770"/>
    <w:rsid w:val="005A303B"/>
    <w:rsid w:val="005A3583"/>
    <w:rsid w:val="005A3916"/>
    <w:rsid w:val="005A516D"/>
    <w:rsid w:val="005A5348"/>
    <w:rsid w:val="005A725B"/>
    <w:rsid w:val="005A7558"/>
    <w:rsid w:val="005B07FF"/>
    <w:rsid w:val="005B0F58"/>
    <w:rsid w:val="005B1689"/>
    <w:rsid w:val="005B2190"/>
    <w:rsid w:val="005B2888"/>
    <w:rsid w:val="005B31EB"/>
    <w:rsid w:val="005B37CA"/>
    <w:rsid w:val="005B3ABE"/>
    <w:rsid w:val="005B406F"/>
    <w:rsid w:val="005B47D1"/>
    <w:rsid w:val="005B4C8D"/>
    <w:rsid w:val="005B4E5D"/>
    <w:rsid w:val="005B4F4B"/>
    <w:rsid w:val="005B62C4"/>
    <w:rsid w:val="005B64C1"/>
    <w:rsid w:val="005B715A"/>
    <w:rsid w:val="005B7BBA"/>
    <w:rsid w:val="005C0C37"/>
    <w:rsid w:val="005C105C"/>
    <w:rsid w:val="005C1FF6"/>
    <w:rsid w:val="005C21DF"/>
    <w:rsid w:val="005C255C"/>
    <w:rsid w:val="005C29B1"/>
    <w:rsid w:val="005C2F27"/>
    <w:rsid w:val="005C3287"/>
    <w:rsid w:val="005C46C1"/>
    <w:rsid w:val="005C61F2"/>
    <w:rsid w:val="005C6251"/>
    <w:rsid w:val="005C6AE3"/>
    <w:rsid w:val="005C6B74"/>
    <w:rsid w:val="005D0293"/>
    <w:rsid w:val="005D0ED1"/>
    <w:rsid w:val="005D2037"/>
    <w:rsid w:val="005D382D"/>
    <w:rsid w:val="005D3CF4"/>
    <w:rsid w:val="005D41A2"/>
    <w:rsid w:val="005D41C3"/>
    <w:rsid w:val="005D473E"/>
    <w:rsid w:val="005D4D58"/>
    <w:rsid w:val="005D69FB"/>
    <w:rsid w:val="005D7CF0"/>
    <w:rsid w:val="005E14B1"/>
    <w:rsid w:val="005E312A"/>
    <w:rsid w:val="005E366D"/>
    <w:rsid w:val="005E36B9"/>
    <w:rsid w:val="005E4208"/>
    <w:rsid w:val="005E4A10"/>
    <w:rsid w:val="005E4C51"/>
    <w:rsid w:val="005E510E"/>
    <w:rsid w:val="005E52E8"/>
    <w:rsid w:val="005E561B"/>
    <w:rsid w:val="005E7887"/>
    <w:rsid w:val="005F3233"/>
    <w:rsid w:val="005F3643"/>
    <w:rsid w:val="005F37F3"/>
    <w:rsid w:val="005F3CE9"/>
    <w:rsid w:val="005F3D32"/>
    <w:rsid w:val="005F3F9E"/>
    <w:rsid w:val="005F4136"/>
    <w:rsid w:val="005F4A86"/>
    <w:rsid w:val="005F4C37"/>
    <w:rsid w:val="005F4F6B"/>
    <w:rsid w:val="005F52A7"/>
    <w:rsid w:val="005F52D6"/>
    <w:rsid w:val="005F5EFB"/>
    <w:rsid w:val="005F682B"/>
    <w:rsid w:val="005F69B3"/>
    <w:rsid w:val="005F6D4F"/>
    <w:rsid w:val="00602DE3"/>
    <w:rsid w:val="006033E4"/>
    <w:rsid w:val="00603C84"/>
    <w:rsid w:val="00603CA7"/>
    <w:rsid w:val="00604193"/>
    <w:rsid w:val="00604263"/>
    <w:rsid w:val="00604A1D"/>
    <w:rsid w:val="0060584C"/>
    <w:rsid w:val="00607428"/>
    <w:rsid w:val="0060777F"/>
    <w:rsid w:val="00607AAB"/>
    <w:rsid w:val="00610E47"/>
    <w:rsid w:val="00610E83"/>
    <w:rsid w:val="00611BA0"/>
    <w:rsid w:val="00613247"/>
    <w:rsid w:val="0061451A"/>
    <w:rsid w:val="00615782"/>
    <w:rsid w:val="00617471"/>
    <w:rsid w:val="0061755E"/>
    <w:rsid w:val="006177E2"/>
    <w:rsid w:val="00617A62"/>
    <w:rsid w:val="00617E0C"/>
    <w:rsid w:val="00620638"/>
    <w:rsid w:val="00621EB2"/>
    <w:rsid w:val="0062229A"/>
    <w:rsid w:val="006223C8"/>
    <w:rsid w:val="0062269F"/>
    <w:rsid w:val="00622A55"/>
    <w:rsid w:val="006230A1"/>
    <w:rsid w:val="00623BE6"/>
    <w:rsid w:val="006241F9"/>
    <w:rsid w:val="006249BF"/>
    <w:rsid w:val="00625B98"/>
    <w:rsid w:val="00625D7A"/>
    <w:rsid w:val="006260D5"/>
    <w:rsid w:val="006260E8"/>
    <w:rsid w:val="00627068"/>
    <w:rsid w:val="00627685"/>
    <w:rsid w:val="00627FB9"/>
    <w:rsid w:val="006306E8"/>
    <w:rsid w:val="006316A3"/>
    <w:rsid w:val="0063231E"/>
    <w:rsid w:val="006324FF"/>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CF8"/>
    <w:rsid w:val="00641866"/>
    <w:rsid w:val="00642CDC"/>
    <w:rsid w:val="0064489D"/>
    <w:rsid w:val="00645226"/>
    <w:rsid w:val="0064537C"/>
    <w:rsid w:val="006453FA"/>
    <w:rsid w:val="00645523"/>
    <w:rsid w:val="00651C3F"/>
    <w:rsid w:val="0065265A"/>
    <w:rsid w:val="00652A13"/>
    <w:rsid w:val="00652E43"/>
    <w:rsid w:val="00653022"/>
    <w:rsid w:val="00653E44"/>
    <w:rsid w:val="00653E6F"/>
    <w:rsid w:val="00654067"/>
    <w:rsid w:val="00654B12"/>
    <w:rsid w:val="00654C5F"/>
    <w:rsid w:val="00655629"/>
    <w:rsid w:val="0065577B"/>
    <w:rsid w:val="006579F7"/>
    <w:rsid w:val="00657A0D"/>
    <w:rsid w:val="00657ED0"/>
    <w:rsid w:val="00657EE5"/>
    <w:rsid w:val="00661A44"/>
    <w:rsid w:val="00661C05"/>
    <w:rsid w:val="0066321E"/>
    <w:rsid w:val="006659FE"/>
    <w:rsid w:val="006662C6"/>
    <w:rsid w:val="00666331"/>
    <w:rsid w:val="00666F7C"/>
    <w:rsid w:val="0066718D"/>
    <w:rsid w:val="006675E6"/>
    <w:rsid w:val="00670312"/>
    <w:rsid w:val="006708C3"/>
    <w:rsid w:val="00670C60"/>
    <w:rsid w:val="00670E6D"/>
    <w:rsid w:val="00671B09"/>
    <w:rsid w:val="006724B4"/>
    <w:rsid w:val="00672A69"/>
    <w:rsid w:val="00672CA5"/>
    <w:rsid w:val="006747F4"/>
    <w:rsid w:val="0067508C"/>
    <w:rsid w:val="00676F77"/>
    <w:rsid w:val="006779BE"/>
    <w:rsid w:val="0068053B"/>
    <w:rsid w:val="00681079"/>
    <w:rsid w:val="0068166A"/>
    <w:rsid w:val="0068174D"/>
    <w:rsid w:val="00681862"/>
    <w:rsid w:val="00682716"/>
    <w:rsid w:val="00683603"/>
    <w:rsid w:val="00683A60"/>
    <w:rsid w:val="00683C03"/>
    <w:rsid w:val="006842E2"/>
    <w:rsid w:val="006843DD"/>
    <w:rsid w:val="00684E8D"/>
    <w:rsid w:val="0068524D"/>
    <w:rsid w:val="00686D54"/>
    <w:rsid w:val="006905C8"/>
    <w:rsid w:val="00690654"/>
    <w:rsid w:val="00690FD7"/>
    <w:rsid w:val="00691C57"/>
    <w:rsid w:val="0069339A"/>
    <w:rsid w:val="006936F3"/>
    <w:rsid w:val="006943E5"/>
    <w:rsid w:val="00694A96"/>
    <w:rsid w:val="00695797"/>
    <w:rsid w:val="0069787D"/>
    <w:rsid w:val="00697D44"/>
    <w:rsid w:val="00697E52"/>
    <w:rsid w:val="006A2584"/>
    <w:rsid w:val="006A2B32"/>
    <w:rsid w:val="006A2E80"/>
    <w:rsid w:val="006A36A4"/>
    <w:rsid w:val="006A37B3"/>
    <w:rsid w:val="006A3CFA"/>
    <w:rsid w:val="006A682E"/>
    <w:rsid w:val="006A790A"/>
    <w:rsid w:val="006B0695"/>
    <w:rsid w:val="006B10C9"/>
    <w:rsid w:val="006B1C44"/>
    <w:rsid w:val="006B250E"/>
    <w:rsid w:val="006B2BA0"/>
    <w:rsid w:val="006B379E"/>
    <w:rsid w:val="006B4B36"/>
    <w:rsid w:val="006B4D4E"/>
    <w:rsid w:val="006B5388"/>
    <w:rsid w:val="006B6EDF"/>
    <w:rsid w:val="006B76B8"/>
    <w:rsid w:val="006B78B8"/>
    <w:rsid w:val="006C131C"/>
    <w:rsid w:val="006C1A6F"/>
    <w:rsid w:val="006C3ABA"/>
    <w:rsid w:val="006C3C54"/>
    <w:rsid w:val="006C4A7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2ADD"/>
    <w:rsid w:val="006D404B"/>
    <w:rsid w:val="006D4767"/>
    <w:rsid w:val="006D4F92"/>
    <w:rsid w:val="006D546E"/>
    <w:rsid w:val="006D5743"/>
    <w:rsid w:val="006D646C"/>
    <w:rsid w:val="006D7014"/>
    <w:rsid w:val="006E06DC"/>
    <w:rsid w:val="006E08CA"/>
    <w:rsid w:val="006E1335"/>
    <w:rsid w:val="006E1409"/>
    <w:rsid w:val="006E2FEE"/>
    <w:rsid w:val="006E40C9"/>
    <w:rsid w:val="006E4BB6"/>
    <w:rsid w:val="006E54D5"/>
    <w:rsid w:val="006E568D"/>
    <w:rsid w:val="006E5C1D"/>
    <w:rsid w:val="006E6F28"/>
    <w:rsid w:val="006E7F3D"/>
    <w:rsid w:val="006F0A04"/>
    <w:rsid w:val="006F0E64"/>
    <w:rsid w:val="006F298F"/>
    <w:rsid w:val="006F2BE8"/>
    <w:rsid w:val="006F325A"/>
    <w:rsid w:val="006F40AD"/>
    <w:rsid w:val="006F4186"/>
    <w:rsid w:val="006F45AB"/>
    <w:rsid w:val="006F5C8C"/>
    <w:rsid w:val="006F64FF"/>
    <w:rsid w:val="006F6F3B"/>
    <w:rsid w:val="006F7AEB"/>
    <w:rsid w:val="00700426"/>
    <w:rsid w:val="007006C6"/>
    <w:rsid w:val="0070076C"/>
    <w:rsid w:val="0070111C"/>
    <w:rsid w:val="007027E0"/>
    <w:rsid w:val="00702C37"/>
    <w:rsid w:val="00704394"/>
    <w:rsid w:val="00704628"/>
    <w:rsid w:val="0070483C"/>
    <w:rsid w:val="00704885"/>
    <w:rsid w:val="00704CA5"/>
    <w:rsid w:val="00705AB4"/>
    <w:rsid w:val="00705BDD"/>
    <w:rsid w:val="007066B4"/>
    <w:rsid w:val="00706790"/>
    <w:rsid w:val="007071B8"/>
    <w:rsid w:val="00707521"/>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934"/>
    <w:rsid w:val="00723C3D"/>
    <w:rsid w:val="00724A37"/>
    <w:rsid w:val="00725C41"/>
    <w:rsid w:val="007260F2"/>
    <w:rsid w:val="007270EE"/>
    <w:rsid w:val="00727385"/>
    <w:rsid w:val="007275A6"/>
    <w:rsid w:val="00727F14"/>
    <w:rsid w:val="007313A9"/>
    <w:rsid w:val="00731CFE"/>
    <w:rsid w:val="00733CD3"/>
    <w:rsid w:val="00733E11"/>
    <w:rsid w:val="0073495D"/>
    <w:rsid w:val="00735EF6"/>
    <w:rsid w:val="00736F9B"/>
    <w:rsid w:val="007374CC"/>
    <w:rsid w:val="00737B8B"/>
    <w:rsid w:val="00740DA0"/>
    <w:rsid w:val="00740FA2"/>
    <w:rsid w:val="00743D81"/>
    <w:rsid w:val="007442D4"/>
    <w:rsid w:val="00744699"/>
    <w:rsid w:val="00745915"/>
    <w:rsid w:val="00746F1E"/>
    <w:rsid w:val="00747099"/>
    <w:rsid w:val="0074745D"/>
    <w:rsid w:val="0074789F"/>
    <w:rsid w:val="00747908"/>
    <w:rsid w:val="00750FA3"/>
    <w:rsid w:val="007510AB"/>
    <w:rsid w:val="00751B94"/>
    <w:rsid w:val="00753C59"/>
    <w:rsid w:val="0075418C"/>
    <w:rsid w:val="00755417"/>
    <w:rsid w:val="00755636"/>
    <w:rsid w:val="00755D53"/>
    <w:rsid w:val="007568F4"/>
    <w:rsid w:val="00757B03"/>
    <w:rsid w:val="00761228"/>
    <w:rsid w:val="007615D6"/>
    <w:rsid w:val="00761B2D"/>
    <w:rsid w:val="007620F9"/>
    <w:rsid w:val="00762669"/>
    <w:rsid w:val="00762E31"/>
    <w:rsid w:val="007641DE"/>
    <w:rsid w:val="007657C2"/>
    <w:rsid w:val="00766848"/>
    <w:rsid w:val="00766F65"/>
    <w:rsid w:val="00766FDB"/>
    <w:rsid w:val="0076781E"/>
    <w:rsid w:val="007702B2"/>
    <w:rsid w:val="007702D8"/>
    <w:rsid w:val="00773634"/>
    <w:rsid w:val="0077528F"/>
    <w:rsid w:val="00775D3C"/>
    <w:rsid w:val="007761B3"/>
    <w:rsid w:val="007768A4"/>
    <w:rsid w:val="0077791D"/>
    <w:rsid w:val="00777ACD"/>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BA9"/>
    <w:rsid w:val="007A1907"/>
    <w:rsid w:val="007A22E8"/>
    <w:rsid w:val="007A24B0"/>
    <w:rsid w:val="007A2997"/>
    <w:rsid w:val="007A39A0"/>
    <w:rsid w:val="007A3CDB"/>
    <w:rsid w:val="007A3D73"/>
    <w:rsid w:val="007A592B"/>
    <w:rsid w:val="007A636B"/>
    <w:rsid w:val="007A63D9"/>
    <w:rsid w:val="007A792E"/>
    <w:rsid w:val="007A7A03"/>
    <w:rsid w:val="007A7D7B"/>
    <w:rsid w:val="007B2024"/>
    <w:rsid w:val="007B2C66"/>
    <w:rsid w:val="007B55F9"/>
    <w:rsid w:val="007B5A53"/>
    <w:rsid w:val="007B603C"/>
    <w:rsid w:val="007C0488"/>
    <w:rsid w:val="007C0FD5"/>
    <w:rsid w:val="007C154F"/>
    <w:rsid w:val="007C2490"/>
    <w:rsid w:val="007C260B"/>
    <w:rsid w:val="007C336E"/>
    <w:rsid w:val="007C3717"/>
    <w:rsid w:val="007C3B95"/>
    <w:rsid w:val="007C5319"/>
    <w:rsid w:val="007C5A78"/>
    <w:rsid w:val="007C5ECD"/>
    <w:rsid w:val="007C67E5"/>
    <w:rsid w:val="007C6A7A"/>
    <w:rsid w:val="007C7138"/>
    <w:rsid w:val="007C76AF"/>
    <w:rsid w:val="007C7F9C"/>
    <w:rsid w:val="007D046E"/>
    <w:rsid w:val="007D208C"/>
    <w:rsid w:val="007D2155"/>
    <w:rsid w:val="007D26D4"/>
    <w:rsid w:val="007D349B"/>
    <w:rsid w:val="007D411C"/>
    <w:rsid w:val="007D4375"/>
    <w:rsid w:val="007D46F6"/>
    <w:rsid w:val="007E1E42"/>
    <w:rsid w:val="007E1FE1"/>
    <w:rsid w:val="007E29A6"/>
    <w:rsid w:val="007E3344"/>
    <w:rsid w:val="007E33E6"/>
    <w:rsid w:val="007E3A2F"/>
    <w:rsid w:val="007E500F"/>
    <w:rsid w:val="007F0272"/>
    <w:rsid w:val="007F08BB"/>
    <w:rsid w:val="007F1394"/>
    <w:rsid w:val="007F1789"/>
    <w:rsid w:val="007F20E6"/>
    <w:rsid w:val="007F31CB"/>
    <w:rsid w:val="007F3574"/>
    <w:rsid w:val="007F4C56"/>
    <w:rsid w:val="007F51E9"/>
    <w:rsid w:val="007F5461"/>
    <w:rsid w:val="007F57A3"/>
    <w:rsid w:val="007F6616"/>
    <w:rsid w:val="0080036D"/>
    <w:rsid w:val="0080064C"/>
    <w:rsid w:val="00800A1A"/>
    <w:rsid w:val="008019CD"/>
    <w:rsid w:val="00801F6B"/>
    <w:rsid w:val="00802616"/>
    <w:rsid w:val="0080369A"/>
    <w:rsid w:val="00803E4F"/>
    <w:rsid w:val="008048FB"/>
    <w:rsid w:val="00805BAD"/>
    <w:rsid w:val="0080610C"/>
    <w:rsid w:val="00806C35"/>
    <w:rsid w:val="008100CD"/>
    <w:rsid w:val="00810702"/>
    <w:rsid w:val="0081095E"/>
    <w:rsid w:val="0081171E"/>
    <w:rsid w:val="00811BEB"/>
    <w:rsid w:val="00813588"/>
    <w:rsid w:val="008135F8"/>
    <w:rsid w:val="008138B2"/>
    <w:rsid w:val="0081429A"/>
    <w:rsid w:val="00814F34"/>
    <w:rsid w:val="008166D4"/>
    <w:rsid w:val="00816BDE"/>
    <w:rsid w:val="00817462"/>
    <w:rsid w:val="00817CB2"/>
    <w:rsid w:val="00820194"/>
    <w:rsid w:val="008202DE"/>
    <w:rsid w:val="00820EF6"/>
    <w:rsid w:val="0082157C"/>
    <w:rsid w:val="00821AC3"/>
    <w:rsid w:val="00821EA8"/>
    <w:rsid w:val="00821F66"/>
    <w:rsid w:val="00822C02"/>
    <w:rsid w:val="00823144"/>
    <w:rsid w:val="008238D2"/>
    <w:rsid w:val="008243F0"/>
    <w:rsid w:val="00824960"/>
    <w:rsid w:val="00824B7A"/>
    <w:rsid w:val="00824E31"/>
    <w:rsid w:val="0082505E"/>
    <w:rsid w:val="0082593C"/>
    <w:rsid w:val="00825BC7"/>
    <w:rsid w:val="00826005"/>
    <w:rsid w:val="00826C8C"/>
    <w:rsid w:val="0082703F"/>
    <w:rsid w:val="00830F68"/>
    <w:rsid w:val="00831113"/>
    <w:rsid w:val="00831969"/>
    <w:rsid w:val="00832294"/>
    <w:rsid w:val="008326ED"/>
    <w:rsid w:val="008339D6"/>
    <w:rsid w:val="00833EA9"/>
    <w:rsid w:val="00834BCA"/>
    <w:rsid w:val="00835904"/>
    <w:rsid w:val="0083621D"/>
    <w:rsid w:val="00836BCA"/>
    <w:rsid w:val="00837B1E"/>
    <w:rsid w:val="008403D6"/>
    <w:rsid w:val="00840A8F"/>
    <w:rsid w:val="00841528"/>
    <w:rsid w:val="00842685"/>
    <w:rsid w:val="00843746"/>
    <w:rsid w:val="00843853"/>
    <w:rsid w:val="008443EB"/>
    <w:rsid w:val="00844DCF"/>
    <w:rsid w:val="0084523B"/>
    <w:rsid w:val="0084563D"/>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827"/>
    <w:rsid w:val="00857BB7"/>
    <w:rsid w:val="00857E19"/>
    <w:rsid w:val="00860206"/>
    <w:rsid w:val="0086301D"/>
    <w:rsid w:val="00864E35"/>
    <w:rsid w:val="0086539B"/>
    <w:rsid w:val="008658F5"/>
    <w:rsid w:val="008660D0"/>
    <w:rsid w:val="008666B0"/>
    <w:rsid w:val="00866F52"/>
    <w:rsid w:val="0086778A"/>
    <w:rsid w:val="00867A82"/>
    <w:rsid w:val="008704E7"/>
    <w:rsid w:val="00870C65"/>
    <w:rsid w:val="00871D8D"/>
    <w:rsid w:val="00871DD8"/>
    <w:rsid w:val="00872059"/>
    <w:rsid w:val="008732AD"/>
    <w:rsid w:val="008737AD"/>
    <w:rsid w:val="0087405F"/>
    <w:rsid w:val="008747CB"/>
    <w:rsid w:val="0087492A"/>
    <w:rsid w:val="00874B90"/>
    <w:rsid w:val="00875A49"/>
    <w:rsid w:val="008763B7"/>
    <w:rsid w:val="00876B64"/>
    <w:rsid w:val="00876EAC"/>
    <w:rsid w:val="00880217"/>
    <w:rsid w:val="008804E8"/>
    <w:rsid w:val="008813A3"/>
    <w:rsid w:val="00881B6A"/>
    <w:rsid w:val="00882D71"/>
    <w:rsid w:val="008831F6"/>
    <w:rsid w:val="008837AC"/>
    <w:rsid w:val="00884094"/>
    <w:rsid w:val="00885559"/>
    <w:rsid w:val="00885A89"/>
    <w:rsid w:val="0088602E"/>
    <w:rsid w:val="008875EA"/>
    <w:rsid w:val="008904C0"/>
    <w:rsid w:val="00890644"/>
    <w:rsid w:val="00892490"/>
    <w:rsid w:val="00892992"/>
    <w:rsid w:val="00893C07"/>
    <w:rsid w:val="00894CC2"/>
    <w:rsid w:val="00895A85"/>
    <w:rsid w:val="00895E8B"/>
    <w:rsid w:val="00896FEF"/>
    <w:rsid w:val="008A0181"/>
    <w:rsid w:val="008A0A3A"/>
    <w:rsid w:val="008A0E5E"/>
    <w:rsid w:val="008A113A"/>
    <w:rsid w:val="008A124E"/>
    <w:rsid w:val="008A1678"/>
    <w:rsid w:val="008A184C"/>
    <w:rsid w:val="008A1DA1"/>
    <w:rsid w:val="008A234D"/>
    <w:rsid w:val="008A42FE"/>
    <w:rsid w:val="008B0F46"/>
    <w:rsid w:val="008B1754"/>
    <w:rsid w:val="008B222D"/>
    <w:rsid w:val="008B2C88"/>
    <w:rsid w:val="008B2DF5"/>
    <w:rsid w:val="008B2DF9"/>
    <w:rsid w:val="008B3B5C"/>
    <w:rsid w:val="008B4743"/>
    <w:rsid w:val="008B5933"/>
    <w:rsid w:val="008B5CD6"/>
    <w:rsid w:val="008B6452"/>
    <w:rsid w:val="008B700F"/>
    <w:rsid w:val="008C0057"/>
    <w:rsid w:val="008C017B"/>
    <w:rsid w:val="008C02D8"/>
    <w:rsid w:val="008C084D"/>
    <w:rsid w:val="008C10D9"/>
    <w:rsid w:val="008C4B90"/>
    <w:rsid w:val="008C4EB9"/>
    <w:rsid w:val="008C6139"/>
    <w:rsid w:val="008D013E"/>
    <w:rsid w:val="008D05B9"/>
    <w:rsid w:val="008D070E"/>
    <w:rsid w:val="008D07AF"/>
    <w:rsid w:val="008D085B"/>
    <w:rsid w:val="008D0B99"/>
    <w:rsid w:val="008D0E8F"/>
    <w:rsid w:val="008D1C65"/>
    <w:rsid w:val="008D2048"/>
    <w:rsid w:val="008D22CF"/>
    <w:rsid w:val="008D29D5"/>
    <w:rsid w:val="008D4750"/>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3155"/>
    <w:rsid w:val="008F353E"/>
    <w:rsid w:val="008F358A"/>
    <w:rsid w:val="008F3BA8"/>
    <w:rsid w:val="008F418D"/>
    <w:rsid w:val="008F43E4"/>
    <w:rsid w:val="008F4DDC"/>
    <w:rsid w:val="008F5AD0"/>
    <w:rsid w:val="008F5EE1"/>
    <w:rsid w:val="008F6BCC"/>
    <w:rsid w:val="008F71F0"/>
    <w:rsid w:val="008F724E"/>
    <w:rsid w:val="008F7690"/>
    <w:rsid w:val="009004AD"/>
    <w:rsid w:val="00900569"/>
    <w:rsid w:val="00900F47"/>
    <w:rsid w:val="00901C51"/>
    <w:rsid w:val="00902C1F"/>
    <w:rsid w:val="00903B4C"/>
    <w:rsid w:val="00904281"/>
    <w:rsid w:val="00904DDB"/>
    <w:rsid w:val="009058C4"/>
    <w:rsid w:val="00905D5E"/>
    <w:rsid w:val="009060BA"/>
    <w:rsid w:val="0090701F"/>
    <w:rsid w:val="009071B3"/>
    <w:rsid w:val="00907709"/>
    <w:rsid w:val="009079A2"/>
    <w:rsid w:val="00907A4A"/>
    <w:rsid w:val="00907E2E"/>
    <w:rsid w:val="009104F4"/>
    <w:rsid w:val="0091095C"/>
    <w:rsid w:val="00910E4A"/>
    <w:rsid w:val="0091114A"/>
    <w:rsid w:val="00912225"/>
    <w:rsid w:val="009125DF"/>
    <w:rsid w:val="00912C97"/>
    <w:rsid w:val="00913C2F"/>
    <w:rsid w:val="00914167"/>
    <w:rsid w:val="009148E2"/>
    <w:rsid w:val="00914951"/>
    <w:rsid w:val="00916323"/>
    <w:rsid w:val="00916B94"/>
    <w:rsid w:val="0091714D"/>
    <w:rsid w:val="00917D19"/>
    <w:rsid w:val="0092023D"/>
    <w:rsid w:val="00920CB2"/>
    <w:rsid w:val="00921099"/>
    <w:rsid w:val="00921A7B"/>
    <w:rsid w:val="00921F9B"/>
    <w:rsid w:val="00922130"/>
    <w:rsid w:val="009227F4"/>
    <w:rsid w:val="00923166"/>
    <w:rsid w:val="00923BDC"/>
    <w:rsid w:val="00925214"/>
    <w:rsid w:val="00925C80"/>
    <w:rsid w:val="00927E42"/>
    <w:rsid w:val="00927EAE"/>
    <w:rsid w:val="00930AEA"/>
    <w:rsid w:val="00932209"/>
    <w:rsid w:val="00932D1A"/>
    <w:rsid w:val="00932E28"/>
    <w:rsid w:val="009332BA"/>
    <w:rsid w:val="00933742"/>
    <w:rsid w:val="00933D09"/>
    <w:rsid w:val="00934B01"/>
    <w:rsid w:val="00934E40"/>
    <w:rsid w:val="0093518A"/>
    <w:rsid w:val="00935B3E"/>
    <w:rsid w:val="009366A3"/>
    <w:rsid w:val="009366BD"/>
    <w:rsid w:val="00936CA6"/>
    <w:rsid w:val="00937C95"/>
    <w:rsid w:val="00940095"/>
    <w:rsid w:val="009403BA"/>
    <w:rsid w:val="009404AA"/>
    <w:rsid w:val="009409D9"/>
    <w:rsid w:val="00941459"/>
    <w:rsid w:val="00941B26"/>
    <w:rsid w:val="0094406D"/>
    <w:rsid w:val="0094447A"/>
    <w:rsid w:val="00944578"/>
    <w:rsid w:val="009453A3"/>
    <w:rsid w:val="00945F27"/>
    <w:rsid w:val="00947B52"/>
    <w:rsid w:val="00950312"/>
    <w:rsid w:val="00950326"/>
    <w:rsid w:val="00950AEE"/>
    <w:rsid w:val="00951732"/>
    <w:rsid w:val="009517E9"/>
    <w:rsid w:val="009518F3"/>
    <w:rsid w:val="00952718"/>
    <w:rsid w:val="00953741"/>
    <w:rsid w:val="00953842"/>
    <w:rsid w:val="00953F40"/>
    <w:rsid w:val="00954AE4"/>
    <w:rsid w:val="00955D21"/>
    <w:rsid w:val="009561B6"/>
    <w:rsid w:val="009563FD"/>
    <w:rsid w:val="00957095"/>
    <w:rsid w:val="00957C33"/>
    <w:rsid w:val="0096022A"/>
    <w:rsid w:val="00960449"/>
    <w:rsid w:val="009618E6"/>
    <w:rsid w:val="00961BFB"/>
    <w:rsid w:val="00962B2C"/>
    <w:rsid w:val="00963152"/>
    <w:rsid w:val="009638E1"/>
    <w:rsid w:val="00963F0C"/>
    <w:rsid w:val="00963F72"/>
    <w:rsid w:val="009646EE"/>
    <w:rsid w:val="00965AEE"/>
    <w:rsid w:val="00966D9C"/>
    <w:rsid w:val="00966DBA"/>
    <w:rsid w:val="00970897"/>
    <w:rsid w:val="00970C03"/>
    <w:rsid w:val="00976073"/>
    <w:rsid w:val="0097738F"/>
    <w:rsid w:val="00977BEB"/>
    <w:rsid w:val="0098072D"/>
    <w:rsid w:val="00981F60"/>
    <w:rsid w:val="00982232"/>
    <w:rsid w:val="009822BE"/>
    <w:rsid w:val="009829C2"/>
    <w:rsid w:val="009842E5"/>
    <w:rsid w:val="00984EA5"/>
    <w:rsid w:val="00985280"/>
    <w:rsid w:val="009855DA"/>
    <w:rsid w:val="00985967"/>
    <w:rsid w:val="00985D7A"/>
    <w:rsid w:val="00986CFB"/>
    <w:rsid w:val="00987F6E"/>
    <w:rsid w:val="009912AD"/>
    <w:rsid w:val="00991CB4"/>
    <w:rsid w:val="00991FA7"/>
    <w:rsid w:val="00992D41"/>
    <w:rsid w:val="00993E8C"/>
    <w:rsid w:val="009952B7"/>
    <w:rsid w:val="0099593A"/>
    <w:rsid w:val="00996C8E"/>
    <w:rsid w:val="00996EEB"/>
    <w:rsid w:val="00997552"/>
    <w:rsid w:val="0099795F"/>
    <w:rsid w:val="009A015C"/>
    <w:rsid w:val="009A111A"/>
    <w:rsid w:val="009A2217"/>
    <w:rsid w:val="009A2AC8"/>
    <w:rsid w:val="009A3220"/>
    <w:rsid w:val="009A3F05"/>
    <w:rsid w:val="009A40AC"/>
    <w:rsid w:val="009A4EF8"/>
    <w:rsid w:val="009A65BD"/>
    <w:rsid w:val="009A6C52"/>
    <w:rsid w:val="009A6DD4"/>
    <w:rsid w:val="009A714A"/>
    <w:rsid w:val="009A7A0A"/>
    <w:rsid w:val="009A7F9D"/>
    <w:rsid w:val="009B04AE"/>
    <w:rsid w:val="009B353A"/>
    <w:rsid w:val="009B3C2C"/>
    <w:rsid w:val="009B3EE7"/>
    <w:rsid w:val="009B4597"/>
    <w:rsid w:val="009B4A6E"/>
    <w:rsid w:val="009B5999"/>
    <w:rsid w:val="009B71D4"/>
    <w:rsid w:val="009B7841"/>
    <w:rsid w:val="009B78EA"/>
    <w:rsid w:val="009C0AC7"/>
    <w:rsid w:val="009C0B4C"/>
    <w:rsid w:val="009C194A"/>
    <w:rsid w:val="009C1B4E"/>
    <w:rsid w:val="009C1DDB"/>
    <w:rsid w:val="009C2AFE"/>
    <w:rsid w:val="009C2F54"/>
    <w:rsid w:val="009C4BE8"/>
    <w:rsid w:val="009C54E5"/>
    <w:rsid w:val="009C5629"/>
    <w:rsid w:val="009C5C21"/>
    <w:rsid w:val="009C78BE"/>
    <w:rsid w:val="009D00C1"/>
    <w:rsid w:val="009D0111"/>
    <w:rsid w:val="009D0383"/>
    <w:rsid w:val="009D139C"/>
    <w:rsid w:val="009D195A"/>
    <w:rsid w:val="009D1B67"/>
    <w:rsid w:val="009D1C60"/>
    <w:rsid w:val="009D1D6A"/>
    <w:rsid w:val="009D2709"/>
    <w:rsid w:val="009D2761"/>
    <w:rsid w:val="009D32B3"/>
    <w:rsid w:val="009D372F"/>
    <w:rsid w:val="009D57FC"/>
    <w:rsid w:val="009D5A1C"/>
    <w:rsid w:val="009D69CC"/>
    <w:rsid w:val="009D737C"/>
    <w:rsid w:val="009E1882"/>
    <w:rsid w:val="009E2568"/>
    <w:rsid w:val="009E31B8"/>
    <w:rsid w:val="009E34A7"/>
    <w:rsid w:val="009E3C84"/>
    <w:rsid w:val="009E4276"/>
    <w:rsid w:val="009E43B5"/>
    <w:rsid w:val="009E4C4D"/>
    <w:rsid w:val="009E4C58"/>
    <w:rsid w:val="009E4E7A"/>
    <w:rsid w:val="009E6B39"/>
    <w:rsid w:val="009E6C7C"/>
    <w:rsid w:val="009E719E"/>
    <w:rsid w:val="009E7BDC"/>
    <w:rsid w:val="009E7F74"/>
    <w:rsid w:val="009F07B5"/>
    <w:rsid w:val="009F356D"/>
    <w:rsid w:val="009F3B5F"/>
    <w:rsid w:val="009F549E"/>
    <w:rsid w:val="009F5AA2"/>
    <w:rsid w:val="009F649D"/>
    <w:rsid w:val="009F6A79"/>
    <w:rsid w:val="009F729C"/>
    <w:rsid w:val="00A0056C"/>
    <w:rsid w:val="00A00848"/>
    <w:rsid w:val="00A01A0B"/>
    <w:rsid w:val="00A01D6A"/>
    <w:rsid w:val="00A01DC3"/>
    <w:rsid w:val="00A02E92"/>
    <w:rsid w:val="00A04231"/>
    <w:rsid w:val="00A04708"/>
    <w:rsid w:val="00A051B9"/>
    <w:rsid w:val="00A07055"/>
    <w:rsid w:val="00A0756C"/>
    <w:rsid w:val="00A075D8"/>
    <w:rsid w:val="00A0785C"/>
    <w:rsid w:val="00A07A11"/>
    <w:rsid w:val="00A07B6E"/>
    <w:rsid w:val="00A10342"/>
    <w:rsid w:val="00A104C0"/>
    <w:rsid w:val="00A106A4"/>
    <w:rsid w:val="00A1079F"/>
    <w:rsid w:val="00A10D24"/>
    <w:rsid w:val="00A11D92"/>
    <w:rsid w:val="00A12DA7"/>
    <w:rsid w:val="00A159B6"/>
    <w:rsid w:val="00A162B1"/>
    <w:rsid w:val="00A1783B"/>
    <w:rsid w:val="00A2028F"/>
    <w:rsid w:val="00A21572"/>
    <w:rsid w:val="00A217D4"/>
    <w:rsid w:val="00A222BE"/>
    <w:rsid w:val="00A231D5"/>
    <w:rsid w:val="00A2365A"/>
    <w:rsid w:val="00A243E2"/>
    <w:rsid w:val="00A24603"/>
    <w:rsid w:val="00A254D2"/>
    <w:rsid w:val="00A25AB6"/>
    <w:rsid w:val="00A25BF3"/>
    <w:rsid w:val="00A2642E"/>
    <w:rsid w:val="00A26809"/>
    <w:rsid w:val="00A26DCC"/>
    <w:rsid w:val="00A2715B"/>
    <w:rsid w:val="00A27225"/>
    <w:rsid w:val="00A276FA"/>
    <w:rsid w:val="00A3021A"/>
    <w:rsid w:val="00A31C8F"/>
    <w:rsid w:val="00A320EF"/>
    <w:rsid w:val="00A321B0"/>
    <w:rsid w:val="00A32BE5"/>
    <w:rsid w:val="00A339EE"/>
    <w:rsid w:val="00A34628"/>
    <w:rsid w:val="00A3470A"/>
    <w:rsid w:val="00A34ED9"/>
    <w:rsid w:val="00A353AE"/>
    <w:rsid w:val="00A35AA3"/>
    <w:rsid w:val="00A3607C"/>
    <w:rsid w:val="00A37C08"/>
    <w:rsid w:val="00A40003"/>
    <w:rsid w:val="00A40321"/>
    <w:rsid w:val="00A40447"/>
    <w:rsid w:val="00A40676"/>
    <w:rsid w:val="00A40E29"/>
    <w:rsid w:val="00A41140"/>
    <w:rsid w:val="00A42752"/>
    <w:rsid w:val="00A427E5"/>
    <w:rsid w:val="00A4287D"/>
    <w:rsid w:val="00A42CA5"/>
    <w:rsid w:val="00A42E54"/>
    <w:rsid w:val="00A42F57"/>
    <w:rsid w:val="00A436DB"/>
    <w:rsid w:val="00A4413B"/>
    <w:rsid w:val="00A44478"/>
    <w:rsid w:val="00A4480A"/>
    <w:rsid w:val="00A45135"/>
    <w:rsid w:val="00A45AC1"/>
    <w:rsid w:val="00A45C6E"/>
    <w:rsid w:val="00A46B9F"/>
    <w:rsid w:val="00A46C87"/>
    <w:rsid w:val="00A47601"/>
    <w:rsid w:val="00A47743"/>
    <w:rsid w:val="00A51216"/>
    <w:rsid w:val="00A5248B"/>
    <w:rsid w:val="00A536FB"/>
    <w:rsid w:val="00A53998"/>
    <w:rsid w:val="00A5415D"/>
    <w:rsid w:val="00A542E8"/>
    <w:rsid w:val="00A55CDD"/>
    <w:rsid w:val="00A55D01"/>
    <w:rsid w:val="00A5656B"/>
    <w:rsid w:val="00A57738"/>
    <w:rsid w:val="00A579F4"/>
    <w:rsid w:val="00A57F3E"/>
    <w:rsid w:val="00A60389"/>
    <w:rsid w:val="00A60803"/>
    <w:rsid w:val="00A60887"/>
    <w:rsid w:val="00A621A8"/>
    <w:rsid w:val="00A63BD7"/>
    <w:rsid w:val="00A63D79"/>
    <w:rsid w:val="00A64B1C"/>
    <w:rsid w:val="00A64F0E"/>
    <w:rsid w:val="00A6564E"/>
    <w:rsid w:val="00A66214"/>
    <w:rsid w:val="00A6681C"/>
    <w:rsid w:val="00A67066"/>
    <w:rsid w:val="00A67306"/>
    <w:rsid w:val="00A67874"/>
    <w:rsid w:val="00A67D16"/>
    <w:rsid w:val="00A71332"/>
    <w:rsid w:val="00A71421"/>
    <w:rsid w:val="00A72A5A"/>
    <w:rsid w:val="00A73EB7"/>
    <w:rsid w:val="00A73EC7"/>
    <w:rsid w:val="00A7495F"/>
    <w:rsid w:val="00A74BCB"/>
    <w:rsid w:val="00A755E5"/>
    <w:rsid w:val="00A75AF1"/>
    <w:rsid w:val="00A75C53"/>
    <w:rsid w:val="00A75EEC"/>
    <w:rsid w:val="00A76530"/>
    <w:rsid w:val="00A76EC0"/>
    <w:rsid w:val="00A772EA"/>
    <w:rsid w:val="00A77932"/>
    <w:rsid w:val="00A807AF"/>
    <w:rsid w:val="00A81010"/>
    <w:rsid w:val="00A817A8"/>
    <w:rsid w:val="00A82F99"/>
    <w:rsid w:val="00A837BD"/>
    <w:rsid w:val="00A84591"/>
    <w:rsid w:val="00A86CF9"/>
    <w:rsid w:val="00A86D38"/>
    <w:rsid w:val="00A86E6C"/>
    <w:rsid w:val="00A877BA"/>
    <w:rsid w:val="00A87CFF"/>
    <w:rsid w:val="00A87F1A"/>
    <w:rsid w:val="00A9013D"/>
    <w:rsid w:val="00A90A82"/>
    <w:rsid w:val="00A90B0C"/>
    <w:rsid w:val="00A917F6"/>
    <w:rsid w:val="00A91DA3"/>
    <w:rsid w:val="00A934CA"/>
    <w:rsid w:val="00A94EC1"/>
    <w:rsid w:val="00A95831"/>
    <w:rsid w:val="00A96A73"/>
    <w:rsid w:val="00A96DF1"/>
    <w:rsid w:val="00A97A82"/>
    <w:rsid w:val="00A97F4C"/>
    <w:rsid w:val="00AA0341"/>
    <w:rsid w:val="00AA07E6"/>
    <w:rsid w:val="00AA0F26"/>
    <w:rsid w:val="00AA10B4"/>
    <w:rsid w:val="00AA1236"/>
    <w:rsid w:val="00AA1C4D"/>
    <w:rsid w:val="00AA2A1A"/>
    <w:rsid w:val="00AA322F"/>
    <w:rsid w:val="00AA3DE0"/>
    <w:rsid w:val="00AA4CD3"/>
    <w:rsid w:val="00AA5437"/>
    <w:rsid w:val="00AA68CB"/>
    <w:rsid w:val="00AA6A36"/>
    <w:rsid w:val="00AA7CC4"/>
    <w:rsid w:val="00AB1E9C"/>
    <w:rsid w:val="00AB38FD"/>
    <w:rsid w:val="00AB4907"/>
    <w:rsid w:val="00AB4A01"/>
    <w:rsid w:val="00AB5030"/>
    <w:rsid w:val="00AB533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D0382"/>
    <w:rsid w:val="00AD08CC"/>
    <w:rsid w:val="00AD0DAE"/>
    <w:rsid w:val="00AD0E7D"/>
    <w:rsid w:val="00AD1E9A"/>
    <w:rsid w:val="00AD24E9"/>
    <w:rsid w:val="00AD2B8F"/>
    <w:rsid w:val="00AD2C3D"/>
    <w:rsid w:val="00AD3AF3"/>
    <w:rsid w:val="00AD44FB"/>
    <w:rsid w:val="00AD460A"/>
    <w:rsid w:val="00AD611C"/>
    <w:rsid w:val="00AE0098"/>
    <w:rsid w:val="00AE0427"/>
    <w:rsid w:val="00AE06FB"/>
    <w:rsid w:val="00AE12A1"/>
    <w:rsid w:val="00AE2163"/>
    <w:rsid w:val="00AE2B09"/>
    <w:rsid w:val="00AE3640"/>
    <w:rsid w:val="00AE38C2"/>
    <w:rsid w:val="00AE38C4"/>
    <w:rsid w:val="00AE3BBB"/>
    <w:rsid w:val="00AE47D3"/>
    <w:rsid w:val="00AE486B"/>
    <w:rsid w:val="00AE5D8D"/>
    <w:rsid w:val="00AE6039"/>
    <w:rsid w:val="00AE674D"/>
    <w:rsid w:val="00AE69B0"/>
    <w:rsid w:val="00AF1F95"/>
    <w:rsid w:val="00AF2334"/>
    <w:rsid w:val="00AF245C"/>
    <w:rsid w:val="00AF2868"/>
    <w:rsid w:val="00AF31B6"/>
    <w:rsid w:val="00AF4179"/>
    <w:rsid w:val="00AF43B6"/>
    <w:rsid w:val="00AF4538"/>
    <w:rsid w:val="00AF516A"/>
    <w:rsid w:val="00AF5CAC"/>
    <w:rsid w:val="00AF6354"/>
    <w:rsid w:val="00AF69A7"/>
    <w:rsid w:val="00AF715C"/>
    <w:rsid w:val="00AF79B6"/>
    <w:rsid w:val="00B00523"/>
    <w:rsid w:val="00B00F56"/>
    <w:rsid w:val="00B0166F"/>
    <w:rsid w:val="00B0542A"/>
    <w:rsid w:val="00B060BD"/>
    <w:rsid w:val="00B07102"/>
    <w:rsid w:val="00B07125"/>
    <w:rsid w:val="00B0762B"/>
    <w:rsid w:val="00B07696"/>
    <w:rsid w:val="00B109ED"/>
    <w:rsid w:val="00B11A50"/>
    <w:rsid w:val="00B11B19"/>
    <w:rsid w:val="00B12494"/>
    <w:rsid w:val="00B1258B"/>
    <w:rsid w:val="00B142B5"/>
    <w:rsid w:val="00B14458"/>
    <w:rsid w:val="00B14A5B"/>
    <w:rsid w:val="00B15928"/>
    <w:rsid w:val="00B168D6"/>
    <w:rsid w:val="00B168DB"/>
    <w:rsid w:val="00B17147"/>
    <w:rsid w:val="00B17154"/>
    <w:rsid w:val="00B1721F"/>
    <w:rsid w:val="00B1724F"/>
    <w:rsid w:val="00B172F8"/>
    <w:rsid w:val="00B1746D"/>
    <w:rsid w:val="00B17E0D"/>
    <w:rsid w:val="00B2022A"/>
    <w:rsid w:val="00B2054A"/>
    <w:rsid w:val="00B2068E"/>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706"/>
    <w:rsid w:val="00B27E78"/>
    <w:rsid w:val="00B30647"/>
    <w:rsid w:val="00B327FD"/>
    <w:rsid w:val="00B328F4"/>
    <w:rsid w:val="00B33573"/>
    <w:rsid w:val="00B33724"/>
    <w:rsid w:val="00B34D95"/>
    <w:rsid w:val="00B35262"/>
    <w:rsid w:val="00B35493"/>
    <w:rsid w:val="00B3655B"/>
    <w:rsid w:val="00B36DF1"/>
    <w:rsid w:val="00B37120"/>
    <w:rsid w:val="00B41AEB"/>
    <w:rsid w:val="00B430B2"/>
    <w:rsid w:val="00B45370"/>
    <w:rsid w:val="00B45C66"/>
    <w:rsid w:val="00B460AF"/>
    <w:rsid w:val="00B46D16"/>
    <w:rsid w:val="00B4751F"/>
    <w:rsid w:val="00B47CD2"/>
    <w:rsid w:val="00B5047D"/>
    <w:rsid w:val="00B51B14"/>
    <w:rsid w:val="00B51DB9"/>
    <w:rsid w:val="00B51E9F"/>
    <w:rsid w:val="00B5290B"/>
    <w:rsid w:val="00B5318A"/>
    <w:rsid w:val="00B53FE4"/>
    <w:rsid w:val="00B54968"/>
    <w:rsid w:val="00B55145"/>
    <w:rsid w:val="00B570EB"/>
    <w:rsid w:val="00B572E1"/>
    <w:rsid w:val="00B578AE"/>
    <w:rsid w:val="00B60C5B"/>
    <w:rsid w:val="00B61566"/>
    <w:rsid w:val="00B619CB"/>
    <w:rsid w:val="00B61FBF"/>
    <w:rsid w:val="00B61FF2"/>
    <w:rsid w:val="00B63E68"/>
    <w:rsid w:val="00B6410E"/>
    <w:rsid w:val="00B644EA"/>
    <w:rsid w:val="00B64F23"/>
    <w:rsid w:val="00B65A2C"/>
    <w:rsid w:val="00B65D02"/>
    <w:rsid w:val="00B66554"/>
    <w:rsid w:val="00B674C3"/>
    <w:rsid w:val="00B70989"/>
    <w:rsid w:val="00B72AB7"/>
    <w:rsid w:val="00B7407B"/>
    <w:rsid w:val="00B74A8D"/>
    <w:rsid w:val="00B74C79"/>
    <w:rsid w:val="00B75857"/>
    <w:rsid w:val="00B77186"/>
    <w:rsid w:val="00B80BCE"/>
    <w:rsid w:val="00B80E99"/>
    <w:rsid w:val="00B81089"/>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3EE3"/>
    <w:rsid w:val="00B94B5E"/>
    <w:rsid w:val="00B95001"/>
    <w:rsid w:val="00B952B8"/>
    <w:rsid w:val="00B954BB"/>
    <w:rsid w:val="00B959AF"/>
    <w:rsid w:val="00B9701B"/>
    <w:rsid w:val="00B97108"/>
    <w:rsid w:val="00BA035B"/>
    <w:rsid w:val="00BA0B74"/>
    <w:rsid w:val="00BA0BAA"/>
    <w:rsid w:val="00BA0CA2"/>
    <w:rsid w:val="00BA1D99"/>
    <w:rsid w:val="00BA21B3"/>
    <w:rsid w:val="00BA2A86"/>
    <w:rsid w:val="00BA2D8D"/>
    <w:rsid w:val="00BA2DEF"/>
    <w:rsid w:val="00BA3395"/>
    <w:rsid w:val="00BA3C1C"/>
    <w:rsid w:val="00BA43C4"/>
    <w:rsid w:val="00BA484D"/>
    <w:rsid w:val="00BA4C0C"/>
    <w:rsid w:val="00BA521E"/>
    <w:rsid w:val="00BA6D69"/>
    <w:rsid w:val="00BA6E52"/>
    <w:rsid w:val="00BA7B6A"/>
    <w:rsid w:val="00BB0426"/>
    <w:rsid w:val="00BB0D24"/>
    <w:rsid w:val="00BB1763"/>
    <w:rsid w:val="00BB2271"/>
    <w:rsid w:val="00BB2DA2"/>
    <w:rsid w:val="00BB2FCC"/>
    <w:rsid w:val="00BB31EF"/>
    <w:rsid w:val="00BB3265"/>
    <w:rsid w:val="00BB4425"/>
    <w:rsid w:val="00BB4DBC"/>
    <w:rsid w:val="00BB50A1"/>
    <w:rsid w:val="00BB5599"/>
    <w:rsid w:val="00BB6341"/>
    <w:rsid w:val="00BB69F2"/>
    <w:rsid w:val="00BB6CC2"/>
    <w:rsid w:val="00BB7080"/>
    <w:rsid w:val="00BC186E"/>
    <w:rsid w:val="00BC1D81"/>
    <w:rsid w:val="00BC2B22"/>
    <w:rsid w:val="00BC3452"/>
    <w:rsid w:val="00BC4883"/>
    <w:rsid w:val="00BC4F14"/>
    <w:rsid w:val="00BC5BDE"/>
    <w:rsid w:val="00BC66CB"/>
    <w:rsid w:val="00BC69E2"/>
    <w:rsid w:val="00BC6AF3"/>
    <w:rsid w:val="00BD26A5"/>
    <w:rsid w:val="00BD311A"/>
    <w:rsid w:val="00BD33BC"/>
    <w:rsid w:val="00BD3DE9"/>
    <w:rsid w:val="00BD458F"/>
    <w:rsid w:val="00BD51BC"/>
    <w:rsid w:val="00BD531D"/>
    <w:rsid w:val="00BD5787"/>
    <w:rsid w:val="00BD61FB"/>
    <w:rsid w:val="00BD6FB4"/>
    <w:rsid w:val="00BD6FE4"/>
    <w:rsid w:val="00BD77EB"/>
    <w:rsid w:val="00BE044D"/>
    <w:rsid w:val="00BE143D"/>
    <w:rsid w:val="00BE1629"/>
    <w:rsid w:val="00BE1F8F"/>
    <w:rsid w:val="00BE22F8"/>
    <w:rsid w:val="00BE24B0"/>
    <w:rsid w:val="00BE272E"/>
    <w:rsid w:val="00BE27EB"/>
    <w:rsid w:val="00BE39B0"/>
    <w:rsid w:val="00BE4281"/>
    <w:rsid w:val="00BE4557"/>
    <w:rsid w:val="00BE54D1"/>
    <w:rsid w:val="00BE5510"/>
    <w:rsid w:val="00BE581B"/>
    <w:rsid w:val="00BE6100"/>
    <w:rsid w:val="00BE662C"/>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36C"/>
    <w:rsid w:val="00BF6C87"/>
    <w:rsid w:val="00BF6DA3"/>
    <w:rsid w:val="00BF702A"/>
    <w:rsid w:val="00C0027D"/>
    <w:rsid w:val="00C005A4"/>
    <w:rsid w:val="00C00B1B"/>
    <w:rsid w:val="00C01CB1"/>
    <w:rsid w:val="00C01D2A"/>
    <w:rsid w:val="00C04654"/>
    <w:rsid w:val="00C04D0C"/>
    <w:rsid w:val="00C055C5"/>
    <w:rsid w:val="00C055EF"/>
    <w:rsid w:val="00C056C6"/>
    <w:rsid w:val="00C05AAC"/>
    <w:rsid w:val="00C064F6"/>
    <w:rsid w:val="00C06E62"/>
    <w:rsid w:val="00C0798D"/>
    <w:rsid w:val="00C07BF0"/>
    <w:rsid w:val="00C10014"/>
    <w:rsid w:val="00C11199"/>
    <w:rsid w:val="00C116ED"/>
    <w:rsid w:val="00C125DA"/>
    <w:rsid w:val="00C133B1"/>
    <w:rsid w:val="00C1345D"/>
    <w:rsid w:val="00C13765"/>
    <w:rsid w:val="00C13E74"/>
    <w:rsid w:val="00C14772"/>
    <w:rsid w:val="00C1489E"/>
    <w:rsid w:val="00C15233"/>
    <w:rsid w:val="00C178C1"/>
    <w:rsid w:val="00C20F31"/>
    <w:rsid w:val="00C2118D"/>
    <w:rsid w:val="00C24AE3"/>
    <w:rsid w:val="00C25513"/>
    <w:rsid w:val="00C259CD"/>
    <w:rsid w:val="00C26DA4"/>
    <w:rsid w:val="00C27EC9"/>
    <w:rsid w:val="00C307E3"/>
    <w:rsid w:val="00C3123D"/>
    <w:rsid w:val="00C31CE5"/>
    <w:rsid w:val="00C3311F"/>
    <w:rsid w:val="00C33C7E"/>
    <w:rsid w:val="00C34847"/>
    <w:rsid w:val="00C34E47"/>
    <w:rsid w:val="00C35397"/>
    <w:rsid w:val="00C36851"/>
    <w:rsid w:val="00C36A69"/>
    <w:rsid w:val="00C3797F"/>
    <w:rsid w:val="00C402A8"/>
    <w:rsid w:val="00C403D9"/>
    <w:rsid w:val="00C40BCA"/>
    <w:rsid w:val="00C42B7D"/>
    <w:rsid w:val="00C42E7A"/>
    <w:rsid w:val="00C44268"/>
    <w:rsid w:val="00C45034"/>
    <w:rsid w:val="00C45B76"/>
    <w:rsid w:val="00C50345"/>
    <w:rsid w:val="00C50D70"/>
    <w:rsid w:val="00C50F38"/>
    <w:rsid w:val="00C5121F"/>
    <w:rsid w:val="00C527AE"/>
    <w:rsid w:val="00C52918"/>
    <w:rsid w:val="00C52B41"/>
    <w:rsid w:val="00C53A29"/>
    <w:rsid w:val="00C556BF"/>
    <w:rsid w:val="00C56485"/>
    <w:rsid w:val="00C56A00"/>
    <w:rsid w:val="00C56C9F"/>
    <w:rsid w:val="00C57759"/>
    <w:rsid w:val="00C57F3F"/>
    <w:rsid w:val="00C60EFB"/>
    <w:rsid w:val="00C60F10"/>
    <w:rsid w:val="00C62193"/>
    <w:rsid w:val="00C62A0B"/>
    <w:rsid w:val="00C637E6"/>
    <w:rsid w:val="00C63C91"/>
    <w:rsid w:val="00C6420B"/>
    <w:rsid w:val="00C667AC"/>
    <w:rsid w:val="00C679AB"/>
    <w:rsid w:val="00C7082E"/>
    <w:rsid w:val="00C709B0"/>
    <w:rsid w:val="00C71178"/>
    <w:rsid w:val="00C714F1"/>
    <w:rsid w:val="00C71696"/>
    <w:rsid w:val="00C71A16"/>
    <w:rsid w:val="00C71CD2"/>
    <w:rsid w:val="00C71D37"/>
    <w:rsid w:val="00C72042"/>
    <w:rsid w:val="00C73321"/>
    <w:rsid w:val="00C74281"/>
    <w:rsid w:val="00C748D6"/>
    <w:rsid w:val="00C7498F"/>
    <w:rsid w:val="00C75157"/>
    <w:rsid w:val="00C75C34"/>
    <w:rsid w:val="00C75F8F"/>
    <w:rsid w:val="00C76393"/>
    <w:rsid w:val="00C76893"/>
    <w:rsid w:val="00C76EDF"/>
    <w:rsid w:val="00C77552"/>
    <w:rsid w:val="00C80316"/>
    <w:rsid w:val="00C80725"/>
    <w:rsid w:val="00C81FE6"/>
    <w:rsid w:val="00C82F88"/>
    <w:rsid w:val="00C832B4"/>
    <w:rsid w:val="00C83455"/>
    <w:rsid w:val="00C854D0"/>
    <w:rsid w:val="00C85A06"/>
    <w:rsid w:val="00C86A88"/>
    <w:rsid w:val="00C86BC8"/>
    <w:rsid w:val="00C90834"/>
    <w:rsid w:val="00C91916"/>
    <w:rsid w:val="00C926E1"/>
    <w:rsid w:val="00C938AB"/>
    <w:rsid w:val="00C93CD1"/>
    <w:rsid w:val="00C94543"/>
    <w:rsid w:val="00C94777"/>
    <w:rsid w:val="00C94C81"/>
    <w:rsid w:val="00C953B6"/>
    <w:rsid w:val="00C9553B"/>
    <w:rsid w:val="00C960CE"/>
    <w:rsid w:val="00C97F98"/>
    <w:rsid w:val="00CA0ACB"/>
    <w:rsid w:val="00CA0C19"/>
    <w:rsid w:val="00CA0FFD"/>
    <w:rsid w:val="00CA362E"/>
    <w:rsid w:val="00CA39EC"/>
    <w:rsid w:val="00CA534E"/>
    <w:rsid w:val="00CA5959"/>
    <w:rsid w:val="00CA5FA9"/>
    <w:rsid w:val="00CA6E86"/>
    <w:rsid w:val="00CA747B"/>
    <w:rsid w:val="00CB068B"/>
    <w:rsid w:val="00CB07DE"/>
    <w:rsid w:val="00CB144E"/>
    <w:rsid w:val="00CB19AB"/>
    <w:rsid w:val="00CB239F"/>
    <w:rsid w:val="00CB269F"/>
    <w:rsid w:val="00CB332E"/>
    <w:rsid w:val="00CB4AAE"/>
    <w:rsid w:val="00CB54C2"/>
    <w:rsid w:val="00CB56AC"/>
    <w:rsid w:val="00CB5862"/>
    <w:rsid w:val="00CB768C"/>
    <w:rsid w:val="00CC0328"/>
    <w:rsid w:val="00CC0661"/>
    <w:rsid w:val="00CC1992"/>
    <w:rsid w:val="00CC229A"/>
    <w:rsid w:val="00CC2639"/>
    <w:rsid w:val="00CC3227"/>
    <w:rsid w:val="00CC4F5E"/>
    <w:rsid w:val="00CC5637"/>
    <w:rsid w:val="00CC7731"/>
    <w:rsid w:val="00CD0308"/>
    <w:rsid w:val="00CD0331"/>
    <w:rsid w:val="00CD1315"/>
    <w:rsid w:val="00CD162A"/>
    <w:rsid w:val="00CD1DB3"/>
    <w:rsid w:val="00CD1F52"/>
    <w:rsid w:val="00CD268D"/>
    <w:rsid w:val="00CD2F37"/>
    <w:rsid w:val="00CD2F3F"/>
    <w:rsid w:val="00CD3061"/>
    <w:rsid w:val="00CD40CF"/>
    <w:rsid w:val="00CD41A4"/>
    <w:rsid w:val="00CD4C24"/>
    <w:rsid w:val="00CD507E"/>
    <w:rsid w:val="00CD542B"/>
    <w:rsid w:val="00CD5917"/>
    <w:rsid w:val="00CD607C"/>
    <w:rsid w:val="00CD6914"/>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4AEC"/>
    <w:rsid w:val="00CE4B40"/>
    <w:rsid w:val="00CE5A31"/>
    <w:rsid w:val="00CE64BF"/>
    <w:rsid w:val="00CE75F0"/>
    <w:rsid w:val="00CE7F4F"/>
    <w:rsid w:val="00CF001A"/>
    <w:rsid w:val="00CF03C1"/>
    <w:rsid w:val="00CF0D5E"/>
    <w:rsid w:val="00CF3072"/>
    <w:rsid w:val="00CF320C"/>
    <w:rsid w:val="00CF351E"/>
    <w:rsid w:val="00CF3F57"/>
    <w:rsid w:val="00CF4698"/>
    <w:rsid w:val="00CF56AC"/>
    <w:rsid w:val="00CF5F3F"/>
    <w:rsid w:val="00CF70F1"/>
    <w:rsid w:val="00D0055D"/>
    <w:rsid w:val="00D01FAB"/>
    <w:rsid w:val="00D03E29"/>
    <w:rsid w:val="00D04EE6"/>
    <w:rsid w:val="00D051E9"/>
    <w:rsid w:val="00D063E2"/>
    <w:rsid w:val="00D06564"/>
    <w:rsid w:val="00D06F82"/>
    <w:rsid w:val="00D10248"/>
    <w:rsid w:val="00D10292"/>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17E5C"/>
    <w:rsid w:val="00D202CF"/>
    <w:rsid w:val="00D20418"/>
    <w:rsid w:val="00D20705"/>
    <w:rsid w:val="00D2080B"/>
    <w:rsid w:val="00D20D04"/>
    <w:rsid w:val="00D21C45"/>
    <w:rsid w:val="00D22432"/>
    <w:rsid w:val="00D22457"/>
    <w:rsid w:val="00D22802"/>
    <w:rsid w:val="00D23316"/>
    <w:rsid w:val="00D236A5"/>
    <w:rsid w:val="00D253A0"/>
    <w:rsid w:val="00D2544B"/>
    <w:rsid w:val="00D2608E"/>
    <w:rsid w:val="00D26195"/>
    <w:rsid w:val="00D26252"/>
    <w:rsid w:val="00D26425"/>
    <w:rsid w:val="00D26AFA"/>
    <w:rsid w:val="00D26FD1"/>
    <w:rsid w:val="00D27294"/>
    <w:rsid w:val="00D3094E"/>
    <w:rsid w:val="00D3166F"/>
    <w:rsid w:val="00D332E1"/>
    <w:rsid w:val="00D3332A"/>
    <w:rsid w:val="00D333F7"/>
    <w:rsid w:val="00D34AE2"/>
    <w:rsid w:val="00D35BB9"/>
    <w:rsid w:val="00D360D5"/>
    <w:rsid w:val="00D363D2"/>
    <w:rsid w:val="00D37417"/>
    <w:rsid w:val="00D3794C"/>
    <w:rsid w:val="00D40FE9"/>
    <w:rsid w:val="00D40FFB"/>
    <w:rsid w:val="00D419BA"/>
    <w:rsid w:val="00D42652"/>
    <w:rsid w:val="00D429E5"/>
    <w:rsid w:val="00D42D4B"/>
    <w:rsid w:val="00D44124"/>
    <w:rsid w:val="00D442F0"/>
    <w:rsid w:val="00D449F9"/>
    <w:rsid w:val="00D45657"/>
    <w:rsid w:val="00D45658"/>
    <w:rsid w:val="00D45F7F"/>
    <w:rsid w:val="00D4695A"/>
    <w:rsid w:val="00D46AB2"/>
    <w:rsid w:val="00D46AE8"/>
    <w:rsid w:val="00D478BC"/>
    <w:rsid w:val="00D47CBB"/>
    <w:rsid w:val="00D51F68"/>
    <w:rsid w:val="00D520D9"/>
    <w:rsid w:val="00D526E9"/>
    <w:rsid w:val="00D5359B"/>
    <w:rsid w:val="00D53672"/>
    <w:rsid w:val="00D53C6F"/>
    <w:rsid w:val="00D54980"/>
    <w:rsid w:val="00D55410"/>
    <w:rsid w:val="00D55E69"/>
    <w:rsid w:val="00D567E3"/>
    <w:rsid w:val="00D60FC6"/>
    <w:rsid w:val="00D614EA"/>
    <w:rsid w:val="00D614FE"/>
    <w:rsid w:val="00D61E0A"/>
    <w:rsid w:val="00D61FFF"/>
    <w:rsid w:val="00D6215D"/>
    <w:rsid w:val="00D62A96"/>
    <w:rsid w:val="00D62E36"/>
    <w:rsid w:val="00D659C6"/>
    <w:rsid w:val="00D700FE"/>
    <w:rsid w:val="00D72302"/>
    <w:rsid w:val="00D728D6"/>
    <w:rsid w:val="00D73606"/>
    <w:rsid w:val="00D74000"/>
    <w:rsid w:val="00D7459C"/>
    <w:rsid w:val="00D74B16"/>
    <w:rsid w:val="00D76BDD"/>
    <w:rsid w:val="00D76C27"/>
    <w:rsid w:val="00D76CCD"/>
    <w:rsid w:val="00D82C2A"/>
    <w:rsid w:val="00D82CC4"/>
    <w:rsid w:val="00D83527"/>
    <w:rsid w:val="00D84740"/>
    <w:rsid w:val="00D8519C"/>
    <w:rsid w:val="00D8583F"/>
    <w:rsid w:val="00D85A62"/>
    <w:rsid w:val="00D86A1A"/>
    <w:rsid w:val="00D86C5B"/>
    <w:rsid w:val="00D870BE"/>
    <w:rsid w:val="00D8754E"/>
    <w:rsid w:val="00D8798F"/>
    <w:rsid w:val="00D9165E"/>
    <w:rsid w:val="00D949C5"/>
    <w:rsid w:val="00D951FB"/>
    <w:rsid w:val="00D961B5"/>
    <w:rsid w:val="00D96D53"/>
    <w:rsid w:val="00D97305"/>
    <w:rsid w:val="00D97F6C"/>
    <w:rsid w:val="00DA19D9"/>
    <w:rsid w:val="00DA1EDE"/>
    <w:rsid w:val="00DA20E0"/>
    <w:rsid w:val="00DA2788"/>
    <w:rsid w:val="00DA2A1D"/>
    <w:rsid w:val="00DA3436"/>
    <w:rsid w:val="00DA3F0D"/>
    <w:rsid w:val="00DA41E6"/>
    <w:rsid w:val="00DA55E6"/>
    <w:rsid w:val="00DA62E7"/>
    <w:rsid w:val="00DA6F4A"/>
    <w:rsid w:val="00DA71C4"/>
    <w:rsid w:val="00DA7875"/>
    <w:rsid w:val="00DB1CB0"/>
    <w:rsid w:val="00DB36FA"/>
    <w:rsid w:val="00DB40F6"/>
    <w:rsid w:val="00DB418B"/>
    <w:rsid w:val="00DB52CB"/>
    <w:rsid w:val="00DB5919"/>
    <w:rsid w:val="00DB6894"/>
    <w:rsid w:val="00DB6BCD"/>
    <w:rsid w:val="00DB6EC3"/>
    <w:rsid w:val="00DB7EDC"/>
    <w:rsid w:val="00DB7FEC"/>
    <w:rsid w:val="00DC006E"/>
    <w:rsid w:val="00DC0AB4"/>
    <w:rsid w:val="00DC11C0"/>
    <w:rsid w:val="00DC165D"/>
    <w:rsid w:val="00DC1866"/>
    <w:rsid w:val="00DC1D7B"/>
    <w:rsid w:val="00DC229D"/>
    <w:rsid w:val="00DC230F"/>
    <w:rsid w:val="00DC2A5A"/>
    <w:rsid w:val="00DC2B59"/>
    <w:rsid w:val="00DC2C7A"/>
    <w:rsid w:val="00DC360B"/>
    <w:rsid w:val="00DC3D16"/>
    <w:rsid w:val="00DC4DF5"/>
    <w:rsid w:val="00DC50A7"/>
    <w:rsid w:val="00DC544D"/>
    <w:rsid w:val="00DC5A42"/>
    <w:rsid w:val="00DC5C71"/>
    <w:rsid w:val="00DC6B80"/>
    <w:rsid w:val="00DC7970"/>
    <w:rsid w:val="00DC7EF1"/>
    <w:rsid w:val="00DD0726"/>
    <w:rsid w:val="00DD0865"/>
    <w:rsid w:val="00DD0ECF"/>
    <w:rsid w:val="00DD16F3"/>
    <w:rsid w:val="00DD3206"/>
    <w:rsid w:val="00DD322B"/>
    <w:rsid w:val="00DD325B"/>
    <w:rsid w:val="00DD4988"/>
    <w:rsid w:val="00DD4E90"/>
    <w:rsid w:val="00DD514E"/>
    <w:rsid w:val="00DD60B8"/>
    <w:rsid w:val="00DD691A"/>
    <w:rsid w:val="00DD720F"/>
    <w:rsid w:val="00DE1622"/>
    <w:rsid w:val="00DE20FA"/>
    <w:rsid w:val="00DE24A4"/>
    <w:rsid w:val="00DE2C2E"/>
    <w:rsid w:val="00DE2D6E"/>
    <w:rsid w:val="00DE3F60"/>
    <w:rsid w:val="00DE40ED"/>
    <w:rsid w:val="00DE5200"/>
    <w:rsid w:val="00DE5503"/>
    <w:rsid w:val="00DE55BA"/>
    <w:rsid w:val="00DE5D8B"/>
    <w:rsid w:val="00DE5E19"/>
    <w:rsid w:val="00DE6892"/>
    <w:rsid w:val="00DE6E4E"/>
    <w:rsid w:val="00DE6F17"/>
    <w:rsid w:val="00DE7885"/>
    <w:rsid w:val="00DF16D0"/>
    <w:rsid w:val="00DF1AE3"/>
    <w:rsid w:val="00DF1CCB"/>
    <w:rsid w:val="00DF2573"/>
    <w:rsid w:val="00DF2CD8"/>
    <w:rsid w:val="00DF31C8"/>
    <w:rsid w:val="00DF44B0"/>
    <w:rsid w:val="00DF4582"/>
    <w:rsid w:val="00DF4704"/>
    <w:rsid w:val="00DF553C"/>
    <w:rsid w:val="00DF5F72"/>
    <w:rsid w:val="00DF67B7"/>
    <w:rsid w:val="00DF7A75"/>
    <w:rsid w:val="00E002F9"/>
    <w:rsid w:val="00E004AA"/>
    <w:rsid w:val="00E005DC"/>
    <w:rsid w:val="00E00B15"/>
    <w:rsid w:val="00E00BBA"/>
    <w:rsid w:val="00E0120D"/>
    <w:rsid w:val="00E01F62"/>
    <w:rsid w:val="00E01FD1"/>
    <w:rsid w:val="00E023D5"/>
    <w:rsid w:val="00E037B9"/>
    <w:rsid w:val="00E03891"/>
    <w:rsid w:val="00E04340"/>
    <w:rsid w:val="00E0484F"/>
    <w:rsid w:val="00E04A8A"/>
    <w:rsid w:val="00E05D65"/>
    <w:rsid w:val="00E0630F"/>
    <w:rsid w:val="00E06D4E"/>
    <w:rsid w:val="00E06FDA"/>
    <w:rsid w:val="00E07020"/>
    <w:rsid w:val="00E074AD"/>
    <w:rsid w:val="00E07BFF"/>
    <w:rsid w:val="00E10F2A"/>
    <w:rsid w:val="00E11330"/>
    <w:rsid w:val="00E11C68"/>
    <w:rsid w:val="00E1326B"/>
    <w:rsid w:val="00E13C69"/>
    <w:rsid w:val="00E144C9"/>
    <w:rsid w:val="00E15344"/>
    <w:rsid w:val="00E15BC7"/>
    <w:rsid w:val="00E204ED"/>
    <w:rsid w:val="00E2257A"/>
    <w:rsid w:val="00E228CB"/>
    <w:rsid w:val="00E233D1"/>
    <w:rsid w:val="00E23914"/>
    <w:rsid w:val="00E24100"/>
    <w:rsid w:val="00E24E4E"/>
    <w:rsid w:val="00E25034"/>
    <w:rsid w:val="00E261DA"/>
    <w:rsid w:val="00E2716A"/>
    <w:rsid w:val="00E273A0"/>
    <w:rsid w:val="00E3042B"/>
    <w:rsid w:val="00E30E30"/>
    <w:rsid w:val="00E333BA"/>
    <w:rsid w:val="00E334CF"/>
    <w:rsid w:val="00E33DAE"/>
    <w:rsid w:val="00E3465C"/>
    <w:rsid w:val="00E3486E"/>
    <w:rsid w:val="00E35276"/>
    <w:rsid w:val="00E36B6A"/>
    <w:rsid w:val="00E37726"/>
    <w:rsid w:val="00E37B4D"/>
    <w:rsid w:val="00E40472"/>
    <w:rsid w:val="00E409A1"/>
    <w:rsid w:val="00E412A8"/>
    <w:rsid w:val="00E418D4"/>
    <w:rsid w:val="00E4226A"/>
    <w:rsid w:val="00E422CF"/>
    <w:rsid w:val="00E42599"/>
    <w:rsid w:val="00E42628"/>
    <w:rsid w:val="00E43BD3"/>
    <w:rsid w:val="00E44C83"/>
    <w:rsid w:val="00E44F2E"/>
    <w:rsid w:val="00E45701"/>
    <w:rsid w:val="00E458AE"/>
    <w:rsid w:val="00E4606F"/>
    <w:rsid w:val="00E46DE5"/>
    <w:rsid w:val="00E471D8"/>
    <w:rsid w:val="00E47442"/>
    <w:rsid w:val="00E47898"/>
    <w:rsid w:val="00E509E7"/>
    <w:rsid w:val="00E51D65"/>
    <w:rsid w:val="00E51E30"/>
    <w:rsid w:val="00E52264"/>
    <w:rsid w:val="00E52835"/>
    <w:rsid w:val="00E52B18"/>
    <w:rsid w:val="00E52F9C"/>
    <w:rsid w:val="00E52FBB"/>
    <w:rsid w:val="00E53A44"/>
    <w:rsid w:val="00E53B78"/>
    <w:rsid w:val="00E54660"/>
    <w:rsid w:val="00E553AE"/>
    <w:rsid w:val="00E56843"/>
    <w:rsid w:val="00E575A6"/>
    <w:rsid w:val="00E5782C"/>
    <w:rsid w:val="00E60E76"/>
    <w:rsid w:val="00E6164D"/>
    <w:rsid w:val="00E62C9E"/>
    <w:rsid w:val="00E63003"/>
    <w:rsid w:val="00E63BB6"/>
    <w:rsid w:val="00E63F27"/>
    <w:rsid w:val="00E64A42"/>
    <w:rsid w:val="00E64DBC"/>
    <w:rsid w:val="00E660E9"/>
    <w:rsid w:val="00E66415"/>
    <w:rsid w:val="00E67012"/>
    <w:rsid w:val="00E67F75"/>
    <w:rsid w:val="00E7062C"/>
    <w:rsid w:val="00E70A16"/>
    <w:rsid w:val="00E70ECC"/>
    <w:rsid w:val="00E7168A"/>
    <w:rsid w:val="00E71A72"/>
    <w:rsid w:val="00E73571"/>
    <w:rsid w:val="00E73DDF"/>
    <w:rsid w:val="00E74699"/>
    <w:rsid w:val="00E757E4"/>
    <w:rsid w:val="00E7682F"/>
    <w:rsid w:val="00E769A1"/>
    <w:rsid w:val="00E76C29"/>
    <w:rsid w:val="00E80709"/>
    <w:rsid w:val="00E808F5"/>
    <w:rsid w:val="00E819D8"/>
    <w:rsid w:val="00E826B7"/>
    <w:rsid w:val="00E827D7"/>
    <w:rsid w:val="00E828DE"/>
    <w:rsid w:val="00E82DCF"/>
    <w:rsid w:val="00E85035"/>
    <w:rsid w:val="00E853BF"/>
    <w:rsid w:val="00E857DF"/>
    <w:rsid w:val="00E86853"/>
    <w:rsid w:val="00E868A6"/>
    <w:rsid w:val="00E86D4C"/>
    <w:rsid w:val="00E87F6C"/>
    <w:rsid w:val="00E9022B"/>
    <w:rsid w:val="00E9199B"/>
    <w:rsid w:val="00E92002"/>
    <w:rsid w:val="00E92696"/>
    <w:rsid w:val="00E934A6"/>
    <w:rsid w:val="00E94B65"/>
    <w:rsid w:val="00E95704"/>
    <w:rsid w:val="00E95A7B"/>
    <w:rsid w:val="00E95B0C"/>
    <w:rsid w:val="00E96678"/>
    <w:rsid w:val="00E97AB8"/>
    <w:rsid w:val="00E97E6D"/>
    <w:rsid w:val="00E97FE7"/>
    <w:rsid w:val="00EA093B"/>
    <w:rsid w:val="00EA1189"/>
    <w:rsid w:val="00EA11B8"/>
    <w:rsid w:val="00EA1975"/>
    <w:rsid w:val="00EA1A39"/>
    <w:rsid w:val="00EA1C9D"/>
    <w:rsid w:val="00EA1F2A"/>
    <w:rsid w:val="00EA2526"/>
    <w:rsid w:val="00EA4526"/>
    <w:rsid w:val="00EA4AC8"/>
    <w:rsid w:val="00EA511A"/>
    <w:rsid w:val="00EA5520"/>
    <w:rsid w:val="00EA6364"/>
    <w:rsid w:val="00EA63B7"/>
    <w:rsid w:val="00EA6EBA"/>
    <w:rsid w:val="00EA732D"/>
    <w:rsid w:val="00EA741B"/>
    <w:rsid w:val="00EB023C"/>
    <w:rsid w:val="00EB0A3A"/>
    <w:rsid w:val="00EB0CFB"/>
    <w:rsid w:val="00EB15F7"/>
    <w:rsid w:val="00EB2223"/>
    <w:rsid w:val="00EB3C91"/>
    <w:rsid w:val="00EB3EA5"/>
    <w:rsid w:val="00EB493A"/>
    <w:rsid w:val="00EB4FC7"/>
    <w:rsid w:val="00EB5081"/>
    <w:rsid w:val="00EB5560"/>
    <w:rsid w:val="00EB5709"/>
    <w:rsid w:val="00EB7DE4"/>
    <w:rsid w:val="00EC06BA"/>
    <w:rsid w:val="00EC0E00"/>
    <w:rsid w:val="00EC11D8"/>
    <w:rsid w:val="00EC1424"/>
    <w:rsid w:val="00EC15AD"/>
    <w:rsid w:val="00EC1AC8"/>
    <w:rsid w:val="00EC1D4D"/>
    <w:rsid w:val="00EC1DA2"/>
    <w:rsid w:val="00EC1F82"/>
    <w:rsid w:val="00EC2872"/>
    <w:rsid w:val="00EC3CCC"/>
    <w:rsid w:val="00EC4080"/>
    <w:rsid w:val="00EC4C27"/>
    <w:rsid w:val="00EC514E"/>
    <w:rsid w:val="00EC55A9"/>
    <w:rsid w:val="00EC5D86"/>
    <w:rsid w:val="00EC6851"/>
    <w:rsid w:val="00EC712A"/>
    <w:rsid w:val="00EC7B90"/>
    <w:rsid w:val="00ED0764"/>
    <w:rsid w:val="00ED0A16"/>
    <w:rsid w:val="00ED1386"/>
    <w:rsid w:val="00ED24BA"/>
    <w:rsid w:val="00ED4FE5"/>
    <w:rsid w:val="00ED535B"/>
    <w:rsid w:val="00ED54EA"/>
    <w:rsid w:val="00ED5D70"/>
    <w:rsid w:val="00ED5E51"/>
    <w:rsid w:val="00ED66F9"/>
    <w:rsid w:val="00ED6C18"/>
    <w:rsid w:val="00ED6DBC"/>
    <w:rsid w:val="00ED7243"/>
    <w:rsid w:val="00ED729F"/>
    <w:rsid w:val="00EE186C"/>
    <w:rsid w:val="00EE1D44"/>
    <w:rsid w:val="00EE2059"/>
    <w:rsid w:val="00EE2D29"/>
    <w:rsid w:val="00EE2D7A"/>
    <w:rsid w:val="00EE3E04"/>
    <w:rsid w:val="00EE4847"/>
    <w:rsid w:val="00EE5181"/>
    <w:rsid w:val="00EE68C6"/>
    <w:rsid w:val="00EF01DC"/>
    <w:rsid w:val="00EF0C7C"/>
    <w:rsid w:val="00EF17E6"/>
    <w:rsid w:val="00EF4040"/>
    <w:rsid w:val="00EF4046"/>
    <w:rsid w:val="00EF4778"/>
    <w:rsid w:val="00EF5ECA"/>
    <w:rsid w:val="00EF622F"/>
    <w:rsid w:val="00EF6E89"/>
    <w:rsid w:val="00F01A19"/>
    <w:rsid w:val="00F01BED"/>
    <w:rsid w:val="00F02FC5"/>
    <w:rsid w:val="00F035B0"/>
    <w:rsid w:val="00F03B80"/>
    <w:rsid w:val="00F03F89"/>
    <w:rsid w:val="00F04472"/>
    <w:rsid w:val="00F05E5C"/>
    <w:rsid w:val="00F06671"/>
    <w:rsid w:val="00F07C1E"/>
    <w:rsid w:val="00F10944"/>
    <w:rsid w:val="00F124A5"/>
    <w:rsid w:val="00F1377A"/>
    <w:rsid w:val="00F137EF"/>
    <w:rsid w:val="00F140D8"/>
    <w:rsid w:val="00F152A8"/>
    <w:rsid w:val="00F1550E"/>
    <w:rsid w:val="00F155D9"/>
    <w:rsid w:val="00F1632F"/>
    <w:rsid w:val="00F168F1"/>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75D3"/>
    <w:rsid w:val="00F30353"/>
    <w:rsid w:val="00F30572"/>
    <w:rsid w:val="00F31481"/>
    <w:rsid w:val="00F3177F"/>
    <w:rsid w:val="00F31C3F"/>
    <w:rsid w:val="00F320AA"/>
    <w:rsid w:val="00F344EE"/>
    <w:rsid w:val="00F35421"/>
    <w:rsid w:val="00F35C4C"/>
    <w:rsid w:val="00F35D2D"/>
    <w:rsid w:val="00F372E2"/>
    <w:rsid w:val="00F374AD"/>
    <w:rsid w:val="00F379DC"/>
    <w:rsid w:val="00F37A2F"/>
    <w:rsid w:val="00F37E40"/>
    <w:rsid w:val="00F4033B"/>
    <w:rsid w:val="00F40614"/>
    <w:rsid w:val="00F40850"/>
    <w:rsid w:val="00F41DBB"/>
    <w:rsid w:val="00F41DD2"/>
    <w:rsid w:val="00F41E70"/>
    <w:rsid w:val="00F4203C"/>
    <w:rsid w:val="00F42330"/>
    <w:rsid w:val="00F43F0D"/>
    <w:rsid w:val="00F440E8"/>
    <w:rsid w:val="00F44263"/>
    <w:rsid w:val="00F44CEB"/>
    <w:rsid w:val="00F45B0F"/>
    <w:rsid w:val="00F45B14"/>
    <w:rsid w:val="00F45D76"/>
    <w:rsid w:val="00F46F2B"/>
    <w:rsid w:val="00F500C3"/>
    <w:rsid w:val="00F50321"/>
    <w:rsid w:val="00F50D64"/>
    <w:rsid w:val="00F51078"/>
    <w:rsid w:val="00F51C55"/>
    <w:rsid w:val="00F52321"/>
    <w:rsid w:val="00F52A76"/>
    <w:rsid w:val="00F530E1"/>
    <w:rsid w:val="00F54A1B"/>
    <w:rsid w:val="00F5584D"/>
    <w:rsid w:val="00F55A45"/>
    <w:rsid w:val="00F566BC"/>
    <w:rsid w:val="00F56BEA"/>
    <w:rsid w:val="00F56C36"/>
    <w:rsid w:val="00F57827"/>
    <w:rsid w:val="00F6010F"/>
    <w:rsid w:val="00F60AA0"/>
    <w:rsid w:val="00F60D73"/>
    <w:rsid w:val="00F61AEA"/>
    <w:rsid w:val="00F62544"/>
    <w:rsid w:val="00F640D3"/>
    <w:rsid w:val="00F65662"/>
    <w:rsid w:val="00F657C1"/>
    <w:rsid w:val="00F66D2A"/>
    <w:rsid w:val="00F66D40"/>
    <w:rsid w:val="00F700E6"/>
    <w:rsid w:val="00F703EC"/>
    <w:rsid w:val="00F73502"/>
    <w:rsid w:val="00F744BD"/>
    <w:rsid w:val="00F74D67"/>
    <w:rsid w:val="00F75384"/>
    <w:rsid w:val="00F76AF5"/>
    <w:rsid w:val="00F80117"/>
    <w:rsid w:val="00F8032A"/>
    <w:rsid w:val="00F8094C"/>
    <w:rsid w:val="00F8252B"/>
    <w:rsid w:val="00F83E26"/>
    <w:rsid w:val="00F84395"/>
    <w:rsid w:val="00F8475B"/>
    <w:rsid w:val="00F85221"/>
    <w:rsid w:val="00F856C1"/>
    <w:rsid w:val="00F85D4E"/>
    <w:rsid w:val="00F85FA3"/>
    <w:rsid w:val="00F875F2"/>
    <w:rsid w:val="00F87D56"/>
    <w:rsid w:val="00F87F57"/>
    <w:rsid w:val="00F900B2"/>
    <w:rsid w:val="00F902E6"/>
    <w:rsid w:val="00F90337"/>
    <w:rsid w:val="00F90537"/>
    <w:rsid w:val="00F9073B"/>
    <w:rsid w:val="00F9108C"/>
    <w:rsid w:val="00F9185B"/>
    <w:rsid w:val="00F91AEF"/>
    <w:rsid w:val="00F923B9"/>
    <w:rsid w:val="00F926FB"/>
    <w:rsid w:val="00F92C5D"/>
    <w:rsid w:val="00F934C0"/>
    <w:rsid w:val="00F935F6"/>
    <w:rsid w:val="00F93AA1"/>
    <w:rsid w:val="00F93BA7"/>
    <w:rsid w:val="00F94350"/>
    <w:rsid w:val="00F944D9"/>
    <w:rsid w:val="00F95B84"/>
    <w:rsid w:val="00F95FBC"/>
    <w:rsid w:val="00F9708B"/>
    <w:rsid w:val="00F97537"/>
    <w:rsid w:val="00F97F5A"/>
    <w:rsid w:val="00FA0444"/>
    <w:rsid w:val="00FA131C"/>
    <w:rsid w:val="00FA1D31"/>
    <w:rsid w:val="00FA4C23"/>
    <w:rsid w:val="00FA5BD6"/>
    <w:rsid w:val="00FA73AF"/>
    <w:rsid w:val="00FA7528"/>
    <w:rsid w:val="00FA794A"/>
    <w:rsid w:val="00FA7C24"/>
    <w:rsid w:val="00FA7C3A"/>
    <w:rsid w:val="00FB0BEC"/>
    <w:rsid w:val="00FB13FB"/>
    <w:rsid w:val="00FB15B1"/>
    <w:rsid w:val="00FB160D"/>
    <w:rsid w:val="00FB1710"/>
    <w:rsid w:val="00FB2F4D"/>
    <w:rsid w:val="00FB2F76"/>
    <w:rsid w:val="00FB301C"/>
    <w:rsid w:val="00FB3A79"/>
    <w:rsid w:val="00FB41C5"/>
    <w:rsid w:val="00FB42BF"/>
    <w:rsid w:val="00FB5DD0"/>
    <w:rsid w:val="00FB66B3"/>
    <w:rsid w:val="00FB6978"/>
    <w:rsid w:val="00FB6B3B"/>
    <w:rsid w:val="00FB71F1"/>
    <w:rsid w:val="00FB73F4"/>
    <w:rsid w:val="00FB7C90"/>
    <w:rsid w:val="00FC02C6"/>
    <w:rsid w:val="00FC073A"/>
    <w:rsid w:val="00FC107C"/>
    <w:rsid w:val="00FC27C5"/>
    <w:rsid w:val="00FC402E"/>
    <w:rsid w:val="00FC567A"/>
    <w:rsid w:val="00FC57D8"/>
    <w:rsid w:val="00FC69E5"/>
    <w:rsid w:val="00FC6D10"/>
    <w:rsid w:val="00FD000A"/>
    <w:rsid w:val="00FD0469"/>
    <w:rsid w:val="00FD0893"/>
    <w:rsid w:val="00FD0AED"/>
    <w:rsid w:val="00FD1931"/>
    <w:rsid w:val="00FD255E"/>
    <w:rsid w:val="00FD261B"/>
    <w:rsid w:val="00FD361C"/>
    <w:rsid w:val="00FD3A2B"/>
    <w:rsid w:val="00FD4805"/>
    <w:rsid w:val="00FD481C"/>
    <w:rsid w:val="00FD54E9"/>
    <w:rsid w:val="00FD5C55"/>
    <w:rsid w:val="00FD5D6A"/>
    <w:rsid w:val="00FD705E"/>
    <w:rsid w:val="00FD7973"/>
    <w:rsid w:val="00FD7A0F"/>
    <w:rsid w:val="00FE0621"/>
    <w:rsid w:val="00FE210A"/>
    <w:rsid w:val="00FE22AD"/>
    <w:rsid w:val="00FE2BF2"/>
    <w:rsid w:val="00FE35C0"/>
    <w:rsid w:val="00FE63D4"/>
    <w:rsid w:val="00FE6523"/>
    <w:rsid w:val="00FE6868"/>
    <w:rsid w:val="00FE73B5"/>
    <w:rsid w:val="00FE78E8"/>
    <w:rsid w:val="00FF00FE"/>
    <w:rsid w:val="00FF0153"/>
    <w:rsid w:val="00FF06E6"/>
    <w:rsid w:val="00FF23DC"/>
    <w:rsid w:val="00FF38F9"/>
    <w:rsid w:val="00FF42AC"/>
    <w:rsid w:val="00FF4A2C"/>
    <w:rsid w:val="00FF577B"/>
    <w:rsid w:val="00FF5806"/>
    <w:rsid w:val="00FF5C8D"/>
    <w:rsid w:val="00FF5CF9"/>
    <w:rsid w:val="00FF63D3"/>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20CD19"/>
  <w15:docId w15:val="{1D0D6DF9-BDD4-4CAF-A26C-022AD01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ПАРАГРАФ,Абзац списка2,Цветной список — акцент 11"/>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lang w:val="x-none" w:eastAsia="x-none"/>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lang w:val="x-none" w:eastAsia="x-none"/>
    </w:rPr>
  </w:style>
  <w:style w:type="paragraph" w:customStyle="1" w:styleId="4">
    <w:name w:val="4. Отчерк"/>
    <w:basedOn w:val="a"/>
    <w:link w:val="40"/>
    <w:qFormat/>
    <w:rsid w:val="00F50D64"/>
    <w:pPr>
      <w:widowControl w:val="0"/>
      <w:numPr>
        <w:numId w:val="2"/>
      </w:numPr>
      <w:spacing w:line="240" w:lineRule="auto"/>
    </w:pPr>
    <w:rPr>
      <w:snapToGrid/>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5"/>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5"/>
      </w:numPr>
    </w:pPr>
    <w:rPr>
      <w:snapToGrid/>
    </w:rPr>
  </w:style>
  <w:style w:type="paragraph" w:customStyle="1" w:styleId="-1">
    <w:name w:val="Контракт-подпункт"/>
    <w:basedOn w:val="a"/>
    <w:rsid w:val="00F43F0D"/>
    <w:pPr>
      <w:numPr>
        <w:ilvl w:val="2"/>
        <w:numId w:val="5"/>
      </w:numPr>
    </w:pPr>
    <w:rPr>
      <w:snapToGrid/>
    </w:rPr>
  </w:style>
  <w:style w:type="paragraph" w:customStyle="1" w:styleId="-2">
    <w:name w:val="Контракт-подподпункт"/>
    <w:basedOn w:val="a"/>
    <w:rsid w:val="00F43F0D"/>
    <w:pPr>
      <w:numPr>
        <w:ilvl w:val="3"/>
        <w:numId w:val="5"/>
      </w:numPr>
    </w:pPr>
    <w:rPr>
      <w:snapToGrid/>
    </w:rPr>
  </w:style>
  <w:style w:type="character" w:customStyle="1" w:styleId="a7">
    <w:name w:val="Текст сноски Знак"/>
    <w:link w:val="a6"/>
    <w:uiPriority w:val="99"/>
    <w:qFormat/>
    <w:rsid w:val="00F43F0D"/>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paragraph" w:customStyle="1" w:styleId="ConsPlusNonformat">
    <w:name w:val="ConsPlusNonformat"/>
    <w:rsid w:val="0094447A"/>
    <w:pPr>
      <w:widowControl w:val="0"/>
      <w:autoSpaceDE w:val="0"/>
      <w:autoSpaceDN w:val="0"/>
      <w:adjustRightInd w:val="0"/>
    </w:pPr>
    <w:rPr>
      <w:rFonts w:ascii="Courier New" w:hAnsi="Courier New" w:cs="Courier New"/>
    </w:rPr>
  </w:style>
  <w:style w:type="paragraph" w:styleId="aff4">
    <w:name w:val="Plain Text"/>
    <w:basedOn w:val="a"/>
    <w:link w:val="aff5"/>
    <w:uiPriority w:val="99"/>
    <w:semiHidden/>
    <w:unhideWhenUsed/>
    <w:rsid w:val="0099593A"/>
    <w:pPr>
      <w:spacing w:line="240" w:lineRule="auto"/>
      <w:ind w:firstLine="0"/>
      <w:jc w:val="left"/>
    </w:pPr>
    <w:rPr>
      <w:rFonts w:ascii="Calibri" w:eastAsiaTheme="minorHAnsi" w:hAnsi="Calibri" w:cstheme="minorBidi"/>
      <w:snapToGrid/>
      <w:sz w:val="22"/>
      <w:szCs w:val="21"/>
      <w:lang w:eastAsia="en-US"/>
    </w:rPr>
  </w:style>
  <w:style w:type="character" w:customStyle="1" w:styleId="aff5">
    <w:name w:val="Текст Знак"/>
    <w:basedOn w:val="a0"/>
    <w:link w:val="aff4"/>
    <w:uiPriority w:val="99"/>
    <w:semiHidden/>
    <w:rsid w:val="0099593A"/>
    <w:rPr>
      <w:rFonts w:ascii="Calibri" w:eastAsiaTheme="minorHAnsi" w:hAnsi="Calibri" w:cstheme="minorBidi"/>
      <w:sz w:val="22"/>
      <w:szCs w:val="21"/>
      <w:lang w:eastAsia="en-US"/>
    </w:rPr>
  </w:style>
  <w:style w:type="character" w:customStyle="1" w:styleId="af">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e"/>
    <w:uiPriority w:val="34"/>
    <w:qFormat/>
    <w:locked/>
    <w:rsid w:val="0099593A"/>
    <w:rPr>
      <w:sz w:val="24"/>
      <w:szCs w:val="24"/>
    </w:rPr>
  </w:style>
  <w:style w:type="paragraph" w:styleId="aff6">
    <w:name w:val="No Spacing"/>
    <w:uiPriority w:val="1"/>
    <w:qFormat/>
    <w:rsid w:val="00167C01"/>
    <w:pPr>
      <w:ind w:firstLine="567"/>
      <w:jc w:val="both"/>
    </w:pPr>
    <w:rPr>
      <w:snapToGrid w:val="0"/>
      <w:sz w:val="28"/>
      <w:szCs w:val="28"/>
    </w:rPr>
  </w:style>
  <w:style w:type="character" w:customStyle="1" w:styleId="aff7">
    <w:name w:val="Символ сноски"/>
    <w:qFormat/>
    <w:rsid w:val="00E11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01555225">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19441238">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17097790">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gin.consultant.ru/link/?req=doc&amp;base=PBI&amp;n=37584&amp;dst=10003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login.consultant.ru/link/?req=doc&amp;base=PBI&amp;n=19997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A86A-9F82-43E2-9A6C-4251BBB7D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293C9-33C6-4E84-B332-237E9651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AF1982-C7F2-4985-8DE7-BAB7E151A6A2}">
  <ds:schemaRefs>
    <ds:schemaRef ds:uri="http://schemas.microsoft.com/sharepoint/v3/contenttype/forms"/>
  </ds:schemaRefs>
</ds:datastoreItem>
</file>

<file path=customXml/itemProps4.xml><?xml version="1.0" encoding="utf-8"?>
<ds:datastoreItem xmlns:ds="http://schemas.openxmlformats.org/officeDocument/2006/customXml" ds:itemID="{69ADD1DD-F1E0-47B9-8C3F-1E71AD008CF5}">
  <ds:schemaRefs>
    <ds:schemaRef ds:uri="http://schemas.openxmlformats.org/officeDocument/2006/bibliography"/>
  </ds:schemaRefs>
</ds:datastoreItem>
</file>

<file path=customXml/itemProps5.xml><?xml version="1.0" encoding="utf-8"?>
<ds:datastoreItem xmlns:ds="http://schemas.openxmlformats.org/officeDocument/2006/customXml" ds:itemID="{84061201-BBE7-4B12-A902-DD350249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11419</Words>
  <Characters>82330</Characters>
  <Application>Microsoft Office Word</Application>
  <DocSecurity>0</DocSecurity>
  <Lines>686</Lines>
  <Paragraphs>187</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93562</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Несмеянова Татьяна Евгеньевна</cp:lastModifiedBy>
  <cp:revision>4</cp:revision>
  <cp:lastPrinted>2026-05-21T12:09:00Z</cp:lastPrinted>
  <dcterms:created xsi:type="dcterms:W3CDTF">2026-06-03T06:42:00Z</dcterms:created>
  <dcterms:modified xsi:type="dcterms:W3CDTF">2026-06-03T10:26:00Z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