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5DCEB7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307D87E5" w14:textId="3458EEC2" w:rsidR="00D16518" w:rsidRPr="006E2465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6F7E0A1" w14:textId="36924A18" w:rsidR="006E2465" w:rsidRPr="006E2465" w:rsidRDefault="006E2465" w:rsidP="00D16518">
      <w:pPr>
        <w:keepNext/>
        <w:keepLines/>
        <w:jc w:val="center"/>
        <w:rPr>
          <w:rFonts w:eastAsia="Geneva"/>
          <w:b/>
          <w:sz w:val="26"/>
          <w:szCs w:val="26"/>
        </w:rPr>
      </w:pPr>
      <w:r w:rsidRPr="006E2465">
        <w:rPr>
          <w:rFonts w:eastAsia="Geneva"/>
          <w:b/>
          <w:sz w:val="26"/>
          <w:szCs w:val="26"/>
        </w:rPr>
        <w:t xml:space="preserve">«ОКПД2 71.12.13.000. </w:t>
      </w:r>
      <w:r w:rsidR="00486E43" w:rsidRPr="00486E43">
        <w:rPr>
          <w:rFonts w:eastAsia="Geneva"/>
          <w:b/>
          <w:sz w:val="26"/>
          <w:szCs w:val="26"/>
        </w:rPr>
        <w:t>Корректировка проектно-сметной документации</w:t>
      </w:r>
      <w:r w:rsidR="00486E43">
        <w:rPr>
          <w:rFonts w:eastAsia="Geneva"/>
          <w:b/>
          <w:sz w:val="26"/>
          <w:szCs w:val="26"/>
        </w:rPr>
        <w:t xml:space="preserve"> </w:t>
      </w:r>
      <w:r w:rsidRPr="006E2465">
        <w:rPr>
          <w:rFonts w:eastAsia="Geneva"/>
          <w:b/>
          <w:sz w:val="26"/>
          <w:szCs w:val="26"/>
        </w:rPr>
        <w:t xml:space="preserve">для реконструкции участка воздушной линии 110 киловольт </w:t>
      </w:r>
      <w:r>
        <w:rPr>
          <w:rFonts w:eastAsia="Geneva"/>
          <w:b/>
          <w:sz w:val="26"/>
          <w:szCs w:val="26"/>
        </w:rPr>
        <w:t xml:space="preserve">ЛО-159/160 </w:t>
      </w:r>
      <w:r w:rsidRPr="006E2465">
        <w:rPr>
          <w:rFonts w:eastAsia="Geneva"/>
          <w:b/>
          <w:sz w:val="26"/>
          <w:szCs w:val="26"/>
        </w:rPr>
        <w:t>в рамках выполнения инвестиционных проектов М_508-860, М_508-861, М_508-862»</w:t>
      </w:r>
    </w:p>
    <w:p w14:paraId="012F38A5" w14:textId="77777777" w:rsidR="006E2465" w:rsidRDefault="006E2465" w:rsidP="00D16518">
      <w:pPr>
        <w:keepNext/>
        <w:keepLines/>
        <w:jc w:val="center"/>
        <w:rPr>
          <w:rFonts w:eastAsia="Geneva"/>
          <w:sz w:val="24"/>
          <w:szCs w:val="24"/>
        </w:rPr>
      </w:pPr>
    </w:p>
    <w:p w14:paraId="7492F9A7" w14:textId="786E8D60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Лот №</w:t>
      </w:r>
      <w:r w:rsidR="006E2465">
        <w:rPr>
          <w:rFonts w:eastAsia="Calibri"/>
          <w:b/>
          <w:sz w:val="26"/>
          <w:szCs w:val="26"/>
        </w:rPr>
        <w:t xml:space="preserve"> </w:t>
      </w:r>
      <w:r w:rsidR="006E2465" w:rsidRPr="006E2465">
        <w:rPr>
          <w:rFonts w:eastAsia="Calibri"/>
          <w:b/>
          <w:sz w:val="26"/>
          <w:szCs w:val="26"/>
          <w:u w:val="single"/>
        </w:rPr>
        <w:t>_______________________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F5D6401" w14:textId="231BDCE7" w:rsidR="00416AB8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32064786" w:history="1">
        <w:r w:rsidR="00416AB8" w:rsidRPr="0067286B">
          <w:rPr>
            <w:rStyle w:val="af6"/>
            <w:noProof/>
          </w:rPr>
          <w:t>1.</w:t>
        </w:r>
        <w:r w:rsidR="00416AB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Общие сведения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_Toc232064786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3</w:t>
        </w:r>
        <w:r w:rsidR="00416AB8">
          <w:rPr>
            <w:noProof/>
            <w:webHidden/>
          </w:rPr>
          <w:fldChar w:fldCharType="end"/>
        </w:r>
      </w:hyperlink>
    </w:p>
    <w:p w14:paraId="1CD25E2C" w14:textId="0E9E7BBE" w:rsidR="00416AB8" w:rsidRDefault="002F3F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87" w:history="1">
        <w:r w:rsidR="00416AB8" w:rsidRPr="0067286B">
          <w:rPr>
            <w:rStyle w:val="af6"/>
            <w:iCs/>
            <w:noProof/>
          </w:rPr>
          <w:t>1.1.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Обозначения и сокращения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_Toc232064787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3</w:t>
        </w:r>
        <w:r w:rsidR="00416AB8">
          <w:rPr>
            <w:noProof/>
            <w:webHidden/>
          </w:rPr>
          <w:fldChar w:fldCharType="end"/>
        </w:r>
      </w:hyperlink>
    </w:p>
    <w:p w14:paraId="4D736F5D" w14:textId="50E3B1E0" w:rsidR="00416AB8" w:rsidRDefault="002F3F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88" w:history="1">
        <w:r w:rsidR="00416AB8" w:rsidRPr="0067286B">
          <w:rPr>
            <w:rStyle w:val="af6"/>
            <w:iCs/>
            <w:noProof/>
          </w:rPr>
          <w:t>1.2.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Наименование закупаемой продукции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_Toc232064788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4</w:t>
        </w:r>
        <w:r w:rsidR="00416AB8">
          <w:rPr>
            <w:noProof/>
            <w:webHidden/>
          </w:rPr>
          <w:fldChar w:fldCharType="end"/>
        </w:r>
      </w:hyperlink>
    </w:p>
    <w:p w14:paraId="60841129" w14:textId="485DC126" w:rsidR="00416AB8" w:rsidRDefault="002F3F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89" w:history="1">
        <w:r w:rsidR="00416AB8" w:rsidRPr="0067286B">
          <w:rPr>
            <w:rStyle w:val="af6"/>
            <w:iCs/>
            <w:noProof/>
          </w:rPr>
          <w:t>1.3.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Цель выполнения работ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_Toc232064789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4</w:t>
        </w:r>
        <w:r w:rsidR="00416AB8">
          <w:rPr>
            <w:noProof/>
            <w:webHidden/>
          </w:rPr>
          <w:fldChar w:fldCharType="end"/>
        </w:r>
      </w:hyperlink>
    </w:p>
    <w:p w14:paraId="45932B95" w14:textId="22347499" w:rsidR="00416AB8" w:rsidRDefault="002F3F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90" w:history="1">
        <w:r w:rsidR="00416AB8" w:rsidRPr="0067286B">
          <w:rPr>
            <w:rStyle w:val="af6"/>
            <w:iCs/>
            <w:noProof/>
          </w:rPr>
          <w:t>1.4.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Существующее положение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_Toc232064790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4</w:t>
        </w:r>
        <w:r w:rsidR="00416AB8">
          <w:rPr>
            <w:noProof/>
            <w:webHidden/>
          </w:rPr>
          <w:fldChar w:fldCharType="end"/>
        </w:r>
      </w:hyperlink>
    </w:p>
    <w:p w14:paraId="39FBDD3A" w14:textId="2B1B1608" w:rsidR="00416AB8" w:rsidRDefault="002F3F9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064791" w:history="1">
        <w:r w:rsidR="00416AB8" w:rsidRPr="0067286B">
          <w:rPr>
            <w:rStyle w:val="af6"/>
            <w:noProof/>
          </w:rPr>
          <w:t>Таблица 1. Перечень объектов заказчика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_Toc232064791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4</w:t>
        </w:r>
        <w:r w:rsidR="00416AB8">
          <w:rPr>
            <w:noProof/>
            <w:webHidden/>
          </w:rPr>
          <w:fldChar w:fldCharType="end"/>
        </w:r>
      </w:hyperlink>
    </w:p>
    <w:p w14:paraId="0E62DBB5" w14:textId="15D8521A" w:rsidR="00416AB8" w:rsidRDefault="002F3F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92" w:history="1">
        <w:r w:rsidR="00416AB8" w:rsidRPr="0067286B">
          <w:rPr>
            <w:rStyle w:val="af6"/>
            <w:iCs/>
            <w:noProof/>
          </w:rPr>
          <w:t>1.5.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_Toc232064792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4</w:t>
        </w:r>
        <w:r w:rsidR="00416AB8">
          <w:rPr>
            <w:noProof/>
            <w:webHidden/>
          </w:rPr>
          <w:fldChar w:fldCharType="end"/>
        </w:r>
      </w:hyperlink>
    </w:p>
    <w:p w14:paraId="019355DF" w14:textId="49144336" w:rsidR="00416AB8" w:rsidRDefault="002F3F9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064793" w:history="1">
        <w:r w:rsidR="00416AB8" w:rsidRPr="0067286B">
          <w:rPr>
            <w:rStyle w:val="af6"/>
            <w:noProof/>
          </w:rPr>
          <w:t>2.</w:t>
        </w:r>
        <w:r w:rsidR="00416AB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Требования к продукции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_Toc232064793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5</w:t>
        </w:r>
        <w:r w:rsidR="00416AB8">
          <w:rPr>
            <w:noProof/>
            <w:webHidden/>
          </w:rPr>
          <w:fldChar w:fldCharType="end"/>
        </w:r>
      </w:hyperlink>
    </w:p>
    <w:p w14:paraId="0C51F873" w14:textId="3B6B57DE" w:rsidR="00416AB8" w:rsidRDefault="002F3F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94" w:history="1">
        <w:r w:rsidR="00416AB8" w:rsidRPr="0067286B">
          <w:rPr>
            <w:rStyle w:val="af6"/>
            <w:iCs/>
            <w:noProof/>
          </w:rPr>
          <w:t>2.1.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Требования к объемам и срокам выполнения работ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_Toc232064794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5</w:t>
        </w:r>
        <w:r w:rsidR="00416AB8">
          <w:rPr>
            <w:noProof/>
            <w:webHidden/>
          </w:rPr>
          <w:fldChar w:fldCharType="end"/>
        </w:r>
      </w:hyperlink>
    </w:p>
    <w:p w14:paraId="3FB4FC3D" w14:textId="5C3C35DC" w:rsidR="00416AB8" w:rsidRDefault="002F3F9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95" w:history="1">
        <w:r w:rsidR="00416AB8" w:rsidRPr="0067286B">
          <w:rPr>
            <w:rStyle w:val="af6"/>
            <w:noProof/>
          </w:rPr>
          <w:t>2.1.1.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Требования к видам и объемам работ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_Toc232064795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5</w:t>
        </w:r>
        <w:r w:rsidR="00416AB8">
          <w:rPr>
            <w:noProof/>
            <w:webHidden/>
          </w:rPr>
          <w:fldChar w:fldCharType="end"/>
        </w:r>
      </w:hyperlink>
    </w:p>
    <w:p w14:paraId="1D3D98CD" w14:textId="1B7AC91B" w:rsidR="00416AB8" w:rsidRDefault="002F3F9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064796" w:history="1">
        <w:r w:rsidR="00416AB8" w:rsidRPr="0067286B">
          <w:rPr>
            <w:rStyle w:val="af6"/>
            <w:noProof/>
          </w:rPr>
          <w:t>Таблица 2. Перечень и объем выполняемых работ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_Toc232064796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5</w:t>
        </w:r>
        <w:r w:rsidR="00416AB8">
          <w:rPr>
            <w:noProof/>
            <w:webHidden/>
          </w:rPr>
          <w:fldChar w:fldCharType="end"/>
        </w:r>
      </w:hyperlink>
    </w:p>
    <w:p w14:paraId="5F1BAA2A" w14:textId="6C9E9D83" w:rsidR="00416AB8" w:rsidRDefault="002F3F9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97" w:history="1">
        <w:r w:rsidR="00416AB8" w:rsidRPr="0067286B">
          <w:rPr>
            <w:rStyle w:val="af6"/>
            <w:noProof/>
          </w:rPr>
          <w:t>2.1.2.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Требования к срокам выполнения работ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_Toc232064797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5</w:t>
        </w:r>
        <w:r w:rsidR="00416AB8">
          <w:rPr>
            <w:noProof/>
            <w:webHidden/>
          </w:rPr>
          <w:fldChar w:fldCharType="end"/>
        </w:r>
      </w:hyperlink>
    </w:p>
    <w:p w14:paraId="435C0837" w14:textId="31C5A962" w:rsidR="00416AB8" w:rsidRDefault="002F3F9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064798" w:history="1">
        <w:r w:rsidR="00416AB8" w:rsidRPr="0067286B">
          <w:rPr>
            <w:rStyle w:val="af6"/>
            <w:noProof/>
          </w:rPr>
          <w:t>Таблица 3. Требования по срокам выполнения работ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_Toc232064798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5</w:t>
        </w:r>
        <w:r w:rsidR="00416AB8">
          <w:rPr>
            <w:noProof/>
            <w:webHidden/>
          </w:rPr>
          <w:fldChar w:fldCharType="end"/>
        </w:r>
      </w:hyperlink>
    </w:p>
    <w:p w14:paraId="3CB40298" w14:textId="1E69C0B9" w:rsidR="00416AB8" w:rsidRDefault="002F3F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064799" w:history="1">
        <w:r w:rsidR="00416AB8" w:rsidRPr="0067286B">
          <w:rPr>
            <w:rStyle w:val="af6"/>
            <w:iCs/>
            <w:noProof/>
          </w:rPr>
          <w:t>2.2.</w:t>
        </w:r>
        <w:r w:rsidR="00416A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Требования к качеству продукции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_Toc232064799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6</w:t>
        </w:r>
        <w:r w:rsidR="00416AB8">
          <w:rPr>
            <w:noProof/>
            <w:webHidden/>
          </w:rPr>
          <w:fldChar w:fldCharType="end"/>
        </w:r>
      </w:hyperlink>
    </w:p>
    <w:p w14:paraId="60D4482D" w14:textId="5D5D9CFF" w:rsidR="00416AB8" w:rsidRDefault="002F3F9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064800" w:history="1">
        <w:r w:rsidR="00416AB8" w:rsidRPr="0067286B">
          <w:rPr>
            <w:rStyle w:val="af6"/>
            <w:noProof/>
          </w:rPr>
          <w:t>Таблица 4. Требования к качеству продукции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_Toc232064800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6</w:t>
        </w:r>
        <w:r w:rsidR="00416AB8">
          <w:rPr>
            <w:noProof/>
            <w:webHidden/>
          </w:rPr>
          <w:fldChar w:fldCharType="end"/>
        </w:r>
      </w:hyperlink>
    </w:p>
    <w:p w14:paraId="4AE1C0B6" w14:textId="51A400BB" w:rsidR="00416AB8" w:rsidRDefault="002F3F9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064801" w:history="1">
        <w:r w:rsidR="00416AB8" w:rsidRPr="0067286B">
          <w:rPr>
            <w:rStyle w:val="af6"/>
            <w:noProof/>
          </w:rPr>
          <w:t>3.</w:t>
        </w:r>
        <w:r w:rsidR="00416AB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Требования к документации по ценообразованию на этапе закупки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_Toc232064801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11</w:t>
        </w:r>
        <w:r w:rsidR="00416AB8">
          <w:rPr>
            <w:noProof/>
            <w:webHidden/>
          </w:rPr>
          <w:fldChar w:fldCharType="end"/>
        </w:r>
      </w:hyperlink>
    </w:p>
    <w:p w14:paraId="51AAE234" w14:textId="6117F31F" w:rsidR="00416AB8" w:rsidRDefault="002F3F9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064802" w:history="1">
        <w:r w:rsidR="00416AB8" w:rsidRPr="0067286B">
          <w:rPr>
            <w:rStyle w:val="af6"/>
            <w:noProof/>
          </w:rPr>
          <w:t>4.</w:t>
        </w:r>
        <w:r w:rsidR="00416AB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16AB8" w:rsidRPr="0067286B">
          <w:rPr>
            <w:rStyle w:val="af6"/>
            <w:noProof/>
          </w:rPr>
          <w:t>Приложения</w:t>
        </w:r>
        <w:r w:rsidR="00416AB8">
          <w:rPr>
            <w:noProof/>
            <w:webHidden/>
          </w:rPr>
          <w:tab/>
        </w:r>
        <w:r w:rsidR="00416AB8">
          <w:rPr>
            <w:noProof/>
            <w:webHidden/>
          </w:rPr>
          <w:fldChar w:fldCharType="begin"/>
        </w:r>
        <w:r w:rsidR="00416AB8">
          <w:rPr>
            <w:noProof/>
            <w:webHidden/>
          </w:rPr>
          <w:instrText xml:space="preserve"> PAGEREF _Toc232064802 \h </w:instrText>
        </w:r>
        <w:r w:rsidR="00416AB8">
          <w:rPr>
            <w:noProof/>
            <w:webHidden/>
          </w:rPr>
        </w:r>
        <w:r w:rsidR="00416AB8">
          <w:rPr>
            <w:noProof/>
            <w:webHidden/>
          </w:rPr>
          <w:fldChar w:fldCharType="separate"/>
        </w:r>
        <w:r w:rsidR="00416AB8">
          <w:rPr>
            <w:noProof/>
            <w:webHidden/>
          </w:rPr>
          <w:t>11</w:t>
        </w:r>
        <w:r w:rsidR="00416AB8">
          <w:rPr>
            <w:noProof/>
            <w:webHidden/>
          </w:rPr>
          <w:fldChar w:fldCharType="end"/>
        </w:r>
      </w:hyperlink>
    </w:p>
    <w:p w14:paraId="38A92857" w14:textId="32EA3E1B" w:rsidR="00D16518" w:rsidRPr="003C19FB" w:rsidRDefault="001567AF" w:rsidP="00B476B3">
      <w:pPr>
        <w:pStyle w:val="23"/>
        <w:numPr>
          <w:ilvl w:val="0"/>
          <w:numId w:val="0"/>
        </w:numPr>
      </w:pPr>
      <w: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B476B3">
      <w:pPr>
        <w:pStyle w:val="1"/>
        <w:ind w:left="0" w:firstLine="0"/>
        <w:jc w:val="center"/>
        <w:rPr>
          <w:caps/>
        </w:rPr>
      </w:pPr>
      <w:bookmarkStart w:id="0" w:name="_Toc51339692"/>
      <w:bookmarkStart w:id="1" w:name="_Toc232064786"/>
      <w:r w:rsidRPr="00C01756">
        <w:lastRenderedPageBreak/>
        <w:t>Общие сведения</w:t>
      </w:r>
      <w:bookmarkEnd w:id="0"/>
      <w:bookmarkEnd w:id="1"/>
    </w:p>
    <w:p w14:paraId="74BD09E5" w14:textId="6169D8C3" w:rsidR="00D849AA" w:rsidRPr="005153FA" w:rsidRDefault="00B16377" w:rsidP="00D849AA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232064787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5153FA" w:rsidRPr="00C4463B" w14:paraId="6198140F" w14:textId="77777777" w:rsidTr="00D51C69">
        <w:trPr>
          <w:cantSplit/>
          <w:jc w:val="center"/>
        </w:trPr>
        <w:tc>
          <w:tcPr>
            <w:tcW w:w="1785" w:type="dxa"/>
          </w:tcPr>
          <w:p w14:paraId="40DD8D3C" w14:textId="6824415E" w:rsidR="005153FA" w:rsidRDefault="005153FA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</w:t>
            </w:r>
          </w:p>
        </w:tc>
        <w:tc>
          <w:tcPr>
            <w:tcW w:w="7998" w:type="dxa"/>
          </w:tcPr>
          <w:p w14:paraId="0E800DA4" w14:textId="564F3F59" w:rsidR="005153FA" w:rsidRDefault="005153FA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воздушная линия</w:t>
            </w:r>
          </w:p>
        </w:tc>
      </w:tr>
      <w:tr w:rsidR="005153FA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5411B209" w:rsidR="005153FA" w:rsidRPr="00D849AA" w:rsidRDefault="005153FA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ЗЭС</w:t>
            </w:r>
          </w:p>
        </w:tc>
        <w:tc>
          <w:tcPr>
            <w:tcW w:w="7998" w:type="dxa"/>
          </w:tcPr>
          <w:p w14:paraId="451CAB25" w14:textId="45E7D398" w:rsidR="005153FA" w:rsidRPr="00C4463B" w:rsidRDefault="005153FA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Филиал ПАО «Якутскэнерго» Западные электрические сети</w:t>
            </w:r>
          </w:p>
        </w:tc>
      </w:tr>
      <w:tr w:rsidR="005153FA" w:rsidRPr="00C4463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6477775A" w:rsidR="005153FA" w:rsidRPr="00C4463B" w:rsidRDefault="005153FA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НТД</w:t>
            </w:r>
          </w:p>
        </w:tc>
        <w:tc>
          <w:tcPr>
            <w:tcW w:w="7998" w:type="dxa"/>
          </w:tcPr>
          <w:p w14:paraId="27D6D3D6" w14:textId="562A9BCD" w:rsidR="005153FA" w:rsidRPr="00C4463B" w:rsidRDefault="005153FA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нормативно-технический документ</w:t>
            </w:r>
          </w:p>
        </w:tc>
      </w:tr>
      <w:tr w:rsidR="005153FA" w:rsidRPr="00C4463B" w14:paraId="50B3431A" w14:textId="77777777" w:rsidTr="00D51C69">
        <w:trPr>
          <w:cantSplit/>
          <w:jc w:val="center"/>
        </w:trPr>
        <w:tc>
          <w:tcPr>
            <w:tcW w:w="1785" w:type="dxa"/>
          </w:tcPr>
          <w:p w14:paraId="3BDD13CC" w14:textId="2B2BE50E" w:rsidR="005153FA" w:rsidRPr="00C4463B" w:rsidRDefault="00416AB8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>ПД</w:t>
            </w:r>
          </w:p>
        </w:tc>
        <w:tc>
          <w:tcPr>
            <w:tcW w:w="7998" w:type="dxa"/>
          </w:tcPr>
          <w:p w14:paraId="2B4D5499" w14:textId="65B07602" w:rsidR="005153FA" w:rsidRPr="00C4463B" w:rsidRDefault="00416AB8" w:rsidP="005153F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>проектная документация</w:t>
            </w:r>
          </w:p>
        </w:tc>
      </w:tr>
      <w:tr w:rsidR="00416AB8" w:rsidRPr="00C4463B" w14:paraId="2111E9BA" w14:textId="77777777" w:rsidTr="00D51C69">
        <w:trPr>
          <w:cantSplit/>
          <w:jc w:val="center"/>
        </w:trPr>
        <w:tc>
          <w:tcPr>
            <w:tcW w:w="1785" w:type="dxa"/>
          </w:tcPr>
          <w:p w14:paraId="74E93ADF" w14:textId="10944068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ПС</w:t>
            </w:r>
          </w:p>
        </w:tc>
        <w:tc>
          <w:tcPr>
            <w:tcW w:w="7998" w:type="dxa"/>
          </w:tcPr>
          <w:p w14:paraId="328485E8" w14:textId="227798C5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подстанция</w:t>
            </w:r>
          </w:p>
        </w:tc>
      </w:tr>
      <w:tr w:rsidR="00416AB8" w:rsidRPr="00C4463B" w14:paraId="6BA8A004" w14:textId="77777777" w:rsidTr="00D51C69">
        <w:trPr>
          <w:cantSplit/>
          <w:jc w:val="center"/>
        </w:trPr>
        <w:tc>
          <w:tcPr>
            <w:tcW w:w="1785" w:type="dxa"/>
          </w:tcPr>
          <w:p w14:paraId="514FA0F8" w14:textId="641793EC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ПОС</w:t>
            </w:r>
          </w:p>
        </w:tc>
        <w:tc>
          <w:tcPr>
            <w:tcW w:w="7998" w:type="dxa"/>
          </w:tcPr>
          <w:p w14:paraId="76DF32B1" w14:textId="7792A397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проект организации строительства </w:t>
            </w:r>
          </w:p>
        </w:tc>
      </w:tr>
      <w:tr w:rsidR="00416AB8" w:rsidRPr="00C4463B" w14:paraId="5964D345" w14:textId="77777777" w:rsidTr="00D51C69">
        <w:trPr>
          <w:cantSplit/>
          <w:jc w:val="center"/>
        </w:trPr>
        <w:tc>
          <w:tcPr>
            <w:tcW w:w="1785" w:type="dxa"/>
          </w:tcPr>
          <w:p w14:paraId="3F0FB310" w14:textId="4F9AD669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ППР</w:t>
            </w:r>
          </w:p>
        </w:tc>
        <w:tc>
          <w:tcPr>
            <w:tcW w:w="7998" w:type="dxa"/>
          </w:tcPr>
          <w:p w14:paraId="58553F28" w14:textId="02204C0C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проект производства работ</w:t>
            </w:r>
          </w:p>
        </w:tc>
      </w:tr>
      <w:tr w:rsidR="00416AB8" w:rsidRPr="00C4463B" w14:paraId="46EC0D23" w14:textId="77777777" w:rsidTr="00D51C69">
        <w:trPr>
          <w:cantSplit/>
          <w:jc w:val="center"/>
        </w:trPr>
        <w:tc>
          <w:tcPr>
            <w:tcW w:w="1785" w:type="dxa"/>
          </w:tcPr>
          <w:p w14:paraId="0C09F3EF" w14:textId="2C1209EE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ПСД</w:t>
            </w:r>
          </w:p>
        </w:tc>
        <w:tc>
          <w:tcPr>
            <w:tcW w:w="7998" w:type="dxa"/>
          </w:tcPr>
          <w:p w14:paraId="74DFC095" w14:textId="4B13B153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проектно-сметная документация</w:t>
            </w:r>
          </w:p>
        </w:tc>
      </w:tr>
      <w:tr w:rsidR="00416AB8" w:rsidRPr="00C4463B" w14:paraId="18635FB0" w14:textId="77777777" w:rsidTr="00D51C69">
        <w:trPr>
          <w:cantSplit/>
          <w:jc w:val="center"/>
        </w:trPr>
        <w:tc>
          <w:tcPr>
            <w:tcW w:w="1785" w:type="dxa"/>
          </w:tcPr>
          <w:p w14:paraId="68C0DF0A" w14:textId="599EF5AE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 xml:space="preserve">РД </w:t>
            </w:r>
          </w:p>
        </w:tc>
        <w:tc>
          <w:tcPr>
            <w:tcW w:w="7998" w:type="dxa"/>
          </w:tcPr>
          <w:p w14:paraId="4A396EFB" w14:textId="4244025B" w:rsidR="00416AB8" w:rsidRPr="00C4463B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>рабочая документация</w:t>
            </w:r>
          </w:p>
        </w:tc>
      </w:tr>
      <w:tr w:rsidR="00416AB8" w:rsidRPr="00C4463B" w14:paraId="1C013921" w14:textId="77777777" w:rsidTr="00D51C69">
        <w:trPr>
          <w:cantSplit/>
          <w:jc w:val="center"/>
        </w:trPr>
        <w:tc>
          <w:tcPr>
            <w:tcW w:w="1785" w:type="dxa"/>
          </w:tcPr>
          <w:p w14:paraId="20CB1CBB" w14:textId="487F8BE8" w:rsidR="00416AB8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>СМР</w:t>
            </w:r>
          </w:p>
        </w:tc>
        <w:tc>
          <w:tcPr>
            <w:tcW w:w="7998" w:type="dxa"/>
          </w:tcPr>
          <w:p w14:paraId="2B19E8B5" w14:textId="631FE41C" w:rsidR="00416AB8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строительно-монтажные работы</w:t>
            </w:r>
          </w:p>
        </w:tc>
      </w:tr>
      <w:tr w:rsidR="00416AB8" w:rsidRPr="00C4463B" w14:paraId="392B1C3F" w14:textId="77777777" w:rsidTr="00D51C69">
        <w:trPr>
          <w:cantSplit/>
          <w:jc w:val="center"/>
        </w:trPr>
        <w:tc>
          <w:tcPr>
            <w:tcW w:w="1785" w:type="dxa"/>
          </w:tcPr>
          <w:p w14:paraId="1E738436" w14:textId="3CB95A23" w:rsidR="00416AB8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8" w:type="dxa"/>
          </w:tcPr>
          <w:p w14:paraId="50A3DB91" w14:textId="2DC3C6E2" w:rsidR="00416AB8" w:rsidRDefault="00416AB8" w:rsidP="00416A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технические требования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B476B3">
      <w:pPr>
        <w:pStyle w:val="4"/>
      </w:pPr>
      <w:bookmarkStart w:id="5" w:name="_Toc23206478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1CFB1A71" w:rsidR="00D849AA" w:rsidRPr="00D849AA" w:rsidRDefault="00D849AA" w:rsidP="00702F8A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702F8A">
        <w:rPr>
          <w:rFonts w:eastAsia="Calibri"/>
          <w:sz w:val="24"/>
          <w:szCs w:val="24"/>
          <w:lang w:eastAsia="x-none"/>
        </w:rPr>
        <w:t>«</w:t>
      </w:r>
      <w:r w:rsidR="00486E43" w:rsidRPr="00486E43">
        <w:rPr>
          <w:rFonts w:eastAsia="Calibri"/>
          <w:sz w:val="24"/>
          <w:szCs w:val="24"/>
          <w:lang w:eastAsia="x-none"/>
        </w:rPr>
        <w:t>ОКПД2 71.12.13.000. Корректировка проектно-сметной документации для реконструкции участка воздушной линии 110 киловольт ЛО-159/160 в рамках выполнения инвестиционных проектов М_508-860, М_508-861, М_508-862</w:t>
      </w:r>
      <w:r w:rsidRPr="00702F8A">
        <w:rPr>
          <w:rFonts w:eastAsia="Calibri"/>
          <w:sz w:val="24"/>
          <w:szCs w:val="24"/>
          <w:lang w:eastAsia="x-none"/>
        </w:rPr>
        <w:t>»</w:t>
      </w:r>
      <w:r w:rsidR="00702F8A">
        <w:rPr>
          <w:rFonts w:eastAsia="Calibri"/>
          <w:sz w:val="24"/>
          <w:szCs w:val="24"/>
          <w:lang w:eastAsia="x-none"/>
        </w:rPr>
        <w:t>.</w:t>
      </w:r>
    </w:p>
    <w:p w14:paraId="34219270" w14:textId="7A4E6982" w:rsidR="00E917D0" w:rsidRPr="00C4463B" w:rsidRDefault="00B7169F" w:rsidP="00B476B3">
      <w:pPr>
        <w:pStyle w:val="4"/>
      </w:pPr>
      <w:bookmarkStart w:id="6" w:name="_Toc46743507"/>
      <w:bookmarkStart w:id="7" w:name="_Toc232064789"/>
      <w:r w:rsidRPr="00C4463B">
        <w:t>Цель</w:t>
      </w:r>
      <w:r w:rsidRPr="00D849AA">
        <w:t xml:space="preserve"> </w:t>
      </w:r>
      <w:bookmarkEnd w:id="6"/>
      <w:r w:rsidR="00C36F30">
        <w:rPr>
          <w:lang w:val="ru-RU"/>
        </w:rPr>
        <w:t>выполнения работ</w:t>
      </w:r>
      <w:bookmarkEnd w:id="7"/>
      <w:r w:rsidR="00213F03" w:rsidRPr="00D849AA">
        <w:t xml:space="preserve"> </w:t>
      </w:r>
    </w:p>
    <w:p w14:paraId="1418E2A5" w14:textId="00FDAACB" w:rsidR="00702F8A" w:rsidRPr="00702F8A" w:rsidRDefault="00702F8A" w:rsidP="00702F8A">
      <w:pPr>
        <w:spacing w:line="360" w:lineRule="auto"/>
        <w:jc w:val="both"/>
        <w:rPr>
          <w:rStyle w:val="afff6"/>
          <w:rFonts w:cs="Calibri"/>
          <w:b w:val="0"/>
          <w:i w:val="0"/>
          <w:sz w:val="24"/>
          <w:szCs w:val="24"/>
          <w:shd w:val="clear" w:color="auto" w:fill="auto"/>
        </w:rPr>
      </w:pPr>
      <w:r w:rsidRPr="00702F8A">
        <w:rPr>
          <w:rFonts w:cs="Calibri"/>
          <w:sz w:val="24"/>
          <w:szCs w:val="24"/>
        </w:rPr>
        <w:t xml:space="preserve">Выполнение </w:t>
      </w:r>
      <w:r w:rsidR="00486E43">
        <w:rPr>
          <w:rFonts w:cs="Calibri"/>
          <w:sz w:val="24"/>
          <w:szCs w:val="24"/>
        </w:rPr>
        <w:t xml:space="preserve">корректировки проектно-сметной документации </w:t>
      </w:r>
      <w:r w:rsidRPr="00702F8A">
        <w:rPr>
          <w:rFonts w:cs="Calibri"/>
          <w:sz w:val="24"/>
          <w:szCs w:val="24"/>
        </w:rPr>
        <w:t xml:space="preserve">для реконструкции воздушной линии 110 </w:t>
      </w:r>
      <w:proofErr w:type="spellStart"/>
      <w:r w:rsidRPr="00702F8A">
        <w:rPr>
          <w:rFonts w:cs="Calibri"/>
          <w:sz w:val="24"/>
          <w:szCs w:val="24"/>
        </w:rPr>
        <w:t>кВ</w:t>
      </w:r>
      <w:proofErr w:type="spellEnd"/>
      <w:r w:rsidRPr="00702F8A">
        <w:rPr>
          <w:rFonts w:cs="Calibri"/>
          <w:sz w:val="24"/>
          <w:szCs w:val="24"/>
        </w:rPr>
        <w:t xml:space="preserve"> для приведения состояния ЛО-159, ЛО-160 отпайки на ПС «Западную» г. Мирный в соответствие требованиям нормативно-технической документации и повышения надежности линии.</w:t>
      </w:r>
    </w:p>
    <w:p w14:paraId="443E3F14" w14:textId="11D394B7" w:rsidR="00232850" w:rsidRPr="00D849AA" w:rsidRDefault="00232850" w:rsidP="00B476B3">
      <w:pPr>
        <w:pStyle w:val="4"/>
      </w:pPr>
      <w:bookmarkStart w:id="8" w:name="_Toc46743508"/>
      <w:bookmarkStart w:id="9" w:name="_Toc232064790"/>
      <w:r w:rsidRPr="00C4463B">
        <w:t>Существующее положение</w:t>
      </w:r>
      <w:bookmarkEnd w:id="8"/>
      <w:bookmarkEnd w:id="9"/>
      <w:r w:rsidR="00996841">
        <w:rPr>
          <w:lang w:val="ru-RU"/>
        </w:rPr>
        <w:t xml:space="preserve"> </w:t>
      </w:r>
    </w:p>
    <w:p w14:paraId="5CBD5D1B" w14:textId="617E8D8F" w:rsidR="00702F8A" w:rsidRPr="00702F8A" w:rsidRDefault="00702F8A" w:rsidP="00702F8A">
      <w:pPr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cs="Calibri"/>
          <w:sz w:val="24"/>
          <w:szCs w:val="24"/>
        </w:rPr>
      </w:pPr>
      <w:r w:rsidRPr="00702F8A">
        <w:rPr>
          <w:rFonts w:eastAsia="Calibri"/>
          <w:sz w:val="24"/>
          <w:szCs w:val="24"/>
        </w:rPr>
        <w:t xml:space="preserve">Местонахождение объекта реконструкции: </w:t>
      </w:r>
      <w:r w:rsidRPr="00702F8A">
        <w:rPr>
          <w:rFonts w:cs="Calibri"/>
          <w:sz w:val="24"/>
          <w:szCs w:val="24"/>
        </w:rPr>
        <w:t>Республика Саха (Якутия), г. Мирный.</w:t>
      </w:r>
    </w:p>
    <w:p w14:paraId="67A9BA7C" w14:textId="77777777" w:rsidR="00702F8A" w:rsidRPr="00702F8A" w:rsidRDefault="00702F8A" w:rsidP="00702F8A">
      <w:pPr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cs="Calibri"/>
          <w:sz w:val="24"/>
          <w:szCs w:val="24"/>
        </w:rPr>
      </w:pPr>
      <w:r w:rsidRPr="00702F8A">
        <w:rPr>
          <w:rFonts w:cs="Calibri"/>
          <w:sz w:val="24"/>
          <w:szCs w:val="24"/>
        </w:rPr>
        <w:t xml:space="preserve">Электроснабжение ПС «Западная» происходит от </w:t>
      </w:r>
      <w:proofErr w:type="spellStart"/>
      <w:r w:rsidRPr="00702F8A">
        <w:rPr>
          <w:rFonts w:cs="Calibri"/>
          <w:sz w:val="24"/>
          <w:szCs w:val="24"/>
        </w:rPr>
        <w:t>отпаечных</w:t>
      </w:r>
      <w:proofErr w:type="spellEnd"/>
      <w:r w:rsidRPr="00702F8A">
        <w:rPr>
          <w:rFonts w:cs="Calibri"/>
          <w:sz w:val="24"/>
          <w:szCs w:val="24"/>
        </w:rPr>
        <w:t xml:space="preserve"> линий ЛО-159 и ЛО-160.</w:t>
      </w:r>
    </w:p>
    <w:p w14:paraId="7564138A" w14:textId="77777777" w:rsidR="00702F8A" w:rsidRPr="00702F8A" w:rsidRDefault="00702F8A" w:rsidP="00702F8A">
      <w:pPr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cs="Calibri"/>
          <w:sz w:val="24"/>
          <w:szCs w:val="24"/>
        </w:rPr>
      </w:pPr>
      <w:proofErr w:type="spellStart"/>
      <w:r w:rsidRPr="00702F8A">
        <w:rPr>
          <w:rFonts w:cs="Calibri"/>
          <w:sz w:val="24"/>
          <w:szCs w:val="24"/>
        </w:rPr>
        <w:t>Отпаечный</w:t>
      </w:r>
      <w:proofErr w:type="spellEnd"/>
      <w:r w:rsidRPr="00702F8A">
        <w:rPr>
          <w:rFonts w:cs="Calibri"/>
          <w:sz w:val="24"/>
          <w:szCs w:val="24"/>
        </w:rPr>
        <w:t xml:space="preserve"> узел ЛО-159, ЛО-160 от Л-131, Л-132 находится в болотистой местности.</w:t>
      </w:r>
    </w:p>
    <w:p w14:paraId="1B4E95F0" w14:textId="546D4007" w:rsidR="00702F8A" w:rsidRPr="00702F8A" w:rsidRDefault="00702F8A" w:rsidP="00702F8A">
      <w:pPr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cs="Calibri"/>
          <w:sz w:val="24"/>
          <w:szCs w:val="24"/>
        </w:rPr>
      </w:pPr>
      <w:r w:rsidRPr="00702F8A">
        <w:rPr>
          <w:rFonts w:cs="Calibri"/>
          <w:sz w:val="24"/>
          <w:szCs w:val="24"/>
        </w:rPr>
        <w:t>Подлежащие реконструкции опоры линий:</w:t>
      </w:r>
      <w:r w:rsidR="00C73DD5">
        <w:t xml:space="preserve"> </w:t>
      </w:r>
    </w:p>
    <w:p w14:paraId="30DAD4F5" w14:textId="77777777" w:rsidR="00702F8A" w:rsidRPr="00801DC0" w:rsidRDefault="00702F8A" w:rsidP="00702F8A">
      <w:pPr>
        <w:numPr>
          <w:ilvl w:val="0"/>
          <w:numId w:val="18"/>
        </w:num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cs="Calibri"/>
          <w:sz w:val="24"/>
          <w:szCs w:val="24"/>
        </w:rPr>
      </w:pPr>
      <w:r w:rsidRPr="00801DC0">
        <w:rPr>
          <w:rFonts w:cs="Calibri"/>
          <w:sz w:val="24"/>
          <w:szCs w:val="24"/>
        </w:rPr>
        <w:t xml:space="preserve">ВЛ-110 </w:t>
      </w:r>
      <w:proofErr w:type="spellStart"/>
      <w:r w:rsidRPr="00801DC0">
        <w:rPr>
          <w:rFonts w:cs="Calibri"/>
          <w:sz w:val="24"/>
          <w:szCs w:val="24"/>
        </w:rPr>
        <w:t>кВ</w:t>
      </w:r>
      <w:proofErr w:type="spellEnd"/>
      <w:r w:rsidRPr="00801DC0">
        <w:rPr>
          <w:rFonts w:cs="Calibri"/>
          <w:sz w:val="24"/>
          <w:szCs w:val="24"/>
        </w:rPr>
        <w:t xml:space="preserve"> Л-131 ПС МГРЭС-ПС Фабрика №3 опоры №№ А18, П19, П19а;</w:t>
      </w:r>
    </w:p>
    <w:p w14:paraId="56287A64" w14:textId="77777777" w:rsidR="00702F8A" w:rsidRPr="00801DC0" w:rsidRDefault="00702F8A" w:rsidP="00702F8A">
      <w:pPr>
        <w:numPr>
          <w:ilvl w:val="0"/>
          <w:numId w:val="18"/>
        </w:num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cs="Calibri"/>
          <w:sz w:val="24"/>
          <w:szCs w:val="24"/>
        </w:rPr>
      </w:pPr>
      <w:r w:rsidRPr="00801DC0">
        <w:rPr>
          <w:rFonts w:cs="Calibri"/>
          <w:sz w:val="24"/>
          <w:szCs w:val="24"/>
        </w:rPr>
        <w:t xml:space="preserve">ВЛ-110 </w:t>
      </w:r>
      <w:proofErr w:type="spellStart"/>
      <w:r w:rsidRPr="00801DC0">
        <w:rPr>
          <w:rFonts w:cs="Calibri"/>
          <w:sz w:val="24"/>
          <w:szCs w:val="24"/>
        </w:rPr>
        <w:t>кВ</w:t>
      </w:r>
      <w:proofErr w:type="spellEnd"/>
      <w:r w:rsidRPr="00801DC0">
        <w:rPr>
          <w:rFonts w:cs="Calibri"/>
          <w:sz w:val="24"/>
          <w:szCs w:val="24"/>
        </w:rPr>
        <w:t xml:space="preserve"> Л-132 ПС МГРЭС-ПС Мирный опоры №№ А17, А18, А18а, П19, А20;</w:t>
      </w:r>
    </w:p>
    <w:p w14:paraId="69EC41CA" w14:textId="77777777" w:rsidR="00702F8A" w:rsidRPr="00801DC0" w:rsidRDefault="00702F8A" w:rsidP="00702F8A">
      <w:pPr>
        <w:numPr>
          <w:ilvl w:val="0"/>
          <w:numId w:val="18"/>
        </w:num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cs="Calibri"/>
          <w:sz w:val="24"/>
          <w:szCs w:val="24"/>
        </w:rPr>
      </w:pPr>
      <w:r w:rsidRPr="00801DC0">
        <w:rPr>
          <w:rFonts w:cs="Calibri"/>
          <w:sz w:val="24"/>
          <w:szCs w:val="24"/>
        </w:rPr>
        <w:t xml:space="preserve">ВЛ-110 </w:t>
      </w:r>
      <w:proofErr w:type="spellStart"/>
      <w:r w:rsidRPr="00801DC0">
        <w:rPr>
          <w:rFonts w:cs="Calibri"/>
          <w:sz w:val="24"/>
          <w:szCs w:val="24"/>
        </w:rPr>
        <w:t>кВ</w:t>
      </w:r>
      <w:proofErr w:type="spellEnd"/>
      <w:r w:rsidRPr="00801DC0">
        <w:rPr>
          <w:rFonts w:cs="Calibri"/>
          <w:sz w:val="24"/>
          <w:szCs w:val="24"/>
        </w:rPr>
        <w:t xml:space="preserve"> ЛО-159 опоры №№ ШМ1, П1а, П2, П2а, П3, П3а, П4, П4а, П5, П5а, А6;</w:t>
      </w:r>
    </w:p>
    <w:p w14:paraId="27A4DF11" w14:textId="77777777" w:rsidR="00702F8A" w:rsidRPr="00801DC0" w:rsidRDefault="00702F8A" w:rsidP="00702F8A">
      <w:pPr>
        <w:numPr>
          <w:ilvl w:val="0"/>
          <w:numId w:val="18"/>
        </w:num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cs="Calibri"/>
          <w:sz w:val="24"/>
          <w:szCs w:val="24"/>
        </w:rPr>
      </w:pPr>
      <w:r w:rsidRPr="00801DC0">
        <w:rPr>
          <w:rFonts w:cs="Calibri"/>
          <w:sz w:val="24"/>
          <w:szCs w:val="24"/>
        </w:rPr>
        <w:t xml:space="preserve">ВЛ-110 </w:t>
      </w:r>
      <w:proofErr w:type="spellStart"/>
      <w:r w:rsidRPr="00801DC0">
        <w:rPr>
          <w:rFonts w:cs="Calibri"/>
          <w:sz w:val="24"/>
          <w:szCs w:val="24"/>
        </w:rPr>
        <w:t>кВ</w:t>
      </w:r>
      <w:proofErr w:type="spellEnd"/>
      <w:r w:rsidRPr="00801DC0">
        <w:rPr>
          <w:rFonts w:cs="Calibri"/>
          <w:sz w:val="24"/>
          <w:szCs w:val="24"/>
        </w:rPr>
        <w:t xml:space="preserve"> ЛО-160 опоры №№ П1, П2, П2а, П3, П3а, П4, П4а, П5, П5а, А6.</w:t>
      </w:r>
    </w:p>
    <w:p w14:paraId="6639BB83" w14:textId="2F104FFA" w:rsidR="00232850" w:rsidRDefault="00232850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69F782E0" w14:textId="6EADC67C" w:rsidR="00B30C17" w:rsidRPr="00702F8A" w:rsidRDefault="00CE753A" w:rsidP="00702F8A">
      <w:pPr>
        <w:pStyle w:val="1"/>
        <w:numPr>
          <w:ilvl w:val="0"/>
          <w:numId w:val="0"/>
        </w:numPr>
        <w:rPr>
          <w:rStyle w:val="afff6"/>
          <w:b/>
          <w:i w:val="0"/>
          <w:shd w:val="clear" w:color="auto" w:fill="auto"/>
        </w:rPr>
      </w:pPr>
      <w:bookmarkStart w:id="10" w:name="_Toc232064791"/>
      <w:r>
        <w:t>Таблица 1</w:t>
      </w:r>
      <w:r w:rsidR="00F27719">
        <w:t>.</w:t>
      </w:r>
      <w:r>
        <w:t xml:space="preserve"> </w:t>
      </w:r>
      <w:r w:rsidRPr="00C4463B">
        <w:t xml:space="preserve">Перечень </w:t>
      </w:r>
      <w:r>
        <w:t>объектов заказчика</w:t>
      </w:r>
      <w:bookmarkEnd w:id="1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1843"/>
        <w:gridCol w:w="1984"/>
        <w:gridCol w:w="2410"/>
      </w:tblGrid>
      <w:tr w:rsidR="00C65B84" w:rsidRPr="005A3EA4" w14:paraId="5CC585EB" w14:textId="77777777" w:rsidTr="00C65B84">
        <w:tc>
          <w:tcPr>
            <w:tcW w:w="817" w:type="dxa"/>
          </w:tcPr>
          <w:p w14:paraId="6C9CC951" w14:textId="77777777" w:rsidR="00C65B84" w:rsidRPr="00866B2A" w:rsidRDefault="00C65B84" w:rsidP="006E2465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C65B84" w:rsidRPr="00866B2A" w:rsidRDefault="00C65B84" w:rsidP="006E2465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C65B84" w:rsidRPr="00866B2A" w:rsidRDefault="00C65B84" w:rsidP="006E2465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C65B84" w:rsidRPr="00866B2A" w:rsidRDefault="00C65B84" w:rsidP="006E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98F186" w14:textId="77777777" w:rsidR="00C65B84" w:rsidRPr="00866B2A" w:rsidRDefault="00C65B84" w:rsidP="006E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A600261" w14:textId="229214AC" w:rsidR="00C65B84" w:rsidRDefault="00C65B84" w:rsidP="006E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276A5DA" w14:textId="5694ED4A" w:rsidR="00C65B84" w:rsidRPr="00866B2A" w:rsidRDefault="00C65B84" w:rsidP="006E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65B84" w:rsidRPr="005A3EA4" w14:paraId="3AA63F81" w14:textId="77777777" w:rsidTr="00C65B84">
        <w:tc>
          <w:tcPr>
            <w:tcW w:w="817" w:type="dxa"/>
          </w:tcPr>
          <w:p w14:paraId="20AF6D87" w14:textId="77777777" w:rsidR="00C65B84" w:rsidRPr="00866B2A" w:rsidRDefault="00C65B84" w:rsidP="006E246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C65B84" w:rsidRPr="00866B2A" w:rsidRDefault="00C65B84" w:rsidP="006E246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ADCFCC3" w14:textId="77777777" w:rsidR="00C65B84" w:rsidRPr="00866B2A" w:rsidRDefault="00C65B84" w:rsidP="006E2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97C3AD8" w14:textId="2774B448" w:rsidR="00C65B84" w:rsidRDefault="00C65B84" w:rsidP="006E2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AD9A545" w14:textId="2AC509AC" w:rsidR="00C65B84" w:rsidRPr="00866B2A" w:rsidRDefault="00C65B84" w:rsidP="006E2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02F8A" w:rsidRPr="005A3EA4" w14:paraId="60CAA391" w14:textId="77777777" w:rsidTr="00702F8A">
        <w:trPr>
          <w:trHeight w:val="881"/>
        </w:trPr>
        <w:tc>
          <w:tcPr>
            <w:tcW w:w="817" w:type="dxa"/>
          </w:tcPr>
          <w:p w14:paraId="5DA79AB6" w14:textId="77777777" w:rsidR="00702F8A" w:rsidRDefault="00702F8A" w:rsidP="00702F8A">
            <w:pPr>
              <w:pStyle w:val="aff5"/>
              <w:suppressAutoHyphens/>
              <w:ind w:left="360"/>
            </w:pPr>
          </w:p>
          <w:p w14:paraId="16DF0006" w14:textId="2C47B25C" w:rsidR="00702F8A" w:rsidRPr="00866B2A" w:rsidRDefault="00702F8A" w:rsidP="00702F8A">
            <w:pPr>
              <w:pStyle w:val="aff5"/>
              <w:suppressAutoHyphens/>
              <w:ind w:left="360"/>
              <w:jc w:val="both"/>
            </w:pPr>
            <w:r>
              <w:t>1.</w:t>
            </w:r>
          </w:p>
        </w:tc>
        <w:tc>
          <w:tcPr>
            <w:tcW w:w="2864" w:type="dxa"/>
            <w:shd w:val="clear" w:color="auto" w:fill="auto"/>
          </w:tcPr>
          <w:p w14:paraId="04109696" w14:textId="024DCF26" w:rsidR="00702F8A" w:rsidRPr="00BD2AC6" w:rsidRDefault="00702F8A" w:rsidP="00702F8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</w:t>
            </w:r>
            <w:r w:rsidRPr="00244518">
              <w:rPr>
                <w:sz w:val="24"/>
                <w:szCs w:val="24"/>
              </w:rPr>
              <w:t xml:space="preserve"> участка воздушной линии 110 киловольт ЛО-159/160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6DB902" w14:textId="7E109488" w:rsidR="00702F8A" w:rsidRPr="00BD2AC6" w:rsidRDefault="00702F8A" w:rsidP="00702F8A">
            <w:pPr>
              <w:jc w:val="center"/>
              <w:rPr>
                <w:i/>
                <w:sz w:val="24"/>
                <w:szCs w:val="24"/>
              </w:rPr>
            </w:pPr>
            <w:r w:rsidRPr="002C1FAF">
              <w:rPr>
                <w:sz w:val="24"/>
                <w:szCs w:val="24"/>
              </w:rPr>
              <w:t>РС(Я), г. Мирный</w:t>
            </w:r>
          </w:p>
        </w:tc>
        <w:tc>
          <w:tcPr>
            <w:tcW w:w="1984" w:type="dxa"/>
            <w:vAlign w:val="center"/>
          </w:tcPr>
          <w:p w14:paraId="3EB33B92" w14:textId="5D1F1A4C" w:rsidR="00702F8A" w:rsidRPr="00BD2AC6" w:rsidRDefault="00702F8A" w:rsidP="00702F8A">
            <w:pPr>
              <w:jc w:val="center"/>
              <w:rPr>
                <w:i/>
                <w:sz w:val="24"/>
                <w:szCs w:val="24"/>
              </w:rPr>
            </w:pPr>
            <w:r w:rsidRPr="002C1FAF">
              <w:rPr>
                <w:sz w:val="24"/>
                <w:szCs w:val="24"/>
              </w:rPr>
              <w:t xml:space="preserve">ВЛ 110 </w:t>
            </w:r>
            <w:proofErr w:type="spellStart"/>
            <w:r w:rsidRPr="002C1FAF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B5F4444" w14:textId="0D40ADF4" w:rsidR="00702F8A" w:rsidRPr="00BD2AC6" w:rsidRDefault="00702F8A" w:rsidP="00702F8A">
            <w:pPr>
              <w:jc w:val="center"/>
              <w:rPr>
                <w:i/>
                <w:sz w:val="24"/>
                <w:szCs w:val="24"/>
              </w:rPr>
            </w:pPr>
            <w:r w:rsidRPr="002C1FAF">
              <w:rPr>
                <w:sz w:val="24"/>
                <w:szCs w:val="24"/>
              </w:rPr>
              <w:t>Реконструкция</w:t>
            </w:r>
          </w:p>
        </w:tc>
      </w:tr>
    </w:tbl>
    <w:p w14:paraId="786443A1" w14:textId="061135E2" w:rsidR="00232850" w:rsidRPr="00C4463B" w:rsidRDefault="00514CE2" w:rsidP="00B476B3">
      <w:pPr>
        <w:pStyle w:val="4"/>
      </w:pPr>
      <w:bookmarkStart w:id="11" w:name="_Toc46743509"/>
      <w:bookmarkStart w:id="12" w:name="_Hlk49857604"/>
      <w:bookmarkStart w:id="13" w:name="_Toc232064792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4" w:name="_Hlk46492347"/>
      <w:r w:rsidRPr="00C4463B">
        <w:t xml:space="preserve">которая должна быть учтена при подготовке заявки </w:t>
      </w:r>
      <w:bookmarkEnd w:id="14"/>
      <w:r w:rsidRPr="00C4463B">
        <w:t xml:space="preserve">(в том числе перечень ресурсов, услуг и документов, предоставляемых </w:t>
      </w:r>
      <w:r w:rsidR="009D2484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1"/>
      <w:bookmarkEnd w:id="12"/>
      <w:bookmarkEnd w:id="13"/>
    </w:p>
    <w:p w14:paraId="3926F650" w14:textId="79BFACF1" w:rsidR="00EE7E03" w:rsidRPr="009368B8" w:rsidRDefault="009368B8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iCs/>
          <w:sz w:val="24"/>
          <w:szCs w:val="24"/>
        </w:rPr>
      </w:pPr>
      <w:bookmarkStart w:id="15" w:name="_Hlk48209761"/>
      <w:r w:rsidRPr="009368B8">
        <w:rPr>
          <w:rFonts w:eastAsia="Calibri" w:cs="Arial Unicode MS"/>
          <w:sz w:val="24"/>
          <w:szCs w:val="24"/>
        </w:rPr>
        <w:t xml:space="preserve">Заказчик предоставит подрядчику </w:t>
      </w:r>
      <w:r w:rsidR="00416AB8">
        <w:rPr>
          <w:rFonts w:eastAsia="Calibri" w:cs="Arial Unicode MS"/>
          <w:sz w:val="24"/>
          <w:szCs w:val="24"/>
        </w:rPr>
        <w:t>ПД и РД</w:t>
      </w:r>
      <w:r w:rsidRPr="009368B8">
        <w:rPr>
          <w:rFonts w:eastAsia="Calibri" w:cs="Arial Unicode MS"/>
          <w:sz w:val="24"/>
          <w:szCs w:val="24"/>
        </w:rPr>
        <w:t>, разработанную ООО «</w:t>
      </w:r>
      <w:proofErr w:type="spellStart"/>
      <w:r w:rsidRPr="009368B8">
        <w:rPr>
          <w:rFonts w:eastAsia="Calibri" w:cs="Arial Unicode MS"/>
          <w:sz w:val="24"/>
          <w:szCs w:val="24"/>
        </w:rPr>
        <w:t>Теплостройпроект</w:t>
      </w:r>
      <w:proofErr w:type="spellEnd"/>
      <w:r w:rsidRPr="009368B8">
        <w:rPr>
          <w:rFonts w:eastAsia="Calibri" w:cs="Arial Unicode MS"/>
          <w:sz w:val="24"/>
          <w:szCs w:val="24"/>
        </w:rPr>
        <w:t>», шифр 1-</w:t>
      </w:r>
      <w:r w:rsidR="009133D2">
        <w:rPr>
          <w:rFonts w:eastAsia="Calibri" w:cs="Arial Unicode MS"/>
          <w:sz w:val="24"/>
          <w:szCs w:val="24"/>
        </w:rPr>
        <w:t>23 (Приложения №1-2</w:t>
      </w:r>
      <w:r w:rsidR="007F0C64">
        <w:rPr>
          <w:rFonts w:eastAsia="Calibri" w:cs="Arial Unicode MS"/>
          <w:sz w:val="24"/>
          <w:szCs w:val="24"/>
        </w:rPr>
        <w:t xml:space="preserve"> к настоящим</w:t>
      </w:r>
      <w:r w:rsidRPr="009368B8">
        <w:rPr>
          <w:rFonts w:eastAsia="Calibri" w:cs="Arial Unicode MS"/>
          <w:sz w:val="24"/>
          <w:szCs w:val="24"/>
        </w:rPr>
        <w:t xml:space="preserve"> ТТ) по титулу: «</w:t>
      </w:r>
      <w:r w:rsidRPr="009368B8">
        <w:rPr>
          <w:rFonts w:eastAsia="Arial Unicode MS" w:cs="Arial Unicode MS"/>
          <w:sz w:val="24"/>
          <w:szCs w:val="24"/>
        </w:rPr>
        <w:t>Проектно-изыскательские работы для реконструкции участка воздушной линии 110 киловольт ЛО-159/160».</w:t>
      </w:r>
    </w:p>
    <w:p w14:paraId="2D8408B0" w14:textId="1FB7EF1D" w:rsidR="00677D68" w:rsidRPr="00935360" w:rsidRDefault="00C01756" w:rsidP="00B476B3">
      <w:pPr>
        <w:pStyle w:val="1"/>
        <w:ind w:left="0" w:firstLine="0"/>
        <w:jc w:val="center"/>
        <w:rPr>
          <w:caps/>
          <w:lang w:val="ru-RU"/>
        </w:rPr>
      </w:pPr>
      <w:bookmarkStart w:id="16" w:name="_Toc51339693"/>
      <w:bookmarkStart w:id="17" w:name="_Toc232064793"/>
      <w:bookmarkStart w:id="18" w:name="_Toc50125126"/>
      <w:bookmarkStart w:id="19" w:name="_Toc46743510"/>
      <w:bookmarkEnd w:id="15"/>
      <w:r w:rsidRPr="00935360">
        <w:lastRenderedPageBreak/>
        <w:t>Требования к продукции</w:t>
      </w:r>
      <w:bookmarkEnd w:id="16"/>
      <w:bookmarkEnd w:id="17"/>
    </w:p>
    <w:p w14:paraId="13CBFA43" w14:textId="3AB777B8" w:rsidR="00943CA0" w:rsidRPr="00C4463B" w:rsidRDefault="00C9139A" w:rsidP="00B476B3">
      <w:pPr>
        <w:pStyle w:val="4"/>
      </w:pPr>
      <w:bookmarkStart w:id="20" w:name="_Toc232064794"/>
      <w:r w:rsidRPr="00C4463B">
        <w:t xml:space="preserve">Требования к объемам и срокам </w:t>
      </w:r>
      <w:r w:rsidR="00CE753A">
        <w:rPr>
          <w:lang w:val="ru-RU"/>
        </w:rPr>
        <w:t>выполнения работ</w:t>
      </w:r>
      <w:bookmarkEnd w:id="20"/>
    </w:p>
    <w:p w14:paraId="58D95BB4" w14:textId="03B634D5" w:rsidR="00C9139A" w:rsidRPr="00C4463B" w:rsidRDefault="00CE753A" w:rsidP="00B476B3">
      <w:pPr>
        <w:pStyle w:val="30"/>
      </w:pPr>
      <w:bookmarkStart w:id="21" w:name="_Toc232064795"/>
      <w:r>
        <w:t>Требования к видам и объемам работ</w:t>
      </w:r>
      <w:bookmarkEnd w:id="21"/>
    </w:p>
    <w:p w14:paraId="4137319F" w14:textId="132CD932" w:rsidR="004F7743" w:rsidRPr="00FF063F" w:rsidRDefault="00DF17ED" w:rsidP="00FF063F">
      <w:pPr>
        <w:pStyle w:val="1"/>
        <w:numPr>
          <w:ilvl w:val="0"/>
          <w:numId w:val="0"/>
        </w:numPr>
      </w:pPr>
      <w:bookmarkStart w:id="22" w:name="_Toc51339695"/>
      <w:bookmarkStart w:id="23" w:name="_Toc232064796"/>
      <w:r>
        <w:t xml:space="preserve">Таблица </w:t>
      </w:r>
      <w:r w:rsidR="00305BB9">
        <w:t>2</w:t>
      </w:r>
      <w:r w:rsidR="00F27719">
        <w:t>.</w:t>
      </w:r>
      <w:r>
        <w:t xml:space="preserve"> </w:t>
      </w:r>
      <w:r w:rsidR="004F7743" w:rsidRPr="00C4463B">
        <w:t xml:space="preserve">Перечень </w:t>
      </w:r>
      <w:bookmarkEnd w:id="22"/>
      <w:r w:rsidR="00FF22D5">
        <w:t xml:space="preserve">и объем </w:t>
      </w:r>
      <w:r w:rsidR="00305BB9">
        <w:t>выполняемых работ</w:t>
      </w:r>
      <w:bookmarkEnd w:id="23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4849"/>
        <w:gridCol w:w="1985"/>
        <w:gridCol w:w="2126"/>
      </w:tblGrid>
      <w:tr w:rsidR="00213F03" w:rsidRPr="00C4463B" w14:paraId="5BF842F6" w14:textId="77777777" w:rsidTr="009A0114">
        <w:tc>
          <w:tcPr>
            <w:tcW w:w="963" w:type="dxa"/>
            <w:vAlign w:val="center"/>
          </w:tcPr>
          <w:p w14:paraId="6AD11A69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213F03" w:rsidRPr="00C4463B" w14:paraId="45A4ED12" w14:textId="77777777" w:rsidTr="009A0114">
        <w:tc>
          <w:tcPr>
            <w:tcW w:w="963" w:type="dxa"/>
          </w:tcPr>
          <w:p w14:paraId="5E2DBBC5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F31A26" w:rsidRPr="00C4463B" w14:paraId="2622357F" w14:textId="77777777" w:rsidTr="009A0114">
        <w:tc>
          <w:tcPr>
            <w:tcW w:w="963" w:type="dxa"/>
          </w:tcPr>
          <w:p w14:paraId="729A8997" w14:textId="77777777" w:rsidR="009A0114" w:rsidRDefault="009A0114" w:rsidP="00F31A2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6327A8BF" w14:textId="40720E47" w:rsidR="00F31A26" w:rsidRPr="007F0C64" w:rsidRDefault="00F31A26" w:rsidP="00F31A26">
            <w:pPr>
              <w:suppressAutoHyphens/>
              <w:jc w:val="center"/>
              <w:rPr>
                <w:sz w:val="24"/>
                <w:szCs w:val="24"/>
              </w:rPr>
            </w:pPr>
            <w:r w:rsidRPr="007F0C64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14:paraId="0381A618" w14:textId="55AA6F64" w:rsidR="00F31A26" w:rsidRPr="007F0C64" w:rsidRDefault="009A0114" w:rsidP="00F31A26">
            <w:pPr>
              <w:suppressAutoHyphens/>
              <w:rPr>
                <w:sz w:val="24"/>
                <w:szCs w:val="24"/>
              </w:rPr>
            </w:pPr>
            <w:r w:rsidRPr="009A0114">
              <w:rPr>
                <w:sz w:val="24"/>
                <w:szCs w:val="24"/>
                <w:lang w:eastAsia="x-none"/>
              </w:rPr>
              <w:t>Корректировка проектно-сметной документации для реконструкции участка воздушной линии 110 киловольт ЛО-159/160</w:t>
            </w:r>
          </w:p>
        </w:tc>
        <w:tc>
          <w:tcPr>
            <w:tcW w:w="1985" w:type="dxa"/>
          </w:tcPr>
          <w:p w14:paraId="01E62FFE" w14:textId="77777777" w:rsidR="009A0114" w:rsidRDefault="009A0114" w:rsidP="00F31A2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FCDA01E" w14:textId="4284F635" w:rsidR="00F31A26" w:rsidRPr="007F0C64" w:rsidRDefault="009A0114" w:rsidP="00F31A2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</w:tcPr>
          <w:p w14:paraId="780DECFD" w14:textId="77777777" w:rsidR="009A0114" w:rsidRDefault="009A0114" w:rsidP="00F31A2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2E84579F" w14:textId="34533B12" w:rsidR="00F31A26" w:rsidRPr="007F0C64" w:rsidRDefault="00F31A26" w:rsidP="00F31A2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907" w:rsidRPr="00C4463B" w14:paraId="4EF436C1" w14:textId="77777777" w:rsidTr="00D02F02">
        <w:tc>
          <w:tcPr>
            <w:tcW w:w="963" w:type="dxa"/>
          </w:tcPr>
          <w:p w14:paraId="20FDE11C" w14:textId="77777777" w:rsidR="00A55907" w:rsidRDefault="00A55907" w:rsidP="00A55907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  <w:p w14:paraId="38E3441C" w14:textId="684E5ACA" w:rsidR="00A55907" w:rsidRPr="00A55907" w:rsidRDefault="00A55907" w:rsidP="00A559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9" w:type="dxa"/>
            <w:vAlign w:val="center"/>
          </w:tcPr>
          <w:p w14:paraId="01B8ACD5" w14:textId="1F6A2B51" w:rsidR="00A55907" w:rsidRPr="009A0114" w:rsidRDefault="00A55907" w:rsidP="00A55907">
            <w:pPr>
              <w:suppressAutoHyphens/>
              <w:rPr>
                <w:sz w:val="24"/>
                <w:szCs w:val="24"/>
                <w:lang w:eastAsia="x-none"/>
              </w:rPr>
            </w:pPr>
            <w:r w:rsidRPr="00190CB7">
              <w:rPr>
                <w:iCs/>
                <w:sz w:val="24"/>
                <w:szCs w:val="24"/>
              </w:rPr>
              <w:t>Техническое сопровождение негосударственной экспертизы проектной документации.</w:t>
            </w:r>
          </w:p>
        </w:tc>
        <w:tc>
          <w:tcPr>
            <w:tcW w:w="1985" w:type="dxa"/>
            <w:vAlign w:val="center"/>
          </w:tcPr>
          <w:p w14:paraId="24CB25DF" w14:textId="470C75FA" w:rsidR="00A55907" w:rsidRDefault="00A55907" w:rsidP="00A55907">
            <w:pPr>
              <w:suppressAutoHyphens/>
              <w:jc w:val="center"/>
              <w:rPr>
                <w:sz w:val="24"/>
                <w:szCs w:val="24"/>
              </w:rPr>
            </w:pPr>
            <w:r w:rsidRPr="00190CB7">
              <w:rPr>
                <w:sz w:val="22"/>
                <w:lang w:eastAsia="x-none"/>
              </w:rPr>
              <w:t>Условная единица</w:t>
            </w:r>
          </w:p>
        </w:tc>
        <w:tc>
          <w:tcPr>
            <w:tcW w:w="2126" w:type="dxa"/>
            <w:vAlign w:val="center"/>
          </w:tcPr>
          <w:p w14:paraId="2078A239" w14:textId="4416D076" w:rsidR="00A55907" w:rsidRDefault="00A55907" w:rsidP="00A55907">
            <w:pPr>
              <w:suppressAutoHyphens/>
              <w:jc w:val="center"/>
              <w:rPr>
                <w:sz w:val="24"/>
                <w:szCs w:val="24"/>
              </w:rPr>
            </w:pPr>
            <w:r w:rsidRPr="00190CB7">
              <w:rPr>
                <w:sz w:val="22"/>
                <w:lang w:eastAsia="x-none"/>
              </w:rPr>
              <w:t>1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38560073" w:rsidR="008262B2" w:rsidRPr="00C4463B" w:rsidRDefault="008262B2" w:rsidP="00B476B3">
      <w:pPr>
        <w:pStyle w:val="30"/>
      </w:pPr>
      <w:bookmarkStart w:id="24" w:name="_Toc51339696"/>
      <w:bookmarkStart w:id="25" w:name="_Toc232064797"/>
      <w:r w:rsidRPr="00C4463B">
        <w:t xml:space="preserve">Требования </w:t>
      </w:r>
      <w:bookmarkEnd w:id="24"/>
      <w:r w:rsidR="00F27719">
        <w:t>к срокам выполнения работ</w:t>
      </w:r>
      <w:bookmarkEnd w:id="25"/>
    </w:p>
    <w:p w14:paraId="669A2560" w14:textId="6E28A553" w:rsidR="00AE68EA" w:rsidRPr="007F0C64" w:rsidRDefault="00AE68EA" w:rsidP="007F0C64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232064798"/>
      <w:bookmarkEnd w:id="18"/>
      <w:r w:rsidRPr="00C4463B">
        <w:t xml:space="preserve">Таблица </w:t>
      </w:r>
      <w:r w:rsidR="00F27719">
        <w:rPr>
          <w:lang w:val="ru-RU"/>
        </w:rPr>
        <w:t>3</w:t>
      </w:r>
      <w:r w:rsidRPr="00C4463B">
        <w:t xml:space="preserve">. </w:t>
      </w:r>
      <w:bookmarkStart w:id="29" w:name="_Hlk50465284"/>
      <w:r w:rsidRPr="00C4463B">
        <w:t xml:space="preserve">Требования по срокам </w:t>
      </w:r>
      <w:bookmarkEnd w:id="26"/>
      <w:bookmarkEnd w:id="27"/>
      <w:bookmarkEnd w:id="29"/>
      <w:r w:rsidR="00940404">
        <w:rPr>
          <w:lang w:val="ru-RU"/>
        </w:rPr>
        <w:t>выполнения работ</w:t>
      </w:r>
      <w:bookmarkEnd w:id="2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985"/>
        <w:gridCol w:w="1984"/>
      </w:tblGrid>
      <w:tr w:rsidR="00940404" w:rsidRPr="006076ED" w14:paraId="4A8BD487" w14:textId="77777777" w:rsidTr="009A0114">
        <w:tc>
          <w:tcPr>
            <w:tcW w:w="846" w:type="dxa"/>
            <w:shd w:val="clear" w:color="auto" w:fill="auto"/>
            <w:vAlign w:val="center"/>
          </w:tcPr>
          <w:p w14:paraId="6359B985" w14:textId="77777777" w:rsidR="00940404" w:rsidRPr="006076ED" w:rsidRDefault="00940404" w:rsidP="006E2465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2F13F0" w14:textId="0BC3977D" w:rsidR="00940404" w:rsidRPr="006076ED" w:rsidRDefault="00940404" w:rsidP="006E2465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1985" w:type="dxa"/>
          </w:tcPr>
          <w:p w14:paraId="1D1C91E4" w14:textId="371175FC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984" w:type="dxa"/>
            <w:vAlign w:val="center"/>
          </w:tcPr>
          <w:p w14:paraId="6C15980A" w14:textId="407D6CD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6076ED" w14:paraId="263C1A64" w14:textId="77777777" w:rsidTr="009A0114">
        <w:tc>
          <w:tcPr>
            <w:tcW w:w="846" w:type="dxa"/>
            <w:shd w:val="clear" w:color="auto" w:fill="auto"/>
          </w:tcPr>
          <w:p w14:paraId="71652697" w14:textId="77777777" w:rsidR="00940404" w:rsidRPr="006076ED" w:rsidRDefault="00940404" w:rsidP="006E2465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5086701B" w14:textId="77777777" w:rsidR="00940404" w:rsidRPr="006076ED" w:rsidRDefault="00940404" w:rsidP="006E2465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087A262" w14:textId="77777777" w:rsidR="00940404" w:rsidRPr="006076ED" w:rsidRDefault="00940404" w:rsidP="006E246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E6D7CFD" w14:textId="77777777" w:rsidR="00940404" w:rsidRPr="006076ED" w:rsidRDefault="00940404" w:rsidP="006E246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9"/>
      <w:tr w:rsidR="007F0C64" w:rsidRPr="006076ED" w14:paraId="7025CFE8" w14:textId="77777777" w:rsidTr="009A0114">
        <w:tc>
          <w:tcPr>
            <w:tcW w:w="846" w:type="dxa"/>
            <w:shd w:val="clear" w:color="auto" w:fill="auto"/>
          </w:tcPr>
          <w:p w14:paraId="6ADF2622" w14:textId="77777777" w:rsidR="009A0114" w:rsidRDefault="009A0114" w:rsidP="007F0C64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6ACD29D2" w14:textId="4D23A0DD" w:rsidR="007F0C64" w:rsidRPr="007F0C64" w:rsidRDefault="007F0C64" w:rsidP="007F0C64">
            <w:pPr>
              <w:suppressAutoHyphens/>
              <w:jc w:val="center"/>
              <w:rPr>
                <w:sz w:val="24"/>
                <w:szCs w:val="24"/>
              </w:rPr>
            </w:pPr>
            <w:r w:rsidRPr="007F0C64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14:paraId="5BCA3FAB" w14:textId="2624C796" w:rsidR="007F0C64" w:rsidRPr="007F0C64" w:rsidRDefault="009A0114" w:rsidP="00F31A26">
            <w:pPr>
              <w:rPr>
                <w:sz w:val="24"/>
                <w:szCs w:val="24"/>
              </w:rPr>
            </w:pPr>
            <w:r w:rsidRPr="009A0114">
              <w:rPr>
                <w:sz w:val="24"/>
                <w:szCs w:val="24"/>
                <w:lang w:eastAsia="x-none"/>
              </w:rPr>
              <w:t>Корректировка проектно-сметной документации для реконструкции участка воздушной линии 110 киловольт ЛО-159/160</w:t>
            </w:r>
          </w:p>
        </w:tc>
        <w:tc>
          <w:tcPr>
            <w:tcW w:w="1985" w:type="dxa"/>
          </w:tcPr>
          <w:p w14:paraId="78F96FFD" w14:textId="1EAE02B5" w:rsidR="007F0C64" w:rsidRPr="007F0C64" w:rsidRDefault="007F0C64" w:rsidP="009A0114">
            <w:pPr>
              <w:jc w:val="center"/>
              <w:rPr>
                <w:sz w:val="24"/>
                <w:szCs w:val="24"/>
              </w:rPr>
            </w:pPr>
            <w:r w:rsidRPr="007F0C64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84" w:type="dxa"/>
          </w:tcPr>
          <w:p w14:paraId="144A3A31" w14:textId="066B927F" w:rsidR="007F0C64" w:rsidRPr="00F31A26" w:rsidRDefault="00A55907" w:rsidP="009A0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60 дней с даты заключения договора.</w:t>
            </w:r>
          </w:p>
        </w:tc>
      </w:tr>
      <w:tr w:rsidR="00A55907" w:rsidRPr="006076ED" w14:paraId="3C0CA64E" w14:textId="77777777" w:rsidTr="007614C6">
        <w:tc>
          <w:tcPr>
            <w:tcW w:w="846" w:type="dxa"/>
            <w:shd w:val="clear" w:color="auto" w:fill="auto"/>
          </w:tcPr>
          <w:p w14:paraId="7E4F7C67" w14:textId="77777777" w:rsidR="00A55907" w:rsidRDefault="00A55907" w:rsidP="00A55907">
            <w:pPr>
              <w:suppressAutoHyphens/>
              <w:jc w:val="center"/>
              <w:rPr>
                <w:sz w:val="24"/>
                <w:szCs w:val="24"/>
              </w:rPr>
            </w:pPr>
            <w:bookmarkStart w:id="30" w:name="_Toc50125131"/>
          </w:p>
          <w:p w14:paraId="36533B39" w14:textId="13DC1CF4" w:rsidR="00A55907" w:rsidRDefault="00A55907" w:rsidP="00A559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13CC5B" w14:textId="11DCE372" w:rsidR="00A55907" w:rsidRPr="009A0114" w:rsidRDefault="00A55907" w:rsidP="00A55907">
            <w:pPr>
              <w:rPr>
                <w:sz w:val="24"/>
                <w:szCs w:val="24"/>
                <w:lang w:eastAsia="x-none"/>
              </w:rPr>
            </w:pPr>
            <w:r w:rsidRPr="00190CB7">
              <w:rPr>
                <w:iCs/>
                <w:sz w:val="24"/>
                <w:szCs w:val="24"/>
              </w:rPr>
              <w:t>Техническое сопровождение негосударственной экспертизы проектной документации.</w:t>
            </w:r>
          </w:p>
        </w:tc>
        <w:tc>
          <w:tcPr>
            <w:tcW w:w="1985" w:type="dxa"/>
            <w:vAlign w:val="center"/>
          </w:tcPr>
          <w:p w14:paraId="3C9396F3" w14:textId="74F7D6A1" w:rsidR="00A55907" w:rsidRPr="00A55907" w:rsidRDefault="00A55907" w:rsidP="00A55907">
            <w:pPr>
              <w:jc w:val="center"/>
              <w:rPr>
                <w:sz w:val="24"/>
                <w:szCs w:val="24"/>
              </w:rPr>
            </w:pPr>
            <w:r w:rsidRPr="00A55907">
              <w:rPr>
                <w:sz w:val="24"/>
                <w:szCs w:val="24"/>
                <w:lang w:eastAsia="x-none"/>
              </w:rPr>
              <w:t>С даты окончания 1 этапа</w:t>
            </w:r>
          </w:p>
        </w:tc>
        <w:tc>
          <w:tcPr>
            <w:tcW w:w="1984" w:type="dxa"/>
            <w:vAlign w:val="center"/>
          </w:tcPr>
          <w:p w14:paraId="0512C498" w14:textId="77F88D87" w:rsidR="00A55907" w:rsidRDefault="00A55907" w:rsidP="00A55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30.10.2026 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8EB7C9D" w14:textId="5CEDEC77" w:rsidR="009D2484" w:rsidRPr="00C4463B" w:rsidRDefault="009D2484" w:rsidP="00B476B3">
      <w:pPr>
        <w:pStyle w:val="4"/>
      </w:pPr>
      <w:bookmarkStart w:id="31" w:name="_Toc232064799"/>
      <w:bookmarkStart w:id="32" w:name="_Toc51339698"/>
      <w:r w:rsidRPr="00C4463B">
        <w:lastRenderedPageBreak/>
        <w:t xml:space="preserve">Требования к </w:t>
      </w:r>
      <w:r w:rsidRPr="00C4463B">
        <w:rPr>
          <w:lang w:val="ru-RU"/>
        </w:rPr>
        <w:t xml:space="preserve">качеству </w:t>
      </w:r>
      <w:r w:rsidR="0098386B">
        <w:rPr>
          <w:lang w:val="ru-RU"/>
        </w:rPr>
        <w:t>продукции</w:t>
      </w:r>
      <w:bookmarkEnd w:id="31"/>
    </w:p>
    <w:p w14:paraId="18549317" w14:textId="45FD514E" w:rsidR="00214B9F" w:rsidRPr="00E57BBB" w:rsidRDefault="00F05846" w:rsidP="00E57BBB">
      <w:pPr>
        <w:pStyle w:val="1"/>
        <w:numPr>
          <w:ilvl w:val="0"/>
          <w:numId w:val="0"/>
        </w:numPr>
        <w:rPr>
          <w:rStyle w:val="afff6"/>
          <w:b/>
          <w:i w:val="0"/>
          <w:shd w:val="clear" w:color="auto" w:fill="auto"/>
        </w:rPr>
      </w:pPr>
      <w:bookmarkStart w:id="33" w:name="_Toc232064800"/>
      <w:r w:rsidRPr="00D16518">
        <w:t>Таблица </w:t>
      </w:r>
      <w:r w:rsidR="00516425">
        <w:rPr>
          <w:lang w:val="ru-RU"/>
        </w:rPr>
        <w:t>4</w:t>
      </w:r>
      <w:r w:rsidRPr="00D16518">
        <w:t xml:space="preserve">. Требования к </w:t>
      </w:r>
      <w:bookmarkEnd w:id="30"/>
      <w:bookmarkEnd w:id="32"/>
      <w:r w:rsidR="00516425">
        <w:rPr>
          <w:lang w:val="ru-RU"/>
        </w:rPr>
        <w:t xml:space="preserve">качеству </w:t>
      </w:r>
      <w:r w:rsidR="0098386B">
        <w:rPr>
          <w:lang w:val="ru-RU"/>
        </w:rPr>
        <w:t>продукции</w:t>
      </w:r>
      <w:bookmarkEnd w:id="33"/>
    </w:p>
    <w:tbl>
      <w:tblPr>
        <w:tblStyle w:val="af"/>
        <w:tblW w:w="14742" w:type="dxa"/>
        <w:tblInd w:w="-5" w:type="dxa"/>
        <w:tblLook w:val="04A0" w:firstRow="1" w:lastRow="0" w:firstColumn="1" w:lastColumn="0" w:noHBand="0" w:noVBand="1"/>
      </w:tblPr>
      <w:tblGrid>
        <w:gridCol w:w="786"/>
        <w:gridCol w:w="2175"/>
        <w:gridCol w:w="7140"/>
        <w:gridCol w:w="2420"/>
        <w:gridCol w:w="2221"/>
      </w:tblGrid>
      <w:tr w:rsidR="003A7491" w14:paraId="3DED858C" w14:textId="77777777" w:rsidTr="003A7491">
        <w:tc>
          <w:tcPr>
            <w:tcW w:w="786" w:type="dxa"/>
            <w:vMerge w:val="restart"/>
            <w:vAlign w:val="center"/>
          </w:tcPr>
          <w:p w14:paraId="28866BF5" w14:textId="77777777" w:rsidR="00A91AA0" w:rsidRPr="003A5FA8" w:rsidRDefault="00A91AA0" w:rsidP="006E246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75" w:type="dxa"/>
            <w:vMerge w:val="restart"/>
            <w:vAlign w:val="center"/>
          </w:tcPr>
          <w:p w14:paraId="47E86667" w14:textId="77777777" w:rsidR="00A91AA0" w:rsidRPr="003A5FA8" w:rsidRDefault="00A91AA0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140" w:type="dxa"/>
            <w:vMerge w:val="restart"/>
            <w:vAlign w:val="center"/>
          </w:tcPr>
          <w:p w14:paraId="39AD5370" w14:textId="71097E6E" w:rsidR="00A91AA0" w:rsidRPr="003A5FA8" w:rsidRDefault="00A91AA0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641" w:type="dxa"/>
            <w:gridSpan w:val="2"/>
            <w:vAlign w:val="center"/>
          </w:tcPr>
          <w:p w14:paraId="69D1B055" w14:textId="64F42E91" w:rsidR="00A91AA0" w:rsidRPr="003A5FA8" w:rsidRDefault="00A91AA0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3A7491" w14:paraId="55512295" w14:textId="77777777" w:rsidTr="003A7491">
        <w:tc>
          <w:tcPr>
            <w:tcW w:w="786" w:type="dxa"/>
            <w:vMerge/>
            <w:vAlign w:val="center"/>
          </w:tcPr>
          <w:p w14:paraId="5C2931C3" w14:textId="77777777" w:rsidR="00A91AA0" w:rsidRPr="003A5FA8" w:rsidRDefault="00A91AA0" w:rsidP="006E24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3366E0E1" w14:textId="77777777" w:rsidR="00A91AA0" w:rsidRPr="003A5FA8" w:rsidRDefault="00A91AA0" w:rsidP="006E24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40" w:type="dxa"/>
            <w:vMerge/>
            <w:vAlign w:val="center"/>
          </w:tcPr>
          <w:p w14:paraId="0CCDE5D1" w14:textId="77777777" w:rsidR="00A91AA0" w:rsidRPr="003A5FA8" w:rsidRDefault="00A91AA0" w:rsidP="006E24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51F640BE" w14:textId="07936A09" w:rsidR="00A91AA0" w:rsidRPr="003A5FA8" w:rsidRDefault="00A91AA0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21" w:type="dxa"/>
            <w:vAlign w:val="center"/>
          </w:tcPr>
          <w:p w14:paraId="6F1E8D3E" w14:textId="4C18A51A" w:rsidR="00A91AA0" w:rsidRPr="003A5FA8" w:rsidRDefault="00A91AA0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3A7491" w14:paraId="07DBA633" w14:textId="77777777" w:rsidTr="003A7491">
        <w:tc>
          <w:tcPr>
            <w:tcW w:w="786" w:type="dxa"/>
            <w:vAlign w:val="center"/>
          </w:tcPr>
          <w:p w14:paraId="24A88858" w14:textId="77777777" w:rsidR="00A91AA0" w:rsidRPr="001A13E2" w:rsidRDefault="00A91AA0" w:rsidP="006E246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75" w:type="dxa"/>
            <w:vAlign w:val="center"/>
          </w:tcPr>
          <w:p w14:paraId="7083661E" w14:textId="77777777" w:rsidR="00A91AA0" w:rsidRPr="001A13E2" w:rsidRDefault="00A91AA0" w:rsidP="006E2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40" w:type="dxa"/>
            <w:vAlign w:val="center"/>
          </w:tcPr>
          <w:p w14:paraId="7BF1780B" w14:textId="77777777" w:rsidR="00A91AA0" w:rsidRPr="001A13E2" w:rsidRDefault="00A91AA0" w:rsidP="006E2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20" w:type="dxa"/>
            <w:vAlign w:val="center"/>
          </w:tcPr>
          <w:p w14:paraId="7997349B" w14:textId="77777777" w:rsidR="00A91AA0" w:rsidRPr="001A13E2" w:rsidRDefault="00A91AA0" w:rsidP="006E2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38CA0CD4" w14:textId="7EC28DD8" w:rsidR="00A91AA0" w:rsidRPr="001A13E2" w:rsidRDefault="00A91AA0" w:rsidP="006E2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A7491" w14:paraId="7FAE917D" w14:textId="3B0DF931" w:rsidTr="003A7491">
        <w:tc>
          <w:tcPr>
            <w:tcW w:w="786" w:type="dxa"/>
            <w:vAlign w:val="center"/>
          </w:tcPr>
          <w:p w14:paraId="1083B1C5" w14:textId="77777777" w:rsidR="00A91AA0" w:rsidRPr="001A13E2" w:rsidRDefault="00A91AA0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315" w:type="dxa"/>
            <w:gridSpan w:val="2"/>
            <w:vAlign w:val="center"/>
          </w:tcPr>
          <w:p w14:paraId="274791BC" w14:textId="475C87A7" w:rsidR="00A91AA0" w:rsidRPr="001A13E2" w:rsidRDefault="009E3C73" w:rsidP="006E24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проектирования</w:t>
            </w:r>
            <w:r w:rsidR="00A91AA0" w:rsidRPr="001A13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5F2B132E" w14:textId="47249277" w:rsidR="00A91AA0" w:rsidRPr="001A13E2" w:rsidRDefault="00A91AA0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14:paraId="24B4CCF4" w14:textId="7C6F56DA" w:rsidR="00A91AA0" w:rsidRPr="001A13E2" w:rsidRDefault="00A91AA0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91" w14:paraId="02EAB248" w14:textId="77777777" w:rsidTr="003A7491">
        <w:tc>
          <w:tcPr>
            <w:tcW w:w="786" w:type="dxa"/>
            <w:vAlign w:val="center"/>
          </w:tcPr>
          <w:p w14:paraId="4428E81C" w14:textId="219A2EAF" w:rsidR="005D0327" w:rsidRPr="001A13E2" w:rsidRDefault="005D0327" w:rsidP="009E3C73">
            <w:pPr>
              <w:pStyle w:val="aff5"/>
              <w:spacing w:before="60" w:after="60"/>
              <w:ind w:left="29" w:right="25"/>
            </w:pPr>
            <w:r>
              <w:t>1.1.</w:t>
            </w:r>
          </w:p>
        </w:tc>
        <w:tc>
          <w:tcPr>
            <w:tcW w:w="9315" w:type="dxa"/>
            <w:gridSpan w:val="2"/>
            <w:vAlign w:val="center"/>
          </w:tcPr>
          <w:p w14:paraId="705D57FB" w14:textId="2570A7C7" w:rsidR="005D0327" w:rsidRPr="00A86BD6" w:rsidRDefault="00A86BD6" w:rsidP="006E2465">
            <w:pPr>
              <w:rPr>
                <w:sz w:val="24"/>
                <w:szCs w:val="24"/>
              </w:rPr>
            </w:pPr>
            <w:r w:rsidRPr="00A86BD6">
              <w:rPr>
                <w:sz w:val="24"/>
                <w:szCs w:val="24"/>
              </w:rPr>
              <w:t>Внесение изменений в проектно-сметную документацию для реконструкции участка воздушной линии 110 киловольт ЛО-159/160</w:t>
            </w:r>
          </w:p>
        </w:tc>
        <w:tc>
          <w:tcPr>
            <w:tcW w:w="2420" w:type="dxa"/>
            <w:vMerge w:val="restart"/>
          </w:tcPr>
          <w:p w14:paraId="6B0AA867" w14:textId="77777777" w:rsidR="005D0327" w:rsidRPr="00A91AA0" w:rsidRDefault="005D0327" w:rsidP="00A91AA0">
            <w:pPr>
              <w:rPr>
                <w:b/>
                <w:bCs/>
                <w:sz w:val="24"/>
                <w:szCs w:val="24"/>
              </w:rPr>
            </w:pPr>
            <w:r w:rsidRPr="00A91AA0">
              <w:rPr>
                <w:sz w:val="24"/>
                <w:szCs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 w14:paraId="480521E8" w14:textId="77777777" w:rsidR="005D0327" w:rsidRDefault="005D0327" w:rsidP="00C8349B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07F2A683" w14:textId="77777777" w:rsidR="005D0327" w:rsidRDefault="005D0327" w:rsidP="00A35D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7491" w14:paraId="63988B24" w14:textId="77777777" w:rsidTr="003A7491">
        <w:tc>
          <w:tcPr>
            <w:tcW w:w="786" w:type="dxa"/>
            <w:vAlign w:val="center"/>
          </w:tcPr>
          <w:p w14:paraId="6F20898F" w14:textId="77777777" w:rsidR="005D0327" w:rsidRPr="001A13E2" w:rsidRDefault="005D0327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315" w:type="dxa"/>
            <w:gridSpan w:val="2"/>
            <w:vAlign w:val="center"/>
          </w:tcPr>
          <w:p w14:paraId="4E4A22E4" w14:textId="7A757D05" w:rsidR="005D0327" w:rsidRPr="001A13E2" w:rsidRDefault="00A86BD6" w:rsidP="006E2465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420" w:type="dxa"/>
            <w:vMerge/>
          </w:tcPr>
          <w:p w14:paraId="0D296D0F" w14:textId="77777777" w:rsidR="005D0327" w:rsidRDefault="005D0327" w:rsidP="00C8349B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09497EF7" w14:textId="77777777" w:rsidR="005D0327" w:rsidRDefault="005D0327" w:rsidP="00A35D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7491" w14:paraId="7861AEF3" w14:textId="77777777" w:rsidTr="003A7491">
        <w:tc>
          <w:tcPr>
            <w:tcW w:w="786" w:type="dxa"/>
            <w:vAlign w:val="center"/>
          </w:tcPr>
          <w:p w14:paraId="2152F785" w14:textId="0D73B3BB" w:rsidR="005D0327" w:rsidRPr="000459D7" w:rsidRDefault="000459D7" w:rsidP="00A86BD6">
            <w:pPr>
              <w:spacing w:before="60" w:after="60"/>
              <w:ind w:left="-104"/>
              <w:jc w:val="center"/>
              <w:rPr>
                <w:sz w:val="24"/>
                <w:szCs w:val="24"/>
              </w:rPr>
            </w:pPr>
            <w:r w:rsidRPr="000459D7">
              <w:rPr>
                <w:sz w:val="24"/>
                <w:szCs w:val="24"/>
              </w:rPr>
              <w:t>2.1.</w:t>
            </w:r>
          </w:p>
        </w:tc>
        <w:tc>
          <w:tcPr>
            <w:tcW w:w="2175" w:type="dxa"/>
            <w:shd w:val="clear" w:color="auto" w:fill="auto"/>
          </w:tcPr>
          <w:p w14:paraId="06EE7ED0" w14:textId="07CACF1B" w:rsidR="005D0327" w:rsidRPr="00190CB7" w:rsidRDefault="005D0327" w:rsidP="005D0327">
            <w:pPr>
              <w:rPr>
                <w:iCs/>
                <w:sz w:val="22"/>
                <w:szCs w:val="20"/>
              </w:rPr>
            </w:pPr>
            <w:r w:rsidRPr="00665EE4">
              <w:rPr>
                <w:rFonts w:cs="Calibri"/>
                <w:sz w:val="24"/>
                <w:szCs w:val="24"/>
              </w:rPr>
              <w:t>Общие требования к проектной и рабочей документации</w:t>
            </w:r>
          </w:p>
        </w:tc>
        <w:tc>
          <w:tcPr>
            <w:tcW w:w="7140" w:type="dxa"/>
            <w:shd w:val="clear" w:color="auto" w:fill="auto"/>
          </w:tcPr>
          <w:p w14:paraId="0A77E985" w14:textId="7B224E11" w:rsidR="005D0327" w:rsidRPr="00665EE4" w:rsidRDefault="005D0327" w:rsidP="005D0327">
            <w:pPr>
              <w:widowControl w:val="0"/>
              <w:tabs>
                <w:tab w:val="left" w:pos="-4860"/>
                <w:tab w:val="left" w:pos="-4680"/>
                <w:tab w:val="left" w:pos="1418"/>
                <w:tab w:val="left" w:pos="1701"/>
              </w:tabs>
              <w:ind w:firstLine="181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65EE4">
              <w:rPr>
                <w:rFonts w:eastAsia="MS Mincho"/>
                <w:sz w:val="24"/>
                <w:szCs w:val="24"/>
                <w:lang w:eastAsia="ja-JP"/>
              </w:rPr>
              <w:t xml:space="preserve">Проектная и рабочая документация должна быть </w:t>
            </w:r>
            <w:r>
              <w:rPr>
                <w:rFonts w:eastAsia="MS Mincho"/>
                <w:sz w:val="24"/>
                <w:szCs w:val="24"/>
                <w:lang w:eastAsia="ja-JP"/>
              </w:rPr>
              <w:t>откорректирована</w:t>
            </w:r>
            <w:r w:rsidRPr="00665EE4">
              <w:rPr>
                <w:rFonts w:eastAsia="MS Mincho"/>
                <w:sz w:val="24"/>
                <w:szCs w:val="24"/>
                <w:lang w:eastAsia="ja-JP"/>
              </w:rPr>
              <w:t xml:space="preserve"> в объеме, необходимом для выполнения строительно-монтажных работ на проектируемом объекте.</w:t>
            </w:r>
          </w:p>
          <w:p w14:paraId="0683AEB5" w14:textId="35465B53" w:rsidR="005D0327" w:rsidRPr="00190CB7" w:rsidRDefault="005D0327" w:rsidP="005D0327">
            <w:pPr>
              <w:jc w:val="both"/>
              <w:rPr>
                <w:iCs/>
                <w:sz w:val="22"/>
                <w:szCs w:val="22"/>
              </w:rPr>
            </w:pPr>
            <w:r w:rsidRPr="00665EE4">
              <w:rPr>
                <w:rFonts w:eastAsia="MS Mincho"/>
                <w:sz w:val="24"/>
                <w:szCs w:val="24"/>
                <w:lang w:eastAsia="ja-JP"/>
              </w:rPr>
              <w:t>По всем разделам выполнить необходимые рабочие чертежи и схемы, полный пакет документов достаточный для выполнения строительно-монтажных работ Подрядчиком, а также для проверки и согласования работ Техническим надзором и при необходимости другими заинтересованными лицами.</w:t>
            </w:r>
          </w:p>
        </w:tc>
        <w:tc>
          <w:tcPr>
            <w:tcW w:w="2420" w:type="dxa"/>
            <w:vMerge/>
            <w:shd w:val="clear" w:color="auto" w:fill="auto"/>
          </w:tcPr>
          <w:p w14:paraId="04D211A0" w14:textId="77777777" w:rsidR="005D0327" w:rsidRPr="00A91AA0" w:rsidRDefault="005D0327" w:rsidP="005D0327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09FADFA0" w14:textId="77777777" w:rsidR="005D0327" w:rsidRPr="00BD2AC6" w:rsidRDefault="005D0327" w:rsidP="005D0327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3A7491" w14:paraId="377DAA71" w14:textId="77777777" w:rsidTr="003A7491">
        <w:tc>
          <w:tcPr>
            <w:tcW w:w="786" w:type="dxa"/>
            <w:vAlign w:val="center"/>
          </w:tcPr>
          <w:p w14:paraId="486AC73B" w14:textId="671F376B" w:rsidR="005D0327" w:rsidRPr="000459D7" w:rsidRDefault="000459D7" w:rsidP="00A86B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9D7">
              <w:rPr>
                <w:sz w:val="24"/>
                <w:szCs w:val="24"/>
              </w:rPr>
              <w:t>2.2.</w:t>
            </w:r>
          </w:p>
        </w:tc>
        <w:tc>
          <w:tcPr>
            <w:tcW w:w="2175" w:type="dxa"/>
            <w:shd w:val="clear" w:color="auto" w:fill="auto"/>
          </w:tcPr>
          <w:p w14:paraId="5694FD5B" w14:textId="3A97EAA8" w:rsidR="005D0327" w:rsidRPr="00BD2AC6" w:rsidRDefault="005D0327" w:rsidP="005D0327">
            <w:pPr>
              <w:rPr>
                <w:sz w:val="24"/>
                <w:szCs w:val="24"/>
              </w:rPr>
            </w:pPr>
            <w:r w:rsidRPr="00190CB7">
              <w:rPr>
                <w:iCs/>
                <w:sz w:val="22"/>
                <w:szCs w:val="20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140" w:type="dxa"/>
            <w:shd w:val="clear" w:color="auto" w:fill="auto"/>
          </w:tcPr>
          <w:p w14:paraId="7111FE14" w14:textId="77777777" w:rsidR="005D0327" w:rsidRPr="00190CB7" w:rsidRDefault="005D0327" w:rsidP="005D0327">
            <w:pPr>
              <w:jc w:val="both"/>
              <w:rPr>
                <w:iCs/>
                <w:sz w:val="22"/>
                <w:szCs w:val="22"/>
              </w:rPr>
            </w:pPr>
            <w:r w:rsidRPr="00190CB7">
              <w:rPr>
                <w:iCs/>
                <w:sz w:val="22"/>
                <w:szCs w:val="22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5A4D374E" w14:textId="77777777" w:rsidR="005D0327" w:rsidRPr="00190CB7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>Земельный кодекс Российской Федерации от 25.10.2001 № 136-ФЗ.</w:t>
            </w:r>
          </w:p>
          <w:p w14:paraId="5F4F96DB" w14:textId="77777777" w:rsidR="005D0327" w:rsidRPr="00190CB7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>Лесной кодекс Российской Федерации от 04.12.2006 № 200-ФЗ.</w:t>
            </w:r>
          </w:p>
          <w:p w14:paraId="0B5B4281" w14:textId="77777777" w:rsidR="005D0327" w:rsidRPr="00190CB7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>Водный кодекс Российской Федерации от 03.06.2006 № 74-ФЗ.</w:t>
            </w:r>
          </w:p>
          <w:p w14:paraId="4712F467" w14:textId="77777777" w:rsidR="005D0327" w:rsidRPr="00190CB7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>Воздушный кодекс Российской Федерации от 19.03.1997 № 60-ФЗ.</w:t>
            </w:r>
          </w:p>
          <w:p w14:paraId="3D36ED55" w14:textId="77777777" w:rsidR="005D0327" w:rsidRPr="00190CB7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>Градостроительный кодекс Российской Федерации от 29.12.2004 № 190-ФЗ.</w:t>
            </w:r>
          </w:p>
          <w:p w14:paraId="7F3BAE84" w14:textId="77777777" w:rsidR="005D0327" w:rsidRPr="00190CB7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lastRenderedPageBreak/>
              <w:t>Постановление Правительства Российской Федерации от16.02.2008 № 87 «О составе разделов проектной документации и требованиях к их содержанию».</w:t>
            </w:r>
          </w:p>
          <w:p w14:paraId="2FA2F996" w14:textId="77777777" w:rsidR="005D0327" w:rsidRPr="00190CB7" w:rsidRDefault="005D0327" w:rsidP="005D0327">
            <w:pPr>
              <w:numPr>
                <w:ilvl w:val="0"/>
                <w:numId w:val="19"/>
              </w:numPr>
              <w:ind w:hanging="719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>Правила устройства электроустановок.</w:t>
            </w:r>
          </w:p>
          <w:p w14:paraId="1A4DBE3F" w14:textId="77777777" w:rsidR="005D0327" w:rsidRPr="00190CB7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>Правила технической эксплуатации электрических станций и сетей, утвержденные приказом Минэнерго России от 19.06. 2003 № 229.</w:t>
            </w:r>
          </w:p>
          <w:p w14:paraId="6532064A" w14:textId="2CF9B283" w:rsidR="005D0327" w:rsidRPr="00A91AA0" w:rsidRDefault="005D0327" w:rsidP="005D0327">
            <w:pPr>
              <w:numPr>
                <w:ilvl w:val="0"/>
                <w:numId w:val="19"/>
              </w:numPr>
              <w:ind w:left="313" w:hanging="313"/>
              <w:jc w:val="both"/>
              <w:rPr>
                <w:sz w:val="22"/>
                <w:szCs w:val="22"/>
                <w:lang w:eastAsia="x-none"/>
              </w:rPr>
            </w:pPr>
            <w:r w:rsidRPr="00190CB7">
              <w:rPr>
                <w:sz w:val="22"/>
                <w:szCs w:val="22"/>
                <w:lang w:eastAsia="x-none"/>
              </w:rPr>
              <w:t xml:space="preserve">Требования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 w:rsidRPr="00190CB7">
              <w:rPr>
                <w:sz w:val="22"/>
                <w:szCs w:val="22"/>
                <w:lang w:eastAsia="x-none"/>
              </w:rPr>
              <w:t>энергопринимающих</w:t>
            </w:r>
            <w:proofErr w:type="spellEnd"/>
            <w:r w:rsidRPr="00190CB7">
              <w:rPr>
                <w:sz w:val="22"/>
                <w:szCs w:val="22"/>
                <w:lang w:eastAsia="x-none"/>
              </w:rPr>
              <w:t xml:space="preserve"> установок «Методические указания по устойчивости энергосистем», утвержденные приказом Министерства энергетики Российской Федерации от 03.08.2018 № 630.</w:t>
            </w:r>
          </w:p>
        </w:tc>
        <w:tc>
          <w:tcPr>
            <w:tcW w:w="2420" w:type="dxa"/>
            <w:vMerge/>
            <w:shd w:val="clear" w:color="auto" w:fill="auto"/>
          </w:tcPr>
          <w:p w14:paraId="4B282E9B" w14:textId="2537A7CF" w:rsidR="005D0327" w:rsidRPr="00BD2AC6" w:rsidRDefault="005D0327" w:rsidP="005D0327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5259F1F3" w14:textId="77777777" w:rsidR="005D0327" w:rsidRPr="00BD2AC6" w:rsidRDefault="005D0327" w:rsidP="005D0327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3A7491" w14:paraId="678B944D" w14:textId="77777777" w:rsidTr="003A7491">
        <w:tc>
          <w:tcPr>
            <w:tcW w:w="786" w:type="dxa"/>
            <w:vAlign w:val="center"/>
          </w:tcPr>
          <w:p w14:paraId="6B00790E" w14:textId="23ABD1F1" w:rsidR="005D0327" w:rsidRPr="000459D7" w:rsidRDefault="000459D7" w:rsidP="00A86B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9D7">
              <w:rPr>
                <w:sz w:val="24"/>
                <w:szCs w:val="24"/>
              </w:rPr>
              <w:t>2.3.</w:t>
            </w:r>
          </w:p>
        </w:tc>
        <w:tc>
          <w:tcPr>
            <w:tcW w:w="2175" w:type="dxa"/>
            <w:shd w:val="clear" w:color="auto" w:fill="auto"/>
          </w:tcPr>
          <w:p w14:paraId="0C30FD48" w14:textId="77C1B9F4" w:rsidR="005D0327" w:rsidRPr="00BD2AC6" w:rsidRDefault="00801DC0" w:rsidP="00801DC0">
            <w:pPr>
              <w:rPr>
                <w:sz w:val="24"/>
                <w:szCs w:val="24"/>
              </w:rPr>
            </w:pPr>
            <w:r w:rsidRPr="00801DC0">
              <w:rPr>
                <w:bCs/>
                <w:sz w:val="22"/>
                <w:lang w:eastAsia="x-none"/>
              </w:rPr>
              <w:t xml:space="preserve">Перечень вносимых изменений в существующую </w:t>
            </w:r>
            <w:r>
              <w:rPr>
                <w:bCs/>
                <w:sz w:val="22"/>
                <w:lang w:eastAsia="x-none"/>
              </w:rPr>
              <w:t xml:space="preserve">проектно-сметную </w:t>
            </w:r>
            <w:r w:rsidRPr="00801DC0">
              <w:rPr>
                <w:bCs/>
                <w:sz w:val="22"/>
                <w:lang w:eastAsia="x-none"/>
              </w:rPr>
              <w:t>документацию</w:t>
            </w:r>
          </w:p>
        </w:tc>
        <w:tc>
          <w:tcPr>
            <w:tcW w:w="7140" w:type="dxa"/>
            <w:shd w:val="clear" w:color="auto" w:fill="auto"/>
          </w:tcPr>
          <w:p w14:paraId="687582DF" w14:textId="77777777" w:rsidR="005D0327" w:rsidRPr="00190CB7" w:rsidRDefault="005D0327" w:rsidP="005D0327">
            <w:pPr>
              <w:jc w:val="both"/>
              <w:rPr>
                <w:sz w:val="22"/>
                <w:lang w:eastAsia="x-none"/>
              </w:rPr>
            </w:pPr>
            <w:r w:rsidRPr="00190CB7">
              <w:rPr>
                <w:sz w:val="22"/>
                <w:lang w:eastAsia="x-none"/>
              </w:rPr>
              <w:t>Данные по реконструируемым линиям:</w:t>
            </w:r>
          </w:p>
          <w:p w14:paraId="7F2A90FB" w14:textId="4467572B" w:rsidR="005D0327" w:rsidRDefault="005D0327" w:rsidP="005D0327">
            <w:pPr>
              <w:numPr>
                <w:ilvl w:val="0"/>
                <w:numId w:val="20"/>
              </w:numPr>
              <w:tabs>
                <w:tab w:val="left" w:pos="171"/>
              </w:tabs>
              <w:ind w:left="171" w:hanging="171"/>
              <w:jc w:val="both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 xml:space="preserve"> </w:t>
            </w:r>
            <w:r w:rsidRPr="007A0C79">
              <w:rPr>
                <w:sz w:val="22"/>
                <w:lang w:eastAsia="x-none"/>
              </w:rPr>
              <w:t xml:space="preserve">ВЛ 110 </w:t>
            </w:r>
            <w:proofErr w:type="spellStart"/>
            <w:r w:rsidRPr="007A0C79">
              <w:rPr>
                <w:sz w:val="22"/>
                <w:lang w:eastAsia="x-none"/>
              </w:rPr>
              <w:t>кВ</w:t>
            </w:r>
            <w:proofErr w:type="spellEnd"/>
            <w:r w:rsidRPr="007A0C79">
              <w:rPr>
                <w:sz w:val="22"/>
                <w:lang w:eastAsia="x-none"/>
              </w:rPr>
              <w:t xml:space="preserve"> Л-131 ПС МГРЭС-ПС Фабрика №3 на участке опор №А18-П19а:</w:t>
            </w:r>
          </w:p>
          <w:p w14:paraId="4B87F179" w14:textId="1B6A54D2" w:rsidR="007A0C79" w:rsidRDefault="007A0C79" w:rsidP="007A0C79">
            <w:pPr>
              <w:tabs>
                <w:tab w:val="left" w:pos="171"/>
              </w:tabs>
              <w:ind w:left="171"/>
              <w:jc w:val="both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 xml:space="preserve">- исключить участок </w:t>
            </w:r>
            <w:r w:rsidR="00801DC0">
              <w:rPr>
                <w:sz w:val="22"/>
                <w:lang w:eastAsia="x-none"/>
              </w:rPr>
              <w:t>Л-2</w:t>
            </w:r>
            <w:r w:rsidR="00432AF2">
              <w:rPr>
                <w:sz w:val="22"/>
                <w:lang w:eastAsia="x-none"/>
              </w:rPr>
              <w:t xml:space="preserve"> от опоры №18 до опоры №16 (стр. длина ВЛ – 130,8 м).</w:t>
            </w:r>
          </w:p>
          <w:p w14:paraId="38E8B0FE" w14:textId="77777777" w:rsidR="007A0C79" w:rsidRPr="007A0C79" w:rsidRDefault="007A0C79" w:rsidP="007A0C79">
            <w:pPr>
              <w:tabs>
                <w:tab w:val="left" w:pos="171"/>
              </w:tabs>
              <w:ind w:left="171"/>
              <w:jc w:val="both"/>
              <w:rPr>
                <w:sz w:val="22"/>
                <w:lang w:eastAsia="x-none"/>
              </w:rPr>
            </w:pPr>
          </w:p>
          <w:p w14:paraId="4FB2BC2F" w14:textId="33DC96E1" w:rsidR="005D0327" w:rsidRPr="00FF4EC7" w:rsidRDefault="005D0327" w:rsidP="005D0327">
            <w:pPr>
              <w:numPr>
                <w:ilvl w:val="0"/>
                <w:numId w:val="20"/>
              </w:numPr>
              <w:tabs>
                <w:tab w:val="left" w:pos="171"/>
                <w:tab w:val="left" w:pos="455"/>
              </w:tabs>
              <w:ind w:left="171" w:hanging="171"/>
              <w:jc w:val="both"/>
              <w:rPr>
                <w:sz w:val="22"/>
                <w:lang w:eastAsia="x-none"/>
              </w:rPr>
            </w:pPr>
            <w:r w:rsidRPr="00FF4EC7">
              <w:rPr>
                <w:sz w:val="22"/>
                <w:lang w:eastAsia="x-none"/>
              </w:rPr>
              <w:t xml:space="preserve">ВЛ 110 </w:t>
            </w:r>
            <w:proofErr w:type="spellStart"/>
            <w:r w:rsidRPr="00FF4EC7">
              <w:rPr>
                <w:sz w:val="22"/>
                <w:lang w:eastAsia="x-none"/>
              </w:rPr>
              <w:t>кВ</w:t>
            </w:r>
            <w:proofErr w:type="spellEnd"/>
            <w:r w:rsidRPr="00FF4EC7">
              <w:rPr>
                <w:sz w:val="22"/>
                <w:lang w:eastAsia="x-none"/>
              </w:rPr>
              <w:t xml:space="preserve"> Л-132 ПС МГРЭС-ПС Мирный на участке </w:t>
            </w:r>
            <w:r w:rsidR="00FF4EC7">
              <w:rPr>
                <w:sz w:val="22"/>
                <w:lang w:eastAsia="x-none"/>
              </w:rPr>
              <w:t>опор № А18</w:t>
            </w:r>
            <w:r w:rsidRPr="00FF4EC7">
              <w:rPr>
                <w:sz w:val="22"/>
                <w:lang w:eastAsia="x-none"/>
              </w:rPr>
              <w:t>-А20:</w:t>
            </w:r>
          </w:p>
          <w:p w14:paraId="4E717BE9" w14:textId="5E741D4E" w:rsidR="005D0327" w:rsidRPr="007A0C79" w:rsidRDefault="007A0C79" w:rsidP="00801DC0">
            <w:pPr>
              <w:tabs>
                <w:tab w:val="left" w:pos="455"/>
              </w:tabs>
              <w:ind w:left="171"/>
              <w:jc w:val="both"/>
              <w:rPr>
                <w:sz w:val="22"/>
                <w:highlight w:val="yellow"/>
                <w:lang w:eastAsia="x-none"/>
              </w:rPr>
            </w:pPr>
            <w:r>
              <w:rPr>
                <w:sz w:val="22"/>
                <w:lang w:eastAsia="x-none"/>
              </w:rPr>
              <w:t>- исключи</w:t>
            </w:r>
            <w:r w:rsidR="00801DC0">
              <w:rPr>
                <w:sz w:val="22"/>
                <w:lang w:eastAsia="x-none"/>
              </w:rPr>
              <w:t>ть часть участка Л-</w:t>
            </w:r>
            <w:r w:rsidRPr="007A0C79">
              <w:rPr>
                <w:sz w:val="22"/>
                <w:lang w:eastAsia="x-none"/>
              </w:rPr>
              <w:t xml:space="preserve">3 от опоры №19 до </w:t>
            </w:r>
            <w:r>
              <w:rPr>
                <w:sz w:val="22"/>
                <w:lang w:eastAsia="x-none"/>
              </w:rPr>
              <w:t xml:space="preserve">опоры </w:t>
            </w:r>
            <w:r w:rsidRPr="007A0C79">
              <w:rPr>
                <w:sz w:val="22"/>
                <w:lang w:eastAsia="x-none"/>
              </w:rPr>
              <w:t>№16</w:t>
            </w:r>
            <w:r w:rsidR="00432AF2">
              <w:rPr>
                <w:sz w:val="22"/>
                <w:lang w:eastAsia="x-none"/>
              </w:rPr>
              <w:t xml:space="preserve"> (стр. длина ВЛ – 157 м).</w:t>
            </w:r>
          </w:p>
        </w:tc>
        <w:tc>
          <w:tcPr>
            <w:tcW w:w="2420" w:type="dxa"/>
            <w:vMerge/>
            <w:shd w:val="clear" w:color="auto" w:fill="auto"/>
          </w:tcPr>
          <w:p w14:paraId="72AB81CB" w14:textId="553C6125" w:rsidR="005D0327" w:rsidRPr="00BD2AC6" w:rsidRDefault="005D0327" w:rsidP="005D0327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389F3505" w14:textId="77777777" w:rsidR="005D0327" w:rsidRPr="00BD2AC6" w:rsidRDefault="005D0327" w:rsidP="005D0327">
            <w:pPr>
              <w:rPr>
                <w:sz w:val="24"/>
                <w:szCs w:val="24"/>
              </w:rPr>
            </w:pPr>
          </w:p>
        </w:tc>
      </w:tr>
      <w:tr w:rsidR="003A7491" w14:paraId="541B2907" w14:textId="47D4C8EB" w:rsidTr="003A7491">
        <w:tc>
          <w:tcPr>
            <w:tcW w:w="786" w:type="dxa"/>
            <w:vAlign w:val="center"/>
          </w:tcPr>
          <w:p w14:paraId="49FB16AF" w14:textId="7CA4C791" w:rsidR="005D0327" w:rsidRPr="00A86BD6" w:rsidRDefault="00A86BD6" w:rsidP="00A86BD6">
            <w:pPr>
              <w:spacing w:before="60" w:after="60"/>
              <w:ind w:left="322" w:hanging="103"/>
              <w:rPr>
                <w:b/>
                <w:sz w:val="24"/>
                <w:szCs w:val="24"/>
              </w:rPr>
            </w:pPr>
            <w:r w:rsidRPr="00A86BD6">
              <w:rPr>
                <w:b/>
                <w:sz w:val="24"/>
                <w:szCs w:val="24"/>
              </w:rPr>
              <w:t>3</w:t>
            </w:r>
            <w:r w:rsidR="000459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15" w:type="dxa"/>
            <w:gridSpan w:val="2"/>
            <w:vAlign w:val="center"/>
          </w:tcPr>
          <w:p w14:paraId="10241A8C" w14:textId="2D527CE1" w:rsidR="005D0327" w:rsidRPr="00C36F30" w:rsidRDefault="005D0327" w:rsidP="005D0327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420" w:type="dxa"/>
            <w:vMerge/>
          </w:tcPr>
          <w:p w14:paraId="226ED664" w14:textId="3D0A4E68" w:rsidR="005D0327" w:rsidRPr="00C36F30" w:rsidRDefault="005D0327" w:rsidP="005D03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513C9267" w14:textId="2BC66B05" w:rsidR="005D0327" w:rsidRPr="00C36F30" w:rsidRDefault="005D0327" w:rsidP="005D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91" w14:paraId="190B3390" w14:textId="77777777" w:rsidTr="003A7491">
        <w:tc>
          <w:tcPr>
            <w:tcW w:w="786" w:type="dxa"/>
            <w:vAlign w:val="center"/>
          </w:tcPr>
          <w:p w14:paraId="3101C5EA" w14:textId="57F475F5" w:rsidR="005D0327" w:rsidRPr="000459D7" w:rsidRDefault="000459D7" w:rsidP="00A86BD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9D7">
              <w:rPr>
                <w:sz w:val="24"/>
                <w:szCs w:val="24"/>
              </w:rPr>
              <w:t>3.1.</w:t>
            </w:r>
          </w:p>
        </w:tc>
        <w:tc>
          <w:tcPr>
            <w:tcW w:w="2175" w:type="dxa"/>
            <w:vAlign w:val="center"/>
          </w:tcPr>
          <w:p w14:paraId="596E64CD" w14:textId="02478484" w:rsidR="005D0327" w:rsidRPr="00BD2AC6" w:rsidRDefault="005D0327" w:rsidP="005D032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190CB7">
              <w:rPr>
                <w:iCs/>
                <w:sz w:val="22"/>
                <w:szCs w:val="20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7140" w:type="dxa"/>
            <w:vAlign w:val="center"/>
          </w:tcPr>
          <w:p w14:paraId="2C4B25EC" w14:textId="3E236B3D" w:rsidR="005D0327" w:rsidRPr="009E3C73" w:rsidRDefault="005D0327" w:rsidP="005D0327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0"/>
              </w:rPr>
            </w:pPr>
            <w:r w:rsidRPr="00190CB7">
              <w:rPr>
                <w:iCs/>
                <w:sz w:val="22"/>
                <w:szCs w:val="20"/>
              </w:rPr>
              <w:t>Допуск персонала подрядчика для выполнения работ должен осуществляться в соответствии с ИС</w:t>
            </w:r>
            <w:r>
              <w:rPr>
                <w:iCs/>
                <w:sz w:val="22"/>
                <w:szCs w:val="20"/>
              </w:rPr>
              <w:t>М РГ-00-032.06-24</w:t>
            </w:r>
            <w:r w:rsidRPr="00190CB7">
              <w:rPr>
                <w:iCs/>
                <w:sz w:val="22"/>
                <w:szCs w:val="20"/>
              </w:rPr>
              <w:t xml:space="preserve"> «Регламентом </w:t>
            </w:r>
            <w:r>
              <w:rPr>
                <w:iCs/>
                <w:sz w:val="22"/>
                <w:szCs w:val="20"/>
              </w:rPr>
              <w:t xml:space="preserve">допуска подрядных организаций </w:t>
            </w:r>
            <w:r w:rsidRPr="00190CB7">
              <w:rPr>
                <w:iCs/>
                <w:sz w:val="22"/>
                <w:szCs w:val="20"/>
              </w:rPr>
              <w:t>к выполнению работ на объектах ПАО «Якутскэнерго»</w:t>
            </w:r>
            <w:r w:rsidRPr="009E3C73">
              <w:rPr>
                <w:iCs/>
                <w:sz w:val="22"/>
                <w:szCs w:val="20"/>
              </w:rPr>
              <w:t xml:space="preserve">, Стандарта ПАО «Якутскэнерго» «Положение по обращению с отходами», размещенных на сайте компании по адресу:  </w:t>
            </w:r>
          </w:p>
          <w:p w14:paraId="45025DC5" w14:textId="59FAA114" w:rsidR="005D0327" w:rsidRPr="00BD2AC6" w:rsidRDefault="002F3F9C" w:rsidP="005D032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hyperlink r:id="rId11"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https</w:t>
              </w:r>
              <w:r w:rsidR="005D0327" w:rsidRPr="009E3C73">
                <w:rPr>
                  <w:rStyle w:val="af6"/>
                  <w:iCs/>
                  <w:sz w:val="22"/>
                  <w:szCs w:val="20"/>
                </w:rPr>
                <w:t>://</w:t>
              </w:r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www</w:t>
              </w:r>
              <w:r w:rsidR="005D0327" w:rsidRPr="009E3C73">
                <w:rPr>
                  <w:rStyle w:val="af6"/>
                  <w:iCs/>
                  <w:sz w:val="22"/>
                  <w:szCs w:val="20"/>
                </w:rPr>
                <w:t>.</w:t>
              </w:r>
              <w:proofErr w:type="spellStart"/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yakutskenergo</w:t>
              </w:r>
              <w:proofErr w:type="spellEnd"/>
              <w:r w:rsidR="005D0327" w:rsidRPr="009E3C73">
                <w:rPr>
                  <w:rStyle w:val="af6"/>
                  <w:iCs/>
                  <w:sz w:val="22"/>
                  <w:szCs w:val="20"/>
                </w:rPr>
                <w:t>.</w:t>
              </w:r>
              <w:proofErr w:type="spellStart"/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ru</w:t>
              </w:r>
              <w:proofErr w:type="spellEnd"/>
              <w:r w:rsidR="005D0327" w:rsidRPr="009E3C73">
                <w:rPr>
                  <w:rStyle w:val="af6"/>
                  <w:iCs/>
                  <w:sz w:val="22"/>
                  <w:szCs w:val="20"/>
                </w:rPr>
                <w:t>/</w:t>
              </w:r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company</w:t>
              </w:r>
              <w:r w:rsidR="005D0327" w:rsidRPr="009E3C73">
                <w:rPr>
                  <w:rStyle w:val="af6"/>
                  <w:iCs/>
                  <w:sz w:val="22"/>
                  <w:szCs w:val="20"/>
                </w:rPr>
                <w:t>/</w:t>
              </w:r>
              <w:proofErr w:type="spellStart"/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integrirovannaya</w:t>
              </w:r>
              <w:proofErr w:type="spellEnd"/>
              <w:r w:rsidR="005D0327" w:rsidRPr="009E3C73">
                <w:rPr>
                  <w:rStyle w:val="af6"/>
                  <w:iCs/>
                  <w:sz w:val="22"/>
                  <w:szCs w:val="20"/>
                </w:rPr>
                <w:t>-</w:t>
              </w:r>
              <w:proofErr w:type="spellStart"/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sistema</w:t>
              </w:r>
              <w:proofErr w:type="spellEnd"/>
              <w:r w:rsidR="005D0327" w:rsidRPr="009E3C73">
                <w:rPr>
                  <w:rStyle w:val="af6"/>
                  <w:iCs/>
                  <w:sz w:val="22"/>
                  <w:szCs w:val="20"/>
                </w:rPr>
                <w:t>-</w:t>
              </w:r>
              <w:proofErr w:type="spellStart"/>
              <w:r w:rsidR="005D0327" w:rsidRPr="009E3C73">
                <w:rPr>
                  <w:rStyle w:val="af6"/>
                  <w:iCs/>
                  <w:sz w:val="22"/>
                  <w:szCs w:val="20"/>
                  <w:lang w:val="en-US"/>
                </w:rPr>
                <w:t>menedzhmenta</w:t>
              </w:r>
              <w:proofErr w:type="spellEnd"/>
              <w:r w:rsidR="005D0327" w:rsidRPr="009E3C73">
                <w:rPr>
                  <w:rStyle w:val="af6"/>
                  <w:iCs/>
                  <w:sz w:val="22"/>
                  <w:szCs w:val="20"/>
                </w:rPr>
                <w:t>/</w:t>
              </w:r>
            </w:hyperlink>
          </w:p>
        </w:tc>
        <w:tc>
          <w:tcPr>
            <w:tcW w:w="2420" w:type="dxa"/>
            <w:vMerge/>
          </w:tcPr>
          <w:p w14:paraId="06D422B7" w14:textId="4F6EC1CC" w:rsidR="005D0327" w:rsidRPr="00BD2AC6" w:rsidRDefault="005D0327" w:rsidP="005D0327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13447949" w14:textId="77777777" w:rsidR="005D0327" w:rsidRPr="00BD2AC6" w:rsidRDefault="005D0327" w:rsidP="005D032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A7491" w14:paraId="47B87768" w14:textId="5E5D1DCD" w:rsidTr="003A7491">
        <w:tc>
          <w:tcPr>
            <w:tcW w:w="786" w:type="dxa"/>
            <w:vAlign w:val="center"/>
          </w:tcPr>
          <w:p w14:paraId="36DA86A1" w14:textId="7262BA05" w:rsidR="005D0327" w:rsidRPr="003A7491" w:rsidRDefault="003A7491" w:rsidP="003A7491">
            <w:pPr>
              <w:spacing w:before="60" w:after="60"/>
              <w:ind w:left="38"/>
              <w:jc w:val="center"/>
              <w:rPr>
                <w:b/>
                <w:sz w:val="24"/>
                <w:szCs w:val="24"/>
              </w:rPr>
            </w:pPr>
            <w:r w:rsidRPr="003A749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315" w:type="dxa"/>
            <w:gridSpan w:val="2"/>
          </w:tcPr>
          <w:p w14:paraId="13734205" w14:textId="680EAFF7" w:rsidR="005D0327" w:rsidRDefault="005D0327" w:rsidP="005D0327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2420" w:type="dxa"/>
            <w:vMerge/>
          </w:tcPr>
          <w:p w14:paraId="391B02EE" w14:textId="1B94555E" w:rsidR="005D0327" w:rsidRPr="00A35DD5" w:rsidRDefault="005D0327" w:rsidP="005D03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1DF29D38" w14:textId="0A22FA78" w:rsidR="005D0327" w:rsidRPr="00A35DD5" w:rsidRDefault="005D0327" w:rsidP="005D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91" w14:paraId="514AEF42" w14:textId="77777777" w:rsidTr="003A7491">
        <w:tc>
          <w:tcPr>
            <w:tcW w:w="786" w:type="dxa"/>
            <w:vAlign w:val="center"/>
          </w:tcPr>
          <w:p w14:paraId="0AC9B676" w14:textId="6A12A166" w:rsidR="003A7491" w:rsidRPr="003A7491" w:rsidRDefault="003A7491" w:rsidP="003A7491">
            <w:pPr>
              <w:spacing w:before="60" w:after="60"/>
              <w:ind w:left="142" w:hanging="189"/>
              <w:jc w:val="center"/>
              <w:rPr>
                <w:sz w:val="24"/>
                <w:szCs w:val="24"/>
              </w:rPr>
            </w:pPr>
            <w:r w:rsidRPr="003A7491">
              <w:rPr>
                <w:sz w:val="24"/>
                <w:szCs w:val="24"/>
              </w:rPr>
              <w:t>4.1.</w:t>
            </w:r>
          </w:p>
        </w:tc>
        <w:tc>
          <w:tcPr>
            <w:tcW w:w="2175" w:type="dxa"/>
          </w:tcPr>
          <w:p w14:paraId="6029A9D5" w14:textId="77777777" w:rsidR="003A7491" w:rsidRPr="00190CB7" w:rsidRDefault="003A7491" w:rsidP="003A7491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4"/>
              </w:rPr>
            </w:pPr>
            <w:r w:rsidRPr="00190CB7">
              <w:rPr>
                <w:iCs/>
                <w:sz w:val="22"/>
                <w:szCs w:val="24"/>
              </w:rPr>
              <w:t>Квалификация персонала подрядчика, привлекаемого к выполнению работ</w:t>
            </w:r>
          </w:p>
          <w:p w14:paraId="28394171" w14:textId="77777777" w:rsidR="003A7491" w:rsidRPr="00BD2AC6" w:rsidRDefault="003A7491" w:rsidP="003A749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7140" w:type="dxa"/>
          </w:tcPr>
          <w:p w14:paraId="6031BB25" w14:textId="77777777" w:rsidR="003A7491" w:rsidRPr="003A7491" w:rsidRDefault="003A7491" w:rsidP="003A7491">
            <w:pPr>
              <w:tabs>
                <w:tab w:val="left" w:pos="851"/>
              </w:tabs>
              <w:spacing w:after="120"/>
              <w:rPr>
                <w:sz w:val="22"/>
                <w:szCs w:val="22"/>
              </w:rPr>
            </w:pPr>
            <w:r w:rsidRPr="003A7491">
              <w:rPr>
                <w:sz w:val="22"/>
                <w:szCs w:val="22"/>
              </w:rPr>
              <w:t>Выполнение проектных работ должно осуществляться силами:</w:t>
            </w:r>
          </w:p>
          <w:p w14:paraId="6EE55A6C" w14:textId="77777777" w:rsidR="003A7491" w:rsidRPr="003A7491" w:rsidRDefault="003A7491" w:rsidP="003A7491">
            <w:pPr>
              <w:tabs>
                <w:tab w:val="left" w:pos="250"/>
              </w:tabs>
              <w:spacing w:after="120"/>
              <w:rPr>
                <w:sz w:val="22"/>
                <w:szCs w:val="22"/>
              </w:rPr>
            </w:pPr>
            <w:r w:rsidRPr="003A7491">
              <w:rPr>
                <w:sz w:val="22"/>
                <w:szCs w:val="22"/>
              </w:rPr>
              <w:t>•</w:t>
            </w:r>
            <w:r w:rsidRPr="003A7491">
              <w:rPr>
                <w:sz w:val="22"/>
                <w:szCs w:val="22"/>
              </w:rPr>
              <w:tab/>
              <w:t>специалист-проектировщик – не менее 2 чел. с высшим образованием по специальности или направлению подготовки в области строительства соответствующего профиля;</w:t>
            </w:r>
          </w:p>
          <w:p w14:paraId="6FCAD539" w14:textId="77777777" w:rsidR="003A7491" w:rsidRPr="003A7491" w:rsidRDefault="003A7491" w:rsidP="003A7491">
            <w:pPr>
              <w:tabs>
                <w:tab w:val="left" w:pos="851"/>
              </w:tabs>
              <w:spacing w:after="120"/>
              <w:rPr>
                <w:sz w:val="22"/>
                <w:szCs w:val="22"/>
              </w:rPr>
            </w:pPr>
            <w:r w:rsidRPr="003A7491">
              <w:rPr>
                <w:sz w:val="22"/>
                <w:szCs w:val="22"/>
              </w:rPr>
              <w:t>• руководителя работ – не менее 1 чел. с высшим образованием по специальности или направлению подготовки в области строительства соответствующего профиля;</w:t>
            </w:r>
          </w:p>
          <w:p w14:paraId="66DBCA61" w14:textId="5362CC70" w:rsidR="003A7491" w:rsidRPr="003A7491" w:rsidRDefault="003A7491" w:rsidP="003A749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3A7491">
              <w:rPr>
                <w:sz w:val="22"/>
                <w:szCs w:val="22"/>
              </w:rPr>
              <w:lastRenderedPageBreak/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 о квалификации персонала, разряде и группе по электробезопасности  с приложением копий  удостоверений на производство специальных видов работ.</w:t>
            </w:r>
          </w:p>
        </w:tc>
        <w:tc>
          <w:tcPr>
            <w:tcW w:w="2420" w:type="dxa"/>
            <w:vMerge/>
          </w:tcPr>
          <w:p w14:paraId="18EFCEAC" w14:textId="249BB6B1" w:rsidR="003A7491" w:rsidRPr="00BD2AC6" w:rsidRDefault="003A7491" w:rsidP="003A7491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42D85162" w14:textId="77777777" w:rsidR="003A7491" w:rsidRPr="00BD2AC6" w:rsidRDefault="003A7491" w:rsidP="003A7491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A7491" w14:paraId="6B23061B" w14:textId="6DA02D6D" w:rsidTr="003A7491">
        <w:tc>
          <w:tcPr>
            <w:tcW w:w="786" w:type="dxa"/>
            <w:vAlign w:val="center"/>
          </w:tcPr>
          <w:p w14:paraId="7A7C8CAA" w14:textId="013D49F6" w:rsidR="005D0327" w:rsidRPr="003A7491" w:rsidRDefault="003A7491" w:rsidP="003A7491">
            <w:pPr>
              <w:spacing w:before="60" w:after="60"/>
              <w:ind w:left="-104"/>
              <w:jc w:val="center"/>
              <w:rPr>
                <w:b/>
                <w:sz w:val="24"/>
                <w:szCs w:val="24"/>
              </w:rPr>
            </w:pPr>
            <w:r w:rsidRPr="003A749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315" w:type="dxa"/>
            <w:gridSpan w:val="2"/>
            <w:vAlign w:val="center"/>
          </w:tcPr>
          <w:p w14:paraId="35DFF0BB" w14:textId="0429FCF0" w:rsidR="005D0327" w:rsidRPr="00C36F30" w:rsidRDefault="005D0327" w:rsidP="005D0327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420" w:type="dxa"/>
            <w:vMerge/>
          </w:tcPr>
          <w:p w14:paraId="2ED42D99" w14:textId="04BC58FB" w:rsidR="005D0327" w:rsidRPr="00C36F30" w:rsidRDefault="005D0327" w:rsidP="005D03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0072BD7C" w14:textId="1256F2FB" w:rsidR="005D0327" w:rsidRPr="00C36F30" w:rsidRDefault="005D0327" w:rsidP="005D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91" w14:paraId="62DB56B2" w14:textId="77777777" w:rsidTr="003A7491">
        <w:tc>
          <w:tcPr>
            <w:tcW w:w="786" w:type="dxa"/>
            <w:vAlign w:val="center"/>
          </w:tcPr>
          <w:p w14:paraId="39AE2149" w14:textId="42333256" w:rsidR="005D0327" w:rsidRPr="003A7491" w:rsidRDefault="003A7491" w:rsidP="003A74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7491">
              <w:rPr>
                <w:sz w:val="24"/>
                <w:szCs w:val="24"/>
              </w:rPr>
              <w:t>5.1.</w:t>
            </w:r>
          </w:p>
        </w:tc>
        <w:tc>
          <w:tcPr>
            <w:tcW w:w="2175" w:type="dxa"/>
          </w:tcPr>
          <w:p w14:paraId="683FC183" w14:textId="6192E915" w:rsidR="005D0327" w:rsidRPr="00E03C04" w:rsidRDefault="005D0327" w:rsidP="005D0327">
            <w:pPr>
              <w:widowControl w:val="0"/>
              <w:tabs>
                <w:tab w:val="left" w:pos="426"/>
              </w:tabs>
              <w:spacing w:before="60"/>
              <w:rPr>
                <w:b/>
                <w:i/>
                <w:sz w:val="24"/>
                <w:szCs w:val="24"/>
              </w:rPr>
            </w:pPr>
            <w:r w:rsidRPr="00190CB7">
              <w:rPr>
                <w:iCs/>
                <w:sz w:val="22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7140" w:type="dxa"/>
          </w:tcPr>
          <w:p w14:paraId="5C04ABCF" w14:textId="77777777" w:rsidR="005D0327" w:rsidRPr="00190CB7" w:rsidRDefault="005D0327" w:rsidP="005D0327">
            <w:pPr>
              <w:rPr>
                <w:iCs/>
                <w:sz w:val="22"/>
                <w:szCs w:val="24"/>
              </w:rPr>
            </w:pPr>
            <w:r w:rsidRPr="00190CB7">
              <w:rPr>
                <w:iCs/>
                <w:sz w:val="22"/>
                <w:szCs w:val="24"/>
              </w:rPr>
              <w:t>Подрядчик должен:</w:t>
            </w:r>
          </w:p>
          <w:p w14:paraId="3A401498" w14:textId="5343CC26" w:rsidR="005D0327" w:rsidRPr="00190CB7" w:rsidRDefault="005D0327" w:rsidP="005D0327">
            <w:pPr>
              <w:pStyle w:val="aff5"/>
              <w:numPr>
                <w:ilvl w:val="0"/>
                <w:numId w:val="22"/>
              </w:numPr>
              <w:ind w:left="203" w:hanging="203"/>
              <w:rPr>
                <w:iCs/>
                <w:sz w:val="22"/>
              </w:rPr>
            </w:pPr>
            <w:r w:rsidRPr="00190CB7">
              <w:rPr>
                <w:iCs/>
                <w:sz w:val="22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</w:t>
            </w:r>
            <w:r w:rsidR="00867B36">
              <w:rPr>
                <w:iCs/>
                <w:sz w:val="22"/>
              </w:rPr>
              <w:t xml:space="preserve">ации, </w:t>
            </w:r>
            <w:r w:rsidRPr="00190CB7">
              <w:rPr>
                <w:iCs/>
                <w:sz w:val="22"/>
              </w:rPr>
              <w:t xml:space="preserve">в </w:t>
            </w:r>
            <w:proofErr w:type="spellStart"/>
            <w:r w:rsidRPr="00190CB7">
              <w:rPr>
                <w:iCs/>
                <w:sz w:val="22"/>
              </w:rPr>
              <w:t>т.ч</w:t>
            </w:r>
            <w:proofErr w:type="spellEnd"/>
            <w:r w:rsidRPr="00190CB7">
              <w:rPr>
                <w:iCs/>
                <w:sz w:val="22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190CB7">
              <w:rPr>
                <w:iCs/>
                <w:sz w:val="22"/>
              </w:rPr>
              <w:t>энергоэффективности</w:t>
            </w:r>
            <w:proofErr w:type="spellEnd"/>
            <w:r w:rsidRPr="00190CB7">
              <w:rPr>
                <w:iCs/>
                <w:sz w:val="22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 w14:paraId="4762D061" w14:textId="77777777" w:rsidR="005D0327" w:rsidRPr="00190CB7" w:rsidRDefault="005D0327" w:rsidP="005D0327">
            <w:pPr>
              <w:pStyle w:val="aff5"/>
              <w:numPr>
                <w:ilvl w:val="0"/>
                <w:numId w:val="22"/>
              </w:numPr>
              <w:tabs>
                <w:tab w:val="left" w:pos="313"/>
              </w:tabs>
              <w:ind w:hanging="690"/>
              <w:rPr>
                <w:iCs/>
                <w:sz w:val="22"/>
              </w:rPr>
            </w:pPr>
            <w:r w:rsidRPr="00190CB7">
              <w:rPr>
                <w:iCs/>
                <w:sz w:val="22"/>
              </w:rPr>
              <w:t>Подрядчик обязан</w:t>
            </w:r>
          </w:p>
          <w:p w14:paraId="11CE0463" w14:textId="34E0E5D1" w:rsidR="005D0327" w:rsidRPr="00E03C04" w:rsidRDefault="005D0327" w:rsidP="005D0327">
            <w:pPr>
              <w:pStyle w:val="aff5"/>
              <w:ind w:left="0"/>
            </w:pPr>
            <w:r w:rsidRPr="00190CB7">
              <w:rPr>
                <w:rFonts w:eastAsia="Times New Roman"/>
                <w:iCs/>
                <w:sz w:val="22"/>
              </w:rPr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420" w:type="dxa"/>
            <w:vMerge/>
          </w:tcPr>
          <w:p w14:paraId="278B1352" w14:textId="48AE3CE5" w:rsidR="005D0327" w:rsidRPr="00E03C04" w:rsidRDefault="005D0327" w:rsidP="005D0327">
            <w:pPr>
              <w:rPr>
                <w:b/>
              </w:rPr>
            </w:pPr>
          </w:p>
        </w:tc>
        <w:tc>
          <w:tcPr>
            <w:tcW w:w="2221" w:type="dxa"/>
          </w:tcPr>
          <w:p w14:paraId="1D7103F6" w14:textId="77777777" w:rsidR="005D0327" w:rsidRPr="00E03C04" w:rsidRDefault="005D0327" w:rsidP="005D0327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3A7491" w14:paraId="1AA0E126" w14:textId="13211AAB" w:rsidTr="003A7491">
        <w:tc>
          <w:tcPr>
            <w:tcW w:w="786" w:type="dxa"/>
            <w:vAlign w:val="center"/>
          </w:tcPr>
          <w:p w14:paraId="4DEF0E1C" w14:textId="57D7A4AC" w:rsidR="005D0327" w:rsidRPr="00867B36" w:rsidRDefault="003A7491" w:rsidP="00A86BD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67B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315" w:type="dxa"/>
            <w:gridSpan w:val="2"/>
            <w:vAlign w:val="center"/>
          </w:tcPr>
          <w:p w14:paraId="66FD332B" w14:textId="77777777" w:rsidR="005D0327" w:rsidRPr="003A5FA8" w:rsidRDefault="005D0327" w:rsidP="005D0327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420" w:type="dxa"/>
            <w:vMerge/>
          </w:tcPr>
          <w:p w14:paraId="58B854F5" w14:textId="5F63015E" w:rsidR="005D0327" w:rsidRPr="00A35DD5" w:rsidRDefault="005D0327" w:rsidP="005D03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1FAC4161" w14:textId="6AF1C5C0" w:rsidR="005D0327" w:rsidRPr="00A35DD5" w:rsidRDefault="005D0327" w:rsidP="005D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91" w14:paraId="4F786A75" w14:textId="3C012E57" w:rsidTr="003A7491">
        <w:tc>
          <w:tcPr>
            <w:tcW w:w="786" w:type="dxa"/>
            <w:vAlign w:val="center"/>
          </w:tcPr>
          <w:p w14:paraId="28EA3131" w14:textId="674F97BD" w:rsidR="005D0327" w:rsidRPr="00867B36" w:rsidRDefault="003A7491" w:rsidP="00A86BD6">
            <w:pPr>
              <w:spacing w:before="60" w:after="60"/>
              <w:ind w:left="38"/>
              <w:jc w:val="center"/>
              <w:rPr>
                <w:b/>
                <w:sz w:val="22"/>
                <w:szCs w:val="22"/>
              </w:rPr>
            </w:pPr>
            <w:r w:rsidRPr="00867B36"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9315" w:type="dxa"/>
            <w:gridSpan w:val="2"/>
            <w:vAlign w:val="center"/>
          </w:tcPr>
          <w:p w14:paraId="311360E1" w14:textId="528C6942" w:rsidR="005D0327" w:rsidRPr="00C36F30" w:rsidRDefault="005D0327" w:rsidP="005D0327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420" w:type="dxa"/>
            <w:vMerge/>
          </w:tcPr>
          <w:p w14:paraId="0B37AC50" w14:textId="74386DBA" w:rsidR="005D0327" w:rsidRPr="00C36F30" w:rsidRDefault="005D0327" w:rsidP="005D03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5FC45ABF" w14:textId="7B75758B" w:rsidR="005D0327" w:rsidRPr="00C36F30" w:rsidRDefault="005D0327" w:rsidP="005D03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7491" w14:paraId="3528C8C7" w14:textId="77777777" w:rsidTr="003A7491">
        <w:tc>
          <w:tcPr>
            <w:tcW w:w="786" w:type="dxa"/>
            <w:vAlign w:val="center"/>
          </w:tcPr>
          <w:p w14:paraId="5998F8B9" w14:textId="4C3BBD50" w:rsidR="005D0327" w:rsidRPr="00867B36" w:rsidRDefault="003A7491" w:rsidP="003A74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6.1.1.</w:t>
            </w:r>
          </w:p>
        </w:tc>
        <w:tc>
          <w:tcPr>
            <w:tcW w:w="2175" w:type="dxa"/>
            <w:vAlign w:val="center"/>
          </w:tcPr>
          <w:p w14:paraId="5C8AB276" w14:textId="47322542" w:rsidR="005D0327" w:rsidRPr="00940C11" w:rsidRDefault="003A7491" w:rsidP="005D032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A7491">
              <w:rPr>
                <w:iCs/>
                <w:sz w:val="22"/>
                <w:szCs w:val="20"/>
              </w:rPr>
              <w:t>Состав проектной и рабочей документации после внесения изменений</w:t>
            </w:r>
          </w:p>
        </w:tc>
        <w:tc>
          <w:tcPr>
            <w:tcW w:w="7140" w:type="dxa"/>
            <w:vAlign w:val="center"/>
          </w:tcPr>
          <w:p w14:paraId="25411EC9" w14:textId="77777777" w:rsidR="005D0327" w:rsidRPr="00867B36" w:rsidRDefault="00381440" w:rsidP="005D0327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Проектная документация в составе:</w:t>
            </w:r>
          </w:p>
          <w:p w14:paraId="4959F9AB" w14:textId="77777777" w:rsidR="00381440" w:rsidRPr="00867B36" w:rsidRDefault="00381440" w:rsidP="005D0327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1. 1-23-ПЗ. Раздел 1. Пояснительная записка.</w:t>
            </w:r>
          </w:p>
          <w:p w14:paraId="2B254FE7" w14:textId="77777777" w:rsidR="00381440" w:rsidRPr="00867B36" w:rsidRDefault="00381440" w:rsidP="005D0327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2. 1-23-ППО. Раздел 2. Проект полосы отвода.</w:t>
            </w:r>
          </w:p>
          <w:p w14:paraId="3885E09A" w14:textId="4C9E4438" w:rsidR="00381440" w:rsidRPr="00867B36" w:rsidRDefault="00381440" w:rsidP="00381440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3. 1-23-ТКР</w:t>
            </w:r>
            <w:r w:rsidR="0042072B" w:rsidRPr="00867B36">
              <w:rPr>
                <w:sz w:val="22"/>
                <w:szCs w:val="22"/>
              </w:rPr>
              <w:t>.</w:t>
            </w:r>
            <w:r w:rsidRPr="00867B36">
              <w:rPr>
                <w:sz w:val="22"/>
                <w:szCs w:val="22"/>
              </w:rPr>
              <w:t xml:space="preserve">1. Раздел 3. </w:t>
            </w:r>
            <w:r w:rsidR="0042072B" w:rsidRPr="00867B36">
              <w:rPr>
                <w:sz w:val="22"/>
                <w:szCs w:val="22"/>
              </w:rPr>
              <w:t xml:space="preserve">(Том 3.1). </w:t>
            </w:r>
            <w:r w:rsidRPr="00867B36">
              <w:rPr>
                <w:sz w:val="22"/>
                <w:szCs w:val="22"/>
              </w:rPr>
              <w:t>Технологические и конструктивные решения</w:t>
            </w:r>
            <w:r w:rsidR="0042072B" w:rsidRPr="00867B36">
              <w:rPr>
                <w:sz w:val="22"/>
                <w:szCs w:val="22"/>
              </w:rPr>
              <w:t xml:space="preserve"> </w:t>
            </w:r>
            <w:r w:rsidRPr="00867B36">
              <w:rPr>
                <w:sz w:val="22"/>
                <w:szCs w:val="22"/>
              </w:rPr>
              <w:t>линейного объекта. Искусственные сооружения.</w:t>
            </w:r>
            <w:r w:rsidR="0042072B" w:rsidRPr="00867B36">
              <w:rPr>
                <w:sz w:val="22"/>
                <w:szCs w:val="22"/>
              </w:rPr>
              <w:t xml:space="preserve"> </w:t>
            </w:r>
            <w:r w:rsidRPr="00867B36">
              <w:rPr>
                <w:sz w:val="22"/>
                <w:szCs w:val="22"/>
              </w:rPr>
              <w:t xml:space="preserve">Опоры линии электропередачи 110 </w:t>
            </w:r>
            <w:proofErr w:type="spellStart"/>
            <w:r w:rsidRPr="00867B36">
              <w:rPr>
                <w:sz w:val="22"/>
                <w:szCs w:val="22"/>
              </w:rPr>
              <w:t>кВ</w:t>
            </w:r>
            <w:r w:rsidR="0042072B" w:rsidRPr="00867B36">
              <w:rPr>
                <w:sz w:val="22"/>
                <w:szCs w:val="22"/>
              </w:rPr>
              <w:t>.</w:t>
            </w:r>
            <w:proofErr w:type="spellEnd"/>
          </w:p>
          <w:p w14:paraId="0BAB39F9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 xml:space="preserve">4. 1-23-ТКР.2. Раздел 3. (Том 3.2). Технологические и конструктивные решения линейного объекта. Искусственные сооружения. Решения фундаментов опор ВЛ 110 </w:t>
            </w:r>
            <w:proofErr w:type="spellStart"/>
            <w:r w:rsidRPr="00867B36">
              <w:rPr>
                <w:sz w:val="22"/>
                <w:szCs w:val="22"/>
              </w:rPr>
              <w:t>кВ.</w:t>
            </w:r>
            <w:proofErr w:type="spellEnd"/>
          </w:p>
          <w:p w14:paraId="5B7E46F1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5. 1-23-ПОС. Раздел 5. (Том 5). Проект организации строительства.</w:t>
            </w:r>
          </w:p>
          <w:p w14:paraId="602D8021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6. 1-23-ООС. Раздел 7. Мероприятия по охране окружающей среды.</w:t>
            </w:r>
          </w:p>
          <w:p w14:paraId="40D271DD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7. 1-23-СМ. Раздел 11. Смета на строительство.</w:t>
            </w:r>
          </w:p>
          <w:p w14:paraId="46BF5DED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8. 1-23-СМ-ВР. Раздел 11. Смета на строительство. Ведомость объемов работ.</w:t>
            </w:r>
          </w:p>
          <w:p w14:paraId="1994250F" w14:textId="77777777" w:rsidR="0042072B" w:rsidRPr="00867B36" w:rsidRDefault="0042072B" w:rsidP="0042072B">
            <w:pPr>
              <w:rPr>
                <w:sz w:val="22"/>
                <w:szCs w:val="22"/>
              </w:rPr>
            </w:pPr>
          </w:p>
          <w:p w14:paraId="78718CD2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Рабочая документация в составе:</w:t>
            </w:r>
          </w:p>
          <w:p w14:paraId="7147CA88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lastRenderedPageBreak/>
              <w:t>1. 1-23-КЖ. Том 3.3. Конструкции железобетонные.</w:t>
            </w:r>
          </w:p>
          <w:p w14:paraId="2EEE21CE" w14:textId="77777777" w:rsidR="0042072B" w:rsidRPr="00867B36" w:rsidRDefault="0042072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 xml:space="preserve">2. 1-23-ЭС.1. Том 3.1. Расстановка опор ВЛ 110 </w:t>
            </w:r>
            <w:proofErr w:type="spellStart"/>
            <w:r w:rsidRPr="00867B36">
              <w:rPr>
                <w:sz w:val="22"/>
                <w:szCs w:val="22"/>
              </w:rPr>
              <w:t>кВ.</w:t>
            </w:r>
            <w:proofErr w:type="spellEnd"/>
          </w:p>
          <w:p w14:paraId="4FED503A" w14:textId="26069DAF" w:rsidR="00CC54FB" w:rsidRPr="00867B36" w:rsidRDefault="00CC54FB" w:rsidP="0042072B">
            <w:pPr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 xml:space="preserve">3. 1-23-ЭС.2. Том 3.2. Монтажная часть ВЛ 110 </w:t>
            </w:r>
            <w:proofErr w:type="spellStart"/>
            <w:r w:rsidRPr="00867B36">
              <w:rPr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2420" w:type="dxa"/>
            <w:vMerge/>
          </w:tcPr>
          <w:p w14:paraId="5E2BA878" w14:textId="33D67F11" w:rsidR="005D0327" w:rsidRPr="00940C11" w:rsidRDefault="005D0327" w:rsidP="005D0327">
            <w:pPr>
              <w:rPr>
                <w:b/>
              </w:rPr>
            </w:pPr>
          </w:p>
        </w:tc>
        <w:tc>
          <w:tcPr>
            <w:tcW w:w="2221" w:type="dxa"/>
          </w:tcPr>
          <w:p w14:paraId="4BEAF6E8" w14:textId="77777777" w:rsidR="005D0327" w:rsidRPr="00940C11" w:rsidRDefault="005D0327" w:rsidP="005D032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14:paraId="100F1107" w14:textId="77777777" w:rsidR="005D0327" w:rsidRPr="00940C11" w:rsidRDefault="005D0327" w:rsidP="005D032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F3F9C" w14:paraId="1F827AA6" w14:textId="77777777" w:rsidTr="003A7491">
        <w:tc>
          <w:tcPr>
            <w:tcW w:w="786" w:type="dxa"/>
            <w:vAlign w:val="center"/>
          </w:tcPr>
          <w:p w14:paraId="6072CAFB" w14:textId="7623AD54" w:rsidR="002F3F9C" w:rsidRPr="00867B36" w:rsidRDefault="002F3F9C" w:rsidP="002F3F9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6.1.2.</w:t>
            </w:r>
          </w:p>
        </w:tc>
        <w:tc>
          <w:tcPr>
            <w:tcW w:w="2175" w:type="dxa"/>
            <w:vAlign w:val="center"/>
          </w:tcPr>
          <w:p w14:paraId="2EE1FABE" w14:textId="5B65BFE3" w:rsidR="002F3F9C" w:rsidRPr="003A7491" w:rsidRDefault="002F3F9C" w:rsidP="002F3F9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0"/>
              </w:rPr>
            </w:pPr>
            <w:r w:rsidRPr="00190CB7">
              <w:rPr>
                <w:bCs/>
                <w:iCs/>
                <w:sz w:val="22"/>
                <w:szCs w:val="24"/>
              </w:rPr>
              <w:t>Требования к результату процедуры технического сопровождения негосударственной экспертизы проектной документации</w:t>
            </w:r>
          </w:p>
        </w:tc>
        <w:tc>
          <w:tcPr>
            <w:tcW w:w="7140" w:type="dxa"/>
            <w:vAlign w:val="center"/>
          </w:tcPr>
          <w:p w14:paraId="697F559B" w14:textId="468134A0" w:rsidR="002F3F9C" w:rsidRPr="00190CB7" w:rsidRDefault="002F3F9C" w:rsidP="002F3F9C">
            <w:pPr>
              <w:tabs>
                <w:tab w:val="left" w:pos="238"/>
                <w:tab w:val="num" w:pos="1230"/>
              </w:tabs>
              <w:spacing w:before="60"/>
              <w:jc w:val="both"/>
              <w:rPr>
                <w:iCs/>
                <w:sz w:val="22"/>
                <w:szCs w:val="20"/>
              </w:rPr>
            </w:pPr>
            <w:r>
              <w:rPr>
                <w:iCs/>
                <w:sz w:val="22"/>
                <w:szCs w:val="20"/>
              </w:rPr>
              <w:t>В</w:t>
            </w:r>
            <w:r w:rsidRPr="00190CB7">
              <w:rPr>
                <w:iCs/>
                <w:sz w:val="22"/>
                <w:szCs w:val="20"/>
              </w:rPr>
              <w:t>ыполнение (своими силами) процедуры технического сопровождения экспертизы по видам промышленной безопасности</w:t>
            </w:r>
            <w:bookmarkStart w:id="34" w:name="_GoBack"/>
            <w:bookmarkEnd w:id="34"/>
          </w:p>
          <w:p w14:paraId="2E5D12A8" w14:textId="55041BF6" w:rsidR="002F3F9C" w:rsidRPr="00867B36" w:rsidRDefault="002F3F9C" w:rsidP="002F3F9C">
            <w:pPr>
              <w:rPr>
                <w:sz w:val="22"/>
                <w:szCs w:val="22"/>
              </w:rPr>
            </w:pPr>
            <w:r w:rsidRPr="00190CB7">
              <w:rPr>
                <w:iCs/>
                <w:sz w:val="22"/>
                <w:szCs w:val="20"/>
              </w:rPr>
              <w:t>выполненная проектная документация на реконструкцию ВЛ должна получить положительное заключение негосударственной экспертизы.</w:t>
            </w:r>
          </w:p>
        </w:tc>
        <w:tc>
          <w:tcPr>
            <w:tcW w:w="2420" w:type="dxa"/>
            <w:vMerge/>
          </w:tcPr>
          <w:p w14:paraId="43A18362" w14:textId="77777777" w:rsidR="002F3F9C" w:rsidRPr="00940C11" w:rsidRDefault="002F3F9C" w:rsidP="002F3F9C">
            <w:pPr>
              <w:rPr>
                <w:b/>
              </w:rPr>
            </w:pPr>
          </w:p>
        </w:tc>
        <w:tc>
          <w:tcPr>
            <w:tcW w:w="2221" w:type="dxa"/>
          </w:tcPr>
          <w:p w14:paraId="263A23F7" w14:textId="77777777" w:rsidR="002F3F9C" w:rsidRPr="00940C11" w:rsidRDefault="002F3F9C" w:rsidP="002F3F9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2F3F9C" w14:paraId="7A7507AC" w14:textId="36EE2DA5" w:rsidTr="003A7491">
        <w:tc>
          <w:tcPr>
            <w:tcW w:w="786" w:type="dxa"/>
            <w:vAlign w:val="center"/>
          </w:tcPr>
          <w:p w14:paraId="0508A3A3" w14:textId="6BC406FF" w:rsidR="002F3F9C" w:rsidRPr="00867B36" w:rsidRDefault="002F3F9C" w:rsidP="002F3F9C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67B36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315" w:type="dxa"/>
            <w:gridSpan w:val="2"/>
            <w:vAlign w:val="center"/>
          </w:tcPr>
          <w:p w14:paraId="74D71607" w14:textId="7D6CFDE6" w:rsidR="002F3F9C" w:rsidRPr="00C36F30" w:rsidRDefault="002F3F9C" w:rsidP="002F3F9C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420" w:type="dxa"/>
            <w:vMerge/>
          </w:tcPr>
          <w:p w14:paraId="73D4EB7A" w14:textId="127F128A" w:rsidR="002F3F9C" w:rsidRPr="00C36F30" w:rsidRDefault="002F3F9C" w:rsidP="002F3F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3170F725" w14:textId="231E7CA2" w:rsidR="002F3F9C" w:rsidRPr="00C36F30" w:rsidRDefault="002F3F9C" w:rsidP="002F3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3F9C" w14:paraId="23D46E64" w14:textId="77777777" w:rsidTr="003A7491">
        <w:tc>
          <w:tcPr>
            <w:tcW w:w="786" w:type="dxa"/>
            <w:vAlign w:val="center"/>
          </w:tcPr>
          <w:p w14:paraId="76B43882" w14:textId="29786269" w:rsidR="002F3F9C" w:rsidRPr="00867B36" w:rsidRDefault="002F3F9C" w:rsidP="002F3F9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7.1.</w:t>
            </w:r>
          </w:p>
        </w:tc>
        <w:tc>
          <w:tcPr>
            <w:tcW w:w="2175" w:type="dxa"/>
            <w:vAlign w:val="center"/>
          </w:tcPr>
          <w:p w14:paraId="7AE8CA22" w14:textId="79F67095" w:rsidR="002F3F9C" w:rsidRPr="00D07447" w:rsidRDefault="002F3F9C" w:rsidP="002F3F9C">
            <w:pPr>
              <w:rPr>
                <w:sz w:val="24"/>
                <w:szCs w:val="24"/>
              </w:rPr>
            </w:pPr>
            <w:r w:rsidRPr="00190CB7">
              <w:rPr>
                <w:iCs/>
                <w:sz w:val="22"/>
                <w:szCs w:val="20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7140" w:type="dxa"/>
            <w:vAlign w:val="center"/>
          </w:tcPr>
          <w:p w14:paraId="7E49FB90" w14:textId="77777777" w:rsidR="002F3F9C" w:rsidRPr="00190CB7" w:rsidRDefault="002F3F9C" w:rsidP="002F3F9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190CB7">
              <w:rPr>
                <w:sz w:val="22"/>
                <w:szCs w:val="20"/>
              </w:rPr>
              <w:t xml:space="preserve">После утверждения проектной или рабочей документации </w:t>
            </w:r>
            <w:r w:rsidRPr="00190CB7">
              <w:rPr>
                <w:sz w:val="22"/>
                <w:szCs w:val="24"/>
              </w:rPr>
              <w:t>автор проекта формирует и направляет в ЗЭС ПАО «Якутскэнерго» четыре экземпляра документации в бумажном виде и один экземпляр в электронном виде в редактируемых форматах (</w:t>
            </w:r>
            <w:r w:rsidRPr="00190CB7">
              <w:rPr>
                <w:sz w:val="22"/>
                <w:szCs w:val="24"/>
                <w:lang w:val="en-US"/>
              </w:rPr>
              <w:t>DOC</w:t>
            </w:r>
            <w:r w:rsidRPr="00190CB7">
              <w:rPr>
                <w:sz w:val="22"/>
                <w:szCs w:val="24"/>
              </w:rPr>
              <w:t xml:space="preserve">, </w:t>
            </w:r>
            <w:r w:rsidRPr="00190CB7">
              <w:rPr>
                <w:sz w:val="22"/>
                <w:szCs w:val="24"/>
                <w:lang w:val="en-US"/>
              </w:rPr>
              <w:t>DOCX</w:t>
            </w:r>
            <w:r w:rsidRPr="00190CB7">
              <w:rPr>
                <w:sz w:val="22"/>
                <w:szCs w:val="24"/>
              </w:rPr>
              <w:t xml:space="preserve">, </w:t>
            </w:r>
            <w:r w:rsidRPr="00190CB7">
              <w:rPr>
                <w:sz w:val="22"/>
                <w:szCs w:val="24"/>
                <w:lang w:val="en-US"/>
              </w:rPr>
              <w:t>XLS</w:t>
            </w:r>
            <w:r w:rsidRPr="00190CB7">
              <w:rPr>
                <w:sz w:val="22"/>
                <w:szCs w:val="24"/>
              </w:rPr>
              <w:t xml:space="preserve">, </w:t>
            </w:r>
            <w:r w:rsidRPr="00190CB7">
              <w:rPr>
                <w:sz w:val="22"/>
                <w:szCs w:val="24"/>
                <w:lang w:val="en-US"/>
              </w:rPr>
              <w:t>XLSX</w:t>
            </w:r>
            <w:r w:rsidRPr="00190CB7">
              <w:rPr>
                <w:sz w:val="22"/>
                <w:szCs w:val="24"/>
              </w:rPr>
              <w:t xml:space="preserve">, </w:t>
            </w:r>
            <w:r w:rsidRPr="00190CB7">
              <w:rPr>
                <w:sz w:val="22"/>
                <w:szCs w:val="24"/>
                <w:lang w:val="en-US"/>
              </w:rPr>
              <w:t>DWG</w:t>
            </w:r>
            <w:r w:rsidRPr="00190CB7">
              <w:rPr>
                <w:sz w:val="22"/>
                <w:szCs w:val="24"/>
              </w:rPr>
              <w:t xml:space="preserve">, </w:t>
            </w:r>
            <w:r w:rsidRPr="00190CB7">
              <w:rPr>
                <w:sz w:val="22"/>
                <w:szCs w:val="24"/>
                <w:lang w:val="en-US"/>
              </w:rPr>
              <w:t>DXF</w:t>
            </w:r>
            <w:r w:rsidRPr="00190CB7">
              <w:rPr>
                <w:sz w:val="22"/>
                <w:szCs w:val="24"/>
              </w:rPr>
              <w:t xml:space="preserve">, </w:t>
            </w:r>
            <w:r w:rsidRPr="00190CB7">
              <w:rPr>
                <w:sz w:val="22"/>
                <w:szCs w:val="24"/>
                <w:lang w:val="en-US"/>
              </w:rPr>
              <w:t>XML</w:t>
            </w:r>
            <w:r w:rsidRPr="00190CB7">
              <w:rPr>
                <w:sz w:val="22"/>
                <w:szCs w:val="24"/>
              </w:rPr>
              <w:t xml:space="preserve">, </w:t>
            </w:r>
            <w:r w:rsidRPr="00190CB7">
              <w:rPr>
                <w:sz w:val="22"/>
                <w:szCs w:val="24"/>
                <w:lang w:val="en-US"/>
              </w:rPr>
              <w:t>GSFX</w:t>
            </w:r>
            <w:r w:rsidRPr="00190CB7">
              <w:rPr>
                <w:sz w:val="22"/>
                <w:szCs w:val="24"/>
              </w:rPr>
              <w:t xml:space="preserve"> и других), а также скомплектованные разделы в формате </w:t>
            </w:r>
            <w:r w:rsidRPr="00190CB7">
              <w:rPr>
                <w:sz w:val="22"/>
                <w:szCs w:val="24"/>
                <w:lang w:val="en-US"/>
              </w:rPr>
              <w:t>PDF</w:t>
            </w:r>
            <w:r w:rsidRPr="00190CB7">
              <w:rPr>
                <w:sz w:val="22"/>
                <w:szCs w:val="24"/>
              </w:rPr>
              <w:t xml:space="preserve">. Текстовые документы, представляемые в формате </w:t>
            </w:r>
            <w:r w:rsidRPr="00190CB7">
              <w:rPr>
                <w:sz w:val="22"/>
                <w:szCs w:val="24"/>
                <w:lang w:val="en-US"/>
              </w:rPr>
              <w:t>PDF</w:t>
            </w:r>
            <w:r w:rsidRPr="00190CB7">
              <w:rPr>
                <w:sz w:val="22"/>
                <w:szCs w:val="24"/>
              </w:rPr>
              <w:t>, должны иметь текстовый слой (т.е. должна быть обеспечена возможность поиска по тексту документов).</w:t>
            </w:r>
          </w:p>
          <w:p w14:paraId="7744B1D4" w14:textId="77777777" w:rsidR="002F3F9C" w:rsidRPr="00190CB7" w:rsidRDefault="002F3F9C" w:rsidP="002F3F9C">
            <w:pPr>
              <w:widowControl w:val="0"/>
              <w:jc w:val="both"/>
              <w:rPr>
                <w:sz w:val="22"/>
                <w:szCs w:val="24"/>
              </w:rPr>
            </w:pPr>
            <w:r w:rsidRPr="00190CB7">
              <w:rPr>
                <w:sz w:val="22"/>
                <w:szCs w:val="24"/>
              </w:rPr>
              <w:t>Электронная версия документации должна соответствовать ведомости основного комплекта проектной документации и комплектоваться отдельно по каждому тому. Наименования файлов томов, сшивов чертежей должны соответствовать названию документации, представленной на бумажных носителях.</w:t>
            </w:r>
          </w:p>
          <w:p w14:paraId="3D553904" w14:textId="39DE3620" w:rsidR="002F3F9C" w:rsidRPr="00081D1F" w:rsidRDefault="002F3F9C" w:rsidP="002F3F9C">
            <w:pPr>
              <w:rPr>
                <w:b/>
              </w:rPr>
            </w:pPr>
          </w:p>
        </w:tc>
        <w:tc>
          <w:tcPr>
            <w:tcW w:w="2420" w:type="dxa"/>
            <w:vMerge/>
          </w:tcPr>
          <w:p w14:paraId="0979151D" w14:textId="2FF6E949" w:rsidR="002F3F9C" w:rsidRPr="00081D1F" w:rsidRDefault="002F3F9C" w:rsidP="002F3F9C">
            <w:pPr>
              <w:rPr>
                <w:b/>
                <w:bCs/>
              </w:rPr>
            </w:pPr>
          </w:p>
        </w:tc>
        <w:tc>
          <w:tcPr>
            <w:tcW w:w="2221" w:type="dxa"/>
          </w:tcPr>
          <w:p w14:paraId="052BB807" w14:textId="77777777" w:rsidR="002F3F9C" w:rsidRDefault="002F3F9C" w:rsidP="002F3F9C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2F3F9C" w14:paraId="52D15999" w14:textId="6AC6B694" w:rsidTr="003A7491">
        <w:tc>
          <w:tcPr>
            <w:tcW w:w="786" w:type="dxa"/>
            <w:vAlign w:val="center"/>
          </w:tcPr>
          <w:p w14:paraId="46F25C80" w14:textId="5B0CEEB4" w:rsidR="002F3F9C" w:rsidRPr="00867B36" w:rsidRDefault="002F3F9C" w:rsidP="002F3F9C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67B36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315" w:type="dxa"/>
            <w:gridSpan w:val="2"/>
            <w:vAlign w:val="center"/>
          </w:tcPr>
          <w:p w14:paraId="06C38C5D" w14:textId="0E2FF348" w:rsidR="002F3F9C" w:rsidRPr="00C36F30" w:rsidRDefault="002F3F9C" w:rsidP="002F3F9C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9305CF">
              <w:rPr>
                <w:b/>
                <w:sz w:val="24"/>
                <w:szCs w:val="24"/>
              </w:rPr>
              <w:t xml:space="preserve">Требования к ответственности и гарантиям </w:t>
            </w:r>
            <w:r>
              <w:rPr>
                <w:b/>
                <w:sz w:val="24"/>
                <w:szCs w:val="24"/>
              </w:rPr>
              <w:t>п</w:t>
            </w:r>
            <w:r w:rsidRPr="009305CF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2420" w:type="dxa"/>
            <w:vMerge/>
          </w:tcPr>
          <w:p w14:paraId="78D6ED4F" w14:textId="4582E3BF" w:rsidR="002F3F9C" w:rsidRPr="00C36F30" w:rsidRDefault="002F3F9C" w:rsidP="002F3F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0492A7F5" w14:textId="602202FA" w:rsidR="002F3F9C" w:rsidRPr="00C36F30" w:rsidRDefault="002F3F9C" w:rsidP="002F3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3F9C" w14:paraId="223F3CE9" w14:textId="77777777" w:rsidTr="003A7491">
        <w:tc>
          <w:tcPr>
            <w:tcW w:w="786" w:type="dxa"/>
            <w:vAlign w:val="center"/>
          </w:tcPr>
          <w:p w14:paraId="44671DC5" w14:textId="2E2D5D31" w:rsidR="002F3F9C" w:rsidRPr="00867B36" w:rsidRDefault="002F3F9C" w:rsidP="002F3F9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8.1.</w:t>
            </w:r>
          </w:p>
        </w:tc>
        <w:tc>
          <w:tcPr>
            <w:tcW w:w="2175" w:type="dxa"/>
          </w:tcPr>
          <w:p w14:paraId="3C4D0BB4" w14:textId="4AC09833" w:rsidR="002F3F9C" w:rsidRPr="00D07447" w:rsidRDefault="002F3F9C" w:rsidP="002F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 на результат работ</w:t>
            </w:r>
          </w:p>
        </w:tc>
        <w:tc>
          <w:tcPr>
            <w:tcW w:w="7140" w:type="dxa"/>
          </w:tcPr>
          <w:p w14:paraId="72C6CD5B" w14:textId="599BC99F" w:rsidR="002F3F9C" w:rsidRPr="00D07447" w:rsidRDefault="002F3F9C" w:rsidP="002F3F9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Гарантийный срок на результат работ должен составлять 36 месяцев с даты подписания Акта сдачи-приемки выполненных работ</w:t>
            </w:r>
          </w:p>
        </w:tc>
        <w:tc>
          <w:tcPr>
            <w:tcW w:w="2420" w:type="dxa"/>
            <w:vMerge/>
          </w:tcPr>
          <w:p w14:paraId="4FC11B83" w14:textId="4E1CFF43" w:rsidR="002F3F9C" w:rsidRPr="00E77AD1" w:rsidRDefault="002F3F9C" w:rsidP="002F3F9C">
            <w:pPr>
              <w:rPr>
                <w:b/>
                <w:bCs/>
              </w:rPr>
            </w:pPr>
          </w:p>
        </w:tc>
        <w:tc>
          <w:tcPr>
            <w:tcW w:w="2221" w:type="dxa"/>
          </w:tcPr>
          <w:p w14:paraId="3E494961" w14:textId="77777777" w:rsidR="002F3F9C" w:rsidRPr="00E77AD1" w:rsidRDefault="002F3F9C" w:rsidP="002F3F9C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</w:tr>
      <w:tr w:rsidR="002F3F9C" w14:paraId="49000599" w14:textId="77777777" w:rsidTr="003A7491">
        <w:tc>
          <w:tcPr>
            <w:tcW w:w="786" w:type="dxa"/>
            <w:vAlign w:val="center"/>
          </w:tcPr>
          <w:p w14:paraId="6919E80D" w14:textId="40DFBDE3" w:rsidR="002F3F9C" w:rsidRPr="00867B36" w:rsidRDefault="002F3F9C" w:rsidP="002F3F9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8.2.</w:t>
            </w:r>
          </w:p>
        </w:tc>
        <w:tc>
          <w:tcPr>
            <w:tcW w:w="2175" w:type="dxa"/>
          </w:tcPr>
          <w:p w14:paraId="21E83C0D" w14:textId="4892C495" w:rsidR="002F3F9C" w:rsidRPr="00663563" w:rsidRDefault="002F3F9C" w:rsidP="002F3F9C">
            <w:pPr>
              <w:spacing w:before="4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подрядчика</w:t>
            </w:r>
          </w:p>
        </w:tc>
        <w:tc>
          <w:tcPr>
            <w:tcW w:w="7140" w:type="dxa"/>
          </w:tcPr>
          <w:p w14:paraId="655485D4" w14:textId="418C7094" w:rsidR="002F3F9C" w:rsidRPr="00D07447" w:rsidRDefault="002F3F9C" w:rsidP="002F3F9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Согласно условиям договора</w:t>
            </w:r>
          </w:p>
        </w:tc>
        <w:tc>
          <w:tcPr>
            <w:tcW w:w="2420" w:type="dxa"/>
            <w:vMerge/>
          </w:tcPr>
          <w:p w14:paraId="769EFE50" w14:textId="77777777" w:rsidR="002F3F9C" w:rsidRPr="00663563" w:rsidRDefault="002F3F9C" w:rsidP="002F3F9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21" w:type="dxa"/>
          </w:tcPr>
          <w:p w14:paraId="4C8F3D45" w14:textId="77777777" w:rsidR="002F3F9C" w:rsidRPr="00663563" w:rsidRDefault="002F3F9C" w:rsidP="002F3F9C">
            <w:pPr>
              <w:rPr>
                <w:sz w:val="24"/>
                <w:szCs w:val="24"/>
              </w:rPr>
            </w:pPr>
          </w:p>
        </w:tc>
      </w:tr>
      <w:tr w:rsidR="002F3F9C" w14:paraId="254C9127" w14:textId="77777777" w:rsidTr="003A7491">
        <w:tc>
          <w:tcPr>
            <w:tcW w:w="786" w:type="dxa"/>
            <w:vAlign w:val="center"/>
          </w:tcPr>
          <w:p w14:paraId="20E397E6" w14:textId="2DF65498" w:rsidR="002F3F9C" w:rsidRPr="00867B36" w:rsidRDefault="002F3F9C" w:rsidP="002F3F9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8.3.</w:t>
            </w:r>
          </w:p>
        </w:tc>
        <w:tc>
          <w:tcPr>
            <w:tcW w:w="2175" w:type="dxa"/>
          </w:tcPr>
          <w:p w14:paraId="564719CF" w14:textId="43C7BF8C" w:rsidR="002F3F9C" w:rsidRPr="00663563" w:rsidRDefault="002F3F9C" w:rsidP="002F3F9C">
            <w:pPr>
              <w:spacing w:before="40"/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субподрядным организациям, </w:t>
            </w:r>
            <w:r>
              <w:rPr>
                <w:iCs/>
                <w:sz w:val="24"/>
                <w:szCs w:val="24"/>
              </w:rPr>
              <w:lastRenderedPageBreak/>
              <w:t>привлекаемым к выполнению работ</w:t>
            </w:r>
          </w:p>
        </w:tc>
        <w:tc>
          <w:tcPr>
            <w:tcW w:w="7140" w:type="dxa"/>
          </w:tcPr>
          <w:p w14:paraId="00B61071" w14:textId="610C3945" w:rsidR="002F3F9C" w:rsidRPr="00D07447" w:rsidRDefault="002F3F9C" w:rsidP="002F3F9C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</w:t>
            </w:r>
            <w:r>
              <w:rPr>
                <w:iCs/>
                <w:sz w:val="24"/>
                <w:szCs w:val="24"/>
              </w:rPr>
              <w:lastRenderedPageBreak/>
              <w:t>их квалификационного уровня, а также готовность и возможность выполнения ими работ</w:t>
            </w:r>
          </w:p>
        </w:tc>
        <w:tc>
          <w:tcPr>
            <w:tcW w:w="2420" w:type="dxa"/>
            <w:vMerge/>
          </w:tcPr>
          <w:p w14:paraId="63A1644A" w14:textId="77777777" w:rsidR="002F3F9C" w:rsidRPr="00663563" w:rsidRDefault="002F3F9C" w:rsidP="002F3F9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21" w:type="dxa"/>
          </w:tcPr>
          <w:p w14:paraId="41914F4A" w14:textId="77777777" w:rsidR="002F3F9C" w:rsidRPr="00663563" w:rsidRDefault="002F3F9C" w:rsidP="002F3F9C">
            <w:pPr>
              <w:rPr>
                <w:sz w:val="24"/>
                <w:szCs w:val="24"/>
              </w:rPr>
            </w:pPr>
          </w:p>
        </w:tc>
      </w:tr>
      <w:tr w:rsidR="002F3F9C" w14:paraId="1BD9D88A" w14:textId="21BAF021" w:rsidTr="003A7491">
        <w:tc>
          <w:tcPr>
            <w:tcW w:w="786" w:type="dxa"/>
            <w:vAlign w:val="center"/>
          </w:tcPr>
          <w:p w14:paraId="056946A9" w14:textId="2278DD68" w:rsidR="002F3F9C" w:rsidRPr="00867B36" w:rsidRDefault="002F3F9C" w:rsidP="002F3F9C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67B36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315" w:type="dxa"/>
            <w:gridSpan w:val="2"/>
            <w:vAlign w:val="center"/>
          </w:tcPr>
          <w:p w14:paraId="348CE27E" w14:textId="4A333266" w:rsidR="002F3F9C" w:rsidRPr="00C36F30" w:rsidRDefault="002F3F9C" w:rsidP="002F3F9C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</w:p>
        </w:tc>
        <w:tc>
          <w:tcPr>
            <w:tcW w:w="2420" w:type="dxa"/>
            <w:vMerge/>
          </w:tcPr>
          <w:p w14:paraId="3EB9AED7" w14:textId="4967FF5C" w:rsidR="002F3F9C" w:rsidRPr="00C36F30" w:rsidRDefault="002F3F9C" w:rsidP="002F3F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50728F00" w14:textId="2BFC9AF9" w:rsidR="002F3F9C" w:rsidRPr="00C36F30" w:rsidRDefault="002F3F9C" w:rsidP="002F3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3F9C" w14:paraId="3ECEF5AC" w14:textId="77777777" w:rsidTr="003A7491">
        <w:tc>
          <w:tcPr>
            <w:tcW w:w="786" w:type="dxa"/>
            <w:vAlign w:val="center"/>
          </w:tcPr>
          <w:p w14:paraId="0F54EBAB" w14:textId="2CA277FF" w:rsidR="002F3F9C" w:rsidRPr="00867B36" w:rsidRDefault="002F3F9C" w:rsidP="002F3F9C">
            <w:pPr>
              <w:spacing w:before="60" w:after="60"/>
              <w:ind w:left="142"/>
              <w:jc w:val="center"/>
              <w:rPr>
                <w:sz w:val="22"/>
                <w:szCs w:val="22"/>
              </w:rPr>
            </w:pPr>
            <w:r w:rsidRPr="00867B36">
              <w:rPr>
                <w:sz w:val="22"/>
                <w:szCs w:val="22"/>
              </w:rPr>
              <w:t>9.1.</w:t>
            </w:r>
          </w:p>
        </w:tc>
        <w:tc>
          <w:tcPr>
            <w:tcW w:w="2175" w:type="dxa"/>
          </w:tcPr>
          <w:p w14:paraId="47E1C82D" w14:textId="47FBBBCE" w:rsidR="002F3F9C" w:rsidRPr="00D07447" w:rsidRDefault="002F3F9C" w:rsidP="002F3F9C">
            <w:pPr>
              <w:rPr>
                <w:sz w:val="24"/>
                <w:szCs w:val="24"/>
              </w:rPr>
            </w:pPr>
            <w:r w:rsidRPr="00190CB7">
              <w:rPr>
                <w:iCs/>
                <w:sz w:val="22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140" w:type="dxa"/>
          </w:tcPr>
          <w:p w14:paraId="3BC94402" w14:textId="1F60B910" w:rsidR="002F3F9C" w:rsidRPr="00D07447" w:rsidRDefault="002F3F9C" w:rsidP="002F3F9C">
            <w:pPr>
              <w:rPr>
                <w:sz w:val="24"/>
                <w:szCs w:val="24"/>
              </w:rPr>
            </w:pPr>
            <w:r w:rsidRPr="00190CB7">
              <w:rPr>
                <w:iCs/>
                <w:sz w:val="22"/>
                <w:szCs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2420" w:type="dxa"/>
            <w:vMerge/>
          </w:tcPr>
          <w:p w14:paraId="3342DC84" w14:textId="35BC589F" w:rsidR="002F3F9C" w:rsidRDefault="002F3F9C" w:rsidP="002F3F9C"/>
        </w:tc>
        <w:tc>
          <w:tcPr>
            <w:tcW w:w="2221" w:type="dxa"/>
          </w:tcPr>
          <w:p w14:paraId="27127AFD" w14:textId="77777777" w:rsidR="002F3F9C" w:rsidRDefault="002F3F9C" w:rsidP="002F3F9C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</w:tr>
    </w:tbl>
    <w:p w14:paraId="1BDCDF26" w14:textId="77777777" w:rsidR="009D2484" w:rsidRDefault="009D2484" w:rsidP="00F05846">
      <w:pPr>
        <w:jc w:val="center"/>
        <w:rPr>
          <w:b/>
          <w:i/>
          <w:sz w:val="24"/>
          <w:szCs w:val="24"/>
        </w:rPr>
      </w:pPr>
    </w:p>
    <w:p w14:paraId="7A29CD07" w14:textId="438D3952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Default="00C36F30" w:rsidP="00B476B3">
      <w:pPr>
        <w:pStyle w:val="1"/>
        <w:ind w:left="0" w:firstLine="0"/>
        <w:jc w:val="center"/>
      </w:pPr>
      <w:bookmarkStart w:id="35" w:name="_Toc53393312"/>
      <w:bookmarkStart w:id="36" w:name="_Toc232064801"/>
      <w:bookmarkStart w:id="37" w:name="_Toc46743519"/>
      <w:bookmarkStart w:id="38" w:name="_Toc51339699"/>
      <w:r>
        <w:lastRenderedPageBreak/>
        <w:t>Требования к документации по ценообразованию</w:t>
      </w:r>
      <w:bookmarkEnd w:id="35"/>
      <w:r w:rsidR="00CE1835">
        <w:t xml:space="preserve"> на этапе закупки</w:t>
      </w:r>
      <w:bookmarkEnd w:id="36"/>
    </w:p>
    <w:p w14:paraId="2A362492" w14:textId="6855A62E" w:rsidR="00E6548D" w:rsidRDefault="00E6548D" w:rsidP="00E6548D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1C4BB72D" w14:textId="77777777" w:rsidR="008665E2" w:rsidRDefault="008665E2" w:rsidP="009133D2">
      <w:pPr>
        <w:pStyle w:val="aff5"/>
        <w:ind w:left="709" w:hanging="425"/>
        <w:rPr>
          <w:iCs/>
        </w:rPr>
      </w:pPr>
      <w:r>
        <w:rPr>
          <w:iCs/>
        </w:rPr>
        <w:t xml:space="preserve">3.1. </w:t>
      </w:r>
      <w:r w:rsidRPr="008665E2">
        <w:rPr>
          <w:iCs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  <w:r w:rsidRPr="008665E2">
        <w:rPr>
          <w:iCs/>
        </w:rPr>
        <w:br/>
        <w:t>Стоимость предложений участников определяется по формуле:</w:t>
      </w:r>
      <w:r w:rsidRPr="008665E2">
        <w:rPr>
          <w:iCs/>
        </w:rPr>
        <w:br/>
        <w:t>P=N*k,</w:t>
      </w:r>
      <w:r w:rsidRPr="008665E2">
        <w:rPr>
          <w:iCs/>
        </w:rPr>
        <w:br/>
        <w:t>где P – стоимость предложения участника;</w:t>
      </w:r>
      <w:r w:rsidRPr="008665E2">
        <w:rPr>
          <w:iCs/>
        </w:rPr>
        <w:br/>
        <w:t>N – начальная (максимальная) цена договора (цена лота), определенная в соответствии со сметной документацией Заказчика, представленной в составе Документации о закупке;</w:t>
      </w:r>
      <w:r w:rsidRPr="008665E2">
        <w:rPr>
          <w:iCs/>
        </w:rPr>
        <w:br/>
        <w:t>k – понижающий коэффициент, заявленный участником в расчете цены заявки, величину данного коэффициента рекомендуется учитывать с округле</w:t>
      </w:r>
      <w:r>
        <w:rPr>
          <w:iCs/>
        </w:rPr>
        <w:t>нием до 7 знаков после запятой.</w:t>
      </w:r>
    </w:p>
    <w:p w14:paraId="708404C6" w14:textId="0C98BDDC" w:rsidR="008665E2" w:rsidRPr="007A1066" w:rsidRDefault="008665E2" w:rsidP="007A1066">
      <w:pPr>
        <w:pStyle w:val="aff5"/>
        <w:ind w:left="709" w:hanging="425"/>
        <w:rPr>
          <w:b/>
          <w:iCs/>
          <w:lang w:val="x-none" w:eastAsia="x-none"/>
        </w:rPr>
      </w:pPr>
      <w:r w:rsidRPr="008665E2">
        <w:rPr>
          <w:iCs/>
        </w:rPr>
        <w:t>3.2. Дополнительные документы по ценообразованию (сметная документация) в состав заявки Участника не включается.</w:t>
      </w:r>
    </w:p>
    <w:p w14:paraId="631C3ECB" w14:textId="4DA1E1FD" w:rsidR="008665E2" w:rsidRDefault="008665E2">
      <w:pPr>
        <w:rPr>
          <w:iCs/>
        </w:rPr>
      </w:pPr>
    </w:p>
    <w:p w14:paraId="5667847F" w14:textId="5C52D0F4" w:rsidR="008665E2" w:rsidRDefault="008665E2">
      <w:pPr>
        <w:rPr>
          <w:iCs/>
        </w:rPr>
      </w:pPr>
    </w:p>
    <w:p w14:paraId="70271228" w14:textId="4439F7D1" w:rsidR="008665E2" w:rsidRDefault="008665E2">
      <w:pPr>
        <w:rPr>
          <w:iCs/>
        </w:rPr>
      </w:pPr>
    </w:p>
    <w:p w14:paraId="52B6155F" w14:textId="17B7F4E4" w:rsidR="008665E2" w:rsidRDefault="008665E2">
      <w:pPr>
        <w:rPr>
          <w:iCs/>
        </w:rPr>
      </w:pPr>
    </w:p>
    <w:p w14:paraId="2F82B05E" w14:textId="52286AD8" w:rsidR="008665E2" w:rsidRDefault="008665E2">
      <w:pPr>
        <w:rPr>
          <w:iCs/>
        </w:rPr>
      </w:pPr>
    </w:p>
    <w:p w14:paraId="7397AFD1" w14:textId="77777777" w:rsidR="008665E2" w:rsidRDefault="008665E2">
      <w:pPr>
        <w:rPr>
          <w:rFonts w:eastAsia="Calibri"/>
          <w:b/>
          <w:iCs/>
          <w:lang w:val="x-none" w:eastAsia="x-none"/>
        </w:rPr>
      </w:pPr>
    </w:p>
    <w:p w14:paraId="3A99F215" w14:textId="0EC9327B" w:rsidR="00486AED" w:rsidRPr="009A0114" w:rsidRDefault="00C01756" w:rsidP="009A0114">
      <w:pPr>
        <w:pStyle w:val="1"/>
        <w:ind w:left="0" w:firstLine="0"/>
        <w:jc w:val="center"/>
        <w:rPr>
          <w:rStyle w:val="afff6"/>
          <w:b/>
          <w:i w:val="0"/>
          <w:caps/>
          <w:shd w:val="clear" w:color="auto" w:fill="auto"/>
        </w:rPr>
      </w:pPr>
      <w:bookmarkStart w:id="39" w:name="_Toc232064802"/>
      <w:r w:rsidRPr="00C01756">
        <w:t>Приложения</w:t>
      </w:r>
      <w:bookmarkEnd w:id="37"/>
      <w:bookmarkEnd w:id="38"/>
      <w:bookmarkEnd w:id="39"/>
    </w:p>
    <w:p w14:paraId="3750A0E4" w14:textId="77777777" w:rsidR="00486AED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0FAD33E7" w14:textId="0DCE42F5" w:rsidR="00FF4EC7" w:rsidRPr="00FF4EC7" w:rsidRDefault="00FF4EC7" w:rsidP="00444F75">
      <w:pPr>
        <w:rPr>
          <w:b/>
          <w:sz w:val="24"/>
          <w:szCs w:val="24"/>
        </w:rPr>
      </w:pPr>
      <w:r w:rsidRPr="00FF4EC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.1. </w:t>
      </w:r>
      <w:r w:rsidRPr="00FF4EC7">
        <w:rPr>
          <w:b/>
          <w:sz w:val="24"/>
          <w:szCs w:val="24"/>
        </w:rPr>
        <w:t>Приложение №1: Проектная документация в составе:</w:t>
      </w:r>
    </w:p>
    <w:p w14:paraId="7251D4E6" w14:textId="60BEB832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>1. 1-23-ПЗ. Раздел 1. Пояснительная записка.</w:t>
      </w:r>
    </w:p>
    <w:p w14:paraId="48617B15" w14:textId="77777777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>2. 1-23-ППО. Раздел 2. Проект полосы отвода.</w:t>
      </w:r>
    </w:p>
    <w:p w14:paraId="5EBBB476" w14:textId="77777777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3. 1-23-ТКР.1. Раздел 3. (Том 3.1). </w:t>
      </w:r>
      <w:r w:rsidRPr="00381440">
        <w:rPr>
          <w:sz w:val="24"/>
          <w:szCs w:val="24"/>
        </w:rPr>
        <w:t>Технологические и конструктивные решения</w:t>
      </w:r>
      <w:r>
        <w:rPr>
          <w:sz w:val="24"/>
          <w:szCs w:val="24"/>
        </w:rPr>
        <w:t xml:space="preserve"> </w:t>
      </w:r>
      <w:r w:rsidRPr="00381440">
        <w:rPr>
          <w:sz w:val="24"/>
          <w:szCs w:val="24"/>
        </w:rPr>
        <w:t>линейного объекта. Искусственные сооружения.</w:t>
      </w:r>
      <w:r>
        <w:rPr>
          <w:sz w:val="24"/>
          <w:szCs w:val="24"/>
        </w:rPr>
        <w:t xml:space="preserve"> </w:t>
      </w:r>
      <w:r w:rsidRPr="00381440">
        <w:rPr>
          <w:sz w:val="24"/>
          <w:szCs w:val="24"/>
        </w:rPr>
        <w:t xml:space="preserve">Опоры линии электропередачи 110 </w:t>
      </w:r>
      <w:proofErr w:type="spellStart"/>
      <w:r w:rsidRPr="00381440">
        <w:rPr>
          <w:sz w:val="24"/>
          <w:szCs w:val="24"/>
        </w:rPr>
        <w:t>кВ</w:t>
      </w:r>
      <w:r>
        <w:rPr>
          <w:sz w:val="24"/>
          <w:szCs w:val="24"/>
        </w:rPr>
        <w:t>.</w:t>
      </w:r>
      <w:proofErr w:type="spellEnd"/>
    </w:p>
    <w:p w14:paraId="6206F8EB" w14:textId="77777777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4. 1-23-ТКР.2. Раздел 3. (Том 3.2). </w:t>
      </w:r>
      <w:r w:rsidRPr="0042072B">
        <w:rPr>
          <w:sz w:val="24"/>
          <w:szCs w:val="24"/>
        </w:rPr>
        <w:t>Технологи</w:t>
      </w:r>
      <w:r>
        <w:rPr>
          <w:sz w:val="24"/>
          <w:szCs w:val="24"/>
        </w:rPr>
        <w:t xml:space="preserve">ческие и конструктивные решения </w:t>
      </w:r>
      <w:r w:rsidRPr="0042072B">
        <w:rPr>
          <w:sz w:val="24"/>
          <w:szCs w:val="24"/>
        </w:rPr>
        <w:t>линейного объекта. Искусственные сооружения.</w:t>
      </w:r>
      <w:r>
        <w:rPr>
          <w:sz w:val="24"/>
          <w:szCs w:val="24"/>
        </w:rPr>
        <w:t xml:space="preserve"> </w:t>
      </w:r>
      <w:r w:rsidRPr="0042072B">
        <w:rPr>
          <w:sz w:val="24"/>
          <w:szCs w:val="24"/>
        </w:rPr>
        <w:t xml:space="preserve">Решения фундаментов опор ВЛ 110 </w:t>
      </w:r>
      <w:proofErr w:type="spellStart"/>
      <w:r w:rsidRPr="0042072B">
        <w:rPr>
          <w:sz w:val="24"/>
          <w:szCs w:val="24"/>
        </w:rPr>
        <w:t>кВ</w:t>
      </w:r>
      <w:r>
        <w:rPr>
          <w:sz w:val="24"/>
          <w:szCs w:val="24"/>
        </w:rPr>
        <w:t>.</w:t>
      </w:r>
      <w:proofErr w:type="spellEnd"/>
    </w:p>
    <w:p w14:paraId="40883859" w14:textId="77777777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>5. 1-23-ПОС. Раздел 5. (Том 5). Проект организации строительства.</w:t>
      </w:r>
    </w:p>
    <w:p w14:paraId="44E6742A" w14:textId="77777777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>6. 1-23-ООС. Раздел 7. Мероприятия по охране окружающей среды.</w:t>
      </w:r>
    </w:p>
    <w:p w14:paraId="5803542F" w14:textId="77777777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>7. 1-23-СМ. Раздел 11. Смета на строительство.</w:t>
      </w:r>
    </w:p>
    <w:p w14:paraId="23D0AA42" w14:textId="7F960A5E" w:rsidR="00444F75" w:rsidRPr="00444F75" w:rsidRDefault="00444F75" w:rsidP="00FF4EC7">
      <w:pPr>
        <w:ind w:left="426"/>
        <w:rPr>
          <w:rStyle w:val="afff6"/>
          <w:b w:val="0"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8. 1-23-СМ-ВР. Раздел 11. Смета на строительство. Ведомость объемов работ.</w:t>
      </w:r>
    </w:p>
    <w:p w14:paraId="0005E848" w14:textId="55E92313" w:rsidR="00FF4EC7" w:rsidRPr="00FF4EC7" w:rsidRDefault="00FF4EC7" w:rsidP="00444F75">
      <w:pPr>
        <w:rPr>
          <w:b/>
          <w:sz w:val="24"/>
          <w:szCs w:val="24"/>
        </w:rPr>
      </w:pPr>
      <w:r w:rsidRPr="00FF4EC7">
        <w:rPr>
          <w:b/>
          <w:sz w:val="24"/>
          <w:szCs w:val="24"/>
        </w:rPr>
        <w:t>4.2. Приложение №2: Рабочая документация в составе:</w:t>
      </w:r>
    </w:p>
    <w:p w14:paraId="278F4E59" w14:textId="7A0A810E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>1. 1-23-КЖ. Том 3.3. Конструкции железобетонные.</w:t>
      </w:r>
    </w:p>
    <w:p w14:paraId="3FBD6521" w14:textId="77777777" w:rsidR="00444F75" w:rsidRDefault="00444F75" w:rsidP="00FF4EC7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2. 1-23-ЭС.1. Том 3.1. Расстановка опор ВЛ 110 </w:t>
      </w:r>
      <w:proofErr w:type="spellStart"/>
      <w:r>
        <w:rPr>
          <w:sz w:val="24"/>
          <w:szCs w:val="24"/>
        </w:rPr>
        <w:t>кВ.</w:t>
      </w:r>
      <w:proofErr w:type="spellEnd"/>
    </w:p>
    <w:p w14:paraId="1D32D10E" w14:textId="5FDD70B0" w:rsidR="00444F75" w:rsidRPr="00C4463B" w:rsidRDefault="00444F75" w:rsidP="00FF4EC7">
      <w:pPr>
        <w:widowControl w:val="0"/>
        <w:tabs>
          <w:tab w:val="left" w:pos="426"/>
        </w:tabs>
        <w:spacing w:before="60"/>
        <w:ind w:left="426"/>
        <w:jc w:val="both"/>
        <w:rPr>
          <w:rStyle w:val="afff6"/>
          <w:b w:val="0"/>
          <w:bCs/>
          <w:iCs/>
          <w:sz w:val="24"/>
          <w:szCs w:val="24"/>
        </w:rPr>
      </w:pPr>
      <w:r>
        <w:rPr>
          <w:sz w:val="24"/>
          <w:szCs w:val="24"/>
        </w:rPr>
        <w:t xml:space="preserve">3. 1-23-ЭС.2. Том 3.2. Монтажная часть ВЛ 110 </w:t>
      </w:r>
      <w:proofErr w:type="spellStart"/>
      <w:r>
        <w:rPr>
          <w:sz w:val="24"/>
          <w:szCs w:val="24"/>
        </w:rPr>
        <w:t>кВ.</w:t>
      </w:r>
      <w:proofErr w:type="spellEnd"/>
    </w:p>
    <w:p w14:paraId="4DE77A80" w14:textId="77777777" w:rsidR="00A44F52" w:rsidRPr="00C4463B" w:rsidRDefault="00A44F52" w:rsidP="00D4496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</w:p>
    <w:p w14:paraId="71253532" w14:textId="7C97072A" w:rsidR="001B0BDB" w:rsidRPr="009A0114" w:rsidRDefault="008D703C" w:rsidP="009A0114">
      <w:pPr>
        <w:spacing w:after="120"/>
        <w:rPr>
          <w:bCs/>
          <w:sz w:val="24"/>
          <w:szCs w:val="24"/>
        </w:rPr>
        <w:sectPr w:rsidR="001B0BDB" w:rsidRPr="009A0114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C4463B">
        <w:rPr>
          <w:bCs/>
          <w:sz w:val="24"/>
          <w:szCs w:val="24"/>
        </w:rPr>
        <w:br w:type="page"/>
      </w:r>
      <w:bookmarkStart w:id="40" w:name="_Ref40301253"/>
    </w:p>
    <w:bookmarkEnd w:id="40"/>
    <w:p w14:paraId="17A12328" w14:textId="0CFE8E1A" w:rsidR="003B7692" w:rsidRPr="00BC6523" w:rsidRDefault="003B7692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sectPr w:rsidR="003B7692" w:rsidRPr="00BC652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08889" w14:textId="77777777" w:rsidR="005153FA" w:rsidRDefault="005153FA">
      <w:r>
        <w:separator/>
      </w:r>
    </w:p>
  </w:endnote>
  <w:endnote w:type="continuationSeparator" w:id="0">
    <w:p w14:paraId="025FB5CC" w14:textId="77777777" w:rsidR="005153FA" w:rsidRDefault="0051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nev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98EB3" w14:textId="77777777" w:rsidR="005153FA" w:rsidRDefault="005153FA">
      <w:r>
        <w:separator/>
      </w:r>
    </w:p>
  </w:footnote>
  <w:footnote w:type="continuationSeparator" w:id="0">
    <w:p w14:paraId="50A50702" w14:textId="77777777" w:rsidR="005153FA" w:rsidRDefault="0051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5153FA" w:rsidRDefault="005153F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5153FA" w:rsidRDefault="005153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393E315A" w:rsidR="005153FA" w:rsidRDefault="005153F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F3F9C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5153FA" w:rsidRDefault="005153F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C5E62"/>
    <w:multiLevelType w:val="multilevel"/>
    <w:tmpl w:val="5AE8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F62F9"/>
    <w:multiLevelType w:val="hybridMultilevel"/>
    <w:tmpl w:val="6FB84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B3D13"/>
    <w:multiLevelType w:val="hybridMultilevel"/>
    <w:tmpl w:val="7DAEFF5E"/>
    <w:lvl w:ilvl="0" w:tplc="3926F75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89AC07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ABF579F"/>
    <w:multiLevelType w:val="multilevel"/>
    <w:tmpl w:val="5AE8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E30405"/>
    <w:multiLevelType w:val="multilevel"/>
    <w:tmpl w:val="CBD2B45A"/>
    <w:lvl w:ilvl="0">
      <w:start w:val="1"/>
      <w:numFmt w:val="decimal"/>
      <w:suff w:val="space"/>
      <w:lvlText w:val="%1."/>
      <w:lvlJc w:val="left"/>
      <w:pPr>
        <w:ind w:left="719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9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3"/>
  </w:num>
  <w:num w:numId="5">
    <w:abstractNumId w:val="14"/>
  </w:num>
  <w:num w:numId="6">
    <w:abstractNumId w:val="4"/>
  </w:num>
  <w:num w:numId="7">
    <w:abstractNumId w:val="17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20"/>
  </w:num>
  <w:num w:numId="13">
    <w:abstractNumId w:val="9"/>
  </w:num>
  <w:num w:numId="14">
    <w:abstractNumId w:val="13"/>
  </w:num>
  <w:num w:numId="15">
    <w:abstractNumId w:val="13"/>
  </w:num>
  <w:num w:numId="16">
    <w:abstractNumId w:val="13"/>
  </w:num>
  <w:num w:numId="17">
    <w:abstractNumId w:val="11"/>
  </w:num>
  <w:num w:numId="18">
    <w:abstractNumId w:val="1"/>
  </w:num>
  <w:num w:numId="19">
    <w:abstractNumId w:val="18"/>
  </w:num>
  <w:num w:numId="20">
    <w:abstractNumId w:val="15"/>
  </w:num>
  <w:num w:numId="21">
    <w:abstractNumId w:val="16"/>
  </w:num>
  <w:num w:numId="22">
    <w:abstractNumId w:val="10"/>
  </w:num>
  <w:num w:numId="23">
    <w:abstractNumId w:val="2"/>
  </w:num>
  <w:num w:numId="24">
    <w:abstractNumId w:val="5"/>
  </w:num>
  <w:num w:numId="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9D7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97B04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6CF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3F9C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440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491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AB8"/>
    <w:rsid w:val="00420191"/>
    <w:rsid w:val="0042072B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2AF2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4F75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86E43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9BC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3FA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3AC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401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0391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327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061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0D65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465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46F5"/>
    <w:rsid w:val="006F51B5"/>
    <w:rsid w:val="006F56B6"/>
    <w:rsid w:val="006F610F"/>
    <w:rsid w:val="006F7A08"/>
    <w:rsid w:val="007011E6"/>
    <w:rsid w:val="00702776"/>
    <w:rsid w:val="00702A17"/>
    <w:rsid w:val="00702F8A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C79"/>
    <w:rsid w:val="007A0D4C"/>
    <w:rsid w:val="007A1066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241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C64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C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5E2"/>
    <w:rsid w:val="00866B2A"/>
    <w:rsid w:val="00866B6B"/>
    <w:rsid w:val="00866C52"/>
    <w:rsid w:val="00867932"/>
    <w:rsid w:val="00867AC4"/>
    <w:rsid w:val="00867B36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33D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BE1"/>
    <w:rsid w:val="00935C62"/>
    <w:rsid w:val="00935E8D"/>
    <w:rsid w:val="009361A1"/>
    <w:rsid w:val="009368B8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5DB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6B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41"/>
    <w:rsid w:val="00996E12"/>
    <w:rsid w:val="00996EC9"/>
    <w:rsid w:val="00997AF8"/>
    <w:rsid w:val="009A0114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A14"/>
    <w:rsid w:val="009D5E3B"/>
    <w:rsid w:val="009D5EA3"/>
    <w:rsid w:val="009D61C9"/>
    <w:rsid w:val="009D76AC"/>
    <w:rsid w:val="009D7A44"/>
    <w:rsid w:val="009E0B4F"/>
    <w:rsid w:val="009E2317"/>
    <w:rsid w:val="009E353B"/>
    <w:rsid w:val="009E3C73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907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6BD6"/>
    <w:rsid w:val="00A872A9"/>
    <w:rsid w:val="00A87BA2"/>
    <w:rsid w:val="00A87BD7"/>
    <w:rsid w:val="00A904E2"/>
    <w:rsid w:val="00A91088"/>
    <w:rsid w:val="00A9123F"/>
    <w:rsid w:val="00A912AE"/>
    <w:rsid w:val="00A917CA"/>
    <w:rsid w:val="00A91AA0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6B3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26DC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3DD5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49B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4FB"/>
    <w:rsid w:val="00CC56E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3CDD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BBB"/>
    <w:rsid w:val="00E57CE0"/>
    <w:rsid w:val="00E60043"/>
    <w:rsid w:val="00E601F6"/>
    <w:rsid w:val="00E61625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A26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4F9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3F"/>
    <w:rsid w:val="00FF22D5"/>
    <w:rsid w:val="00FF3F7A"/>
    <w:rsid w:val="00FF4EC7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B476B3"/>
    <w:pPr>
      <w:keepNext/>
      <w:numPr>
        <w:ilvl w:val="2"/>
        <w:numId w:val="4"/>
      </w:numPr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476B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Общий_К,Нумерованый список,List Paragraph1,ТТ_Требование,Bullet_IRAO,Мой Список,AC List 01,ТЗ список,Абзац списка литеральный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Общий_К Знак,Нумерованый список Знак,List Paragraph1 Знак,ТТ_Требование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styleId="afffe">
    <w:name w:val="FollowedHyperlink"/>
    <w:basedOn w:val="a4"/>
    <w:semiHidden/>
    <w:unhideWhenUsed/>
    <w:rsid w:val="009E3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utskenergo.ru/company/integrirovannaya-sistema-menedzhmenta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2EF0-6307-4C0B-90DA-086090D5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12</Pages>
  <Words>1843</Words>
  <Characters>13818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15630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Киприянов Виктор Данилович</cp:lastModifiedBy>
  <cp:revision>16</cp:revision>
  <cp:lastPrinted>2006-07-26T14:04:00Z</cp:lastPrinted>
  <dcterms:created xsi:type="dcterms:W3CDTF">2026-06-09T00:40:00Z</dcterms:created>
  <dcterms:modified xsi:type="dcterms:W3CDTF">2026-06-11T06:01:00Z</dcterms:modified>
</cp:coreProperties>
</file>