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BD449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Метс Анна Валерьевна</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тел. + 7 (383) 243-91-21</w:t>
            </w:r>
          </w:p>
          <w:p w:rsidR="00BD449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lang w:val="en-US"/>
              </w:rPr>
              <w:t>e</w:t>
            </w:r>
            <w:r w:rsidRPr="00A44259">
              <w:rPr>
                <w:rFonts w:ascii="Times New Roman" w:hAnsi="Times New Roman"/>
                <w:bCs/>
                <w:color w:val="000000"/>
              </w:rPr>
              <w:t>-</w:t>
            </w:r>
            <w:r w:rsidRPr="00A44259">
              <w:rPr>
                <w:rFonts w:ascii="Times New Roman" w:hAnsi="Times New Roman"/>
                <w:bCs/>
                <w:color w:val="000000"/>
                <w:lang w:val="en-US"/>
              </w:rPr>
              <w:t>mail</w:t>
            </w:r>
            <w:r w:rsidRPr="00A44259">
              <w:rPr>
                <w:rFonts w:ascii="Times New Roman" w:hAnsi="Times New Roman"/>
                <w:bCs/>
                <w:color w:val="000000"/>
              </w:rPr>
              <w:t xml:space="preserve">: </w:t>
            </w:r>
            <w:hyperlink r:id="rId9" w:history="1">
              <w:r w:rsidRPr="00CC7F57">
                <w:rPr>
                  <w:rStyle w:val="ae"/>
                  <w:rFonts w:ascii="Times New Roman" w:hAnsi="Times New Roman"/>
                  <w:bCs/>
                  <w:lang w:val="en-US"/>
                </w:rPr>
                <w:t>anna</w:t>
              </w:r>
              <w:r w:rsidRPr="00A44259">
                <w:rPr>
                  <w:rStyle w:val="ae"/>
                  <w:rFonts w:ascii="Times New Roman" w:hAnsi="Times New Roman"/>
                  <w:bCs/>
                </w:rPr>
                <w:t>.</w:t>
              </w:r>
              <w:r w:rsidRPr="00CC7F57">
                <w:rPr>
                  <w:rStyle w:val="ae"/>
                  <w:rFonts w:ascii="Times New Roman" w:hAnsi="Times New Roman"/>
                  <w:bCs/>
                  <w:lang w:val="en-US"/>
                </w:rPr>
                <w:t>mets</w:t>
              </w:r>
              <w:r w:rsidRPr="00A44259">
                <w:rPr>
                  <w:rStyle w:val="ae"/>
                  <w:rFonts w:ascii="Times New Roman" w:hAnsi="Times New Roman"/>
                  <w:bCs/>
                </w:rPr>
                <w:t>@</w:t>
              </w:r>
              <w:r w:rsidRPr="00CC7F57">
                <w:rPr>
                  <w:rStyle w:val="ae"/>
                  <w:rFonts w:ascii="Times New Roman" w:hAnsi="Times New Roman"/>
                  <w:bCs/>
                  <w:lang w:val="en-US"/>
                </w:rPr>
                <w:t>rt</w:t>
              </w:r>
              <w:r w:rsidRPr="00A44259">
                <w:rPr>
                  <w:rStyle w:val="ae"/>
                  <w:rFonts w:ascii="Times New Roman" w:hAnsi="Times New Roman"/>
                  <w:bCs/>
                </w:rPr>
                <w:t>.</w:t>
              </w:r>
              <w:r w:rsidRPr="00CC7F57">
                <w:rPr>
                  <w:rStyle w:val="ae"/>
                  <w:rFonts w:ascii="Times New Roman" w:hAnsi="Times New Roman"/>
                  <w:bCs/>
                  <w:lang w:val="en-US"/>
                </w:rPr>
                <w:t>ru</w:t>
              </w:r>
            </w:hyperlink>
            <w:r>
              <w:rPr>
                <w:rFonts w:ascii="Times New Roman" w:hAnsi="Times New Roman"/>
                <w:bCs/>
                <w:color w:val="000000"/>
              </w:rPr>
              <w:t xml:space="preserve"> </w:t>
            </w:r>
          </w:p>
          <w:p w:rsidR="00BD4499" w:rsidRPr="00A44259" w:rsidRDefault="00BD4499" w:rsidP="00BD4499">
            <w:pPr>
              <w:spacing w:after="0" w:line="240" w:lineRule="auto"/>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техническим вопросам:</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Ленская Виктория Викторовна</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(861) 265-66-01; 8-991-077-74-20</w:t>
            </w:r>
          </w:p>
          <w:p w:rsidR="00BD4499" w:rsidRPr="00BD4499" w:rsidRDefault="00CF74A6" w:rsidP="00BD4499">
            <w:pPr>
              <w:spacing w:after="0" w:line="240" w:lineRule="auto"/>
              <w:rPr>
                <w:rFonts w:ascii="Times New Roman" w:hAnsi="Times New Roman"/>
                <w:color w:val="000000"/>
              </w:rPr>
            </w:pPr>
            <w:hyperlink r:id="rId10" w:history="1">
              <w:r w:rsidR="00BD4499" w:rsidRPr="00BD4499">
                <w:rPr>
                  <w:rFonts w:ascii="Times New Roman" w:hAnsi="Times New Roman"/>
                  <w:color w:val="0000FF"/>
                  <w:u w:val="single"/>
                </w:rPr>
                <w:t>viktoriya.lenskaya@rt.ru</w:t>
              </w:r>
            </w:hyperlink>
            <w:r w:rsidR="00BD4499" w:rsidRPr="00BD4499">
              <w:rPr>
                <w:rFonts w:ascii="Times New Roman" w:hAnsi="Times New Roman"/>
                <w:color w:val="000000"/>
              </w:rPr>
              <w:t xml:space="preserve"> </w:t>
            </w:r>
          </w:p>
          <w:p w:rsidR="000C6C4B" w:rsidRPr="00BD4499" w:rsidRDefault="000C6C4B">
            <w:pPr>
              <w:spacing w:after="0" w:line="240" w:lineRule="auto"/>
              <w:rPr>
                <w:rFonts w:ascii="Times New Roman" w:hAnsi="Times New Roman"/>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D4499"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rsidP="00524888">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w:t>
            </w:r>
            <w:r w:rsidR="00A44259">
              <w:rPr>
                <w:rFonts w:ascii="Times New Roman" w:hAnsi="Times New Roman"/>
                <w:iCs/>
                <w:color w:val="000000"/>
              </w:rPr>
              <w:t xml:space="preserve">на территории </w:t>
            </w:r>
            <w:r w:rsidR="00FD3084">
              <w:rPr>
                <w:rFonts w:ascii="Times New Roman" w:hAnsi="Times New Roman"/>
                <w:iCs/>
                <w:color w:val="000000"/>
              </w:rPr>
              <w:t>г. Санкт-Петербург</w:t>
            </w:r>
            <w:r w:rsidR="004F5292">
              <w:rPr>
                <w:rFonts w:ascii="Times New Roman" w:hAnsi="Times New Roman"/>
                <w:iCs/>
                <w:color w:val="000000"/>
              </w:rPr>
              <w:t xml:space="preserve"> </w:t>
            </w:r>
            <w:r w:rsidRPr="00BD4499">
              <w:rPr>
                <w:rFonts w:ascii="Times New Roman" w:hAnsi="Times New Roman"/>
                <w:iCs/>
                <w:color w:val="000000"/>
              </w:rPr>
              <w:t>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FD3084">
            <w:pPr>
              <w:spacing w:after="0" w:line="240" w:lineRule="auto"/>
              <w:jc w:val="both"/>
              <w:rPr>
                <w:rFonts w:ascii="Times New Roman" w:hAnsi="Times New Roman"/>
                <w:i/>
                <w:color w:val="FF0000"/>
              </w:rPr>
            </w:pPr>
            <w:r>
              <w:rPr>
                <w:rFonts w:ascii="Times New Roman" w:hAnsi="Times New Roman"/>
                <w:b/>
              </w:rPr>
              <w:lastRenderedPageBreak/>
              <w:t>8</w:t>
            </w:r>
            <w:r w:rsidR="00D27BE4">
              <w:rPr>
                <w:rFonts w:ascii="Times New Roman" w:hAnsi="Times New Roman"/>
                <w:b/>
              </w:rPr>
              <w:t xml:space="preserve"> (</w:t>
            </w:r>
            <w:r>
              <w:rPr>
                <w:rFonts w:ascii="Times New Roman" w:hAnsi="Times New Roman"/>
                <w:b/>
              </w:rPr>
              <w:t>восемь</w:t>
            </w:r>
            <w:r w:rsidR="00BD4499" w:rsidRPr="00BD4499">
              <w:rPr>
                <w:rFonts w:ascii="Times New Roman" w:hAnsi="Times New Roman"/>
                <w:b/>
              </w:rPr>
              <w:t>)</w:t>
            </w:r>
            <w:r w:rsidR="00BD4499">
              <w:rPr>
                <w:rFonts w:ascii="Times New Roman" w:hAnsi="Times New Roman"/>
              </w:rPr>
              <w:t xml:space="preserve"> подрядчик</w:t>
            </w:r>
            <w:r w:rsidR="00D27BE4">
              <w:rPr>
                <w:rFonts w:ascii="Times New Roman" w:hAnsi="Times New Roman"/>
              </w:rPr>
              <w:t>ов</w:t>
            </w:r>
            <w:r w:rsidR="00A44259">
              <w:rPr>
                <w:rFonts w:ascii="Times New Roman" w:hAnsi="Times New Roman"/>
              </w:rPr>
              <w:t xml:space="preserve"> (исполнител</w:t>
            </w:r>
            <w:r w:rsidR="00D27BE4">
              <w:rPr>
                <w:rFonts w:ascii="Times New Roman" w:hAnsi="Times New Roman"/>
              </w:rPr>
              <w:t>ей</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FD3084">
              <w:rPr>
                <w:color w:val="000000" w:themeColor="text1"/>
                <w:sz w:val="22"/>
                <w:szCs w:val="22"/>
              </w:rPr>
              <w:t>4</w:t>
            </w:r>
            <w:r w:rsidR="00236263">
              <w:rPr>
                <w:color w:val="000000" w:themeColor="text1"/>
                <w:sz w:val="22"/>
                <w:szCs w:val="22"/>
              </w:rPr>
              <w:t> </w:t>
            </w:r>
            <w:r w:rsidR="00FD3084">
              <w:rPr>
                <w:color w:val="000000" w:themeColor="text1"/>
                <w:sz w:val="22"/>
                <w:szCs w:val="22"/>
              </w:rPr>
              <w:t>358</w:t>
            </w:r>
            <w:r w:rsidR="00236263">
              <w:rPr>
                <w:color w:val="000000" w:themeColor="text1"/>
                <w:sz w:val="22"/>
                <w:szCs w:val="22"/>
              </w:rPr>
              <w:t xml:space="preserve"> </w:t>
            </w:r>
            <w:r w:rsidR="00FD3084">
              <w:rPr>
                <w:color w:val="000000" w:themeColor="text1"/>
                <w:sz w:val="22"/>
                <w:szCs w:val="22"/>
              </w:rPr>
              <w:t>7</w:t>
            </w:r>
            <w:r w:rsidR="00236263">
              <w:rPr>
                <w:color w:val="000000" w:themeColor="text1"/>
                <w:sz w:val="22"/>
                <w:szCs w:val="22"/>
              </w:rPr>
              <w:t>00</w:t>
            </w:r>
            <w:r w:rsidR="001A7D56" w:rsidRPr="001A7D56">
              <w:rPr>
                <w:color w:val="000000" w:themeColor="text1"/>
                <w:sz w:val="22"/>
                <w:szCs w:val="22"/>
              </w:rPr>
              <w:t>,00</w:t>
            </w:r>
            <w:r>
              <w:rPr>
                <w:color w:val="000000" w:themeColor="text1"/>
                <w:sz w:val="22"/>
                <w:szCs w:val="22"/>
              </w:rPr>
              <w:t xml:space="preserve"> (</w:t>
            </w:r>
            <w:r w:rsidR="00FD3084">
              <w:rPr>
                <w:color w:val="000000" w:themeColor="text1"/>
                <w:sz w:val="22"/>
                <w:szCs w:val="22"/>
              </w:rPr>
              <w:t>четыре миллиона</w:t>
            </w:r>
            <w:r w:rsidRPr="00BD4499">
              <w:rPr>
                <w:color w:val="000000" w:themeColor="text1"/>
                <w:sz w:val="22"/>
                <w:szCs w:val="22"/>
              </w:rPr>
              <w:t xml:space="preserve"> </w:t>
            </w:r>
            <w:r w:rsidR="00FD3084">
              <w:rPr>
                <w:color w:val="000000" w:themeColor="text1"/>
                <w:sz w:val="22"/>
                <w:szCs w:val="22"/>
              </w:rPr>
              <w:t>триста пятьдесят восемь</w:t>
            </w:r>
            <w:r w:rsidR="00D27BE4">
              <w:rPr>
                <w:color w:val="000000" w:themeColor="text1"/>
                <w:sz w:val="22"/>
                <w:szCs w:val="22"/>
              </w:rPr>
              <w:t xml:space="preserve"> </w:t>
            </w:r>
            <w:r w:rsidR="0014797C">
              <w:rPr>
                <w:color w:val="000000" w:themeColor="text1"/>
                <w:sz w:val="22"/>
                <w:szCs w:val="22"/>
              </w:rPr>
              <w:t>тысяч</w:t>
            </w:r>
            <w:r w:rsidR="00FD3084">
              <w:rPr>
                <w:color w:val="000000" w:themeColor="text1"/>
                <w:sz w:val="22"/>
                <w:szCs w:val="22"/>
              </w:rPr>
              <w:t xml:space="preserve"> семьсот</w:t>
            </w:r>
            <w:r>
              <w:rPr>
                <w:color w:val="000000" w:themeColor="text1"/>
                <w:sz w:val="22"/>
                <w:szCs w:val="22"/>
              </w:rPr>
              <w:t>)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w:t>
                  </w:r>
                  <w:r>
                    <w:rPr>
                      <w:rFonts w:ascii="Times New Roman" w:hAnsi="Times New Roman"/>
                      <w:color w:val="000000"/>
                    </w:rPr>
                    <w:lastRenderedPageBreak/>
                    <w:t>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w:t>
                  </w:r>
                  <w:r>
                    <w:rPr>
                      <w:rFonts w:ascii="Times New Roman" w:hAnsi="Times New Roman"/>
                      <w:color w:val="000000"/>
                    </w:rPr>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Под Выгодоприобретателем понимается физическое лицо, которое </w:t>
                  </w:r>
                  <w:r>
                    <w:rPr>
                      <w:rFonts w:ascii="Times New Roman" w:hAnsi="Times New Roman"/>
                      <w:color w:val="000000"/>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FD3084" w:rsidRPr="00FD3084">
                    <w:rPr>
                      <w:rFonts w:ascii="Times New Roman" w:hAnsi="Times New Roman"/>
                      <w:color w:val="000000"/>
                    </w:rPr>
                    <w:t>32615713917</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FD3084" w:rsidRPr="00FD3084">
                    <w:rPr>
                      <w:rFonts w:ascii="Times New Roman" w:hAnsi="Times New Roman"/>
                      <w:color w:val="000000"/>
                    </w:rPr>
                    <w:t>32615713917</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Дата окончания срока</w:t>
            </w:r>
            <w:r w:rsidRPr="007D73D7">
              <w:rPr>
                <w:rFonts w:ascii="Times New Roman" w:hAnsi="Times New Roman"/>
                <w:b/>
              </w:rPr>
              <w:t xml:space="preserve">: </w:t>
            </w:r>
            <w:sdt>
              <w:sdtPr>
                <w:rPr>
                  <w:b/>
                </w:rPr>
                <w:id w:val="1168061555"/>
                <w:placeholder>
                  <w:docPart w:val="953A35B4916743FB89A9D61443EBED81"/>
                </w:placeholder>
                <w:date w:fullDate="2026-07-13T00:00:00Z">
                  <w:dateFormat w:val="«dd» MMMM yyyy 'года'"/>
                  <w:lid w:val="ru-RU"/>
                  <w:storeMappedDataAs w:val="dateTime"/>
                  <w:calendar w:val="gregorian"/>
                </w:date>
              </w:sdtPr>
              <w:sdtEndPr/>
              <w:sdtContent>
                <w:r w:rsidR="00CF74A6">
                  <w:rPr>
                    <w:b/>
                  </w:rPr>
                  <w:t>«13» июля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bookmarkStart w:id="6" w:name="_GoBack"/>
            <w:bookmarkEnd w:id="6"/>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CF74A6">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BD4499">
        <w:object w:dxaOrig="1376" w:dyaOrig="893">
          <v:shape id="_x0000_i1025" type="#_x0000_t75" style="width:69pt;height:45pt" o:ole="">
            <v:imagedata r:id="rId15" o:title=""/>
          </v:shape>
          <o:OLEObject Type="Embed" ProgID="Word.Document.12" ShapeID="_x0000_i1025" DrawAspect="Icon" ObjectID="_1844405392"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CF74A6">
          <w:rPr>
            <w:rFonts w:ascii="Times New Roman" w:hAnsi="Times New Roman"/>
            <w:noProof/>
            <w:sz w:val="24"/>
            <w:szCs w:val="24"/>
          </w:rPr>
          <w:t>5</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C6C4B"/>
    <w:rsid w:val="0014797C"/>
    <w:rsid w:val="001A7D56"/>
    <w:rsid w:val="00236263"/>
    <w:rsid w:val="00321C01"/>
    <w:rsid w:val="00402E99"/>
    <w:rsid w:val="0045217D"/>
    <w:rsid w:val="004F5292"/>
    <w:rsid w:val="00524888"/>
    <w:rsid w:val="00741F9C"/>
    <w:rsid w:val="00747429"/>
    <w:rsid w:val="007D73D7"/>
    <w:rsid w:val="00967A78"/>
    <w:rsid w:val="00A44259"/>
    <w:rsid w:val="00B9395A"/>
    <w:rsid w:val="00BD4499"/>
    <w:rsid w:val="00CF74A6"/>
    <w:rsid w:val="00D1517D"/>
    <w:rsid w:val="00D27BE4"/>
    <w:rsid w:val="00E123EB"/>
    <w:rsid w:val="00E824C6"/>
    <w:rsid w:val="00FD308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0"/>
    <w:uiPriority w:val="99"/>
    <w:semiHidden/>
    <w:rsid w:val="004521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nna.mets@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28EC8-9271-411D-896D-3705258C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11</Pages>
  <Words>3541</Words>
  <Characters>20187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Метс Анна Валерьевна</cp:lastModifiedBy>
  <cp:revision>49</cp:revision>
  <cp:lastPrinted>2022-02-03T01:48:00Z</cp:lastPrinted>
  <dcterms:created xsi:type="dcterms:W3CDTF">2024-04-11T12:52:00Z</dcterms:created>
  <dcterms:modified xsi:type="dcterms:W3CDTF">2026-07-01T03:03:00Z</dcterms:modified>
  <dc:language>ru-RU</dc:language>
</cp:coreProperties>
</file>