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3F9FC" w14:textId="77777777" w:rsidR="003E0862" w:rsidRPr="003E0862" w:rsidRDefault="002807B2" w:rsidP="003E0862">
      <w:pPr>
        <w:spacing w:after="0"/>
        <w:jc w:val="right"/>
        <w:rPr>
          <w:rFonts w:cs="Times New Roman"/>
          <w:bCs/>
          <w:color w:val="000000"/>
          <w:sz w:val="24"/>
          <w:szCs w:val="24"/>
          <w:lang w:val="ru-RU"/>
        </w:rPr>
      </w:pPr>
      <w:r w:rsidRPr="003E0862">
        <w:rPr>
          <w:rFonts w:cs="Times New Roman"/>
          <w:bCs/>
          <w:color w:val="000000"/>
          <w:sz w:val="24"/>
          <w:szCs w:val="24"/>
          <w:lang w:val="ru-RU"/>
        </w:rPr>
        <w:t>Приложение №</w:t>
      </w:r>
      <w:r w:rsidR="003E0862" w:rsidRPr="003E0862">
        <w:rPr>
          <w:rFonts w:cs="Times New Roman"/>
          <w:bCs/>
          <w:color w:val="000000"/>
          <w:sz w:val="24"/>
          <w:szCs w:val="24"/>
          <w:lang w:val="ru-RU"/>
        </w:rPr>
        <w:t xml:space="preserve"> </w:t>
      </w:r>
      <w:r w:rsidRPr="003E0862">
        <w:rPr>
          <w:rFonts w:cs="Times New Roman"/>
          <w:bCs/>
          <w:color w:val="000000"/>
          <w:sz w:val="24"/>
          <w:szCs w:val="24"/>
          <w:lang w:val="ru-RU"/>
        </w:rPr>
        <w:t xml:space="preserve">2 </w:t>
      </w:r>
    </w:p>
    <w:p w14:paraId="4619C3C9" w14:textId="4B8965D2" w:rsidR="00D569BC" w:rsidRPr="009F0425" w:rsidRDefault="002807B2" w:rsidP="003E0862">
      <w:pPr>
        <w:spacing w:after="0"/>
        <w:jc w:val="right"/>
        <w:rPr>
          <w:lang w:val="ru-RU"/>
        </w:rPr>
      </w:pPr>
      <w:r w:rsidRPr="003E0862">
        <w:rPr>
          <w:rFonts w:cs="Times New Roman"/>
          <w:bCs/>
          <w:color w:val="000000"/>
          <w:sz w:val="24"/>
          <w:szCs w:val="24"/>
          <w:lang w:val="ru-RU"/>
        </w:rPr>
        <w:t>к Техническому заданию</w:t>
      </w:r>
    </w:p>
    <w:p w14:paraId="6578CFDB" w14:textId="77777777" w:rsidR="00D569BC" w:rsidRPr="009F0425" w:rsidRDefault="002807B2">
      <w:pPr>
        <w:spacing w:before="240" w:after="240"/>
        <w:jc w:val="center"/>
        <w:rPr>
          <w:lang w:val="ru-RU"/>
        </w:rPr>
      </w:pPr>
      <w:r w:rsidRPr="009F0425">
        <w:rPr>
          <w:rFonts w:cs="Times New Roman"/>
          <w:b/>
          <w:bCs/>
          <w:color w:val="000000"/>
          <w:sz w:val="36"/>
          <w:szCs w:val="36"/>
          <w:lang w:val="ru-RU"/>
        </w:rPr>
        <w:t>Программа и методика испытаний СХД</w:t>
      </w:r>
      <w:bookmarkStart w:id="0" w:name="_GoBack"/>
      <w:bookmarkEnd w:id="0"/>
    </w:p>
    <w:p w14:paraId="66CAFC97" w14:textId="77777777" w:rsidR="00D569BC" w:rsidRPr="009F0425" w:rsidRDefault="002807B2">
      <w:pPr>
        <w:spacing w:after="360"/>
        <w:jc w:val="center"/>
        <w:rPr>
          <w:lang w:val="ru-RU"/>
        </w:rPr>
      </w:pPr>
      <w:r w:rsidRPr="009F0425">
        <w:rPr>
          <w:rFonts w:cs="Times New Roman"/>
          <w:b/>
          <w:bCs/>
          <w:color w:val="000000"/>
          <w:sz w:val="36"/>
          <w:szCs w:val="28"/>
          <w:lang w:val="ru-RU"/>
        </w:rPr>
        <w:t xml:space="preserve">Проверка </w:t>
      </w:r>
      <w:r>
        <w:rPr>
          <w:rFonts w:cs="Times New Roman"/>
          <w:b/>
          <w:bCs/>
          <w:color w:val="000000"/>
          <w:sz w:val="36"/>
          <w:szCs w:val="28"/>
        </w:rPr>
        <w:t>SLUA</w:t>
      </w:r>
      <w:r w:rsidRPr="009F0425">
        <w:rPr>
          <w:rFonts w:cs="Times New Roman"/>
          <w:b/>
          <w:bCs/>
          <w:color w:val="000000"/>
          <w:sz w:val="36"/>
          <w:szCs w:val="28"/>
          <w:lang w:val="ru-RU"/>
        </w:rPr>
        <w:t xml:space="preserve"> / </w:t>
      </w:r>
      <w:r>
        <w:rPr>
          <w:rFonts w:cs="Times New Roman"/>
          <w:b/>
          <w:bCs/>
          <w:color w:val="000000"/>
          <w:sz w:val="36"/>
          <w:szCs w:val="28"/>
        </w:rPr>
        <w:t>Symmetric</w:t>
      </w:r>
      <w:r w:rsidRPr="009F0425">
        <w:rPr>
          <w:rFonts w:cs="Times New Roman"/>
          <w:b/>
          <w:bCs/>
          <w:color w:val="000000"/>
          <w:sz w:val="36"/>
          <w:szCs w:val="28"/>
          <w:lang w:val="ru-RU"/>
        </w:rPr>
        <w:t xml:space="preserve"> </w:t>
      </w:r>
      <w:r>
        <w:rPr>
          <w:rFonts w:cs="Times New Roman"/>
          <w:b/>
          <w:bCs/>
          <w:color w:val="000000"/>
          <w:sz w:val="36"/>
          <w:szCs w:val="28"/>
        </w:rPr>
        <w:t>Active</w:t>
      </w:r>
      <w:r w:rsidRPr="009F0425">
        <w:rPr>
          <w:rFonts w:cs="Times New Roman"/>
          <w:b/>
          <w:bCs/>
          <w:color w:val="000000"/>
          <w:sz w:val="36"/>
          <w:szCs w:val="28"/>
          <w:lang w:val="ru-RU"/>
        </w:rPr>
        <w:t>-</w:t>
      </w:r>
      <w:r>
        <w:rPr>
          <w:rFonts w:cs="Times New Roman"/>
          <w:b/>
          <w:bCs/>
          <w:color w:val="000000"/>
          <w:sz w:val="36"/>
          <w:szCs w:val="28"/>
        </w:rPr>
        <w:t>Active</w:t>
      </w:r>
      <w:r w:rsidRPr="009F0425">
        <w:rPr>
          <w:rFonts w:cs="Times New Roman"/>
          <w:b/>
          <w:bCs/>
          <w:color w:val="000000"/>
          <w:sz w:val="36"/>
          <w:szCs w:val="28"/>
          <w:lang w:val="ru-RU"/>
        </w:rPr>
        <w:t xml:space="preserve"> и подтверждение производительности СХД</w:t>
      </w:r>
    </w:p>
    <w:tbl>
      <w:tblPr>
        <w:tblStyle w:val="aff0"/>
        <w:tblW w:w="5000" w:type="pct"/>
        <w:jc w:val="center"/>
        <w:tblLook w:val="04A0" w:firstRow="1" w:lastRow="0" w:firstColumn="1" w:lastColumn="0" w:noHBand="0" w:noVBand="1"/>
      </w:tblPr>
      <w:tblGrid>
        <w:gridCol w:w="3753"/>
        <w:gridCol w:w="10717"/>
      </w:tblGrid>
      <w:tr w:rsidR="00D569BC" w14:paraId="1D17854F" w14:textId="77777777" w:rsidTr="00545729">
        <w:trPr>
          <w:tblHeader/>
          <w:jc w:val="center"/>
        </w:trPr>
        <w:tc>
          <w:tcPr>
            <w:tcW w:w="3753" w:type="dxa"/>
            <w:tcBorders>
              <w:top w:val="single" w:sz="4" w:space="0" w:color="C9D3E6"/>
              <w:left w:val="single" w:sz="4" w:space="0" w:color="C9D3E6"/>
              <w:bottom w:val="single" w:sz="4" w:space="0" w:color="C9D3E6"/>
              <w:right w:val="single" w:sz="4" w:space="0" w:color="C9D3E6"/>
            </w:tcBorders>
            <w:shd w:val="clear" w:color="auto" w:fill="E8EEF8"/>
            <w:tcMar>
              <w:top w:w="80" w:type="dxa"/>
              <w:left w:w="100" w:type="dxa"/>
              <w:bottom w:w="80" w:type="dxa"/>
              <w:right w:w="100" w:type="dxa"/>
            </w:tcMar>
          </w:tcPr>
          <w:p w14:paraId="14492C9C" w14:textId="77777777" w:rsidR="00D569BC" w:rsidRDefault="002807B2">
            <w:pPr>
              <w:spacing w:after="0"/>
              <w:jc w:val="center"/>
            </w:pPr>
            <w:r>
              <w:rPr>
                <w:rFonts w:cs="Times New Roman"/>
                <w:b/>
                <w:bCs/>
                <w:color w:val="000000"/>
                <w:sz w:val="18"/>
                <w:szCs w:val="20"/>
              </w:rPr>
              <w:t>Параметр</w:t>
            </w:r>
          </w:p>
        </w:tc>
        <w:tc>
          <w:tcPr>
            <w:tcW w:w="10717" w:type="dxa"/>
            <w:tcBorders>
              <w:top w:val="single" w:sz="4" w:space="0" w:color="C9D3E6"/>
              <w:left w:val="single" w:sz="4" w:space="0" w:color="C9D3E6"/>
              <w:bottom w:val="single" w:sz="4" w:space="0" w:color="C9D3E6"/>
              <w:right w:val="single" w:sz="4" w:space="0" w:color="C9D3E6"/>
            </w:tcBorders>
            <w:shd w:val="clear" w:color="auto" w:fill="E8EEF8"/>
            <w:tcMar>
              <w:top w:w="80" w:type="dxa"/>
              <w:left w:w="100" w:type="dxa"/>
              <w:bottom w:w="80" w:type="dxa"/>
              <w:right w:w="100" w:type="dxa"/>
            </w:tcMar>
          </w:tcPr>
          <w:p w14:paraId="56412AE5" w14:textId="77777777" w:rsidR="00D569BC" w:rsidRDefault="002807B2">
            <w:pPr>
              <w:spacing w:after="0"/>
              <w:jc w:val="center"/>
            </w:pPr>
            <w:r>
              <w:rPr>
                <w:rFonts w:cs="Times New Roman"/>
                <w:b/>
                <w:bCs/>
                <w:color w:val="000000"/>
                <w:sz w:val="18"/>
                <w:szCs w:val="20"/>
              </w:rPr>
              <w:t>Значение</w:t>
            </w:r>
          </w:p>
        </w:tc>
      </w:tr>
      <w:tr w:rsidR="00D569BC" w:rsidRPr="00D17DC4" w14:paraId="1EFE1E74" w14:textId="77777777" w:rsidTr="00545729">
        <w:trPr>
          <w:jc w:val="center"/>
        </w:trPr>
        <w:tc>
          <w:tcPr>
            <w:tcW w:w="3753" w:type="dxa"/>
            <w:tcBorders>
              <w:top w:val="single" w:sz="4" w:space="0" w:color="C9D3E6"/>
              <w:left w:val="single" w:sz="4" w:space="0" w:color="C9D3E6"/>
              <w:bottom w:val="single" w:sz="4" w:space="0" w:color="C9D3E6"/>
              <w:right w:val="single" w:sz="4" w:space="0" w:color="C9D3E6"/>
            </w:tcBorders>
            <w:shd w:val="clear" w:color="auto" w:fill="F3F6FA"/>
            <w:tcMar>
              <w:top w:w="80" w:type="dxa"/>
              <w:left w:w="100" w:type="dxa"/>
              <w:bottom w:w="80" w:type="dxa"/>
              <w:right w:w="100" w:type="dxa"/>
            </w:tcMar>
          </w:tcPr>
          <w:p w14:paraId="2A61F3AE" w14:textId="77777777" w:rsidR="00D569BC" w:rsidRDefault="002807B2">
            <w:pPr>
              <w:spacing w:after="0"/>
            </w:pPr>
            <w:r>
              <w:rPr>
                <w:rFonts w:cs="Times New Roman"/>
                <w:b/>
                <w:color w:val="000000"/>
                <w:sz w:val="18"/>
                <w:szCs w:val="20"/>
              </w:rPr>
              <w:t>Предмет испытаний</w:t>
            </w:r>
          </w:p>
        </w:tc>
        <w:tc>
          <w:tcPr>
            <w:tcW w:w="10717"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0ACE14BC" w14:textId="77777777" w:rsidR="00D569BC" w:rsidRPr="009F0425" w:rsidRDefault="002807B2">
            <w:pPr>
              <w:spacing w:after="0"/>
              <w:rPr>
                <w:lang w:val="ru-RU"/>
              </w:rPr>
            </w:pPr>
            <w:r w:rsidRPr="009F0425">
              <w:rPr>
                <w:rFonts w:cs="Times New Roman"/>
                <w:color w:val="000000"/>
                <w:sz w:val="18"/>
                <w:szCs w:val="20"/>
                <w:lang w:val="ru-RU"/>
              </w:rPr>
              <w:t>Проверка требований ТЗ к симметричной архитектуре ввода-вывода контроллеров СХД (</w:t>
            </w:r>
            <w:r>
              <w:rPr>
                <w:rFonts w:cs="Times New Roman"/>
                <w:color w:val="000000"/>
                <w:sz w:val="18"/>
                <w:szCs w:val="20"/>
              </w:rPr>
              <w:t>SLUA</w:t>
            </w:r>
            <w:r w:rsidRPr="009F0425">
              <w:rPr>
                <w:rFonts w:cs="Times New Roman"/>
                <w:color w:val="000000"/>
                <w:sz w:val="18"/>
                <w:szCs w:val="20"/>
                <w:lang w:val="ru-RU"/>
              </w:rPr>
              <w:t xml:space="preserve"> / </w:t>
            </w:r>
            <w:r>
              <w:rPr>
                <w:rFonts w:cs="Times New Roman"/>
                <w:color w:val="000000"/>
                <w:sz w:val="18"/>
                <w:szCs w:val="20"/>
              </w:rPr>
              <w:t>Symmetric</w:t>
            </w:r>
            <w:r w:rsidRPr="009F0425">
              <w:rPr>
                <w:rFonts w:cs="Times New Roman"/>
                <w:color w:val="000000"/>
                <w:sz w:val="18"/>
                <w:szCs w:val="20"/>
                <w:lang w:val="ru-RU"/>
              </w:rPr>
              <w:t xml:space="preserve"> </w:t>
            </w:r>
            <w:r>
              <w:rPr>
                <w:rFonts w:cs="Times New Roman"/>
                <w:color w:val="000000"/>
                <w:sz w:val="18"/>
                <w:szCs w:val="20"/>
              </w:rPr>
              <w:t>Active</w:t>
            </w:r>
            <w:r w:rsidRPr="009F0425">
              <w:rPr>
                <w:rFonts w:cs="Times New Roman"/>
                <w:color w:val="000000"/>
                <w:sz w:val="18"/>
                <w:szCs w:val="20"/>
                <w:lang w:val="ru-RU"/>
              </w:rPr>
              <w:t>-</w:t>
            </w:r>
            <w:r>
              <w:rPr>
                <w:rFonts w:cs="Times New Roman"/>
                <w:color w:val="000000"/>
                <w:sz w:val="18"/>
                <w:szCs w:val="20"/>
              </w:rPr>
              <w:t>Active</w:t>
            </w:r>
            <w:r w:rsidRPr="009F0425">
              <w:rPr>
                <w:rFonts w:cs="Times New Roman"/>
                <w:color w:val="000000"/>
                <w:sz w:val="18"/>
                <w:szCs w:val="20"/>
                <w:lang w:val="ru-RU"/>
              </w:rPr>
              <w:t xml:space="preserve">) и подтверждение требований ТЗ к </w:t>
            </w:r>
            <w:r>
              <w:rPr>
                <w:rFonts w:cs="Times New Roman"/>
                <w:color w:val="000000"/>
                <w:sz w:val="18"/>
                <w:szCs w:val="20"/>
              </w:rPr>
              <w:t>front</w:t>
            </w:r>
            <w:r w:rsidRPr="009F0425">
              <w:rPr>
                <w:rFonts w:cs="Times New Roman"/>
                <w:color w:val="000000"/>
                <w:sz w:val="18"/>
                <w:szCs w:val="20"/>
                <w:lang w:val="ru-RU"/>
              </w:rPr>
              <w:t>-</w:t>
            </w:r>
            <w:r>
              <w:rPr>
                <w:rFonts w:cs="Times New Roman"/>
                <w:color w:val="000000"/>
                <w:sz w:val="18"/>
                <w:szCs w:val="20"/>
              </w:rPr>
              <w:t>end</w:t>
            </w:r>
            <w:r w:rsidRPr="009F0425">
              <w:rPr>
                <w:rFonts w:cs="Times New Roman"/>
                <w:color w:val="000000"/>
                <w:sz w:val="18"/>
                <w:szCs w:val="20"/>
                <w:lang w:val="ru-RU"/>
              </w:rPr>
              <w:t xml:space="preserve"> производительности СХД по протоколу </w:t>
            </w:r>
            <w:r>
              <w:rPr>
                <w:rFonts w:cs="Times New Roman"/>
                <w:color w:val="000000"/>
                <w:sz w:val="18"/>
                <w:szCs w:val="20"/>
              </w:rPr>
              <w:t>Fibre</w:t>
            </w:r>
            <w:r w:rsidRPr="009F0425">
              <w:rPr>
                <w:rFonts w:cs="Times New Roman"/>
                <w:color w:val="000000"/>
                <w:sz w:val="18"/>
                <w:szCs w:val="20"/>
                <w:lang w:val="ru-RU"/>
              </w:rPr>
              <w:t xml:space="preserve"> </w:t>
            </w:r>
            <w:r>
              <w:rPr>
                <w:rFonts w:cs="Times New Roman"/>
                <w:color w:val="000000"/>
                <w:sz w:val="18"/>
                <w:szCs w:val="20"/>
              </w:rPr>
              <w:t>Channel</w:t>
            </w:r>
            <w:r w:rsidRPr="009F0425">
              <w:rPr>
                <w:rFonts w:cs="Times New Roman"/>
                <w:color w:val="000000"/>
                <w:sz w:val="18"/>
                <w:szCs w:val="20"/>
                <w:lang w:val="ru-RU"/>
              </w:rPr>
              <w:t>.</w:t>
            </w:r>
          </w:p>
        </w:tc>
      </w:tr>
      <w:tr w:rsidR="00D569BC" w14:paraId="571E6012" w14:textId="77777777" w:rsidTr="00545729">
        <w:trPr>
          <w:jc w:val="center"/>
        </w:trPr>
        <w:tc>
          <w:tcPr>
            <w:tcW w:w="3753" w:type="dxa"/>
            <w:tcBorders>
              <w:top w:val="single" w:sz="4" w:space="0" w:color="C9D3E6"/>
              <w:left w:val="single" w:sz="4" w:space="0" w:color="C9D3E6"/>
              <w:bottom w:val="single" w:sz="4" w:space="0" w:color="C9D3E6"/>
              <w:right w:val="single" w:sz="4" w:space="0" w:color="C9D3E6"/>
            </w:tcBorders>
            <w:shd w:val="clear" w:color="auto" w:fill="F3F6FA"/>
            <w:tcMar>
              <w:top w:w="80" w:type="dxa"/>
              <w:left w:w="100" w:type="dxa"/>
              <w:bottom w:w="80" w:type="dxa"/>
              <w:right w:w="100" w:type="dxa"/>
            </w:tcMar>
          </w:tcPr>
          <w:p w14:paraId="15E31DC9" w14:textId="77777777" w:rsidR="00D569BC" w:rsidRDefault="002807B2">
            <w:pPr>
              <w:spacing w:after="0"/>
            </w:pPr>
            <w:r>
              <w:rPr>
                <w:rFonts w:cs="Times New Roman"/>
                <w:b/>
                <w:color w:val="000000"/>
                <w:sz w:val="18"/>
                <w:szCs w:val="20"/>
              </w:rPr>
              <w:t>Область проверки</w:t>
            </w:r>
          </w:p>
        </w:tc>
        <w:tc>
          <w:tcPr>
            <w:tcW w:w="10717"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44FA7319" w14:textId="77777777" w:rsidR="00D569BC" w:rsidRDefault="002807B2">
            <w:pPr>
              <w:spacing w:after="0"/>
            </w:pPr>
            <w:r w:rsidRPr="009F0425">
              <w:rPr>
                <w:rFonts w:cs="Times New Roman"/>
                <w:color w:val="000000"/>
                <w:sz w:val="18"/>
                <w:szCs w:val="20"/>
                <w:lang w:val="ru-RU"/>
              </w:rPr>
              <w:t xml:space="preserve">Одна локальная СХД с двумя контроллерами. </w:t>
            </w:r>
            <w:r>
              <w:rPr>
                <w:rFonts w:cs="Times New Roman"/>
                <w:color w:val="000000"/>
                <w:sz w:val="18"/>
                <w:szCs w:val="20"/>
              </w:rPr>
              <w:t>Основной протокол — Fibre Channel.</w:t>
            </w:r>
          </w:p>
        </w:tc>
      </w:tr>
      <w:tr w:rsidR="00D569BC" w14:paraId="6AD21B9D" w14:textId="77777777" w:rsidTr="00545729">
        <w:trPr>
          <w:jc w:val="center"/>
        </w:trPr>
        <w:tc>
          <w:tcPr>
            <w:tcW w:w="3753" w:type="dxa"/>
            <w:tcBorders>
              <w:top w:val="single" w:sz="4" w:space="0" w:color="C9D3E6"/>
              <w:left w:val="single" w:sz="4" w:space="0" w:color="C9D3E6"/>
              <w:bottom w:val="single" w:sz="4" w:space="0" w:color="C9D3E6"/>
              <w:right w:val="single" w:sz="4" w:space="0" w:color="C9D3E6"/>
            </w:tcBorders>
            <w:shd w:val="clear" w:color="auto" w:fill="F3F6FA"/>
            <w:tcMar>
              <w:top w:w="80" w:type="dxa"/>
              <w:left w:w="100" w:type="dxa"/>
              <w:bottom w:w="80" w:type="dxa"/>
              <w:right w:w="100" w:type="dxa"/>
            </w:tcMar>
          </w:tcPr>
          <w:p w14:paraId="43587226" w14:textId="77777777" w:rsidR="00D569BC" w:rsidRDefault="002807B2">
            <w:pPr>
              <w:spacing w:after="0"/>
            </w:pPr>
            <w:r>
              <w:rPr>
                <w:rFonts w:cs="Times New Roman"/>
                <w:b/>
                <w:color w:val="000000"/>
                <w:sz w:val="18"/>
                <w:szCs w:val="20"/>
              </w:rPr>
              <w:t>ОС серверов-нагружателей</w:t>
            </w:r>
          </w:p>
        </w:tc>
        <w:tc>
          <w:tcPr>
            <w:tcW w:w="10717"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331FECF4" w14:textId="4C57EA5F" w:rsidR="00D569BC" w:rsidRDefault="002807B2">
            <w:pPr>
              <w:spacing w:after="0"/>
            </w:pPr>
            <w:r>
              <w:rPr>
                <w:rFonts w:cs="Times New Roman"/>
                <w:color w:val="000000"/>
                <w:sz w:val="18"/>
                <w:szCs w:val="20"/>
              </w:rPr>
              <w:t>RedOS 7.3 / Linux с DM-Multipath, FIO, lsscsi, sg3_utils</w:t>
            </w:r>
            <w:r w:rsidR="001B3B98">
              <w:rPr>
                <w:rFonts w:cs="Times New Roman"/>
                <w:color w:val="000000"/>
                <w:sz w:val="18"/>
                <w:szCs w:val="20"/>
              </w:rPr>
              <w:t>*</w:t>
            </w:r>
            <w:r>
              <w:rPr>
                <w:rFonts w:cs="Times New Roman"/>
                <w:color w:val="000000"/>
                <w:sz w:val="18"/>
                <w:szCs w:val="20"/>
              </w:rPr>
              <w:t>.</w:t>
            </w:r>
          </w:p>
        </w:tc>
      </w:tr>
    </w:tbl>
    <w:p w14:paraId="256DA382" w14:textId="06E62CA5" w:rsidR="00D569BC" w:rsidRDefault="001B3B98">
      <w:pPr>
        <w:spacing w:after="0"/>
        <w:rPr>
          <w:sz w:val="16"/>
          <w:szCs w:val="16"/>
          <w:lang w:val="ru-RU"/>
        </w:rPr>
      </w:pPr>
      <w:r w:rsidRPr="00D61DB8">
        <w:rPr>
          <w:sz w:val="16"/>
          <w:szCs w:val="16"/>
          <w:lang w:val="ru-RU"/>
        </w:rPr>
        <w:t>*наименование пакета может отличаться от используемой версии дистрибутива</w:t>
      </w:r>
    </w:p>
    <w:p w14:paraId="474B7C39" w14:textId="77777777" w:rsidR="001B3B98" w:rsidRPr="00D61DB8" w:rsidRDefault="001B3B98">
      <w:pPr>
        <w:spacing w:after="0"/>
        <w:rPr>
          <w:sz w:val="16"/>
          <w:szCs w:val="16"/>
          <w:lang w:val="ru-RU"/>
        </w:rPr>
      </w:pPr>
    </w:p>
    <w:tbl>
      <w:tblPr>
        <w:tblStyle w:val="aff0"/>
        <w:tblW w:w="5000" w:type="pct"/>
        <w:jc w:val="center"/>
        <w:tblLook w:val="04A0" w:firstRow="1" w:lastRow="0" w:firstColumn="1" w:lastColumn="0" w:noHBand="0" w:noVBand="1"/>
      </w:tblPr>
      <w:tblGrid>
        <w:gridCol w:w="14464"/>
      </w:tblGrid>
      <w:tr w:rsidR="00D569BC" w:rsidRPr="003E0862" w14:paraId="2ED63387" w14:textId="77777777">
        <w:trPr>
          <w:jc w:val="center"/>
        </w:trPr>
        <w:tc>
          <w:tcPr>
            <w:tcW w:w="9638" w:type="dxa"/>
            <w:tcBorders>
              <w:top w:val="single" w:sz="6" w:space="0" w:color="BFBFBF"/>
              <w:left w:val="single" w:sz="6" w:space="0" w:color="BFBFBF"/>
              <w:bottom w:val="single" w:sz="6" w:space="0" w:color="BFBFBF"/>
              <w:right w:val="single" w:sz="6" w:space="0" w:color="BFBFBF"/>
            </w:tcBorders>
            <w:shd w:val="clear" w:color="auto" w:fill="FFF2CC"/>
            <w:tcMar>
              <w:top w:w="100" w:type="dxa"/>
              <w:left w:w="150" w:type="dxa"/>
              <w:bottom w:w="100" w:type="dxa"/>
              <w:right w:w="150" w:type="dxa"/>
            </w:tcMar>
          </w:tcPr>
          <w:p w14:paraId="7A266AA5" w14:textId="77777777" w:rsidR="00D569BC" w:rsidRPr="009F0425" w:rsidRDefault="002807B2">
            <w:pPr>
              <w:spacing w:after="0"/>
              <w:jc w:val="both"/>
              <w:rPr>
                <w:lang w:val="ru-RU"/>
              </w:rPr>
            </w:pPr>
            <w:r w:rsidRPr="009F0425">
              <w:rPr>
                <w:rFonts w:cs="Times New Roman"/>
                <w:b/>
                <w:bCs/>
                <w:color w:val="000000"/>
                <w:sz w:val="20"/>
                <w:lang w:val="ru-RU"/>
              </w:rPr>
              <w:t xml:space="preserve">Важно для проверки. </w:t>
            </w:r>
            <w:r w:rsidRPr="009F0425">
              <w:rPr>
                <w:rFonts w:cs="Times New Roman"/>
                <w:color w:val="000000"/>
                <w:sz w:val="20"/>
                <w:lang w:val="ru-RU"/>
              </w:rPr>
              <w:t xml:space="preserve">В документе </w:t>
            </w:r>
            <w:r>
              <w:rPr>
                <w:rFonts w:cs="Times New Roman"/>
                <w:color w:val="000000"/>
                <w:sz w:val="20"/>
              </w:rPr>
              <w:t>SLUA</w:t>
            </w:r>
            <w:r w:rsidRPr="009F0425">
              <w:rPr>
                <w:rFonts w:cs="Times New Roman"/>
                <w:color w:val="000000"/>
                <w:sz w:val="20"/>
                <w:lang w:val="ru-RU"/>
              </w:rPr>
              <w:t xml:space="preserve"> рассматривается как локальная симметричная </w:t>
            </w:r>
            <w:r>
              <w:rPr>
                <w:rFonts w:cs="Times New Roman"/>
                <w:color w:val="000000"/>
                <w:sz w:val="20"/>
              </w:rPr>
              <w:t>Active</w:t>
            </w:r>
            <w:r w:rsidRPr="009F0425">
              <w:rPr>
                <w:rFonts w:cs="Times New Roman"/>
                <w:color w:val="000000"/>
                <w:sz w:val="20"/>
                <w:lang w:val="ru-RU"/>
              </w:rPr>
              <w:t>-</w:t>
            </w:r>
            <w:r>
              <w:rPr>
                <w:rFonts w:cs="Times New Roman"/>
                <w:color w:val="000000"/>
                <w:sz w:val="20"/>
              </w:rPr>
              <w:t>Active</w:t>
            </w:r>
            <w:r w:rsidRPr="009F0425">
              <w:rPr>
                <w:rFonts w:cs="Times New Roman"/>
                <w:color w:val="000000"/>
                <w:sz w:val="20"/>
                <w:lang w:val="ru-RU"/>
              </w:rPr>
              <w:t xml:space="preserve"> архитектура внутри одной СХД: тестовый блочный ресурс должен быть доступен через </w:t>
            </w:r>
            <w:r>
              <w:rPr>
                <w:rFonts w:cs="Times New Roman"/>
                <w:color w:val="000000"/>
                <w:sz w:val="20"/>
              </w:rPr>
              <w:t>front</w:t>
            </w:r>
            <w:r w:rsidRPr="009F0425">
              <w:rPr>
                <w:rFonts w:cs="Times New Roman"/>
                <w:color w:val="000000"/>
                <w:sz w:val="20"/>
                <w:lang w:val="ru-RU"/>
              </w:rPr>
              <w:t>-</w:t>
            </w:r>
            <w:r>
              <w:rPr>
                <w:rFonts w:cs="Times New Roman"/>
                <w:color w:val="000000"/>
                <w:sz w:val="20"/>
              </w:rPr>
              <w:t>end</w:t>
            </w:r>
            <w:r w:rsidRPr="009F0425">
              <w:rPr>
                <w:rFonts w:cs="Times New Roman"/>
                <w:color w:val="000000"/>
                <w:sz w:val="20"/>
                <w:lang w:val="ru-RU"/>
              </w:rPr>
              <w:t xml:space="preserve"> порты обоих контроллеров, без ручного закрепления ресурса за единственным контроллером для обслуживания операций ввода-вывода. Подтверждение производительности выполняется на тех же 4 </w:t>
            </w:r>
            <w:r>
              <w:rPr>
                <w:rFonts w:cs="Times New Roman"/>
                <w:color w:val="000000"/>
                <w:sz w:val="20"/>
              </w:rPr>
              <w:t>LUN</w:t>
            </w:r>
            <w:r w:rsidRPr="009F0425">
              <w:rPr>
                <w:rFonts w:cs="Times New Roman"/>
                <w:color w:val="000000"/>
                <w:sz w:val="20"/>
                <w:lang w:val="ru-RU"/>
              </w:rPr>
              <w:t xml:space="preserve"> с целевыми </w:t>
            </w:r>
            <w:r>
              <w:rPr>
                <w:rFonts w:cs="Times New Roman"/>
                <w:color w:val="000000"/>
                <w:sz w:val="20"/>
              </w:rPr>
              <w:t>FIO</w:t>
            </w:r>
            <w:r w:rsidRPr="009F0425">
              <w:rPr>
                <w:rFonts w:cs="Times New Roman"/>
                <w:color w:val="000000"/>
                <w:sz w:val="20"/>
                <w:lang w:val="ru-RU"/>
              </w:rPr>
              <w:t>-профилями. Проверка выполняется по фактическому поведению СХД, а не по маркетинговому названию функции.</w:t>
            </w:r>
          </w:p>
        </w:tc>
      </w:tr>
    </w:tbl>
    <w:p w14:paraId="6A8397FC" w14:textId="77777777" w:rsidR="00D569BC" w:rsidRPr="009F0425" w:rsidRDefault="002807B2">
      <w:pPr>
        <w:rPr>
          <w:lang w:val="ru-RU"/>
        </w:rPr>
      </w:pPr>
      <w:r w:rsidRPr="009F0425">
        <w:rPr>
          <w:rFonts w:cs="Times New Roman"/>
          <w:b/>
          <w:bCs/>
          <w:szCs w:val="32"/>
          <w:lang w:val="ru-RU"/>
        </w:rPr>
        <w:t>1. Основание и проверяемые требования ТЗ</w:t>
      </w:r>
    </w:p>
    <w:p w14:paraId="556A857F" w14:textId="71090C1E" w:rsidR="00D569BC" w:rsidRPr="00F61CF4" w:rsidRDefault="002807B2">
      <w:pPr>
        <w:jc w:val="both"/>
        <w:rPr>
          <w:lang w:val="ru-RU"/>
        </w:rPr>
      </w:pPr>
      <w:r w:rsidRPr="009F0425">
        <w:rPr>
          <w:rFonts w:cs="Times New Roman"/>
          <w:color w:val="000000"/>
          <w:lang w:val="ru-RU"/>
        </w:rPr>
        <w:t>ПМИ предназначена для проверки следующих требований технического задания.</w:t>
      </w:r>
      <w:r w:rsidR="001B3B98">
        <w:rPr>
          <w:rFonts w:cs="Times New Roman"/>
          <w:color w:val="000000"/>
          <w:lang w:val="ru-RU"/>
        </w:rPr>
        <w:t xml:space="preserve"> В данных требованиях ресурс эквивалентен </w:t>
      </w:r>
      <w:r w:rsidR="001B3B98">
        <w:rPr>
          <w:rFonts w:cs="Times New Roman"/>
          <w:color w:val="000000"/>
        </w:rPr>
        <w:t xml:space="preserve">LUN </w:t>
      </w:r>
      <w:r w:rsidR="001B3B98">
        <w:rPr>
          <w:rFonts w:cs="Times New Roman"/>
          <w:color w:val="000000"/>
          <w:lang w:val="ru-RU"/>
        </w:rPr>
        <w:t>и наоборот.</w:t>
      </w:r>
    </w:p>
    <w:tbl>
      <w:tblPr>
        <w:tblStyle w:val="aff0"/>
        <w:tblW w:w="5000" w:type="pct"/>
        <w:jc w:val="center"/>
        <w:tblLook w:val="04A0" w:firstRow="1" w:lastRow="0" w:firstColumn="1" w:lastColumn="0" w:noHBand="0" w:noVBand="1"/>
      </w:tblPr>
      <w:tblGrid>
        <w:gridCol w:w="901"/>
        <w:gridCol w:w="4204"/>
        <w:gridCol w:w="5705"/>
        <w:gridCol w:w="3660"/>
      </w:tblGrid>
      <w:tr w:rsidR="00D569BC" w14:paraId="1587D949" w14:textId="77777777">
        <w:trPr>
          <w:tblHeader/>
          <w:jc w:val="center"/>
        </w:trPr>
        <w:tc>
          <w:tcPr>
            <w:tcW w:w="600" w:type="dxa"/>
            <w:tcBorders>
              <w:top w:val="single" w:sz="4" w:space="0" w:color="C9D3E6"/>
              <w:left w:val="single" w:sz="4" w:space="0" w:color="C9D3E6"/>
              <w:bottom w:val="single" w:sz="4" w:space="0" w:color="C9D3E6"/>
              <w:right w:val="single" w:sz="4" w:space="0" w:color="C9D3E6"/>
            </w:tcBorders>
            <w:shd w:val="clear" w:color="auto" w:fill="E8EEF8"/>
            <w:tcMar>
              <w:top w:w="80" w:type="dxa"/>
              <w:left w:w="100" w:type="dxa"/>
              <w:bottom w:w="80" w:type="dxa"/>
              <w:right w:w="100" w:type="dxa"/>
            </w:tcMar>
          </w:tcPr>
          <w:p w14:paraId="72904900" w14:textId="77777777" w:rsidR="00D569BC" w:rsidRDefault="002807B2">
            <w:pPr>
              <w:spacing w:after="0"/>
              <w:jc w:val="center"/>
            </w:pPr>
            <w:r>
              <w:rPr>
                <w:rFonts w:cs="Times New Roman"/>
                <w:b/>
                <w:bCs/>
                <w:color w:val="000000"/>
                <w:sz w:val="16"/>
                <w:szCs w:val="20"/>
              </w:rPr>
              <w:t>№</w:t>
            </w:r>
          </w:p>
        </w:tc>
        <w:tc>
          <w:tcPr>
            <w:tcW w:w="2800" w:type="dxa"/>
            <w:tcBorders>
              <w:top w:val="single" w:sz="4" w:space="0" w:color="C9D3E6"/>
              <w:left w:val="single" w:sz="4" w:space="0" w:color="C9D3E6"/>
              <w:bottom w:val="single" w:sz="4" w:space="0" w:color="C9D3E6"/>
              <w:right w:val="single" w:sz="4" w:space="0" w:color="C9D3E6"/>
            </w:tcBorders>
            <w:shd w:val="clear" w:color="auto" w:fill="E8EEF8"/>
            <w:tcMar>
              <w:top w:w="80" w:type="dxa"/>
              <w:left w:w="100" w:type="dxa"/>
              <w:bottom w:w="80" w:type="dxa"/>
              <w:right w:w="100" w:type="dxa"/>
            </w:tcMar>
          </w:tcPr>
          <w:p w14:paraId="244D8C79" w14:textId="77777777" w:rsidR="00D569BC" w:rsidRDefault="002807B2">
            <w:pPr>
              <w:spacing w:after="0"/>
              <w:jc w:val="center"/>
            </w:pPr>
            <w:r>
              <w:rPr>
                <w:rFonts w:cs="Times New Roman"/>
                <w:b/>
                <w:bCs/>
                <w:color w:val="000000"/>
                <w:sz w:val="16"/>
                <w:szCs w:val="20"/>
              </w:rPr>
              <w:t>Требование ТЗ</w:t>
            </w:r>
          </w:p>
        </w:tc>
        <w:tc>
          <w:tcPr>
            <w:tcW w:w="3800" w:type="dxa"/>
            <w:tcBorders>
              <w:top w:val="single" w:sz="4" w:space="0" w:color="C9D3E6"/>
              <w:left w:val="single" w:sz="4" w:space="0" w:color="C9D3E6"/>
              <w:bottom w:val="single" w:sz="4" w:space="0" w:color="C9D3E6"/>
              <w:right w:val="single" w:sz="4" w:space="0" w:color="C9D3E6"/>
            </w:tcBorders>
            <w:shd w:val="clear" w:color="auto" w:fill="E8EEF8"/>
            <w:tcMar>
              <w:top w:w="80" w:type="dxa"/>
              <w:left w:w="100" w:type="dxa"/>
              <w:bottom w:w="80" w:type="dxa"/>
              <w:right w:w="100" w:type="dxa"/>
            </w:tcMar>
          </w:tcPr>
          <w:p w14:paraId="4E12C104" w14:textId="77777777" w:rsidR="00D569BC" w:rsidRDefault="002807B2">
            <w:pPr>
              <w:spacing w:after="0"/>
              <w:jc w:val="center"/>
            </w:pPr>
            <w:r>
              <w:rPr>
                <w:rFonts w:cs="Times New Roman"/>
                <w:b/>
                <w:bCs/>
                <w:color w:val="000000"/>
                <w:sz w:val="16"/>
                <w:szCs w:val="20"/>
              </w:rPr>
              <w:t>Как проверяется в ПМИ</w:t>
            </w:r>
          </w:p>
        </w:tc>
        <w:tc>
          <w:tcPr>
            <w:tcW w:w="2438" w:type="dxa"/>
            <w:tcBorders>
              <w:top w:val="single" w:sz="4" w:space="0" w:color="C9D3E6"/>
              <w:left w:val="single" w:sz="4" w:space="0" w:color="C9D3E6"/>
              <w:bottom w:val="single" w:sz="4" w:space="0" w:color="C9D3E6"/>
              <w:right w:val="single" w:sz="4" w:space="0" w:color="C9D3E6"/>
            </w:tcBorders>
            <w:shd w:val="clear" w:color="auto" w:fill="E8EEF8"/>
            <w:tcMar>
              <w:top w:w="80" w:type="dxa"/>
              <w:left w:w="100" w:type="dxa"/>
              <w:bottom w:w="80" w:type="dxa"/>
              <w:right w:w="100" w:type="dxa"/>
            </w:tcMar>
          </w:tcPr>
          <w:p w14:paraId="4083A619" w14:textId="77777777" w:rsidR="00D569BC" w:rsidRDefault="002807B2">
            <w:pPr>
              <w:spacing w:after="0"/>
              <w:jc w:val="center"/>
            </w:pPr>
            <w:r>
              <w:rPr>
                <w:rFonts w:cs="Times New Roman"/>
                <w:b/>
                <w:bCs/>
                <w:color w:val="000000"/>
                <w:sz w:val="16"/>
                <w:szCs w:val="20"/>
              </w:rPr>
              <w:t>Ключевой критерий</w:t>
            </w:r>
          </w:p>
        </w:tc>
      </w:tr>
      <w:tr w:rsidR="00D569BC" w:rsidRPr="00F61CF4" w14:paraId="01767C99" w14:textId="77777777">
        <w:trPr>
          <w:jc w:val="center"/>
        </w:trPr>
        <w:tc>
          <w:tcPr>
            <w:tcW w:w="600"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17A794F2" w14:textId="77777777" w:rsidR="00D569BC" w:rsidRDefault="002807B2">
            <w:pPr>
              <w:spacing w:after="0"/>
            </w:pPr>
            <w:r>
              <w:rPr>
                <w:rFonts w:cs="Times New Roman"/>
                <w:color w:val="000000"/>
                <w:sz w:val="16"/>
                <w:szCs w:val="20"/>
              </w:rPr>
              <w:t>1</w:t>
            </w:r>
          </w:p>
        </w:tc>
        <w:tc>
          <w:tcPr>
            <w:tcW w:w="2800"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1309D013" w14:textId="77777777" w:rsidR="00D569BC" w:rsidRPr="009F0425" w:rsidRDefault="002807B2">
            <w:pPr>
              <w:spacing w:after="0"/>
              <w:rPr>
                <w:lang w:val="ru-RU"/>
              </w:rPr>
            </w:pPr>
            <w:r w:rsidRPr="009F0425">
              <w:rPr>
                <w:rFonts w:cs="Times New Roman"/>
                <w:color w:val="000000"/>
                <w:sz w:val="16"/>
                <w:szCs w:val="20"/>
                <w:lang w:val="ru-RU"/>
              </w:rPr>
              <w:t>Контроллеры СХД должны обеспечивать симметричную архитектуру ввода-вывода с возможностью доступа к предоставленным ресурсам через оба контроллера.</w:t>
            </w:r>
          </w:p>
        </w:tc>
        <w:tc>
          <w:tcPr>
            <w:tcW w:w="3800"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7A80194E" w14:textId="77777777" w:rsidR="00D569BC" w:rsidRPr="009F0425" w:rsidRDefault="002807B2">
            <w:pPr>
              <w:spacing w:after="0"/>
              <w:rPr>
                <w:lang w:val="ru-RU"/>
              </w:rPr>
            </w:pPr>
            <w:r w:rsidRPr="009F0425">
              <w:rPr>
                <w:rFonts w:cs="Times New Roman"/>
                <w:color w:val="000000"/>
                <w:sz w:val="16"/>
                <w:szCs w:val="20"/>
                <w:lang w:val="ru-RU"/>
              </w:rPr>
              <w:t xml:space="preserve">Проверяется предоставление </w:t>
            </w:r>
            <w:r>
              <w:rPr>
                <w:rFonts w:cs="Times New Roman"/>
                <w:color w:val="000000"/>
                <w:sz w:val="16"/>
                <w:szCs w:val="20"/>
              </w:rPr>
              <w:t>LUN</w:t>
            </w:r>
            <w:r w:rsidRPr="009F0425">
              <w:rPr>
                <w:rFonts w:cs="Times New Roman"/>
                <w:color w:val="000000"/>
                <w:sz w:val="16"/>
                <w:szCs w:val="20"/>
                <w:lang w:val="ru-RU"/>
              </w:rPr>
              <w:t xml:space="preserve"> через </w:t>
            </w:r>
            <w:r>
              <w:rPr>
                <w:rFonts w:cs="Times New Roman"/>
                <w:color w:val="000000"/>
                <w:sz w:val="16"/>
                <w:szCs w:val="20"/>
              </w:rPr>
              <w:t>target</w:t>
            </w:r>
            <w:r w:rsidRPr="009F0425">
              <w:rPr>
                <w:rFonts w:cs="Times New Roman"/>
                <w:color w:val="000000"/>
                <w:sz w:val="16"/>
                <w:szCs w:val="20"/>
                <w:lang w:val="ru-RU"/>
              </w:rPr>
              <w:t>-порты обоих контроллеров, фактическое количество путей на хостах, статусы путей и активность операций ввода-вывода на портах обоих контроллеров.</w:t>
            </w:r>
          </w:p>
        </w:tc>
        <w:tc>
          <w:tcPr>
            <w:tcW w:w="2438"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1F57AC37" w14:textId="0CDCB9CC" w:rsidR="00D569BC" w:rsidRPr="009F0425" w:rsidRDefault="001B3B98">
            <w:pPr>
              <w:spacing w:after="0"/>
              <w:rPr>
                <w:lang w:val="ru-RU"/>
              </w:rPr>
            </w:pPr>
            <w:r w:rsidRPr="001B3B98">
              <w:rPr>
                <w:rFonts w:cs="Times New Roman"/>
                <w:color w:val="000000"/>
                <w:sz w:val="16"/>
                <w:szCs w:val="20"/>
                <w:lang w:val="ru-RU"/>
              </w:rPr>
              <w:t>LUN доступен через оба контроллера и через них одновременно осуществляется ввод-вывод. Нагрузка по вводу-выводу равномерно распределяется между контроллерами.</w:t>
            </w:r>
          </w:p>
        </w:tc>
      </w:tr>
      <w:tr w:rsidR="00D569BC" w:rsidRPr="00D17DC4" w14:paraId="53AD4AB1" w14:textId="77777777">
        <w:trPr>
          <w:jc w:val="center"/>
        </w:trPr>
        <w:tc>
          <w:tcPr>
            <w:tcW w:w="600"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3996990D" w14:textId="77777777" w:rsidR="00D569BC" w:rsidRDefault="002807B2">
            <w:pPr>
              <w:spacing w:after="0"/>
            </w:pPr>
            <w:r>
              <w:rPr>
                <w:rFonts w:cs="Times New Roman"/>
                <w:color w:val="000000"/>
                <w:sz w:val="16"/>
                <w:szCs w:val="20"/>
              </w:rPr>
              <w:t>2</w:t>
            </w:r>
          </w:p>
        </w:tc>
        <w:tc>
          <w:tcPr>
            <w:tcW w:w="2800"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617A6CA7" w14:textId="77777777" w:rsidR="00D569BC" w:rsidRPr="009F0425" w:rsidRDefault="002807B2">
            <w:pPr>
              <w:spacing w:after="0"/>
              <w:rPr>
                <w:lang w:val="ru-RU"/>
              </w:rPr>
            </w:pPr>
            <w:r w:rsidRPr="009F0425">
              <w:rPr>
                <w:rFonts w:cs="Times New Roman"/>
                <w:color w:val="000000"/>
                <w:sz w:val="16"/>
                <w:szCs w:val="20"/>
                <w:lang w:val="ru-RU"/>
              </w:rPr>
              <w:t>Назначение конкретного контроллера в качестве владельца ресурса не требуется.</w:t>
            </w:r>
          </w:p>
        </w:tc>
        <w:tc>
          <w:tcPr>
            <w:tcW w:w="3800"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30A71B4F" w14:textId="78D0D71F" w:rsidR="00D569BC" w:rsidRPr="009F0425" w:rsidRDefault="002807B2">
            <w:pPr>
              <w:spacing w:after="0"/>
              <w:rPr>
                <w:lang w:val="ru-RU"/>
              </w:rPr>
            </w:pPr>
            <w:r w:rsidRPr="009F0425">
              <w:rPr>
                <w:rFonts w:cs="Times New Roman"/>
                <w:color w:val="000000"/>
                <w:sz w:val="16"/>
                <w:szCs w:val="20"/>
                <w:lang w:val="ru-RU"/>
              </w:rPr>
              <w:t xml:space="preserve">Проверяется, что при создании и предоставлении </w:t>
            </w:r>
            <w:r>
              <w:rPr>
                <w:rFonts w:cs="Times New Roman"/>
                <w:color w:val="000000"/>
                <w:sz w:val="16"/>
                <w:szCs w:val="20"/>
              </w:rPr>
              <w:t>LUN</w:t>
            </w:r>
            <w:r w:rsidRPr="009F0425">
              <w:rPr>
                <w:rFonts w:cs="Times New Roman"/>
                <w:color w:val="000000"/>
                <w:sz w:val="16"/>
                <w:szCs w:val="20"/>
                <w:lang w:val="ru-RU"/>
              </w:rPr>
              <w:t xml:space="preserve"> не требуется вручную выбирать единственный контроллер-владелец </w:t>
            </w:r>
            <w:r w:rsidR="001B3B98">
              <w:rPr>
                <w:rFonts w:cs="Times New Roman"/>
                <w:color w:val="000000"/>
                <w:sz w:val="16"/>
                <w:szCs w:val="20"/>
              </w:rPr>
              <w:t>LUN</w:t>
            </w:r>
            <w:r w:rsidRPr="009F0425">
              <w:rPr>
                <w:rFonts w:cs="Times New Roman"/>
                <w:color w:val="000000"/>
                <w:sz w:val="16"/>
                <w:szCs w:val="20"/>
                <w:lang w:val="ru-RU"/>
              </w:rPr>
              <w:t xml:space="preserve">. Если внутренний служебный признак владельца есть, он не должен ограничивать доступность </w:t>
            </w:r>
            <w:r w:rsidR="001B3B98">
              <w:rPr>
                <w:rFonts w:cs="Times New Roman"/>
                <w:color w:val="000000"/>
                <w:sz w:val="16"/>
                <w:szCs w:val="20"/>
              </w:rPr>
              <w:t>LUN</w:t>
            </w:r>
            <w:r w:rsidR="001B3B98" w:rsidRPr="009F0425">
              <w:rPr>
                <w:rFonts w:cs="Times New Roman"/>
                <w:color w:val="000000"/>
                <w:sz w:val="16"/>
                <w:szCs w:val="20"/>
                <w:lang w:val="ru-RU"/>
              </w:rPr>
              <w:t xml:space="preserve"> </w:t>
            </w:r>
            <w:r w:rsidRPr="009F0425">
              <w:rPr>
                <w:rFonts w:cs="Times New Roman"/>
                <w:color w:val="000000"/>
                <w:sz w:val="16"/>
                <w:szCs w:val="20"/>
                <w:lang w:val="ru-RU"/>
              </w:rPr>
              <w:t>через оба контроллера.</w:t>
            </w:r>
          </w:p>
        </w:tc>
        <w:tc>
          <w:tcPr>
            <w:tcW w:w="2438"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15CF7AF8" w14:textId="77777777" w:rsidR="00D569BC" w:rsidRPr="009F0425" w:rsidRDefault="002807B2">
            <w:pPr>
              <w:spacing w:after="0"/>
              <w:rPr>
                <w:lang w:val="ru-RU"/>
              </w:rPr>
            </w:pPr>
            <w:r w:rsidRPr="009F0425">
              <w:rPr>
                <w:rFonts w:cs="Times New Roman"/>
                <w:color w:val="000000"/>
                <w:sz w:val="16"/>
                <w:szCs w:val="20"/>
                <w:lang w:val="ru-RU"/>
              </w:rPr>
              <w:t xml:space="preserve">Нет обязательной ручной привязки </w:t>
            </w:r>
            <w:r>
              <w:rPr>
                <w:rFonts w:cs="Times New Roman"/>
                <w:color w:val="000000"/>
                <w:sz w:val="16"/>
                <w:szCs w:val="20"/>
              </w:rPr>
              <w:t>LUN</w:t>
            </w:r>
            <w:r w:rsidRPr="009F0425">
              <w:rPr>
                <w:rFonts w:cs="Times New Roman"/>
                <w:color w:val="000000"/>
                <w:sz w:val="16"/>
                <w:szCs w:val="20"/>
                <w:lang w:val="ru-RU"/>
              </w:rPr>
              <w:t xml:space="preserve"> к одному контроллеру для обслуживания операций ввода-вывода.</w:t>
            </w:r>
          </w:p>
        </w:tc>
      </w:tr>
      <w:tr w:rsidR="00D569BC" w:rsidRPr="00D17DC4" w14:paraId="4B76D360" w14:textId="77777777">
        <w:trPr>
          <w:jc w:val="center"/>
        </w:trPr>
        <w:tc>
          <w:tcPr>
            <w:tcW w:w="600"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3A1756E5" w14:textId="77777777" w:rsidR="00D569BC" w:rsidRDefault="002807B2">
            <w:pPr>
              <w:spacing w:after="0"/>
            </w:pPr>
            <w:r>
              <w:rPr>
                <w:rFonts w:cs="Times New Roman"/>
                <w:color w:val="000000"/>
                <w:sz w:val="16"/>
                <w:szCs w:val="20"/>
              </w:rPr>
              <w:t>3</w:t>
            </w:r>
          </w:p>
        </w:tc>
        <w:tc>
          <w:tcPr>
            <w:tcW w:w="2800"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2C6D6CEE" w14:textId="77777777" w:rsidR="00D569BC" w:rsidRPr="009F0425" w:rsidRDefault="002807B2">
            <w:pPr>
              <w:spacing w:after="0"/>
              <w:rPr>
                <w:lang w:val="ru-RU"/>
              </w:rPr>
            </w:pPr>
            <w:r w:rsidRPr="009F0425">
              <w:rPr>
                <w:rFonts w:cs="Times New Roman"/>
                <w:color w:val="000000"/>
                <w:sz w:val="16"/>
                <w:szCs w:val="20"/>
                <w:lang w:val="ru-RU"/>
              </w:rPr>
              <w:t>СХД должна обеспечивать централизованную работу с обоими контроллерами как с единым логическим устройством.</w:t>
            </w:r>
          </w:p>
        </w:tc>
        <w:tc>
          <w:tcPr>
            <w:tcW w:w="3800"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7CF8A2DA" w14:textId="7ED9B5BF" w:rsidR="00D569BC" w:rsidRPr="009F0425" w:rsidRDefault="002807B2">
            <w:pPr>
              <w:spacing w:after="0"/>
              <w:rPr>
                <w:lang w:val="ru-RU"/>
              </w:rPr>
            </w:pPr>
            <w:r w:rsidRPr="009F0425">
              <w:rPr>
                <w:rFonts w:cs="Times New Roman"/>
                <w:color w:val="000000"/>
                <w:sz w:val="16"/>
                <w:szCs w:val="20"/>
                <w:lang w:val="ru-RU"/>
              </w:rPr>
              <w:t xml:space="preserve">Проверяется единая точка управления, единый перечень </w:t>
            </w:r>
            <w:r w:rsidR="001B3B98">
              <w:rPr>
                <w:rFonts w:cs="Times New Roman"/>
                <w:color w:val="000000"/>
                <w:sz w:val="16"/>
                <w:szCs w:val="20"/>
              </w:rPr>
              <w:t>LUN</w:t>
            </w:r>
            <w:r w:rsidR="00F61CF4" w:rsidRPr="00D61DB8">
              <w:rPr>
                <w:rFonts w:cs="Times New Roman"/>
                <w:color w:val="000000"/>
                <w:sz w:val="16"/>
                <w:szCs w:val="20"/>
                <w:lang w:val="ru-RU"/>
              </w:rPr>
              <w:t>’</w:t>
            </w:r>
            <w:r w:rsidR="00F61CF4">
              <w:rPr>
                <w:rFonts w:cs="Times New Roman"/>
                <w:color w:val="000000"/>
                <w:sz w:val="16"/>
                <w:szCs w:val="20"/>
                <w:lang w:val="ru-RU"/>
              </w:rPr>
              <w:t>ов</w:t>
            </w:r>
            <w:r w:rsidRPr="009F0425">
              <w:rPr>
                <w:rFonts w:cs="Times New Roman"/>
                <w:color w:val="000000"/>
                <w:sz w:val="16"/>
                <w:szCs w:val="20"/>
                <w:lang w:val="ru-RU"/>
              </w:rPr>
              <w:t xml:space="preserve">, единая настройка предоставления </w:t>
            </w:r>
            <w:r>
              <w:rPr>
                <w:rFonts w:cs="Times New Roman"/>
                <w:color w:val="000000"/>
                <w:sz w:val="16"/>
                <w:szCs w:val="20"/>
              </w:rPr>
              <w:t>LUN</w:t>
            </w:r>
            <w:r w:rsidRPr="009F0425">
              <w:rPr>
                <w:rFonts w:cs="Times New Roman"/>
                <w:color w:val="000000"/>
                <w:sz w:val="16"/>
                <w:szCs w:val="20"/>
                <w:lang w:val="ru-RU"/>
              </w:rPr>
              <w:t xml:space="preserve"> хостам, единый журнал событий и видимость состояния обоих контроллеров из интерфейса управления.</w:t>
            </w:r>
          </w:p>
        </w:tc>
        <w:tc>
          <w:tcPr>
            <w:tcW w:w="2438"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698C6E78" w14:textId="011E5966" w:rsidR="00D569BC" w:rsidRPr="009F0425" w:rsidRDefault="002807B2">
            <w:pPr>
              <w:spacing w:after="0"/>
              <w:rPr>
                <w:lang w:val="ru-RU"/>
              </w:rPr>
            </w:pPr>
            <w:r w:rsidRPr="009F0425">
              <w:rPr>
                <w:rFonts w:cs="Times New Roman"/>
                <w:color w:val="000000"/>
                <w:sz w:val="16"/>
                <w:szCs w:val="20"/>
                <w:lang w:val="ru-RU"/>
              </w:rPr>
              <w:t xml:space="preserve">Операции управления </w:t>
            </w:r>
            <w:r w:rsidR="00F61CF4">
              <w:rPr>
                <w:rFonts w:cs="Times New Roman"/>
                <w:color w:val="000000"/>
                <w:sz w:val="16"/>
                <w:szCs w:val="20"/>
              </w:rPr>
              <w:t>LUN</w:t>
            </w:r>
            <w:r w:rsidR="00F61CF4" w:rsidRPr="00D61DB8">
              <w:rPr>
                <w:rFonts w:cs="Times New Roman"/>
                <w:color w:val="000000"/>
                <w:sz w:val="16"/>
                <w:szCs w:val="20"/>
                <w:lang w:val="ru-RU"/>
              </w:rPr>
              <w:t>’</w:t>
            </w:r>
            <w:r w:rsidR="00F61CF4">
              <w:rPr>
                <w:rFonts w:cs="Times New Roman"/>
                <w:color w:val="000000"/>
                <w:sz w:val="16"/>
                <w:szCs w:val="20"/>
                <w:lang w:val="ru-RU"/>
              </w:rPr>
              <w:t>ами</w:t>
            </w:r>
            <w:r w:rsidR="00F61CF4" w:rsidRPr="009F0425">
              <w:rPr>
                <w:rFonts w:cs="Times New Roman"/>
                <w:color w:val="000000"/>
                <w:sz w:val="16"/>
                <w:szCs w:val="20"/>
                <w:lang w:val="ru-RU"/>
              </w:rPr>
              <w:t xml:space="preserve"> </w:t>
            </w:r>
            <w:r w:rsidRPr="009F0425">
              <w:rPr>
                <w:rFonts w:cs="Times New Roman"/>
                <w:color w:val="000000"/>
                <w:sz w:val="16"/>
                <w:szCs w:val="20"/>
                <w:lang w:val="ru-RU"/>
              </w:rPr>
              <w:t>выполняются централизованно, без раздельного управления каждым контроллером как самостоятельной СХД.</w:t>
            </w:r>
          </w:p>
        </w:tc>
      </w:tr>
      <w:tr w:rsidR="00D569BC" w:rsidRPr="00D17DC4" w14:paraId="668582D9" w14:textId="77777777">
        <w:trPr>
          <w:jc w:val="center"/>
        </w:trPr>
        <w:tc>
          <w:tcPr>
            <w:tcW w:w="600"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2897E54A" w14:textId="77777777" w:rsidR="00D569BC" w:rsidRDefault="002807B2">
            <w:pPr>
              <w:spacing w:after="0"/>
            </w:pPr>
            <w:r>
              <w:rPr>
                <w:rFonts w:cs="Times New Roman"/>
                <w:color w:val="000000"/>
                <w:sz w:val="16"/>
                <w:szCs w:val="20"/>
              </w:rPr>
              <w:t>4</w:t>
            </w:r>
          </w:p>
        </w:tc>
        <w:tc>
          <w:tcPr>
            <w:tcW w:w="2800"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6644126F" w14:textId="77777777" w:rsidR="00D569BC" w:rsidRPr="009F0425" w:rsidRDefault="002807B2">
            <w:pPr>
              <w:spacing w:after="0"/>
              <w:rPr>
                <w:lang w:val="ru-RU"/>
              </w:rPr>
            </w:pPr>
            <w:r w:rsidRPr="009F0425">
              <w:rPr>
                <w:rFonts w:cs="Times New Roman"/>
                <w:color w:val="000000"/>
                <w:sz w:val="16"/>
                <w:szCs w:val="20"/>
                <w:lang w:val="ru-RU"/>
              </w:rPr>
              <w:t xml:space="preserve">Локальная СХД с двумя контроллерами работает в режиме </w:t>
            </w:r>
            <w:r>
              <w:rPr>
                <w:rFonts w:cs="Times New Roman"/>
                <w:color w:val="000000"/>
                <w:sz w:val="16"/>
                <w:szCs w:val="20"/>
              </w:rPr>
              <w:t>SLUA</w:t>
            </w:r>
            <w:r w:rsidRPr="009F0425">
              <w:rPr>
                <w:rFonts w:cs="Times New Roman"/>
                <w:color w:val="000000"/>
                <w:sz w:val="16"/>
                <w:szCs w:val="20"/>
                <w:lang w:val="ru-RU"/>
              </w:rPr>
              <w:t xml:space="preserve"> / </w:t>
            </w:r>
            <w:r>
              <w:rPr>
                <w:rFonts w:cs="Times New Roman"/>
                <w:color w:val="000000"/>
                <w:sz w:val="16"/>
                <w:szCs w:val="20"/>
              </w:rPr>
              <w:t>Symmetric</w:t>
            </w:r>
            <w:r w:rsidRPr="009F0425">
              <w:rPr>
                <w:rFonts w:cs="Times New Roman"/>
                <w:color w:val="000000"/>
                <w:sz w:val="16"/>
                <w:szCs w:val="20"/>
                <w:lang w:val="ru-RU"/>
              </w:rPr>
              <w:t xml:space="preserve"> </w:t>
            </w:r>
            <w:r>
              <w:rPr>
                <w:rFonts w:cs="Times New Roman"/>
                <w:color w:val="000000"/>
                <w:sz w:val="16"/>
                <w:szCs w:val="20"/>
              </w:rPr>
              <w:t>Active</w:t>
            </w:r>
            <w:r w:rsidRPr="009F0425">
              <w:rPr>
                <w:rFonts w:cs="Times New Roman"/>
                <w:color w:val="000000"/>
                <w:sz w:val="16"/>
                <w:szCs w:val="20"/>
                <w:lang w:val="ru-RU"/>
              </w:rPr>
              <w:t>-</w:t>
            </w:r>
            <w:r>
              <w:rPr>
                <w:rFonts w:cs="Times New Roman"/>
                <w:color w:val="000000"/>
                <w:sz w:val="16"/>
                <w:szCs w:val="20"/>
              </w:rPr>
              <w:t>Active</w:t>
            </w:r>
            <w:r w:rsidRPr="009F0425">
              <w:rPr>
                <w:rFonts w:cs="Times New Roman"/>
                <w:color w:val="000000"/>
                <w:sz w:val="16"/>
                <w:szCs w:val="20"/>
                <w:lang w:val="ru-RU"/>
              </w:rPr>
              <w:t>.</w:t>
            </w:r>
          </w:p>
        </w:tc>
        <w:tc>
          <w:tcPr>
            <w:tcW w:w="3800"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5C842243" w14:textId="77777777" w:rsidR="00D569BC" w:rsidRPr="009F0425" w:rsidRDefault="002807B2">
            <w:pPr>
              <w:spacing w:after="0"/>
              <w:rPr>
                <w:lang w:val="ru-RU"/>
              </w:rPr>
            </w:pPr>
            <w:r w:rsidRPr="009F0425">
              <w:rPr>
                <w:rFonts w:cs="Times New Roman"/>
                <w:color w:val="000000"/>
                <w:sz w:val="16"/>
                <w:szCs w:val="20"/>
                <w:lang w:val="ru-RU"/>
              </w:rPr>
              <w:t xml:space="preserve">Проводится серия функциональных и отказных испытаний: базовая нагрузка, отказ одного </w:t>
            </w:r>
            <w:r>
              <w:rPr>
                <w:rFonts w:cs="Times New Roman"/>
                <w:color w:val="000000"/>
                <w:sz w:val="16"/>
                <w:szCs w:val="20"/>
              </w:rPr>
              <w:t>FC</w:t>
            </w:r>
            <w:r w:rsidRPr="009F0425">
              <w:rPr>
                <w:rFonts w:cs="Times New Roman"/>
                <w:color w:val="000000"/>
                <w:sz w:val="16"/>
                <w:szCs w:val="20"/>
                <w:lang w:val="ru-RU"/>
              </w:rPr>
              <w:t xml:space="preserve">-пути, отказ всех </w:t>
            </w:r>
            <w:r>
              <w:rPr>
                <w:rFonts w:cs="Times New Roman"/>
                <w:color w:val="000000"/>
                <w:sz w:val="16"/>
                <w:szCs w:val="20"/>
              </w:rPr>
              <w:t>FC</w:t>
            </w:r>
            <w:r w:rsidRPr="009F0425">
              <w:rPr>
                <w:rFonts w:cs="Times New Roman"/>
                <w:color w:val="000000"/>
                <w:sz w:val="16"/>
                <w:szCs w:val="20"/>
                <w:lang w:val="ru-RU"/>
              </w:rPr>
              <w:t xml:space="preserve">-портов одного контроллера, отказ одной </w:t>
            </w:r>
            <w:r>
              <w:rPr>
                <w:rFonts w:cs="Times New Roman"/>
                <w:color w:val="000000"/>
                <w:sz w:val="16"/>
                <w:szCs w:val="20"/>
              </w:rPr>
              <w:t>FC</w:t>
            </w:r>
            <w:r w:rsidRPr="009F0425">
              <w:rPr>
                <w:rFonts w:cs="Times New Roman"/>
                <w:color w:val="000000"/>
                <w:sz w:val="16"/>
                <w:szCs w:val="20"/>
                <w:lang w:val="ru-RU"/>
              </w:rPr>
              <w:t>-фабрики, отказ/перезапуск одного контроллера, восстановление путей и контроль данных.</w:t>
            </w:r>
          </w:p>
        </w:tc>
        <w:tc>
          <w:tcPr>
            <w:tcW w:w="2438"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54233A6E" w14:textId="77777777" w:rsidR="00D569BC" w:rsidRPr="009F0425" w:rsidRDefault="002807B2">
            <w:pPr>
              <w:spacing w:after="0"/>
              <w:rPr>
                <w:lang w:val="ru-RU"/>
              </w:rPr>
            </w:pPr>
            <w:r w:rsidRPr="009F0425">
              <w:rPr>
                <w:rFonts w:cs="Times New Roman"/>
                <w:color w:val="000000"/>
                <w:sz w:val="16"/>
                <w:szCs w:val="20"/>
                <w:lang w:val="ru-RU"/>
              </w:rPr>
              <w:t xml:space="preserve">Тестовые </w:t>
            </w:r>
            <w:r>
              <w:rPr>
                <w:rFonts w:cs="Times New Roman"/>
                <w:color w:val="000000"/>
                <w:sz w:val="16"/>
                <w:szCs w:val="20"/>
              </w:rPr>
              <w:t>LUN</w:t>
            </w:r>
            <w:r w:rsidRPr="009F0425">
              <w:rPr>
                <w:rFonts w:cs="Times New Roman"/>
                <w:color w:val="000000"/>
                <w:sz w:val="16"/>
                <w:szCs w:val="20"/>
                <w:lang w:val="ru-RU"/>
              </w:rPr>
              <w:t xml:space="preserve"> не исчезают, на </w:t>
            </w:r>
            <w:r>
              <w:rPr>
                <w:rFonts w:cs="Times New Roman"/>
                <w:color w:val="000000"/>
                <w:sz w:val="16"/>
                <w:szCs w:val="20"/>
              </w:rPr>
              <w:t>DM</w:t>
            </w:r>
            <w:r w:rsidRPr="009F0425">
              <w:rPr>
                <w:rFonts w:cs="Times New Roman"/>
                <w:color w:val="000000"/>
                <w:sz w:val="16"/>
                <w:szCs w:val="20"/>
                <w:lang w:val="ru-RU"/>
              </w:rPr>
              <w:t>-</w:t>
            </w:r>
            <w:r>
              <w:rPr>
                <w:rFonts w:cs="Times New Roman"/>
                <w:color w:val="000000"/>
                <w:sz w:val="16"/>
                <w:szCs w:val="20"/>
              </w:rPr>
              <w:t>Multipath</w:t>
            </w:r>
            <w:r w:rsidRPr="009F0425">
              <w:rPr>
                <w:rFonts w:cs="Times New Roman"/>
                <w:color w:val="000000"/>
                <w:sz w:val="16"/>
                <w:szCs w:val="20"/>
                <w:lang w:val="ru-RU"/>
              </w:rPr>
              <w:t xml:space="preserve"> устройствах сохраняется прогресс операций ввода-вывода через доступные рабочие пути, пути восстанавливаются.</w:t>
            </w:r>
          </w:p>
        </w:tc>
      </w:tr>
      <w:tr w:rsidR="00D569BC" w:rsidRPr="00D17DC4" w14:paraId="71A1F303" w14:textId="77777777">
        <w:trPr>
          <w:jc w:val="center"/>
        </w:trPr>
        <w:tc>
          <w:tcPr>
            <w:tcW w:w="600"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2AF9A676" w14:textId="77777777" w:rsidR="00D569BC" w:rsidRDefault="002807B2">
            <w:pPr>
              <w:spacing w:after="0"/>
            </w:pPr>
            <w:r>
              <w:rPr>
                <w:rFonts w:cs="Times New Roman"/>
                <w:color w:val="000000"/>
                <w:sz w:val="16"/>
                <w:szCs w:val="20"/>
              </w:rPr>
              <w:t>5</w:t>
            </w:r>
          </w:p>
        </w:tc>
        <w:tc>
          <w:tcPr>
            <w:tcW w:w="2800"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4673B85C" w14:textId="77777777" w:rsidR="00D569BC" w:rsidRPr="009F0425" w:rsidRDefault="002807B2">
            <w:pPr>
              <w:spacing w:after="0"/>
              <w:rPr>
                <w:lang w:val="ru-RU"/>
              </w:rPr>
            </w:pPr>
            <w:r w:rsidRPr="009F0425">
              <w:rPr>
                <w:rFonts w:cs="Times New Roman"/>
                <w:color w:val="000000"/>
                <w:sz w:val="16"/>
                <w:szCs w:val="20"/>
                <w:lang w:val="ru-RU"/>
              </w:rPr>
              <w:t xml:space="preserve">СХД должна обеспечивать заявленную производительность по </w:t>
            </w:r>
            <w:r>
              <w:rPr>
                <w:rFonts w:cs="Times New Roman"/>
                <w:color w:val="000000"/>
                <w:sz w:val="16"/>
                <w:szCs w:val="20"/>
              </w:rPr>
              <w:t>front</w:t>
            </w:r>
            <w:r w:rsidRPr="009F0425">
              <w:rPr>
                <w:rFonts w:cs="Times New Roman"/>
                <w:color w:val="000000"/>
                <w:sz w:val="16"/>
                <w:szCs w:val="20"/>
                <w:lang w:val="ru-RU"/>
              </w:rPr>
              <w:t>-</w:t>
            </w:r>
            <w:r>
              <w:rPr>
                <w:rFonts w:cs="Times New Roman"/>
                <w:color w:val="000000"/>
                <w:sz w:val="16"/>
                <w:szCs w:val="20"/>
              </w:rPr>
              <w:t>end</w:t>
            </w:r>
            <w:r w:rsidRPr="009F0425">
              <w:rPr>
                <w:rFonts w:cs="Times New Roman"/>
                <w:color w:val="000000"/>
                <w:sz w:val="16"/>
                <w:szCs w:val="20"/>
                <w:lang w:val="ru-RU"/>
              </w:rPr>
              <w:t xml:space="preserve"> по </w:t>
            </w:r>
            <w:r>
              <w:rPr>
                <w:rFonts w:cs="Times New Roman"/>
                <w:color w:val="000000"/>
                <w:sz w:val="16"/>
                <w:szCs w:val="20"/>
              </w:rPr>
              <w:t>FC</w:t>
            </w:r>
            <w:r w:rsidRPr="009F0425">
              <w:rPr>
                <w:rFonts w:cs="Times New Roman"/>
                <w:color w:val="000000"/>
                <w:sz w:val="16"/>
                <w:szCs w:val="20"/>
                <w:lang w:val="ru-RU"/>
              </w:rPr>
              <w:t xml:space="preserve"> для конфигураций </w:t>
            </w:r>
            <w:r>
              <w:rPr>
                <w:rFonts w:cs="Times New Roman"/>
                <w:color w:val="000000"/>
                <w:sz w:val="16"/>
                <w:szCs w:val="20"/>
              </w:rPr>
              <w:t>SSD</w:t>
            </w:r>
            <w:r w:rsidRPr="009F0425">
              <w:rPr>
                <w:rFonts w:cs="Times New Roman"/>
                <w:color w:val="000000"/>
                <w:sz w:val="16"/>
                <w:szCs w:val="20"/>
                <w:lang w:val="ru-RU"/>
              </w:rPr>
              <w:t xml:space="preserve"> и </w:t>
            </w:r>
            <w:r>
              <w:rPr>
                <w:rFonts w:cs="Times New Roman"/>
                <w:color w:val="000000"/>
                <w:sz w:val="16"/>
                <w:szCs w:val="20"/>
              </w:rPr>
              <w:t>NVMe</w:t>
            </w:r>
            <w:r w:rsidRPr="009F0425">
              <w:rPr>
                <w:rFonts w:cs="Times New Roman"/>
                <w:color w:val="000000"/>
                <w:sz w:val="16"/>
                <w:szCs w:val="20"/>
                <w:lang w:val="ru-RU"/>
              </w:rPr>
              <w:t>.</w:t>
            </w:r>
          </w:p>
        </w:tc>
        <w:tc>
          <w:tcPr>
            <w:tcW w:w="3800"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607483CD" w14:textId="77777777" w:rsidR="00D569BC" w:rsidRPr="009F0425" w:rsidRDefault="002807B2">
            <w:pPr>
              <w:spacing w:after="0"/>
              <w:rPr>
                <w:lang w:val="ru-RU"/>
              </w:rPr>
            </w:pPr>
            <w:r w:rsidRPr="009F0425">
              <w:rPr>
                <w:rFonts w:cs="Times New Roman"/>
                <w:color w:val="000000"/>
                <w:sz w:val="16"/>
                <w:szCs w:val="20"/>
                <w:lang w:val="ru-RU"/>
              </w:rPr>
              <w:t xml:space="preserve">Проводятся целевые нагрузочные прогоны </w:t>
            </w:r>
            <w:r>
              <w:rPr>
                <w:rFonts w:cs="Times New Roman"/>
                <w:color w:val="000000"/>
                <w:sz w:val="16"/>
                <w:szCs w:val="20"/>
              </w:rPr>
              <w:t>FIO</w:t>
            </w:r>
            <w:r w:rsidRPr="009F0425">
              <w:rPr>
                <w:rFonts w:cs="Times New Roman"/>
                <w:color w:val="000000"/>
                <w:sz w:val="16"/>
                <w:szCs w:val="20"/>
                <w:lang w:val="ru-RU"/>
              </w:rPr>
              <w:t xml:space="preserve"> с двух серверов: профиль 64 </w:t>
            </w:r>
            <w:r>
              <w:rPr>
                <w:rFonts w:cs="Times New Roman"/>
                <w:color w:val="000000"/>
                <w:sz w:val="16"/>
                <w:szCs w:val="20"/>
              </w:rPr>
              <w:t>KB</w:t>
            </w:r>
            <w:r w:rsidRPr="009F0425">
              <w:rPr>
                <w:rFonts w:cs="Times New Roman"/>
                <w:color w:val="000000"/>
                <w:sz w:val="16"/>
                <w:szCs w:val="20"/>
                <w:lang w:val="ru-RU"/>
              </w:rPr>
              <w:t xml:space="preserve">, 100% </w:t>
            </w:r>
            <w:r>
              <w:rPr>
                <w:rFonts w:cs="Times New Roman"/>
                <w:color w:val="000000"/>
                <w:sz w:val="16"/>
                <w:szCs w:val="20"/>
              </w:rPr>
              <w:t>random</w:t>
            </w:r>
            <w:r w:rsidRPr="009F0425">
              <w:rPr>
                <w:rFonts w:cs="Times New Roman"/>
                <w:color w:val="000000"/>
                <w:sz w:val="16"/>
                <w:szCs w:val="20"/>
                <w:lang w:val="ru-RU"/>
              </w:rPr>
              <w:t xml:space="preserve">, 70/30 </w:t>
            </w:r>
            <w:r>
              <w:rPr>
                <w:rFonts w:cs="Times New Roman"/>
                <w:color w:val="000000"/>
                <w:sz w:val="16"/>
                <w:szCs w:val="20"/>
              </w:rPr>
              <w:t>read</w:t>
            </w:r>
            <w:r w:rsidRPr="009F0425">
              <w:rPr>
                <w:rFonts w:cs="Times New Roman"/>
                <w:color w:val="000000"/>
                <w:sz w:val="16"/>
                <w:szCs w:val="20"/>
                <w:lang w:val="ru-RU"/>
              </w:rPr>
              <w:t>/</w:t>
            </w:r>
            <w:r>
              <w:rPr>
                <w:rFonts w:cs="Times New Roman"/>
                <w:color w:val="000000"/>
                <w:sz w:val="16"/>
                <w:szCs w:val="20"/>
              </w:rPr>
              <w:t>write</w:t>
            </w:r>
            <w:r w:rsidRPr="009F0425">
              <w:rPr>
                <w:rFonts w:cs="Times New Roman"/>
                <w:color w:val="000000"/>
                <w:sz w:val="16"/>
                <w:szCs w:val="20"/>
                <w:lang w:val="ru-RU"/>
              </w:rPr>
              <w:t xml:space="preserve">, длительностью 2 часа активной нагрузки. Производительность измеряется на хостах по агрегированному результату </w:t>
            </w:r>
            <w:r>
              <w:rPr>
                <w:rFonts w:cs="Times New Roman"/>
                <w:color w:val="000000"/>
                <w:sz w:val="16"/>
                <w:szCs w:val="20"/>
              </w:rPr>
              <w:t>FIO</w:t>
            </w:r>
            <w:r w:rsidRPr="009F0425">
              <w:rPr>
                <w:rFonts w:cs="Times New Roman"/>
                <w:color w:val="000000"/>
                <w:sz w:val="16"/>
                <w:szCs w:val="20"/>
                <w:lang w:val="ru-RU"/>
              </w:rPr>
              <w:t>.</w:t>
            </w:r>
          </w:p>
        </w:tc>
        <w:tc>
          <w:tcPr>
            <w:tcW w:w="2438"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70F13C44" w14:textId="77777777" w:rsidR="00D569BC" w:rsidRPr="009F0425" w:rsidRDefault="002807B2">
            <w:pPr>
              <w:spacing w:after="0"/>
              <w:rPr>
                <w:lang w:val="ru-RU"/>
              </w:rPr>
            </w:pPr>
            <w:r w:rsidRPr="009F0425">
              <w:rPr>
                <w:rFonts w:cs="Times New Roman"/>
                <w:color w:val="000000"/>
                <w:sz w:val="16"/>
                <w:szCs w:val="20"/>
                <w:lang w:val="ru-RU"/>
              </w:rPr>
              <w:t xml:space="preserve">Достижение целевых значений </w:t>
            </w:r>
            <w:r>
              <w:rPr>
                <w:rFonts w:cs="Times New Roman"/>
                <w:color w:val="000000"/>
                <w:sz w:val="16"/>
                <w:szCs w:val="20"/>
              </w:rPr>
              <w:t>IOPS</w:t>
            </w:r>
            <w:r w:rsidRPr="009F0425">
              <w:rPr>
                <w:rFonts w:cs="Times New Roman"/>
                <w:color w:val="000000"/>
                <w:sz w:val="16"/>
                <w:szCs w:val="20"/>
                <w:lang w:val="ru-RU"/>
              </w:rPr>
              <w:t xml:space="preserve"> и средней </w:t>
            </w:r>
            <w:r>
              <w:rPr>
                <w:rFonts w:cs="Times New Roman"/>
                <w:color w:val="000000"/>
                <w:sz w:val="16"/>
                <w:szCs w:val="20"/>
              </w:rPr>
              <w:t>latency</w:t>
            </w:r>
            <w:r w:rsidRPr="009F0425">
              <w:rPr>
                <w:rFonts w:cs="Times New Roman"/>
                <w:color w:val="000000"/>
                <w:sz w:val="16"/>
                <w:szCs w:val="20"/>
                <w:lang w:val="ru-RU"/>
              </w:rPr>
              <w:t>, согласованных по ТЗ для соответствующей конфигурации (</w:t>
            </w:r>
            <w:r>
              <w:rPr>
                <w:rFonts w:cs="Times New Roman"/>
                <w:color w:val="000000"/>
                <w:sz w:val="16"/>
                <w:szCs w:val="20"/>
              </w:rPr>
              <w:t>SSD</w:t>
            </w:r>
            <w:r w:rsidRPr="009F0425">
              <w:rPr>
                <w:rFonts w:cs="Times New Roman"/>
                <w:color w:val="000000"/>
                <w:sz w:val="16"/>
                <w:szCs w:val="20"/>
                <w:lang w:val="ru-RU"/>
              </w:rPr>
              <w:t xml:space="preserve"> или </w:t>
            </w:r>
            <w:r>
              <w:rPr>
                <w:rFonts w:cs="Times New Roman"/>
                <w:color w:val="000000"/>
                <w:sz w:val="16"/>
                <w:szCs w:val="20"/>
              </w:rPr>
              <w:t>NVMe</w:t>
            </w:r>
            <w:r w:rsidRPr="009F0425">
              <w:rPr>
                <w:rFonts w:cs="Times New Roman"/>
                <w:color w:val="000000"/>
                <w:sz w:val="16"/>
                <w:szCs w:val="20"/>
                <w:lang w:val="ru-RU"/>
              </w:rPr>
              <w:t>).</w:t>
            </w:r>
          </w:p>
        </w:tc>
      </w:tr>
    </w:tbl>
    <w:p w14:paraId="6CF4B319" w14:textId="77777777" w:rsidR="009F0425" w:rsidRPr="00A0593A" w:rsidRDefault="009F0425">
      <w:pPr>
        <w:rPr>
          <w:rFonts w:cs="Times New Roman"/>
          <w:b/>
          <w:bCs/>
          <w:szCs w:val="32"/>
          <w:lang w:val="ru-RU"/>
        </w:rPr>
      </w:pPr>
    </w:p>
    <w:p w14:paraId="0287AD6A" w14:textId="77777777" w:rsidR="00D569BC" w:rsidRPr="009F0425" w:rsidRDefault="002807B2">
      <w:pPr>
        <w:rPr>
          <w:rFonts w:cs="Times New Roman"/>
          <w:b/>
          <w:bCs/>
          <w:szCs w:val="32"/>
          <w:lang w:val="ru-RU"/>
        </w:rPr>
      </w:pPr>
      <w:r w:rsidRPr="009F0425">
        <w:rPr>
          <w:rFonts w:cs="Times New Roman"/>
          <w:b/>
          <w:bCs/>
          <w:szCs w:val="32"/>
          <w:lang w:val="ru-RU"/>
        </w:rPr>
        <w:t xml:space="preserve">2. </w:t>
      </w:r>
      <w:r w:rsidR="009F0425" w:rsidRPr="009F0425">
        <w:rPr>
          <w:rFonts w:cs="Times New Roman"/>
          <w:b/>
          <w:bCs/>
          <w:szCs w:val="32"/>
          <w:lang w:val="ru-RU"/>
        </w:rPr>
        <w:t>Термины и трактовка результата</w:t>
      </w:r>
      <w:r w:rsidR="009F0425">
        <w:rPr>
          <w:rFonts w:cs="Times New Roman"/>
          <w:b/>
          <w:bCs/>
          <w:szCs w:val="32"/>
          <w:lang w:val="ru-RU"/>
        </w:rPr>
        <w:t xml:space="preserve"> в проверках </w:t>
      </w:r>
      <w:r w:rsidR="009F0425">
        <w:rPr>
          <w:rFonts w:cs="Times New Roman"/>
          <w:b/>
          <w:bCs/>
          <w:szCs w:val="32"/>
        </w:rPr>
        <w:t>SLUA</w:t>
      </w:r>
    </w:p>
    <w:tbl>
      <w:tblPr>
        <w:tblStyle w:val="aff0"/>
        <w:tblW w:w="5000" w:type="pct"/>
        <w:jc w:val="center"/>
        <w:tblBorders>
          <w:top w:val="single" w:sz="4" w:space="0" w:color="C9D2E3"/>
          <w:left w:val="single" w:sz="4" w:space="0" w:color="C9D2E3"/>
          <w:bottom w:val="single" w:sz="4" w:space="0" w:color="C9D2E3"/>
          <w:right w:val="single" w:sz="4" w:space="0" w:color="C9D2E3"/>
          <w:insideH w:val="single" w:sz="4" w:space="0" w:color="C9D2E3"/>
          <w:insideV w:val="single" w:sz="4" w:space="0" w:color="C9D2E3"/>
        </w:tblBorders>
        <w:tblLook w:val="04A0" w:firstRow="1" w:lastRow="0" w:firstColumn="1" w:lastColumn="0" w:noHBand="0" w:noVBand="1"/>
      </w:tblPr>
      <w:tblGrid>
        <w:gridCol w:w="7235"/>
        <w:gridCol w:w="7235"/>
      </w:tblGrid>
      <w:tr w:rsidR="009F0425" w:rsidRPr="00291DA9" w14:paraId="7736A099" w14:textId="77777777" w:rsidTr="003E0862">
        <w:trPr>
          <w:tblHeader/>
          <w:jc w:val="center"/>
        </w:trPr>
        <w:tc>
          <w:tcPr>
            <w:tcW w:w="2500" w:type="pct"/>
            <w:shd w:val="clear" w:color="auto" w:fill="E9EEF8"/>
          </w:tcPr>
          <w:p w14:paraId="2A145B34" w14:textId="77777777" w:rsidR="009F0425" w:rsidRPr="00291DA9" w:rsidRDefault="009F0425" w:rsidP="003E0862">
            <w:pPr>
              <w:pStyle w:val="TableText"/>
              <w:spacing w:after="40"/>
              <w:rPr>
                <w:rFonts w:cs="Times New Roman"/>
              </w:rPr>
            </w:pPr>
            <w:r w:rsidRPr="00291DA9">
              <w:rPr>
                <w:rFonts w:cs="Times New Roman"/>
                <w:b/>
              </w:rPr>
              <w:t>Термин</w:t>
            </w:r>
          </w:p>
        </w:tc>
        <w:tc>
          <w:tcPr>
            <w:tcW w:w="2500" w:type="pct"/>
            <w:shd w:val="clear" w:color="auto" w:fill="E9EEF8"/>
          </w:tcPr>
          <w:p w14:paraId="69FBAD5C" w14:textId="77777777" w:rsidR="009F0425" w:rsidRPr="00291DA9" w:rsidRDefault="009F0425" w:rsidP="003E0862">
            <w:pPr>
              <w:pStyle w:val="TableText"/>
              <w:spacing w:after="40"/>
              <w:rPr>
                <w:rFonts w:cs="Times New Roman"/>
              </w:rPr>
            </w:pPr>
            <w:r w:rsidRPr="00291DA9">
              <w:rPr>
                <w:rFonts w:cs="Times New Roman"/>
                <w:b/>
              </w:rPr>
              <w:t>Определение для целей ПМИ</w:t>
            </w:r>
          </w:p>
        </w:tc>
      </w:tr>
      <w:tr w:rsidR="009F0425" w:rsidRPr="00D17DC4" w14:paraId="0A21D320" w14:textId="77777777" w:rsidTr="003E0862">
        <w:trPr>
          <w:jc w:val="center"/>
        </w:trPr>
        <w:tc>
          <w:tcPr>
            <w:tcW w:w="2500" w:type="pct"/>
          </w:tcPr>
          <w:p w14:paraId="05BC094B" w14:textId="77777777" w:rsidR="009F0425" w:rsidRPr="00291DA9" w:rsidRDefault="009F0425" w:rsidP="003E0862">
            <w:pPr>
              <w:pStyle w:val="TableText"/>
              <w:spacing w:after="40"/>
              <w:rPr>
                <w:rFonts w:cs="Times New Roman"/>
              </w:rPr>
            </w:pPr>
            <w:r w:rsidRPr="00291DA9">
              <w:rPr>
                <w:rFonts w:cs="Times New Roman"/>
              </w:rPr>
              <w:t>Symmetric Active-Active / SLUA</w:t>
            </w:r>
          </w:p>
        </w:tc>
        <w:tc>
          <w:tcPr>
            <w:tcW w:w="2500" w:type="pct"/>
          </w:tcPr>
          <w:p w14:paraId="19BD3187" w14:textId="04585F06" w:rsidR="009F0425" w:rsidRPr="00291DA9" w:rsidRDefault="009F0425" w:rsidP="003E0862">
            <w:pPr>
              <w:pStyle w:val="TableText"/>
              <w:spacing w:after="40"/>
              <w:rPr>
                <w:rFonts w:cs="Times New Roman"/>
                <w:lang w:val="ru-RU"/>
              </w:rPr>
            </w:pPr>
            <w:r w:rsidRPr="00291DA9">
              <w:rPr>
                <w:rFonts w:cs="Times New Roman"/>
              </w:rPr>
              <w:t xml:space="preserve">В инженерной практике СХД термин Symmetric Logical Unit Access / Symmetric Active-Active используется для противопоставления асимметричному доступу: все контроллеры или Storage Processors, через которые опубликован LUN, предоставляют хосту рабочие оптимизированные пути к этому LUN. </w:t>
            </w:r>
            <w:r w:rsidRPr="00291DA9">
              <w:rPr>
                <w:rFonts w:cs="Times New Roman"/>
                <w:lang w:val="ru-RU"/>
              </w:rPr>
              <w:t xml:space="preserve">В отличие от </w:t>
            </w:r>
            <w:r w:rsidRPr="00291DA9">
              <w:rPr>
                <w:rFonts w:cs="Times New Roman"/>
              </w:rPr>
              <w:t>ALUA</w:t>
            </w:r>
            <w:r w:rsidRPr="00291DA9">
              <w:rPr>
                <w:rFonts w:cs="Times New Roman"/>
                <w:lang w:val="ru-RU"/>
              </w:rPr>
              <w:t xml:space="preserve">-картины с </w:t>
            </w:r>
            <w:r w:rsidRPr="00291DA9">
              <w:rPr>
                <w:rFonts w:cs="Times New Roman"/>
              </w:rPr>
              <w:t>preferred</w:t>
            </w:r>
            <w:r w:rsidRPr="00291DA9">
              <w:rPr>
                <w:rFonts w:cs="Times New Roman"/>
                <w:lang w:val="ru-RU"/>
              </w:rPr>
              <w:t>/</w:t>
            </w:r>
            <w:r w:rsidRPr="00291DA9">
              <w:rPr>
                <w:rFonts w:cs="Times New Roman"/>
              </w:rPr>
              <w:t>non</w:t>
            </w:r>
            <w:r w:rsidRPr="00291DA9">
              <w:rPr>
                <w:rFonts w:cs="Times New Roman"/>
                <w:lang w:val="ru-RU"/>
              </w:rPr>
              <w:t>-</w:t>
            </w:r>
            <w:r w:rsidRPr="00291DA9">
              <w:rPr>
                <w:rFonts w:cs="Times New Roman"/>
              </w:rPr>
              <w:t>preferred</w:t>
            </w:r>
            <w:r w:rsidRPr="00291DA9">
              <w:rPr>
                <w:rFonts w:cs="Times New Roman"/>
                <w:lang w:val="ru-RU"/>
              </w:rPr>
              <w:t xml:space="preserve"> путями, симметричная модель не требует, чтобы хост направлял ввод-вывод только через контроллер-владелец </w:t>
            </w:r>
            <w:r w:rsidR="00F61CF4">
              <w:rPr>
                <w:rFonts w:cs="Times New Roman"/>
              </w:rPr>
              <w:t>LUN</w:t>
            </w:r>
            <w:r w:rsidRPr="00291DA9">
              <w:rPr>
                <w:rFonts w:cs="Times New Roman"/>
                <w:lang w:val="ru-RU"/>
              </w:rPr>
              <w:t xml:space="preserve">. Для целей настоящей ПМИ </w:t>
            </w:r>
            <w:r w:rsidRPr="00291DA9">
              <w:rPr>
                <w:rFonts w:cs="Times New Roman"/>
              </w:rPr>
              <w:t>SLUA</w:t>
            </w:r>
            <w:r w:rsidRPr="00291DA9">
              <w:rPr>
                <w:rFonts w:cs="Times New Roman"/>
                <w:lang w:val="ru-RU"/>
              </w:rPr>
              <w:t xml:space="preserve"> проверяется как локальная архитектура одной двухконтроллерной СХД, при которой один и тот же </w:t>
            </w:r>
            <w:r w:rsidRPr="00291DA9">
              <w:rPr>
                <w:rFonts w:cs="Times New Roman"/>
              </w:rPr>
              <w:t>LUN</w:t>
            </w:r>
            <w:r w:rsidRPr="00291DA9">
              <w:rPr>
                <w:rFonts w:cs="Times New Roman"/>
                <w:lang w:val="ru-RU"/>
              </w:rPr>
              <w:t xml:space="preserve"> предоставлен через порты обоих контроллеров, пути через оба контроллера являются рабочими для доступа к </w:t>
            </w:r>
            <w:r w:rsidRPr="00291DA9">
              <w:rPr>
                <w:rFonts w:cs="Times New Roman"/>
              </w:rPr>
              <w:t>LUN</w:t>
            </w:r>
            <w:r w:rsidRPr="00291DA9">
              <w:rPr>
                <w:rFonts w:cs="Times New Roman"/>
                <w:lang w:val="ru-RU"/>
              </w:rPr>
              <w:t xml:space="preserve">, а эксплуатация </w:t>
            </w:r>
            <w:r w:rsidRPr="00291DA9">
              <w:rPr>
                <w:rFonts w:cs="Times New Roman"/>
              </w:rPr>
              <w:t>LUN</w:t>
            </w:r>
            <w:r w:rsidRPr="00291DA9">
              <w:rPr>
                <w:rFonts w:cs="Times New Roman"/>
                <w:lang w:val="ru-RU"/>
              </w:rPr>
              <w:t xml:space="preserve"> не требует ручного закрепления за единственным контроллером-владельцем.</w:t>
            </w:r>
          </w:p>
        </w:tc>
      </w:tr>
      <w:tr w:rsidR="009F0425" w:rsidRPr="00D17DC4" w14:paraId="3CDB7D12" w14:textId="77777777" w:rsidTr="003E0862">
        <w:trPr>
          <w:jc w:val="center"/>
        </w:trPr>
        <w:tc>
          <w:tcPr>
            <w:tcW w:w="2500" w:type="pct"/>
          </w:tcPr>
          <w:p w14:paraId="4EAD2640" w14:textId="77777777" w:rsidR="009F0425" w:rsidRPr="00291DA9" w:rsidRDefault="009F0425" w:rsidP="003E0862">
            <w:pPr>
              <w:pStyle w:val="TableText"/>
              <w:spacing w:after="40"/>
              <w:rPr>
                <w:rFonts w:cs="Times New Roman"/>
              </w:rPr>
            </w:pPr>
            <w:r w:rsidRPr="00291DA9">
              <w:rPr>
                <w:rFonts w:cs="Times New Roman"/>
              </w:rPr>
              <w:t>ALUA / Asymmetric Logical Unit Access</w:t>
            </w:r>
          </w:p>
        </w:tc>
        <w:tc>
          <w:tcPr>
            <w:tcW w:w="2500" w:type="pct"/>
          </w:tcPr>
          <w:p w14:paraId="63A144DB" w14:textId="4F8C5CDA" w:rsidR="009F0425" w:rsidRPr="00291DA9" w:rsidRDefault="009F0425" w:rsidP="003E0862">
            <w:pPr>
              <w:pStyle w:val="TableText"/>
              <w:spacing w:after="40"/>
              <w:rPr>
                <w:rFonts w:cs="Times New Roman"/>
                <w:lang w:val="ru-RU"/>
              </w:rPr>
            </w:pPr>
            <w:r w:rsidRPr="00291DA9">
              <w:rPr>
                <w:rFonts w:cs="Times New Roman"/>
                <w:lang w:val="ru-RU"/>
              </w:rPr>
              <w:t xml:space="preserve">Стандартизованный механизм </w:t>
            </w:r>
            <w:r w:rsidRPr="00291DA9">
              <w:rPr>
                <w:rFonts w:cs="Times New Roman"/>
              </w:rPr>
              <w:t>SCSI</w:t>
            </w:r>
            <w:r w:rsidRPr="00291DA9">
              <w:rPr>
                <w:rFonts w:cs="Times New Roman"/>
                <w:lang w:val="ru-RU"/>
              </w:rPr>
              <w:t xml:space="preserve"> для описания асимметричного доступа к </w:t>
            </w:r>
            <w:r w:rsidR="001B5BD6" w:rsidRPr="001B5BD6">
              <w:rPr>
                <w:rFonts w:cs="Times New Roman"/>
              </w:rPr>
              <w:t>LUN</w:t>
            </w:r>
            <w:r w:rsidR="001B5BD6" w:rsidRPr="00D61DB8">
              <w:rPr>
                <w:rFonts w:cs="Times New Roman"/>
                <w:lang w:val="ru-RU"/>
              </w:rPr>
              <w:t xml:space="preserve"> через </w:t>
            </w:r>
            <w:r w:rsidR="001B5BD6" w:rsidRPr="001B5BD6">
              <w:rPr>
                <w:rFonts w:cs="Times New Roman"/>
              </w:rPr>
              <w:t>Front</w:t>
            </w:r>
            <w:r w:rsidR="001B5BD6" w:rsidRPr="00D61DB8">
              <w:rPr>
                <w:rFonts w:cs="Times New Roman"/>
                <w:lang w:val="ru-RU"/>
              </w:rPr>
              <w:t>-</w:t>
            </w:r>
            <w:r w:rsidR="001B5BD6" w:rsidRPr="001B5BD6">
              <w:rPr>
                <w:rFonts w:cs="Times New Roman"/>
              </w:rPr>
              <w:t>End</w:t>
            </w:r>
            <w:r w:rsidR="001B5BD6" w:rsidRPr="00D61DB8">
              <w:rPr>
                <w:rFonts w:cs="Times New Roman"/>
                <w:lang w:val="ru-RU"/>
              </w:rPr>
              <w:t xml:space="preserve"> порты разных контроллеров. При </w:t>
            </w:r>
            <w:r w:rsidR="001B5BD6" w:rsidRPr="001B5BD6">
              <w:rPr>
                <w:rFonts w:cs="Times New Roman"/>
              </w:rPr>
              <w:t>ALUA</w:t>
            </w:r>
            <w:r w:rsidR="001B5BD6" w:rsidRPr="00D61DB8">
              <w:rPr>
                <w:rFonts w:cs="Times New Roman"/>
                <w:lang w:val="ru-RU"/>
              </w:rPr>
              <w:t xml:space="preserve"> порты на разных контроллерах могут иметь разные приоритеты для ввода-вывода, например:</w:t>
            </w:r>
            <w:r w:rsidRPr="00291DA9">
              <w:rPr>
                <w:rFonts w:cs="Times New Roman"/>
                <w:lang w:val="ru-RU"/>
              </w:rPr>
              <w:t xml:space="preserve"> </w:t>
            </w:r>
            <w:r w:rsidRPr="00291DA9">
              <w:rPr>
                <w:rFonts w:cs="Times New Roman"/>
              </w:rPr>
              <w:t>active</w:t>
            </w:r>
            <w:r w:rsidRPr="00291DA9">
              <w:rPr>
                <w:rFonts w:cs="Times New Roman"/>
                <w:lang w:val="ru-RU"/>
              </w:rPr>
              <w:t>/</w:t>
            </w:r>
            <w:r w:rsidRPr="00291DA9">
              <w:rPr>
                <w:rFonts w:cs="Times New Roman"/>
              </w:rPr>
              <w:t>optimized</w:t>
            </w:r>
            <w:r w:rsidRPr="00291DA9">
              <w:rPr>
                <w:rFonts w:cs="Times New Roman"/>
                <w:lang w:val="ru-RU"/>
              </w:rPr>
              <w:t xml:space="preserve">, </w:t>
            </w:r>
            <w:r w:rsidRPr="00291DA9">
              <w:rPr>
                <w:rFonts w:cs="Times New Roman"/>
              </w:rPr>
              <w:t>active</w:t>
            </w:r>
            <w:r w:rsidRPr="00291DA9">
              <w:rPr>
                <w:rFonts w:cs="Times New Roman"/>
                <w:lang w:val="ru-RU"/>
              </w:rPr>
              <w:t>/</w:t>
            </w:r>
            <w:r w:rsidRPr="00291DA9">
              <w:rPr>
                <w:rFonts w:cs="Times New Roman"/>
              </w:rPr>
              <w:t>non</w:t>
            </w:r>
            <w:r w:rsidRPr="00291DA9">
              <w:rPr>
                <w:rFonts w:cs="Times New Roman"/>
                <w:lang w:val="ru-RU"/>
              </w:rPr>
              <w:t>-</w:t>
            </w:r>
            <w:r w:rsidRPr="00291DA9">
              <w:rPr>
                <w:rFonts w:cs="Times New Roman"/>
              </w:rPr>
              <w:t>optimized</w:t>
            </w:r>
            <w:r w:rsidRPr="00291DA9">
              <w:rPr>
                <w:rFonts w:cs="Times New Roman"/>
                <w:lang w:val="ru-RU"/>
              </w:rPr>
              <w:t xml:space="preserve">, </w:t>
            </w:r>
            <w:r w:rsidRPr="00291DA9">
              <w:rPr>
                <w:rFonts w:cs="Times New Roman"/>
              </w:rPr>
              <w:t>standby</w:t>
            </w:r>
            <w:r w:rsidRPr="00291DA9">
              <w:rPr>
                <w:rFonts w:cs="Times New Roman"/>
                <w:lang w:val="ru-RU"/>
              </w:rPr>
              <w:t xml:space="preserve">, </w:t>
            </w:r>
            <w:r w:rsidRPr="00291DA9">
              <w:rPr>
                <w:rFonts w:cs="Times New Roman"/>
              </w:rPr>
              <w:t>unavailable</w:t>
            </w:r>
            <w:r w:rsidRPr="00291DA9">
              <w:rPr>
                <w:rFonts w:cs="Times New Roman"/>
                <w:lang w:val="ru-RU"/>
              </w:rPr>
              <w:t xml:space="preserve">, </w:t>
            </w:r>
            <w:r w:rsidRPr="00291DA9">
              <w:rPr>
                <w:rFonts w:cs="Times New Roman"/>
              </w:rPr>
              <w:t>transitioning</w:t>
            </w:r>
            <w:r w:rsidRPr="00291DA9">
              <w:rPr>
                <w:rFonts w:cs="Times New Roman"/>
                <w:lang w:val="ru-RU"/>
              </w:rPr>
              <w:t>.</w:t>
            </w:r>
          </w:p>
        </w:tc>
      </w:tr>
      <w:tr w:rsidR="009F0425" w:rsidRPr="00D17DC4" w14:paraId="6C1BD8E3" w14:textId="77777777" w:rsidTr="003E0862">
        <w:trPr>
          <w:jc w:val="center"/>
        </w:trPr>
        <w:tc>
          <w:tcPr>
            <w:tcW w:w="2500" w:type="pct"/>
          </w:tcPr>
          <w:p w14:paraId="4B59EA83" w14:textId="77777777" w:rsidR="009F0425" w:rsidRPr="00291DA9" w:rsidRDefault="009F0425" w:rsidP="003E0862">
            <w:pPr>
              <w:pStyle w:val="TableText"/>
              <w:spacing w:after="40"/>
              <w:rPr>
                <w:rFonts w:cs="Times New Roman"/>
              </w:rPr>
            </w:pPr>
            <w:r w:rsidRPr="00291DA9">
              <w:rPr>
                <w:rFonts w:cs="Times New Roman"/>
              </w:rPr>
              <w:t>Централизованное управление СХД</w:t>
            </w:r>
          </w:p>
        </w:tc>
        <w:tc>
          <w:tcPr>
            <w:tcW w:w="2500" w:type="pct"/>
          </w:tcPr>
          <w:p w14:paraId="53868EA9" w14:textId="56D30963" w:rsidR="009F0425" w:rsidRPr="00291DA9" w:rsidRDefault="009F0425" w:rsidP="003E0862">
            <w:pPr>
              <w:pStyle w:val="TableText"/>
              <w:spacing w:after="40"/>
              <w:rPr>
                <w:rFonts w:cs="Times New Roman"/>
                <w:lang w:val="ru-RU"/>
              </w:rPr>
            </w:pPr>
            <w:r w:rsidRPr="00291DA9">
              <w:rPr>
                <w:rFonts w:cs="Times New Roman"/>
                <w:lang w:val="ru-RU"/>
              </w:rPr>
              <w:t xml:space="preserve">Оба контроллера управляются как компоненты одной системы хранения данных: </w:t>
            </w:r>
            <w:r w:rsidR="00F61CF4">
              <w:rPr>
                <w:rFonts w:cs="Times New Roman"/>
              </w:rPr>
              <w:t>LUN</w:t>
            </w:r>
            <w:r w:rsidR="00F61CF4" w:rsidRPr="00D61DB8">
              <w:rPr>
                <w:rFonts w:cs="Times New Roman"/>
                <w:lang w:val="ru-RU"/>
              </w:rPr>
              <w:t>’</w:t>
            </w:r>
            <w:r w:rsidR="00F61CF4">
              <w:rPr>
                <w:rFonts w:cs="Times New Roman"/>
                <w:lang w:val="ru-RU"/>
              </w:rPr>
              <w:t>ы</w:t>
            </w:r>
            <w:r w:rsidRPr="00291DA9">
              <w:rPr>
                <w:rFonts w:cs="Times New Roman"/>
                <w:lang w:val="ru-RU"/>
              </w:rPr>
              <w:t xml:space="preserve">, предоставление </w:t>
            </w:r>
            <w:r w:rsidRPr="00291DA9">
              <w:rPr>
                <w:rFonts w:cs="Times New Roman"/>
              </w:rPr>
              <w:t>LUN</w:t>
            </w:r>
            <w:r w:rsidRPr="00291DA9">
              <w:rPr>
                <w:rFonts w:cs="Times New Roman"/>
                <w:lang w:val="ru-RU"/>
              </w:rPr>
              <w:t>, состояние портов, события и аварии видны из единого интерфейса управления.</w:t>
            </w:r>
          </w:p>
        </w:tc>
      </w:tr>
      <w:tr w:rsidR="009F0425" w:rsidRPr="00D17DC4" w14:paraId="16DC563F" w14:textId="77777777" w:rsidTr="003E0862">
        <w:trPr>
          <w:jc w:val="center"/>
        </w:trPr>
        <w:tc>
          <w:tcPr>
            <w:tcW w:w="2500" w:type="pct"/>
          </w:tcPr>
          <w:p w14:paraId="035C6119" w14:textId="77777777" w:rsidR="009F0425" w:rsidRPr="00291DA9" w:rsidRDefault="009F0425" w:rsidP="003E0862">
            <w:pPr>
              <w:pStyle w:val="TableText"/>
              <w:spacing w:after="40"/>
              <w:rPr>
                <w:rFonts w:cs="Times New Roman"/>
              </w:rPr>
            </w:pPr>
            <w:r w:rsidRPr="00291DA9">
              <w:rPr>
                <w:rFonts w:cs="Times New Roman"/>
              </w:rPr>
              <w:t>Непрерывность операций ввода-вывода</w:t>
            </w:r>
          </w:p>
        </w:tc>
        <w:tc>
          <w:tcPr>
            <w:tcW w:w="2500" w:type="pct"/>
          </w:tcPr>
          <w:p w14:paraId="0A05AD77" w14:textId="77777777" w:rsidR="009F0425" w:rsidRPr="00291DA9" w:rsidRDefault="009F0425" w:rsidP="003E0862">
            <w:pPr>
              <w:pStyle w:val="TableText"/>
              <w:spacing w:after="40"/>
              <w:rPr>
                <w:rFonts w:cs="Times New Roman"/>
                <w:lang w:val="ru-RU"/>
              </w:rPr>
            </w:pPr>
            <w:r w:rsidRPr="00291DA9">
              <w:rPr>
                <w:rFonts w:cs="Times New Roman"/>
                <w:lang w:val="ru-RU"/>
              </w:rPr>
              <w:t>При отказе отдельного компонента транспортного пути тестовая нагрузка не должна завершиться аварийно ошибкой чтения/записи на уровне тестового блочного устройства. Допускаются сообщения ОС/СХД/</w:t>
            </w:r>
            <w:r w:rsidRPr="00291DA9">
              <w:rPr>
                <w:rFonts w:cs="Times New Roman"/>
              </w:rPr>
              <w:t>SAN</w:t>
            </w:r>
            <w:r w:rsidRPr="00291DA9">
              <w:rPr>
                <w:rFonts w:cs="Times New Roman"/>
                <w:lang w:val="ru-RU"/>
              </w:rPr>
              <w:t xml:space="preserve"> о потере отдельных путей, если они не приводят к потере </w:t>
            </w:r>
            <w:r w:rsidRPr="00291DA9">
              <w:rPr>
                <w:rFonts w:cs="Times New Roman"/>
              </w:rPr>
              <w:t>LUN</w:t>
            </w:r>
            <w:r w:rsidRPr="00291DA9">
              <w:rPr>
                <w:rFonts w:cs="Times New Roman"/>
                <w:lang w:val="ru-RU"/>
              </w:rPr>
              <w:t xml:space="preserve"> и аварийному завершению нагрузки.</w:t>
            </w:r>
          </w:p>
        </w:tc>
      </w:tr>
      <w:tr w:rsidR="009F0425" w:rsidRPr="00D17DC4" w14:paraId="00639D1E" w14:textId="77777777" w:rsidTr="003E0862">
        <w:trPr>
          <w:jc w:val="center"/>
        </w:trPr>
        <w:tc>
          <w:tcPr>
            <w:tcW w:w="2500" w:type="pct"/>
          </w:tcPr>
          <w:p w14:paraId="1DE56237" w14:textId="77777777" w:rsidR="009F0425" w:rsidRPr="00291DA9" w:rsidRDefault="009F0425" w:rsidP="003E0862">
            <w:pPr>
              <w:pStyle w:val="TableText"/>
              <w:spacing w:after="40"/>
              <w:rPr>
                <w:rFonts w:cs="Times New Roman"/>
              </w:rPr>
            </w:pPr>
            <w:r w:rsidRPr="00291DA9">
              <w:rPr>
                <w:rFonts w:cs="Times New Roman"/>
              </w:rPr>
              <w:t>Ошибка операций ввода-вывода</w:t>
            </w:r>
          </w:p>
        </w:tc>
        <w:tc>
          <w:tcPr>
            <w:tcW w:w="2500" w:type="pct"/>
          </w:tcPr>
          <w:p w14:paraId="03F59BB8" w14:textId="77777777" w:rsidR="009F0425" w:rsidRPr="00291DA9" w:rsidRDefault="009F0425" w:rsidP="003E0862">
            <w:pPr>
              <w:pStyle w:val="TableText"/>
              <w:spacing w:after="40"/>
              <w:rPr>
                <w:rFonts w:cs="Times New Roman"/>
                <w:lang w:val="ru-RU"/>
              </w:rPr>
            </w:pPr>
            <w:r w:rsidRPr="00291DA9">
              <w:rPr>
                <w:rFonts w:cs="Times New Roman"/>
                <w:lang w:val="ru-RU"/>
              </w:rPr>
              <w:t xml:space="preserve">Ошибка чтения или записи на уровне тестового блочного устройства, из-за которой приложение или </w:t>
            </w:r>
            <w:r w:rsidRPr="00291DA9">
              <w:rPr>
                <w:rFonts w:cs="Times New Roman"/>
              </w:rPr>
              <w:t>FIO</w:t>
            </w:r>
            <w:r w:rsidRPr="00291DA9">
              <w:rPr>
                <w:rFonts w:cs="Times New Roman"/>
                <w:lang w:val="ru-RU"/>
              </w:rPr>
              <w:t xml:space="preserve"> не может продолжить работу с </w:t>
            </w:r>
            <w:r w:rsidRPr="00291DA9">
              <w:rPr>
                <w:rFonts w:cs="Times New Roman"/>
              </w:rPr>
              <w:t>LUN</w:t>
            </w:r>
            <w:r w:rsidRPr="00291DA9">
              <w:rPr>
                <w:rFonts w:cs="Times New Roman"/>
                <w:lang w:val="ru-RU"/>
              </w:rPr>
              <w:t xml:space="preserve">. Сообщение о потере отдельного пути само по себе не является ошибкой данных, если </w:t>
            </w:r>
            <w:r w:rsidRPr="00291DA9">
              <w:rPr>
                <w:rFonts w:cs="Times New Roman"/>
              </w:rPr>
              <w:t>multipath</w:t>
            </w:r>
            <w:r w:rsidRPr="00291DA9">
              <w:rPr>
                <w:rFonts w:cs="Times New Roman"/>
                <w:lang w:val="ru-RU"/>
              </w:rPr>
              <w:t xml:space="preserve"> продолжает обслуживать </w:t>
            </w:r>
            <w:r w:rsidRPr="00291DA9">
              <w:rPr>
                <w:rFonts w:cs="Times New Roman"/>
              </w:rPr>
              <w:t>LUN</w:t>
            </w:r>
            <w:r w:rsidRPr="00291DA9">
              <w:rPr>
                <w:rFonts w:cs="Times New Roman"/>
                <w:lang w:val="ru-RU"/>
              </w:rPr>
              <w:t xml:space="preserve"> через другие пути.</w:t>
            </w:r>
          </w:p>
        </w:tc>
      </w:tr>
    </w:tbl>
    <w:p w14:paraId="088F2F04" w14:textId="77777777" w:rsidR="009F0425" w:rsidRDefault="009F0425">
      <w:pPr>
        <w:rPr>
          <w:lang w:val="ru-RU"/>
        </w:rPr>
      </w:pPr>
    </w:p>
    <w:tbl>
      <w:tblPr>
        <w:tblW w:w="0" w:type="auto"/>
        <w:jc w:val="center"/>
        <w:tblBorders>
          <w:top w:val="single" w:sz="6" w:space="0" w:color="D9DEE8"/>
          <w:left w:val="single" w:sz="6" w:space="0" w:color="D9DEE8"/>
          <w:bottom w:val="single" w:sz="6" w:space="0" w:color="D9DEE8"/>
          <w:right w:val="single" w:sz="6" w:space="0" w:color="D9DEE8"/>
          <w:insideH w:val="single" w:sz="6" w:space="0" w:color="D9DEE8"/>
          <w:insideV w:val="single" w:sz="6" w:space="0" w:color="D9DEE8"/>
        </w:tblBorders>
        <w:tblLook w:val="04A0" w:firstRow="1" w:lastRow="0" w:firstColumn="1" w:lastColumn="0" w:noHBand="0" w:noVBand="1"/>
      </w:tblPr>
      <w:tblGrid>
        <w:gridCol w:w="14464"/>
      </w:tblGrid>
      <w:tr w:rsidR="009F0425" w:rsidRPr="00D17DC4" w14:paraId="665DD9AA" w14:textId="77777777" w:rsidTr="003E0862">
        <w:trPr>
          <w:jc w:val="center"/>
        </w:trPr>
        <w:tc>
          <w:tcPr>
            <w:tcW w:w="14480" w:type="dxa"/>
            <w:shd w:val="clear" w:color="auto" w:fill="EDF7ED"/>
          </w:tcPr>
          <w:p w14:paraId="780B58E2" w14:textId="77777777" w:rsidR="009F0425" w:rsidRPr="00291DA9" w:rsidRDefault="009F0425" w:rsidP="003E0862">
            <w:pPr>
              <w:rPr>
                <w:rFonts w:cs="Times New Roman"/>
                <w:lang w:val="ru-RU"/>
              </w:rPr>
            </w:pPr>
            <w:r w:rsidRPr="00291DA9">
              <w:rPr>
                <w:rFonts w:cs="Times New Roman"/>
                <w:b/>
                <w:sz w:val="19"/>
                <w:lang w:val="ru-RU"/>
              </w:rPr>
              <w:t xml:space="preserve">Краткое различие </w:t>
            </w:r>
            <w:r w:rsidRPr="00291DA9">
              <w:rPr>
                <w:rFonts w:cs="Times New Roman"/>
                <w:b/>
                <w:sz w:val="19"/>
              </w:rPr>
              <w:t>SLUA</w:t>
            </w:r>
            <w:r w:rsidRPr="00291DA9">
              <w:rPr>
                <w:rFonts w:cs="Times New Roman"/>
                <w:b/>
                <w:sz w:val="19"/>
                <w:lang w:val="ru-RU"/>
              </w:rPr>
              <w:t xml:space="preserve"> и </w:t>
            </w:r>
            <w:r w:rsidRPr="00291DA9">
              <w:rPr>
                <w:rFonts w:cs="Times New Roman"/>
                <w:b/>
                <w:sz w:val="19"/>
              </w:rPr>
              <w:t>ALUA</w:t>
            </w:r>
            <w:r w:rsidRPr="00291DA9">
              <w:rPr>
                <w:rFonts w:cs="Times New Roman"/>
                <w:b/>
                <w:sz w:val="19"/>
                <w:lang w:val="ru-RU"/>
              </w:rPr>
              <w:t>.</w:t>
            </w:r>
            <w:r w:rsidRPr="00291DA9">
              <w:rPr>
                <w:rFonts w:cs="Times New Roman"/>
                <w:sz w:val="19"/>
                <w:lang w:val="ru-RU"/>
              </w:rPr>
              <w:t xml:space="preserve"> </w:t>
            </w:r>
            <w:r w:rsidRPr="00291DA9">
              <w:rPr>
                <w:rFonts w:cs="Times New Roman"/>
                <w:sz w:val="19"/>
              </w:rPr>
              <w:t>SLUA</w:t>
            </w:r>
            <w:r w:rsidRPr="00291DA9">
              <w:rPr>
                <w:rFonts w:cs="Times New Roman"/>
                <w:sz w:val="19"/>
                <w:lang w:val="ru-RU"/>
              </w:rPr>
              <w:t xml:space="preserve"> в этой ПМИ — проверяемое поведение СХД: </w:t>
            </w:r>
            <w:r w:rsidRPr="00291DA9">
              <w:rPr>
                <w:rFonts w:cs="Times New Roman"/>
                <w:sz w:val="19"/>
              </w:rPr>
              <w:t>LUN</w:t>
            </w:r>
            <w:r w:rsidRPr="00291DA9">
              <w:rPr>
                <w:rFonts w:cs="Times New Roman"/>
                <w:sz w:val="19"/>
                <w:lang w:val="ru-RU"/>
              </w:rPr>
              <w:t xml:space="preserve"> доступен через оба контроллера и не требует ручного выбора единственного контроллера-владельца для обслуживания операций ввода-вывода. </w:t>
            </w:r>
            <w:r w:rsidRPr="00291DA9">
              <w:rPr>
                <w:rFonts w:cs="Times New Roman"/>
                <w:sz w:val="19"/>
              </w:rPr>
              <w:t>ALUA</w:t>
            </w:r>
            <w:r w:rsidRPr="00291DA9">
              <w:rPr>
                <w:rFonts w:cs="Times New Roman"/>
                <w:sz w:val="19"/>
                <w:lang w:val="ru-RU"/>
              </w:rPr>
              <w:t xml:space="preserve"> описывает асимметричные состояния путей: оптимизированные, неоптимизированные, резервные и недоступные пути. В рамках данной ПМИ </w:t>
            </w:r>
            <w:r w:rsidRPr="00291DA9">
              <w:rPr>
                <w:rFonts w:cs="Times New Roman"/>
                <w:sz w:val="19"/>
              </w:rPr>
              <w:t>ALUA</w:t>
            </w:r>
            <w:r w:rsidRPr="00291DA9">
              <w:rPr>
                <w:rFonts w:cs="Times New Roman"/>
                <w:sz w:val="19"/>
                <w:lang w:val="ru-RU"/>
              </w:rPr>
              <w:t xml:space="preserve">-картина используется как отдельный диагностический признак при сравнении с ожидаемой </w:t>
            </w:r>
            <w:r w:rsidRPr="00291DA9">
              <w:rPr>
                <w:rFonts w:cs="Times New Roman"/>
                <w:sz w:val="19"/>
              </w:rPr>
              <w:t>SLUA</w:t>
            </w:r>
            <w:r w:rsidRPr="00291DA9">
              <w:rPr>
                <w:rFonts w:cs="Times New Roman"/>
                <w:sz w:val="19"/>
                <w:lang w:val="ru-RU"/>
              </w:rPr>
              <w:t>-картиной.</w:t>
            </w:r>
          </w:p>
        </w:tc>
      </w:tr>
    </w:tbl>
    <w:p w14:paraId="39743E54" w14:textId="77777777" w:rsidR="009F0425" w:rsidRDefault="009F0425">
      <w:pPr>
        <w:rPr>
          <w:lang w:val="ru-RU"/>
        </w:rPr>
      </w:pPr>
    </w:p>
    <w:p w14:paraId="3B87E1C0" w14:textId="77777777" w:rsidR="009F0425" w:rsidRPr="009F0425" w:rsidRDefault="009F0425" w:rsidP="009F0425">
      <w:pPr>
        <w:rPr>
          <w:rFonts w:cs="Times New Roman"/>
          <w:b/>
          <w:bCs/>
          <w:szCs w:val="32"/>
          <w:lang w:val="ru-RU"/>
        </w:rPr>
      </w:pPr>
      <w:r w:rsidRPr="009F0425">
        <w:rPr>
          <w:rFonts w:cs="Times New Roman"/>
          <w:b/>
          <w:bCs/>
          <w:szCs w:val="32"/>
          <w:lang w:val="ru-RU"/>
        </w:rPr>
        <w:t>2.1. Как SLUA и ALUA обычно отличаются в multipath -ll</w:t>
      </w:r>
    </w:p>
    <w:tbl>
      <w:tblPr>
        <w:tblStyle w:val="aff0"/>
        <w:tblW w:w="5000" w:type="pct"/>
        <w:jc w:val="center"/>
        <w:tblBorders>
          <w:top w:val="single" w:sz="4" w:space="0" w:color="C9D2E3"/>
          <w:left w:val="single" w:sz="4" w:space="0" w:color="C9D2E3"/>
          <w:bottom w:val="single" w:sz="4" w:space="0" w:color="C9D2E3"/>
          <w:right w:val="single" w:sz="4" w:space="0" w:color="C9D2E3"/>
          <w:insideH w:val="single" w:sz="4" w:space="0" w:color="C9D2E3"/>
          <w:insideV w:val="single" w:sz="4" w:space="0" w:color="C9D2E3"/>
        </w:tblBorders>
        <w:tblLook w:val="04A0" w:firstRow="1" w:lastRow="0" w:firstColumn="1" w:lastColumn="0" w:noHBand="0" w:noVBand="1"/>
      </w:tblPr>
      <w:tblGrid>
        <w:gridCol w:w="2412"/>
        <w:gridCol w:w="6029"/>
        <w:gridCol w:w="6029"/>
      </w:tblGrid>
      <w:tr w:rsidR="009F0425" w:rsidRPr="00D17DC4" w14:paraId="1A25FBFB" w14:textId="77777777" w:rsidTr="003E0862">
        <w:trPr>
          <w:tblHeader/>
          <w:jc w:val="center"/>
        </w:trPr>
        <w:tc>
          <w:tcPr>
            <w:tcW w:w="833" w:type="pct"/>
            <w:shd w:val="clear" w:color="auto" w:fill="E9EEF8"/>
          </w:tcPr>
          <w:p w14:paraId="66EC564B" w14:textId="77777777" w:rsidR="009F0425" w:rsidRPr="00291DA9" w:rsidRDefault="009F0425" w:rsidP="003E0862">
            <w:pPr>
              <w:pStyle w:val="TableText"/>
              <w:spacing w:after="40"/>
              <w:rPr>
                <w:rFonts w:cs="Times New Roman"/>
              </w:rPr>
            </w:pPr>
            <w:r w:rsidRPr="00291DA9">
              <w:rPr>
                <w:rFonts w:cs="Times New Roman"/>
                <w:b/>
              </w:rPr>
              <w:t>Картина</w:t>
            </w:r>
          </w:p>
        </w:tc>
        <w:tc>
          <w:tcPr>
            <w:tcW w:w="2083" w:type="pct"/>
            <w:shd w:val="clear" w:color="auto" w:fill="E9EEF8"/>
          </w:tcPr>
          <w:p w14:paraId="13B76965" w14:textId="77777777" w:rsidR="009F0425" w:rsidRPr="00291DA9" w:rsidRDefault="009F0425" w:rsidP="003E0862">
            <w:pPr>
              <w:pStyle w:val="TableText"/>
              <w:spacing w:after="40"/>
              <w:rPr>
                <w:rFonts w:cs="Times New Roman"/>
              </w:rPr>
            </w:pPr>
            <w:r w:rsidRPr="00291DA9">
              <w:rPr>
                <w:rFonts w:cs="Times New Roman"/>
                <w:b/>
              </w:rPr>
              <w:t>Ожидаемый смысл</w:t>
            </w:r>
          </w:p>
        </w:tc>
        <w:tc>
          <w:tcPr>
            <w:tcW w:w="2083" w:type="pct"/>
            <w:shd w:val="clear" w:color="auto" w:fill="E9EEF8"/>
          </w:tcPr>
          <w:p w14:paraId="7E52FB9D" w14:textId="77777777" w:rsidR="009F0425" w:rsidRPr="00291DA9" w:rsidRDefault="009F0425" w:rsidP="003E0862">
            <w:pPr>
              <w:pStyle w:val="TableText"/>
              <w:spacing w:after="40"/>
              <w:rPr>
                <w:rFonts w:cs="Times New Roman"/>
                <w:lang w:val="ru-RU"/>
              </w:rPr>
            </w:pPr>
            <w:r w:rsidRPr="00291DA9">
              <w:rPr>
                <w:rFonts w:cs="Times New Roman"/>
                <w:b/>
                <w:lang w:val="ru-RU"/>
              </w:rPr>
              <w:t xml:space="preserve">Типовые признаки в </w:t>
            </w:r>
          </w:p>
          <w:p w14:paraId="508BB184" w14:textId="77777777" w:rsidR="009F0425" w:rsidRPr="00291DA9" w:rsidRDefault="009F0425" w:rsidP="003E0862">
            <w:pPr>
              <w:pStyle w:val="TableText"/>
              <w:spacing w:after="40"/>
              <w:rPr>
                <w:rFonts w:cs="Times New Roman"/>
                <w:lang w:val="ru-RU"/>
              </w:rPr>
            </w:pPr>
            <w:r w:rsidRPr="00291DA9">
              <w:rPr>
                <w:rFonts w:eastAsia="Consolas" w:cs="Times New Roman"/>
                <w:b/>
              </w:rPr>
              <w:t>multipath</w:t>
            </w:r>
            <w:r w:rsidRPr="00291DA9">
              <w:rPr>
                <w:rFonts w:eastAsia="Consolas" w:cs="Times New Roman"/>
                <w:b/>
                <w:lang w:val="ru-RU"/>
              </w:rPr>
              <w:t xml:space="preserve"> -</w:t>
            </w:r>
            <w:r w:rsidRPr="00291DA9">
              <w:rPr>
                <w:rFonts w:eastAsia="Consolas" w:cs="Times New Roman"/>
                <w:b/>
              </w:rPr>
              <w:t>ll</w:t>
            </w:r>
          </w:p>
        </w:tc>
      </w:tr>
      <w:tr w:rsidR="009F0425" w:rsidRPr="00D17DC4" w14:paraId="3AD23683" w14:textId="77777777" w:rsidTr="003E0862">
        <w:trPr>
          <w:jc w:val="center"/>
        </w:trPr>
        <w:tc>
          <w:tcPr>
            <w:tcW w:w="833" w:type="pct"/>
          </w:tcPr>
          <w:p w14:paraId="3E409CA8" w14:textId="77777777" w:rsidR="009F0425" w:rsidRPr="00291DA9" w:rsidRDefault="009F0425" w:rsidP="003E0862">
            <w:pPr>
              <w:pStyle w:val="TableText"/>
              <w:spacing w:after="40"/>
              <w:rPr>
                <w:rFonts w:cs="Times New Roman"/>
              </w:rPr>
            </w:pPr>
            <w:r w:rsidRPr="00291DA9">
              <w:rPr>
                <w:rFonts w:cs="Times New Roman"/>
              </w:rPr>
              <w:t>SLUA / symmetric access</w:t>
            </w:r>
          </w:p>
        </w:tc>
        <w:tc>
          <w:tcPr>
            <w:tcW w:w="2083" w:type="pct"/>
          </w:tcPr>
          <w:p w14:paraId="4FC6B604" w14:textId="77777777" w:rsidR="009F0425" w:rsidRPr="00291DA9" w:rsidRDefault="009F0425" w:rsidP="003E0862">
            <w:pPr>
              <w:pStyle w:val="TableText"/>
              <w:spacing w:after="40"/>
              <w:rPr>
                <w:rFonts w:cs="Times New Roman"/>
                <w:lang w:val="ru-RU"/>
              </w:rPr>
            </w:pPr>
            <w:r w:rsidRPr="00291DA9">
              <w:rPr>
                <w:rFonts w:cs="Times New Roman"/>
                <w:lang w:val="ru-RU"/>
              </w:rPr>
              <w:t>Пути через оба контроллера находятся в рабочем активном состоянии. Для целей ПМИ это штатная картина, если все ожидаемые пути присутствуют и нет резервной/непредпочтительной группы.</w:t>
            </w:r>
          </w:p>
        </w:tc>
        <w:tc>
          <w:tcPr>
            <w:tcW w:w="2083" w:type="pct"/>
          </w:tcPr>
          <w:p w14:paraId="1541A141" w14:textId="77777777" w:rsidR="009F0425" w:rsidRPr="00291DA9" w:rsidRDefault="009F0425" w:rsidP="003E0862">
            <w:pPr>
              <w:pStyle w:val="TableText"/>
              <w:spacing w:after="40"/>
              <w:rPr>
                <w:rFonts w:cs="Times New Roman"/>
              </w:rPr>
            </w:pPr>
            <w:r w:rsidRPr="00291DA9">
              <w:rPr>
                <w:rFonts w:eastAsia="Consolas" w:cs="Times New Roman"/>
              </w:rPr>
              <w:t>status=active</w:t>
            </w:r>
            <w:r w:rsidRPr="00291DA9">
              <w:rPr>
                <w:rFonts w:cs="Times New Roman"/>
              </w:rPr>
              <w:br/>
            </w:r>
          </w:p>
          <w:p w14:paraId="11D40060" w14:textId="77777777" w:rsidR="009F0425" w:rsidRPr="00291DA9" w:rsidRDefault="009F0425" w:rsidP="003E0862">
            <w:pPr>
              <w:pStyle w:val="TableText"/>
              <w:spacing w:after="40"/>
              <w:rPr>
                <w:rFonts w:cs="Times New Roman"/>
              </w:rPr>
            </w:pPr>
            <w:r w:rsidRPr="00291DA9">
              <w:rPr>
                <w:rFonts w:eastAsia="Consolas" w:cs="Times New Roman"/>
              </w:rPr>
              <w:t>active ready running</w:t>
            </w:r>
            <w:r w:rsidRPr="00291DA9">
              <w:rPr>
                <w:rFonts w:cs="Times New Roman"/>
              </w:rPr>
              <w:br/>
            </w:r>
          </w:p>
          <w:p w14:paraId="0D1F1A7A" w14:textId="77777777" w:rsidR="009F0425" w:rsidRPr="00291DA9" w:rsidRDefault="009F0425" w:rsidP="003E0862">
            <w:pPr>
              <w:pStyle w:val="TableText"/>
              <w:spacing w:after="40"/>
              <w:rPr>
                <w:rFonts w:cs="Times New Roman"/>
                <w:lang w:val="ru-RU"/>
              </w:rPr>
            </w:pPr>
            <w:r w:rsidRPr="00291DA9">
              <w:rPr>
                <w:rFonts w:cs="Times New Roman"/>
                <w:lang w:val="ru-RU"/>
              </w:rPr>
              <w:t xml:space="preserve">одинаковый или сопоставимый </w:t>
            </w:r>
          </w:p>
          <w:p w14:paraId="7D476540" w14:textId="77777777" w:rsidR="009F0425" w:rsidRPr="00291DA9" w:rsidRDefault="009F0425" w:rsidP="003E0862">
            <w:pPr>
              <w:pStyle w:val="TableText"/>
              <w:spacing w:after="40"/>
              <w:rPr>
                <w:rFonts w:cs="Times New Roman"/>
                <w:lang w:val="ru-RU"/>
              </w:rPr>
            </w:pPr>
            <w:r w:rsidRPr="00291DA9">
              <w:rPr>
                <w:rFonts w:eastAsia="Consolas" w:cs="Times New Roman"/>
              </w:rPr>
              <w:t>prio</w:t>
            </w:r>
          </w:p>
          <w:p w14:paraId="37044B86" w14:textId="77777777" w:rsidR="009F0425" w:rsidRPr="00291DA9" w:rsidRDefault="009F0425" w:rsidP="003E0862">
            <w:pPr>
              <w:pStyle w:val="TableText"/>
              <w:spacing w:after="40"/>
              <w:rPr>
                <w:rFonts w:cs="Times New Roman"/>
                <w:lang w:val="ru-RU"/>
              </w:rPr>
            </w:pPr>
            <w:r w:rsidRPr="00291DA9">
              <w:rPr>
                <w:rFonts w:cs="Times New Roman"/>
                <w:lang w:val="ru-RU"/>
              </w:rPr>
              <w:t xml:space="preserve"> для групп путей через оба контроллера</w:t>
            </w:r>
          </w:p>
        </w:tc>
      </w:tr>
      <w:tr w:rsidR="009F0425" w:rsidRPr="00291DA9" w14:paraId="5C3FD13B" w14:textId="77777777" w:rsidTr="003E0862">
        <w:trPr>
          <w:jc w:val="center"/>
        </w:trPr>
        <w:tc>
          <w:tcPr>
            <w:tcW w:w="833" w:type="pct"/>
          </w:tcPr>
          <w:p w14:paraId="2D820978" w14:textId="77777777" w:rsidR="009F0425" w:rsidRPr="00291DA9" w:rsidRDefault="009F0425" w:rsidP="003E0862">
            <w:pPr>
              <w:pStyle w:val="TableText"/>
              <w:spacing w:after="40"/>
              <w:rPr>
                <w:rFonts w:cs="Times New Roman"/>
              </w:rPr>
            </w:pPr>
            <w:r w:rsidRPr="00291DA9">
              <w:rPr>
                <w:rFonts w:cs="Times New Roman"/>
              </w:rPr>
              <w:t>ALUA / asymmetric access</w:t>
            </w:r>
          </w:p>
        </w:tc>
        <w:tc>
          <w:tcPr>
            <w:tcW w:w="2083" w:type="pct"/>
          </w:tcPr>
          <w:p w14:paraId="70B21E2D" w14:textId="77777777" w:rsidR="009F0425" w:rsidRPr="00291DA9" w:rsidRDefault="009F0425" w:rsidP="003E0862">
            <w:pPr>
              <w:pStyle w:val="TableText"/>
              <w:spacing w:after="40"/>
              <w:rPr>
                <w:rFonts w:cs="Times New Roman"/>
              </w:rPr>
            </w:pPr>
            <w:r w:rsidRPr="00291DA9">
              <w:rPr>
                <w:rFonts w:cs="Times New Roman"/>
                <w:lang w:val="ru-RU"/>
              </w:rPr>
              <w:t xml:space="preserve">Одна группа путей может быть оптимизированной, другая — неоптимизированной, резервной или иметь меньший приоритет. </w:t>
            </w:r>
            <w:r w:rsidRPr="00291DA9">
              <w:rPr>
                <w:rFonts w:cs="Times New Roman"/>
              </w:rPr>
              <w:t>Такая картина не считается самостоятельным подтверждением SLUA.</w:t>
            </w:r>
          </w:p>
        </w:tc>
        <w:tc>
          <w:tcPr>
            <w:tcW w:w="2083" w:type="pct"/>
          </w:tcPr>
          <w:p w14:paraId="7C3C9F87" w14:textId="77777777" w:rsidR="009F0425" w:rsidRPr="00291DA9" w:rsidRDefault="009F0425" w:rsidP="003E0862">
            <w:pPr>
              <w:pStyle w:val="TableText"/>
              <w:spacing w:after="40"/>
              <w:rPr>
                <w:rFonts w:cs="Times New Roman"/>
              </w:rPr>
            </w:pPr>
            <w:r w:rsidRPr="00291DA9">
              <w:rPr>
                <w:rFonts w:eastAsia="Consolas" w:cs="Times New Roman"/>
              </w:rPr>
              <w:t>active ready running</w:t>
            </w:r>
          </w:p>
          <w:p w14:paraId="3CC0EF8F" w14:textId="77777777" w:rsidR="009F0425" w:rsidRPr="00291DA9" w:rsidRDefault="009F0425" w:rsidP="003E0862">
            <w:pPr>
              <w:pStyle w:val="TableText"/>
              <w:spacing w:after="40"/>
              <w:rPr>
                <w:rFonts w:cs="Times New Roman"/>
              </w:rPr>
            </w:pPr>
            <w:r w:rsidRPr="00291DA9">
              <w:rPr>
                <w:rFonts w:cs="Times New Roman"/>
              </w:rPr>
              <w:t xml:space="preserve"> при большем </w:t>
            </w:r>
          </w:p>
          <w:p w14:paraId="50B321FB" w14:textId="77777777" w:rsidR="009F0425" w:rsidRPr="00291DA9" w:rsidRDefault="009F0425" w:rsidP="003E0862">
            <w:pPr>
              <w:pStyle w:val="TableText"/>
              <w:spacing w:after="40"/>
              <w:rPr>
                <w:rFonts w:cs="Times New Roman"/>
              </w:rPr>
            </w:pPr>
            <w:r w:rsidRPr="00291DA9">
              <w:rPr>
                <w:rFonts w:eastAsia="Consolas" w:cs="Times New Roman"/>
              </w:rPr>
              <w:t>prio</w:t>
            </w:r>
            <w:r w:rsidRPr="00291DA9">
              <w:rPr>
                <w:rFonts w:cs="Times New Roman"/>
              </w:rPr>
              <w:br/>
            </w:r>
          </w:p>
          <w:p w14:paraId="032B7CA5" w14:textId="77777777" w:rsidR="009F0425" w:rsidRPr="00291DA9" w:rsidRDefault="009F0425" w:rsidP="003E0862">
            <w:pPr>
              <w:pStyle w:val="TableText"/>
              <w:spacing w:after="40"/>
              <w:rPr>
                <w:rFonts w:cs="Times New Roman"/>
              </w:rPr>
            </w:pPr>
            <w:r w:rsidRPr="00291DA9">
              <w:rPr>
                <w:rFonts w:eastAsia="Consolas" w:cs="Times New Roman"/>
              </w:rPr>
              <w:t>active/non-optimized</w:t>
            </w:r>
            <w:r w:rsidRPr="00291DA9">
              <w:rPr>
                <w:rFonts w:cs="Times New Roman"/>
              </w:rPr>
              <w:br/>
            </w:r>
          </w:p>
          <w:p w14:paraId="36596CFB" w14:textId="77777777" w:rsidR="009F0425" w:rsidRPr="00291DA9" w:rsidRDefault="009F0425" w:rsidP="003E0862">
            <w:pPr>
              <w:pStyle w:val="TableText"/>
              <w:spacing w:after="40"/>
              <w:rPr>
                <w:rFonts w:cs="Times New Roman"/>
              </w:rPr>
            </w:pPr>
            <w:r w:rsidRPr="00291DA9">
              <w:rPr>
                <w:rFonts w:eastAsia="Consolas" w:cs="Times New Roman"/>
              </w:rPr>
              <w:t>enabled ghost running</w:t>
            </w:r>
            <w:r w:rsidRPr="00291DA9">
              <w:rPr>
                <w:rFonts w:cs="Times New Roman"/>
              </w:rPr>
              <w:br/>
            </w:r>
          </w:p>
          <w:p w14:paraId="1FB6A504" w14:textId="77777777" w:rsidR="009F0425" w:rsidRPr="00291DA9" w:rsidRDefault="009F0425" w:rsidP="003E0862">
            <w:pPr>
              <w:pStyle w:val="TableText"/>
              <w:spacing w:after="40"/>
              <w:rPr>
                <w:rFonts w:cs="Times New Roman"/>
              </w:rPr>
            </w:pPr>
            <w:r w:rsidRPr="00291DA9">
              <w:rPr>
                <w:rFonts w:eastAsia="Consolas" w:cs="Times New Roman"/>
              </w:rPr>
              <w:t>enabled ready running</w:t>
            </w:r>
          </w:p>
          <w:p w14:paraId="3CE54E0A" w14:textId="77777777" w:rsidR="009F0425" w:rsidRPr="00291DA9" w:rsidRDefault="009F0425" w:rsidP="003E0862">
            <w:pPr>
              <w:pStyle w:val="TableText"/>
              <w:spacing w:after="40"/>
              <w:rPr>
                <w:rFonts w:cs="Times New Roman"/>
              </w:rPr>
            </w:pPr>
            <w:r w:rsidRPr="00291DA9">
              <w:rPr>
                <w:rFonts w:cs="Times New Roman"/>
              </w:rPr>
              <w:lastRenderedPageBreak/>
              <w:t xml:space="preserve"> с меньшим </w:t>
            </w:r>
          </w:p>
          <w:p w14:paraId="43EFA954" w14:textId="77777777" w:rsidR="009F0425" w:rsidRPr="00291DA9" w:rsidRDefault="009F0425" w:rsidP="003E0862">
            <w:pPr>
              <w:pStyle w:val="TableText"/>
              <w:spacing w:after="40"/>
              <w:rPr>
                <w:rFonts w:cs="Times New Roman"/>
              </w:rPr>
            </w:pPr>
            <w:r w:rsidRPr="00291DA9">
              <w:rPr>
                <w:rFonts w:eastAsia="Consolas" w:cs="Times New Roman"/>
              </w:rPr>
              <w:t>prio</w:t>
            </w:r>
          </w:p>
        </w:tc>
      </w:tr>
    </w:tbl>
    <w:p w14:paraId="174ABCD9" w14:textId="77777777" w:rsidR="009F0425" w:rsidRPr="00291DA9" w:rsidRDefault="009F0425" w:rsidP="009F0425">
      <w:pPr>
        <w:rPr>
          <w:rFonts w:cs="Times New Roman"/>
        </w:rPr>
      </w:pPr>
    </w:p>
    <w:p w14:paraId="293B8057" w14:textId="791BEDE8" w:rsidR="009F0425" w:rsidRPr="00291DA9" w:rsidRDefault="009F0425" w:rsidP="009F0425">
      <w:pPr>
        <w:pStyle w:val="CodeBlock"/>
        <w:shd w:val="clear" w:color="auto" w:fill="F2F4F7"/>
        <w:rPr>
          <w:rFonts w:ascii="Times New Roman" w:hAnsi="Times New Roman" w:cs="Times New Roman"/>
        </w:rPr>
      </w:pPr>
      <w:r w:rsidRPr="00291DA9">
        <w:rPr>
          <w:rFonts w:ascii="Times New Roman" w:hAnsi="Times New Roman" w:cs="Times New Roman"/>
        </w:rPr>
        <w:t>Пример SLUA-картины:</w:t>
      </w:r>
      <w:r w:rsidRPr="00291DA9">
        <w:rPr>
          <w:rFonts w:ascii="Times New Roman" w:hAnsi="Times New Roman" w:cs="Times New Roman"/>
        </w:rPr>
        <w:br/>
        <w:t>|-+- policy='round-robin 0' prio=50 status=active</w:t>
      </w:r>
      <w:r w:rsidRPr="00291DA9">
        <w:rPr>
          <w:rFonts w:ascii="Times New Roman" w:hAnsi="Times New Roman" w:cs="Times New Roman"/>
        </w:rPr>
        <w:br/>
        <w:t>| |- ... active ready running   # путь через Controller A</w:t>
      </w:r>
      <w:r w:rsidRPr="00291DA9">
        <w:rPr>
          <w:rFonts w:ascii="Times New Roman" w:hAnsi="Times New Roman" w:cs="Times New Roman"/>
        </w:rPr>
        <w:br/>
        <w:t>| `- ... active ready running   # путь через Controller A</w:t>
      </w:r>
      <w:r w:rsidRPr="00291DA9">
        <w:rPr>
          <w:rFonts w:ascii="Times New Roman" w:hAnsi="Times New Roman" w:cs="Times New Roman"/>
        </w:rPr>
        <w:br/>
        <w:t>`</w:t>
      </w:r>
      <w:r w:rsidR="001B5BD6" w:rsidRPr="00291DA9" w:rsidDel="001B5BD6">
        <w:rPr>
          <w:rFonts w:ascii="Times New Roman" w:hAnsi="Times New Roman" w:cs="Times New Roman"/>
        </w:rPr>
        <w:t xml:space="preserve"> </w:t>
      </w:r>
      <w:r w:rsidRPr="00291DA9">
        <w:rPr>
          <w:rFonts w:ascii="Times New Roman" w:hAnsi="Times New Roman" w:cs="Times New Roman"/>
        </w:rPr>
        <w:t>|- ... active ready running   # путь через Controller B</w:t>
      </w:r>
      <w:r w:rsidRPr="00291DA9">
        <w:rPr>
          <w:rFonts w:ascii="Times New Roman" w:hAnsi="Times New Roman" w:cs="Times New Roman"/>
        </w:rPr>
        <w:br/>
        <w:t xml:space="preserve">  `- ... active ready running   # путь через Controller B</w:t>
      </w:r>
      <w:r w:rsidRPr="00291DA9">
        <w:rPr>
          <w:rFonts w:ascii="Times New Roman" w:hAnsi="Times New Roman" w:cs="Times New Roman"/>
        </w:rPr>
        <w:br/>
      </w:r>
      <w:r w:rsidRPr="00291DA9">
        <w:rPr>
          <w:rFonts w:ascii="Times New Roman" w:hAnsi="Times New Roman" w:cs="Times New Roman"/>
        </w:rPr>
        <w:br/>
        <w:t>Пример ALUA-картины, не являющейся самостоятельным подтверждением SLUA:</w:t>
      </w:r>
      <w:r w:rsidRPr="00291DA9">
        <w:rPr>
          <w:rFonts w:ascii="Times New Roman" w:hAnsi="Times New Roman" w:cs="Times New Roman"/>
        </w:rPr>
        <w:br/>
        <w:t>|-+- policy='round-robin 0' prio=50 status=active</w:t>
      </w:r>
      <w:r w:rsidRPr="00291DA9">
        <w:rPr>
          <w:rFonts w:ascii="Times New Roman" w:hAnsi="Times New Roman" w:cs="Times New Roman"/>
        </w:rPr>
        <w:br/>
        <w:t>| |- ... active ready running   # optimized paths</w:t>
      </w:r>
      <w:r w:rsidRPr="00291DA9">
        <w:rPr>
          <w:rFonts w:ascii="Times New Roman" w:hAnsi="Times New Roman" w:cs="Times New Roman"/>
        </w:rPr>
        <w:br/>
        <w:t>| `- ... active ready running</w:t>
      </w:r>
      <w:r w:rsidRPr="00291DA9">
        <w:rPr>
          <w:rFonts w:ascii="Times New Roman" w:hAnsi="Times New Roman" w:cs="Times New Roman"/>
        </w:rPr>
        <w:br/>
        <w:t>`-+- policy='round-robin 0' prio=10 status=enabled</w:t>
      </w:r>
      <w:r w:rsidRPr="00291DA9">
        <w:rPr>
          <w:rFonts w:ascii="Times New Roman" w:hAnsi="Times New Roman" w:cs="Times New Roman"/>
        </w:rPr>
        <w:br/>
        <w:t xml:space="preserve">  |- ... active ready running   # non-optimized / lower priority</w:t>
      </w:r>
      <w:r w:rsidRPr="00291DA9">
        <w:rPr>
          <w:rFonts w:ascii="Times New Roman" w:hAnsi="Times New Roman" w:cs="Times New Roman"/>
        </w:rPr>
        <w:br/>
        <w:t xml:space="preserve">  `- ... enabled ghost running</w:t>
      </w:r>
    </w:p>
    <w:p w14:paraId="6AB74339" w14:textId="77777777" w:rsidR="009F0425" w:rsidRPr="009F0425" w:rsidRDefault="009F0425" w:rsidP="009F0425">
      <w:pPr>
        <w:rPr>
          <w:rFonts w:cs="Times New Roman"/>
          <w:b/>
          <w:bCs/>
          <w:szCs w:val="32"/>
          <w:lang w:val="ru-RU"/>
        </w:rPr>
      </w:pPr>
      <w:r w:rsidRPr="009F0425">
        <w:rPr>
          <w:rFonts w:cs="Times New Roman"/>
          <w:b/>
          <w:bCs/>
          <w:szCs w:val="32"/>
          <w:lang w:val="ru-RU"/>
        </w:rPr>
        <w:t>2.2. Пример контроля непрерывности ввода-вывода через iostat</w:t>
      </w:r>
    </w:p>
    <w:p w14:paraId="139AD5B3" w14:textId="77777777" w:rsidR="009F0425" w:rsidRPr="00291DA9" w:rsidRDefault="009F0425" w:rsidP="009F0425">
      <w:pPr>
        <w:rPr>
          <w:rFonts w:cs="Times New Roman"/>
          <w:lang w:val="ru-RU"/>
        </w:rPr>
      </w:pPr>
      <w:r w:rsidRPr="00291DA9">
        <w:rPr>
          <w:rFonts w:cs="Times New Roman"/>
          <w:lang w:val="ru-RU"/>
        </w:rPr>
        <w:t xml:space="preserve">Для наглядной фиксации динамики во время отказов используется </w:t>
      </w:r>
      <w:r w:rsidRPr="00291DA9">
        <w:rPr>
          <w:rFonts w:eastAsia="Consolas" w:cs="Times New Roman"/>
          <w:sz w:val="17"/>
        </w:rPr>
        <w:t>iostat</w:t>
      </w:r>
      <w:r w:rsidRPr="00291DA9">
        <w:rPr>
          <w:rFonts w:eastAsia="Consolas" w:cs="Times New Roman"/>
          <w:sz w:val="17"/>
          <w:lang w:val="ru-RU"/>
        </w:rPr>
        <w:t xml:space="preserve"> -</w:t>
      </w:r>
      <w:r w:rsidRPr="00291DA9">
        <w:rPr>
          <w:rFonts w:eastAsia="Consolas" w:cs="Times New Roman"/>
          <w:sz w:val="17"/>
        </w:rPr>
        <w:t>t</w:t>
      </w:r>
      <w:r w:rsidRPr="00291DA9">
        <w:rPr>
          <w:rFonts w:eastAsia="Consolas" w:cs="Times New Roman"/>
          <w:sz w:val="17"/>
          <w:lang w:val="ru-RU"/>
        </w:rPr>
        <w:t xml:space="preserve"> -</w:t>
      </w:r>
      <w:r w:rsidRPr="00291DA9">
        <w:rPr>
          <w:rFonts w:eastAsia="Consolas" w:cs="Times New Roman"/>
          <w:sz w:val="17"/>
        </w:rPr>
        <w:t>dxm</w:t>
      </w:r>
      <w:r w:rsidRPr="00291DA9">
        <w:rPr>
          <w:rFonts w:eastAsia="Consolas" w:cs="Times New Roman"/>
          <w:sz w:val="17"/>
          <w:lang w:val="ru-RU"/>
        </w:rPr>
        <w:t xml:space="preserve"> 1</w:t>
      </w:r>
      <w:r w:rsidRPr="00291DA9">
        <w:rPr>
          <w:rFonts w:cs="Times New Roman"/>
          <w:lang w:val="ru-RU"/>
        </w:rPr>
        <w:t xml:space="preserve">. Для </w:t>
      </w:r>
      <w:r w:rsidRPr="00291DA9">
        <w:rPr>
          <w:rFonts w:cs="Times New Roman"/>
        </w:rPr>
        <w:t>SLUA</w:t>
      </w:r>
      <w:r w:rsidRPr="00291DA9">
        <w:rPr>
          <w:rFonts w:cs="Times New Roman"/>
          <w:lang w:val="ru-RU"/>
        </w:rPr>
        <w:t xml:space="preserve"> ожидается, что на </w:t>
      </w:r>
      <w:r w:rsidRPr="00291DA9">
        <w:rPr>
          <w:rFonts w:cs="Times New Roman"/>
        </w:rPr>
        <w:t>DM</w:t>
      </w:r>
      <w:r w:rsidRPr="00291DA9">
        <w:rPr>
          <w:rFonts w:cs="Times New Roman"/>
          <w:lang w:val="ru-RU"/>
        </w:rPr>
        <w:t xml:space="preserve">-устройстве сохраняются ненулевые </w:t>
      </w:r>
      <w:r w:rsidRPr="00291DA9">
        <w:rPr>
          <w:rFonts w:eastAsia="Consolas" w:cs="Times New Roman"/>
          <w:sz w:val="17"/>
        </w:rPr>
        <w:t>r</w:t>
      </w:r>
      <w:r w:rsidRPr="00291DA9">
        <w:rPr>
          <w:rFonts w:eastAsia="Consolas" w:cs="Times New Roman"/>
          <w:sz w:val="17"/>
          <w:lang w:val="ru-RU"/>
        </w:rPr>
        <w:t>/</w:t>
      </w:r>
      <w:r w:rsidRPr="00291DA9">
        <w:rPr>
          <w:rFonts w:eastAsia="Consolas" w:cs="Times New Roman"/>
          <w:sz w:val="17"/>
        </w:rPr>
        <w:t>s</w:t>
      </w:r>
      <w:r w:rsidRPr="00291DA9">
        <w:rPr>
          <w:rFonts w:cs="Times New Roman"/>
          <w:lang w:val="ru-RU"/>
        </w:rPr>
        <w:t xml:space="preserve"> и/или </w:t>
      </w:r>
      <w:r w:rsidRPr="00291DA9">
        <w:rPr>
          <w:rFonts w:eastAsia="Consolas" w:cs="Times New Roman"/>
          <w:sz w:val="17"/>
        </w:rPr>
        <w:t>w</w:t>
      </w:r>
      <w:r w:rsidRPr="00291DA9">
        <w:rPr>
          <w:rFonts w:eastAsia="Consolas" w:cs="Times New Roman"/>
          <w:sz w:val="17"/>
          <w:lang w:val="ru-RU"/>
        </w:rPr>
        <w:t>/</w:t>
      </w:r>
      <w:r w:rsidRPr="00291DA9">
        <w:rPr>
          <w:rFonts w:eastAsia="Consolas" w:cs="Times New Roman"/>
          <w:sz w:val="17"/>
        </w:rPr>
        <w:t>s</w:t>
      </w:r>
      <w:r w:rsidRPr="00291DA9">
        <w:rPr>
          <w:rFonts w:cs="Times New Roman"/>
          <w:lang w:val="ru-RU"/>
        </w:rPr>
        <w:t xml:space="preserve">, а активность по нижележащим путям перераспределяется при отказе. Для </w:t>
      </w:r>
      <w:r w:rsidRPr="00291DA9">
        <w:rPr>
          <w:rFonts w:cs="Times New Roman"/>
        </w:rPr>
        <w:t>ALUA</w:t>
      </w:r>
      <w:r w:rsidRPr="00291DA9">
        <w:rPr>
          <w:rFonts w:cs="Times New Roman"/>
          <w:lang w:val="ru-RU"/>
        </w:rPr>
        <w:t>-картины активность может быть сосредоточена на группе оптимизированных путей, а непредпочтительные пути могут оставаться почти без нагрузки до отказа оптимизированной группы.</w:t>
      </w:r>
    </w:p>
    <w:p w14:paraId="3604EE66" w14:textId="77777777" w:rsidR="009F0425" w:rsidRPr="00291DA9" w:rsidRDefault="009F0425" w:rsidP="009F0425">
      <w:pPr>
        <w:pStyle w:val="CodeBlock"/>
        <w:shd w:val="clear" w:color="auto" w:fill="F2F4F7"/>
        <w:rPr>
          <w:rFonts w:ascii="Times New Roman" w:hAnsi="Times New Roman" w:cs="Times New Roman"/>
          <w:lang w:val="ru-RU"/>
        </w:rPr>
      </w:pPr>
      <w:r w:rsidRPr="00291DA9">
        <w:rPr>
          <w:rFonts w:ascii="Times New Roman" w:hAnsi="Times New Roman" w:cs="Times New Roman"/>
          <w:lang w:val="ru-RU"/>
        </w:rPr>
        <w:t xml:space="preserve">Пример </w:t>
      </w:r>
      <w:r w:rsidRPr="00291DA9">
        <w:rPr>
          <w:rFonts w:ascii="Times New Roman" w:hAnsi="Times New Roman" w:cs="Times New Roman"/>
        </w:rPr>
        <w:t>SLUA</w:t>
      </w:r>
      <w:r w:rsidRPr="00291DA9">
        <w:rPr>
          <w:rFonts w:ascii="Times New Roman" w:hAnsi="Times New Roman" w:cs="Times New Roman"/>
          <w:lang w:val="ru-RU"/>
        </w:rPr>
        <w:t xml:space="preserve"> под нагрузкой, до отказа:</w:t>
      </w:r>
      <w:r w:rsidRPr="00291DA9">
        <w:rPr>
          <w:rFonts w:ascii="Times New Roman" w:hAnsi="Times New Roman" w:cs="Times New Roman"/>
          <w:lang w:val="ru-RU"/>
        </w:rPr>
        <w:br/>
      </w:r>
      <w:r w:rsidRPr="00291DA9">
        <w:rPr>
          <w:rFonts w:ascii="Times New Roman" w:hAnsi="Times New Roman" w:cs="Times New Roman"/>
        </w:rPr>
        <w:t>Device</w:t>
      </w:r>
      <w:r w:rsidRPr="00291DA9">
        <w:rPr>
          <w:rFonts w:ascii="Times New Roman" w:hAnsi="Times New Roman" w:cs="Times New Roman"/>
          <w:lang w:val="ru-RU"/>
        </w:rPr>
        <w:t xml:space="preserve">            </w:t>
      </w:r>
      <w:r w:rsidRPr="00291DA9">
        <w:rPr>
          <w:rFonts w:ascii="Times New Roman" w:hAnsi="Times New Roman" w:cs="Times New Roman"/>
        </w:rPr>
        <w:t>r</w:t>
      </w:r>
      <w:r w:rsidRPr="00291DA9">
        <w:rPr>
          <w:rFonts w:ascii="Times New Roman" w:hAnsi="Times New Roman" w:cs="Times New Roman"/>
          <w:lang w:val="ru-RU"/>
        </w:rPr>
        <w:t>/</w:t>
      </w:r>
      <w:r w:rsidRPr="00291DA9">
        <w:rPr>
          <w:rFonts w:ascii="Times New Roman" w:hAnsi="Times New Roman" w:cs="Times New Roman"/>
        </w:rPr>
        <w:t>s</w:t>
      </w:r>
      <w:r w:rsidRPr="00291DA9">
        <w:rPr>
          <w:rFonts w:ascii="Times New Roman" w:hAnsi="Times New Roman" w:cs="Times New Roman"/>
          <w:lang w:val="ru-RU"/>
        </w:rPr>
        <w:t xml:space="preserve">     </w:t>
      </w:r>
      <w:r w:rsidRPr="00291DA9">
        <w:rPr>
          <w:rFonts w:ascii="Times New Roman" w:hAnsi="Times New Roman" w:cs="Times New Roman"/>
        </w:rPr>
        <w:t>w</w:t>
      </w:r>
      <w:r w:rsidRPr="00291DA9">
        <w:rPr>
          <w:rFonts w:ascii="Times New Roman" w:hAnsi="Times New Roman" w:cs="Times New Roman"/>
          <w:lang w:val="ru-RU"/>
        </w:rPr>
        <w:t>/</w:t>
      </w:r>
      <w:r w:rsidRPr="00291DA9">
        <w:rPr>
          <w:rFonts w:ascii="Times New Roman" w:hAnsi="Times New Roman" w:cs="Times New Roman"/>
        </w:rPr>
        <w:t>s</w:t>
      </w:r>
      <w:r w:rsidRPr="00291DA9">
        <w:rPr>
          <w:rFonts w:ascii="Times New Roman" w:hAnsi="Times New Roman" w:cs="Times New Roman"/>
          <w:lang w:val="ru-RU"/>
        </w:rPr>
        <w:t xml:space="preserve">    </w:t>
      </w:r>
      <w:r w:rsidRPr="00291DA9">
        <w:rPr>
          <w:rFonts w:ascii="Times New Roman" w:hAnsi="Times New Roman" w:cs="Times New Roman"/>
        </w:rPr>
        <w:t>rMB</w:t>
      </w:r>
      <w:r w:rsidRPr="00291DA9">
        <w:rPr>
          <w:rFonts w:ascii="Times New Roman" w:hAnsi="Times New Roman" w:cs="Times New Roman"/>
          <w:lang w:val="ru-RU"/>
        </w:rPr>
        <w:t>/</w:t>
      </w:r>
      <w:r w:rsidRPr="00291DA9">
        <w:rPr>
          <w:rFonts w:ascii="Times New Roman" w:hAnsi="Times New Roman" w:cs="Times New Roman"/>
        </w:rPr>
        <w:t>s</w:t>
      </w:r>
      <w:r w:rsidRPr="00291DA9">
        <w:rPr>
          <w:rFonts w:ascii="Times New Roman" w:hAnsi="Times New Roman" w:cs="Times New Roman"/>
          <w:lang w:val="ru-RU"/>
        </w:rPr>
        <w:t xml:space="preserve">    </w:t>
      </w:r>
      <w:r w:rsidRPr="00291DA9">
        <w:rPr>
          <w:rFonts w:ascii="Times New Roman" w:hAnsi="Times New Roman" w:cs="Times New Roman"/>
        </w:rPr>
        <w:t>wMB</w:t>
      </w:r>
      <w:r w:rsidRPr="00291DA9">
        <w:rPr>
          <w:rFonts w:ascii="Times New Roman" w:hAnsi="Times New Roman" w:cs="Times New Roman"/>
          <w:lang w:val="ru-RU"/>
        </w:rPr>
        <w:t>/</w:t>
      </w:r>
      <w:r w:rsidRPr="00291DA9">
        <w:rPr>
          <w:rFonts w:ascii="Times New Roman" w:hAnsi="Times New Roman" w:cs="Times New Roman"/>
        </w:rPr>
        <w:t>s</w:t>
      </w:r>
      <w:r w:rsidRPr="00291DA9">
        <w:rPr>
          <w:rFonts w:ascii="Times New Roman" w:hAnsi="Times New Roman" w:cs="Times New Roman"/>
          <w:lang w:val="ru-RU"/>
        </w:rPr>
        <w:t xml:space="preserve">  </w:t>
      </w:r>
      <w:r w:rsidRPr="00291DA9">
        <w:rPr>
          <w:rFonts w:ascii="Times New Roman" w:hAnsi="Times New Roman" w:cs="Times New Roman"/>
        </w:rPr>
        <w:t>aqu</w:t>
      </w:r>
      <w:r w:rsidRPr="00291DA9">
        <w:rPr>
          <w:rFonts w:ascii="Times New Roman" w:hAnsi="Times New Roman" w:cs="Times New Roman"/>
          <w:lang w:val="ru-RU"/>
        </w:rPr>
        <w:t>-</w:t>
      </w:r>
      <w:r w:rsidRPr="00291DA9">
        <w:rPr>
          <w:rFonts w:ascii="Times New Roman" w:hAnsi="Times New Roman" w:cs="Times New Roman"/>
        </w:rPr>
        <w:t>sz</w:t>
      </w:r>
      <w:r w:rsidRPr="00291DA9">
        <w:rPr>
          <w:rFonts w:ascii="Times New Roman" w:hAnsi="Times New Roman" w:cs="Times New Roman"/>
          <w:lang w:val="ru-RU"/>
        </w:rPr>
        <w:t xml:space="preserve">  </w:t>
      </w:r>
      <w:r w:rsidRPr="00291DA9">
        <w:rPr>
          <w:rFonts w:ascii="Times New Roman" w:hAnsi="Times New Roman" w:cs="Times New Roman"/>
        </w:rPr>
        <w:t>await</w:t>
      </w:r>
      <w:r w:rsidRPr="00291DA9">
        <w:rPr>
          <w:rFonts w:ascii="Times New Roman" w:hAnsi="Times New Roman" w:cs="Times New Roman"/>
          <w:lang w:val="ru-RU"/>
        </w:rPr>
        <w:t xml:space="preserve">  %</w:t>
      </w:r>
      <w:r w:rsidRPr="00291DA9">
        <w:rPr>
          <w:rFonts w:ascii="Times New Roman" w:hAnsi="Times New Roman" w:cs="Times New Roman"/>
        </w:rPr>
        <w:t>util</w:t>
      </w:r>
      <w:r w:rsidRPr="00291DA9">
        <w:rPr>
          <w:rFonts w:ascii="Times New Roman" w:hAnsi="Times New Roman" w:cs="Times New Roman"/>
          <w:lang w:val="ru-RU"/>
        </w:rPr>
        <w:br/>
      </w:r>
      <w:r w:rsidRPr="00291DA9">
        <w:rPr>
          <w:rFonts w:ascii="Times New Roman" w:hAnsi="Times New Roman" w:cs="Times New Roman"/>
        </w:rPr>
        <w:t>dm</w:t>
      </w:r>
      <w:r w:rsidRPr="00291DA9">
        <w:rPr>
          <w:rFonts w:ascii="Times New Roman" w:hAnsi="Times New Roman" w:cs="Times New Roman"/>
          <w:lang w:val="ru-RU"/>
        </w:rPr>
        <w:t>-2           8200.0  3500.0    512.0    218.0   30.0    2.6   72.0</w:t>
      </w:r>
      <w:r w:rsidRPr="00291DA9">
        <w:rPr>
          <w:rFonts w:ascii="Times New Roman" w:hAnsi="Times New Roman" w:cs="Times New Roman"/>
          <w:lang w:val="ru-RU"/>
        </w:rPr>
        <w:br/>
      </w:r>
      <w:r w:rsidRPr="00291DA9">
        <w:rPr>
          <w:rFonts w:ascii="Times New Roman" w:hAnsi="Times New Roman" w:cs="Times New Roman"/>
        </w:rPr>
        <w:t>sdb</w:t>
      </w:r>
      <w:r w:rsidRPr="00291DA9">
        <w:rPr>
          <w:rFonts w:ascii="Times New Roman" w:hAnsi="Times New Roman" w:cs="Times New Roman"/>
          <w:lang w:val="ru-RU"/>
        </w:rPr>
        <w:t xml:space="preserve">            1050.0   440.0     65.0     27.0    3.6    2.4   18.0  # </w:t>
      </w:r>
      <w:r w:rsidRPr="00291DA9">
        <w:rPr>
          <w:rFonts w:ascii="Times New Roman" w:hAnsi="Times New Roman" w:cs="Times New Roman"/>
        </w:rPr>
        <w:t>Controller</w:t>
      </w:r>
      <w:r w:rsidRPr="00291DA9">
        <w:rPr>
          <w:rFonts w:ascii="Times New Roman" w:hAnsi="Times New Roman" w:cs="Times New Roman"/>
          <w:lang w:val="ru-RU"/>
        </w:rPr>
        <w:t xml:space="preserve"> </w:t>
      </w:r>
      <w:r w:rsidRPr="00291DA9">
        <w:rPr>
          <w:rFonts w:ascii="Times New Roman" w:hAnsi="Times New Roman" w:cs="Times New Roman"/>
        </w:rPr>
        <w:t>A</w:t>
      </w:r>
      <w:r w:rsidRPr="00291DA9">
        <w:rPr>
          <w:rFonts w:ascii="Times New Roman" w:hAnsi="Times New Roman" w:cs="Times New Roman"/>
          <w:lang w:val="ru-RU"/>
        </w:rPr>
        <w:br/>
      </w:r>
      <w:r w:rsidRPr="00291DA9">
        <w:rPr>
          <w:rFonts w:ascii="Times New Roman" w:hAnsi="Times New Roman" w:cs="Times New Roman"/>
        </w:rPr>
        <w:t>sdc</w:t>
      </w:r>
      <w:r w:rsidRPr="00291DA9">
        <w:rPr>
          <w:rFonts w:ascii="Times New Roman" w:hAnsi="Times New Roman" w:cs="Times New Roman"/>
          <w:lang w:val="ru-RU"/>
        </w:rPr>
        <w:t xml:space="preserve">            1010.0   430.0     63.0     26.0    3.4    2.3   17.0  # </w:t>
      </w:r>
      <w:r w:rsidRPr="00291DA9">
        <w:rPr>
          <w:rFonts w:ascii="Times New Roman" w:hAnsi="Times New Roman" w:cs="Times New Roman"/>
        </w:rPr>
        <w:t>Controller</w:t>
      </w:r>
      <w:r w:rsidRPr="00291DA9">
        <w:rPr>
          <w:rFonts w:ascii="Times New Roman" w:hAnsi="Times New Roman" w:cs="Times New Roman"/>
          <w:lang w:val="ru-RU"/>
        </w:rPr>
        <w:t xml:space="preserve"> </w:t>
      </w:r>
      <w:r w:rsidRPr="00291DA9">
        <w:rPr>
          <w:rFonts w:ascii="Times New Roman" w:hAnsi="Times New Roman" w:cs="Times New Roman"/>
        </w:rPr>
        <w:t>A</w:t>
      </w:r>
      <w:r w:rsidRPr="00291DA9">
        <w:rPr>
          <w:rFonts w:ascii="Times New Roman" w:hAnsi="Times New Roman" w:cs="Times New Roman"/>
          <w:lang w:val="ru-RU"/>
        </w:rPr>
        <w:br/>
      </w:r>
      <w:r w:rsidRPr="00291DA9">
        <w:rPr>
          <w:rFonts w:ascii="Times New Roman" w:hAnsi="Times New Roman" w:cs="Times New Roman"/>
        </w:rPr>
        <w:t>sdj</w:t>
      </w:r>
      <w:r w:rsidRPr="00291DA9">
        <w:rPr>
          <w:rFonts w:ascii="Times New Roman" w:hAnsi="Times New Roman" w:cs="Times New Roman"/>
          <w:lang w:val="ru-RU"/>
        </w:rPr>
        <w:t xml:space="preserve">            1030.0   445.0     64.0     27.5    3.5    2.4   18.0  # </w:t>
      </w:r>
      <w:r w:rsidRPr="00291DA9">
        <w:rPr>
          <w:rFonts w:ascii="Times New Roman" w:hAnsi="Times New Roman" w:cs="Times New Roman"/>
        </w:rPr>
        <w:t>Controller</w:t>
      </w:r>
      <w:r w:rsidRPr="00291DA9">
        <w:rPr>
          <w:rFonts w:ascii="Times New Roman" w:hAnsi="Times New Roman" w:cs="Times New Roman"/>
          <w:lang w:val="ru-RU"/>
        </w:rPr>
        <w:t xml:space="preserve"> </w:t>
      </w:r>
      <w:r w:rsidRPr="00291DA9">
        <w:rPr>
          <w:rFonts w:ascii="Times New Roman" w:hAnsi="Times New Roman" w:cs="Times New Roman"/>
        </w:rPr>
        <w:t>B</w:t>
      </w:r>
      <w:r w:rsidRPr="00291DA9">
        <w:rPr>
          <w:rFonts w:ascii="Times New Roman" w:hAnsi="Times New Roman" w:cs="Times New Roman"/>
          <w:lang w:val="ru-RU"/>
        </w:rPr>
        <w:br/>
      </w:r>
      <w:r w:rsidRPr="00291DA9">
        <w:rPr>
          <w:rFonts w:ascii="Times New Roman" w:hAnsi="Times New Roman" w:cs="Times New Roman"/>
        </w:rPr>
        <w:t>sdk</w:t>
      </w:r>
      <w:r w:rsidRPr="00291DA9">
        <w:rPr>
          <w:rFonts w:ascii="Times New Roman" w:hAnsi="Times New Roman" w:cs="Times New Roman"/>
          <w:lang w:val="ru-RU"/>
        </w:rPr>
        <w:t xml:space="preserve">            1005.0   435.0     62.8     27.0    3.4    2.3   17.0  # </w:t>
      </w:r>
      <w:r w:rsidRPr="00291DA9">
        <w:rPr>
          <w:rFonts w:ascii="Times New Roman" w:hAnsi="Times New Roman" w:cs="Times New Roman"/>
        </w:rPr>
        <w:t>Controller</w:t>
      </w:r>
      <w:r w:rsidRPr="00291DA9">
        <w:rPr>
          <w:rFonts w:ascii="Times New Roman" w:hAnsi="Times New Roman" w:cs="Times New Roman"/>
          <w:lang w:val="ru-RU"/>
        </w:rPr>
        <w:t xml:space="preserve"> </w:t>
      </w:r>
      <w:r w:rsidRPr="00291DA9">
        <w:rPr>
          <w:rFonts w:ascii="Times New Roman" w:hAnsi="Times New Roman" w:cs="Times New Roman"/>
        </w:rPr>
        <w:t>B</w:t>
      </w:r>
      <w:r w:rsidRPr="00291DA9">
        <w:rPr>
          <w:rFonts w:ascii="Times New Roman" w:hAnsi="Times New Roman" w:cs="Times New Roman"/>
          <w:lang w:val="ru-RU"/>
        </w:rPr>
        <w:br/>
      </w:r>
      <w:r w:rsidRPr="00291DA9">
        <w:rPr>
          <w:rFonts w:ascii="Times New Roman" w:hAnsi="Times New Roman" w:cs="Times New Roman"/>
          <w:lang w:val="ru-RU"/>
        </w:rPr>
        <w:br/>
        <w:t xml:space="preserve">Пример </w:t>
      </w:r>
      <w:r w:rsidRPr="00291DA9">
        <w:rPr>
          <w:rFonts w:ascii="Times New Roman" w:hAnsi="Times New Roman" w:cs="Times New Roman"/>
        </w:rPr>
        <w:t>ALUA</w:t>
      </w:r>
      <w:r w:rsidRPr="00291DA9">
        <w:rPr>
          <w:rFonts w:ascii="Times New Roman" w:hAnsi="Times New Roman" w:cs="Times New Roman"/>
          <w:lang w:val="ru-RU"/>
        </w:rPr>
        <w:t xml:space="preserve">-картины, когда непредпочтительные пути почти не обслуживают </w:t>
      </w:r>
      <w:r w:rsidRPr="00291DA9">
        <w:rPr>
          <w:rFonts w:ascii="Times New Roman" w:hAnsi="Times New Roman" w:cs="Times New Roman"/>
        </w:rPr>
        <w:t>I</w:t>
      </w:r>
      <w:r w:rsidRPr="00291DA9">
        <w:rPr>
          <w:rFonts w:ascii="Times New Roman" w:hAnsi="Times New Roman" w:cs="Times New Roman"/>
          <w:lang w:val="ru-RU"/>
        </w:rPr>
        <w:t>/</w:t>
      </w:r>
      <w:r w:rsidRPr="00291DA9">
        <w:rPr>
          <w:rFonts w:ascii="Times New Roman" w:hAnsi="Times New Roman" w:cs="Times New Roman"/>
        </w:rPr>
        <w:t>O</w:t>
      </w:r>
      <w:r w:rsidRPr="00291DA9">
        <w:rPr>
          <w:rFonts w:ascii="Times New Roman" w:hAnsi="Times New Roman" w:cs="Times New Roman"/>
          <w:lang w:val="ru-RU"/>
        </w:rPr>
        <w:t>:</w:t>
      </w:r>
      <w:r w:rsidRPr="00291DA9">
        <w:rPr>
          <w:rFonts w:ascii="Times New Roman" w:hAnsi="Times New Roman" w:cs="Times New Roman"/>
          <w:lang w:val="ru-RU"/>
        </w:rPr>
        <w:br/>
      </w:r>
      <w:r w:rsidRPr="00291DA9">
        <w:rPr>
          <w:rFonts w:ascii="Times New Roman" w:hAnsi="Times New Roman" w:cs="Times New Roman"/>
        </w:rPr>
        <w:t>Device</w:t>
      </w:r>
      <w:r w:rsidRPr="00291DA9">
        <w:rPr>
          <w:rFonts w:ascii="Times New Roman" w:hAnsi="Times New Roman" w:cs="Times New Roman"/>
          <w:lang w:val="ru-RU"/>
        </w:rPr>
        <w:t xml:space="preserve">            </w:t>
      </w:r>
      <w:r w:rsidRPr="00291DA9">
        <w:rPr>
          <w:rFonts w:ascii="Times New Roman" w:hAnsi="Times New Roman" w:cs="Times New Roman"/>
        </w:rPr>
        <w:t>r</w:t>
      </w:r>
      <w:r w:rsidRPr="00291DA9">
        <w:rPr>
          <w:rFonts w:ascii="Times New Roman" w:hAnsi="Times New Roman" w:cs="Times New Roman"/>
          <w:lang w:val="ru-RU"/>
        </w:rPr>
        <w:t>/</w:t>
      </w:r>
      <w:r w:rsidRPr="00291DA9">
        <w:rPr>
          <w:rFonts w:ascii="Times New Roman" w:hAnsi="Times New Roman" w:cs="Times New Roman"/>
        </w:rPr>
        <w:t>s</w:t>
      </w:r>
      <w:r w:rsidRPr="00291DA9">
        <w:rPr>
          <w:rFonts w:ascii="Times New Roman" w:hAnsi="Times New Roman" w:cs="Times New Roman"/>
          <w:lang w:val="ru-RU"/>
        </w:rPr>
        <w:t xml:space="preserve">     </w:t>
      </w:r>
      <w:r w:rsidRPr="00291DA9">
        <w:rPr>
          <w:rFonts w:ascii="Times New Roman" w:hAnsi="Times New Roman" w:cs="Times New Roman"/>
        </w:rPr>
        <w:t>w</w:t>
      </w:r>
      <w:r w:rsidRPr="00291DA9">
        <w:rPr>
          <w:rFonts w:ascii="Times New Roman" w:hAnsi="Times New Roman" w:cs="Times New Roman"/>
          <w:lang w:val="ru-RU"/>
        </w:rPr>
        <w:t>/</w:t>
      </w:r>
      <w:r w:rsidRPr="00291DA9">
        <w:rPr>
          <w:rFonts w:ascii="Times New Roman" w:hAnsi="Times New Roman" w:cs="Times New Roman"/>
        </w:rPr>
        <w:t>s</w:t>
      </w:r>
      <w:r w:rsidRPr="00291DA9">
        <w:rPr>
          <w:rFonts w:ascii="Times New Roman" w:hAnsi="Times New Roman" w:cs="Times New Roman"/>
          <w:lang w:val="ru-RU"/>
        </w:rPr>
        <w:t xml:space="preserve">    </w:t>
      </w:r>
      <w:r w:rsidRPr="00291DA9">
        <w:rPr>
          <w:rFonts w:ascii="Times New Roman" w:hAnsi="Times New Roman" w:cs="Times New Roman"/>
        </w:rPr>
        <w:t>rMB</w:t>
      </w:r>
      <w:r w:rsidRPr="00291DA9">
        <w:rPr>
          <w:rFonts w:ascii="Times New Roman" w:hAnsi="Times New Roman" w:cs="Times New Roman"/>
          <w:lang w:val="ru-RU"/>
        </w:rPr>
        <w:t>/</w:t>
      </w:r>
      <w:r w:rsidRPr="00291DA9">
        <w:rPr>
          <w:rFonts w:ascii="Times New Roman" w:hAnsi="Times New Roman" w:cs="Times New Roman"/>
        </w:rPr>
        <w:t>s</w:t>
      </w:r>
      <w:r w:rsidRPr="00291DA9">
        <w:rPr>
          <w:rFonts w:ascii="Times New Roman" w:hAnsi="Times New Roman" w:cs="Times New Roman"/>
          <w:lang w:val="ru-RU"/>
        </w:rPr>
        <w:t xml:space="preserve">    </w:t>
      </w:r>
      <w:r w:rsidRPr="00291DA9">
        <w:rPr>
          <w:rFonts w:ascii="Times New Roman" w:hAnsi="Times New Roman" w:cs="Times New Roman"/>
        </w:rPr>
        <w:t>wMB</w:t>
      </w:r>
      <w:r w:rsidRPr="00291DA9">
        <w:rPr>
          <w:rFonts w:ascii="Times New Roman" w:hAnsi="Times New Roman" w:cs="Times New Roman"/>
          <w:lang w:val="ru-RU"/>
        </w:rPr>
        <w:t>/</w:t>
      </w:r>
      <w:r w:rsidRPr="00291DA9">
        <w:rPr>
          <w:rFonts w:ascii="Times New Roman" w:hAnsi="Times New Roman" w:cs="Times New Roman"/>
        </w:rPr>
        <w:t>s</w:t>
      </w:r>
      <w:r w:rsidRPr="00291DA9">
        <w:rPr>
          <w:rFonts w:ascii="Times New Roman" w:hAnsi="Times New Roman" w:cs="Times New Roman"/>
          <w:lang w:val="ru-RU"/>
        </w:rPr>
        <w:t xml:space="preserve">  </w:t>
      </w:r>
      <w:r w:rsidRPr="00291DA9">
        <w:rPr>
          <w:rFonts w:ascii="Times New Roman" w:hAnsi="Times New Roman" w:cs="Times New Roman"/>
        </w:rPr>
        <w:t>aqu</w:t>
      </w:r>
      <w:r w:rsidRPr="00291DA9">
        <w:rPr>
          <w:rFonts w:ascii="Times New Roman" w:hAnsi="Times New Roman" w:cs="Times New Roman"/>
          <w:lang w:val="ru-RU"/>
        </w:rPr>
        <w:t>-</w:t>
      </w:r>
      <w:r w:rsidRPr="00291DA9">
        <w:rPr>
          <w:rFonts w:ascii="Times New Roman" w:hAnsi="Times New Roman" w:cs="Times New Roman"/>
        </w:rPr>
        <w:t>sz</w:t>
      </w:r>
      <w:r w:rsidRPr="00291DA9">
        <w:rPr>
          <w:rFonts w:ascii="Times New Roman" w:hAnsi="Times New Roman" w:cs="Times New Roman"/>
          <w:lang w:val="ru-RU"/>
        </w:rPr>
        <w:t xml:space="preserve">  </w:t>
      </w:r>
      <w:r w:rsidRPr="00291DA9">
        <w:rPr>
          <w:rFonts w:ascii="Times New Roman" w:hAnsi="Times New Roman" w:cs="Times New Roman"/>
        </w:rPr>
        <w:t>await</w:t>
      </w:r>
      <w:r w:rsidRPr="00291DA9">
        <w:rPr>
          <w:rFonts w:ascii="Times New Roman" w:hAnsi="Times New Roman" w:cs="Times New Roman"/>
          <w:lang w:val="ru-RU"/>
        </w:rPr>
        <w:t xml:space="preserve">  %</w:t>
      </w:r>
      <w:r w:rsidRPr="00291DA9">
        <w:rPr>
          <w:rFonts w:ascii="Times New Roman" w:hAnsi="Times New Roman" w:cs="Times New Roman"/>
        </w:rPr>
        <w:t>util</w:t>
      </w:r>
      <w:r w:rsidRPr="00291DA9">
        <w:rPr>
          <w:rFonts w:ascii="Times New Roman" w:hAnsi="Times New Roman" w:cs="Times New Roman"/>
          <w:lang w:val="ru-RU"/>
        </w:rPr>
        <w:br/>
      </w:r>
      <w:r w:rsidRPr="00291DA9">
        <w:rPr>
          <w:rFonts w:ascii="Times New Roman" w:hAnsi="Times New Roman" w:cs="Times New Roman"/>
        </w:rPr>
        <w:t>dm</w:t>
      </w:r>
      <w:r w:rsidRPr="00291DA9">
        <w:rPr>
          <w:rFonts w:ascii="Times New Roman" w:hAnsi="Times New Roman" w:cs="Times New Roman"/>
          <w:lang w:val="ru-RU"/>
        </w:rPr>
        <w:t>-2           8200.0  3500.0    512.0    218.0   30.0    2.6   72.0</w:t>
      </w:r>
      <w:r w:rsidRPr="00291DA9">
        <w:rPr>
          <w:rFonts w:ascii="Times New Roman" w:hAnsi="Times New Roman" w:cs="Times New Roman"/>
          <w:lang w:val="ru-RU"/>
        </w:rPr>
        <w:br/>
      </w:r>
      <w:r w:rsidRPr="00291DA9">
        <w:rPr>
          <w:rFonts w:ascii="Times New Roman" w:hAnsi="Times New Roman" w:cs="Times New Roman"/>
        </w:rPr>
        <w:t>sdb</w:t>
      </w:r>
      <w:r w:rsidRPr="00291DA9">
        <w:rPr>
          <w:rFonts w:ascii="Times New Roman" w:hAnsi="Times New Roman" w:cs="Times New Roman"/>
          <w:lang w:val="ru-RU"/>
        </w:rPr>
        <w:t xml:space="preserve">            2100.0   900.0    131.0     56.0    7.0    2.4   35.0  # </w:t>
      </w:r>
      <w:r w:rsidRPr="00291DA9">
        <w:rPr>
          <w:rFonts w:ascii="Times New Roman" w:hAnsi="Times New Roman" w:cs="Times New Roman"/>
        </w:rPr>
        <w:t>optimized</w:t>
      </w:r>
      <w:r w:rsidRPr="00291DA9">
        <w:rPr>
          <w:rFonts w:ascii="Times New Roman" w:hAnsi="Times New Roman" w:cs="Times New Roman"/>
          <w:lang w:val="ru-RU"/>
        </w:rPr>
        <w:t xml:space="preserve"> </w:t>
      </w:r>
      <w:r w:rsidRPr="00291DA9">
        <w:rPr>
          <w:rFonts w:ascii="Times New Roman" w:hAnsi="Times New Roman" w:cs="Times New Roman"/>
        </w:rPr>
        <w:t>group</w:t>
      </w:r>
      <w:r w:rsidRPr="00291DA9">
        <w:rPr>
          <w:rFonts w:ascii="Times New Roman" w:hAnsi="Times New Roman" w:cs="Times New Roman"/>
          <w:lang w:val="ru-RU"/>
        </w:rPr>
        <w:br/>
      </w:r>
      <w:r w:rsidRPr="00291DA9">
        <w:rPr>
          <w:rFonts w:ascii="Times New Roman" w:hAnsi="Times New Roman" w:cs="Times New Roman"/>
        </w:rPr>
        <w:t>sdc</w:t>
      </w:r>
      <w:r w:rsidRPr="00291DA9">
        <w:rPr>
          <w:rFonts w:ascii="Times New Roman" w:hAnsi="Times New Roman" w:cs="Times New Roman"/>
          <w:lang w:val="ru-RU"/>
        </w:rPr>
        <w:t xml:space="preserve">            2050.0   870.0    128.0     54.0    6.8    2.4   34.0  # </w:t>
      </w:r>
      <w:r w:rsidRPr="00291DA9">
        <w:rPr>
          <w:rFonts w:ascii="Times New Roman" w:hAnsi="Times New Roman" w:cs="Times New Roman"/>
        </w:rPr>
        <w:t>optimized</w:t>
      </w:r>
      <w:r w:rsidRPr="00291DA9">
        <w:rPr>
          <w:rFonts w:ascii="Times New Roman" w:hAnsi="Times New Roman" w:cs="Times New Roman"/>
          <w:lang w:val="ru-RU"/>
        </w:rPr>
        <w:t xml:space="preserve"> </w:t>
      </w:r>
      <w:r w:rsidRPr="00291DA9">
        <w:rPr>
          <w:rFonts w:ascii="Times New Roman" w:hAnsi="Times New Roman" w:cs="Times New Roman"/>
        </w:rPr>
        <w:t>group</w:t>
      </w:r>
      <w:r w:rsidRPr="00291DA9">
        <w:rPr>
          <w:rFonts w:ascii="Times New Roman" w:hAnsi="Times New Roman" w:cs="Times New Roman"/>
          <w:lang w:val="ru-RU"/>
        </w:rPr>
        <w:br/>
      </w:r>
      <w:r w:rsidRPr="00291DA9">
        <w:rPr>
          <w:rFonts w:ascii="Times New Roman" w:hAnsi="Times New Roman" w:cs="Times New Roman"/>
        </w:rPr>
        <w:t>sdj</w:t>
      </w:r>
      <w:r w:rsidRPr="00291DA9">
        <w:rPr>
          <w:rFonts w:ascii="Times New Roman" w:hAnsi="Times New Roman" w:cs="Times New Roman"/>
          <w:lang w:val="ru-RU"/>
        </w:rPr>
        <w:t xml:space="preserve">               0.0     0.0      0.0      0.0    0.0    0.0    0.0  # </w:t>
      </w:r>
      <w:r w:rsidRPr="00291DA9">
        <w:rPr>
          <w:rFonts w:ascii="Times New Roman" w:hAnsi="Times New Roman" w:cs="Times New Roman"/>
        </w:rPr>
        <w:t>non</w:t>
      </w:r>
      <w:r w:rsidRPr="00291DA9">
        <w:rPr>
          <w:rFonts w:ascii="Times New Roman" w:hAnsi="Times New Roman" w:cs="Times New Roman"/>
          <w:lang w:val="ru-RU"/>
        </w:rPr>
        <w:t>-</w:t>
      </w:r>
      <w:r w:rsidRPr="00291DA9">
        <w:rPr>
          <w:rFonts w:ascii="Times New Roman" w:hAnsi="Times New Roman" w:cs="Times New Roman"/>
        </w:rPr>
        <w:t>optimized</w:t>
      </w:r>
      <w:r w:rsidRPr="00291DA9">
        <w:rPr>
          <w:rFonts w:ascii="Times New Roman" w:hAnsi="Times New Roman" w:cs="Times New Roman"/>
          <w:lang w:val="ru-RU"/>
        </w:rPr>
        <w:t>/</w:t>
      </w:r>
      <w:r w:rsidRPr="00291DA9">
        <w:rPr>
          <w:rFonts w:ascii="Times New Roman" w:hAnsi="Times New Roman" w:cs="Times New Roman"/>
        </w:rPr>
        <w:t>standby</w:t>
      </w:r>
      <w:r w:rsidRPr="00291DA9">
        <w:rPr>
          <w:rFonts w:ascii="Times New Roman" w:hAnsi="Times New Roman" w:cs="Times New Roman"/>
          <w:lang w:val="ru-RU"/>
        </w:rPr>
        <w:br/>
      </w:r>
      <w:r w:rsidRPr="00291DA9">
        <w:rPr>
          <w:rFonts w:ascii="Times New Roman" w:hAnsi="Times New Roman" w:cs="Times New Roman"/>
        </w:rPr>
        <w:t>sdk</w:t>
      </w:r>
      <w:r w:rsidRPr="00291DA9">
        <w:rPr>
          <w:rFonts w:ascii="Times New Roman" w:hAnsi="Times New Roman" w:cs="Times New Roman"/>
          <w:lang w:val="ru-RU"/>
        </w:rPr>
        <w:t xml:space="preserve">               0.0     0.0      0.0      0.0    0.0    0.0    0.0  # </w:t>
      </w:r>
      <w:r w:rsidRPr="00291DA9">
        <w:rPr>
          <w:rFonts w:ascii="Times New Roman" w:hAnsi="Times New Roman" w:cs="Times New Roman"/>
        </w:rPr>
        <w:t>non</w:t>
      </w:r>
      <w:r w:rsidRPr="00291DA9">
        <w:rPr>
          <w:rFonts w:ascii="Times New Roman" w:hAnsi="Times New Roman" w:cs="Times New Roman"/>
          <w:lang w:val="ru-RU"/>
        </w:rPr>
        <w:t>-</w:t>
      </w:r>
      <w:r w:rsidRPr="00291DA9">
        <w:rPr>
          <w:rFonts w:ascii="Times New Roman" w:hAnsi="Times New Roman" w:cs="Times New Roman"/>
        </w:rPr>
        <w:t>optimized</w:t>
      </w:r>
      <w:r w:rsidRPr="00291DA9">
        <w:rPr>
          <w:rFonts w:ascii="Times New Roman" w:hAnsi="Times New Roman" w:cs="Times New Roman"/>
          <w:lang w:val="ru-RU"/>
        </w:rPr>
        <w:t>/</w:t>
      </w:r>
      <w:r w:rsidRPr="00291DA9">
        <w:rPr>
          <w:rFonts w:ascii="Times New Roman" w:hAnsi="Times New Roman" w:cs="Times New Roman"/>
        </w:rPr>
        <w:t>standby</w:t>
      </w:r>
    </w:p>
    <w:p w14:paraId="763A85A2" w14:textId="77777777" w:rsidR="009F0425" w:rsidRDefault="009F0425">
      <w:pPr>
        <w:rPr>
          <w:lang w:val="ru-RU"/>
        </w:rPr>
      </w:pPr>
    </w:p>
    <w:p w14:paraId="3E259C1A" w14:textId="77777777" w:rsidR="009F0425" w:rsidRPr="009F0425" w:rsidRDefault="009F0425">
      <w:pPr>
        <w:rPr>
          <w:lang w:val="ru-RU"/>
        </w:rPr>
      </w:pPr>
    </w:p>
    <w:p w14:paraId="43E25BD9" w14:textId="77777777" w:rsidR="00D569BC" w:rsidRDefault="002807B2">
      <w:r>
        <w:rPr>
          <w:rFonts w:cs="Times New Roman"/>
          <w:b/>
          <w:bCs/>
          <w:szCs w:val="32"/>
        </w:rPr>
        <w:t>3. Испытательный стенд</w:t>
      </w:r>
    </w:p>
    <w:p w14:paraId="5DEA7BD5" w14:textId="77777777" w:rsidR="00D569BC" w:rsidRDefault="002807B2">
      <w:r>
        <w:rPr>
          <w:rFonts w:cs="Times New Roman"/>
          <w:b/>
          <w:bCs/>
          <w:szCs w:val="28"/>
        </w:rPr>
        <w:t>3.1. Состав стенда</w:t>
      </w:r>
    </w:p>
    <w:tbl>
      <w:tblPr>
        <w:tblStyle w:val="aff0"/>
        <w:tblW w:w="5000" w:type="pct"/>
        <w:jc w:val="center"/>
        <w:tblBorders>
          <w:top w:val="single" w:sz="4" w:space="0" w:color="C9D2E3"/>
          <w:left w:val="single" w:sz="4" w:space="0" w:color="C9D2E3"/>
          <w:bottom w:val="single" w:sz="4" w:space="0" w:color="C9D2E3"/>
          <w:right w:val="single" w:sz="4" w:space="0" w:color="C9D2E3"/>
          <w:insideH w:val="single" w:sz="4" w:space="0" w:color="C9D2E3"/>
          <w:insideV w:val="single" w:sz="4" w:space="0" w:color="C9D2E3"/>
        </w:tblBorders>
        <w:tblLook w:val="04A0" w:firstRow="1" w:lastRow="0" w:firstColumn="1" w:lastColumn="0" w:noHBand="0" w:noVBand="1"/>
      </w:tblPr>
      <w:tblGrid>
        <w:gridCol w:w="2412"/>
        <w:gridCol w:w="6029"/>
        <w:gridCol w:w="6029"/>
      </w:tblGrid>
      <w:tr w:rsidR="009F0425" w:rsidRPr="00291DA9" w14:paraId="2F170CDC" w14:textId="77777777" w:rsidTr="009F0425">
        <w:trPr>
          <w:tblHeader/>
          <w:jc w:val="center"/>
        </w:trPr>
        <w:tc>
          <w:tcPr>
            <w:tcW w:w="833" w:type="pct"/>
            <w:shd w:val="clear" w:color="auto" w:fill="E9EEF8"/>
          </w:tcPr>
          <w:p w14:paraId="079D78B8" w14:textId="77777777" w:rsidR="009F0425" w:rsidRPr="00291DA9" w:rsidRDefault="009F0425" w:rsidP="003E0862">
            <w:pPr>
              <w:pStyle w:val="TableText"/>
              <w:spacing w:after="40"/>
              <w:rPr>
                <w:rFonts w:cs="Times New Roman"/>
              </w:rPr>
            </w:pPr>
            <w:r w:rsidRPr="00291DA9">
              <w:rPr>
                <w:rFonts w:cs="Times New Roman"/>
                <w:b/>
              </w:rPr>
              <w:t>Параметр</w:t>
            </w:r>
          </w:p>
        </w:tc>
        <w:tc>
          <w:tcPr>
            <w:tcW w:w="2083" w:type="pct"/>
            <w:shd w:val="clear" w:color="auto" w:fill="E9EEF8"/>
          </w:tcPr>
          <w:p w14:paraId="3F2CD242" w14:textId="77777777" w:rsidR="009F0425" w:rsidRPr="00291DA9" w:rsidRDefault="009F0425" w:rsidP="003E0862">
            <w:pPr>
              <w:pStyle w:val="TableText"/>
              <w:spacing w:after="40"/>
              <w:rPr>
                <w:rFonts w:cs="Times New Roman"/>
              </w:rPr>
            </w:pPr>
            <w:r w:rsidRPr="00291DA9">
              <w:rPr>
                <w:rFonts w:cs="Times New Roman"/>
                <w:b/>
              </w:rPr>
              <w:t>Требование / значение</w:t>
            </w:r>
          </w:p>
        </w:tc>
        <w:tc>
          <w:tcPr>
            <w:tcW w:w="2083" w:type="pct"/>
            <w:shd w:val="clear" w:color="auto" w:fill="E9EEF8"/>
          </w:tcPr>
          <w:p w14:paraId="358AF649" w14:textId="77777777" w:rsidR="009F0425" w:rsidRPr="00291DA9" w:rsidRDefault="009F0425" w:rsidP="003E0862">
            <w:pPr>
              <w:pStyle w:val="TableText"/>
              <w:spacing w:after="40"/>
              <w:rPr>
                <w:rFonts w:cs="Times New Roman"/>
              </w:rPr>
            </w:pPr>
            <w:r w:rsidRPr="00291DA9">
              <w:rPr>
                <w:rFonts w:cs="Times New Roman"/>
                <w:b/>
              </w:rPr>
              <w:t>Что фиксируется</w:t>
            </w:r>
          </w:p>
        </w:tc>
      </w:tr>
      <w:tr w:rsidR="009F0425" w:rsidRPr="003E0862" w14:paraId="3C648563" w14:textId="77777777" w:rsidTr="009F0425">
        <w:trPr>
          <w:jc w:val="center"/>
        </w:trPr>
        <w:tc>
          <w:tcPr>
            <w:tcW w:w="833" w:type="pct"/>
          </w:tcPr>
          <w:p w14:paraId="2255328F" w14:textId="77777777" w:rsidR="009F0425" w:rsidRPr="00291DA9" w:rsidRDefault="009F0425" w:rsidP="003E0862">
            <w:pPr>
              <w:pStyle w:val="TableText"/>
              <w:spacing w:after="40"/>
              <w:rPr>
                <w:rFonts w:cs="Times New Roman"/>
              </w:rPr>
            </w:pPr>
            <w:r w:rsidRPr="00291DA9">
              <w:rPr>
                <w:rFonts w:cs="Times New Roman"/>
              </w:rPr>
              <w:t>СХД</w:t>
            </w:r>
          </w:p>
        </w:tc>
        <w:tc>
          <w:tcPr>
            <w:tcW w:w="2083" w:type="pct"/>
          </w:tcPr>
          <w:p w14:paraId="39815B3C" w14:textId="77777777" w:rsidR="009F0425" w:rsidRPr="00291DA9" w:rsidRDefault="009F0425" w:rsidP="003E0862">
            <w:pPr>
              <w:pStyle w:val="TableText"/>
              <w:spacing w:after="40"/>
              <w:rPr>
                <w:rFonts w:cs="Times New Roman"/>
                <w:lang w:val="ru-RU"/>
              </w:rPr>
            </w:pPr>
            <w:r w:rsidRPr="00291DA9">
              <w:rPr>
                <w:rFonts w:cs="Times New Roman"/>
                <w:lang w:val="ru-RU"/>
              </w:rPr>
              <w:t xml:space="preserve">Одна СХД с двумя контроллерами и поддержкой блочного доступа по </w:t>
            </w:r>
            <w:r w:rsidRPr="00291DA9">
              <w:rPr>
                <w:rFonts w:cs="Times New Roman"/>
              </w:rPr>
              <w:t>FC</w:t>
            </w:r>
            <w:r w:rsidRPr="00291DA9">
              <w:rPr>
                <w:rFonts w:cs="Times New Roman"/>
                <w:lang w:val="ru-RU"/>
              </w:rPr>
              <w:t>. Точная модель и версия ПО фиксируются после закупочной процедуры и перед началом испытаний.</w:t>
            </w:r>
          </w:p>
        </w:tc>
        <w:tc>
          <w:tcPr>
            <w:tcW w:w="2083" w:type="pct"/>
          </w:tcPr>
          <w:p w14:paraId="3295EAFC" w14:textId="77777777" w:rsidR="009F0425" w:rsidRPr="00291DA9" w:rsidRDefault="009F0425" w:rsidP="003E0862">
            <w:pPr>
              <w:pStyle w:val="TableText"/>
              <w:spacing w:after="40"/>
              <w:rPr>
                <w:rFonts w:cs="Times New Roman"/>
                <w:lang w:val="ru-RU"/>
              </w:rPr>
            </w:pPr>
            <w:r w:rsidRPr="00291DA9">
              <w:rPr>
                <w:rFonts w:cs="Times New Roman"/>
                <w:lang w:val="ru-RU"/>
              </w:rPr>
              <w:t>Модель, серийный номер, версия ПО, количество контроллеров, статус компонентов.</w:t>
            </w:r>
          </w:p>
        </w:tc>
      </w:tr>
      <w:tr w:rsidR="009F0425" w:rsidRPr="003E0862" w14:paraId="547D164C" w14:textId="77777777" w:rsidTr="009F0425">
        <w:trPr>
          <w:jc w:val="center"/>
        </w:trPr>
        <w:tc>
          <w:tcPr>
            <w:tcW w:w="833" w:type="pct"/>
          </w:tcPr>
          <w:p w14:paraId="775DF782" w14:textId="77777777" w:rsidR="009F0425" w:rsidRPr="00291DA9" w:rsidRDefault="009F0425" w:rsidP="003E0862">
            <w:pPr>
              <w:pStyle w:val="TableText"/>
              <w:spacing w:after="40"/>
              <w:rPr>
                <w:rFonts w:cs="Times New Roman"/>
              </w:rPr>
            </w:pPr>
            <w:r w:rsidRPr="00291DA9">
              <w:rPr>
                <w:rFonts w:cs="Times New Roman"/>
              </w:rPr>
              <w:t>Серверы-нагружатели</w:t>
            </w:r>
          </w:p>
        </w:tc>
        <w:tc>
          <w:tcPr>
            <w:tcW w:w="2083" w:type="pct"/>
          </w:tcPr>
          <w:p w14:paraId="6AED408B" w14:textId="77777777" w:rsidR="009F0425" w:rsidRPr="00291DA9" w:rsidRDefault="009F0425" w:rsidP="003E0862">
            <w:pPr>
              <w:pStyle w:val="TableText"/>
              <w:spacing w:after="40"/>
              <w:rPr>
                <w:rFonts w:cs="Times New Roman"/>
              </w:rPr>
            </w:pPr>
            <w:r w:rsidRPr="00291DA9">
              <w:rPr>
                <w:rFonts w:cs="Times New Roman"/>
              </w:rPr>
              <w:t>2 физических сервера с RedOS 7.3 / Linux, FIO, DM-Multipath, lsscsi, sg3_utils.</w:t>
            </w:r>
          </w:p>
        </w:tc>
        <w:tc>
          <w:tcPr>
            <w:tcW w:w="2083" w:type="pct"/>
          </w:tcPr>
          <w:p w14:paraId="2AD1FA53" w14:textId="77777777" w:rsidR="009F0425" w:rsidRPr="00291DA9" w:rsidRDefault="009F0425" w:rsidP="003E0862">
            <w:pPr>
              <w:pStyle w:val="TableText"/>
              <w:spacing w:after="40"/>
              <w:rPr>
                <w:rFonts w:cs="Times New Roman"/>
                <w:lang w:val="ru-RU"/>
              </w:rPr>
            </w:pPr>
            <w:r w:rsidRPr="00291DA9">
              <w:rPr>
                <w:rFonts w:cs="Times New Roman"/>
              </w:rPr>
              <w:t>hostnamectl</w:t>
            </w:r>
            <w:r w:rsidRPr="00291DA9">
              <w:rPr>
                <w:rFonts w:cs="Times New Roman"/>
                <w:lang w:val="ru-RU"/>
              </w:rPr>
              <w:t>, версия ОС, версия ядра, версии утилит.</w:t>
            </w:r>
          </w:p>
        </w:tc>
      </w:tr>
      <w:tr w:rsidR="009F0425" w:rsidRPr="003E0862" w14:paraId="47BB6B05" w14:textId="77777777" w:rsidTr="009F0425">
        <w:trPr>
          <w:jc w:val="center"/>
        </w:trPr>
        <w:tc>
          <w:tcPr>
            <w:tcW w:w="833" w:type="pct"/>
          </w:tcPr>
          <w:p w14:paraId="5DCD3AC6" w14:textId="77777777" w:rsidR="009F0425" w:rsidRPr="00291DA9" w:rsidRDefault="009F0425" w:rsidP="003E0862">
            <w:pPr>
              <w:pStyle w:val="TableText"/>
              <w:spacing w:after="40"/>
              <w:rPr>
                <w:rFonts w:cs="Times New Roman"/>
              </w:rPr>
            </w:pPr>
            <w:r w:rsidRPr="00291DA9">
              <w:rPr>
                <w:rFonts w:cs="Times New Roman"/>
              </w:rPr>
              <w:t>FC HBA</w:t>
            </w:r>
          </w:p>
        </w:tc>
        <w:tc>
          <w:tcPr>
            <w:tcW w:w="2083" w:type="pct"/>
          </w:tcPr>
          <w:p w14:paraId="25549D9D" w14:textId="77777777" w:rsidR="009F0425" w:rsidRPr="00291DA9" w:rsidRDefault="009F0425" w:rsidP="003E0862">
            <w:pPr>
              <w:pStyle w:val="TableText"/>
              <w:spacing w:after="40"/>
              <w:rPr>
                <w:rFonts w:cs="Times New Roman"/>
                <w:lang w:val="ru-RU"/>
              </w:rPr>
            </w:pPr>
            <w:r w:rsidRPr="00291DA9">
              <w:rPr>
                <w:rFonts w:cs="Times New Roman"/>
                <w:lang w:val="ru-RU"/>
              </w:rPr>
              <w:t xml:space="preserve">Не менее </w:t>
            </w:r>
            <w:r>
              <w:rPr>
                <w:rFonts w:cs="Times New Roman"/>
                <w:lang w:val="ru-RU"/>
              </w:rPr>
              <w:t>6</w:t>
            </w:r>
            <w:r w:rsidRPr="00291DA9">
              <w:rPr>
                <w:rFonts w:cs="Times New Roman"/>
                <w:lang w:val="ru-RU"/>
              </w:rPr>
              <w:t xml:space="preserve"> </w:t>
            </w:r>
            <w:r w:rsidRPr="00291DA9">
              <w:rPr>
                <w:rFonts w:cs="Times New Roman"/>
              </w:rPr>
              <w:t>FC</w:t>
            </w:r>
            <w:r w:rsidRPr="00291DA9">
              <w:rPr>
                <w:rFonts w:cs="Times New Roman"/>
                <w:lang w:val="ru-RU"/>
              </w:rPr>
              <w:t xml:space="preserve">-портов на сервер. Каждый сервер подключается к двум независимым </w:t>
            </w:r>
            <w:r w:rsidRPr="00291DA9">
              <w:rPr>
                <w:rFonts w:cs="Times New Roman"/>
              </w:rPr>
              <w:t>FC</w:t>
            </w:r>
            <w:r w:rsidRPr="00291DA9">
              <w:rPr>
                <w:rFonts w:cs="Times New Roman"/>
                <w:lang w:val="ru-RU"/>
              </w:rPr>
              <w:t>-фабрикам.</w:t>
            </w:r>
          </w:p>
        </w:tc>
        <w:tc>
          <w:tcPr>
            <w:tcW w:w="2083" w:type="pct"/>
          </w:tcPr>
          <w:p w14:paraId="3A2F6827" w14:textId="77777777" w:rsidR="009F0425" w:rsidRPr="00291DA9" w:rsidRDefault="009F0425" w:rsidP="003E0862">
            <w:pPr>
              <w:pStyle w:val="TableText"/>
              <w:spacing w:after="40"/>
              <w:rPr>
                <w:rFonts w:cs="Times New Roman"/>
                <w:lang w:val="ru-RU"/>
              </w:rPr>
            </w:pPr>
            <w:r w:rsidRPr="00291DA9">
              <w:rPr>
                <w:rFonts w:cs="Times New Roman"/>
              </w:rPr>
              <w:t>WWPN</w:t>
            </w:r>
            <w:r w:rsidRPr="00291DA9">
              <w:rPr>
                <w:rFonts w:cs="Times New Roman"/>
                <w:lang w:val="ru-RU"/>
              </w:rPr>
              <w:t xml:space="preserve"> инициаторов, состояние </w:t>
            </w:r>
            <w:r w:rsidRPr="00291DA9">
              <w:rPr>
                <w:rFonts w:cs="Times New Roman"/>
              </w:rPr>
              <w:t>Online</w:t>
            </w:r>
            <w:r w:rsidRPr="00291DA9">
              <w:rPr>
                <w:rFonts w:cs="Times New Roman"/>
                <w:lang w:val="ru-RU"/>
              </w:rPr>
              <w:t>, скорость портов.</w:t>
            </w:r>
          </w:p>
        </w:tc>
      </w:tr>
      <w:tr w:rsidR="009F0425" w:rsidRPr="00291DA9" w14:paraId="6214567A" w14:textId="77777777" w:rsidTr="009F0425">
        <w:trPr>
          <w:jc w:val="center"/>
        </w:trPr>
        <w:tc>
          <w:tcPr>
            <w:tcW w:w="833" w:type="pct"/>
          </w:tcPr>
          <w:p w14:paraId="7C058A43" w14:textId="77777777" w:rsidR="009F0425" w:rsidRPr="00291DA9" w:rsidRDefault="009F0425" w:rsidP="003E0862">
            <w:pPr>
              <w:pStyle w:val="TableText"/>
              <w:spacing w:after="40"/>
              <w:rPr>
                <w:rFonts w:cs="Times New Roman"/>
              </w:rPr>
            </w:pPr>
            <w:r w:rsidRPr="00291DA9">
              <w:rPr>
                <w:rFonts w:cs="Times New Roman"/>
              </w:rPr>
              <w:lastRenderedPageBreak/>
              <w:t>FC SAN</w:t>
            </w:r>
          </w:p>
        </w:tc>
        <w:tc>
          <w:tcPr>
            <w:tcW w:w="2083" w:type="pct"/>
          </w:tcPr>
          <w:p w14:paraId="7B96184F" w14:textId="77777777" w:rsidR="009F0425" w:rsidRPr="00291DA9" w:rsidRDefault="009F0425" w:rsidP="003E0862">
            <w:pPr>
              <w:pStyle w:val="TableText"/>
              <w:spacing w:after="40"/>
              <w:rPr>
                <w:rFonts w:cs="Times New Roman"/>
                <w:lang w:val="ru-RU"/>
              </w:rPr>
            </w:pPr>
            <w:r w:rsidRPr="00291DA9">
              <w:rPr>
                <w:rFonts w:cs="Times New Roman"/>
                <w:lang w:val="ru-RU"/>
              </w:rPr>
              <w:t xml:space="preserve">Две независимые </w:t>
            </w:r>
            <w:r w:rsidRPr="00291DA9">
              <w:rPr>
                <w:rFonts w:cs="Times New Roman"/>
              </w:rPr>
              <w:t>FC</w:t>
            </w:r>
            <w:r w:rsidRPr="00291DA9">
              <w:rPr>
                <w:rFonts w:cs="Times New Roman"/>
                <w:lang w:val="ru-RU"/>
              </w:rPr>
              <w:t xml:space="preserve">-фабрики: </w:t>
            </w:r>
            <w:r w:rsidRPr="00291DA9">
              <w:rPr>
                <w:rFonts w:cs="Times New Roman"/>
              </w:rPr>
              <w:t>Fabric</w:t>
            </w:r>
            <w:r w:rsidRPr="00291DA9">
              <w:rPr>
                <w:rFonts w:cs="Times New Roman"/>
                <w:lang w:val="ru-RU"/>
              </w:rPr>
              <w:t xml:space="preserve"> </w:t>
            </w:r>
            <w:r w:rsidRPr="00291DA9">
              <w:rPr>
                <w:rFonts w:cs="Times New Roman"/>
              </w:rPr>
              <w:t>A</w:t>
            </w:r>
            <w:r w:rsidRPr="00291DA9">
              <w:rPr>
                <w:rFonts w:cs="Times New Roman"/>
                <w:lang w:val="ru-RU"/>
              </w:rPr>
              <w:t xml:space="preserve"> и </w:t>
            </w:r>
            <w:r w:rsidRPr="00291DA9">
              <w:rPr>
                <w:rFonts w:cs="Times New Roman"/>
              </w:rPr>
              <w:t>Fabric</w:t>
            </w:r>
            <w:r w:rsidRPr="00291DA9">
              <w:rPr>
                <w:rFonts w:cs="Times New Roman"/>
                <w:lang w:val="ru-RU"/>
              </w:rPr>
              <w:t xml:space="preserve"> </w:t>
            </w:r>
            <w:r w:rsidRPr="00291DA9">
              <w:rPr>
                <w:rFonts w:cs="Times New Roman"/>
              </w:rPr>
              <w:t>B</w:t>
            </w:r>
            <w:r w:rsidRPr="00291DA9">
              <w:rPr>
                <w:rFonts w:cs="Times New Roman"/>
                <w:lang w:val="ru-RU"/>
              </w:rPr>
              <w:t xml:space="preserve">. Коммутация и </w:t>
            </w:r>
            <w:r w:rsidRPr="00291DA9">
              <w:rPr>
                <w:rFonts w:cs="Times New Roman"/>
              </w:rPr>
              <w:t>zoning</w:t>
            </w:r>
            <w:r w:rsidRPr="00291DA9">
              <w:rPr>
                <w:rFonts w:cs="Times New Roman"/>
                <w:lang w:val="ru-RU"/>
              </w:rPr>
              <w:t xml:space="preserve"> должны быть выполнены так, чтобы при отказе одного </w:t>
            </w:r>
            <w:r w:rsidRPr="00291DA9">
              <w:rPr>
                <w:rFonts w:cs="Times New Roman"/>
              </w:rPr>
              <w:t>FC</w:t>
            </w:r>
            <w:r w:rsidRPr="00291DA9">
              <w:rPr>
                <w:rFonts w:cs="Times New Roman"/>
                <w:lang w:val="ru-RU"/>
              </w:rPr>
              <w:t>-коммутатора или одной фабрики на второй фабрике сохранялись пути от серверов к обоим контроллерам СХД.</w:t>
            </w:r>
          </w:p>
        </w:tc>
        <w:tc>
          <w:tcPr>
            <w:tcW w:w="2083" w:type="pct"/>
          </w:tcPr>
          <w:p w14:paraId="482F8529" w14:textId="77777777" w:rsidR="009F0425" w:rsidRPr="00291DA9" w:rsidRDefault="009F0425" w:rsidP="003E0862">
            <w:pPr>
              <w:pStyle w:val="TableText"/>
              <w:spacing w:after="40"/>
              <w:rPr>
                <w:rFonts w:cs="Times New Roman"/>
              </w:rPr>
            </w:pPr>
            <w:r w:rsidRPr="00291DA9">
              <w:rPr>
                <w:rFonts w:cs="Times New Roman"/>
              </w:rPr>
              <w:t>Схема zoning, initiator-target matrix, ошибки портов SAN.</w:t>
            </w:r>
          </w:p>
        </w:tc>
      </w:tr>
      <w:tr w:rsidR="009F0425" w:rsidRPr="003E0862" w14:paraId="2909C265" w14:textId="77777777" w:rsidTr="009F0425">
        <w:trPr>
          <w:jc w:val="center"/>
        </w:trPr>
        <w:tc>
          <w:tcPr>
            <w:tcW w:w="833" w:type="pct"/>
          </w:tcPr>
          <w:p w14:paraId="41466554" w14:textId="77777777" w:rsidR="009F0425" w:rsidRPr="00291DA9" w:rsidRDefault="009F0425" w:rsidP="003E0862">
            <w:pPr>
              <w:pStyle w:val="TableText"/>
              <w:spacing w:after="40"/>
              <w:rPr>
                <w:rFonts w:cs="Times New Roman"/>
              </w:rPr>
            </w:pPr>
            <w:r w:rsidRPr="00291DA9">
              <w:rPr>
                <w:rFonts w:cs="Times New Roman"/>
              </w:rPr>
              <w:t>Пулы хранения</w:t>
            </w:r>
          </w:p>
        </w:tc>
        <w:tc>
          <w:tcPr>
            <w:tcW w:w="2083" w:type="pct"/>
          </w:tcPr>
          <w:p w14:paraId="44AA2DA5" w14:textId="77777777" w:rsidR="009F0425" w:rsidRPr="00291DA9" w:rsidRDefault="009F0425" w:rsidP="003E0862">
            <w:pPr>
              <w:pStyle w:val="TableText"/>
              <w:spacing w:after="40"/>
              <w:rPr>
                <w:rFonts w:cs="Times New Roman"/>
                <w:lang w:val="ru-RU"/>
              </w:rPr>
            </w:pPr>
            <w:r w:rsidRPr="00291DA9">
              <w:rPr>
                <w:rFonts w:cs="Times New Roman"/>
                <w:lang w:val="ru-RU"/>
              </w:rPr>
              <w:t xml:space="preserve">Создаются 2 тестовых пула хранения: </w:t>
            </w:r>
            <w:r w:rsidRPr="00291DA9">
              <w:rPr>
                <w:rFonts w:cs="Times New Roman"/>
              </w:rPr>
              <w:t>Pool</w:t>
            </w:r>
            <w:r w:rsidRPr="00291DA9">
              <w:rPr>
                <w:rFonts w:cs="Times New Roman"/>
                <w:lang w:val="ru-RU"/>
              </w:rPr>
              <w:t xml:space="preserve">-1 и </w:t>
            </w:r>
            <w:r w:rsidRPr="00291DA9">
              <w:rPr>
                <w:rFonts w:cs="Times New Roman"/>
              </w:rPr>
              <w:t>Pool</w:t>
            </w:r>
            <w:r w:rsidRPr="00291DA9">
              <w:rPr>
                <w:rFonts w:cs="Times New Roman"/>
                <w:lang w:val="ru-RU"/>
              </w:rPr>
              <w:t xml:space="preserve">-2. Каждый пул создаётся со схемой </w:t>
            </w:r>
            <w:r w:rsidRPr="00291DA9">
              <w:rPr>
                <w:rFonts w:cs="Times New Roman"/>
              </w:rPr>
              <w:t>RAID</w:t>
            </w:r>
            <w:r w:rsidRPr="00291DA9">
              <w:rPr>
                <w:rFonts w:cs="Times New Roman"/>
                <w:lang w:val="ru-RU"/>
              </w:rPr>
              <w:t xml:space="preserve"> 6 либо с эквивалентной схемой защиты, выдерживающей отказ не менее двух накопителей.</w:t>
            </w:r>
          </w:p>
        </w:tc>
        <w:tc>
          <w:tcPr>
            <w:tcW w:w="2083" w:type="pct"/>
          </w:tcPr>
          <w:p w14:paraId="4FA5DC85" w14:textId="77777777" w:rsidR="009F0425" w:rsidRPr="00291DA9" w:rsidRDefault="009F0425" w:rsidP="003E0862">
            <w:pPr>
              <w:pStyle w:val="TableText"/>
              <w:spacing w:after="40"/>
              <w:rPr>
                <w:rFonts w:cs="Times New Roman"/>
                <w:lang w:val="ru-RU"/>
              </w:rPr>
            </w:pPr>
            <w:r w:rsidRPr="00291DA9">
              <w:rPr>
                <w:rFonts w:cs="Times New Roman"/>
                <w:lang w:val="ru-RU"/>
              </w:rPr>
              <w:t>Имя пула, объём пула, состав накопителей, схема защиты, статус пула.</w:t>
            </w:r>
          </w:p>
        </w:tc>
      </w:tr>
      <w:tr w:rsidR="009F0425" w:rsidRPr="003E0862" w14:paraId="4D1F3355" w14:textId="77777777" w:rsidTr="009F0425">
        <w:trPr>
          <w:jc w:val="center"/>
        </w:trPr>
        <w:tc>
          <w:tcPr>
            <w:tcW w:w="833" w:type="pct"/>
          </w:tcPr>
          <w:p w14:paraId="76735BA1" w14:textId="77777777" w:rsidR="009F0425" w:rsidRPr="00291DA9" w:rsidRDefault="009F0425" w:rsidP="003E0862">
            <w:pPr>
              <w:pStyle w:val="TableText"/>
              <w:spacing w:after="40"/>
              <w:rPr>
                <w:rFonts w:cs="Times New Roman"/>
              </w:rPr>
            </w:pPr>
            <w:r w:rsidRPr="00291DA9">
              <w:rPr>
                <w:rFonts w:cs="Times New Roman"/>
              </w:rPr>
              <w:t>Тестовые LUN</w:t>
            </w:r>
          </w:p>
        </w:tc>
        <w:tc>
          <w:tcPr>
            <w:tcW w:w="2083" w:type="pct"/>
          </w:tcPr>
          <w:p w14:paraId="428F1F82" w14:textId="77777777" w:rsidR="009F0425" w:rsidRPr="00291DA9" w:rsidRDefault="009F0425" w:rsidP="003E0862">
            <w:pPr>
              <w:pStyle w:val="TableText"/>
              <w:spacing w:after="40"/>
              <w:rPr>
                <w:rFonts w:cs="Times New Roman"/>
                <w:lang w:val="ru-RU"/>
              </w:rPr>
            </w:pPr>
            <w:r w:rsidRPr="00291DA9">
              <w:rPr>
                <w:rFonts w:cs="Times New Roman"/>
                <w:lang w:val="ru-RU"/>
              </w:rPr>
              <w:t xml:space="preserve">Создаются 4 тестовых </w:t>
            </w:r>
            <w:r w:rsidRPr="00291DA9">
              <w:rPr>
                <w:rFonts w:cs="Times New Roman"/>
              </w:rPr>
              <w:t>LUN</w:t>
            </w:r>
            <w:r w:rsidRPr="00291DA9">
              <w:rPr>
                <w:rFonts w:cs="Times New Roman"/>
                <w:lang w:val="ru-RU"/>
              </w:rPr>
              <w:t xml:space="preserve">: </w:t>
            </w:r>
            <w:r w:rsidRPr="00291DA9">
              <w:rPr>
                <w:rFonts w:cs="Times New Roman"/>
              </w:rPr>
              <w:t>LUN</w:t>
            </w:r>
            <w:r w:rsidRPr="00291DA9">
              <w:rPr>
                <w:rFonts w:cs="Times New Roman"/>
                <w:lang w:val="ru-RU"/>
              </w:rPr>
              <w:t xml:space="preserve">1 и </w:t>
            </w:r>
            <w:r w:rsidRPr="00291DA9">
              <w:rPr>
                <w:rFonts w:cs="Times New Roman"/>
              </w:rPr>
              <w:t>LUN</w:t>
            </w:r>
            <w:r w:rsidRPr="00291DA9">
              <w:rPr>
                <w:rFonts w:cs="Times New Roman"/>
                <w:lang w:val="ru-RU"/>
              </w:rPr>
              <w:t xml:space="preserve">2 в </w:t>
            </w:r>
            <w:r w:rsidRPr="00291DA9">
              <w:rPr>
                <w:rFonts w:cs="Times New Roman"/>
              </w:rPr>
              <w:t>Pool</w:t>
            </w:r>
            <w:r w:rsidRPr="00291DA9">
              <w:rPr>
                <w:rFonts w:cs="Times New Roman"/>
                <w:lang w:val="ru-RU"/>
              </w:rPr>
              <w:t xml:space="preserve">-1, </w:t>
            </w:r>
            <w:r w:rsidRPr="00291DA9">
              <w:rPr>
                <w:rFonts w:cs="Times New Roman"/>
              </w:rPr>
              <w:t>LUN</w:t>
            </w:r>
            <w:r w:rsidRPr="00291DA9">
              <w:rPr>
                <w:rFonts w:cs="Times New Roman"/>
                <w:lang w:val="ru-RU"/>
              </w:rPr>
              <w:t xml:space="preserve">3 и </w:t>
            </w:r>
            <w:r w:rsidRPr="00291DA9">
              <w:rPr>
                <w:rFonts w:cs="Times New Roman"/>
              </w:rPr>
              <w:t>LUN</w:t>
            </w:r>
            <w:r w:rsidRPr="00291DA9">
              <w:rPr>
                <w:rFonts w:cs="Times New Roman"/>
                <w:lang w:val="ru-RU"/>
              </w:rPr>
              <w:t xml:space="preserve">4 в </w:t>
            </w:r>
            <w:r w:rsidRPr="00291DA9">
              <w:rPr>
                <w:rFonts w:cs="Times New Roman"/>
              </w:rPr>
              <w:t>Pool</w:t>
            </w:r>
            <w:r w:rsidRPr="00291DA9">
              <w:rPr>
                <w:rFonts w:cs="Times New Roman"/>
                <w:lang w:val="ru-RU"/>
              </w:rPr>
              <w:t xml:space="preserve">-2. Размер каждого </w:t>
            </w:r>
            <w:r w:rsidRPr="00291DA9">
              <w:rPr>
                <w:rFonts w:cs="Times New Roman"/>
              </w:rPr>
              <w:t>LUN</w:t>
            </w:r>
            <w:r w:rsidRPr="00291DA9">
              <w:rPr>
                <w:rFonts w:cs="Times New Roman"/>
                <w:lang w:val="ru-RU"/>
              </w:rPr>
              <w:t xml:space="preserve"> — 40% от форматированного объёма соответствующего пула. </w:t>
            </w:r>
            <w:r w:rsidRPr="00291DA9">
              <w:rPr>
                <w:rFonts w:cs="Times New Roman"/>
              </w:rPr>
              <w:t>LUN</w:t>
            </w:r>
            <w:r w:rsidRPr="00291DA9">
              <w:rPr>
                <w:rFonts w:cs="Times New Roman"/>
                <w:lang w:val="ru-RU"/>
              </w:rPr>
              <w:t xml:space="preserve"> используются только для испытаний.</w:t>
            </w:r>
          </w:p>
        </w:tc>
        <w:tc>
          <w:tcPr>
            <w:tcW w:w="2083" w:type="pct"/>
          </w:tcPr>
          <w:p w14:paraId="07B886FC" w14:textId="77777777" w:rsidR="009F0425" w:rsidRPr="00291DA9" w:rsidRDefault="009F0425" w:rsidP="003E0862">
            <w:pPr>
              <w:pStyle w:val="TableText"/>
              <w:spacing w:after="40"/>
              <w:rPr>
                <w:rFonts w:cs="Times New Roman"/>
                <w:lang w:val="ru-RU"/>
              </w:rPr>
            </w:pPr>
            <w:r w:rsidRPr="00291DA9">
              <w:rPr>
                <w:rFonts w:cs="Times New Roman"/>
              </w:rPr>
              <w:t>LUN</w:t>
            </w:r>
            <w:r w:rsidRPr="00291DA9">
              <w:rPr>
                <w:rFonts w:cs="Times New Roman"/>
                <w:lang w:val="ru-RU"/>
              </w:rPr>
              <w:t xml:space="preserve"> </w:t>
            </w:r>
            <w:r w:rsidRPr="00291DA9">
              <w:rPr>
                <w:rFonts w:cs="Times New Roman"/>
              </w:rPr>
              <w:t>ID</w:t>
            </w:r>
            <w:r w:rsidRPr="00291DA9">
              <w:rPr>
                <w:rFonts w:cs="Times New Roman"/>
                <w:lang w:val="ru-RU"/>
              </w:rPr>
              <w:t xml:space="preserve">, </w:t>
            </w:r>
            <w:r w:rsidRPr="00291DA9">
              <w:rPr>
                <w:rFonts w:cs="Times New Roman"/>
              </w:rPr>
              <w:t>WWID</w:t>
            </w:r>
            <w:r w:rsidRPr="00291DA9">
              <w:rPr>
                <w:rFonts w:cs="Times New Roman"/>
                <w:lang w:val="ru-RU"/>
              </w:rPr>
              <w:t xml:space="preserve">, размер, пул, схема защиты, предоставление </w:t>
            </w:r>
            <w:r w:rsidRPr="00291DA9">
              <w:rPr>
                <w:rFonts w:cs="Times New Roman"/>
              </w:rPr>
              <w:t>LUN</w:t>
            </w:r>
            <w:r w:rsidRPr="00291DA9">
              <w:rPr>
                <w:rFonts w:cs="Times New Roman"/>
                <w:lang w:val="ru-RU"/>
              </w:rPr>
              <w:t xml:space="preserve"> хостам.</w:t>
            </w:r>
          </w:p>
        </w:tc>
      </w:tr>
      <w:tr w:rsidR="009F0425" w:rsidRPr="003E0862" w14:paraId="4467A213" w14:textId="77777777" w:rsidTr="009F0425">
        <w:trPr>
          <w:jc w:val="center"/>
        </w:trPr>
        <w:tc>
          <w:tcPr>
            <w:tcW w:w="833" w:type="pct"/>
          </w:tcPr>
          <w:p w14:paraId="41013027" w14:textId="77777777" w:rsidR="009F0425" w:rsidRPr="00291DA9" w:rsidRDefault="009F0425" w:rsidP="003E0862">
            <w:pPr>
              <w:pStyle w:val="TableText"/>
              <w:spacing w:after="40"/>
              <w:rPr>
                <w:rFonts w:cs="Times New Roman"/>
              </w:rPr>
            </w:pPr>
            <w:r w:rsidRPr="00291DA9">
              <w:rPr>
                <w:rFonts w:cs="Times New Roman"/>
              </w:rPr>
              <w:t>Мониторинг СХД</w:t>
            </w:r>
          </w:p>
        </w:tc>
        <w:tc>
          <w:tcPr>
            <w:tcW w:w="2083" w:type="pct"/>
          </w:tcPr>
          <w:p w14:paraId="65A10DB3" w14:textId="77777777" w:rsidR="009F0425" w:rsidRPr="00291DA9" w:rsidRDefault="009F0425" w:rsidP="003E0862">
            <w:pPr>
              <w:pStyle w:val="TableText"/>
              <w:spacing w:after="40"/>
              <w:rPr>
                <w:rFonts w:cs="Times New Roman"/>
                <w:lang w:val="ru-RU"/>
              </w:rPr>
            </w:pPr>
            <w:r w:rsidRPr="00291DA9">
              <w:rPr>
                <w:rFonts w:cs="Times New Roman"/>
                <w:lang w:val="ru-RU"/>
              </w:rPr>
              <w:t xml:space="preserve">Счётчики производительности и события фиксируются через </w:t>
            </w:r>
            <w:r w:rsidRPr="00291DA9">
              <w:rPr>
                <w:rFonts w:cs="Times New Roman"/>
              </w:rPr>
              <w:t>GUI</w:t>
            </w:r>
            <w:r w:rsidRPr="00291DA9">
              <w:rPr>
                <w:rFonts w:cs="Times New Roman"/>
                <w:lang w:val="ru-RU"/>
              </w:rPr>
              <w:t xml:space="preserve">-скриншоты и/или </w:t>
            </w:r>
            <w:r w:rsidRPr="00291DA9">
              <w:rPr>
                <w:rFonts w:cs="Times New Roman"/>
              </w:rPr>
              <w:t>CLI</w:t>
            </w:r>
            <w:r w:rsidRPr="00291DA9">
              <w:rPr>
                <w:rFonts w:cs="Times New Roman"/>
                <w:lang w:val="ru-RU"/>
              </w:rPr>
              <w:t>-выгрузки.</w:t>
            </w:r>
          </w:p>
        </w:tc>
        <w:tc>
          <w:tcPr>
            <w:tcW w:w="2083" w:type="pct"/>
          </w:tcPr>
          <w:p w14:paraId="6E977B71" w14:textId="77777777" w:rsidR="009F0425" w:rsidRPr="00291DA9" w:rsidRDefault="009F0425" w:rsidP="003E0862">
            <w:pPr>
              <w:pStyle w:val="TableText"/>
              <w:spacing w:after="40"/>
              <w:rPr>
                <w:rFonts w:cs="Times New Roman"/>
                <w:lang w:val="ru-RU"/>
              </w:rPr>
            </w:pPr>
            <w:r w:rsidRPr="00291DA9">
              <w:rPr>
                <w:rFonts w:cs="Times New Roman"/>
                <w:lang w:val="ru-RU"/>
              </w:rPr>
              <w:t xml:space="preserve">Состояние контроллеров, портов, </w:t>
            </w:r>
            <w:r w:rsidRPr="00291DA9">
              <w:rPr>
                <w:rFonts w:cs="Times New Roman"/>
              </w:rPr>
              <w:t>LUN</w:t>
            </w:r>
            <w:r w:rsidRPr="00291DA9">
              <w:rPr>
                <w:rFonts w:cs="Times New Roman"/>
                <w:lang w:val="ru-RU"/>
              </w:rPr>
              <w:t>, событий, счётчики по контроллерам/</w:t>
            </w:r>
            <w:r w:rsidRPr="00291DA9">
              <w:rPr>
                <w:rFonts w:cs="Times New Roman"/>
              </w:rPr>
              <w:t>front</w:t>
            </w:r>
            <w:r w:rsidRPr="00291DA9">
              <w:rPr>
                <w:rFonts w:cs="Times New Roman"/>
                <w:lang w:val="ru-RU"/>
              </w:rPr>
              <w:t>-</w:t>
            </w:r>
            <w:r w:rsidRPr="00291DA9">
              <w:rPr>
                <w:rFonts w:cs="Times New Roman"/>
              </w:rPr>
              <w:t>end</w:t>
            </w:r>
            <w:r w:rsidRPr="00291DA9">
              <w:rPr>
                <w:rFonts w:cs="Times New Roman"/>
                <w:lang w:val="ru-RU"/>
              </w:rPr>
              <w:t xml:space="preserve"> портам.</w:t>
            </w:r>
          </w:p>
        </w:tc>
      </w:tr>
    </w:tbl>
    <w:p w14:paraId="56C18ED7" w14:textId="77777777" w:rsidR="009F0425" w:rsidRDefault="009F0425">
      <w:pPr>
        <w:rPr>
          <w:rFonts w:cs="Times New Roman"/>
          <w:b/>
          <w:bCs/>
          <w:szCs w:val="28"/>
          <w:lang w:val="ru-RU"/>
        </w:rPr>
      </w:pPr>
    </w:p>
    <w:tbl>
      <w:tblPr>
        <w:tblW w:w="0" w:type="auto"/>
        <w:jc w:val="center"/>
        <w:tblBorders>
          <w:top w:val="single" w:sz="6" w:space="0" w:color="D9DEE8"/>
          <w:left w:val="single" w:sz="6" w:space="0" w:color="D9DEE8"/>
          <w:bottom w:val="single" w:sz="6" w:space="0" w:color="D9DEE8"/>
          <w:right w:val="single" w:sz="6" w:space="0" w:color="D9DEE8"/>
          <w:insideH w:val="single" w:sz="6" w:space="0" w:color="D9DEE8"/>
          <w:insideV w:val="single" w:sz="6" w:space="0" w:color="D9DEE8"/>
        </w:tblBorders>
        <w:tblLook w:val="04A0" w:firstRow="1" w:lastRow="0" w:firstColumn="1" w:lastColumn="0" w:noHBand="0" w:noVBand="1"/>
      </w:tblPr>
      <w:tblGrid>
        <w:gridCol w:w="14464"/>
      </w:tblGrid>
      <w:tr w:rsidR="009F0425" w:rsidRPr="003E0862" w14:paraId="2029E8FF" w14:textId="77777777" w:rsidTr="003E0862">
        <w:trPr>
          <w:jc w:val="center"/>
        </w:trPr>
        <w:tc>
          <w:tcPr>
            <w:tcW w:w="14480" w:type="dxa"/>
            <w:shd w:val="clear" w:color="auto" w:fill="FFF7E6"/>
          </w:tcPr>
          <w:p w14:paraId="5A91A313" w14:textId="77777777" w:rsidR="009F0425" w:rsidRPr="00291DA9" w:rsidRDefault="009F0425" w:rsidP="003E0862">
            <w:pPr>
              <w:rPr>
                <w:rFonts w:cs="Times New Roman"/>
                <w:lang w:val="ru-RU"/>
              </w:rPr>
            </w:pPr>
            <w:r w:rsidRPr="00291DA9">
              <w:rPr>
                <w:rFonts w:cs="Times New Roman"/>
                <w:b/>
                <w:sz w:val="19"/>
                <w:lang w:val="ru-RU"/>
              </w:rPr>
              <w:t xml:space="preserve">Требование к </w:t>
            </w:r>
            <w:r w:rsidRPr="00291DA9">
              <w:rPr>
                <w:rFonts w:cs="Times New Roman"/>
                <w:b/>
                <w:sz w:val="19"/>
              </w:rPr>
              <w:t>FC</w:t>
            </w:r>
            <w:r w:rsidRPr="00291DA9">
              <w:rPr>
                <w:rFonts w:cs="Times New Roman"/>
                <w:b/>
                <w:sz w:val="19"/>
                <w:lang w:val="ru-RU"/>
              </w:rPr>
              <w:t>-коммутации.</w:t>
            </w:r>
            <w:r w:rsidRPr="00291DA9">
              <w:rPr>
                <w:rFonts w:cs="Times New Roman"/>
                <w:sz w:val="19"/>
                <w:lang w:val="ru-RU"/>
              </w:rPr>
              <w:t xml:space="preserve"> Нельзя строить стенд так, чтобы </w:t>
            </w:r>
            <w:r w:rsidRPr="00291DA9">
              <w:rPr>
                <w:rFonts w:cs="Times New Roman"/>
                <w:sz w:val="19"/>
              </w:rPr>
              <w:t>Fabric</w:t>
            </w:r>
            <w:r w:rsidRPr="00291DA9">
              <w:rPr>
                <w:rFonts w:cs="Times New Roman"/>
                <w:sz w:val="19"/>
                <w:lang w:val="ru-RU"/>
              </w:rPr>
              <w:t xml:space="preserve"> </w:t>
            </w:r>
            <w:r w:rsidRPr="00291DA9">
              <w:rPr>
                <w:rFonts w:cs="Times New Roman"/>
                <w:sz w:val="19"/>
              </w:rPr>
              <w:t>A</w:t>
            </w:r>
            <w:r w:rsidRPr="00291DA9">
              <w:rPr>
                <w:rFonts w:cs="Times New Roman"/>
                <w:sz w:val="19"/>
                <w:lang w:val="ru-RU"/>
              </w:rPr>
              <w:t xml:space="preserve"> имела пути только к </w:t>
            </w:r>
            <w:r w:rsidRPr="00291DA9">
              <w:rPr>
                <w:rFonts w:cs="Times New Roman"/>
                <w:sz w:val="19"/>
              </w:rPr>
              <w:t>Controller</w:t>
            </w:r>
            <w:r w:rsidRPr="00291DA9">
              <w:rPr>
                <w:rFonts w:cs="Times New Roman"/>
                <w:sz w:val="19"/>
                <w:lang w:val="ru-RU"/>
              </w:rPr>
              <w:t xml:space="preserve"> </w:t>
            </w:r>
            <w:r w:rsidRPr="00291DA9">
              <w:rPr>
                <w:rFonts w:cs="Times New Roman"/>
                <w:sz w:val="19"/>
              </w:rPr>
              <w:t>A</w:t>
            </w:r>
            <w:r w:rsidRPr="00291DA9">
              <w:rPr>
                <w:rFonts w:cs="Times New Roman"/>
                <w:sz w:val="19"/>
                <w:lang w:val="ru-RU"/>
              </w:rPr>
              <w:t xml:space="preserve">, а </w:t>
            </w:r>
            <w:r w:rsidRPr="00291DA9">
              <w:rPr>
                <w:rFonts w:cs="Times New Roman"/>
                <w:sz w:val="19"/>
              </w:rPr>
              <w:t>Fabric</w:t>
            </w:r>
            <w:r w:rsidRPr="00291DA9">
              <w:rPr>
                <w:rFonts w:cs="Times New Roman"/>
                <w:sz w:val="19"/>
                <w:lang w:val="ru-RU"/>
              </w:rPr>
              <w:t xml:space="preserve"> </w:t>
            </w:r>
            <w:r w:rsidRPr="00291DA9">
              <w:rPr>
                <w:rFonts w:cs="Times New Roman"/>
                <w:sz w:val="19"/>
              </w:rPr>
              <w:t>B</w:t>
            </w:r>
            <w:r w:rsidRPr="00291DA9">
              <w:rPr>
                <w:rFonts w:cs="Times New Roman"/>
                <w:sz w:val="19"/>
                <w:lang w:val="ru-RU"/>
              </w:rPr>
              <w:t xml:space="preserve"> — только к </w:t>
            </w:r>
            <w:r w:rsidRPr="00291DA9">
              <w:rPr>
                <w:rFonts w:cs="Times New Roman"/>
                <w:sz w:val="19"/>
              </w:rPr>
              <w:t>Controller</w:t>
            </w:r>
            <w:r w:rsidRPr="00291DA9">
              <w:rPr>
                <w:rFonts w:cs="Times New Roman"/>
                <w:sz w:val="19"/>
                <w:lang w:val="ru-RU"/>
              </w:rPr>
              <w:t xml:space="preserve"> </w:t>
            </w:r>
            <w:r w:rsidRPr="00291DA9">
              <w:rPr>
                <w:rFonts w:cs="Times New Roman"/>
                <w:sz w:val="19"/>
              </w:rPr>
              <w:t>B</w:t>
            </w:r>
            <w:r w:rsidRPr="00291DA9">
              <w:rPr>
                <w:rFonts w:cs="Times New Roman"/>
                <w:sz w:val="19"/>
                <w:lang w:val="ru-RU"/>
              </w:rPr>
              <w:t xml:space="preserve">. При отказе любой одной фабрики должны сохраняться пути к обоим контроллерам через оставшуюся фабрику. Иначе проверка отказа фабрики превращается в проверку потери доступа к одному контроллеру, а не в корректный сценарий отказоустойчивости </w:t>
            </w:r>
            <w:r w:rsidRPr="00291DA9">
              <w:rPr>
                <w:rFonts w:cs="Times New Roman"/>
                <w:sz w:val="19"/>
              </w:rPr>
              <w:t>SAN</w:t>
            </w:r>
            <w:r w:rsidRPr="00291DA9">
              <w:rPr>
                <w:rFonts w:cs="Times New Roman"/>
                <w:sz w:val="19"/>
                <w:lang w:val="ru-RU"/>
              </w:rPr>
              <w:t>.</w:t>
            </w:r>
          </w:p>
        </w:tc>
      </w:tr>
    </w:tbl>
    <w:p w14:paraId="02DC30FE" w14:textId="77777777" w:rsidR="009F0425" w:rsidRDefault="009F0425">
      <w:pPr>
        <w:rPr>
          <w:rFonts w:cs="Times New Roman"/>
          <w:b/>
          <w:bCs/>
          <w:szCs w:val="28"/>
          <w:lang w:val="ru-RU"/>
        </w:rPr>
      </w:pPr>
    </w:p>
    <w:p w14:paraId="54503625" w14:textId="77777777" w:rsidR="009F0425" w:rsidRDefault="009F0425" w:rsidP="009F0425">
      <w:pPr>
        <w:jc w:val="both"/>
        <w:rPr>
          <w:sz w:val="20"/>
          <w:szCs w:val="20"/>
          <w:lang w:val="ru-RU"/>
        </w:rPr>
      </w:pPr>
      <w:r>
        <w:rPr>
          <w:sz w:val="20"/>
          <w:szCs w:val="20"/>
          <w:lang w:val="ru-RU"/>
        </w:rPr>
        <w:t>Испытательный стенд:</w:t>
      </w:r>
    </w:p>
    <w:p w14:paraId="243A1A4A" w14:textId="77777777" w:rsidR="009F0425" w:rsidRDefault="009F0425" w:rsidP="009F0425">
      <w:pPr>
        <w:jc w:val="center"/>
        <w:rPr>
          <w:sz w:val="20"/>
          <w:szCs w:val="20"/>
          <w:lang w:val="ru-RU"/>
        </w:rPr>
      </w:pPr>
      <w:r>
        <w:rPr>
          <w:noProof/>
          <w:lang w:val="ru-RU" w:eastAsia="ru-RU"/>
        </w:rPr>
        <w:drawing>
          <wp:inline distT="0" distB="0" distL="0" distR="0" wp14:anchorId="788DE994" wp14:editId="7746CBEC">
            <wp:extent cx="3967480" cy="31584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3967480" cy="3158490"/>
                    </a:xfrm>
                    <a:prstGeom prst="rect">
                      <a:avLst/>
                    </a:prstGeom>
                    <a:noFill/>
                  </pic:spPr>
                </pic:pic>
              </a:graphicData>
            </a:graphic>
          </wp:inline>
        </w:drawing>
      </w:r>
    </w:p>
    <w:p w14:paraId="640F4220" w14:textId="77777777" w:rsidR="009F0425" w:rsidRDefault="009F0425">
      <w:pPr>
        <w:rPr>
          <w:rFonts w:cs="Times New Roman"/>
          <w:b/>
          <w:bCs/>
          <w:szCs w:val="28"/>
          <w:lang w:val="ru-RU"/>
        </w:rPr>
      </w:pPr>
    </w:p>
    <w:p w14:paraId="3868BD23" w14:textId="77777777" w:rsidR="00D569BC" w:rsidRPr="009F0425" w:rsidRDefault="002807B2">
      <w:pPr>
        <w:rPr>
          <w:lang w:val="ru-RU"/>
        </w:rPr>
      </w:pPr>
      <w:r w:rsidRPr="009F0425">
        <w:rPr>
          <w:rFonts w:cs="Times New Roman"/>
          <w:b/>
          <w:bCs/>
          <w:szCs w:val="28"/>
          <w:lang w:val="ru-RU"/>
        </w:rPr>
        <w:t>3.2. Логическая конфигурация стенда</w:t>
      </w:r>
    </w:p>
    <w:p w14:paraId="252CB6B1" w14:textId="77777777" w:rsidR="00D569BC" w:rsidRPr="009F0425" w:rsidRDefault="009409CD">
      <w:pPr>
        <w:jc w:val="both"/>
        <w:rPr>
          <w:lang w:val="ru-RU"/>
        </w:rPr>
      </w:pPr>
      <w:r>
        <w:rPr>
          <w:sz w:val="20"/>
          <w:szCs w:val="20"/>
          <w:lang w:val="ru-RU"/>
        </w:rPr>
        <w:t>На СХД выделить весь набор дисков тестируемой конфигурации и разделить его на 2 пула примерно равного размера по числу дисков</w:t>
      </w:r>
      <w:r>
        <w:rPr>
          <w:rFonts w:cs="Times New Roman"/>
          <w:color w:val="000000"/>
          <w:lang w:val="ru-RU"/>
        </w:rPr>
        <w:t xml:space="preserve">. </w:t>
      </w:r>
      <w:r>
        <w:rPr>
          <w:sz w:val="20"/>
          <w:szCs w:val="20"/>
          <w:lang w:val="ru-RU"/>
        </w:rPr>
        <w:t xml:space="preserve">Для каждого пула задать </w:t>
      </w:r>
      <w:r>
        <w:rPr>
          <w:sz w:val="20"/>
          <w:szCs w:val="20"/>
        </w:rPr>
        <w:t>RAID</w:t>
      </w:r>
      <w:r>
        <w:rPr>
          <w:sz w:val="20"/>
          <w:szCs w:val="20"/>
          <w:lang w:val="ru-RU"/>
        </w:rPr>
        <w:t xml:space="preserve"> 6 либо эквивалентную схему защиты, выдерживающую потерю не менее 2 дисков</w:t>
      </w:r>
      <w:r>
        <w:rPr>
          <w:rFonts w:cs="Times New Roman"/>
          <w:color w:val="000000"/>
          <w:lang w:val="ru-RU"/>
        </w:rPr>
        <w:t xml:space="preserve">. </w:t>
      </w:r>
      <w:r w:rsidR="002807B2" w:rsidRPr="009F0425">
        <w:rPr>
          <w:rFonts w:cs="Times New Roman"/>
          <w:color w:val="000000"/>
          <w:lang w:val="ru-RU"/>
        </w:rPr>
        <w:t xml:space="preserve">На СХД создаётся </w:t>
      </w:r>
      <w:r w:rsidR="002807B2" w:rsidRPr="009F0425">
        <w:rPr>
          <w:rFonts w:cs="Times New Roman"/>
          <w:b/>
          <w:bCs/>
          <w:color w:val="000000"/>
          <w:lang w:val="ru-RU"/>
        </w:rPr>
        <w:t xml:space="preserve">4 тестовых </w:t>
      </w:r>
      <w:r w:rsidR="002807B2">
        <w:rPr>
          <w:rFonts w:cs="Times New Roman"/>
          <w:b/>
          <w:bCs/>
          <w:color w:val="000000"/>
        </w:rPr>
        <w:t>LUN</w:t>
      </w:r>
      <w:r w:rsidR="002807B2" w:rsidRPr="009F0425">
        <w:rPr>
          <w:rFonts w:cs="Times New Roman"/>
          <w:color w:val="000000"/>
          <w:lang w:val="ru-RU"/>
        </w:rPr>
        <w:t xml:space="preserve"> равного объёма из общего пула накопителей. </w:t>
      </w:r>
      <w:r>
        <w:rPr>
          <w:sz w:val="20"/>
          <w:szCs w:val="20"/>
          <w:lang w:val="ru-RU"/>
        </w:rPr>
        <w:t xml:space="preserve">размер каждого </w:t>
      </w:r>
      <w:r>
        <w:rPr>
          <w:sz w:val="20"/>
          <w:szCs w:val="20"/>
        </w:rPr>
        <w:t>LUN</w:t>
      </w:r>
      <w:r>
        <w:rPr>
          <w:sz w:val="20"/>
          <w:szCs w:val="20"/>
          <w:lang w:val="ru-RU"/>
        </w:rPr>
        <w:t xml:space="preserve"> — 40% от форматированного </w:t>
      </w:r>
      <w:r>
        <w:rPr>
          <w:sz w:val="20"/>
          <w:szCs w:val="20"/>
        </w:rPr>
        <w:t>POOL</w:t>
      </w:r>
      <w:r>
        <w:rPr>
          <w:rFonts w:cs="Times New Roman"/>
          <w:color w:val="000000"/>
          <w:lang w:val="ru-RU"/>
        </w:rPr>
        <w:t xml:space="preserve">. </w:t>
      </w:r>
      <w:r w:rsidR="002807B2">
        <w:rPr>
          <w:rFonts w:cs="Times New Roman"/>
          <w:color w:val="000000"/>
        </w:rPr>
        <w:t>LUN</w:t>
      </w:r>
      <w:r w:rsidR="002807B2" w:rsidRPr="009F0425">
        <w:rPr>
          <w:rFonts w:cs="Times New Roman"/>
          <w:color w:val="000000"/>
          <w:lang w:val="ru-RU"/>
        </w:rPr>
        <w:t xml:space="preserve"> распределяются в соответствии с симметричной концепцией работы СХД (если внутренний признак </w:t>
      </w:r>
      <w:r w:rsidR="002807B2" w:rsidRPr="009F0425">
        <w:rPr>
          <w:rFonts w:cs="Times New Roman"/>
          <w:color w:val="000000"/>
          <w:lang w:val="ru-RU"/>
        </w:rPr>
        <w:lastRenderedPageBreak/>
        <w:t xml:space="preserve">владельца существует — половина </w:t>
      </w:r>
      <w:r w:rsidR="002807B2">
        <w:rPr>
          <w:rFonts w:cs="Times New Roman"/>
          <w:color w:val="000000"/>
        </w:rPr>
        <w:t>LUN</w:t>
      </w:r>
      <w:r w:rsidR="002807B2" w:rsidRPr="009F0425">
        <w:rPr>
          <w:rFonts w:cs="Times New Roman"/>
          <w:color w:val="000000"/>
          <w:lang w:val="ru-RU"/>
        </w:rPr>
        <w:t xml:space="preserve"> с признаком одного контроллера, половина с признаком другого), и предоставляются через </w:t>
      </w:r>
      <w:r w:rsidR="002807B2">
        <w:rPr>
          <w:rFonts w:cs="Times New Roman"/>
          <w:color w:val="000000"/>
        </w:rPr>
        <w:t>front</w:t>
      </w:r>
      <w:r w:rsidR="002807B2" w:rsidRPr="009F0425">
        <w:rPr>
          <w:rFonts w:cs="Times New Roman"/>
          <w:color w:val="000000"/>
          <w:lang w:val="ru-RU"/>
        </w:rPr>
        <w:t>-</w:t>
      </w:r>
      <w:r w:rsidR="002807B2">
        <w:rPr>
          <w:rFonts w:cs="Times New Roman"/>
          <w:color w:val="000000"/>
        </w:rPr>
        <w:t>end</w:t>
      </w:r>
      <w:r w:rsidR="002807B2" w:rsidRPr="009F0425">
        <w:rPr>
          <w:rFonts w:cs="Times New Roman"/>
          <w:color w:val="000000"/>
          <w:lang w:val="ru-RU"/>
        </w:rPr>
        <w:t xml:space="preserve"> порты обоих контроллеров обоим серверам-нагружателям.</w:t>
      </w:r>
    </w:p>
    <w:p w14:paraId="3F696903" w14:textId="77777777" w:rsidR="00D569BC" w:rsidRPr="009F0425" w:rsidRDefault="002807B2">
      <w:pPr>
        <w:jc w:val="both"/>
        <w:rPr>
          <w:lang w:val="ru-RU"/>
        </w:rPr>
      </w:pPr>
      <w:r w:rsidRPr="009F0425">
        <w:rPr>
          <w:rFonts w:cs="Times New Roman"/>
          <w:color w:val="000000"/>
          <w:lang w:val="ru-RU"/>
        </w:rPr>
        <w:t xml:space="preserve">Каждый сервер имеет </w:t>
      </w:r>
      <w:r>
        <w:rPr>
          <w:rFonts w:cs="Times New Roman"/>
          <w:color w:val="000000"/>
        </w:rPr>
        <w:t>FC</w:t>
      </w:r>
      <w:r w:rsidRPr="009F0425">
        <w:rPr>
          <w:rFonts w:cs="Times New Roman"/>
          <w:color w:val="000000"/>
          <w:lang w:val="ru-RU"/>
        </w:rPr>
        <w:t>-канал</w:t>
      </w:r>
      <w:r w:rsidR="009409CD">
        <w:rPr>
          <w:rFonts w:cs="Times New Roman"/>
          <w:color w:val="000000"/>
          <w:lang w:val="ru-RU"/>
        </w:rPr>
        <w:t>ы</w:t>
      </w:r>
      <w:r w:rsidRPr="009F0425">
        <w:rPr>
          <w:rFonts w:cs="Times New Roman"/>
          <w:color w:val="000000"/>
          <w:lang w:val="ru-RU"/>
        </w:rPr>
        <w:t xml:space="preserve"> в каждую </w:t>
      </w:r>
      <w:r>
        <w:rPr>
          <w:rFonts w:cs="Times New Roman"/>
          <w:color w:val="000000"/>
        </w:rPr>
        <w:t>FC</w:t>
      </w:r>
      <w:r w:rsidRPr="009F0425">
        <w:rPr>
          <w:rFonts w:cs="Times New Roman"/>
          <w:color w:val="000000"/>
          <w:lang w:val="ru-RU"/>
        </w:rPr>
        <w:t xml:space="preserve">-фабрику. </w:t>
      </w:r>
    </w:p>
    <w:p w14:paraId="49EE6138" w14:textId="033A8B4E" w:rsidR="00D569BC" w:rsidRDefault="00D569BC">
      <w:pPr>
        <w:spacing w:after="0"/>
        <w:rPr>
          <w:lang w:val="ru-RU"/>
        </w:rPr>
      </w:pPr>
    </w:p>
    <w:p w14:paraId="77FEED13" w14:textId="18774E37" w:rsidR="00D61DB8" w:rsidRDefault="00D61DB8">
      <w:pPr>
        <w:spacing w:after="0"/>
        <w:rPr>
          <w:lang w:val="ru-RU"/>
        </w:rPr>
      </w:pPr>
    </w:p>
    <w:p w14:paraId="34006355" w14:textId="77777777" w:rsidR="00D61DB8" w:rsidRPr="009F0425" w:rsidRDefault="00D61DB8">
      <w:pPr>
        <w:spacing w:after="0"/>
        <w:rPr>
          <w:lang w:val="ru-RU"/>
        </w:rPr>
      </w:pPr>
    </w:p>
    <w:p w14:paraId="591485F9" w14:textId="77777777" w:rsidR="00D569BC" w:rsidRPr="009F0425" w:rsidRDefault="002807B2">
      <w:pPr>
        <w:rPr>
          <w:lang w:val="ru-RU"/>
        </w:rPr>
      </w:pPr>
      <w:r w:rsidRPr="009F0425">
        <w:rPr>
          <w:rFonts w:cs="Times New Roman"/>
          <w:b/>
          <w:bCs/>
          <w:szCs w:val="28"/>
          <w:lang w:val="ru-RU"/>
        </w:rPr>
        <w:t>3.3. Целевые показатели производительности для проверки требований ТЗ</w:t>
      </w:r>
    </w:p>
    <w:p w14:paraId="03647921" w14:textId="77777777" w:rsidR="00D569BC" w:rsidRPr="009F0425" w:rsidRDefault="002807B2">
      <w:pPr>
        <w:jc w:val="both"/>
        <w:rPr>
          <w:lang w:val="ru-RU"/>
        </w:rPr>
      </w:pPr>
      <w:r w:rsidRPr="009F0425">
        <w:rPr>
          <w:rFonts w:cs="Times New Roman"/>
          <w:color w:val="000000"/>
          <w:lang w:val="ru-RU"/>
        </w:rPr>
        <w:t>Целевые значения, подлежащие подтверждению в ходе нагрузочных испытаний:</w:t>
      </w:r>
    </w:p>
    <w:tbl>
      <w:tblPr>
        <w:tblStyle w:val="aff0"/>
        <w:tblW w:w="5000" w:type="pct"/>
        <w:jc w:val="center"/>
        <w:tblLook w:val="04A0" w:firstRow="1" w:lastRow="0" w:firstColumn="1" w:lastColumn="0" w:noHBand="0" w:noVBand="1"/>
      </w:tblPr>
      <w:tblGrid>
        <w:gridCol w:w="4504"/>
        <w:gridCol w:w="4504"/>
        <w:gridCol w:w="5462"/>
      </w:tblGrid>
      <w:tr w:rsidR="00D569BC" w14:paraId="4240260B" w14:textId="77777777">
        <w:trPr>
          <w:tblHeader/>
          <w:jc w:val="center"/>
        </w:trPr>
        <w:tc>
          <w:tcPr>
            <w:tcW w:w="3000" w:type="dxa"/>
            <w:tcBorders>
              <w:top w:val="single" w:sz="4" w:space="0" w:color="C9D3E6"/>
              <w:left w:val="single" w:sz="4" w:space="0" w:color="C9D3E6"/>
              <w:bottom w:val="single" w:sz="4" w:space="0" w:color="C9D3E6"/>
              <w:right w:val="single" w:sz="4" w:space="0" w:color="C9D3E6"/>
            </w:tcBorders>
            <w:shd w:val="clear" w:color="auto" w:fill="E8EEF8"/>
            <w:tcMar>
              <w:top w:w="80" w:type="dxa"/>
              <w:left w:w="100" w:type="dxa"/>
              <w:bottom w:w="80" w:type="dxa"/>
              <w:right w:w="100" w:type="dxa"/>
            </w:tcMar>
          </w:tcPr>
          <w:p w14:paraId="40878808" w14:textId="77777777" w:rsidR="00D569BC" w:rsidRDefault="002807B2">
            <w:pPr>
              <w:spacing w:after="0"/>
              <w:jc w:val="center"/>
            </w:pPr>
            <w:r>
              <w:rPr>
                <w:rFonts w:cs="Times New Roman"/>
                <w:b/>
                <w:bCs/>
                <w:color w:val="000000"/>
                <w:sz w:val="17"/>
                <w:szCs w:val="20"/>
              </w:rPr>
              <w:t>Конфигурация</w:t>
            </w:r>
          </w:p>
        </w:tc>
        <w:tc>
          <w:tcPr>
            <w:tcW w:w="3000" w:type="dxa"/>
            <w:tcBorders>
              <w:top w:val="single" w:sz="4" w:space="0" w:color="C9D3E6"/>
              <w:left w:val="single" w:sz="4" w:space="0" w:color="C9D3E6"/>
              <w:bottom w:val="single" w:sz="4" w:space="0" w:color="C9D3E6"/>
              <w:right w:val="single" w:sz="4" w:space="0" w:color="C9D3E6"/>
            </w:tcBorders>
            <w:shd w:val="clear" w:color="auto" w:fill="E8EEF8"/>
            <w:tcMar>
              <w:top w:w="80" w:type="dxa"/>
              <w:left w:w="100" w:type="dxa"/>
              <w:bottom w:w="80" w:type="dxa"/>
              <w:right w:w="100" w:type="dxa"/>
            </w:tcMar>
          </w:tcPr>
          <w:p w14:paraId="2A7A78B8" w14:textId="77777777" w:rsidR="00D569BC" w:rsidRPr="009F0425" w:rsidRDefault="002807B2">
            <w:pPr>
              <w:spacing w:after="0"/>
              <w:jc w:val="center"/>
              <w:rPr>
                <w:lang w:val="ru-RU"/>
              </w:rPr>
            </w:pPr>
            <w:r w:rsidRPr="009F0425">
              <w:rPr>
                <w:rFonts w:cs="Times New Roman"/>
                <w:b/>
                <w:bCs/>
                <w:color w:val="000000"/>
                <w:sz w:val="17"/>
                <w:szCs w:val="20"/>
                <w:lang w:val="ru-RU"/>
              </w:rPr>
              <w:t xml:space="preserve">Целевые </w:t>
            </w:r>
            <w:r>
              <w:rPr>
                <w:rFonts w:cs="Times New Roman"/>
                <w:b/>
                <w:bCs/>
                <w:color w:val="000000"/>
                <w:sz w:val="17"/>
                <w:szCs w:val="20"/>
              </w:rPr>
              <w:t>IOPS</w:t>
            </w:r>
            <w:r w:rsidRPr="009F0425">
              <w:rPr>
                <w:rFonts w:cs="Times New Roman"/>
                <w:b/>
                <w:bCs/>
                <w:color w:val="000000"/>
                <w:sz w:val="17"/>
                <w:szCs w:val="20"/>
                <w:lang w:val="ru-RU"/>
              </w:rPr>
              <w:t xml:space="preserve"> (агрегированно с 4 </w:t>
            </w:r>
            <w:r>
              <w:rPr>
                <w:rFonts w:cs="Times New Roman"/>
                <w:b/>
                <w:bCs/>
                <w:color w:val="000000"/>
                <w:sz w:val="17"/>
                <w:szCs w:val="20"/>
              </w:rPr>
              <w:t>LUN</w:t>
            </w:r>
            <w:r w:rsidRPr="009F0425">
              <w:rPr>
                <w:rFonts w:cs="Times New Roman"/>
                <w:b/>
                <w:bCs/>
                <w:color w:val="000000"/>
                <w:sz w:val="17"/>
                <w:szCs w:val="20"/>
                <w:lang w:val="ru-RU"/>
              </w:rPr>
              <w:t>)</w:t>
            </w:r>
          </w:p>
        </w:tc>
        <w:tc>
          <w:tcPr>
            <w:tcW w:w="3638" w:type="dxa"/>
            <w:tcBorders>
              <w:top w:val="single" w:sz="4" w:space="0" w:color="C9D3E6"/>
              <w:left w:val="single" w:sz="4" w:space="0" w:color="C9D3E6"/>
              <w:bottom w:val="single" w:sz="4" w:space="0" w:color="C9D3E6"/>
              <w:right w:val="single" w:sz="4" w:space="0" w:color="C9D3E6"/>
            </w:tcBorders>
            <w:shd w:val="clear" w:color="auto" w:fill="E8EEF8"/>
            <w:tcMar>
              <w:top w:w="80" w:type="dxa"/>
              <w:left w:w="100" w:type="dxa"/>
              <w:bottom w:w="80" w:type="dxa"/>
              <w:right w:w="100" w:type="dxa"/>
            </w:tcMar>
          </w:tcPr>
          <w:p w14:paraId="3775EE35" w14:textId="77777777" w:rsidR="00D569BC" w:rsidRDefault="002807B2">
            <w:pPr>
              <w:spacing w:after="0"/>
              <w:jc w:val="center"/>
            </w:pPr>
            <w:r>
              <w:rPr>
                <w:rFonts w:cs="Times New Roman"/>
                <w:b/>
                <w:bCs/>
                <w:color w:val="000000"/>
                <w:sz w:val="17"/>
                <w:szCs w:val="20"/>
              </w:rPr>
              <w:t>Профиль и длительность</w:t>
            </w:r>
          </w:p>
        </w:tc>
      </w:tr>
      <w:tr w:rsidR="00D569BC" w:rsidRPr="003E0862" w14:paraId="272A6716" w14:textId="77777777">
        <w:trPr>
          <w:jc w:val="center"/>
        </w:trPr>
        <w:tc>
          <w:tcPr>
            <w:tcW w:w="3000"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32005614" w14:textId="77777777" w:rsidR="00D569BC" w:rsidRDefault="002807B2">
            <w:pPr>
              <w:spacing w:after="0"/>
            </w:pPr>
            <w:r>
              <w:rPr>
                <w:rFonts w:cs="Times New Roman"/>
                <w:color w:val="000000"/>
                <w:sz w:val="17"/>
                <w:szCs w:val="20"/>
              </w:rPr>
              <w:t>SSD</w:t>
            </w:r>
          </w:p>
        </w:tc>
        <w:tc>
          <w:tcPr>
            <w:tcW w:w="3000"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51F30E30" w14:textId="77777777" w:rsidR="00D569BC" w:rsidRPr="009F0425" w:rsidRDefault="002807B2">
            <w:pPr>
              <w:spacing w:after="0"/>
              <w:rPr>
                <w:lang w:val="ru-RU"/>
              </w:rPr>
            </w:pPr>
            <w:r w:rsidRPr="009F0425">
              <w:rPr>
                <w:rFonts w:cs="Times New Roman"/>
                <w:color w:val="000000"/>
                <w:sz w:val="17"/>
                <w:szCs w:val="20"/>
                <w:lang w:val="ru-RU"/>
              </w:rPr>
              <w:t xml:space="preserve">не менее 140 000 </w:t>
            </w:r>
            <w:r>
              <w:rPr>
                <w:rFonts w:cs="Times New Roman"/>
                <w:color w:val="000000"/>
                <w:sz w:val="17"/>
                <w:szCs w:val="20"/>
              </w:rPr>
              <w:t>IOPS</w:t>
            </w:r>
            <w:r w:rsidRPr="009F0425">
              <w:rPr>
                <w:rFonts w:cs="Times New Roman"/>
                <w:color w:val="000000"/>
                <w:sz w:val="17"/>
                <w:szCs w:val="20"/>
                <w:lang w:val="ru-RU"/>
              </w:rPr>
              <w:t xml:space="preserve"> при средней </w:t>
            </w:r>
            <w:r>
              <w:rPr>
                <w:rFonts w:cs="Times New Roman"/>
                <w:color w:val="000000"/>
                <w:sz w:val="17"/>
                <w:szCs w:val="20"/>
              </w:rPr>
              <w:t>latency</w:t>
            </w:r>
            <w:r w:rsidRPr="009F0425">
              <w:rPr>
                <w:rFonts w:cs="Times New Roman"/>
                <w:color w:val="000000"/>
                <w:sz w:val="17"/>
                <w:szCs w:val="20"/>
                <w:lang w:val="ru-RU"/>
              </w:rPr>
              <w:t xml:space="preserve"> не более 10 мс</w:t>
            </w:r>
          </w:p>
        </w:tc>
        <w:tc>
          <w:tcPr>
            <w:tcW w:w="3638"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747427DE" w14:textId="3F82E068" w:rsidR="00D569BC" w:rsidRPr="009F0425" w:rsidRDefault="002807B2">
            <w:pPr>
              <w:spacing w:after="0"/>
              <w:rPr>
                <w:lang w:val="ru-RU"/>
              </w:rPr>
            </w:pPr>
            <w:r>
              <w:rPr>
                <w:rFonts w:cs="Times New Roman"/>
                <w:color w:val="000000"/>
                <w:sz w:val="17"/>
                <w:szCs w:val="20"/>
              </w:rPr>
              <w:t>FIO</w:t>
            </w:r>
            <w:r w:rsidRPr="009F0425">
              <w:rPr>
                <w:rFonts w:cs="Times New Roman"/>
                <w:color w:val="000000"/>
                <w:sz w:val="17"/>
                <w:szCs w:val="20"/>
                <w:lang w:val="ru-RU"/>
              </w:rPr>
              <w:t xml:space="preserve"> 64 </w:t>
            </w:r>
            <w:r>
              <w:rPr>
                <w:rFonts w:cs="Times New Roman"/>
                <w:color w:val="000000"/>
                <w:sz w:val="17"/>
                <w:szCs w:val="20"/>
              </w:rPr>
              <w:t>KB</w:t>
            </w:r>
            <w:r w:rsidRPr="009F0425">
              <w:rPr>
                <w:rFonts w:cs="Times New Roman"/>
                <w:color w:val="000000"/>
                <w:sz w:val="17"/>
                <w:szCs w:val="20"/>
                <w:lang w:val="ru-RU"/>
              </w:rPr>
              <w:t xml:space="preserve">, 100% </w:t>
            </w:r>
            <w:r>
              <w:rPr>
                <w:rFonts w:cs="Times New Roman"/>
                <w:color w:val="000000"/>
                <w:sz w:val="17"/>
                <w:szCs w:val="20"/>
              </w:rPr>
              <w:t>random</w:t>
            </w:r>
            <w:r w:rsidRPr="009F0425">
              <w:rPr>
                <w:rFonts w:cs="Times New Roman"/>
                <w:color w:val="000000"/>
                <w:sz w:val="17"/>
                <w:szCs w:val="20"/>
                <w:lang w:val="ru-RU"/>
              </w:rPr>
              <w:t xml:space="preserve">, 70/30 </w:t>
            </w:r>
            <w:r>
              <w:rPr>
                <w:rFonts w:cs="Times New Roman"/>
                <w:color w:val="000000"/>
                <w:sz w:val="17"/>
                <w:szCs w:val="20"/>
              </w:rPr>
              <w:t>R</w:t>
            </w:r>
            <w:r w:rsidRPr="009F0425">
              <w:rPr>
                <w:rFonts w:cs="Times New Roman"/>
                <w:color w:val="000000"/>
                <w:sz w:val="17"/>
                <w:szCs w:val="20"/>
                <w:lang w:val="ru-RU"/>
              </w:rPr>
              <w:t>/</w:t>
            </w:r>
            <w:r>
              <w:rPr>
                <w:rFonts w:cs="Times New Roman"/>
                <w:color w:val="000000"/>
                <w:sz w:val="17"/>
                <w:szCs w:val="20"/>
              </w:rPr>
              <w:t>W</w:t>
            </w:r>
            <w:r w:rsidRPr="009F0425">
              <w:rPr>
                <w:rFonts w:cs="Times New Roman"/>
                <w:color w:val="000000"/>
                <w:sz w:val="17"/>
                <w:szCs w:val="20"/>
                <w:lang w:val="ru-RU"/>
              </w:rPr>
              <w:t xml:space="preserve">, </w:t>
            </w:r>
            <w:r w:rsidR="001B3B98" w:rsidRPr="00D61DB8">
              <w:rPr>
                <w:rFonts w:cs="Times New Roman"/>
                <w:color w:val="000000"/>
                <w:sz w:val="17"/>
                <w:szCs w:val="20"/>
                <w:lang w:val="ru-RU"/>
              </w:rPr>
              <w:t xml:space="preserve">суммарная глубина очереди </w:t>
            </w:r>
            <w:r w:rsidR="001B3B98" w:rsidRPr="001B3B98">
              <w:rPr>
                <w:rFonts w:cs="Times New Roman"/>
                <w:color w:val="000000"/>
                <w:sz w:val="17"/>
                <w:szCs w:val="20"/>
              </w:rPr>
              <w:t>QD</w:t>
            </w:r>
            <w:r w:rsidRPr="009F0425">
              <w:rPr>
                <w:rFonts w:cs="Times New Roman"/>
                <w:color w:val="000000"/>
                <w:sz w:val="17"/>
                <w:szCs w:val="20"/>
                <w:lang w:val="ru-RU"/>
              </w:rPr>
              <w:t>=260, два хоста параллельно, активная нагрузка 2 часа</w:t>
            </w:r>
          </w:p>
        </w:tc>
      </w:tr>
      <w:tr w:rsidR="00D569BC" w:rsidRPr="003E0862" w14:paraId="045087E9" w14:textId="77777777">
        <w:trPr>
          <w:jc w:val="center"/>
        </w:trPr>
        <w:tc>
          <w:tcPr>
            <w:tcW w:w="3000"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20C17F26" w14:textId="77777777" w:rsidR="00D569BC" w:rsidRDefault="002807B2">
            <w:pPr>
              <w:spacing w:after="0"/>
            </w:pPr>
            <w:r>
              <w:rPr>
                <w:rFonts w:cs="Times New Roman"/>
                <w:color w:val="000000"/>
                <w:sz w:val="17"/>
                <w:szCs w:val="20"/>
              </w:rPr>
              <w:t>NVMe</w:t>
            </w:r>
          </w:p>
        </w:tc>
        <w:tc>
          <w:tcPr>
            <w:tcW w:w="3000"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3A37AB93" w14:textId="77777777" w:rsidR="00D569BC" w:rsidRPr="009F0425" w:rsidRDefault="002807B2">
            <w:pPr>
              <w:spacing w:after="0"/>
              <w:rPr>
                <w:lang w:val="ru-RU"/>
              </w:rPr>
            </w:pPr>
            <w:r w:rsidRPr="009F0425">
              <w:rPr>
                <w:rFonts w:cs="Times New Roman"/>
                <w:color w:val="000000"/>
                <w:sz w:val="17"/>
                <w:szCs w:val="20"/>
                <w:lang w:val="ru-RU"/>
              </w:rPr>
              <w:t xml:space="preserve">не менее 280 000 </w:t>
            </w:r>
            <w:r>
              <w:rPr>
                <w:rFonts w:cs="Times New Roman"/>
                <w:color w:val="000000"/>
                <w:sz w:val="17"/>
                <w:szCs w:val="20"/>
              </w:rPr>
              <w:t>IOPS</w:t>
            </w:r>
            <w:r w:rsidRPr="009F0425">
              <w:rPr>
                <w:rFonts w:cs="Times New Roman"/>
                <w:color w:val="000000"/>
                <w:sz w:val="17"/>
                <w:szCs w:val="20"/>
                <w:lang w:val="ru-RU"/>
              </w:rPr>
              <w:t xml:space="preserve"> при средней </w:t>
            </w:r>
            <w:r>
              <w:rPr>
                <w:rFonts w:cs="Times New Roman"/>
                <w:color w:val="000000"/>
                <w:sz w:val="17"/>
                <w:szCs w:val="20"/>
              </w:rPr>
              <w:t>latency</w:t>
            </w:r>
            <w:r w:rsidRPr="009F0425">
              <w:rPr>
                <w:rFonts w:cs="Times New Roman"/>
                <w:color w:val="000000"/>
                <w:sz w:val="17"/>
                <w:szCs w:val="20"/>
                <w:lang w:val="ru-RU"/>
              </w:rPr>
              <w:t xml:space="preserve"> не более 6 мс</w:t>
            </w:r>
          </w:p>
        </w:tc>
        <w:tc>
          <w:tcPr>
            <w:tcW w:w="3638" w:type="dxa"/>
            <w:tcBorders>
              <w:top w:val="single" w:sz="4" w:space="0" w:color="C9D3E6"/>
              <w:left w:val="single" w:sz="4" w:space="0" w:color="C9D3E6"/>
              <w:bottom w:val="single" w:sz="4" w:space="0" w:color="C9D3E6"/>
              <w:right w:val="single" w:sz="4" w:space="0" w:color="C9D3E6"/>
            </w:tcBorders>
            <w:tcMar>
              <w:top w:w="80" w:type="dxa"/>
              <w:left w:w="100" w:type="dxa"/>
              <w:bottom w:w="80" w:type="dxa"/>
              <w:right w:w="100" w:type="dxa"/>
            </w:tcMar>
          </w:tcPr>
          <w:p w14:paraId="04BDE6EB" w14:textId="1AE7CAD4" w:rsidR="00D569BC" w:rsidRPr="009F0425" w:rsidRDefault="002807B2">
            <w:pPr>
              <w:spacing w:after="0"/>
              <w:rPr>
                <w:lang w:val="ru-RU"/>
              </w:rPr>
            </w:pPr>
            <w:r>
              <w:rPr>
                <w:rFonts w:cs="Times New Roman"/>
                <w:color w:val="000000"/>
                <w:sz w:val="17"/>
                <w:szCs w:val="20"/>
              </w:rPr>
              <w:t>FIO</w:t>
            </w:r>
            <w:r w:rsidRPr="009F0425">
              <w:rPr>
                <w:rFonts w:cs="Times New Roman"/>
                <w:color w:val="000000"/>
                <w:sz w:val="17"/>
                <w:szCs w:val="20"/>
                <w:lang w:val="ru-RU"/>
              </w:rPr>
              <w:t xml:space="preserve"> 64 </w:t>
            </w:r>
            <w:r>
              <w:rPr>
                <w:rFonts w:cs="Times New Roman"/>
                <w:color w:val="000000"/>
                <w:sz w:val="17"/>
                <w:szCs w:val="20"/>
              </w:rPr>
              <w:t>KB</w:t>
            </w:r>
            <w:r w:rsidRPr="009F0425">
              <w:rPr>
                <w:rFonts w:cs="Times New Roman"/>
                <w:color w:val="000000"/>
                <w:sz w:val="17"/>
                <w:szCs w:val="20"/>
                <w:lang w:val="ru-RU"/>
              </w:rPr>
              <w:t xml:space="preserve">, 100% </w:t>
            </w:r>
            <w:r>
              <w:rPr>
                <w:rFonts w:cs="Times New Roman"/>
                <w:color w:val="000000"/>
                <w:sz w:val="17"/>
                <w:szCs w:val="20"/>
              </w:rPr>
              <w:t>random</w:t>
            </w:r>
            <w:r w:rsidRPr="009F0425">
              <w:rPr>
                <w:rFonts w:cs="Times New Roman"/>
                <w:color w:val="000000"/>
                <w:sz w:val="17"/>
                <w:szCs w:val="20"/>
                <w:lang w:val="ru-RU"/>
              </w:rPr>
              <w:t xml:space="preserve">, 70/30 </w:t>
            </w:r>
            <w:r>
              <w:rPr>
                <w:rFonts w:cs="Times New Roman"/>
                <w:color w:val="000000"/>
                <w:sz w:val="17"/>
                <w:szCs w:val="20"/>
              </w:rPr>
              <w:t>R</w:t>
            </w:r>
            <w:r w:rsidRPr="009F0425">
              <w:rPr>
                <w:rFonts w:cs="Times New Roman"/>
                <w:color w:val="000000"/>
                <w:sz w:val="17"/>
                <w:szCs w:val="20"/>
                <w:lang w:val="ru-RU"/>
              </w:rPr>
              <w:t>/</w:t>
            </w:r>
            <w:r>
              <w:rPr>
                <w:rFonts w:cs="Times New Roman"/>
                <w:color w:val="000000"/>
                <w:sz w:val="17"/>
                <w:szCs w:val="20"/>
              </w:rPr>
              <w:t>W</w:t>
            </w:r>
            <w:r w:rsidRPr="009F0425">
              <w:rPr>
                <w:rFonts w:cs="Times New Roman"/>
                <w:color w:val="000000"/>
                <w:sz w:val="17"/>
                <w:szCs w:val="20"/>
                <w:lang w:val="ru-RU"/>
              </w:rPr>
              <w:t xml:space="preserve">, </w:t>
            </w:r>
            <w:r w:rsidR="001B3B98" w:rsidRPr="00D61DB8">
              <w:rPr>
                <w:rFonts w:cs="Times New Roman"/>
                <w:color w:val="000000"/>
                <w:sz w:val="17"/>
                <w:szCs w:val="20"/>
                <w:lang w:val="ru-RU"/>
              </w:rPr>
              <w:t xml:space="preserve">суммарная глубина очереди </w:t>
            </w:r>
            <w:r w:rsidR="001B3B98" w:rsidRPr="001B3B98">
              <w:rPr>
                <w:rFonts w:cs="Times New Roman"/>
                <w:color w:val="000000"/>
                <w:sz w:val="17"/>
                <w:szCs w:val="20"/>
              </w:rPr>
              <w:t>QD</w:t>
            </w:r>
            <w:r w:rsidRPr="009F0425">
              <w:rPr>
                <w:rFonts w:cs="Times New Roman"/>
                <w:color w:val="000000"/>
                <w:sz w:val="17"/>
                <w:szCs w:val="20"/>
                <w:lang w:val="ru-RU"/>
              </w:rPr>
              <w:t>=512, два хоста параллельно, активная нагрузка 2 часа</w:t>
            </w:r>
          </w:p>
        </w:tc>
      </w:tr>
    </w:tbl>
    <w:p w14:paraId="207AB483" w14:textId="77777777" w:rsidR="00D569BC" w:rsidRPr="009F0425" w:rsidRDefault="00D569BC">
      <w:pPr>
        <w:spacing w:after="0"/>
        <w:rPr>
          <w:lang w:val="ru-RU"/>
        </w:rPr>
      </w:pPr>
    </w:p>
    <w:tbl>
      <w:tblPr>
        <w:tblStyle w:val="aff0"/>
        <w:tblW w:w="5000" w:type="pct"/>
        <w:jc w:val="center"/>
        <w:tblLook w:val="04A0" w:firstRow="1" w:lastRow="0" w:firstColumn="1" w:lastColumn="0" w:noHBand="0" w:noVBand="1"/>
      </w:tblPr>
      <w:tblGrid>
        <w:gridCol w:w="14464"/>
      </w:tblGrid>
      <w:tr w:rsidR="00D569BC" w:rsidRPr="003E0862" w14:paraId="27EF1899" w14:textId="77777777">
        <w:trPr>
          <w:jc w:val="center"/>
        </w:trPr>
        <w:tc>
          <w:tcPr>
            <w:tcW w:w="9638" w:type="dxa"/>
            <w:tcBorders>
              <w:top w:val="single" w:sz="6" w:space="0" w:color="BFBFBF"/>
              <w:left w:val="single" w:sz="6" w:space="0" w:color="BFBFBF"/>
              <w:bottom w:val="single" w:sz="6" w:space="0" w:color="BFBFBF"/>
              <w:right w:val="single" w:sz="6" w:space="0" w:color="BFBFBF"/>
            </w:tcBorders>
            <w:shd w:val="clear" w:color="auto" w:fill="FFF2CC"/>
            <w:tcMar>
              <w:top w:w="100" w:type="dxa"/>
              <w:left w:w="150" w:type="dxa"/>
              <w:bottom w:w="100" w:type="dxa"/>
              <w:right w:w="150" w:type="dxa"/>
            </w:tcMar>
          </w:tcPr>
          <w:p w14:paraId="1E6BC847" w14:textId="0B257AB7" w:rsidR="00D569BC" w:rsidRPr="009F0425" w:rsidRDefault="002807B2">
            <w:pPr>
              <w:spacing w:after="0"/>
              <w:jc w:val="both"/>
              <w:rPr>
                <w:lang w:val="ru-RU"/>
              </w:rPr>
            </w:pPr>
            <w:r w:rsidRPr="009F0425">
              <w:rPr>
                <w:rFonts w:cs="Times New Roman"/>
                <w:b/>
                <w:bCs/>
                <w:color w:val="000000"/>
                <w:sz w:val="20"/>
                <w:lang w:val="ru-RU"/>
              </w:rPr>
              <w:t xml:space="preserve">Применимость целевых значений. </w:t>
            </w:r>
            <w:r w:rsidRPr="009F0425">
              <w:rPr>
                <w:rFonts w:cs="Times New Roman"/>
                <w:color w:val="000000"/>
                <w:sz w:val="20"/>
                <w:lang w:val="ru-RU"/>
              </w:rPr>
              <w:t xml:space="preserve">Целевые значения </w:t>
            </w:r>
            <w:r>
              <w:rPr>
                <w:rFonts w:cs="Times New Roman"/>
                <w:color w:val="000000"/>
                <w:sz w:val="20"/>
              </w:rPr>
              <w:t>IOPS</w:t>
            </w:r>
            <w:r w:rsidRPr="009F0425">
              <w:rPr>
                <w:rFonts w:cs="Times New Roman"/>
                <w:color w:val="000000"/>
                <w:sz w:val="20"/>
                <w:lang w:val="ru-RU"/>
              </w:rPr>
              <w:t xml:space="preserve"> и </w:t>
            </w:r>
            <w:r>
              <w:rPr>
                <w:rFonts w:cs="Times New Roman"/>
                <w:color w:val="000000"/>
                <w:sz w:val="20"/>
              </w:rPr>
              <w:t>latency</w:t>
            </w:r>
            <w:r w:rsidRPr="009F0425">
              <w:rPr>
                <w:rFonts w:cs="Times New Roman"/>
                <w:color w:val="000000"/>
                <w:sz w:val="20"/>
                <w:lang w:val="ru-RU"/>
              </w:rPr>
              <w:t xml:space="preserve">, указанные в таблице, относятся к нагрузочным испытаниям производительности (раздел </w:t>
            </w:r>
            <w:r w:rsidR="001B3B98">
              <w:rPr>
                <w:rFonts w:cs="Times New Roman"/>
                <w:color w:val="000000"/>
                <w:sz w:val="20"/>
                <w:lang w:val="ru-RU"/>
              </w:rPr>
              <w:t>10.2</w:t>
            </w:r>
            <w:r w:rsidRPr="009F0425">
              <w:rPr>
                <w:rFonts w:cs="Times New Roman"/>
                <w:color w:val="000000"/>
                <w:sz w:val="20"/>
                <w:lang w:val="ru-RU"/>
              </w:rPr>
              <w:t xml:space="preserve"> для </w:t>
            </w:r>
            <w:r>
              <w:rPr>
                <w:rFonts w:cs="Times New Roman"/>
                <w:color w:val="000000"/>
                <w:sz w:val="20"/>
              </w:rPr>
              <w:t>SSD</w:t>
            </w:r>
            <w:r w:rsidRPr="009F0425">
              <w:rPr>
                <w:rFonts w:cs="Times New Roman"/>
                <w:color w:val="000000"/>
                <w:sz w:val="20"/>
                <w:lang w:val="ru-RU"/>
              </w:rPr>
              <w:t xml:space="preserve"> и </w:t>
            </w:r>
            <w:r w:rsidR="001B3B98">
              <w:rPr>
                <w:rFonts w:cs="Times New Roman"/>
                <w:color w:val="000000"/>
                <w:sz w:val="20"/>
                <w:lang w:val="ru-RU"/>
              </w:rPr>
              <w:t>10.3</w:t>
            </w:r>
            <w:r w:rsidRPr="009F0425">
              <w:rPr>
                <w:rFonts w:cs="Times New Roman"/>
                <w:color w:val="000000"/>
                <w:sz w:val="20"/>
                <w:lang w:val="ru-RU"/>
              </w:rPr>
              <w:t xml:space="preserve"> для </w:t>
            </w:r>
            <w:r>
              <w:rPr>
                <w:rFonts w:cs="Times New Roman"/>
                <w:color w:val="000000"/>
                <w:sz w:val="20"/>
              </w:rPr>
              <w:t>NVMe</w:t>
            </w:r>
            <w:r w:rsidRPr="009F0425">
              <w:rPr>
                <w:rFonts w:cs="Times New Roman"/>
                <w:color w:val="000000"/>
                <w:sz w:val="20"/>
                <w:lang w:val="ru-RU"/>
              </w:rPr>
              <w:t xml:space="preserve">). Функциональные </w:t>
            </w:r>
            <w:r>
              <w:rPr>
                <w:rFonts w:cs="Times New Roman"/>
                <w:color w:val="000000"/>
                <w:sz w:val="20"/>
              </w:rPr>
              <w:t>SLUA</w:t>
            </w:r>
            <w:r w:rsidRPr="009F0425">
              <w:rPr>
                <w:rFonts w:cs="Times New Roman"/>
                <w:color w:val="000000"/>
                <w:sz w:val="20"/>
                <w:lang w:val="ru-RU"/>
              </w:rPr>
              <w:t xml:space="preserve">-испытания используют другой профиль </w:t>
            </w:r>
            <w:r>
              <w:rPr>
                <w:rFonts w:cs="Times New Roman"/>
                <w:color w:val="000000"/>
                <w:sz w:val="20"/>
              </w:rPr>
              <w:t>FIO</w:t>
            </w:r>
            <w:r w:rsidRPr="009F0425">
              <w:rPr>
                <w:rFonts w:cs="Times New Roman"/>
                <w:color w:val="000000"/>
                <w:sz w:val="20"/>
                <w:lang w:val="ru-RU"/>
              </w:rPr>
              <w:t xml:space="preserve"> (см. раздел 7.6) и не оценивают абсолютную производительность — для них существенно отсутствие потерь данных, стабильность путей и непрерывность ввода-вывода.</w:t>
            </w:r>
          </w:p>
        </w:tc>
      </w:tr>
    </w:tbl>
    <w:p w14:paraId="1A8F6007" w14:textId="77777777" w:rsidR="00D569BC" w:rsidRPr="009F0425" w:rsidRDefault="002807B2">
      <w:pPr>
        <w:rPr>
          <w:lang w:val="ru-RU"/>
        </w:rPr>
      </w:pPr>
      <w:r w:rsidRPr="009F0425">
        <w:rPr>
          <w:rFonts w:cs="Times New Roman"/>
          <w:b/>
          <w:bCs/>
          <w:szCs w:val="32"/>
          <w:lang w:val="ru-RU"/>
        </w:rPr>
        <w:t>4. Общие критерии приёмки</w:t>
      </w:r>
    </w:p>
    <w:p w14:paraId="0963BA19" w14:textId="77777777" w:rsidR="00D569BC" w:rsidRDefault="002807B2">
      <w:pPr>
        <w:jc w:val="both"/>
        <w:rPr>
          <w:rFonts w:cs="Times New Roman"/>
          <w:color w:val="000000"/>
          <w:lang w:val="ru-RU"/>
        </w:rPr>
      </w:pPr>
      <w:r w:rsidRPr="009F0425">
        <w:rPr>
          <w:rFonts w:cs="Times New Roman"/>
          <w:color w:val="000000"/>
          <w:lang w:val="ru-RU"/>
        </w:rPr>
        <w:t>ПМИ считается выполненной успешно, если выполнены все нижеперечисленные критерии.</w:t>
      </w:r>
    </w:p>
    <w:tbl>
      <w:tblPr>
        <w:tblStyle w:val="aff0"/>
        <w:tblW w:w="0" w:type="auto"/>
        <w:tblBorders>
          <w:top w:val="single" w:sz="4" w:space="0" w:color="C9D2E3"/>
          <w:left w:val="single" w:sz="4" w:space="0" w:color="C9D2E3"/>
          <w:bottom w:val="single" w:sz="4" w:space="0" w:color="C9D2E3"/>
          <w:right w:val="single" w:sz="4" w:space="0" w:color="C9D2E3"/>
          <w:insideH w:val="single" w:sz="4" w:space="0" w:color="C9D2E3"/>
          <w:insideV w:val="single" w:sz="4" w:space="0" w:color="C9D2E3"/>
        </w:tblBorders>
        <w:tblLook w:val="04A0" w:firstRow="1" w:lastRow="0" w:firstColumn="1" w:lastColumn="0" w:noHBand="0" w:noVBand="1"/>
      </w:tblPr>
      <w:tblGrid>
        <w:gridCol w:w="4824"/>
        <w:gridCol w:w="4823"/>
        <w:gridCol w:w="4823"/>
      </w:tblGrid>
      <w:tr w:rsidR="009409CD" w:rsidRPr="003E0862" w14:paraId="312B1BCD" w14:textId="77777777" w:rsidTr="003E0862">
        <w:tc>
          <w:tcPr>
            <w:tcW w:w="4827" w:type="dxa"/>
            <w:shd w:val="clear" w:color="auto" w:fill="F8FAFC"/>
          </w:tcPr>
          <w:p w14:paraId="51E7047B" w14:textId="77777777" w:rsidR="009409CD" w:rsidRPr="00291DA9" w:rsidRDefault="009409CD" w:rsidP="003E0862">
            <w:pPr>
              <w:pStyle w:val="TableText"/>
              <w:spacing w:after="40"/>
              <w:rPr>
                <w:rFonts w:cs="Times New Roman"/>
                <w:lang w:val="ru-RU"/>
              </w:rPr>
            </w:pPr>
            <w:r w:rsidRPr="00291DA9">
              <w:rPr>
                <w:rFonts w:cs="Times New Roman"/>
                <w:lang w:val="ru-RU"/>
              </w:rPr>
              <w:t>Пройдено</w:t>
            </w:r>
            <w:r w:rsidRPr="00291DA9">
              <w:rPr>
                <w:rFonts w:cs="Times New Roman"/>
                <w:lang w:val="ru-RU"/>
              </w:rPr>
              <w:br/>
            </w:r>
          </w:p>
          <w:p w14:paraId="26A3D3C1" w14:textId="77777777" w:rsidR="009409CD" w:rsidRDefault="009409CD" w:rsidP="003E0862">
            <w:pPr>
              <w:pStyle w:val="TableText"/>
              <w:spacing w:after="40"/>
              <w:rPr>
                <w:rFonts w:cs="Times New Roman"/>
                <w:lang w:val="ru-RU"/>
              </w:rPr>
            </w:pPr>
            <w:r w:rsidRPr="00291DA9">
              <w:rPr>
                <w:rFonts w:cs="Times New Roman"/>
                <w:lang w:val="ru-RU"/>
              </w:rPr>
              <w:t xml:space="preserve">Тестовые </w:t>
            </w:r>
            <w:r w:rsidRPr="00291DA9">
              <w:rPr>
                <w:rFonts w:cs="Times New Roman"/>
              </w:rPr>
              <w:t>LUN</w:t>
            </w:r>
            <w:r w:rsidRPr="00291DA9">
              <w:rPr>
                <w:rFonts w:cs="Times New Roman"/>
                <w:lang w:val="ru-RU"/>
              </w:rPr>
              <w:t xml:space="preserve"> остаются доступными. Задания </w:t>
            </w:r>
            <w:r w:rsidRPr="00291DA9">
              <w:rPr>
                <w:rFonts w:cs="Times New Roman"/>
              </w:rPr>
              <w:t>FIO</w:t>
            </w:r>
            <w:r w:rsidRPr="00291DA9">
              <w:rPr>
                <w:rFonts w:cs="Times New Roman"/>
                <w:lang w:val="ru-RU"/>
              </w:rPr>
              <w:t xml:space="preserve"> не завершаются аварийно из-за ошибки чтения/записи на тестовом устройстве. </w:t>
            </w:r>
            <w:r w:rsidRPr="00291DA9">
              <w:rPr>
                <w:rFonts w:cs="Times New Roman"/>
              </w:rPr>
              <w:t>DM</w:t>
            </w:r>
            <w:r w:rsidRPr="00291DA9">
              <w:rPr>
                <w:rFonts w:cs="Times New Roman"/>
                <w:lang w:val="ru-RU"/>
              </w:rPr>
              <w:t>-</w:t>
            </w:r>
            <w:r w:rsidRPr="00291DA9">
              <w:rPr>
                <w:rFonts w:cs="Times New Roman"/>
              </w:rPr>
              <w:t>multipath</w:t>
            </w:r>
            <w:r w:rsidRPr="00291DA9">
              <w:rPr>
                <w:rFonts w:cs="Times New Roman"/>
                <w:lang w:val="ru-RU"/>
              </w:rPr>
              <w:t xml:space="preserve"> устройство не исчезает. После восстановления компонента ожидаемые пути возвращаются.</w:t>
            </w:r>
          </w:p>
          <w:p w14:paraId="75FF4A42" w14:textId="77777777" w:rsidR="009409CD" w:rsidRDefault="009409CD" w:rsidP="003E0862">
            <w:pPr>
              <w:pStyle w:val="TableText"/>
              <w:spacing w:after="40"/>
              <w:rPr>
                <w:rFonts w:cs="Times New Roman"/>
                <w:lang w:val="ru-RU"/>
              </w:rPr>
            </w:pPr>
          </w:p>
          <w:p w14:paraId="5DD0BA30" w14:textId="77777777" w:rsidR="009409CD" w:rsidRPr="00291DA9" w:rsidRDefault="009409CD" w:rsidP="003E0862">
            <w:pPr>
              <w:pStyle w:val="TableText"/>
              <w:spacing w:after="40"/>
              <w:rPr>
                <w:rFonts w:cs="Times New Roman"/>
                <w:lang w:val="ru-RU"/>
              </w:rPr>
            </w:pPr>
            <w:r>
              <w:rPr>
                <w:rFonts w:cs="Times New Roman"/>
                <w:lang w:val="ru-RU"/>
              </w:rPr>
              <w:t>В тестах на производительность достигнуты требуемые параметры производительности</w:t>
            </w:r>
          </w:p>
        </w:tc>
        <w:tc>
          <w:tcPr>
            <w:tcW w:w="4827" w:type="dxa"/>
            <w:shd w:val="clear" w:color="auto" w:fill="F8FAFC"/>
          </w:tcPr>
          <w:p w14:paraId="2B83B927" w14:textId="77777777" w:rsidR="009409CD" w:rsidRPr="00291DA9" w:rsidRDefault="009409CD" w:rsidP="003E0862">
            <w:pPr>
              <w:pStyle w:val="TableText"/>
              <w:spacing w:after="40"/>
              <w:rPr>
                <w:rFonts w:cs="Times New Roman"/>
                <w:lang w:val="ru-RU"/>
              </w:rPr>
            </w:pPr>
            <w:r w:rsidRPr="00291DA9">
              <w:rPr>
                <w:rFonts w:cs="Times New Roman"/>
                <w:lang w:val="ru-RU"/>
              </w:rPr>
              <w:t>Не пройдено</w:t>
            </w:r>
            <w:r w:rsidRPr="00291DA9">
              <w:rPr>
                <w:rFonts w:cs="Times New Roman"/>
                <w:lang w:val="ru-RU"/>
              </w:rPr>
              <w:br/>
            </w:r>
          </w:p>
          <w:p w14:paraId="7762CE5A" w14:textId="77777777" w:rsidR="009409CD" w:rsidRPr="00291DA9" w:rsidRDefault="009409CD" w:rsidP="003E0862">
            <w:pPr>
              <w:pStyle w:val="TableText"/>
              <w:spacing w:after="40"/>
              <w:rPr>
                <w:rFonts w:cs="Times New Roman"/>
                <w:lang w:val="ru-RU"/>
              </w:rPr>
            </w:pPr>
            <w:r w:rsidRPr="00291DA9">
              <w:rPr>
                <w:rFonts w:cs="Times New Roman"/>
                <w:lang w:val="ru-RU"/>
              </w:rPr>
              <w:t xml:space="preserve">Потерян доступ к </w:t>
            </w:r>
            <w:r w:rsidRPr="00291DA9">
              <w:rPr>
                <w:rFonts w:cs="Times New Roman"/>
              </w:rPr>
              <w:t>LUN</w:t>
            </w:r>
            <w:r w:rsidRPr="00291DA9">
              <w:rPr>
                <w:rFonts w:cs="Times New Roman"/>
                <w:lang w:val="ru-RU"/>
              </w:rPr>
              <w:t xml:space="preserve">, исчезло </w:t>
            </w:r>
            <w:r w:rsidRPr="00291DA9">
              <w:rPr>
                <w:rFonts w:cs="Times New Roman"/>
              </w:rPr>
              <w:t>DM</w:t>
            </w:r>
            <w:r w:rsidRPr="00291DA9">
              <w:rPr>
                <w:rFonts w:cs="Times New Roman"/>
                <w:lang w:val="ru-RU"/>
              </w:rPr>
              <w:t>-</w:t>
            </w:r>
            <w:r w:rsidRPr="00291DA9">
              <w:rPr>
                <w:rFonts w:cs="Times New Roman"/>
              </w:rPr>
              <w:t>multipath</w:t>
            </w:r>
            <w:r w:rsidRPr="00291DA9">
              <w:rPr>
                <w:rFonts w:cs="Times New Roman"/>
                <w:lang w:val="ru-RU"/>
              </w:rPr>
              <w:t xml:space="preserve"> устройство, </w:t>
            </w:r>
            <w:r w:rsidRPr="00291DA9">
              <w:rPr>
                <w:rFonts w:cs="Times New Roman"/>
              </w:rPr>
              <w:t>FIO</w:t>
            </w:r>
            <w:r w:rsidRPr="00291DA9">
              <w:rPr>
                <w:rFonts w:cs="Times New Roman"/>
                <w:lang w:val="ru-RU"/>
              </w:rPr>
              <w:t xml:space="preserve"> завершился ошибкой операций ввода-вывода на тестовом устройстве, либо пути/контроллер не восстановились после возврата компонента.</w:t>
            </w:r>
          </w:p>
        </w:tc>
        <w:tc>
          <w:tcPr>
            <w:tcW w:w="4827" w:type="dxa"/>
            <w:shd w:val="clear" w:color="auto" w:fill="F8FAFC"/>
          </w:tcPr>
          <w:p w14:paraId="249353F3" w14:textId="77777777" w:rsidR="009409CD" w:rsidRPr="00291DA9" w:rsidRDefault="009409CD" w:rsidP="003E0862">
            <w:pPr>
              <w:pStyle w:val="TableText"/>
              <w:spacing w:after="40"/>
              <w:rPr>
                <w:rFonts w:cs="Times New Roman"/>
                <w:lang w:val="ru-RU"/>
              </w:rPr>
            </w:pPr>
            <w:r w:rsidRPr="00291DA9">
              <w:rPr>
                <w:rFonts w:cs="Times New Roman"/>
                <w:lang w:val="ru-RU"/>
              </w:rPr>
              <w:t>Не выполнялось</w:t>
            </w:r>
            <w:r w:rsidRPr="00291DA9">
              <w:rPr>
                <w:rFonts w:cs="Times New Roman"/>
                <w:lang w:val="ru-RU"/>
              </w:rPr>
              <w:br/>
            </w:r>
          </w:p>
          <w:p w14:paraId="4308517E" w14:textId="77777777" w:rsidR="009409CD" w:rsidRPr="00291DA9" w:rsidRDefault="009409CD" w:rsidP="003E0862">
            <w:pPr>
              <w:pStyle w:val="TableText"/>
              <w:spacing w:after="40"/>
              <w:rPr>
                <w:rFonts w:cs="Times New Roman"/>
                <w:lang w:val="ru-RU"/>
              </w:rPr>
            </w:pPr>
            <w:r w:rsidRPr="00291DA9">
              <w:rPr>
                <w:rFonts w:cs="Times New Roman"/>
                <w:lang w:val="ru-RU"/>
              </w:rPr>
              <w:t>Сценарий не выполнялся из-за ограничений стенда, запрета производителя, отсутствия допуска к отключению компонента или отсутствия соответствующего оборудования.</w:t>
            </w:r>
          </w:p>
        </w:tc>
      </w:tr>
    </w:tbl>
    <w:p w14:paraId="5DD656D2" w14:textId="77777777" w:rsidR="009409CD" w:rsidRDefault="009409CD">
      <w:pPr>
        <w:jc w:val="both"/>
        <w:rPr>
          <w:lang w:val="ru-RU"/>
        </w:rPr>
      </w:pPr>
    </w:p>
    <w:p w14:paraId="02CD9DD8" w14:textId="77777777" w:rsidR="009409CD" w:rsidRDefault="009409CD">
      <w:pPr>
        <w:jc w:val="both"/>
        <w:rPr>
          <w:lang w:val="ru-RU"/>
        </w:rPr>
      </w:pPr>
    </w:p>
    <w:p w14:paraId="252D1BFF" w14:textId="77777777" w:rsidR="009409CD" w:rsidRPr="00291DA9" w:rsidRDefault="009409CD" w:rsidP="009409CD">
      <w:pPr>
        <w:rPr>
          <w:rFonts w:cs="Times New Roman"/>
          <w:lang w:val="ru-RU"/>
        </w:rPr>
      </w:pPr>
      <w:r w:rsidRPr="00291DA9">
        <w:rPr>
          <w:rFonts w:cs="Times New Roman"/>
          <w:lang w:val="ru-RU"/>
        </w:rPr>
        <w:t xml:space="preserve">Сообщения о потере отдельных путей в журналах ОС, СХД или </w:t>
      </w:r>
      <w:r w:rsidRPr="00291DA9">
        <w:rPr>
          <w:rFonts w:cs="Times New Roman"/>
        </w:rPr>
        <w:t>FC</w:t>
      </w:r>
      <w:r w:rsidRPr="00291DA9">
        <w:rPr>
          <w:rFonts w:cs="Times New Roman"/>
          <w:lang w:val="ru-RU"/>
        </w:rPr>
        <w:t xml:space="preserve">-коммутаторов во время отказных сценариев являются ожидаемыми, если они не приводят к потере тестового </w:t>
      </w:r>
      <w:r w:rsidRPr="00291DA9">
        <w:rPr>
          <w:rFonts w:cs="Times New Roman"/>
        </w:rPr>
        <w:t>LUN</w:t>
      </w:r>
      <w:r w:rsidRPr="00291DA9">
        <w:rPr>
          <w:rFonts w:cs="Times New Roman"/>
          <w:lang w:val="ru-RU"/>
        </w:rPr>
        <w:t>, аварийному завершению нагрузки или повреждению данных.</w:t>
      </w:r>
    </w:p>
    <w:p w14:paraId="4E97C5C7" w14:textId="77777777" w:rsidR="009409CD" w:rsidRPr="00291DA9" w:rsidRDefault="009409CD" w:rsidP="009409CD">
      <w:pPr>
        <w:rPr>
          <w:rFonts w:cs="Times New Roman"/>
          <w:lang w:val="ru-RU"/>
        </w:rPr>
      </w:pPr>
      <w:r w:rsidRPr="00291DA9">
        <w:rPr>
          <w:rFonts w:cs="Times New Roman"/>
          <w:lang w:val="ru-RU"/>
        </w:rPr>
        <w:t>Количественный критерий деградации производительности при отказе в данную ПМИ не включается. Производительность фиксируется как диагностическая информация: до отказа, в момент отказа, после стабилизации и после восстановления.</w:t>
      </w:r>
    </w:p>
    <w:tbl>
      <w:tblPr>
        <w:tblW w:w="0" w:type="auto"/>
        <w:jc w:val="center"/>
        <w:tblBorders>
          <w:top w:val="single" w:sz="6" w:space="0" w:color="D9DEE8"/>
          <w:left w:val="single" w:sz="6" w:space="0" w:color="D9DEE8"/>
          <w:bottom w:val="single" w:sz="6" w:space="0" w:color="D9DEE8"/>
          <w:right w:val="single" w:sz="6" w:space="0" w:color="D9DEE8"/>
          <w:insideH w:val="single" w:sz="6" w:space="0" w:color="D9DEE8"/>
          <w:insideV w:val="single" w:sz="6" w:space="0" w:color="D9DEE8"/>
        </w:tblBorders>
        <w:tblLook w:val="04A0" w:firstRow="1" w:lastRow="0" w:firstColumn="1" w:lastColumn="0" w:noHBand="0" w:noVBand="1"/>
      </w:tblPr>
      <w:tblGrid>
        <w:gridCol w:w="14464"/>
      </w:tblGrid>
      <w:tr w:rsidR="009409CD" w:rsidRPr="003E0862" w14:paraId="0C30AD77" w14:textId="77777777" w:rsidTr="003E0862">
        <w:trPr>
          <w:jc w:val="center"/>
        </w:trPr>
        <w:tc>
          <w:tcPr>
            <w:tcW w:w="14480" w:type="dxa"/>
            <w:shd w:val="clear" w:color="auto" w:fill="FFF7E6"/>
          </w:tcPr>
          <w:p w14:paraId="2F8B405B" w14:textId="77777777" w:rsidR="009409CD" w:rsidRPr="00291DA9" w:rsidRDefault="009409CD" w:rsidP="003E0862">
            <w:pPr>
              <w:rPr>
                <w:rFonts w:cs="Times New Roman"/>
                <w:lang w:val="ru-RU"/>
              </w:rPr>
            </w:pPr>
            <w:r w:rsidRPr="00291DA9">
              <w:rPr>
                <w:rFonts w:cs="Times New Roman"/>
                <w:b/>
                <w:sz w:val="19"/>
                <w:lang w:val="ru-RU"/>
              </w:rPr>
              <w:t xml:space="preserve">Тестовые </w:t>
            </w:r>
            <w:r w:rsidRPr="00291DA9">
              <w:rPr>
                <w:rFonts w:cs="Times New Roman"/>
                <w:b/>
                <w:sz w:val="19"/>
              </w:rPr>
              <w:t>LUN</w:t>
            </w:r>
            <w:r w:rsidRPr="00291DA9">
              <w:rPr>
                <w:rFonts w:cs="Times New Roman"/>
                <w:b/>
                <w:sz w:val="19"/>
                <w:lang w:val="ru-RU"/>
              </w:rPr>
              <w:t>.</w:t>
            </w:r>
            <w:r w:rsidRPr="00291DA9">
              <w:rPr>
                <w:rFonts w:cs="Times New Roman"/>
                <w:sz w:val="19"/>
                <w:lang w:val="ru-RU"/>
              </w:rPr>
              <w:t xml:space="preserve"> Все 4 </w:t>
            </w:r>
            <w:r w:rsidRPr="00291DA9">
              <w:rPr>
                <w:rFonts w:cs="Times New Roman"/>
                <w:sz w:val="19"/>
              </w:rPr>
              <w:t>LUN</w:t>
            </w:r>
            <w:r w:rsidRPr="00291DA9">
              <w:rPr>
                <w:rFonts w:cs="Times New Roman"/>
                <w:sz w:val="19"/>
                <w:lang w:val="ru-RU"/>
              </w:rPr>
              <w:t xml:space="preserve"> предоставлены обоим серверам и параллельно используются </w:t>
            </w:r>
            <w:r w:rsidRPr="00291DA9">
              <w:rPr>
                <w:rFonts w:cs="Times New Roman"/>
                <w:sz w:val="19"/>
              </w:rPr>
              <w:t>FIO</w:t>
            </w:r>
            <w:r w:rsidRPr="00291DA9">
              <w:rPr>
                <w:rFonts w:cs="Times New Roman"/>
                <w:sz w:val="19"/>
                <w:lang w:val="ru-RU"/>
              </w:rPr>
              <w:t xml:space="preserve"> с двух хостов в режиме прямой записи (</w:t>
            </w:r>
            <w:r w:rsidRPr="00291DA9">
              <w:rPr>
                <w:rFonts w:eastAsia="Consolas" w:cs="Times New Roman"/>
                <w:sz w:val="19"/>
              </w:rPr>
              <w:t>direct</w:t>
            </w:r>
            <w:r w:rsidRPr="00291DA9">
              <w:rPr>
                <w:rFonts w:eastAsia="Consolas" w:cs="Times New Roman"/>
                <w:sz w:val="19"/>
                <w:lang w:val="ru-RU"/>
              </w:rPr>
              <w:t>=1</w:t>
            </w:r>
            <w:r w:rsidRPr="00291DA9">
              <w:rPr>
                <w:rFonts w:cs="Times New Roman"/>
                <w:sz w:val="19"/>
                <w:lang w:val="ru-RU"/>
              </w:rPr>
              <w:t xml:space="preserve">, </w:t>
            </w:r>
            <w:r w:rsidRPr="00291DA9">
              <w:rPr>
                <w:rFonts w:eastAsia="Consolas" w:cs="Times New Roman"/>
                <w:sz w:val="19"/>
              </w:rPr>
              <w:t>rw</w:t>
            </w:r>
            <w:r w:rsidRPr="00291DA9">
              <w:rPr>
                <w:rFonts w:eastAsia="Consolas" w:cs="Times New Roman"/>
                <w:sz w:val="19"/>
                <w:lang w:val="ru-RU"/>
              </w:rPr>
              <w:t>=</w:t>
            </w:r>
            <w:r w:rsidRPr="00291DA9">
              <w:rPr>
                <w:rFonts w:eastAsia="Consolas" w:cs="Times New Roman"/>
                <w:sz w:val="19"/>
              </w:rPr>
              <w:t>randrw</w:t>
            </w:r>
            <w:r w:rsidRPr="00291DA9">
              <w:rPr>
                <w:rFonts w:cs="Times New Roman"/>
                <w:sz w:val="19"/>
                <w:lang w:val="ru-RU"/>
              </w:rPr>
              <w:t xml:space="preserve">). Это сознательная часть проверки одновременного доступа к </w:t>
            </w:r>
            <w:r w:rsidRPr="00291DA9">
              <w:rPr>
                <w:rFonts w:cs="Times New Roman"/>
                <w:sz w:val="19"/>
              </w:rPr>
              <w:t>LUN</w:t>
            </w:r>
            <w:r w:rsidRPr="00291DA9">
              <w:rPr>
                <w:rFonts w:cs="Times New Roman"/>
                <w:sz w:val="19"/>
                <w:lang w:val="ru-RU"/>
              </w:rPr>
              <w:t xml:space="preserve"> через оба контроллера. На </w:t>
            </w:r>
            <w:r w:rsidRPr="00291DA9">
              <w:rPr>
                <w:rFonts w:cs="Times New Roman"/>
                <w:sz w:val="19"/>
              </w:rPr>
              <w:t>LUN</w:t>
            </w:r>
            <w:r w:rsidRPr="00291DA9">
              <w:rPr>
                <w:rFonts w:cs="Times New Roman"/>
                <w:sz w:val="19"/>
                <w:lang w:val="ru-RU"/>
              </w:rPr>
              <w:t xml:space="preserve"> не должно быть значимых данных — после прогона содержимое </w:t>
            </w:r>
            <w:r w:rsidRPr="00291DA9">
              <w:rPr>
                <w:rFonts w:cs="Times New Roman"/>
                <w:sz w:val="19"/>
              </w:rPr>
              <w:t>LUN</w:t>
            </w:r>
            <w:r w:rsidRPr="00291DA9">
              <w:rPr>
                <w:rFonts w:cs="Times New Roman"/>
                <w:sz w:val="19"/>
                <w:lang w:val="ru-RU"/>
              </w:rPr>
              <w:t xml:space="preserve"> считается недействительным; целостность данных в данную ПМИ не входит. Контроль на финальном этапе (испытание №14) выполняется только по факту доступности блочного устройства, без сверки содержимого.</w:t>
            </w:r>
          </w:p>
        </w:tc>
      </w:tr>
    </w:tbl>
    <w:p w14:paraId="427B6FDE" w14:textId="77777777" w:rsidR="009409CD" w:rsidRDefault="009409CD" w:rsidP="009409CD">
      <w:pPr>
        <w:rPr>
          <w:rFonts w:cs="Times New Roman"/>
          <w:lang w:val="ru-RU"/>
        </w:rPr>
      </w:pPr>
    </w:p>
    <w:p w14:paraId="147F75FC" w14:textId="77777777" w:rsidR="009409CD" w:rsidRPr="009409CD" w:rsidRDefault="009409CD" w:rsidP="009409CD">
      <w:pPr>
        <w:rPr>
          <w:rFonts w:cs="Times New Roman"/>
        </w:rPr>
      </w:pPr>
      <w:r>
        <w:rPr>
          <w:rFonts w:cs="Times New Roman"/>
          <w:b/>
          <w:bCs/>
          <w:szCs w:val="28"/>
        </w:rPr>
        <w:t xml:space="preserve">4.1. </w:t>
      </w:r>
      <w:r>
        <w:rPr>
          <w:rFonts w:cs="Times New Roman"/>
          <w:b/>
          <w:bCs/>
          <w:szCs w:val="28"/>
          <w:lang w:val="ru-RU"/>
        </w:rPr>
        <w:t>Примечания</w:t>
      </w:r>
      <w:r w:rsidRPr="009409CD">
        <w:rPr>
          <w:rFonts w:cs="Times New Roman"/>
          <w:b/>
          <w:bCs/>
          <w:szCs w:val="28"/>
        </w:rPr>
        <w:t xml:space="preserve"> </w:t>
      </w:r>
      <w:r>
        <w:rPr>
          <w:rFonts w:cs="Times New Roman"/>
          <w:b/>
          <w:bCs/>
          <w:szCs w:val="28"/>
          <w:lang w:val="ru-RU"/>
        </w:rPr>
        <w:t>для</w:t>
      </w:r>
      <w:r w:rsidRPr="009409CD">
        <w:rPr>
          <w:rFonts w:cs="Times New Roman"/>
          <w:b/>
          <w:bCs/>
          <w:szCs w:val="28"/>
        </w:rPr>
        <w:t xml:space="preserve">  </w:t>
      </w:r>
      <w:r>
        <w:rPr>
          <w:rFonts w:cs="Times New Roman"/>
          <w:b/>
          <w:bCs/>
          <w:szCs w:val="28"/>
          <w:lang w:val="ru-RU"/>
        </w:rPr>
        <w:t>тестов</w:t>
      </w:r>
      <w:r w:rsidRPr="009409CD">
        <w:rPr>
          <w:rFonts w:cs="Times New Roman"/>
          <w:b/>
          <w:bCs/>
          <w:szCs w:val="28"/>
        </w:rPr>
        <w:t xml:space="preserve"> </w:t>
      </w:r>
      <w:r>
        <w:rPr>
          <w:rFonts w:cs="Times New Roman"/>
          <w:b/>
          <w:bCs/>
          <w:szCs w:val="28"/>
        </w:rPr>
        <w:t>SLUA / Symmetric Active-Active</w:t>
      </w:r>
    </w:p>
    <w:tbl>
      <w:tblPr>
        <w:tblW w:w="0" w:type="auto"/>
        <w:jc w:val="center"/>
        <w:tblBorders>
          <w:top w:val="single" w:sz="6" w:space="0" w:color="D9DEE8"/>
          <w:left w:val="single" w:sz="6" w:space="0" w:color="D9DEE8"/>
          <w:bottom w:val="single" w:sz="6" w:space="0" w:color="D9DEE8"/>
          <w:right w:val="single" w:sz="6" w:space="0" w:color="D9DEE8"/>
          <w:insideH w:val="single" w:sz="6" w:space="0" w:color="D9DEE8"/>
          <w:insideV w:val="single" w:sz="6" w:space="0" w:color="D9DEE8"/>
        </w:tblBorders>
        <w:tblLook w:val="04A0" w:firstRow="1" w:lastRow="0" w:firstColumn="1" w:lastColumn="0" w:noHBand="0" w:noVBand="1"/>
      </w:tblPr>
      <w:tblGrid>
        <w:gridCol w:w="14464"/>
      </w:tblGrid>
      <w:tr w:rsidR="009409CD" w:rsidRPr="003E0862" w14:paraId="7A71C274" w14:textId="77777777" w:rsidTr="003E0862">
        <w:trPr>
          <w:jc w:val="center"/>
        </w:trPr>
        <w:tc>
          <w:tcPr>
            <w:tcW w:w="14480" w:type="dxa"/>
            <w:shd w:val="clear" w:color="auto" w:fill="EEF2FF"/>
          </w:tcPr>
          <w:p w14:paraId="78DE1252" w14:textId="77777777" w:rsidR="009409CD" w:rsidRPr="00291DA9" w:rsidRDefault="009409CD" w:rsidP="003E0862">
            <w:pPr>
              <w:rPr>
                <w:rFonts w:cs="Times New Roman"/>
                <w:lang w:val="ru-RU"/>
              </w:rPr>
            </w:pPr>
            <w:r w:rsidRPr="00291DA9">
              <w:rPr>
                <w:rFonts w:cs="Times New Roman"/>
                <w:b/>
                <w:sz w:val="19"/>
                <w:lang w:val="ru-RU"/>
              </w:rPr>
              <w:lastRenderedPageBreak/>
              <w:t xml:space="preserve">Контроль прогресса </w:t>
            </w:r>
            <w:r w:rsidRPr="00291DA9">
              <w:rPr>
                <w:rFonts w:cs="Times New Roman"/>
                <w:b/>
                <w:sz w:val="19"/>
              </w:rPr>
              <w:t>I</w:t>
            </w:r>
            <w:r w:rsidRPr="00291DA9">
              <w:rPr>
                <w:rFonts w:cs="Times New Roman"/>
                <w:b/>
                <w:sz w:val="19"/>
                <w:lang w:val="ru-RU"/>
              </w:rPr>
              <w:t>/</w:t>
            </w:r>
            <w:r w:rsidRPr="00291DA9">
              <w:rPr>
                <w:rFonts w:cs="Times New Roman"/>
                <w:b/>
                <w:sz w:val="19"/>
              </w:rPr>
              <w:t>O</w:t>
            </w:r>
            <w:r w:rsidRPr="00291DA9">
              <w:rPr>
                <w:rFonts w:cs="Times New Roman"/>
                <w:b/>
                <w:sz w:val="19"/>
                <w:lang w:val="ru-RU"/>
              </w:rPr>
              <w:t xml:space="preserve"> и трактовка </w:t>
            </w:r>
            <w:r w:rsidRPr="00291DA9">
              <w:rPr>
                <w:rFonts w:cs="Times New Roman"/>
                <w:b/>
                <w:sz w:val="19"/>
              </w:rPr>
              <w:t>err</w:t>
            </w:r>
            <w:r w:rsidRPr="00291DA9">
              <w:rPr>
                <w:rFonts w:cs="Times New Roman"/>
                <w:b/>
                <w:sz w:val="19"/>
                <w:lang w:val="ru-RU"/>
              </w:rPr>
              <w:t xml:space="preserve">&gt;0 в </w:t>
            </w:r>
            <w:r w:rsidRPr="00291DA9">
              <w:rPr>
                <w:rFonts w:cs="Times New Roman"/>
                <w:b/>
                <w:sz w:val="19"/>
              </w:rPr>
              <w:t>FIO</w:t>
            </w:r>
            <w:r w:rsidRPr="00291DA9">
              <w:rPr>
                <w:rFonts w:cs="Times New Roman"/>
                <w:b/>
                <w:sz w:val="19"/>
                <w:lang w:val="ru-RU"/>
              </w:rPr>
              <w:t>.</w:t>
            </w:r>
            <w:r w:rsidRPr="00291DA9">
              <w:rPr>
                <w:rFonts w:cs="Times New Roman"/>
                <w:sz w:val="19"/>
                <w:lang w:val="ru-RU"/>
              </w:rPr>
              <w:t xml:space="preserve"> Главный критерий прохождения отказного сценария — сохранение доступности </w:t>
            </w:r>
            <w:r w:rsidRPr="00291DA9">
              <w:rPr>
                <w:rFonts w:cs="Times New Roman"/>
                <w:sz w:val="19"/>
              </w:rPr>
              <w:t>LUN</w:t>
            </w:r>
            <w:r w:rsidRPr="00291DA9">
              <w:rPr>
                <w:rFonts w:cs="Times New Roman"/>
                <w:sz w:val="19"/>
                <w:lang w:val="ru-RU"/>
              </w:rPr>
              <w:t xml:space="preserve">: </w:t>
            </w:r>
            <w:r w:rsidRPr="00291DA9">
              <w:rPr>
                <w:rFonts w:cs="Times New Roman"/>
                <w:sz w:val="19"/>
              </w:rPr>
              <w:t>DM</w:t>
            </w:r>
            <w:r w:rsidRPr="00291DA9">
              <w:rPr>
                <w:rFonts w:cs="Times New Roman"/>
                <w:sz w:val="19"/>
                <w:lang w:val="ru-RU"/>
              </w:rPr>
              <w:t>-</w:t>
            </w:r>
            <w:r w:rsidRPr="00291DA9">
              <w:rPr>
                <w:rFonts w:cs="Times New Roman"/>
                <w:sz w:val="19"/>
              </w:rPr>
              <w:t>Multipath</w:t>
            </w:r>
            <w:r w:rsidRPr="00291DA9">
              <w:rPr>
                <w:rFonts w:cs="Times New Roman"/>
                <w:sz w:val="19"/>
                <w:lang w:val="ru-RU"/>
              </w:rPr>
              <w:t xml:space="preserve"> устройство не исчезает, на нём после отказа продолжается </w:t>
            </w:r>
            <w:r w:rsidRPr="00291DA9">
              <w:rPr>
                <w:rFonts w:cs="Times New Roman"/>
                <w:sz w:val="19"/>
              </w:rPr>
              <w:t>I</w:t>
            </w:r>
            <w:r w:rsidRPr="00291DA9">
              <w:rPr>
                <w:rFonts w:cs="Times New Roman"/>
                <w:sz w:val="19"/>
                <w:lang w:val="ru-RU"/>
              </w:rPr>
              <w:t>/</w:t>
            </w:r>
            <w:r w:rsidRPr="00291DA9">
              <w:rPr>
                <w:rFonts w:cs="Times New Roman"/>
                <w:sz w:val="19"/>
              </w:rPr>
              <w:t>O</w:t>
            </w:r>
            <w:r w:rsidRPr="00291DA9">
              <w:rPr>
                <w:rFonts w:cs="Times New Roman"/>
                <w:sz w:val="19"/>
                <w:lang w:val="ru-RU"/>
              </w:rPr>
              <w:t xml:space="preserve"> через оставшиеся рабочие пути по </w:t>
            </w:r>
            <w:r w:rsidRPr="00291DA9">
              <w:rPr>
                <w:rFonts w:eastAsia="Consolas" w:cs="Times New Roman"/>
                <w:sz w:val="19"/>
              </w:rPr>
              <w:t>iostat</w:t>
            </w:r>
            <w:r w:rsidRPr="00291DA9">
              <w:rPr>
                <w:rFonts w:cs="Times New Roman"/>
                <w:sz w:val="19"/>
                <w:lang w:val="ru-RU"/>
              </w:rPr>
              <w:t xml:space="preserve">, а после восстановления компонента пути возвращаются автоматически без ручного переназначения владельца </w:t>
            </w:r>
            <w:r w:rsidRPr="00291DA9">
              <w:rPr>
                <w:rFonts w:cs="Times New Roman"/>
                <w:sz w:val="19"/>
              </w:rPr>
              <w:t>LUN</w:t>
            </w:r>
            <w:r w:rsidRPr="00291DA9">
              <w:rPr>
                <w:rFonts w:cs="Times New Roman"/>
                <w:sz w:val="19"/>
                <w:lang w:val="ru-RU"/>
              </w:rPr>
              <w:t>.</w:t>
            </w:r>
            <w:r w:rsidRPr="00291DA9">
              <w:rPr>
                <w:rFonts w:cs="Times New Roman"/>
                <w:sz w:val="19"/>
                <w:lang w:val="ru-RU"/>
              </w:rPr>
              <w:br/>
            </w:r>
            <w:r w:rsidRPr="00291DA9">
              <w:rPr>
                <w:rFonts w:cs="Times New Roman"/>
                <w:sz w:val="19"/>
                <w:lang w:val="ru-RU"/>
              </w:rPr>
              <w:br/>
            </w:r>
            <w:r w:rsidRPr="00291DA9">
              <w:rPr>
                <w:rFonts w:cs="Times New Roman"/>
                <w:sz w:val="19"/>
                <w:lang w:val="ru-RU"/>
              </w:rPr>
              <w:br/>
              <w:t xml:space="preserve">Контрольный интервал отсутствия прогресса </w:t>
            </w:r>
            <w:r w:rsidRPr="00291DA9">
              <w:rPr>
                <w:rFonts w:cs="Times New Roman"/>
                <w:sz w:val="19"/>
              </w:rPr>
              <w:t>I</w:t>
            </w:r>
            <w:r w:rsidRPr="00291DA9">
              <w:rPr>
                <w:rFonts w:cs="Times New Roman"/>
                <w:sz w:val="19"/>
                <w:lang w:val="ru-RU"/>
              </w:rPr>
              <w:t>/</w:t>
            </w:r>
            <w:r w:rsidRPr="00291DA9">
              <w:rPr>
                <w:rFonts w:cs="Times New Roman"/>
                <w:sz w:val="19"/>
              </w:rPr>
              <w:t>O</w:t>
            </w:r>
            <w:r w:rsidRPr="00291DA9">
              <w:rPr>
                <w:rFonts w:cs="Times New Roman"/>
                <w:sz w:val="19"/>
                <w:lang w:val="ru-RU"/>
              </w:rPr>
              <w:t xml:space="preserve"> рассчитывается как </w:t>
            </w:r>
            <w:r w:rsidRPr="00291DA9">
              <w:rPr>
                <w:rFonts w:eastAsia="Consolas" w:cs="Times New Roman"/>
                <w:sz w:val="19"/>
              </w:rPr>
              <w:t>T</w:t>
            </w:r>
            <w:r w:rsidRPr="00291DA9">
              <w:rPr>
                <w:rFonts w:eastAsia="Consolas" w:cs="Times New Roman"/>
                <w:sz w:val="19"/>
                <w:lang w:val="ru-RU"/>
              </w:rPr>
              <w:t xml:space="preserve">контроля = </w:t>
            </w:r>
            <w:r w:rsidRPr="00291DA9">
              <w:rPr>
                <w:rFonts w:eastAsia="Consolas" w:cs="Times New Roman"/>
                <w:sz w:val="19"/>
              </w:rPr>
              <w:t>max</w:t>
            </w:r>
            <w:r w:rsidRPr="00291DA9">
              <w:rPr>
                <w:rFonts w:eastAsia="Consolas" w:cs="Times New Roman"/>
                <w:sz w:val="19"/>
                <w:lang w:val="ru-RU"/>
              </w:rPr>
              <w:t xml:space="preserve">(180 секунд, </w:t>
            </w:r>
            <w:r w:rsidRPr="00291DA9">
              <w:rPr>
                <w:rFonts w:eastAsia="Consolas" w:cs="Times New Roman"/>
                <w:sz w:val="19"/>
              </w:rPr>
              <w:t>no</w:t>
            </w:r>
            <w:r w:rsidRPr="00291DA9">
              <w:rPr>
                <w:rFonts w:eastAsia="Consolas" w:cs="Times New Roman"/>
                <w:sz w:val="19"/>
                <w:lang w:val="ru-RU"/>
              </w:rPr>
              <w:t>_</w:t>
            </w:r>
            <w:r w:rsidRPr="00291DA9">
              <w:rPr>
                <w:rFonts w:eastAsia="Consolas" w:cs="Times New Roman"/>
                <w:sz w:val="19"/>
              </w:rPr>
              <w:t>path</w:t>
            </w:r>
            <w:r w:rsidRPr="00291DA9">
              <w:rPr>
                <w:rFonts w:eastAsia="Consolas" w:cs="Times New Roman"/>
                <w:sz w:val="19"/>
                <w:lang w:val="ru-RU"/>
              </w:rPr>
              <w:t>_</w:t>
            </w:r>
            <w:r w:rsidRPr="00291DA9">
              <w:rPr>
                <w:rFonts w:eastAsia="Consolas" w:cs="Times New Roman"/>
                <w:sz w:val="19"/>
              </w:rPr>
              <w:t>retry</w:t>
            </w:r>
            <w:r w:rsidRPr="00291DA9">
              <w:rPr>
                <w:rFonts w:eastAsia="Consolas" w:cs="Times New Roman"/>
                <w:sz w:val="19"/>
                <w:lang w:val="ru-RU"/>
              </w:rPr>
              <w:t xml:space="preserve"> × </w:t>
            </w:r>
            <w:r w:rsidRPr="00291DA9">
              <w:rPr>
                <w:rFonts w:eastAsia="Consolas" w:cs="Times New Roman"/>
                <w:sz w:val="19"/>
              </w:rPr>
              <w:t>polling</w:t>
            </w:r>
            <w:r w:rsidRPr="00291DA9">
              <w:rPr>
                <w:rFonts w:eastAsia="Consolas" w:cs="Times New Roman"/>
                <w:sz w:val="19"/>
                <w:lang w:val="ru-RU"/>
              </w:rPr>
              <w:t>_</w:t>
            </w:r>
            <w:r w:rsidRPr="00291DA9">
              <w:rPr>
                <w:rFonts w:eastAsia="Consolas" w:cs="Times New Roman"/>
                <w:sz w:val="19"/>
              </w:rPr>
              <w:t>interval</w:t>
            </w:r>
            <w:r w:rsidRPr="00291DA9">
              <w:rPr>
                <w:rFonts w:eastAsia="Consolas" w:cs="Times New Roman"/>
                <w:sz w:val="19"/>
                <w:lang w:val="ru-RU"/>
              </w:rPr>
              <w:t>)</w:t>
            </w:r>
            <w:r w:rsidRPr="00291DA9">
              <w:rPr>
                <w:rFonts w:cs="Times New Roman"/>
                <w:sz w:val="19"/>
                <w:lang w:val="ru-RU"/>
              </w:rPr>
              <w:t xml:space="preserve">. «Не менее 180 секунд» — это нижний предел ожидания. Например, при </w:t>
            </w:r>
            <w:r w:rsidRPr="00291DA9">
              <w:rPr>
                <w:rFonts w:eastAsia="Consolas" w:cs="Times New Roman"/>
                <w:sz w:val="19"/>
              </w:rPr>
              <w:t>no</w:t>
            </w:r>
            <w:r w:rsidRPr="00291DA9">
              <w:rPr>
                <w:rFonts w:eastAsia="Consolas" w:cs="Times New Roman"/>
                <w:sz w:val="19"/>
                <w:lang w:val="ru-RU"/>
              </w:rPr>
              <w:t>_</w:t>
            </w:r>
            <w:r w:rsidRPr="00291DA9">
              <w:rPr>
                <w:rFonts w:eastAsia="Consolas" w:cs="Times New Roman"/>
                <w:sz w:val="19"/>
              </w:rPr>
              <w:t>path</w:t>
            </w:r>
            <w:r w:rsidRPr="00291DA9">
              <w:rPr>
                <w:rFonts w:eastAsia="Consolas" w:cs="Times New Roman"/>
                <w:sz w:val="19"/>
                <w:lang w:val="ru-RU"/>
              </w:rPr>
              <w:t>_</w:t>
            </w:r>
            <w:r w:rsidRPr="00291DA9">
              <w:rPr>
                <w:rFonts w:eastAsia="Consolas" w:cs="Times New Roman"/>
                <w:sz w:val="19"/>
              </w:rPr>
              <w:t>retry</w:t>
            </w:r>
            <w:r w:rsidRPr="00291DA9">
              <w:rPr>
                <w:rFonts w:eastAsia="Consolas" w:cs="Times New Roman"/>
                <w:sz w:val="19"/>
                <w:lang w:val="ru-RU"/>
              </w:rPr>
              <w:t xml:space="preserve"> 28</w:t>
            </w:r>
            <w:r w:rsidRPr="00291DA9">
              <w:rPr>
                <w:rFonts w:cs="Times New Roman"/>
                <w:sz w:val="19"/>
                <w:lang w:val="ru-RU"/>
              </w:rPr>
              <w:t xml:space="preserve"> и </w:t>
            </w:r>
            <w:r w:rsidRPr="00291DA9">
              <w:rPr>
                <w:rFonts w:eastAsia="Consolas" w:cs="Times New Roman"/>
                <w:sz w:val="19"/>
              </w:rPr>
              <w:t>polling</w:t>
            </w:r>
            <w:r w:rsidRPr="00291DA9">
              <w:rPr>
                <w:rFonts w:eastAsia="Consolas" w:cs="Times New Roman"/>
                <w:sz w:val="19"/>
                <w:lang w:val="ru-RU"/>
              </w:rPr>
              <w:t>_</w:t>
            </w:r>
            <w:r w:rsidRPr="00291DA9">
              <w:rPr>
                <w:rFonts w:eastAsia="Consolas" w:cs="Times New Roman"/>
                <w:sz w:val="19"/>
              </w:rPr>
              <w:t>interval</w:t>
            </w:r>
            <w:r w:rsidRPr="00291DA9">
              <w:rPr>
                <w:rFonts w:eastAsia="Consolas" w:cs="Times New Roman"/>
                <w:sz w:val="19"/>
                <w:lang w:val="ru-RU"/>
              </w:rPr>
              <w:t xml:space="preserve"> 5</w:t>
            </w:r>
            <w:r w:rsidRPr="00291DA9">
              <w:rPr>
                <w:rFonts w:cs="Times New Roman"/>
                <w:sz w:val="19"/>
                <w:lang w:val="ru-RU"/>
              </w:rPr>
              <w:t xml:space="preserve"> расчёт даёт около 140 секунд, поэтому применяется порог 180 секунд; при </w:t>
            </w:r>
            <w:r w:rsidRPr="00291DA9">
              <w:rPr>
                <w:rFonts w:eastAsia="Consolas" w:cs="Times New Roman"/>
                <w:sz w:val="19"/>
              </w:rPr>
              <w:t>no</w:t>
            </w:r>
            <w:r w:rsidRPr="00291DA9">
              <w:rPr>
                <w:rFonts w:eastAsia="Consolas" w:cs="Times New Roman"/>
                <w:sz w:val="19"/>
                <w:lang w:val="ru-RU"/>
              </w:rPr>
              <w:t>_</w:t>
            </w:r>
            <w:r w:rsidRPr="00291DA9">
              <w:rPr>
                <w:rFonts w:eastAsia="Consolas" w:cs="Times New Roman"/>
                <w:sz w:val="19"/>
              </w:rPr>
              <w:t>path</w:t>
            </w:r>
            <w:r w:rsidRPr="00291DA9">
              <w:rPr>
                <w:rFonts w:eastAsia="Consolas" w:cs="Times New Roman"/>
                <w:sz w:val="19"/>
                <w:lang w:val="ru-RU"/>
              </w:rPr>
              <w:t>_</w:t>
            </w:r>
            <w:r w:rsidRPr="00291DA9">
              <w:rPr>
                <w:rFonts w:eastAsia="Consolas" w:cs="Times New Roman"/>
                <w:sz w:val="19"/>
              </w:rPr>
              <w:t>retry</w:t>
            </w:r>
            <w:r w:rsidRPr="00291DA9">
              <w:rPr>
                <w:rFonts w:eastAsia="Consolas" w:cs="Times New Roman"/>
                <w:sz w:val="19"/>
                <w:lang w:val="ru-RU"/>
              </w:rPr>
              <w:t xml:space="preserve"> 60</w:t>
            </w:r>
            <w:r w:rsidRPr="00291DA9">
              <w:rPr>
                <w:rFonts w:cs="Times New Roman"/>
                <w:sz w:val="19"/>
                <w:lang w:val="ru-RU"/>
              </w:rPr>
              <w:t xml:space="preserve"> и </w:t>
            </w:r>
            <w:r w:rsidRPr="00291DA9">
              <w:rPr>
                <w:rFonts w:eastAsia="Consolas" w:cs="Times New Roman"/>
                <w:sz w:val="19"/>
              </w:rPr>
              <w:t>polling</w:t>
            </w:r>
            <w:r w:rsidRPr="00291DA9">
              <w:rPr>
                <w:rFonts w:eastAsia="Consolas" w:cs="Times New Roman"/>
                <w:sz w:val="19"/>
                <w:lang w:val="ru-RU"/>
              </w:rPr>
              <w:t>_</w:t>
            </w:r>
            <w:r w:rsidRPr="00291DA9">
              <w:rPr>
                <w:rFonts w:eastAsia="Consolas" w:cs="Times New Roman"/>
                <w:sz w:val="19"/>
              </w:rPr>
              <w:t>interval</w:t>
            </w:r>
            <w:r w:rsidRPr="00291DA9">
              <w:rPr>
                <w:rFonts w:eastAsia="Consolas" w:cs="Times New Roman"/>
                <w:sz w:val="19"/>
                <w:lang w:val="ru-RU"/>
              </w:rPr>
              <w:t xml:space="preserve"> 5</w:t>
            </w:r>
            <w:r w:rsidRPr="00291DA9">
              <w:rPr>
                <w:rFonts w:cs="Times New Roman"/>
                <w:sz w:val="19"/>
                <w:lang w:val="ru-RU"/>
              </w:rPr>
              <w:t xml:space="preserve"> расчёт даёт около 300 секунд, поэтому применяется порог 300 секунд. При необходимости стороны могут дополнительно наблюдать состояние ещё 30–60 секунд, но это не изменяет базовый контрольный интервал, если иное не согласовано до начала испытаний.</w:t>
            </w:r>
            <w:r w:rsidRPr="00291DA9">
              <w:rPr>
                <w:rFonts w:cs="Times New Roman"/>
                <w:sz w:val="19"/>
                <w:lang w:val="ru-RU"/>
              </w:rPr>
              <w:br/>
            </w:r>
            <w:r w:rsidRPr="00291DA9">
              <w:rPr>
                <w:rFonts w:cs="Times New Roman"/>
                <w:sz w:val="19"/>
                <w:lang w:val="ru-RU"/>
              </w:rPr>
              <w:br/>
            </w:r>
            <w:r w:rsidRPr="00291DA9">
              <w:rPr>
                <w:rFonts w:cs="Times New Roman"/>
                <w:sz w:val="19"/>
                <w:lang w:val="ru-RU"/>
              </w:rPr>
              <w:br/>
              <w:t xml:space="preserve">Сценарий фиксируется как </w:t>
            </w:r>
            <w:r w:rsidRPr="00291DA9">
              <w:rPr>
                <w:rFonts w:cs="Times New Roman"/>
                <w:b/>
                <w:sz w:val="19"/>
                <w:lang w:val="ru-RU"/>
              </w:rPr>
              <w:t>«Не пройдено»</w:t>
            </w:r>
            <w:r w:rsidRPr="00291DA9">
              <w:rPr>
                <w:rFonts w:cs="Times New Roman"/>
                <w:sz w:val="19"/>
                <w:lang w:val="ru-RU"/>
              </w:rPr>
              <w:t xml:space="preserve">, если на </w:t>
            </w:r>
            <w:r w:rsidRPr="00291DA9">
              <w:rPr>
                <w:rFonts w:cs="Times New Roman"/>
                <w:sz w:val="19"/>
              </w:rPr>
              <w:t>DM</w:t>
            </w:r>
            <w:r w:rsidRPr="00291DA9">
              <w:rPr>
                <w:rFonts w:cs="Times New Roman"/>
                <w:sz w:val="19"/>
                <w:lang w:val="ru-RU"/>
              </w:rPr>
              <w:t>-</w:t>
            </w:r>
            <w:r w:rsidRPr="00291DA9">
              <w:rPr>
                <w:rFonts w:cs="Times New Roman"/>
                <w:sz w:val="19"/>
              </w:rPr>
              <w:t>Multipath</w:t>
            </w:r>
            <w:r w:rsidRPr="00291DA9">
              <w:rPr>
                <w:rFonts w:cs="Times New Roman"/>
                <w:sz w:val="19"/>
                <w:lang w:val="ru-RU"/>
              </w:rPr>
              <w:t xml:space="preserve"> устройстве отсутствует прогресс </w:t>
            </w:r>
            <w:r w:rsidRPr="00291DA9">
              <w:rPr>
                <w:rFonts w:cs="Times New Roman"/>
                <w:sz w:val="19"/>
              </w:rPr>
              <w:t>I</w:t>
            </w:r>
            <w:r w:rsidRPr="00291DA9">
              <w:rPr>
                <w:rFonts w:cs="Times New Roman"/>
                <w:sz w:val="19"/>
                <w:lang w:val="ru-RU"/>
              </w:rPr>
              <w:t>/</w:t>
            </w:r>
            <w:r w:rsidRPr="00291DA9">
              <w:rPr>
                <w:rFonts w:cs="Times New Roman"/>
                <w:sz w:val="19"/>
              </w:rPr>
              <w:t>O</w:t>
            </w:r>
            <w:r w:rsidRPr="00291DA9">
              <w:rPr>
                <w:rFonts w:cs="Times New Roman"/>
                <w:sz w:val="19"/>
                <w:lang w:val="ru-RU"/>
              </w:rPr>
              <w:t xml:space="preserve"> дольше контрольного интервала </w:t>
            </w:r>
            <w:r w:rsidRPr="00291DA9">
              <w:rPr>
                <w:rFonts w:cs="Times New Roman"/>
                <w:b/>
                <w:sz w:val="19"/>
                <w:lang w:val="ru-RU"/>
              </w:rPr>
              <w:t xml:space="preserve">при условии, что по сценарию должны оставаться рабочие пути к </w:t>
            </w:r>
            <w:r w:rsidRPr="00291DA9">
              <w:rPr>
                <w:rFonts w:cs="Times New Roman"/>
                <w:b/>
                <w:sz w:val="19"/>
              </w:rPr>
              <w:t>LUN</w:t>
            </w:r>
            <w:r w:rsidRPr="00291DA9">
              <w:rPr>
                <w:rFonts w:cs="Times New Roman"/>
                <w:sz w:val="19"/>
                <w:lang w:val="ru-RU"/>
              </w:rPr>
              <w:t xml:space="preserve">. При числовом </w:t>
            </w:r>
            <w:r w:rsidRPr="00291DA9">
              <w:rPr>
                <w:rFonts w:eastAsia="Consolas" w:cs="Times New Roman"/>
                <w:sz w:val="19"/>
              </w:rPr>
              <w:t>no</w:t>
            </w:r>
            <w:r w:rsidRPr="00291DA9">
              <w:rPr>
                <w:rFonts w:eastAsia="Consolas" w:cs="Times New Roman"/>
                <w:sz w:val="19"/>
                <w:lang w:val="ru-RU"/>
              </w:rPr>
              <w:t>_</w:t>
            </w:r>
            <w:r w:rsidRPr="00291DA9">
              <w:rPr>
                <w:rFonts w:eastAsia="Consolas" w:cs="Times New Roman"/>
                <w:sz w:val="19"/>
              </w:rPr>
              <w:t>path</w:t>
            </w:r>
            <w:r w:rsidRPr="00291DA9">
              <w:rPr>
                <w:rFonts w:eastAsia="Consolas" w:cs="Times New Roman"/>
                <w:sz w:val="19"/>
                <w:lang w:val="ru-RU"/>
              </w:rPr>
              <w:t>_</w:t>
            </w:r>
            <w:r w:rsidRPr="00291DA9">
              <w:rPr>
                <w:rFonts w:eastAsia="Consolas" w:cs="Times New Roman"/>
                <w:sz w:val="19"/>
              </w:rPr>
              <w:t>retry</w:t>
            </w:r>
            <w:r w:rsidRPr="00291DA9">
              <w:rPr>
                <w:rFonts w:cs="Times New Roman"/>
                <w:sz w:val="19"/>
                <w:lang w:val="ru-RU"/>
              </w:rPr>
              <w:t xml:space="preserve"> </w:t>
            </w:r>
            <w:r w:rsidRPr="00291DA9">
              <w:rPr>
                <w:rFonts w:cs="Times New Roman"/>
                <w:sz w:val="19"/>
              </w:rPr>
              <w:t>multipath</w:t>
            </w:r>
            <w:r w:rsidRPr="00291DA9">
              <w:rPr>
                <w:rFonts w:cs="Times New Roman"/>
                <w:sz w:val="19"/>
                <w:lang w:val="ru-RU"/>
              </w:rPr>
              <w:t xml:space="preserve"> может вернуть </w:t>
            </w:r>
            <w:r w:rsidRPr="00291DA9">
              <w:rPr>
                <w:rFonts w:cs="Times New Roman"/>
                <w:sz w:val="19"/>
              </w:rPr>
              <w:t>EIO</w:t>
            </w:r>
            <w:r w:rsidRPr="00291DA9">
              <w:rPr>
                <w:rFonts w:cs="Times New Roman"/>
                <w:sz w:val="19"/>
                <w:lang w:val="ru-RU"/>
              </w:rPr>
              <w:t xml:space="preserve"> на </w:t>
            </w:r>
            <w:r w:rsidRPr="00291DA9">
              <w:rPr>
                <w:rFonts w:cs="Times New Roman"/>
                <w:sz w:val="19"/>
              </w:rPr>
              <w:t>DM</w:t>
            </w:r>
            <w:r w:rsidRPr="00291DA9">
              <w:rPr>
                <w:rFonts w:cs="Times New Roman"/>
                <w:sz w:val="19"/>
                <w:lang w:val="ru-RU"/>
              </w:rPr>
              <w:t xml:space="preserve">-устройство только в ситуации, когда для данного </w:t>
            </w:r>
            <w:r w:rsidRPr="00291DA9">
              <w:rPr>
                <w:rFonts w:cs="Times New Roman"/>
                <w:sz w:val="19"/>
              </w:rPr>
              <w:t>multipath</w:t>
            </w:r>
            <w:r w:rsidRPr="00291DA9">
              <w:rPr>
                <w:rFonts w:cs="Times New Roman"/>
                <w:sz w:val="19"/>
                <w:lang w:val="ru-RU"/>
              </w:rPr>
              <w:t xml:space="preserve">-устройства отсутствуют доступные рабочие пути в течение расчётного окна </w:t>
            </w:r>
            <w:r w:rsidRPr="00291DA9">
              <w:rPr>
                <w:rFonts w:eastAsia="Consolas" w:cs="Times New Roman"/>
                <w:sz w:val="19"/>
              </w:rPr>
              <w:t>no</w:t>
            </w:r>
            <w:r w:rsidRPr="00291DA9">
              <w:rPr>
                <w:rFonts w:eastAsia="Consolas" w:cs="Times New Roman"/>
                <w:sz w:val="19"/>
                <w:lang w:val="ru-RU"/>
              </w:rPr>
              <w:t>_</w:t>
            </w:r>
            <w:r w:rsidRPr="00291DA9">
              <w:rPr>
                <w:rFonts w:eastAsia="Consolas" w:cs="Times New Roman"/>
                <w:sz w:val="19"/>
              </w:rPr>
              <w:t>path</w:t>
            </w:r>
            <w:r w:rsidRPr="00291DA9">
              <w:rPr>
                <w:rFonts w:eastAsia="Consolas" w:cs="Times New Roman"/>
                <w:sz w:val="19"/>
                <w:lang w:val="ru-RU"/>
              </w:rPr>
              <w:t>_</w:t>
            </w:r>
            <w:r w:rsidRPr="00291DA9">
              <w:rPr>
                <w:rFonts w:eastAsia="Consolas" w:cs="Times New Roman"/>
                <w:sz w:val="19"/>
              </w:rPr>
              <w:t>retry</w:t>
            </w:r>
            <w:r w:rsidRPr="00291DA9">
              <w:rPr>
                <w:rFonts w:eastAsia="Consolas" w:cs="Times New Roman"/>
                <w:sz w:val="19"/>
                <w:lang w:val="ru-RU"/>
              </w:rPr>
              <w:t xml:space="preserve"> × </w:t>
            </w:r>
            <w:r w:rsidRPr="00291DA9">
              <w:rPr>
                <w:rFonts w:eastAsia="Consolas" w:cs="Times New Roman"/>
                <w:sz w:val="19"/>
              </w:rPr>
              <w:t>polling</w:t>
            </w:r>
            <w:r w:rsidRPr="00291DA9">
              <w:rPr>
                <w:rFonts w:eastAsia="Consolas" w:cs="Times New Roman"/>
                <w:sz w:val="19"/>
                <w:lang w:val="ru-RU"/>
              </w:rPr>
              <w:t>_</w:t>
            </w:r>
            <w:r w:rsidRPr="00291DA9">
              <w:rPr>
                <w:rFonts w:eastAsia="Consolas" w:cs="Times New Roman"/>
                <w:sz w:val="19"/>
              </w:rPr>
              <w:t>interval</w:t>
            </w:r>
            <w:r w:rsidRPr="00291DA9">
              <w:rPr>
                <w:rFonts w:cs="Times New Roman"/>
                <w:sz w:val="19"/>
                <w:lang w:val="ru-RU"/>
              </w:rPr>
              <w:t xml:space="preserve">. Если после отказа должны оставаться рабочие пути, появление </w:t>
            </w:r>
            <w:r w:rsidRPr="00291DA9">
              <w:rPr>
                <w:rFonts w:cs="Times New Roman"/>
                <w:sz w:val="19"/>
              </w:rPr>
              <w:t>EIO</w:t>
            </w:r>
            <w:r w:rsidRPr="00291DA9">
              <w:rPr>
                <w:rFonts w:cs="Times New Roman"/>
                <w:sz w:val="19"/>
                <w:lang w:val="ru-RU"/>
              </w:rPr>
              <w:t xml:space="preserve"> требует отдельного разбора и не считается штатным подтверждением </w:t>
            </w:r>
            <w:r w:rsidRPr="00291DA9">
              <w:rPr>
                <w:rFonts w:cs="Times New Roman"/>
                <w:sz w:val="19"/>
              </w:rPr>
              <w:t>SLUA</w:t>
            </w:r>
            <w:r w:rsidRPr="00291DA9">
              <w:rPr>
                <w:rFonts w:cs="Times New Roman"/>
                <w:sz w:val="19"/>
                <w:lang w:val="ru-RU"/>
              </w:rPr>
              <w:t xml:space="preserve"> без письменного пояснения производителя.</w:t>
            </w:r>
            <w:r w:rsidRPr="00291DA9">
              <w:rPr>
                <w:rFonts w:cs="Times New Roman"/>
                <w:sz w:val="19"/>
                <w:lang w:val="ru-RU"/>
              </w:rPr>
              <w:br/>
            </w:r>
            <w:r w:rsidRPr="00291DA9">
              <w:rPr>
                <w:rFonts w:cs="Times New Roman"/>
                <w:sz w:val="19"/>
                <w:lang w:val="ru-RU"/>
              </w:rPr>
              <w:br/>
            </w:r>
            <w:r w:rsidRPr="00291DA9">
              <w:rPr>
                <w:rFonts w:cs="Times New Roman"/>
                <w:sz w:val="19"/>
                <w:lang w:val="ru-RU"/>
              </w:rPr>
              <w:br/>
              <w:t xml:space="preserve">Для базового нагрузочного испытания №9 ожидаемое значение — </w:t>
            </w:r>
            <w:r w:rsidRPr="00291DA9">
              <w:rPr>
                <w:rFonts w:eastAsia="Consolas" w:cs="Times New Roman"/>
                <w:sz w:val="19"/>
              </w:rPr>
              <w:t>err</w:t>
            </w:r>
            <w:r w:rsidRPr="00291DA9">
              <w:rPr>
                <w:rFonts w:eastAsia="Consolas" w:cs="Times New Roman"/>
                <w:sz w:val="19"/>
                <w:lang w:val="ru-RU"/>
              </w:rPr>
              <w:t>=0</w:t>
            </w:r>
            <w:r w:rsidRPr="00291DA9">
              <w:rPr>
                <w:rFonts w:cs="Times New Roman"/>
                <w:sz w:val="19"/>
                <w:lang w:val="ru-RU"/>
              </w:rPr>
              <w:t xml:space="preserve">. Значение </w:t>
            </w:r>
            <w:r w:rsidRPr="00291DA9">
              <w:rPr>
                <w:rFonts w:eastAsia="Consolas" w:cs="Times New Roman"/>
                <w:sz w:val="19"/>
              </w:rPr>
              <w:t>err</w:t>
            </w:r>
            <w:r w:rsidRPr="00291DA9">
              <w:rPr>
                <w:rFonts w:eastAsia="Consolas" w:cs="Times New Roman"/>
                <w:sz w:val="19"/>
                <w:lang w:val="ru-RU"/>
              </w:rPr>
              <w:t>&gt;0</w:t>
            </w:r>
            <w:r w:rsidRPr="00291DA9">
              <w:rPr>
                <w:rFonts w:cs="Times New Roman"/>
                <w:sz w:val="19"/>
                <w:lang w:val="ru-RU"/>
              </w:rPr>
              <w:t xml:space="preserve"> не допускает автоматического присвоения статуса «Пройдено» и требует разбора с производителем СХД. Испытание №9 может быть признано пройденным только при наличии письменного пояснения производителя и согласования Заказчика, что зафиксированная ошибка не связана с потерей доступности </w:t>
            </w:r>
            <w:r w:rsidRPr="00291DA9">
              <w:rPr>
                <w:rFonts w:cs="Times New Roman"/>
                <w:sz w:val="19"/>
              </w:rPr>
              <w:t>LUN</w:t>
            </w:r>
            <w:r w:rsidRPr="00291DA9">
              <w:rPr>
                <w:rFonts w:cs="Times New Roman"/>
                <w:sz w:val="19"/>
                <w:lang w:val="ru-RU"/>
              </w:rPr>
              <w:t xml:space="preserve"> и не влияет на проверяемое требование </w:t>
            </w:r>
            <w:r w:rsidRPr="00291DA9">
              <w:rPr>
                <w:rFonts w:cs="Times New Roman"/>
                <w:sz w:val="19"/>
              </w:rPr>
              <w:t>SLUA</w:t>
            </w:r>
            <w:r w:rsidRPr="00291DA9">
              <w:rPr>
                <w:rFonts w:cs="Times New Roman"/>
                <w:sz w:val="19"/>
                <w:lang w:val="ru-RU"/>
              </w:rPr>
              <w:t>.</w:t>
            </w:r>
            <w:r w:rsidRPr="00291DA9">
              <w:rPr>
                <w:rFonts w:cs="Times New Roman"/>
                <w:sz w:val="19"/>
                <w:lang w:val="ru-RU"/>
              </w:rPr>
              <w:br/>
            </w:r>
            <w:r w:rsidRPr="00291DA9">
              <w:rPr>
                <w:rFonts w:cs="Times New Roman"/>
                <w:sz w:val="19"/>
                <w:lang w:val="ru-RU"/>
              </w:rPr>
              <w:br/>
            </w:r>
            <w:r w:rsidRPr="00291DA9">
              <w:rPr>
                <w:rFonts w:cs="Times New Roman"/>
                <w:sz w:val="19"/>
                <w:lang w:val="ru-RU"/>
              </w:rPr>
              <w:br/>
              <w:t xml:space="preserve">В отказных сценариях №10–13 значение </w:t>
            </w:r>
            <w:r w:rsidRPr="00291DA9">
              <w:rPr>
                <w:rFonts w:eastAsia="Consolas" w:cs="Times New Roman"/>
                <w:sz w:val="19"/>
              </w:rPr>
              <w:t>err</w:t>
            </w:r>
            <w:r w:rsidRPr="00291DA9">
              <w:rPr>
                <w:rFonts w:eastAsia="Consolas" w:cs="Times New Roman"/>
                <w:sz w:val="19"/>
                <w:lang w:val="ru-RU"/>
              </w:rPr>
              <w:t>&gt;0</w:t>
            </w:r>
            <w:r w:rsidRPr="00291DA9">
              <w:rPr>
                <w:rFonts w:cs="Times New Roman"/>
                <w:sz w:val="19"/>
                <w:lang w:val="ru-RU"/>
              </w:rPr>
              <w:t xml:space="preserve"> фиксируется в журнале испытаний как замечание и подлежит разбору. Само по себе </w:t>
            </w:r>
            <w:r w:rsidRPr="00291DA9">
              <w:rPr>
                <w:rFonts w:eastAsia="Consolas" w:cs="Times New Roman"/>
                <w:sz w:val="19"/>
              </w:rPr>
              <w:t>err</w:t>
            </w:r>
            <w:r w:rsidRPr="00291DA9">
              <w:rPr>
                <w:rFonts w:eastAsia="Consolas" w:cs="Times New Roman"/>
                <w:sz w:val="19"/>
                <w:lang w:val="ru-RU"/>
              </w:rPr>
              <w:t>&gt;0</w:t>
            </w:r>
            <w:r w:rsidRPr="00291DA9">
              <w:rPr>
                <w:rFonts w:cs="Times New Roman"/>
                <w:sz w:val="19"/>
                <w:lang w:val="ru-RU"/>
              </w:rPr>
              <w:t xml:space="preserve"> не является автоматическим основанием для статуса «Не пройдено», если одновременно подтверждены доступность </w:t>
            </w:r>
            <w:r w:rsidRPr="00291DA9">
              <w:rPr>
                <w:rFonts w:cs="Times New Roman"/>
                <w:sz w:val="19"/>
              </w:rPr>
              <w:t>LUN</w:t>
            </w:r>
            <w:r w:rsidRPr="00291DA9">
              <w:rPr>
                <w:rFonts w:cs="Times New Roman"/>
                <w:sz w:val="19"/>
                <w:lang w:val="ru-RU"/>
              </w:rPr>
              <w:t xml:space="preserve">, наличие прогресса </w:t>
            </w:r>
            <w:r w:rsidRPr="00291DA9">
              <w:rPr>
                <w:rFonts w:cs="Times New Roman"/>
                <w:sz w:val="19"/>
              </w:rPr>
              <w:t>I</w:t>
            </w:r>
            <w:r w:rsidRPr="00291DA9">
              <w:rPr>
                <w:rFonts w:cs="Times New Roman"/>
                <w:sz w:val="19"/>
                <w:lang w:val="ru-RU"/>
              </w:rPr>
              <w:t>/</w:t>
            </w:r>
            <w:r w:rsidRPr="00291DA9">
              <w:rPr>
                <w:rFonts w:cs="Times New Roman"/>
                <w:sz w:val="19"/>
              </w:rPr>
              <w:t>O</w:t>
            </w:r>
            <w:r w:rsidRPr="00291DA9">
              <w:rPr>
                <w:rFonts w:cs="Times New Roman"/>
                <w:sz w:val="19"/>
                <w:lang w:val="ru-RU"/>
              </w:rPr>
              <w:t xml:space="preserve"> на </w:t>
            </w:r>
            <w:r w:rsidRPr="00291DA9">
              <w:rPr>
                <w:rFonts w:cs="Times New Roman"/>
                <w:sz w:val="19"/>
              </w:rPr>
              <w:t>DM</w:t>
            </w:r>
            <w:r w:rsidRPr="00291DA9">
              <w:rPr>
                <w:rFonts w:cs="Times New Roman"/>
                <w:sz w:val="19"/>
                <w:lang w:val="ru-RU"/>
              </w:rPr>
              <w:t>-</w:t>
            </w:r>
            <w:r w:rsidRPr="00291DA9">
              <w:rPr>
                <w:rFonts w:cs="Times New Roman"/>
                <w:sz w:val="19"/>
              </w:rPr>
              <w:t>Multipath</w:t>
            </w:r>
            <w:r w:rsidRPr="00291DA9">
              <w:rPr>
                <w:rFonts w:cs="Times New Roman"/>
                <w:sz w:val="19"/>
                <w:lang w:val="ru-RU"/>
              </w:rPr>
              <w:t xml:space="preserve"> устройстве через оставшиеся рабочие пути и автоматическое восстановление путей после возврата компонента. Конкретные значения и типы ожидаемых ошибок поясняются производителем СХД в рамках вендорских примечаний к процедуре отказа и прикладываются к материалам испытаний.</w:t>
            </w:r>
          </w:p>
        </w:tc>
      </w:tr>
    </w:tbl>
    <w:p w14:paraId="793DE748" w14:textId="77777777" w:rsidR="009409CD" w:rsidRPr="00291DA9" w:rsidRDefault="009409CD" w:rsidP="009409CD">
      <w:pPr>
        <w:rPr>
          <w:rFonts w:cs="Times New Roman"/>
          <w:lang w:val="ru-RU"/>
        </w:rPr>
      </w:pPr>
    </w:p>
    <w:p w14:paraId="56DE9AD5" w14:textId="77777777" w:rsidR="005302D1" w:rsidRPr="005302D1" w:rsidRDefault="005302D1" w:rsidP="005302D1">
      <w:pPr>
        <w:rPr>
          <w:rFonts w:cs="Times New Roman"/>
          <w:b/>
          <w:bCs/>
          <w:szCs w:val="28"/>
        </w:rPr>
      </w:pPr>
      <w:r w:rsidRPr="003E0862">
        <w:br w:type="page"/>
      </w:r>
      <w:r w:rsidRPr="005302D1">
        <w:rPr>
          <w:rFonts w:cs="Times New Roman"/>
          <w:b/>
          <w:bCs/>
          <w:szCs w:val="28"/>
        </w:rPr>
        <w:lastRenderedPageBreak/>
        <w:t xml:space="preserve">5. Перечень испытаний </w:t>
      </w:r>
      <w:r>
        <w:rPr>
          <w:rFonts w:cs="Times New Roman"/>
          <w:b/>
          <w:bCs/>
          <w:szCs w:val="28"/>
        </w:rPr>
        <w:t>SLUA / Symmetric Active-Active</w:t>
      </w:r>
    </w:p>
    <w:tbl>
      <w:tblPr>
        <w:tblStyle w:val="aff0"/>
        <w:tblW w:w="5000" w:type="pct"/>
        <w:jc w:val="center"/>
        <w:tblBorders>
          <w:top w:val="single" w:sz="4" w:space="0" w:color="C9D2E3"/>
          <w:left w:val="single" w:sz="4" w:space="0" w:color="C9D2E3"/>
          <w:bottom w:val="single" w:sz="4" w:space="0" w:color="C9D2E3"/>
          <w:right w:val="single" w:sz="4" w:space="0" w:color="C9D2E3"/>
          <w:insideH w:val="single" w:sz="4" w:space="0" w:color="C9D2E3"/>
          <w:insideV w:val="single" w:sz="4" w:space="0" w:color="C9D2E3"/>
        </w:tblBorders>
        <w:tblLook w:val="04A0" w:firstRow="1" w:lastRow="0" w:firstColumn="1" w:lastColumn="0" w:noHBand="0" w:noVBand="1"/>
      </w:tblPr>
      <w:tblGrid>
        <w:gridCol w:w="2412"/>
        <w:gridCol w:w="6029"/>
        <w:gridCol w:w="6029"/>
      </w:tblGrid>
      <w:tr w:rsidR="005302D1" w:rsidRPr="00291DA9" w14:paraId="7980E262" w14:textId="77777777" w:rsidTr="005302D1">
        <w:trPr>
          <w:tblHeader/>
          <w:jc w:val="center"/>
        </w:trPr>
        <w:tc>
          <w:tcPr>
            <w:tcW w:w="833" w:type="pct"/>
            <w:shd w:val="clear" w:color="auto" w:fill="E9EEF8"/>
          </w:tcPr>
          <w:p w14:paraId="34E6C9F3" w14:textId="77777777" w:rsidR="005302D1" w:rsidRPr="00291DA9" w:rsidRDefault="005302D1" w:rsidP="003E0862">
            <w:pPr>
              <w:pStyle w:val="TableText"/>
              <w:spacing w:after="40"/>
              <w:rPr>
                <w:rFonts w:cs="Times New Roman"/>
              </w:rPr>
            </w:pPr>
            <w:r w:rsidRPr="00291DA9">
              <w:rPr>
                <w:rFonts w:cs="Times New Roman"/>
                <w:b/>
              </w:rPr>
              <w:t>№ испытания</w:t>
            </w:r>
          </w:p>
        </w:tc>
        <w:tc>
          <w:tcPr>
            <w:tcW w:w="2083" w:type="pct"/>
            <w:shd w:val="clear" w:color="auto" w:fill="E9EEF8"/>
          </w:tcPr>
          <w:p w14:paraId="14DE50B0" w14:textId="77777777" w:rsidR="005302D1" w:rsidRPr="00291DA9" w:rsidRDefault="005302D1" w:rsidP="003E0862">
            <w:pPr>
              <w:pStyle w:val="TableText"/>
              <w:spacing w:after="40"/>
              <w:rPr>
                <w:rFonts w:cs="Times New Roman"/>
              </w:rPr>
            </w:pPr>
            <w:r w:rsidRPr="00291DA9">
              <w:rPr>
                <w:rFonts w:cs="Times New Roman"/>
                <w:b/>
              </w:rPr>
              <w:t>Группа функций</w:t>
            </w:r>
          </w:p>
        </w:tc>
        <w:tc>
          <w:tcPr>
            <w:tcW w:w="2083" w:type="pct"/>
            <w:shd w:val="clear" w:color="auto" w:fill="E9EEF8"/>
          </w:tcPr>
          <w:p w14:paraId="2FCA2882" w14:textId="77777777" w:rsidR="005302D1" w:rsidRPr="00291DA9" w:rsidRDefault="005302D1" w:rsidP="003E0862">
            <w:pPr>
              <w:pStyle w:val="TableText"/>
              <w:spacing w:after="40"/>
              <w:rPr>
                <w:rFonts w:cs="Times New Roman"/>
              </w:rPr>
            </w:pPr>
            <w:r w:rsidRPr="00291DA9">
              <w:rPr>
                <w:rFonts w:cs="Times New Roman"/>
                <w:b/>
              </w:rPr>
              <w:t>Название испытания</w:t>
            </w:r>
          </w:p>
        </w:tc>
      </w:tr>
      <w:tr w:rsidR="005302D1" w:rsidRPr="003E0862" w14:paraId="32FCC5AB" w14:textId="77777777" w:rsidTr="005302D1">
        <w:trPr>
          <w:jc w:val="center"/>
        </w:trPr>
        <w:tc>
          <w:tcPr>
            <w:tcW w:w="833" w:type="pct"/>
          </w:tcPr>
          <w:p w14:paraId="6079BDAA" w14:textId="77777777" w:rsidR="005302D1" w:rsidRPr="00291DA9" w:rsidRDefault="005302D1" w:rsidP="003E0862">
            <w:pPr>
              <w:pStyle w:val="TableText"/>
              <w:spacing w:after="40"/>
              <w:rPr>
                <w:rFonts w:cs="Times New Roman"/>
              </w:rPr>
            </w:pPr>
            <w:r w:rsidRPr="00291DA9">
              <w:rPr>
                <w:rFonts w:cs="Times New Roman"/>
              </w:rPr>
              <w:t>1</w:t>
            </w:r>
          </w:p>
        </w:tc>
        <w:tc>
          <w:tcPr>
            <w:tcW w:w="2083" w:type="pct"/>
          </w:tcPr>
          <w:p w14:paraId="396E0A89" w14:textId="77777777" w:rsidR="005302D1" w:rsidRPr="00291DA9" w:rsidRDefault="005302D1" w:rsidP="003E0862">
            <w:pPr>
              <w:pStyle w:val="TableText"/>
              <w:spacing w:after="40"/>
              <w:rPr>
                <w:rFonts w:cs="Times New Roman"/>
              </w:rPr>
            </w:pPr>
            <w:r w:rsidRPr="00291DA9">
              <w:rPr>
                <w:rFonts w:cs="Times New Roman"/>
              </w:rPr>
              <w:t>Подготовка стенда</w:t>
            </w:r>
          </w:p>
        </w:tc>
        <w:tc>
          <w:tcPr>
            <w:tcW w:w="2083" w:type="pct"/>
          </w:tcPr>
          <w:p w14:paraId="4D96F333" w14:textId="77777777" w:rsidR="005302D1" w:rsidRPr="00291DA9" w:rsidRDefault="005302D1" w:rsidP="003E0862">
            <w:pPr>
              <w:pStyle w:val="TableText"/>
              <w:spacing w:after="40"/>
              <w:rPr>
                <w:rFonts w:cs="Times New Roman"/>
                <w:lang w:val="ru-RU"/>
              </w:rPr>
            </w:pPr>
            <w:r w:rsidRPr="00291DA9">
              <w:rPr>
                <w:rFonts w:cs="Times New Roman"/>
                <w:lang w:val="ru-RU"/>
              </w:rPr>
              <w:t>Проверка аппаратного состава стенда и схемы подключения</w:t>
            </w:r>
          </w:p>
        </w:tc>
      </w:tr>
      <w:tr w:rsidR="005302D1" w:rsidRPr="003E0862" w14:paraId="395D9FEB" w14:textId="77777777" w:rsidTr="005302D1">
        <w:trPr>
          <w:jc w:val="center"/>
        </w:trPr>
        <w:tc>
          <w:tcPr>
            <w:tcW w:w="833" w:type="pct"/>
          </w:tcPr>
          <w:p w14:paraId="2637F84E" w14:textId="77777777" w:rsidR="005302D1" w:rsidRPr="00291DA9" w:rsidRDefault="005302D1" w:rsidP="003E0862">
            <w:pPr>
              <w:pStyle w:val="TableText"/>
              <w:spacing w:after="40"/>
              <w:rPr>
                <w:rFonts w:cs="Times New Roman"/>
              </w:rPr>
            </w:pPr>
            <w:r w:rsidRPr="00291DA9">
              <w:rPr>
                <w:rFonts w:cs="Times New Roman"/>
              </w:rPr>
              <w:t>2</w:t>
            </w:r>
          </w:p>
        </w:tc>
        <w:tc>
          <w:tcPr>
            <w:tcW w:w="2083" w:type="pct"/>
          </w:tcPr>
          <w:p w14:paraId="4C3D913E" w14:textId="77777777" w:rsidR="005302D1" w:rsidRPr="00291DA9" w:rsidRDefault="005302D1" w:rsidP="003E0862">
            <w:pPr>
              <w:pStyle w:val="TableText"/>
              <w:spacing w:after="40"/>
              <w:rPr>
                <w:rFonts w:cs="Times New Roman"/>
              </w:rPr>
            </w:pPr>
            <w:r w:rsidRPr="00291DA9">
              <w:rPr>
                <w:rFonts w:cs="Times New Roman"/>
              </w:rPr>
              <w:t>Настройка ОС хостов</w:t>
            </w:r>
          </w:p>
        </w:tc>
        <w:tc>
          <w:tcPr>
            <w:tcW w:w="2083" w:type="pct"/>
          </w:tcPr>
          <w:p w14:paraId="70F9C73F"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Установка обязательных пакетов и запуск </w:t>
            </w:r>
            <w:r w:rsidRPr="00291DA9">
              <w:rPr>
                <w:rFonts w:cs="Times New Roman"/>
              </w:rPr>
              <w:t>multipathd</w:t>
            </w:r>
          </w:p>
        </w:tc>
      </w:tr>
      <w:tr w:rsidR="005302D1" w:rsidRPr="003E0862" w14:paraId="29F81BF0" w14:textId="77777777" w:rsidTr="005302D1">
        <w:trPr>
          <w:jc w:val="center"/>
        </w:trPr>
        <w:tc>
          <w:tcPr>
            <w:tcW w:w="833" w:type="pct"/>
          </w:tcPr>
          <w:p w14:paraId="57CCC0BA" w14:textId="77777777" w:rsidR="005302D1" w:rsidRPr="00291DA9" w:rsidRDefault="005302D1" w:rsidP="003E0862">
            <w:pPr>
              <w:pStyle w:val="TableText"/>
              <w:spacing w:after="40"/>
              <w:rPr>
                <w:rFonts w:cs="Times New Roman"/>
              </w:rPr>
            </w:pPr>
            <w:r w:rsidRPr="00291DA9">
              <w:rPr>
                <w:rFonts w:cs="Times New Roman"/>
              </w:rPr>
              <w:t>3</w:t>
            </w:r>
          </w:p>
        </w:tc>
        <w:tc>
          <w:tcPr>
            <w:tcW w:w="2083" w:type="pct"/>
          </w:tcPr>
          <w:p w14:paraId="650A8EE9" w14:textId="77777777" w:rsidR="005302D1" w:rsidRPr="00291DA9" w:rsidRDefault="005302D1" w:rsidP="003E0862">
            <w:pPr>
              <w:pStyle w:val="TableText"/>
              <w:spacing w:after="40"/>
              <w:rPr>
                <w:rFonts w:cs="Times New Roman"/>
              </w:rPr>
            </w:pPr>
            <w:r w:rsidRPr="00291DA9">
              <w:rPr>
                <w:rFonts w:cs="Times New Roman"/>
              </w:rPr>
              <w:t>Настройка ОС хостов</w:t>
            </w:r>
          </w:p>
        </w:tc>
        <w:tc>
          <w:tcPr>
            <w:tcW w:w="2083" w:type="pct"/>
          </w:tcPr>
          <w:p w14:paraId="61197DB3"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Настройка </w:t>
            </w:r>
            <w:r w:rsidRPr="00291DA9">
              <w:rPr>
                <w:rFonts w:cs="Times New Roman"/>
              </w:rPr>
              <w:t>FC</w:t>
            </w:r>
            <w:r w:rsidRPr="00291DA9">
              <w:rPr>
                <w:rFonts w:cs="Times New Roman"/>
                <w:lang w:val="ru-RU"/>
              </w:rPr>
              <w:t xml:space="preserve"> </w:t>
            </w:r>
            <w:r w:rsidRPr="00291DA9">
              <w:rPr>
                <w:rFonts w:cs="Times New Roman"/>
              </w:rPr>
              <w:t>HBA</w:t>
            </w:r>
            <w:r w:rsidRPr="00291DA9">
              <w:rPr>
                <w:rFonts w:cs="Times New Roman"/>
                <w:lang w:val="ru-RU"/>
              </w:rPr>
              <w:t xml:space="preserve"> </w:t>
            </w:r>
            <w:r w:rsidRPr="00291DA9">
              <w:rPr>
                <w:rFonts w:cs="Times New Roman"/>
              </w:rPr>
              <w:t>qla</w:t>
            </w:r>
            <w:r w:rsidRPr="00291DA9">
              <w:rPr>
                <w:rFonts w:cs="Times New Roman"/>
                <w:lang w:val="ru-RU"/>
              </w:rPr>
              <w:t>2</w:t>
            </w:r>
            <w:r w:rsidRPr="00291DA9">
              <w:rPr>
                <w:rFonts w:cs="Times New Roman"/>
              </w:rPr>
              <w:t>xxx</w:t>
            </w:r>
            <w:r w:rsidRPr="00291DA9">
              <w:rPr>
                <w:rFonts w:cs="Times New Roman"/>
                <w:lang w:val="ru-RU"/>
              </w:rPr>
              <w:t xml:space="preserve"> для испытаний</w:t>
            </w:r>
          </w:p>
        </w:tc>
      </w:tr>
      <w:tr w:rsidR="005302D1" w:rsidRPr="003E0862" w14:paraId="484E9FE7" w14:textId="77777777" w:rsidTr="005302D1">
        <w:trPr>
          <w:jc w:val="center"/>
        </w:trPr>
        <w:tc>
          <w:tcPr>
            <w:tcW w:w="833" w:type="pct"/>
          </w:tcPr>
          <w:p w14:paraId="2E548CD9" w14:textId="77777777" w:rsidR="005302D1" w:rsidRPr="00291DA9" w:rsidRDefault="005302D1" w:rsidP="003E0862">
            <w:pPr>
              <w:pStyle w:val="TableText"/>
              <w:spacing w:after="40"/>
              <w:rPr>
                <w:rFonts w:cs="Times New Roman"/>
              </w:rPr>
            </w:pPr>
            <w:r w:rsidRPr="00291DA9">
              <w:rPr>
                <w:rFonts w:cs="Times New Roman"/>
              </w:rPr>
              <w:t>4</w:t>
            </w:r>
          </w:p>
        </w:tc>
        <w:tc>
          <w:tcPr>
            <w:tcW w:w="2083" w:type="pct"/>
          </w:tcPr>
          <w:p w14:paraId="7CAC1F52" w14:textId="77777777" w:rsidR="005302D1" w:rsidRPr="00291DA9" w:rsidRDefault="005302D1" w:rsidP="003E0862">
            <w:pPr>
              <w:pStyle w:val="TableText"/>
              <w:spacing w:after="40"/>
              <w:rPr>
                <w:rFonts w:cs="Times New Roman"/>
              </w:rPr>
            </w:pPr>
            <w:r w:rsidRPr="00291DA9">
              <w:rPr>
                <w:rFonts w:cs="Times New Roman"/>
              </w:rPr>
              <w:t>Настройка ОС хостов</w:t>
            </w:r>
          </w:p>
        </w:tc>
        <w:tc>
          <w:tcPr>
            <w:tcW w:w="2083" w:type="pct"/>
          </w:tcPr>
          <w:p w14:paraId="723A795C"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Базовый тюнинг блочного стека </w:t>
            </w:r>
            <w:r w:rsidRPr="00291DA9">
              <w:rPr>
                <w:rFonts w:cs="Times New Roman"/>
              </w:rPr>
              <w:t>Linux</w:t>
            </w:r>
            <w:r w:rsidRPr="00291DA9">
              <w:rPr>
                <w:rFonts w:cs="Times New Roman"/>
                <w:lang w:val="ru-RU"/>
              </w:rPr>
              <w:t xml:space="preserve"> и </w:t>
            </w:r>
            <w:r w:rsidRPr="00291DA9">
              <w:rPr>
                <w:rFonts w:cs="Times New Roman"/>
              </w:rPr>
              <w:t>multipath</w:t>
            </w:r>
          </w:p>
        </w:tc>
      </w:tr>
      <w:tr w:rsidR="005302D1" w:rsidRPr="003E0862" w14:paraId="6103B250" w14:textId="77777777" w:rsidTr="005302D1">
        <w:trPr>
          <w:jc w:val="center"/>
        </w:trPr>
        <w:tc>
          <w:tcPr>
            <w:tcW w:w="833" w:type="pct"/>
          </w:tcPr>
          <w:p w14:paraId="0B5946E6" w14:textId="77777777" w:rsidR="005302D1" w:rsidRPr="00291DA9" w:rsidRDefault="005302D1" w:rsidP="003E0862">
            <w:pPr>
              <w:pStyle w:val="TableText"/>
              <w:spacing w:after="40"/>
              <w:rPr>
                <w:rFonts w:cs="Times New Roman"/>
              </w:rPr>
            </w:pPr>
            <w:r w:rsidRPr="00291DA9">
              <w:rPr>
                <w:rFonts w:cs="Times New Roman"/>
              </w:rPr>
              <w:t>5</w:t>
            </w:r>
          </w:p>
        </w:tc>
        <w:tc>
          <w:tcPr>
            <w:tcW w:w="2083" w:type="pct"/>
          </w:tcPr>
          <w:p w14:paraId="7B01A132" w14:textId="77777777" w:rsidR="005302D1" w:rsidRPr="00291DA9" w:rsidRDefault="005302D1" w:rsidP="003E0862">
            <w:pPr>
              <w:pStyle w:val="TableText"/>
              <w:spacing w:after="40"/>
              <w:rPr>
                <w:rFonts w:cs="Times New Roman"/>
              </w:rPr>
            </w:pPr>
            <w:r w:rsidRPr="00291DA9">
              <w:rPr>
                <w:rFonts w:cs="Times New Roman"/>
              </w:rPr>
              <w:t>Подготовка стенда</w:t>
            </w:r>
          </w:p>
        </w:tc>
        <w:tc>
          <w:tcPr>
            <w:tcW w:w="2083" w:type="pct"/>
          </w:tcPr>
          <w:p w14:paraId="0891EB7C" w14:textId="77777777" w:rsidR="005302D1" w:rsidRPr="00291DA9" w:rsidRDefault="005302D1" w:rsidP="003E0862">
            <w:pPr>
              <w:pStyle w:val="TableText"/>
              <w:spacing w:after="40"/>
              <w:rPr>
                <w:rFonts w:cs="Times New Roman"/>
                <w:lang w:val="ru-RU"/>
              </w:rPr>
            </w:pPr>
            <w:r w:rsidRPr="00291DA9">
              <w:rPr>
                <w:rFonts w:cs="Times New Roman"/>
                <w:lang w:val="ru-RU"/>
              </w:rPr>
              <w:t>Подтверждение исходных условий после настройки хостов</w:t>
            </w:r>
          </w:p>
        </w:tc>
      </w:tr>
      <w:tr w:rsidR="005302D1" w:rsidRPr="003E0862" w14:paraId="4AF0223B" w14:textId="77777777" w:rsidTr="005302D1">
        <w:trPr>
          <w:jc w:val="center"/>
        </w:trPr>
        <w:tc>
          <w:tcPr>
            <w:tcW w:w="833" w:type="pct"/>
          </w:tcPr>
          <w:p w14:paraId="65DC7EBA" w14:textId="77777777" w:rsidR="005302D1" w:rsidRPr="00291DA9" w:rsidRDefault="005302D1" w:rsidP="003E0862">
            <w:pPr>
              <w:pStyle w:val="TableText"/>
              <w:spacing w:after="40"/>
              <w:rPr>
                <w:rFonts w:cs="Times New Roman"/>
              </w:rPr>
            </w:pPr>
            <w:r w:rsidRPr="00291DA9">
              <w:rPr>
                <w:rFonts w:cs="Times New Roman"/>
              </w:rPr>
              <w:t>6</w:t>
            </w:r>
          </w:p>
        </w:tc>
        <w:tc>
          <w:tcPr>
            <w:tcW w:w="2083" w:type="pct"/>
          </w:tcPr>
          <w:p w14:paraId="56F69357" w14:textId="77777777" w:rsidR="005302D1" w:rsidRPr="00291DA9" w:rsidRDefault="005302D1" w:rsidP="003E0862">
            <w:pPr>
              <w:pStyle w:val="TableText"/>
              <w:spacing w:after="40"/>
              <w:rPr>
                <w:rFonts w:cs="Times New Roman"/>
              </w:rPr>
            </w:pPr>
            <w:r w:rsidRPr="00291DA9">
              <w:rPr>
                <w:rFonts w:cs="Times New Roman"/>
              </w:rPr>
              <w:t>Функциональная готовность</w:t>
            </w:r>
          </w:p>
        </w:tc>
        <w:tc>
          <w:tcPr>
            <w:tcW w:w="2083" w:type="pct"/>
          </w:tcPr>
          <w:p w14:paraId="4C7F4E6A"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Создание двух тестовых пулов и четырёх </w:t>
            </w:r>
            <w:r w:rsidRPr="00291DA9">
              <w:rPr>
                <w:rFonts w:cs="Times New Roman"/>
              </w:rPr>
              <w:t>LUN</w:t>
            </w:r>
          </w:p>
        </w:tc>
      </w:tr>
      <w:tr w:rsidR="005302D1" w:rsidRPr="003E0862" w14:paraId="328A5275" w14:textId="77777777" w:rsidTr="005302D1">
        <w:trPr>
          <w:jc w:val="center"/>
        </w:trPr>
        <w:tc>
          <w:tcPr>
            <w:tcW w:w="833" w:type="pct"/>
          </w:tcPr>
          <w:p w14:paraId="795E1695" w14:textId="77777777" w:rsidR="005302D1" w:rsidRPr="00291DA9" w:rsidRDefault="005302D1" w:rsidP="003E0862">
            <w:pPr>
              <w:pStyle w:val="TableText"/>
              <w:spacing w:after="40"/>
              <w:rPr>
                <w:rFonts w:cs="Times New Roman"/>
              </w:rPr>
            </w:pPr>
            <w:r w:rsidRPr="00291DA9">
              <w:rPr>
                <w:rFonts w:cs="Times New Roman"/>
              </w:rPr>
              <w:t>7</w:t>
            </w:r>
          </w:p>
        </w:tc>
        <w:tc>
          <w:tcPr>
            <w:tcW w:w="2083" w:type="pct"/>
          </w:tcPr>
          <w:p w14:paraId="29955A93" w14:textId="77777777" w:rsidR="005302D1" w:rsidRPr="00291DA9" w:rsidRDefault="005302D1" w:rsidP="003E0862">
            <w:pPr>
              <w:pStyle w:val="TableText"/>
              <w:spacing w:after="40"/>
              <w:rPr>
                <w:rFonts w:cs="Times New Roman"/>
              </w:rPr>
            </w:pPr>
            <w:r w:rsidRPr="00291DA9">
              <w:rPr>
                <w:rFonts w:cs="Times New Roman"/>
              </w:rPr>
              <w:t>Функциональная готовность</w:t>
            </w:r>
          </w:p>
        </w:tc>
        <w:tc>
          <w:tcPr>
            <w:tcW w:w="2083" w:type="pct"/>
          </w:tcPr>
          <w:p w14:paraId="61C08A66"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Обнаружение 4 </w:t>
            </w:r>
            <w:r w:rsidRPr="00291DA9">
              <w:rPr>
                <w:rFonts w:cs="Times New Roman"/>
              </w:rPr>
              <w:t>LUN</w:t>
            </w:r>
            <w:r w:rsidRPr="00291DA9">
              <w:rPr>
                <w:rFonts w:cs="Times New Roman"/>
                <w:lang w:val="ru-RU"/>
              </w:rPr>
              <w:t xml:space="preserve"> на хостах и проверка многопутевого доступа </w:t>
            </w:r>
            <w:r w:rsidRPr="00291DA9">
              <w:rPr>
                <w:rFonts w:cs="Times New Roman"/>
              </w:rPr>
              <w:t>SLUA</w:t>
            </w:r>
          </w:p>
        </w:tc>
      </w:tr>
      <w:tr w:rsidR="005302D1" w:rsidRPr="003E0862" w14:paraId="3BCCB643" w14:textId="77777777" w:rsidTr="005302D1">
        <w:trPr>
          <w:jc w:val="center"/>
        </w:trPr>
        <w:tc>
          <w:tcPr>
            <w:tcW w:w="833" w:type="pct"/>
          </w:tcPr>
          <w:p w14:paraId="7F8A1F74" w14:textId="77777777" w:rsidR="005302D1" w:rsidRPr="00291DA9" w:rsidRDefault="005302D1" w:rsidP="003E0862">
            <w:pPr>
              <w:pStyle w:val="TableText"/>
              <w:spacing w:after="40"/>
              <w:rPr>
                <w:rFonts w:cs="Times New Roman"/>
              </w:rPr>
            </w:pPr>
            <w:r w:rsidRPr="00291DA9">
              <w:rPr>
                <w:rFonts w:cs="Times New Roman"/>
              </w:rPr>
              <w:t>8</w:t>
            </w:r>
          </w:p>
        </w:tc>
        <w:tc>
          <w:tcPr>
            <w:tcW w:w="2083" w:type="pct"/>
          </w:tcPr>
          <w:p w14:paraId="70E593E2" w14:textId="77777777" w:rsidR="005302D1" w:rsidRPr="00291DA9" w:rsidRDefault="005302D1" w:rsidP="003E0862">
            <w:pPr>
              <w:pStyle w:val="TableText"/>
              <w:spacing w:after="40"/>
              <w:rPr>
                <w:rFonts w:cs="Times New Roman"/>
              </w:rPr>
            </w:pPr>
            <w:r w:rsidRPr="00291DA9">
              <w:rPr>
                <w:rFonts w:cs="Times New Roman"/>
              </w:rPr>
              <w:t>Проверка SLUA</w:t>
            </w:r>
          </w:p>
        </w:tc>
        <w:tc>
          <w:tcPr>
            <w:tcW w:w="2083" w:type="pct"/>
          </w:tcPr>
          <w:p w14:paraId="326730ED" w14:textId="37E174BB" w:rsidR="005302D1" w:rsidRPr="00F61CF4" w:rsidRDefault="005302D1" w:rsidP="003E0862">
            <w:pPr>
              <w:pStyle w:val="TableText"/>
              <w:spacing w:after="40"/>
              <w:rPr>
                <w:rFonts w:cs="Times New Roman"/>
                <w:lang w:val="ru-RU"/>
              </w:rPr>
            </w:pPr>
            <w:r w:rsidRPr="00291DA9">
              <w:rPr>
                <w:rFonts w:cs="Times New Roman"/>
                <w:lang w:val="ru-RU"/>
              </w:rPr>
              <w:t xml:space="preserve">Проверка отсутствия обязательного владельца </w:t>
            </w:r>
            <w:r w:rsidR="00F61CF4">
              <w:rPr>
                <w:rFonts w:cs="Times New Roman"/>
              </w:rPr>
              <w:t>LUN</w:t>
            </w:r>
          </w:p>
        </w:tc>
      </w:tr>
      <w:tr w:rsidR="005302D1" w:rsidRPr="003E0862" w14:paraId="60DA2708" w14:textId="77777777" w:rsidTr="005302D1">
        <w:trPr>
          <w:jc w:val="center"/>
        </w:trPr>
        <w:tc>
          <w:tcPr>
            <w:tcW w:w="833" w:type="pct"/>
          </w:tcPr>
          <w:p w14:paraId="3778EABA" w14:textId="77777777" w:rsidR="005302D1" w:rsidRPr="00291DA9" w:rsidRDefault="005302D1" w:rsidP="003E0862">
            <w:pPr>
              <w:pStyle w:val="TableText"/>
              <w:spacing w:after="40"/>
              <w:rPr>
                <w:rFonts w:cs="Times New Roman"/>
              </w:rPr>
            </w:pPr>
            <w:r w:rsidRPr="00291DA9">
              <w:rPr>
                <w:rFonts w:cs="Times New Roman"/>
              </w:rPr>
              <w:t>9</w:t>
            </w:r>
          </w:p>
        </w:tc>
        <w:tc>
          <w:tcPr>
            <w:tcW w:w="2083" w:type="pct"/>
          </w:tcPr>
          <w:p w14:paraId="34D1B8DD" w14:textId="77777777" w:rsidR="005302D1" w:rsidRPr="00291DA9" w:rsidRDefault="005302D1" w:rsidP="003E0862">
            <w:pPr>
              <w:pStyle w:val="TableText"/>
              <w:spacing w:after="40"/>
              <w:rPr>
                <w:rFonts w:cs="Times New Roman"/>
              </w:rPr>
            </w:pPr>
            <w:r w:rsidRPr="00291DA9">
              <w:rPr>
                <w:rFonts w:cs="Times New Roman"/>
              </w:rPr>
              <w:t>Проверка SLUA</w:t>
            </w:r>
          </w:p>
        </w:tc>
        <w:tc>
          <w:tcPr>
            <w:tcW w:w="2083" w:type="pct"/>
          </w:tcPr>
          <w:p w14:paraId="6CADC136" w14:textId="77777777" w:rsidR="005302D1" w:rsidRPr="00291DA9" w:rsidRDefault="005302D1" w:rsidP="003E0862">
            <w:pPr>
              <w:pStyle w:val="TableText"/>
              <w:spacing w:after="40"/>
              <w:rPr>
                <w:rFonts w:cs="Times New Roman"/>
                <w:lang w:val="ru-RU"/>
              </w:rPr>
            </w:pPr>
            <w:r w:rsidRPr="00291DA9">
              <w:rPr>
                <w:rFonts w:cs="Times New Roman"/>
                <w:lang w:val="ru-RU"/>
              </w:rPr>
              <w:t>Базовая нагрузка, равномерность путей и активность обоих контроллеров</w:t>
            </w:r>
          </w:p>
        </w:tc>
      </w:tr>
      <w:tr w:rsidR="005302D1" w:rsidRPr="00291DA9" w14:paraId="70AB7073" w14:textId="77777777" w:rsidTr="005302D1">
        <w:trPr>
          <w:jc w:val="center"/>
        </w:trPr>
        <w:tc>
          <w:tcPr>
            <w:tcW w:w="833" w:type="pct"/>
          </w:tcPr>
          <w:p w14:paraId="2C1845D5" w14:textId="77777777" w:rsidR="005302D1" w:rsidRPr="00291DA9" w:rsidRDefault="005302D1" w:rsidP="003E0862">
            <w:pPr>
              <w:pStyle w:val="TableText"/>
              <w:spacing w:after="40"/>
              <w:rPr>
                <w:rFonts w:cs="Times New Roman"/>
              </w:rPr>
            </w:pPr>
            <w:r w:rsidRPr="00291DA9">
              <w:rPr>
                <w:rFonts w:cs="Times New Roman"/>
              </w:rPr>
              <w:t>10</w:t>
            </w:r>
          </w:p>
        </w:tc>
        <w:tc>
          <w:tcPr>
            <w:tcW w:w="2083" w:type="pct"/>
          </w:tcPr>
          <w:p w14:paraId="3A3BD3BF" w14:textId="77777777" w:rsidR="005302D1" w:rsidRPr="00291DA9" w:rsidRDefault="005302D1" w:rsidP="003E0862">
            <w:pPr>
              <w:pStyle w:val="TableText"/>
              <w:spacing w:after="40"/>
              <w:rPr>
                <w:rFonts w:cs="Times New Roman"/>
              </w:rPr>
            </w:pPr>
            <w:r w:rsidRPr="00291DA9">
              <w:rPr>
                <w:rFonts w:cs="Times New Roman"/>
              </w:rPr>
              <w:t>Отказоустойчивость</w:t>
            </w:r>
          </w:p>
        </w:tc>
        <w:tc>
          <w:tcPr>
            <w:tcW w:w="2083" w:type="pct"/>
          </w:tcPr>
          <w:p w14:paraId="24371849" w14:textId="77777777" w:rsidR="005302D1" w:rsidRPr="00291DA9" w:rsidRDefault="005302D1" w:rsidP="003E0862">
            <w:pPr>
              <w:pStyle w:val="TableText"/>
              <w:spacing w:after="40"/>
              <w:rPr>
                <w:rFonts w:cs="Times New Roman"/>
              </w:rPr>
            </w:pPr>
            <w:r w:rsidRPr="00291DA9">
              <w:rPr>
                <w:rFonts w:cs="Times New Roman"/>
              </w:rPr>
              <w:t>Отказ одного FC-пути</w:t>
            </w:r>
          </w:p>
        </w:tc>
      </w:tr>
      <w:tr w:rsidR="005302D1" w:rsidRPr="003E0862" w14:paraId="756CF860" w14:textId="77777777" w:rsidTr="005302D1">
        <w:trPr>
          <w:jc w:val="center"/>
        </w:trPr>
        <w:tc>
          <w:tcPr>
            <w:tcW w:w="833" w:type="pct"/>
          </w:tcPr>
          <w:p w14:paraId="7C05D400" w14:textId="77777777" w:rsidR="005302D1" w:rsidRPr="00291DA9" w:rsidRDefault="005302D1" w:rsidP="003E0862">
            <w:pPr>
              <w:pStyle w:val="TableText"/>
              <w:spacing w:after="40"/>
              <w:rPr>
                <w:rFonts w:cs="Times New Roman"/>
              </w:rPr>
            </w:pPr>
            <w:r w:rsidRPr="00291DA9">
              <w:rPr>
                <w:rFonts w:cs="Times New Roman"/>
              </w:rPr>
              <w:t>11</w:t>
            </w:r>
          </w:p>
        </w:tc>
        <w:tc>
          <w:tcPr>
            <w:tcW w:w="2083" w:type="pct"/>
          </w:tcPr>
          <w:p w14:paraId="06A2F752" w14:textId="77777777" w:rsidR="005302D1" w:rsidRPr="00291DA9" w:rsidRDefault="005302D1" w:rsidP="003E0862">
            <w:pPr>
              <w:pStyle w:val="TableText"/>
              <w:spacing w:after="40"/>
              <w:rPr>
                <w:rFonts w:cs="Times New Roman"/>
              </w:rPr>
            </w:pPr>
            <w:r w:rsidRPr="00291DA9">
              <w:rPr>
                <w:rFonts w:cs="Times New Roman"/>
              </w:rPr>
              <w:t>Отказоустойчивость</w:t>
            </w:r>
          </w:p>
        </w:tc>
        <w:tc>
          <w:tcPr>
            <w:tcW w:w="2083" w:type="pct"/>
          </w:tcPr>
          <w:p w14:paraId="34F6A6E2"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Отказ всех </w:t>
            </w:r>
            <w:r w:rsidRPr="00291DA9">
              <w:rPr>
                <w:rFonts w:cs="Times New Roman"/>
              </w:rPr>
              <w:t>FC</w:t>
            </w:r>
            <w:r w:rsidRPr="00291DA9">
              <w:rPr>
                <w:rFonts w:cs="Times New Roman"/>
                <w:lang w:val="ru-RU"/>
              </w:rPr>
              <w:t xml:space="preserve"> </w:t>
            </w:r>
            <w:r w:rsidRPr="00291DA9">
              <w:rPr>
                <w:rFonts w:cs="Times New Roman"/>
              </w:rPr>
              <w:t>front</w:t>
            </w:r>
            <w:r w:rsidRPr="00291DA9">
              <w:rPr>
                <w:rFonts w:cs="Times New Roman"/>
                <w:lang w:val="ru-RU"/>
              </w:rPr>
              <w:t>-</w:t>
            </w:r>
            <w:r w:rsidRPr="00291DA9">
              <w:rPr>
                <w:rFonts w:cs="Times New Roman"/>
              </w:rPr>
              <w:t>end</w:t>
            </w:r>
            <w:r w:rsidRPr="00291DA9">
              <w:rPr>
                <w:rFonts w:cs="Times New Roman"/>
                <w:lang w:val="ru-RU"/>
              </w:rPr>
              <w:t xml:space="preserve"> портов одного контроллера СХД</w:t>
            </w:r>
          </w:p>
        </w:tc>
      </w:tr>
      <w:tr w:rsidR="005302D1" w:rsidRPr="00291DA9" w14:paraId="68EB236C" w14:textId="77777777" w:rsidTr="005302D1">
        <w:trPr>
          <w:jc w:val="center"/>
        </w:trPr>
        <w:tc>
          <w:tcPr>
            <w:tcW w:w="833" w:type="pct"/>
          </w:tcPr>
          <w:p w14:paraId="708177A1" w14:textId="77777777" w:rsidR="005302D1" w:rsidRPr="00291DA9" w:rsidRDefault="005302D1" w:rsidP="003E0862">
            <w:pPr>
              <w:pStyle w:val="TableText"/>
              <w:spacing w:after="40"/>
              <w:rPr>
                <w:rFonts w:cs="Times New Roman"/>
              </w:rPr>
            </w:pPr>
            <w:r w:rsidRPr="00291DA9">
              <w:rPr>
                <w:rFonts w:cs="Times New Roman"/>
              </w:rPr>
              <w:t>12</w:t>
            </w:r>
          </w:p>
        </w:tc>
        <w:tc>
          <w:tcPr>
            <w:tcW w:w="2083" w:type="pct"/>
          </w:tcPr>
          <w:p w14:paraId="31D745F6" w14:textId="77777777" w:rsidR="005302D1" w:rsidRPr="00291DA9" w:rsidRDefault="005302D1" w:rsidP="003E0862">
            <w:pPr>
              <w:pStyle w:val="TableText"/>
              <w:spacing w:after="40"/>
              <w:rPr>
                <w:rFonts w:cs="Times New Roman"/>
              </w:rPr>
            </w:pPr>
            <w:r w:rsidRPr="00291DA9">
              <w:rPr>
                <w:rFonts w:cs="Times New Roman"/>
              </w:rPr>
              <w:t>Отказоустойчивость</w:t>
            </w:r>
          </w:p>
        </w:tc>
        <w:tc>
          <w:tcPr>
            <w:tcW w:w="2083" w:type="pct"/>
          </w:tcPr>
          <w:p w14:paraId="2AA3CC8E" w14:textId="77777777" w:rsidR="005302D1" w:rsidRPr="00291DA9" w:rsidRDefault="005302D1" w:rsidP="003E0862">
            <w:pPr>
              <w:pStyle w:val="TableText"/>
              <w:spacing w:after="40"/>
              <w:rPr>
                <w:rFonts w:cs="Times New Roman"/>
              </w:rPr>
            </w:pPr>
            <w:r w:rsidRPr="00291DA9">
              <w:rPr>
                <w:rFonts w:cs="Times New Roman"/>
              </w:rPr>
              <w:t>Отказ одной FC-фабрики</w:t>
            </w:r>
          </w:p>
        </w:tc>
      </w:tr>
      <w:tr w:rsidR="005302D1" w:rsidRPr="003E0862" w14:paraId="0E3462A6" w14:textId="77777777" w:rsidTr="005302D1">
        <w:trPr>
          <w:jc w:val="center"/>
        </w:trPr>
        <w:tc>
          <w:tcPr>
            <w:tcW w:w="833" w:type="pct"/>
          </w:tcPr>
          <w:p w14:paraId="1FBADD26" w14:textId="77777777" w:rsidR="005302D1" w:rsidRPr="00291DA9" w:rsidRDefault="005302D1" w:rsidP="003E0862">
            <w:pPr>
              <w:pStyle w:val="TableText"/>
              <w:spacing w:after="40"/>
              <w:rPr>
                <w:rFonts w:cs="Times New Roman"/>
              </w:rPr>
            </w:pPr>
            <w:r w:rsidRPr="00291DA9">
              <w:rPr>
                <w:rFonts w:cs="Times New Roman"/>
              </w:rPr>
              <w:t>13</w:t>
            </w:r>
          </w:p>
        </w:tc>
        <w:tc>
          <w:tcPr>
            <w:tcW w:w="2083" w:type="pct"/>
          </w:tcPr>
          <w:p w14:paraId="5EC2B865" w14:textId="77777777" w:rsidR="005302D1" w:rsidRPr="00291DA9" w:rsidRDefault="005302D1" w:rsidP="003E0862">
            <w:pPr>
              <w:pStyle w:val="TableText"/>
              <w:spacing w:after="40"/>
              <w:rPr>
                <w:rFonts w:cs="Times New Roman"/>
              </w:rPr>
            </w:pPr>
            <w:r w:rsidRPr="00291DA9">
              <w:rPr>
                <w:rFonts w:cs="Times New Roman"/>
              </w:rPr>
              <w:t>Отказоустойчивость</w:t>
            </w:r>
          </w:p>
        </w:tc>
        <w:tc>
          <w:tcPr>
            <w:tcW w:w="2083" w:type="pct"/>
          </w:tcPr>
          <w:p w14:paraId="6F28E05E" w14:textId="77777777" w:rsidR="005302D1" w:rsidRPr="00291DA9" w:rsidRDefault="005302D1" w:rsidP="003E0862">
            <w:pPr>
              <w:pStyle w:val="TableText"/>
              <w:spacing w:after="40"/>
              <w:rPr>
                <w:rFonts w:cs="Times New Roman"/>
                <w:lang w:val="ru-RU"/>
              </w:rPr>
            </w:pPr>
            <w:r w:rsidRPr="00291DA9">
              <w:rPr>
                <w:rFonts w:cs="Times New Roman"/>
                <w:lang w:val="ru-RU"/>
              </w:rPr>
              <w:t>Отказ или перезапуск одного контроллера СХД</w:t>
            </w:r>
          </w:p>
        </w:tc>
      </w:tr>
      <w:tr w:rsidR="005302D1" w:rsidRPr="003E0862" w14:paraId="6DC9E233" w14:textId="77777777" w:rsidTr="005302D1">
        <w:trPr>
          <w:jc w:val="center"/>
        </w:trPr>
        <w:tc>
          <w:tcPr>
            <w:tcW w:w="833" w:type="pct"/>
          </w:tcPr>
          <w:p w14:paraId="0AB92E62" w14:textId="77777777" w:rsidR="005302D1" w:rsidRPr="00291DA9" w:rsidRDefault="005302D1" w:rsidP="003E0862">
            <w:pPr>
              <w:pStyle w:val="TableText"/>
              <w:spacing w:after="40"/>
              <w:rPr>
                <w:rFonts w:cs="Times New Roman"/>
              </w:rPr>
            </w:pPr>
            <w:r w:rsidRPr="00291DA9">
              <w:rPr>
                <w:rFonts w:cs="Times New Roman"/>
              </w:rPr>
              <w:t>14</w:t>
            </w:r>
          </w:p>
        </w:tc>
        <w:tc>
          <w:tcPr>
            <w:tcW w:w="2083" w:type="pct"/>
          </w:tcPr>
          <w:p w14:paraId="7D35224A" w14:textId="77777777" w:rsidR="005302D1" w:rsidRPr="00291DA9" w:rsidRDefault="005302D1" w:rsidP="003E0862">
            <w:pPr>
              <w:pStyle w:val="TableText"/>
              <w:spacing w:after="40"/>
              <w:rPr>
                <w:rFonts w:cs="Times New Roman"/>
              </w:rPr>
            </w:pPr>
            <w:r w:rsidRPr="00291DA9">
              <w:rPr>
                <w:rFonts w:cs="Times New Roman"/>
              </w:rPr>
              <w:t>Финальная проверка</w:t>
            </w:r>
          </w:p>
        </w:tc>
        <w:tc>
          <w:tcPr>
            <w:tcW w:w="2083" w:type="pct"/>
          </w:tcPr>
          <w:p w14:paraId="7A717607"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Контроль доступности </w:t>
            </w:r>
            <w:r w:rsidRPr="00291DA9">
              <w:rPr>
                <w:rFonts w:cs="Times New Roman"/>
              </w:rPr>
              <w:t>LUN</w:t>
            </w:r>
            <w:r w:rsidRPr="00291DA9">
              <w:rPr>
                <w:rFonts w:cs="Times New Roman"/>
                <w:lang w:val="ru-RU"/>
              </w:rPr>
              <w:t xml:space="preserve"> и комплектности материалов испытаний</w:t>
            </w:r>
          </w:p>
        </w:tc>
      </w:tr>
    </w:tbl>
    <w:p w14:paraId="74F7C1E0" w14:textId="77777777" w:rsidR="005302D1" w:rsidRPr="00291DA9" w:rsidRDefault="005302D1" w:rsidP="005302D1">
      <w:pPr>
        <w:rPr>
          <w:rFonts w:cs="Times New Roman"/>
          <w:lang w:val="ru-RU"/>
        </w:rPr>
      </w:pPr>
    </w:p>
    <w:p w14:paraId="5FD5983F" w14:textId="77777777" w:rsidR="005302D1" w:rsidRPr="005302D1" w:rsidRDefault="005302D1" w:rsidP="005302D1">
      <w:pPr>
        <w:rPr>
          <w:rFonts w:cs="Times New Roman"/>
          <w:b/>
          <w:bCs/>
          <w:szCs w:val="28"/>
          <w:lang w:val="ru-RU"/>
        </w:rPr>
      </w:pPr>
      <w:r w:rsidRPr="005302D1">
        <w:rPr>
          <w:rFonts w:cs="Times New Roman"/>
          <w:b/>
          <w:bCs/>
          <w:szCs w:val="28"/>
          <w:lang w:val="ru-RU"/>
        </w:rPr>
        <w:t xml:space="preserve">6. Методика выполнения испытаний </w:t>
      </w:r>
      <w:r>
        <w:rPr>
          <w:rFonts w:cs="Times New Roman"/>
          <w:b/>
          <w:bCs/>
          <w:szCs w:val="28"/>
          <w:lang w:val="ru-RU"/>
        </w:rPr>
        <w:t xml:space="preserve"> </w:t>
      </w:r>
      <w:r>
        <w:rPr>
          <w:rFonts w:cs="Times New Roman"/>
          <w:b/>
          <w:bCs/>
          <w:szCs w:val="28"/>
        </w:rPr>
        <w:t>SLUA</w:t>
      </w:r>
      <w:r w:rsidRPr="005302D1">
        <w:rPr>
          <w:rFonts w:cs="Times New Roman"/>
          <w:b/>
          <w:bCs/>
          <w:szCs w:val="28"/>
          <w:lang w:val="ru-RU"/>
        </w:rPr>
        <w:t xml:space="preserve"> / </w:t>
      </w:r>
      <w:r>
        <w:rPr>
          <w:rFonts w:cs="Times New Roman"/>
          <w:b/>
          <w:bCs/>
          <w:szCs w:val="28"/>
        </w:rPr>
        <w:t>Symmetric</w:t>
      </w:r>
      <w:r w:rsidRPr="005302D1">
        <w:rPr>
          <w:rFonts w:cs="Times New Roman"/>
          <w:b/>
          <w:bCs/>
          <w:szCs w:val="28"/>
          <w:lang w:val="ru-RU"/>
        </w:rPr>
        <w:t xml:space="preserve"> </w:t>
      </w:r>
      <w:r>
        <w:rPr>
          <w:rFonts w:cs="Times New Roman"/>
          <w:b/>
          <w:bCs/>
          <w:szCs w:val="28"/>
        </w:rPr>
        <w:t>Active</w:t>
      </w:r>
      <w:r w:rsidRPr="005302D1">
        <w:rPr>
          <w:rFonts w:cs="Times New Roman"/>
          <w:b/>
          <w:bCs/>
          <w:szCs w:val="28"/>
          <w:lang w:val="ru-RU"/>
        </w:rPr>
        <w:t>-</w:t>
      </w:r>
      <w:r>
        <w:rPr>
          <w:rFonts w:cs="Times New Roman"/>
          <w:b/>
          <w:bCs/>
          <w:szCs w:val="28"/>
        </w:rPr>
        <w:t>Active</w:t>
      </w:r>
    </w:p>
    <w:p w14:paraId="203E9C0E" w14:textId="77777777" w:rsidR="005302D1" w:rsidRPr="00291DA9" w:rsidRDefault="005302D1" w:rsidP="005302D1">
      <w:pPr>
        <w:rPr>
          <w:rFonts w:cs="Times New Roman"/>
          <w:lang w:val="ru-RU"/>
        </w:rPr>
      </w:pPr>
      <w:r w:rsidRPr="00291DA9">
        <w:rPr>
          <w:rFonts w:cs="Times New Roman"/>
          <w:lang w:val="ru-RU"/>
        </w:rPr>
        <w:t>.</w:t>
      </w:r>
    </w:p>
    <w:tbl>
      <w:tblPr>
        <w:tblStyle w:val="aff0"/>
        <w:tblW w:w="5000" w:type="pct"/>
        <w:jc w:val="center"/>
        <w:tblBorders>
          <w:top w:val="single" w:sz="4" w:space="0" w:color="C9D2E3"/>
          <w:left w:val="single" w:sz="4" w:space="0" w:color="C9D2E3"/>
          <w:bottom w:val="single" w:sz="4" w:space="0" w:color="C9D2E3"/>
          <w:right w:val="single" w:sz="4" w:space="0" w:color="C9D2E3"/>
          <w:insideH w:val="single" w:sz="4" w:space="0" w:color="C9D2E3"/>
          <w:insideV w:val="single" w:sz="4" w:space="0" w:color="C9D2E3"/>
        </w:tblBorders>
        <w:tblLook w:val="04A0" w:firstRow="1" w:lastRow="0" w:firstColumn="1" w:lastColumn="0" w:noHBand="0" w:noVBand="1"/>
      </w:tblPr>
      <w:tblGrid>
        <w:gridCol w:w="581"/>
        <w:gridCol w:w="1658"/>
        <w:gridCol w:w="1748"/>
        <w:gridCol w:w="3143"/>
        <w:gridCol w:w="3670"/>
        <w:gridCol w:w="3670"/>
      </w:tblGrid>
      <w:tr w:rsidR="005302D1" w:rsidRPr="003E0862" w14:paraId="0B1A9CAD" w14:textId="77777777" w:rsidTr="005302D1">
        <w:trPr>
          <w:tblHeader/>
          <w:jc w:val="center"/>
        </w:trPr>
        <w:tc>
          <w:tcPr>
            <w:tcW w:w="201" w:type="pct"/>
            <w:shd w:val="clear" w:color="auto" w:fill="E9EEF8"/>
          </w:tcPr>
          <w:p w14:paraId="1CF57F88" w14:textId="77777777" w:rsidR="005302D1" w:rsidRPr="00291DA9" w:rsidRDefault="005302D1" w:rsidP="003E0862">
            <w:pPr>
              <w:pStyle w:val="TableText"/>
              <w:spacing w:after="40"/>
              <w:rPr>
                <w:rFonts w:cs="Times New Roman"/>
              </w:rPr>
            </w:pPr>
            <w:r w:rsidRPr="00291DA9">
              <w:rPr>
                <w:rFonts w:cs="Times New Roman"/>
                <w:b/>
              </w:rPr>
              <w:t>№ п/п</w:t>
            </w:r>
          </w:p>
        </w:tc>
        <w:tc>
          <w:tcPr>
            <w:tcW w:w="573" w:type="pct"/>
            <w:shd w:val="clear" w:color="auto" w:fill="E9EEF8"/>
          </w:tcPr>
          <w:p w14:paraId="112A51F6" w14:textId="77777777" w:rsidR="005302D1" w:rsidRPr="00291DA9" w:rsidRDefault="005302D1" w:rsidP="003E0862">
            <w:pPr>
              <w:pStyle w:val="TableText"/>
              <w:spacing w:after="40"/>
              <w:rPr>
                <w:rFonts w:cs="Times New Roman"/>
              </w:rPr>
            </w:pPr>
            <w:r w:rsidRPr="00291DA9">
              <w:rPr>
                <w:rFonts w:cs="Times New Roman"/>
                <w:b/>
              </w:rPr>
              <w:t>Группа функций</w:t>
            </w:r>
          </w:p>
        </w:tc>
        <w:tc>
          <w:tcPr>
            <w:tcW w:w="604" w:type="pct"/>
            <w:shd w:val="clear" w:color="auto" w:fill="E9EEF8"/>
          </w:tcPr>
          <w:p w14:paraId="1F96FDC5" w14:textId="77777777" w:rsidR="005302D1" w:rsidRPr="00291DA9" w:rsidRDefault="005302D1" w:rsidP="003E0862">
            <w:pPr>
              <w:pStyle w:val="TableText"/>
              <w:spacing w:after="40"/>
              <w:rPr>
                <w:rFonts w:cs="Times New Roman"/>
              </w:rPr>
            </w:pPr>
            <w:r w:rsidRPr="00291DA9">
              <w:rPr>
                <w:rFonts w:cs="Times New Roman"/>
                <w:b/>
              </w:rPr>
              <w:t>Название испытания</w:t>
            </w:r>
          </w:p>
        </w:tc>
        <w:tc>
          <w:tcPr>
            <w:tcW w:w="1086" w:type="pct"/>
            <w:shd w:val="clear" w:color="auto" w:fill="E9EEF8"/>
          </w:tcPr>
          <w:p w14:paraId="7E923944" w14:textId="77777777" w:rsidR="005302D1" w:rsidRPr="00291DA9" w:rsidRDefault="005302D1" w:rsidP="003E0862">
            <w:pPr>
              <w:pStyle w:val="TableText"/>
              <w:spacing w:after="40"/>
              <w:rPr>
                <w:rFonts w:cs="Times New Roman"/>
              </w:rPr>
            </w:pPr>
            <w:r w:rsidRPr="00291DA9">
              <w:rPr>
                <w:rFonts w:cs="Times New Roman"/>
                <w:b/>
              </w:rPr>
              <w:t>Эталонные значения</w:t>
            </w:r>
          </w:p>
        </w:tc>
        <w:tc>
          <w:tcPr>
            <w:tcW w:w="1268" w:type="pct"/>
            <w:shd w:val="clear" w:color="auto" w:fill="E9EEF8"/>
          </w:tcPr>
          <w:p w14:paraId="4AABE994" w14:textId="77777777" w:rsidR="005302D1" w:rsidRPr="00291DA9" w:rsidRDefault="005302D1" w:rsidP="003E0862">
            <w:pPr>
              <w:pStyle w:val="TableText"/>
              <w:spacing w:after="40"/>
              <w:rPr>
                <w:rFonts w:cs="Times New Roman"/>
              </w:rPr>
            </w:pPr>
            <w:r w:rsidRPr="00291DA9">
              <w:rPr>
                <w:rFonts w:cs="Times New Roman"/>
                <w:b/>
              </w:rPr>
              <w:t>Сценарий испытания</w:t>
            </w:r>
          </w:p>
        </w:tc>
        <w:tc>
          <w:tcPr>
            <w:tcW w:w="1268" w:type="pct"/>
            <w:shd w:val="clear" w:color="auto" w:fill="E9EEF8"/>
          </w:tcPr>
          <w:p w14:paraId="402CA09E" w14:textId="77777777" w:rsidR="005302D1" w:rsidRPr="00291DA9" w:rsidRDefault="005302D1" w:rsidP="003E0862">
            <w:pPr>
              <w:pStyle w:val="TableText"/>
              <w:spacing w:after="40"/>
              <w:rPr>
                <w:rFonts w:cs="Times New Roman"/>
                <w:lang w:val="ru-RU"/>
              </w:rPr>
            </w:pPr>
            <w:r w:rsidRPr="00291DA9">
              <w:rPr>
                <w:rFonts w:cs="Times New Roman"/>
                <w:b/>
                <w:lang w:val="ru-RU"/>
              </w:rPr>
              <w:t>Критерии оценки успешного выполнения испытания</w:t>
            </w:r>
          </w:p>
        </w:tc>
      </w:tr>
      <w:tr w:rsidR="005302D1" w:rsidRPr="003E0862" w14:paraId="4F5A4F73" w14:textId="77777777" w:rsidTr="005302D1">
        <w:trPr>
          <w:jc w:val="center"/>
        </w:trPr>
        <w:tc>
          <w:tcPr>
            <w:tcW w:w="201" w:type="pct"/>
          </w:tcPr>
          <w:p w14:paraId="16F95312" w14:textId="77777777" w:rsidR="005302D1" w:rsidRPr="00291DA9" w:rsidRDefault="005302D1" w:rsidP="003E0862">
            <w:pPr>
              <w:pStyle w:val="TableText"/>
              <w:spacing w:after="40"/>
              <w:rPr>
                <w:rFonts w:cs="Times New Roman"/>
              </w:rPr>
            </w:pPr>
            <w:r w:rsidRPr="00291DA9">
              <w:rPr>
                <w:rFonts w:cs="Times New Roman"/>
              </w:rPr>
              <w:t>1</w:t>
            </w:r>
          </w:p>
        </w:tc>
        <w:tc>
          <w:tcPr>
            <w:tcW w:w="573" w:type="pct"/>
          </w:tcPr>
          <w:p w14:paraId="75F4922F" w14:textId="77777777" w:rsidR="005302D1" w:rsidRPr="00291DA9" w:rsidRDefault="005302D1" w:rsidP="003E0862">
            <w:pPr>
              <w:pStyle w:val="TableText"/>
              <w:spacing w:after="40"/>
              <w:rPr>
                <w:rFonts w:cs="Times New Roman"/>
              </w:rPr>
            </w:pPr>
            <w:r w:rsidRPr="00291DA9">
              <w:rPr>
                <w:rFonts w:cs="Times New Roman"/>
              </w:rPr>
              <w:t>Подготовка стенда</w:t>
            </w:r>
          </w:p>
        </w:tc>
        <w:tc>
          <w:tcPr>
            <w:tcW w:w="604" w:type="pct"/>
          </w:tcPr>
          <w:p w14:paraId="4298FB34" w14:textId="77777777" w:rsidR="005302D1" w:rsidRPr="00291DA9" w:rsidRDefault="005302D1" w:rsidP="003E0862">
            <w:pPr>
              <w:pStyle w:val="TableText"/>
              <w:spacing w:after="40"/>
              <w:rPr>
                <w:rFonts w:cs="Times New Roman"/>
                <w:lang w:val="ru-RU"/>
              </w:rPr>
            </w:pPr>
            <w:r w:rsidRPr="00291DA9">
              <w:rPr>
                <w:rFonts w:cs="Times New Roman"/>
                <w:lang w:val="ru-RU"/>
              </w:rPr>
              <w:t>Проверка аппаратного состава стенда и схемы подключения</w:t>
            </w:r>
          </w:p>
        </w:tc>
        <w:tc>
          <w:tcPr>
            <w:tcW w:w="1086" w:type="pct"/>
          </w:tcPr>
          <w:p w14:paraId="01E9C38D"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Доступен стенд из 2 серверов-нагружателей; на каждом сервере установлена </w:t>
            </w:r>
            <w:r w:rsidRPr="00291DA9">
              <w:rPr>
                <w:rFonts w:cs="Times New Roman"/>
              </w:rPr>
              <w:t>RedOS</w:t>
            </w:r>
            <w:r w:rsidRPr="00291DA9">
              <w:rPr>
                <w:rFonts w:cs="Times New Roman"/>
                <w:lang w:val="ru-RU"/>
              </w:rPr>
              <w:t xml:space="preserve"> 7.3 или согласованная версия </w:t>
            </w:r>
            <w:r w:rsidRPr="00291DA9">
              <w:rPr>
                <w:rFonts w:cs="Times New Roman"/>
              </w:rPr>
              <w:t>Linux</w:t>
            </w:r>
            <w:r w:rsidRPr="00291DA9">
              <w:rPr>
                <w:rFonts w:cs="Times New Roman"/>
                <w:lang w:val="ru-RU"/>
              </w:rPr>
              <w:t xml:space="preserve">; установлены </w:t>
            </w:r>
            <w:r w:rsidRPr="00291DA9">
              <w:rPr>
                <w:rFonts w:cs="Times New Roman"/>
              </w:rPr>
              <w:t>FC</w:t>
            </w:r>
            <w:r w:rsidRPr="00291DA9">
              <w:rPr>
                <w:rFonts w:cs="Times New Roman"/>
                <w:lang w:val="ru-RU"/>
              </w:rPr>
              <w:t xml:space="preserve"> </w:t>
            </w:r>
            <w:r w:rsidRPr="00291DA9">
              <w:rPr>
                <w:rFonts w:cs="Times New Roman"/>
              </w:rPr>
              <w:t>HBA</w:t>
            </w:r>
            <w:r w:rsidRPr="00291DA9">
              <w:rPr>
                <w:rFonts w:cs="Times New Roman"/>
                <w:lang w:val="ru-RU"/>
              </w:rPr>
              <w:t xml:space="preserve">; схема подключения выполнена через две независимые </w:t>
            </w:r>
            <w:r w:rsidRPr="00291DA9">
              <w:rPr>
                <w:rFonts w:cs="Times New Roman"/>
              </w:rPr>
              <w:t>FC</w:t>
            </w:r>
            <w:r w:rsidRPr="00291DA9">
              <w:rPr>
                <w:rFonts w:cs="Times New Roman"/>
                <w:lang w:val="ru-RU"/>
              </w:rPr>
              <w:t>-фабрики.</w:t>
            </w:r>
          </w:p>
        </w:tc>
        <w:tc>
          <w:tcPr>
            <w:tcW w:w="1268" w:type="pct"/>
          </w:tcPr>
          <w:p w14:paraId="7FFF9A89" w14:textId="77777777" w:rsidR="005302D1" w:rsidRPr="00291DA9" w:rsidRDefault="005302D1" w:rsidP="003E0862">
            <w:pPr>
              <w:pStyle w:val="TableText"/>
              <w:spacing w:after="40"/>
              <w:rPr>
                <w:rFonts w:cs="Times New Roman"/>
                <w:lang w:val="ru-RU"/>
              </w:rPr>
            </w:pPr>
            <w:r w:rsidRPr="00291DA9">
              <w:rPr>
                <w:rFonts w:cs="Times New Roman"/>
                <w:lang w:val="ru-RU"/>
              </w:rPr>
              <w:t>1) На обоих серверах выполнить:</w:t>
            </w:r>
            <w:r w:rsidRPr="00291DA9">
              <w:rPr>
                <w:rFonts w:cs="Times New Roman"/>
                <w:lang w:val="ru-RU"/>
              </w:rPr>
              <w:br/>
            </w:r>
          </w:p>
          <w:p w14:paraId="0BD88152" w14:textId="3E2A748D" w:rsidR="005302D1" w:rsidRPr="003E0862" w:rsidRDefault="001B5BD6" w:rsidP="003E0862">
            <w:pPr>
              <w:pStyle w:val="CodeBlock"/>
              <w:rPr>
                <w:rFonts w:ascii="Times New Roman" w:hAnsi="Times New Roman" w:cs="Times New Roman"/>
                <w:lang w:val="ru-RU"/>
              </w:rPr>
            </w:pPr>
            <w:r w:rsidRPr="003E0862">
              <w:rPr>
                <w:rFonts w:ascii="Times New Roman" w:hAnsi="Times New Roman" w:cs="Times New Roman"/>
                <w:sz w:val="14"/>
                <w:lang w:val="ru-RU"/>
              </w:rPr>
              <w:t xml:space="preserve"># </w:t>
            </w:r>
            <w:r w:rsidR="005302D1" w:rsidRPr="00291DA9">
              <w:rPr>
                <w:rFonts w:ascii="Times New Roman" w:hAnsi="Times New Roman" w:cs="Times New Roman"/>
                <w:sz w:val="14"/>
              </w:rPr>
              <w:t>hostnamectl</w:t>
            </w:r>
            <w:r w:rsidR="005302D1" w:rsidRPr="003E0862">
              <w:rPr>
                <w:rFonts w:ascii="Times New Roman" w:hAnsi="Times New Roman" w:cs="Times New Roman"/>
                <w:sz w:val="14"/>
                <w:lang w:val="ru-RU"/>
              </w:rPr>
              <w:br/>
            </w:r>
            <w:r w:rsidRPr="003E0862">
              <w:rPr>
                <w:rFonts w:ascii="Times New Roman" w:hAnsi="Times New Roman" w:cs="Times New Roman"/>
                <w:sz w:val="14"/>
                <w:lang w:val="ru-RU"/>
              </w:rPr>
              <w:t xml:space="preserve"># </w:t>
            </w:r>
            <w:r w:rsidRPr="001B5BD6">
              <w:rPr>
                <w:rFonts w:ascii="Times New Roman" w:hAnsi="Times New Roman" w:cs="Times New Roman"/>
                <w:sz w:val="14"/>
              </w:rPr>
              <w:t>cat</w:t>
            </w:r>
            <w:r w:rsidRPr="003E0862">
              <w:rPr>
                <w:rFonts w:ascii="Times New Roman" w:hAnsi="Times New Roman" w:cs="Times New Roman"/>
                <w:sz w:val="14"/>
                <w:lang w:val="ru-RU"/>
              </w:rPr>
              <w:t xml:space="preserve"> /</w:t>
            </w:r>
            <w:r w:rsidRPr="001B5BD6">
              <w:rPr>
                <w:rFonts w:ascii="Times New Roman" w:hAnsi="Times New Roman" w:cs="Times New Roman"/>
                <w:sz w:val="14"/>
              </w:rPr>
              <w:t>etc</w:t>
            </w:r>
            <w:r w:rsidRPr="003E0862">
              <w:rPr>
                <w:rFonts w:ascii="Times New Roman" w:hAnsi="Times New Roman" w:cs="Times New Roman"/>
                <w:sz w:val="14"/>
                <w:lang w:val="ru-RU"/>
              </w:rPr>
              <w:t>/*</w:t>
            </w:r>
            <w:r w:rsidRPr="001B5BD6">
              <w:rPr>
                <w:rFonts w:ascii="Times New Roman" w:hAnsi="Times New Roman" w:cs="Times New Roman"/>
                <w:sz w:val="14"/>
              </w:rPr>
              <w:t>release</w:t>
            </w:r>
            <w:r w:rsidRPr="003E0862">
              <w:rPr>
                <w:rFonts w:ascii="Times New Roman" w:hAnsi="Times New Roman" w:cs="Times New Roman"/>
                <w:sz w:val="14"/>
                <w:lang w:val="ru-RU"/>
              </w:rPr>
              <w:t>*</w:t>
            </w:r>
            <w:r w:rsidR="005302D1" w:rsidRPr="003E0862">
              <w:rPr>
                <w:rFonts w:ascii="Times New Roman" w:hAnsi="Times New Roman" w:cs="Times New Roman"/>
                <w:sz w:val="14"/>
                <w:lang w:val="ru-RU"/>
              </w:rPr>
              <w:br/>
            </w:r>
            <w:r w:rsidRPr="003E0862">
              <w:rPr>
                <w:rFonts w:ascii="Times New Roman" w:hAnsi="Times New Roman" w:cs="Times New Roman"/>
                <w:sz w:val="14"/>
                <w:lang w:val="ru-RU"/>
              </w:rPr>
              <w:t xml:space="preserve"># </w:t>
            </w:r>
            <w:r w:rsidR="005302D1" w:rsidRPr="00291DA9">
              <w:rPr>
                <w:rFonts w:ascii="Times New Roman" w:hAnsi="Times New Roman" w:cs="Times New Roman"/>
                <w:sz w:val="14"/>
              </w:rPr>
              <w:t>uname</w:t>
            </w:r>
            <w:r w:rsidR="005302D1" w:rsidRPr="003E0862">
              <w:rPr>
                <w:rFonts w:ascii="Times New Roman" w:hAnsi="Times New Roman" w:cs="Times New Roman"/>
                <w:sz w:val="14"/>
                <w:lang w:val="ru-RU"/>
              </w:rPr>
              <w:t xml:space="preserve"> -</w:t>
            </w:r>
            <w:r w:rsidR="005302D1" w:rsidRPr="00291DA9">
              <w:rPr>
                <w:rFonts w:ascii="Times New Roman" w:hAnsi="Times New Roman" w:cs="Times New Roman"/>
                <w:sz w:val="14"/>
              </w:rPr>
              <w:t>r</w:t>
            </w:r>
          </w:p>
          <w:p w14:paraId="0BE5E176" w14:textId="77777777" w:rsidR="005302D1" w:rsidRPr="00291DA9" w:rsidRDefault="005302D1" w:rsidP="003E0862">
            <w:pPr>
              <w:pStyle w:val="TableText"/>
              <w:spacing w:after="40"/>
              <w:rPr>
                <w:rFonts w:cs="Times New Roman"/>
                <w:lang w:val="ru-RU"/>
              </w:rPr>
            </w:pPr>
            <w:r w:rsidRPr="00291DA9">
              <w:rPr>
                <w:rFonts w:cs="Times New Roman"/>
                <w:lang w:val="ru-RU"/>
              </w:rPr>
              <w:t>2) На обоих серверах выполнить:</w:t>
            </w:r>
            <w:r w:rsidRPr="00291DA9">
              <w:rPr>
                <w:rFonts w:cs="Times New Roman"/>
                <w:lang w:val="ru-RU"/>
              </w:rPr>
              <w:br/>
            </w:r>
          </w:p>
          <w:p w14:paraId="0D0727F7" w14:textId="7DC62BA5" w:rsidR="005302D1" w:rsidRPr="00291DA9" w:rsidRDefault="001B5BD6" w:rsidP="003E0862">
            <w:pPr>
              <w:pStyle w:val="CodeBlock"/>
              <w:rPr>
                <w:rFonts w:ascii="Times New Roman" w:hAnsi="Times New Roman" w:cs="Times New Roman"/>
                <w:lang w:val="ru-RU"/>
              </w:rPr>
            </w:pPr>
            <w:r w:rsidRPr="00D61DB8">
              <w:rPr>
                <w:rFonts w:ascii="Times New Roman" w:hAnsi="Times New Roman" w:cs="Times New Roman"/>
                <w:sz w:val="14"/>
                <w:lang w:val="ru-RU"/>
              </w:rPr>
              <w:t>#</w:t>
            </w:r>
            <w:r w:rsidR="005302D1" w:rsidRPr="00291DA9">
              <w:rPr>
                <w:rFonts w:ascii="Times New Roman" w:hAnsi="Times New Roman" w:cs="Times New Roman"/>
                <w:sz w:val="14"/>
                <w:lang w:val="ru-RU"/>
              </w:rPr>
              <w:t xml:space="preserve"> </w:t>
            </w:r>
            <w:r w:rsidR="005302D1" w:rsidRPr="00291DA9">
              <w:rPr>
                <w:rFonts w:ascii="Times New Roman" w:hAnsi="Times New Roman" w:cs="Times New Roman"/>
                <w:sz w:val="14"/>
              </w:rPr>
              <w:t>lspci</w:t>
            </w:r>
            <w:r w:rsidR="005302D1" w:rsidRPr="00291DA9">
              <w:rPr>
                <w:rFonts w:ascii="Times New Roman" w:hAnsi="Times New Roman" w:cs="Times New Roman"/>
                <w:sz w:val="14"/>
                <w:lang w:val="ru-RU"/>
              </w:rPr>
              <w:t xml:space="preserve"> | </w:t>
            </w:r>
            <w:r w:rsidR="005302D1" w:rsidRPr="00291DA9">
              <w:rPr>
                <w:rFonts w:ascii="Times New Roman" w:hAnsi="Times New Roman" w:cs="Times New Roman"/>
                <w:sz w:val="14"/>
              </w:rPr>
              <w:t>grep</w:t>
            </w:r>
            <w:r w:rsidR="005302D1" w:rsidRPr="00291DA9">
              <w:rPr>
                <w:rFonts w:ascii="Times New Roman" w:hAnsi="Times New Roman" w:cs="Times New Roman"/>
                <w:sz w:val="14"/>
                <w:lang w:val="ru-RU"/>
              </w:rPr>
              <w:t xml:space="preserve"> -</w:t>
            </w:r>
            <w:r w:rsidR="005302D1" w:rsidRPr="00291DA9">
              <w:rPr>
                <w:rFonts w:ascii="Times New Roman" w:hAnsi="Times New Roman" w:cs="Times New Roman"/>
                <w:sz w:val="14"/>
              </w:rPr>
              <w:t>Ei</w:t>
            </w:r>
            <w:r w:rsidR="005302D1" w:rsidRPr="00291DA9">
              <w:rPr>
                <w:rFonts w:ascii="Times New Roman" w:hAnsi="Times New Roman" w:cs="Times New Roman"/>
                <w:sz w:val="14"/>
                <w:lang w:val="ru-RU"/>
              </w:rPr>
              <w:t xml:space="preserve"> "</w:t>
            </w:r>
            <w:r w:rsidR="005302D1" w:rsidRPr="00291DA9">
              <w:rPr>
                <w:rFonts w:ascii="Times New Roman" w:hAnsi="Times New Roman" w:cs="Times New Roman"/>
                <w:sz w:val="14"/>
              </w:rPr>
              <w:t>Fibre</w:t>
            </w:r>
            <w:r w:rsidR="005302D1" w:rsidRPr="00291DA9">
              <w:rPr>
                <w:rFonts w:ascii="Times New Roman" w:hAnsi="Times New Roman" w:cs="Times New Roman"/>
                <w:sz w:val="14"/>
                <w:lang w:val="ru-RU"/>
              </w:rPr>
              <w:t>|</w:t>
            </w:r>
            <w:r w:rsidR="005302D1" w:rsidRPr="00291DA9">
              <w:rPr>
                <w:rFonts w:ascii="Times New Roman" w:hAnsi="Times New Roman" w:cs="Times New Roman"/>
                <w:sz w:val="14"/>
              </w:rPr>
              <w:t>hba</w:t>
            </w:r>
            <w:r w:rsidR="005302D1" w:rsidRPr="00291DA9">
              <w:rPr>
                <w:rFonts w:ascii="Times New Roman" w:hAnsi="Times New Roman" w:cs="Times New Roman"/>
                <w:sz w:val="14"/>
                <w:lang w:val="ru-RU"/>
              </w:rPr>
              <w:t>|</w:t>
            </w:r>
            <w:r w:rsidR="005302D1" w:rsidRPr="00291DA9">
              <w:rPr>
                <w:rFonts w:ascii="Times New Roman" w:hAnsi="Times New Roman" w:cs="Times New Roman"/>
                <w:sz w:val="14"/>
              </w:rPr>
              <w:t>HBA</w:t>
            </w:r>
            <w:r w:rsidR="005302D1" w:rsidRPr="00291DA9">
              <w:rPr>
                <w:rFonts w:ascii="Times New Roman" w:hAnsi="Times New Roman" w:cs="Times New Roman"/>
                <w:sz w:val="14"/>
                <w:lang w:val="ru-RU"/>
              </w:rPr>
              <w:t>|</w:t>
            </w:r>
            <w:r w:rsidR="005302D1" w:rsidRPr="00291DA9">
              <w:rPr>
                <w:rFonts w:ascii="Times New Roman" w:hAnsi="Times New Roman" w:cs="Times New Roman"/>
                <w:sz w:val="14"/>
              </w:rPr>
              <w:t>QLogic</w:t>
            </w:r>
            <w:r w:rsidR="005302D1" w:rsidRPr="00291DA9">
              <w:rPr>
                <w:rFonts w:ascii="Times New Roman" w:hAnsi="Times New Roman" w:cs="Times New Roman"/>
                <w:sz w:val="14"/>
                <w:lang w:val="ru-RU"/>
              </w:rPr>
              <w:t>|</w:t>
            </w:r>
            <w:r w:rsidR="005302D1" w:rsidRPr="00291DA9">
              <w:rPr>
                <w:rFonts w:ascii="Times New Roman" w:hAnsi="Times New Roman" w:cs="Times New Roman"/>
                <w:sz w:val="14"/>
              </w:rPr>
              <w:t>Emulex</w:t>
            </w:r>
            <w:r w:rsidR="005302D1" w:rsidRPr="00291DA9">
              <w:rPr>
                <w:rFonts w:ascii="Times New Roman" w:hAnsi="Times New Roman" w:cs="Times New Roman"/>
                <w:sz w:val="14"/>
                <w:lang w:val="ru-RU"/>
              </w:rPr>
              <w:t>"</w:t>
            </w:r>
          </w:p>
          <w:p w14:paraId="6694D5C4" w14:textId="77777777" w:rsidR="005302D1" w:rsidRPr="00291DA9" w:rsidRDefault="005302D1" w:rsidP="003E0862">
            <w:pPr>
              <w:pStyle w:val="TableText"/>
              <w:spacing w:after="40"/>
              <w:rPr>
                <w:rFonts w:cs="Times New Roman"/>
              </w:rPr>
            </w:pPr>
            <w:r w:rsidRPr="00291DA9">
              <w:rPr>
                <w:rFonts w:cs="Times New Roman"/>
              </w:rPr>
              <w:t>3) На обоих серверах выполнить:</w:t>
            </w:r>
            <w:r w:rsidRPr="00291DA9">
              <w:rPr>
                <w:rFonts w:cs="Times New Roman"/>
              </w:rPr>
              <w:br/>
            </w:r>
          </w:p>
          <w:p w14:paraId="76D9B264" w14:textId="179AB8B9" w:rsidR="005302D1" w:rsidRPr="00291DA9" w:rsidRDefault="001B5BD6" w:rsidP="003E0862">
            <w:pPr>
              <w:pStyle w:val="CodeBlock"/>
              <w:rPr>
                <w:rFonts w:ascii="Times New Roman" w:hAnsi="Times New Roman" w:cs="Times New Roman"/>
              </w:rPr>
            </w:pPr>
            <w:r>
              <w:rPr>
                <w:rFonts w:ascii="Times New Roman" w:hAnsi="Times New Roman" w:cs="Times New Roman"/>
                <w:sz w:val="14"/>
              </w:rPr>
              <w:t>#</w:t>
            </w:r>
            <w:r w:rsidRPr="00291DA9">
              <w:rPr>
                <w:rFonts w:ascii="Times New Roman" w:hAnsi="Times New Roman" w:cs="Times New Roman"/>
                <w:sz w:val="14"/>
              </w:rPr>
              <w:t xml:space="preserve"> </w:t>
            </w:r>
            <w:r w:rsidR="005302D1" w:rsidRPr="00291DA9">
              <w:rPr>
                <w:rFonts w:ascii="Times New Roman" w:hAnsi="Times New Roman" w:cs="Times New Roman"/>
                <w:sz w:val="14"/>
              </w:rPr>
              <w:t>cat /sys/class/fc_host/host*/port_name</w:t>
            </w:r>
            <w:r w:rsidR="005302D1" w:rsidRPr="00291DA9">
              <w:rPr>
                <w:rFonts w:ascii="Times New Roman" w:hAnsi="Times New Roman" w:cs="Times New Roman"/>
                <w:sz w:val="14"/>
              </w:rPr>
              <w:br/>
            </w:r>
            <w:r>
              <w:rPr>
                <w:rFonts w:ascii="Times New Roman" w:hAnsi="Times New Roman" w:cs="Times New Roman"/>
                <w:sz w:val="14"/>
              </w:rPr>
              <w:t>#</w:t>
            </w:r>
            <w:r w:rsidRPr="00291DA9">
              <w:rPr>
                <w:rFonts w:ascii="Times New Roman" w:hAnsi="Times New Roman" w:cs="Times New Roman"/>
                <w:sz w:val="14"/>
              </w:rPr>
              <w:t xml:space="preserve"> </w:t>
            </w:r>
            <w:r w:rsidR="005302D1" w:rsidRPr="00291DA9">
              <w:rPr>
                <w:rFonts w:ascii="Times New Roman" w:hAnsi="Times New Roman" w:cs="Times New Roman"/>
                <w:sz w:val="14"/>
              </w:rPr>
              <w:t>cat /sys/class/fc_host/host*/port_state</w:t>
            </w:r>
            <w:r w:rsidR="005302D1" w:rsidRPr="00291DA9">
              <w:rPr>
                <w:rFonts w:ascii="Times New Roman" w:hAnsi="Times New Roman" w:cs="Times New Roman"/>
                <w:sz w:val="14"/>
              </w:rPr>
              <w:br/>
            </w:r>
            <w:r>
              <w:rPr>
                <w:rFonts w:ascii="Times New Roman" w:hAnsi="Times New Roman" w:cs="Times New Roman"/>
                <w:sz w:val="14"/>
              </w:rPr>
              <w:t>#</w:t>
            </w:r>
            <w:r w:rsidRPr="00291DA9">
              <w:rPr>
                <w:rFonts w:ascii="Times New Roman" w:hAnsi="Times New Roman" w:cs="Times New Roman"/>
                <w:sz w:val="14"/>
              </w:rPr>
              <w:t xml:space="preserve"> </w:t>
            </w:r>
            <w:r w:rsidR="005302D1" w:rsidRPr="00291DA9">
              <w:rPr>
                <w:rFonts w:ascii="Times New Roman" w:hAnsi="Times New Roman" w:cs="Times New Roman"/>
                <w:sz w:val="14"/>
              </w:rPr>
              <w:t>cat /sys/class/fc_host/host*/speed</w:t>
            </w:r>
          </w:p>
          <w:p w14:paraId="189D9FA4"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4) Зафиксировать </w:t>
            </w:r>
            <w:r w:rsidRPr="00291DA9">
              <w:rPr>
                <w:rFonts w:cs="Times New Roman"/>
              </w:rPr>
              <w:t>WWPN</w:t>
            </w:r>
            <w:r w:rsidRPr="00291DA9">
              <w:rPr>
                <w:rFonts w:cs="Times New Roman"/>
                <w:lang w:val="ru-RU"/>
              </w:rPr>
              <w:t xml:space="preserve"> инициаторов, количество активных </w:t>
            </w:r>
            <w:r w:rsidRPr="00291DA9">
              <w:rPr>
                <w:rFonts w:cs="Times New Roman"/>
              </w:rPr>
              <w:t>FC</w:t>
            </w:r>
            <w:r w:rsidRPr="00291DA9">
              <w:rPr>
                <w:rFonts w:cs="Times New Roman"/>
                <w:lang w:val="ru-RU"/>
              </w:rPr>
              <w:t xml:space="preserve">-портов, схему подключения к портам СХД и факт использования двух </w:t>
            </w:r>
            <w:r w:rsidRPr="00291DA9">
              <w:rPr>
                <w:rFonts w:cs="Times New Roman"/>
              </w:rPr>
              <w:t>FC</w:t>
            </w:r>
            <w:r w:rsidRPr="00291DA9">
              <w:rPr>
                <w:rFonts w:cs="Times New Roman"/>
                <w:lang w:val="ru-RU"/>
              </w:rPr>
              <w:t>-фабрик.</w:t>
            </w:r>
            <w:r w:rsidRPr="00291DA9">
              <w:rPr>
                <w:rFonts w:cs="Times New Roman"/>
                <w:lang w:val="ru-RU"/>
              </w:rPr>
              <w:br/>
            </w:r>
          </w:p>
          <w:p w14:paraId="72020D0C" w14:textId="77777777" w:rsidR="005302D1" w:rsidRPr="00291DA9" w:rsidRDefault="005302D1" w:rsidP="003E0862">
            <w:pPr>
              <w:pStyle w:val="TableText"/>
              <w:spacing w:after="40"/>
              <w:rPr>
                <w:rFonts w:cs="Times New Roman"/>
                <w:lang w:val="ru-RU"/>
              </w:rPr>
            </w:pPr>
            <w:r w:rsidRPr="00291DA9">
              <w:rPr>
                <w:rFonts w:cs="Times New Roman"/>
                <w:lang w:val="ru-RU"/>
              </w:rPr>
              <w:t>5) Сохранить данные в журнал испытаний.</w:t>
            </w:r>
          </w:p>
        </w:tc>
        <w:tc>
          <w:tcPr>
            <w:tcW w:w="1268" w:type="pct"/>
          </w:tcPr>
          <w:p w14:paraId="53BB8795" w14:textId="77777777" w:rsidR="005302D1" w:rsidRPr="00291DA9" w:rsidRDefault="005302D1" w:rsidP="003E0862">
            <w:pPr>
              <w:pStyle w:val="TableText"/>
              <w:spacing w:after="40"/>
              <w:rPr>
                <w:rFonts w:cs="Times New Roman"/>
                <w:lang w:val="ru-RU"/>
              </w:rPr>
            </w:pPr>
            <w:r w:rsidRPr="00291DA9">
              <w:rPr>
                <w:rFonts w:cs="Times New Roman"/>
                <w:lang w:val="ru-RU"/>
              </w:rPr>
              <w:t>Испытание считается успешным, если одновременно выполнены условия:</w:t>
            </w:r>
            <w:r w:rsidRPr="00291DA9">
              <w:rPr>
                <w:rFonts w:cs="Times New Roman"/>
                <w:lang w:val="ru-RU"/>
              </w:rPr>
              <w:br/>
            </w:r>
          </w:p>
          <w:p w14:paraId="5C4D53A4"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1) На обоих серверах подтверждена установленная ОС и версия ядра </w:t>
            </w:r>
            <w:r w:rsidRPr="00291DA9">
              <w:rPr>
                <w:rFonts w:cs="Times New Roman"/>
              </w:rPr>
              <w:t>Linux</w:t>
            </w:r>
            <w:r w:rsidRPr="00291DA9">
              <w:rPr>
                <w:rFonts w:cs="Times New Roman"/>
                <w:lang w:val="ru-RU"/>
              </w:rPr>
              <w:t>.</w:t>
            </w:r>
            <w:r w:rsidRPr="00291DA9">
              <w:rPr>
                <w:rFonts w:cs="Times New Roman"/>
                <w:lang w:val="ru-RU"/>
              </w:rPr>
              <w:br/>
            </w:r>
          </w:p>
          <w:p w14:paraId="1D8EA5BA"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2) В составе каждого сервера определяется </w:t>
            </w:r>
            <w:r w:rsidRPr="00291DA9">
              <w:rPr>
                <w:rFonts w:cs="Times New Roman"/>
              </w:rPr>
              <w:t>FC</w:t>
            </w:r>
            <w:r w:rsidRPr="00291DA9">
              <w:rPr>
                <w:rFonts w:cs="Times New Roman"/>
                <w:lang w:val="ru-RU"/>
              </w:rPr>
              <w:t xml:space="preserve"> </w:t>
            </w:r>
            <w:r w:rsidRPr="00291DA9">
              <w:rPr>
                <w:rFonts w:cs="Times New Roman"/>
              </w:rPr>
              <w:t>HBA</w:t>
            </w:r>
            <w:r w:rsidRPr="00291DA9">
              <w:rPr>
                <w:rFonts w:cs="Times New Roman"/>
                <w:lang w:val="ru-RU"/>
              </w:rPr>
              <w:t xml:space="preserve">, а количество активных </w:t>
            </w:r>
            <w:r w:rsidRPr="00291DA9">
              <w:rPr>
                <w:rFonts w:cs="Times New Roman"/>
              </w:rPr>
              <w:t>FC</w:t>
            </w:r>
            <w:r w:rsidRPr="00291DA9">
              <w:rPr>
                <w:rFonts w:cs="Times New Roman"/>
                <w:lang w:val="ru-RU"/>
              </w:rPr>
              <w:t>-портов соответствует схеме стенда.</w:t>
            </w:r>
            <w:r w:rsidRPr="00291DA9">
              <w:rPr>
                <w:rFonts w:cs="Times New Roman"/>
                <w:lang w:val="ru-RU"/>
              </w:rPr>
              <w:br/>
            </w:r>
          </w:p>
          <w:p w14:paraId="0478A0AC"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3) Все задействованные </w:t>
            </w:r>
            <w:r w:rsidRPr="00291DA9">
              <w:rPr>
                <w:rFonts w:cs="Times New Roman"/>
              </w:rPr>
              <w:t>FC</w:t>
            </w:r>
            <w:r w:rsidRPr="00291DA9">
              <w:rPr>
                <w:rFonts w:cs="Times New Roman"/>
                <w:lang w:val="ru-RU"/>
              </w:rPr>
              <w:t xml:space="preserve">-порты находятся в состоянии </w:t>
            </w:r>
          </w:p>
          <w:p w14:paraId="22B8A0A1" w14:textId="77777777" w:rsidR="005302D1" w:rsidRPr="00291DA9" w:rsidRDefault="005302D1" w:rsidP="003E0862">
            <w:pPr>
              <w:pStyle w:val="TableText"/>
              <w:spacing w:after="40"/>
              <w:rPr>
                <w:rFonts w:cs="Times New Roman"/>
                <w:lang w:val="ru-RU"/>
              </w:rPr>
            </w:pPr>
            <w:r w:rsidRPr="00291DA9">
              <w:rPr>
                <w:rFonts w:eastAsia="Consolas" w:cs="Times New Roman"/>
              </w:rPr>
              <w:t>Online</w:t>
            </w:r>
          </w:p>
          <w:p w14:paraId="1FF71888"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согласованная скорость соответствует проектной схеме стенда, например 32 </w:t>
            </w:r>
            <w:r w:rsidRPr="00291DA9">
              <w:rPr>
                <w:rFonts w:cs="Times New Roman"/>
              </w:rPr>
              <w:t>Gbit</w:t>
            </w:r>
            <w:r w:rsidRPr="00291DA9">
              <w:rPr>
                <w:rFonts w:cs="Times New Roman"/>
                <w:lang w:val="ru-RU"/>
              </w:rPr>
              <w:t>.</w:t>
            </w:r>
            <w:r w:rsidRPr="00291DA9">
              <w:rPr>
                <w:rFonts w:cs="Times New Roman"/>
                <w:lang w:val="ru-RU"/>
              </w:rPr>
              <w:br/>
            </w:r>
          </w:p>
          <w:p w14:paraId="6574DD4A"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4) </w:t>
            </w:r>
            <w:r w:rsidRPr="00291DA9">
              <w:rPr>
                <w:rFonts w:cs="Times New Roman"/>
              </w:rPr>
              <w:t>WWPN</w:t>
            </w:r>
            <w:r w:rsidRPr="00291DA9">
              <w:rPr>
                <w:rFonts w:cs="Times New Roman"/>
                <w:lang w:val="ru-RU"/>
              </w:rPr>
              <w:t xml:space="preserve"> инициаторов и карта подключений серверов к портам СХД или к </w:t>
            </w:r>
            <w:r w:rsidRPr="00291DA9">
              <w:rPr>
                <w:rFonts w:cs="Times New Roman"/>
              </w:rPr>
              <w:t>FC</w:t>
            </w:r>
            <w:r w:rsidRPr="00291DA9">
              <w:rPr>
                <w:rFonts w:cs="Times New Roman"/>
                <w:lang w:val="ru-RU"/>
              </w:rPr>
              <w:t>-фабрике зафиксированы в журнале испытаний.</w:t>
            </w:r>
          </w:p>
        </w:tc>
      </w:tr>
      <w:tr w:rsidR="005302D1" w:rsidRPr="00291DA9" w14:paraId="560EE63C" w14:textId="77777777" w:rsidTr="005302D1">
        <w:trPr>
          <w:jc w:val="center"/>
        </w:trPr>
        <w:tc>
          <w:tcPr>
            <w:tcW w:w="201" w:type="pct"/>
          </w:tcPr>
          <w:p w14:paraId="56A6DA60" w14:textId="77777777" w:rsidR="005302D1" w:rsidRPr="00291DA9" w:rsidRDefault="005302D1" w:rsidP="003E0862">
            <w:pPr>
              <w:pStyle w:val="TableText"/>
              <w:spacing w:after="40"/>
              <w:rPr>
                <w:rFonts w:cs="Times New Roman"/>
              </w:rPr>
            </w:pPr>
            <w:r w:rsidRPr="00291DA9">
              <w:rPr>
                <w:rFonts w:cs="Times New Roman"/>
              </w:rPr>
              <w:t>2</w:t>
            </w:r>
          </w:p>
        </w:tc>
        <w:tc>
          <w:tcPr>
            <w:tcW w:w="573" w:type="pct"/>
          </w:tcPr>
          <w:p w14:paraId="5A14686B" w14:textId="77777777" w:rsidR="005302D1" w:rsidRPr="00291DA9" w:rsidRDefault="005302D1" w:rsidP="003E0862">
            <w:pPr>
              <w:pStyle w:val="TableText"/>
              <w:spacing w:after="40"/>
              <w:rPr>
                <w:rFonts w:cs="Times New Roman"/>
              </w:rPr>
            </w:pPr>
            <w:r w:rsidRPr="00291DA9">
              <w:rPr>
                <w:rFonts w:cs="Times New Roman"/>
              </w:rPr>
              <w:t>Настройка ОС хостов</w:t>
            </w:r>
          </w:p>
        </w:tc>
        <w:tc>
          <w:tcPr>
            <w:tcW w:w="604" w:type="pct"/>
          </w:tcPr>
          <w:p w14:paraId="5BF6BF04"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Установка обязательных пакетов и запуск </w:t>
            </w:r>
            <w:r w:rsidRPr="00291DA9">
              <w:rPr>
                <w:rFonts w:cs="Times New Roman"/>
              </w:rPr>
              <w:t>multipathd</w:t>
            </w:r>
          </w:p>
        </w:tc>
        <w:tc>
          <w:tcPr>
            <w:tcW w:w="1086" w:type="pct"/>
          </w:tcPr>
          <w:p w14:paraId="240AD6BE"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На обоих серверах установлены </w:t>
            </w:r>
            <w:r w:rsidRPr="00291DA9">
              <w:rPr>
                <w:rFonts w:cs="Times New Roman"/>
              </w:rPr>
              <w:t>fio</w:t>
            </w:r>
            <w:r w:rsidRPr="00291DA9">
              <w:rPr>
                <w:rFonts w:cs="Times New Roman"/>
                <w:lang w:val="ru-RU"/>
              </w:rPr>
              <w:t xml:space="preserve">, </w:t>
            </w:r>
            <w:r w:rsidRPr="00291DA9">
              <w:rPr>
                <w:rFonts w:cs="Times New Roman"/>
              </w:rPr>
              <w:t>device</w:t>
            </w:r>
            <w:r w:rsidRPr="00291DA9">
              <w:rPr>
                <w:rFonts w:cs="Times New Roman"/>
                <w:lang w:val="ru-RU"/>
              </w:rPr>
              <w:t>-</w:t>
            </w:r>
            <w:r w:rsidRPr="00291DA9">
              <w:rPr>
                <w:rFonts w:cs="Times New Roman"/>
              </w:rPr>
              <w:t>mapper</w:t>
            </w:r>
            <w:r w:rsidRPr="00291DA9">
              <w:rPr>
                <w:rFonts w:cs="Times New Roman"/>
                <w:lang w:val="ru-RU"/>
              </w:rPr>
              <w:t>-</w:t>
            </w:r>
            <w:r w:rsidRPr="00291DA9">
              <w:rPr>
                <w:rFonts w:cs="Times New Roman"/>
              </w:rPr>
              <w:t>multipath</w:t>
            </w:r>
            <w:r w:rsidRPr="00291DA9">
              <w:rPr>
                <w:rFonts w:cs="Times New Roman"/>
                <w:lang w:val="ru-RU"/>
              </w:rPr>
              <w:t xml:space="preserve">, </w:t>
            </w:r>
            <w:r w:rsidRPr="00291DA9">
              <w:rPr>
                <w:rFonts w:cs="Times New Roman"/>
              </w:rPr>
              <w:t>sg</w:t>
            </w:r>
            <w:r w:rsidRPr="00291DA9">
              <w:rPr>
                <w:rFonts w:cs="Times New Roman"/>
                <w:lang w:val="ru-RU"/>
              </w:rPr>
              <w:t>3_</w:t>
            </w:r>
            <w:r w:rsidRPr="00291DA9">
              <w:rPr>
                <w:rFonts w:cs="Times New Roman"/>
              </w:rPr>
              <w:t>utils</w:t>
            </w:r>
            <w:r w:rsidRPr="00291DA9">
              <w:rPr>
                <w:rFonts w:cs="Times New Roman"/>
                <w:lang w:val="ru-RU"/>
              </w:rPr>
              <w:t xml:space="preserve">, </w:t>
            </w:r>
            <w:r w:rsidRPr="00291DA9">
              <w:rPr>
                <w:rFonts w:cs="Times New Roman"/>
              </w:rPr>
              <w:t>lsscsi</w:t>
            </w:r>
            <w:r w:rsidRPr="00291DA9">
              <w:rPr>
                <w:rFonts w:cs="Times New Roman"/>
                <w:lang w:val="ru-RU"/>
              </w:rPr>
              <w:t xml:space="preserve">; служба </w:t>
            </w:r>
            <w:r w:rsidRPr="00291DA9">
              <w:rPr>
                <w:rFonts w:cs="Times New Roman"/>
              </w:rPr>
              <w:t>multipathd</w:t>
            </w:r>
            <w:r w:rsidRPr="00291DA9">
              <w:rPr>
                <w:rFonts w:cs="Times New Roman"/>
                <w:lang w:val="ru-RU"/>
              </w:rPr>
              <w:t xml:space="preserve"> включена и запущена.</w:t>
            </w:r>
          </w:p>
        </w:tc>
        <w:tc>
          <w:tcPr>
            <w:tcW w:w="1268" w:type="pct"/>
          </w:tcPr>
          <w:p w14:paraId="4EDD0C24"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1) На каждом сервере установить обязательные пакеты и запустить </w:t>
            </w:r>
            <w:r w:rsidRPr="00291DA9">
              <w:rPr>
                <w:rFonts w:cs="Times New Roman"/>
              </w:rPr>
              <w:t>multipathd</w:t>
            </w:r>
            <w:r w:rsidRPr="00291DA9">
              <w:rPr>
                <w:rFonts w:cs="Times New Roman"/>
                <w:lang w:val="ru-RU"/>
              </w:rPr>
              <w:t>:</w:t>
            </w:r>
            <w:r w:rsidRPr="00291DA9">
              <w:rPr>
                <w:rFonts w:cs="Times New Roman"/>
                <w:lang w:val="ru-RU"/>
              </w:rPr>
              <w:br/>
            </w:r>
          </w:p>
          <w:p w14:paraId="1127A81C" w14:textId="77777777" w:rsidR="005302D1" w:rsidRPr="00291DA9" w:rsidRDefault="005302D1" w:rsidP="003E0862">
            <w:pPr>
              <w:pStyle w:val="CodeBlock"/>
              <w:rPr>
                <w:rFonts w:ascii="Times New Roman" w:hAnsi="Times New Roman" w:cs="Times New Roman"/>
              </w:rPr>
            </w:pPr>
            <w:r w:rsidRPr="00291DA9">
              <w:rPr>
                <w:rFonts w:ascii="Times New Roman" w:hAnsi="Times New Roman" w:cs="Times New Roman"/>
                <w:sz w:val="14"/>
              </w:rPr>
              <w:t># dnf install -y fio device-mapper-multipath sg3</w:t>
            </w:r>
            <w:r w:rsidRPr="002C7957">
              <w:rPr>
                <w:rFonts w:ascii="Times New Roman" w:hAnsi="Times New Roman" w:cs="Times New Roman"/>
                <w:sz w:val="14"/>
              </w:rPr>
              <w:t>_</w:t>
            </w:r>
            <w:r w:rsidRPr="00291DA9">
              <w:rPr>
                <w:rFonts w:ascii="Times New Roman" w:hAnsi="Times New Roman" w:cs="Times New Roman"/>
                <w:sz w:val="14"/>
              </w:rPr>
              <w:t>utils lsscsi</w:t>
            </w:r>
            <w:r w:rsidRPr="00291DA9">
              <w:rPr>
                <w:rFonts w:ascii="Times New Roman" w:hAnsi="Times New Roman" w:cs="Times New Roman"/>
                <w:sz w:val="14"/>
              </w:rPr>
              <w:br/>
              <w:t># mpathconf --find_multipaths y</w:t>
            </w:r>
            <w:r w:rsidRPr="00291DA9">
              <w:rPr>
                <w:rFonts w:ascii="Times New Roman" w:hAnsi="Times New Roman" w:cs="Times New Roman"/>
                <w:sz w:val="14"/>
              </w:rPr>
              <w:br/>
              <w:t># systemctl enable multipathd</w:t>
            </w:r>
            <w:r w:rsidRPr="00291DA9">
              <w:rPr>
                <w:rFonts w:ascii="Times New Roman" w:hAnsi="Times New Roman" w:cs="Times New Roman"/>
                <w:sz w:val="14"/>
              </w:rPr>
              <w:br/>
              <w:t># systemctl start multipathd</w:t>
            </w:r>
          </w:p>
          <w:p w14:paraId="3968E448" w14:textId="77777777" w:rsidR="005302D1" w:rsidRPr="00291DA9" w:rsidRDefault="005302D1" w:rsidP="003E0862">
            <w:pPr>
              <w:pStyle w:val="TableText"/>
              <w:spacing w:after="40"/>
              <w:rPr>
                <w:rFonts w:cs="Times New Roman"/>
                <w:lang w:val="ru-RU"/>
              </w:rPr>
            </w:pPr>
            <w:r w:rsidRPr="00291DA9">
              <w:rPr>
                <w:rFonts w:cs="Times New Roman"/>
                <w:lang w:val="ru-RU"/>
              </w:rPr>
              <w:t>2) На каждом сервере проверить установленные пакеты:</w:t>
            </w:r>
            <w:r w:rsidRPr="00291DA9">
              <w:rPr>
                <w:rFonts w:cs="Times New Roman"/>
                <w:lang w:val="ru-RU"/>
              </w:rPr>
              <w:br/>
            </w:r>
          </w:p>
          <w:p w14:paraId="080A7B25" w14:textId="77777777" w:rsidR="005302D1" w:rsidRPr="00291DA9" w:rsidRDefault="005302D1" w:rsidP="003E0862">
            <w:pPr>
              <w:pStyle w:val="CodeBlock"/>
              <w:rPr>
                <w:rFonts w:ascii="Times New Roman" w:hAnsi="Times New Roman" w:cs="Times New Roman"/>
              </w:rPr>
            </w:pPr>
            <w:r w:rsidRPr="00291DA9">
              <w:rPr>
                <w:rFonts w:ascii="Times New Roman" w:hAnsi="Times New Roman" w:cs="Times New Roman"/>
                <w:sz w:val="14"/>
              </w:rPr>
              <w:lastRenderedPageBreak/>
              <w:t>$ rpm -q fio device-mapper-multipath sg3_utils lsscsi</w:t>
            </w:r>
          </w:p>
          <w:p w14:paraId="1522FDE1" w14:textId="77777777" w:rsidR="005302D1" w:rsidRPr="00291DA9" w:rsidRDefault="005302D1" w:rsidP="003E0862">
            <w:pPr>
              <w:pStyle w:val="TableText"/>
              <w:spacing w:after="40"/>
              <w:rPr>
                <w:rFonts w:cs="Times New Roman"/>
                <w:lang w:val="ru-RU"/>
              </w:rPr>
            </w:pPr>
            <w:r w:rsidRPr="00291DA9">
              <w:rPr>
                <w:rFonts w:cs="Times New Roman"/>
                <w:lang w:val="ru-RU"/>
              </w:rPr>
              <w:t>3) На каждом сервере проверить состояние службы:</w:t>
            </w:r>
            <w:r w:rsidRPr="00291DA9">
              <w:rPr>
                <w:rFonts w:cs="Times New Roman"/>
                <w:lang w:val="ru-RU"/>
              </w:rPr>
              <w:br/>
            </w:r>
          </w:p>
          <w:p w14:paraId="7A72667E" w14:textId="77777777" w:rsidR="005302D1" w:rsidRPr="00291DA9" w:rsidRDefault="005302D1" w:rsidP="003E0862">
            <w:pPr>
              <w:pStyle w:val="CodeBlock"/>
              <w:rPr>
                <w:rFonts w:ascii="Times New Roman" w:hAnsi="Times New Roman" w:cs="Times New Roman"/>
              </w:rPr>
            </w:pPr>
            <w:r w:rsidRPr="00291DA9">
              <w:rPr>
                <w:rFonts w:ascii="Times New Roman" w:hAnsi="Times New Roman" w:cs="Times New Roman"/>
                <w:sz w:val="14"/>
              </w:rPr>
              <w:t># systemctl status multipathd --no-pager</w:t>
            </w:r>
          </w:p>
        </w:tc>
        <w:tc>
          <w:tcPr>
            <w:tcW w:w="1268" w:type="pct"/>
          </w:tcPr>
          <w:p w14:paraId="11D2F41A" w14:textId="77777777" w:rsidR="005302D1" w:rsidRPr="00291DA9" w:rsidRDefault="005302D1" w:rsidP="003E0862">
            <w:pPr>
              <w:pStyle w:val="TableText"/>
              <w:spacing w:after="40"/>
              <w:rPr>
                <w:rFonts w:cs="Times New Roman"/>
                <w:lang w:val="ru-RU"/>
              </w:rPr>
            </w:pPr>
            <w:r w:rsidRPr="00291DA9">
              <w:rPr>
                <w:rFonts w:cs="Times New Roman"/>
                <w:lang w:val="ru-RU"/>
              </w:rPr>
              <w:lastRenderedPageBreak/>
              <w:t>Испытание считается успешным, если одновременно выполнены условия:</w:t>
            </w:r>
            <w:r w:rsidRPr="00291DA9">
              <w:rPr>
                <w:rFonts w:cs="Times New Roman"/>
                <w:lang w:val="ru-RU"/>
              </w:rPr>
              <w:br/>
            </w:r>
          </w:p>
          <w:p w14:paraId="64EB3487"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1) Команда </w:t>
            </w:r>
          </w:p>
          <w:p w14:paraId="2E4B09E4" w14:textId="77777777" w:rsidR="005302D1" w:rsidRPr="00291DA9" w:rsidRDefault="005302D1" w:rsidP="003E0862">
            <w:pPr>
              <w:pStyle w:val="TableText"/>
              <w:spacing w:after="40"/>
              <w:rPr>
                <w:rFonts w:cs="Times New Roman"/>
                <w:lang w:val="ru-RU"/>
              </w:rPr>
            </w:pPr>
            <w:r w:rsidRPr="00291DA9">
              <w:rPr>
                <w:rFonts w:eastAsia="Consolas" w:cs="Times New Roman"/>
              </w:rPr>
              <w:t>rpm</w:t>
            </w:r>
            <w:r w:rsidRPr="00291DA9">
              <w:rPr>
                <w:rFonts w:eastAsia="Consolas" w:cs="Times New Roman"/>
                <w:lang w:val="ru-RU"/>
              </w:rPr>
              <w:t xml:space="preserve"> -</w:t>
            </w:r>
            <w:r w:rsidRPr="00291DA9">
              <w:rPr>
                <w:rFonts w:eastAsia="Consolas" w:cs="Times New Roman"/>
              </w:rPr>
              <w:t>q</w:t>
            </w:r>
          </w:p>
          <w:p w14:paraId="0FC74A6B"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возвращает названия и версии всех четырёх требуемых пакетов.</w:t>
            </w:r>
            <w:r w:rsidRPr="00291DA9">
              <w:rPr>
                <w:rFonts w:cs="Times New Roman"/>
                <w:lang w:val="ru-RU"/>
              </w:rPr>
              <w:br/>
            </w:r>
          </w:p>
          <w:p w14:paraId="6B7EB57F"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2) Служба </w:t>
            </w:r>
          </w:p>
          <w:p w14:paraId="7705C60A" w14:textId="77777777" w:rsidR="005302D1" w:rsidRPr="00291DA9" w:rsidRDefault="005302D1" w:rsidP="003E0862">
            <w:pPr>
              <w:pStyle w:val="TableText"/>
              <w:spacing w:after="40"/>
              <w:rPr>
                <w:rFonts w:cs="Times New Roman"/>
                <w:lang w:val="ru-RU"/>
              </w:rPr>
            </w:pPr>
            <w:r w:rsidRPr="00291DA9">
              <w:rPr>
                <w:rFonts w:eastAsia="Consolas" w:cs="Times New Roman"/>
              </w:rPr>
              <w:lastRenderedPageBreak/>
              <w:t>multipathd</w:t>
            </w:r>
          </w:p>
          <w:p w14:paraId="338B660B"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запущена и находится в состоянии </w:t>
            </w:r>
          </w:p>
          <w:p w14:paraId="05D689F1" w14:textId="77777777" w:rsidR="005302D1" w:rsidRPr="00291DA9" w:rsidRDefault="005302D1" w:rsidP="003E0862">
            <w:pPr>
              <w:pStyle w:val="TableText"/>
              <w:spacing w:after="40"/>
              <w:rPr>
                <w:rFonts w:cs="Times New Roman"/>
              </w:rPr>
            </w:pPr>
            <w:r w:rsidRPr="00291DA9">
              <w:rPr>
                <w:rFonts w:eastAsia="Consolas" w:cs="Times New Roman"/>
              </w:rPr>
              <w:t>active (running)</w:t>
            </w:r>
          </w:p>
          <w:p w14:paraId="1276A324" w14:textId="77777777" w:rsidR="005302D1" w:rsidRPr="00291DA9" w:rsidRDefault="005302D1" w:rsidP="003E0862">
            <w:pPr>
              <w:pStyle w:val="TableText"/>
              <w:spacing w:after="40"/>
              <w:rPr>
                <w:rFonts w:cs="Times New Roman"/>
              </w:rPr>
            </w:pPr>
            <w:r w:rsidRPr="00291DA9">
              <w:rPr>
                <w:rFonts w:cs="Times New Roman"/>
              </w:rPr>
              <w:t>.</w:t>
            </w:r>
            <w:r w:rsidRPr="00291DA9">
              <w:rPr>
                <w:rFonts w:cs="Times New Roman"/>
              </w:rPr>
              <w:br/>
            </w:r>
          </w:p>
          <w:p w14:paraId="6C5D6595" w14:textId="77777777" w:rsidR="005302D1" w:rsidRPr="00291DA9" w:rsidRDefault="005302D1" w:rsidP="003E0862">
            <w:pPr>
              <w:pStyle w:val="TableText"/>
              <w:spacing w:after="40"/>
              <w:rPr>
                <w:rFonts w:cs="Times New Roman"/>
              </w:rPr>
            </w:pPr>
            <w:r w:rsidRPr="00291DA9">
              <w:rPr>
                <w:rFonts w:cs="Times New Roman"/>
              </w:rPr>
              <w:t>3) Автозапуск службы включён.</w:t>
            </w:r>
          </w:p>
        </w:tc>
      </w:tr>
      <w:tr w:rsidR="005302D1" w:rsidRPr="00291DA9" w14:paraId="01D86EFA" w14:textId="77777777" w:rsidTr="005302D1">
        <w:trPr>
          <w:jc w:val="center"/>
        </w:trPr>
        <w:tc>
          <w:tcPr>
            <w:tcW w:w="201" w:type="pct"/>
          </w:tcPr>
          <w:p w14:paraId="14A37539" w14:textId="77777777" w:rsidR="005302D1" w:rsidRPr="00291DA9" w:rsidRDefault="005302D1" w:rsidP="003E0862">
            <w:pPr>
              <w:pStyle w:val="TableText"/>
              <w:spacing w:after="40"/>
              <w:rPr>
                <w:rFonts w:cs="Times New Roman"/>
              </w:rPr>
            </w:pPr>
            <w:r w:rsidRPr="00291DA9">
              <w:rPr>
                <w:rFonts w:cs="Times New Roman"/>
              </w:rPr>
              <w:lastRenderedPageBreak/>
              <w:t>3</w:t>
            </w:r>
          </w:p>
        </w:tc>
        <w:tc>
          <w:tcPr>
            <w:tcW w:w="573" w:type="pct"/>
          </w:tcPr>
          <w:p w14:paraId="5DD4D4FC" w14:textId="77777777" w:rsidR="005302D1" w:rsidRPr="00291DA9" w:rsidRDefault="005302D1" w:rsidP="003E0862">
            <w:pPr>
              <w:pStyle w:val="TableText"/>
              <w:spacing w:after="40"/>
              <w:rPr>
                <w:rFonts w:cs="Times New Roman"/>
              </w:rPr>
            </w:pPr>
            <w:r w:rsidRPr="00291DA9">
              <w:rPr>
                <w:rFonts w:cs="Times New Roman"/>
              </w:rPr>
              <w:t>Настройка ОС хостов</w:t>
            </w:r>
          </w:p>
        </w:tc>
        <w:tc>
          <w:tcPr>
            <w:tcW w:w="604" w:type="pct"/>
          </w:tcPr>
          <w:p w14:paraId="48FBBA1D"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Настройка </w:t>
            </w:r>
            <w:r w:rsidRPr="00291DA9">
              <w:rPr>
                <w:rFonts w:cs="Times New Roman"/>
              </w:rPr>
              <w:t>FC</w:t>
            </w:r>
            <w:r w:rsidRPr="00291DA9">
              <w:rPr>
                <w:rFonts w:cs="Times New Roman"/>
                <w:lang w:val="ru-RU"/>
              </w:rPr>
              <w:t xml:space="preserve"> </w:t>
            </w:r>
            <w:r w:rsidRPr="00291DA9">
              <w:rPr>
                <w:rFonts w:cs="Times New Roman"/>
              </w:rPr>
              <w:t>HBA</w:t>
            </w:r>
            <w:r w:rsidRPr="00291DA9">
              <w:rPr>
                <w:rFonts w:cs="Times New Roman"/>
                <w:lang w:val="ru-RU"/>
              </w:rPr>
              <w:t xml:space="preserve"> </w:t>
            </w:r>
            <w:r w:rsidRPr="00291DA9">
              <w:rPr>
                <w:rFonts w:cs="Times New Roman"/>
              </w:rPr>
              <w:t>qla</w:t>
            </w:r>
            <w:r w:rsidRPr="00291DA9">
              <w:rPr>
                <w:rFonts w:cs="Times New Roman"/>
                <w:lang w:val="ru-RU"/>
              </w:rPr>
              <w:t>2</w:t>
            </w:r>
            <w:r w:rsidRPr="00291DA9">
              <w:rPr>
                <w:rFonts w:cs="Times New Roman"/>
              </w:rPr>
              <w:t>xxx</w:t>
            </w:r>
            <w:r w:rsidRPr="00291DA9">
              <w:rPr>
                <w:rFonts w:cs="Times New Roman"/>
                <w:lang w:val="ru-RU"/>
              </w:rPr>
              <w:t xml:space="preserve"> для испытаний</w:t>
            </w:r>
          </w:p>
        </w:tc>
        <w:tc>
          <w:tcPr>
            <w:tcW w:w="1086" w:type="pct"/>
          </w:tcPr>
          <w:p w14:paraId="7C1FB9F5"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Для драйвера </w:t>
            </w:r>
            <w:r w:rsidRPr="00291DA9">
              <w:rPr>
                <w:rFonts w:cs="Times New Roman"/>
              </w:rPr>
              <w:t>qla</w:t>
            </w:r>
            <w:r w:rsidRPr="00291DA9">
              <w:rPr>
                <w:rFonts w:cs="Times New Roman"/>
                <w:lang w:val="ru-RU"/>
              </w:rPr>
              <w:t>2</w:t>
            </w:r>
            <w:r w:rsidRPr="00291DA9">
              <w:rPr>
                <w:rFonts w:cs="Times New Roman"/>
              </w:rPr>
              <w:t>xxx</w:t>
            </w:r>
            <w:r w:rsidRPr="00291DA9">
              <w:rPr>
                <w:rFonts w:cs="Times New Roman"/>
                <w:lang w:val="ru-RU"/>
              </w:rPr>
              <w:t xml:space="preserve"> применён общий параметр </w:t>
            </w:r>
          </w:p>
          <w:p w14:paraId="682DDA85" w14:textId="77777777" w:rsidR="005302D1" w:rsidRPr="00291DA9" w:rsidRDefault="005302D1" w:rsidP="003E0862">
            <w:pPr>
              <w:pStyle w:val="TableText"/>
              <w:spacing w:after="40"/>
              <w:rPr>
                <w:rFonts w:cs="Times New Roman"/>
                <w:lang w:val="ru-RU"/>
              </w:rPr>
            </w:pPr>
            <w:r w:rsidRPr="00291DA9">
              <w:rPr>
                <w:rFonts w:eastAsia="Consolas" w:cs="Times New Roman"/>
              </w:rPr>
              <w:t>ql</w:t>
            </w:r>
            <w:r w:rsidRPr="00291DA9">
              <w:rPr>
                <w:rFonts w:eastAsia="Consolas" w:cs="Times New Roman"/>
                <w:lang w:val="ru-RU"/>
              </w:rPr>
              <w:t>2</w:t>
            </w:r>
            <w:r w:rsidRPr="00291DA9">
              <w:rPr>
                <w:rFonts w:eastAsia="Consolas" w:cs="Times New Roman"/>
              </w:rPr>
              <w:t>xmaxqdepth</w:t>
            </w:r>
            <w:r w:rsidRPr="00291DA9">
              <w:rPr>
                <w:rFonts w:eastAsia="Consolas" w:cs="Times New Roman"/>
                <w:lang w:val="ru-RU"/>
              </w:rPr>
              <w:t>=256</w:t>
            </w:r>
          </w:p>
          <w:p w14:paraId="42251D86"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модуль </w:t>
            </w:r>
            <w:r w:rsidRPr="00291DA9">
              <w:rPr>
                <w:rFonts w:cs="Times New Roman"/>
              </w:rPr>
              <w:t>qla</w:t>
            </w:r>
            <w:r w:rsidRPr="00291DA9">
              <w:rPr>
                <w:rFonts w:cs="Times New Roman"/>
                <w:lang w:val="ru-RU"/>
              </w:rPr>
              <w:t>2</w:t>
            </w:r>
            <w:r w:rsidRPr="00291DA9">
              <w:rPr>
                <w:rFonts w:cs="Times New Roman"/>
              </w:rPr>
              <w:t>xxx</w:t>
            </w:r>
            <w:r w:rsidRPr="00291DA9">
              <w:rPr>
                <w:rFonts w:cs="Times New Roman"/>
                <w:lang w:val="ru-RU"/>
              </w:rPr>
              <w:t xml:space="preserve"> включён в автозагрузку; </w:t>
            </w:r>
            <w:r w:rsidRPr="00291DA9">
              <w:rPr>
                <w:rFonts w:cs="Times New Roman"/>
              </w:rPr>
              <w:t>initramfs</w:t>
            </w:r>
            <w:r w:rsidRPr="00291DA9">
              <w:rPr>
                <w:rFonts w:cs="Times New Roman"/>
                <w:lang w:val="ru-RU"/>
              </w:rPr>
              <w:t xml:space="preserve"> обновлён по процедуре. Если используется </w:t>
            </w:r>
            <w:r w:rsidRPr="00291DA9">
              <w:rPr>
                <w:rFonts w:cs="Times New Roman"/>
              </w:rPr>
              <w:t>HBA</w:t>
            </w:r>
            <w:r w:rsidRPr="00291DA9">
              <w:rPr>
                <w:rFonts w:cs="Times New Roman"/>
                <w:lang w:val="ru-RU"/>
              </w:rPr>
              <w:t xml:space="preserve"> другого производителя, применяются эквивалентные параметры, согласованные с производителем сервера/СХД.</w:t>
            </w:r>
          </w:p>
        </w:tc>
        <w:tc>
          <w:tcPr>
            <w:tcW w:w="1268" w:type="pct"/>
          </w:tcPr>
          <w:p w14:paraId="24EA652A"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1) На каждом сервере создать конфигурационные файлы </w:t>
            </w:r>
            <w:r w:rsidRPr="00291DA9">
              <w:rPr>
                <w:rFonts w:cs="Times New Roman"/>
              </w:rPr>
              <w:t>qla</w:t>
            </w:r>
            <w:r w:rsidRPr="00291DA9">
              <w:rPr>
                <w:rFonts w:cs="Times New Roman"/>
                <w:lang w:val="ru-RU"/>
              </w:rPr>
              <w:t>2</w:t>
            </w:r>
            <w:r w:rsidRPr="00291DA9">
              <w:rPr>
                <w:rFonts w:cs="Times New Roman"/>
              </w:rPr>
              <w:t>xxx</w:t>
            </w:r>
            <w:r w:rsidRPr="00291DA9">
              <w:rPr>
                <w:rFonts w:cs="Times New Roman"/>
                <w:lang w:val="ru-RU"/>
              </w:rPr>
              <w:t>:</w:t>
            </w:r>
            <w:r w:rsidRPr="00291DA9">
              <w:rPr>
                <w:rFonts w:cs="Times New Roman"/>
                <w:lang w:val="ru-RU"/>
              </w:rPr>
              <w:br/>
            </w:r>
          </w:p>
          <w:p w14:paraId="4F37BAAC" w14:textId="77777777" w:rsidR="005302D1" w:rsidRPr="00291DA9" w:rsidRDefault="005302D1" w:rsidP="003E0862">
            <w:pPr>
              <w:pStyle w:val="CodeBlock"/>
              <w:rPr>
                <w:rFonts w:ascii="Times New Roman" w:hAnsi="Times New Roman" w:cs="Times New Roman"/>
                <w:lang w:val="ru-RU"/>
              </w:rPr>
            </w:pPr>
            <w:r w:rsidRPr="00291DA9">
              <w:rPr>
                <w:rFonts w:ascii="Times New Roman" w:hAnsi="Times New Roman" w:cs="Times New Roman"/>
                <w:sz w:val="14"/>
                <w:lang w:val="ru-RU"/>
              </w:rPr>
              <w:t xml:space="preserve"># </w:t>
            </w:r>
            <w:r w:rsidRPr="00291DA9">
              <w:rPr>
                <w:rFonts w:ascii="Times New Roman" w:hAnsi="Times New Roman" w:cs="Times New Roman"/>
                <w:sz w:val="14"/>
              </w:rPr>
              <w:t>printf</w:t>
            </w:r>
            <w:r w:rsidRPr="00291DA9">
              <w:rPr>
                <w:rFonts w:ascii="Times New Roman" w:hAnsi="Times New Roman" w:cs="Times New Roman"/>
                <w:sz w:val="14"/>
                <w:lang w:val="ru-RU"/>
              </w:rPr>
              <w:t xml:space="preserve"> '</w:t>
            </w:r>
            <w:r w:rsidRPr="00291DA9">
              <w:rPr>
                <w:rFonts w:ascii="Times New Roman" w:hAnsi="Times New Roman" w:cs="Times New Roman"/>
                <w:sz w:val="14"/>
              </w:rPr>
              <w:t>options</w:t>
            </w:r>
            <w:r w:rsidRPr="00291DA9">
              <w:rPr>
                <w:rFonts w:ascii="Times New Roman" w:hAnsi="Times New Roman" w:cs="Times New Roman"/>
                <w:sz w:val="14"/>
                <w:lang w:val="ru-RU"/>
              </w:rPr>
              <w:t xml:space="preserve"> </w:t>
            </w:r>
            <w:r w:rsidRPr="00291DA9">
              <w:rPr>
                <w:rFonts w:ascii="Times New Roman" w:hAnsi="Times New Roman" w:cs="Times New Roman"/>
                <w:sz w:val="14"/>
              </w:rPr>
              <w:t>qla</w:t>
            </w:r>
            <w:r w:rsidRPr="00291DA9">
              <w:rPr>
                <w:rFonts w:ascii="Times New Roman" w:hAnsi="Times New Roman" w:cs="Times New Roman"/>
                <w:sz w:val="14"/>
                <w:lang w:val="ru-RU"/>
              </w:rPr>
              <w:t>2</w:t>
            </w:r>
            <w:r w:rsidRPr="00291DA9">
              <w:rPr>
                <w:rFonts w:ascii="Times New Roman" w:hAnsi="Times New Roman" w:cs="Times New Roman"/>
                <w:sz w:val="14"/>
              </w:rPr>
              <w:t>xxx</w:t>
            </w:r>
            <w:r w:rsidRPr="00291DA9">
              <w:rPr>
                <w:rFonts w:ascii="Times New Roman" w:hAnsi="Times New Roman" w:cs="Times New Roman"/>
                <w:sz w:val="14"/>
                <w:lang w:val="ru-RU"/>
              </w:rPr>
              <w:t xml:space="preserve"> </w:t>
            </w:r>
            <w:r w:rsidRPr="00291DA9">
              <w:rPr>
                <w:rFonts w:ascii="Times New Roman" w:hAnsi="Times New Roman" w:cs="Times New Roman"/>
                <w:sz w:val="14"/>
              </w:rPr>
              <w:t>ql</w:t>
            </w:r>
            <w:r w:rsidRPr="00291DA9">
              <w:rPr>
                <w:rFonts w:ascii="Times New Roman" w:hAnsi="Times New Roman" w:cs="Times New Roman"/>
                <w:sz w:val="14"/>
                <w:lang w:val="ru-RU"/>
              </w:rPr>
              <w:t>2</w:t>
            </w:r>
            <w:r w:rsidRPr="00291DA9">
              <w:rPr>
                <w:rFonts w:ascii="Times New Roman" w:hAnsi="Times New Roman" w:cs="Times New Roman"/>
                <w:sz w:val="14"/>
              </w:rPr>
              <w:t>xmaxqdepth</w:t>
            </w:r>
            <w:r w:rsidRPr="00291DA9">
              <w:rPr>
                <w:rFonts w:ascii="Times New Roman" w:hAnsi="Times New Roman" w:cs="Times New Roman"/>
                <w:sz w:val="14"/>
                <w:lang w:val="ru-RU"/>
              </w:rPr>
              <w:t>=256\</w:t>
            </w:r>
            <w:r w:rsidRPr="00291DA9">
              <w:rPr>
                <w:rFonts w:ascii="Times New Roman" w:hAnsi="Times New Roman" w:cs="Times New Roman"/>
                <w:sz w:val="14"/>
              </w:rPr>
              <w:t>n</w:t>
            </w:r>
            <w:r w:rsidRPr="00291DA9">
              <w:rPr>
                <w:rFonts w:ascii="Times New Roman" w:hAnsi="Times New Roman" w:cs="Times New Roman"/>
                <w:sz w:val="14"/>
                <w:lang w:val="ru-RU"/>
              </w:rPr>
              <w:t>' &gt; /</w:t>
            </w:r>
            <w:r w:rsidRPr="00291DA9">
              <w:rPr>
                <w:rFonts w:ascii="Times New Roman" w:hAnsi="Times New Roman" w:cs="Times New Roman"/>
                <w:sz w:val="14"/>
              </w:rPr>
              <w:t>etc</w:t>
            </w:r>
            <w:r w:rsidRPr="00291DA9">
              <w:rPr>
                <w:rFonts w:ascii="Times New Roman" w:hAnsi="Times New Roman" w:cs="Times New Roman"/>
                <w:sz w:val="14"/>
                <w:lang w:val="ru-RU"/>
              </w:rPr>
              <w:t>/</w:t>
            </w:r>
            <w:r w:rsidRPr="00291DA9">
              <w:rPr>
                <w:rFonts w:ascii="Times New Roman" w:hAnsi="Times New Roman" w:cs="Times New Roman"/>
                <w:sz w:val="14"/>
              </w:rPr>
              <w:t>modprobe</w:t>
            </w:r>
            <w:r w:rsidRPr="00291DA9">
              <w:rPr>
                <w:rFonts w:ascii="Times New Roman" w:hAnsi="Times New Roman" w:cs="Times New Roman"/>
                <w:sz w:val="14"/>
                <w:lang w:val="ru-RU"/>
              </w:rPr>
              <w:t>.</w:t>
            </w:r>
            <w:r w:rsidRPr="00291DA9">
              <w:rPr>
                <w:rFonts w:ascii="Times New Roman" w:hAnsi="Times New Roman" w:cs="Times New Roman"/>
                <w:sz w:val="14"/>
              </w:rPr>
              <w:t>d</w:t>
            </w:r>
            <w:r w:rsidRPr="00291DA9">
              <w:rPr>
                <w:rFonts w:ascii="Times New Roman" w:hAnsi="Times New Roman" w:cs="Times New Roman"/>
                <w:sz w:val="14"/>
                <w:lang w:val="ru-RU"/>
              </w:rPr>
              <w:t>/</w:t>
            </w:r>
            <w:r w:rsidRPr="00291DA9">
              <w:rPr>
                <w:rFonts w:ascii="Times New Roman" w:hAnsi="Times New Roman" w:cs="Times New Roman"/>
                <w:sz w:val="14"/>
              </w:rPr>
              <w:t>qla</w:t>
            </w:r>
            <w:r w:rsidRPr="00291DA9">
              <w:rPr>
                <w:rFonts w:ascii="Times New Roman" w:hAnsi="Times New Roman" w:cs="Times New Roman"/>
                <w:sz w:val="14"/>
                <w:lang w:val="ru-RU"/>
              </w:rPr>
              <w:t>2</w:t>
            </w:r>
            <w:r w:rsidRPr="00291DA9">
              <w:rPr>
                <w:rFonts w:ascii="Times New Roman" w:hAnsi="Times New Roman" w:cs="Times New Roman"/>
                <w:sz w:val="14"/>
              </w:rPr>
              <w:t>xxx</w:t>
            </w:r>
            <w:r w:rsidRPr="00291DA9">
              <w:rPr>
                <w:rFonts w:ascii="Times New Roman" w:hAnsi="Times New Roman" w:cs="Times New Roman"/>
                <w:sz w:val="14"/>
                <w:lang w:val="ru-RU"/>
              </w:rPr>
              <w:t>.</w:t>
            </w:r>
            <w:r w:rsidRPr="00291DA9">
              <w:rPr>
                <w:rFonts w:ascii="Times New Roman" w:hAnsi="Times New Roman" w:cs="Times New Roman"/>
                <w:sz w:val="14"/>
              </w:rPr>
              <w:t>conf</w:t>
            </w:r>
            <w:r w:rsidRPr="00291DA9">
              <w:rPr>
                <w:rFonts w:ascii="Times New Roman" w:hAnsi="Times New Roman" w:cs="Times New Roman"/>
                <w:sz w:val="14"/>
                <w:lang w:val="ru-RU"/>
              </w:rPr>
              <w:br/>
              <w:t xml:space="preserve"># </w:t>
            </w:r>
            <w:r w:rsidRPr="00291DA9">
              <w:rPr>
                <w:rFonts w:ascii="Times New Roman" w:hAnsi="Times New Roman" w:cs="Times New Roman"/>
                <w:sz w:val="14"/>
              </w:rPr>
              <w:t>printf</w:t>
            </w:r>
            <w:r w:rsidRPr="00291DA9">
              <w:rPr>
                <w:rFonts w:ascii="Times New Roman" w:hAnsi="Times New Roman" w:cs="Times New Roman"/>
                <w:sz w:val="14"/>
                <w:lang w:val="ru-RU"/>
              </w:rPr>
              <w:t xml:space="preserve"> '</w:t>
            </w:r>
            <w:r w:rsidRPr="00291DA9">
              <w:rPr>
                <w:rFonts w:ascii="Times New Roman" w:hAnsi="Times New Roman" w:cs="Times New Roman"/>
                <w:sz w:val="14"/>
              </w:rPr>
              <w:t>qla</w:t>
            </w:r>
            <w:r w:rsidRPr="00291DA9">
              <w:rPr>
                <w:rFonts w:ascii="Times New Roman" w:hAnsi="Times New Roman" w:cs="Times New Roman"/>
                <w:sz w:val="14"/>
                <w:lang w:val="ru-RU"/>
              </w:rPr>
              <w:t>2</w:t>
            </w:r>
            <w:r w:rsidRPr="00291DA9">
              <w:rPr>
                <w:rFonts w:ascii="Times New Roman" w:hAnsi="Times New Roman" w:cs="Times New Roman"/>
                <w:sz w:val="14"/>
              </w:rPr>
              <w:t>xxx</w:t>
            </w:r>
            <w:r w:rsidRPr="00291DA9">
              <w:rPr>
                <w:rFonts w:ascii="Times New Roman" w:hAnsi="Times New Roman" w:cs="Times New Roman"/>
                <w:sz w:val="14"/>
                <w:lang w:val="ru-RU"/>
              </w:rPr>
              <w:t>\</w:t>
            </w:r>
            <w:r w:rsidRPr="00291DA9">
              <w:rPr>
                <w:rFonts w:ascii="Times New Roman" w:hAnsi="Times New Roman" w:cs="Times New Roman"/>
                <w:sz w:val="14"/>
              </w:rPr>
              <w:t>n</w:t>
            </w:r>
            <w:r w:rsidRPr="00291DA9">
              <w:rPr>
                <w:rFonts w:ascii="Times New Roman" w:hAnsi="Times New Roman" w:cs="Times New Roman"/>
                <w:sz w:val="14"/>
                <w:lang w:val="ru-RU"/>
              </w:rPr>
              <w:t>' &gt; /</w:t>
            </w:r>
            <w:r w:rsidRPr="00291DA9">
              <w:rPr>
                <w:rFonts w:ascii="Times New Roman" w:hAnsi="Times New Roman" w:cs="Times New Roman"/>
                <w:sz w:val="14"/>
              </w:rPr>
              <w:t>etc</w:t>
            </w:r>
            <w:r w:rsidRPr="00291DA9">
              <w:rPr>
                <w:rFonts w:ascii="Times New Roman" w:hAnsi="Times New Roman" w:cs="Times New Roman"/>
                <w:sz w:val="14"/>
                <w:lang w:val="ru-RU"/>
              </w:rPr>
              <w:t>/</w:t>
            </w:r>
            <w:r w:rsidRPr="00291DA9">
              <w:rPr>
                <w:rFonts w:ascii="Times New Roman" w:hAnsi="Times New Roman" w:cs="Times New Roman"/>
                <w:sz w:val="14"/>
              </w:rPr>
              <w:t>modules</w:t>
            </w:r>
            <w:r w:rsidRPr="00291DA9">
              <w:rPr>
                <w:rFonts w:ascii="Times New Roman" w:hAnsi="Times New Roman" w:cs="Times New Roman"/>
                <w:sz w:val="14"/>
                <w:lang w:val="ru-RU"/>
              </w:rPr>
              <w:t>-</w:t>
            </w:r>
            <w:r w:rsidRPr="00291DA9">
              <w:rPr>
                <w:rFonts w:ascii="Times New Roman" w:hAnsi="Times New Roman" w:cs="Times New Roman"/>
                <w:sz w:val="14"/>
              </w:rPr>
              <w:t>load</w:t>
            </w:r>
            <w:r w:rsidRPr="00291DA9">
              <w:rPr>
                <w:rFonts w:ascii="Times New Roman" w:hAnsi="Times New Roman" w:cs="Times New Roman"/>
                <w:sz w:val="14"/>
                <w:lang w:val="ru-RU"/>
              </w:rPr>
              <w:t>.</w:t>
            </w:r>
            <w:r w:rsidRPr="00291DA9">
              <w:rPr>
                <w:rFonts w:ascii="Times New Roman" w:hAnsi="Times New Roman" w:cs="Times New Roman"/>
                <w:sz w:val="14"/>
              </w:rPr>
              <w:t>d</w:t>
            </w:r>
            <w:r w:rsidRPr="00291DA9">
              <w:rPr>
                <w:rFonts w:ascii="Times New Roman" w:hAnsi="Times New Roman" w:cs="Times New Roman"/>
                <w:sz w:val="14"/>
                <w:lang w:val="ru-RU"/>
              </w:rPr>
              <w:t>/</w:t>
            </w:r>
            <w:r w:rsidRPr="00291DA9">
              <w:rPr>
                <w:rFonts w:ascii="Times New Roman" w:hAnsi="Times New Roman" w:cs="Times New Roman"/>
                <w:sz w:val="14"/>
              </w:rPr>
              <w:t>qla</w:t>
            </w:r>
            <w:r w:rsidRPr="00291DA9">
              <w:rPr>
                <w:rFonts w:ascii="Times New Roman" w:hAnsi="Times New Roman" w:cs="Times New Roman"/>
                <w:sz w:val="14"/>
                <w:lang w:val="ru-RU"/>
              </w:rPr>
              <w:t>2</w:t>
            </w:r>
            <w:r w:rsidRPr="00291DA9">
              <w:rPr>
                <w:rFonts w:ascii="Times New Roman" w:hAnsi="Times New Roman" w:cs="Times New Roman"/>
                <w:sz w:val="14"/>
              </w:rPr>
              <w:t>xxx</w:t>
            </w:r>
            <w:r w:rsidRPr="00291DA9">
              <w:rPr>
                <w:rFonts w:ascii="Times New Roman" w:hAnsi="Times New Roman" w:cs="Times New Roman"/>
                <w:sz w:val="14"/>
                <w:lang w:val="ru-RU"/>
              </w:rPr>
              <w:t>.</w:t>
            </w:r>
            <w:r w:rsidRPr="00291DA9">
              <w:rPr>
                <w:rFonts w:ascii="Times New Roman" w:hAnsi="Times New Roman" w:cs="Times New Roman"/>
                <w:sz w:val="14"/>
              </w:rPr>
              <w:t>conf</w:t>
            </w:r>
          </w:p>
          <w:p w14:paraId="28013E17"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2) На каждом сервере сделать резервную копию текущего </w:t>
            </w:r>
            <w:r w:rsidRPr="00291DA9">
              <w:rPr>
                <w:rFonts w:cs="Times New Roman"/>
              </w:rPr>
              <w:t>initramfs</w:t>
            </w:r>
            <w:r w:rsidRPr="00291DA9">
              <w:rPr>
                <w:rFonts w:cs="Times New Roman"/>
                <w:lang w:val="ru-RU"/>
              </w:rPr>
              <w:t xml:space="preserve">, перегенерировать новый во временный каталог и заменить </w:t>
            </w:r>
            <w:r w:rsidRPr="00291DA9">
              <w:rPr>
                <w:rFonts w:cs="Times New Roman"/>
              </w:rPr>
              <w:t>initramfs</w:t>
            </w:r>
            <w:r w:rsidRPr="00291DA9">
              <w:rPr>
                <w:rFonts w:cs="Times New Roman"/>
                <w:lang w:val="ru-RU"/>
              </w:rPr>
              <w:t xml:space="preserve"> в </w:t>
            </w:r>
          </w:p>
          <w:p w14:paraId="52B7B785" w14:textId="77777777" w:rsidR="005302D1" w:rsidRPr="00291DA9" w:rsidRDefault="005302D1" w:rsidP="003E0862">
            <w:pPr>
              <w:pStyle w:val="TableText"/>
              <w:spacing w:after="40"/>
              <w:rPr>
                <w:rFonts w:cs="Times New Roman"/>
                <w:lang w:val="ru-RU"/>
              </w:rPr>
            </w:pPr>
            <w:r w:rsidRPr="00291DA9">
              <w:rPr>
                <w:rFonts w:eastAsia="Consolas" w:cs="Times New Roman"/>
                <w:lang w:val="ru-RU"/>
              </w:rPr>
              <w:t>/</w:t>
            </w:r>
            <w:r w:rsidRPr="00291DA9">
              <w:rPr>
                <w:rFonts w:eastAsia="Consolas" w:cs="Times New Roman"/>
              </w:rPr>
              <w:t>boot</w:t>
            </w:r>
          </w:p>
          <w:p w14:paraId="6D0847E0"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явной командой </w:t>
            </w:r>
          </w:p>
          <w:p w14:paraId="71BA3F0E" w14:textId="77777777" w:rsidR="005302D1" w:rsidRPr="00291DA9" w:rsidRDefault="005302D1" w:rsidP="003E0862">
            <w:pPr>
              <w:pStyle w:val="TableText"/>
              <w:spacing w:after="40"/>
              <w:rPr>
                <w:rFonts w:cs="Times New Roman"/>
                <w:lang w:val="ru-RU"/>
              </w:rPr>
            </w:pPr>
            <w:r w:rsidRPr="00291DA9">
              <w:rPr>
                <w:rFonts w:eastAsia="Consolas" w:cs="Times New Roman"/>
              </w:rPr>
              <w:t>cp</w:t>
            </w:r>
          </w:p>
          <w:p w14:paraId="1111DE78" w14:textId="77777777" w:rsidR="005302D1" w:rsidRPr="00291DA9" w:rsidRDefault="005302D1" w:rsidP="003E0862">
            <w:pPr>
              <w:pStyle w:val="TableText"/>
              <w:spacing w:after="40"/>
              <w:rPr>
                <w:rFonts w:cs="Times New Roman"/>
                <w:lang w:val="ru-RU"/>
              </w:rPr>
            </w:pPr>
            <w:r w:rsidRPr="00291DA9">
              <w:rPr>
                <w:rFonts w:cs="Times New Roman"/>
                <w:lang w:val="ru-RU"/>
              </w:rPr>
              <w:t>:</w:t>
            </w:r>
            <w:r w:rsidRPr="00291DA9">
              <w:rPr>
                <w:rFonts w:cs="Times New Roman"/>
                <w:lang w:val="ru-RU"/>
              </w:rPr>
              <w:br/>
            </w:r>
          </w:p>
          <w:p w14:paraId="20008438" w14:textId="77777777" w:rsidR="00FF0E41" w:rsidRPr="00D20A87" w:rsidRDefault="005302D1" w:rsidP="00FF0E41">
            <w:pPr>
              <w:pStyle w:val="CodeBlock"/>
              <w:rPr>
                <w:rFonts w:ascii="Times New Roman" w:hAnsi="Times New Roman" w:cs="Times New Roman"/>
                <w:sz w:val="14"/>
                <w:lang w:val="ru-RU"/>
              </w:rPr>
            </w:pPr>
            <w:r w:rsidRPr="00291DA9">
              <w:rPr>
                <w:rFonts w:ascii="Times New Roman" w:hAnsi="Times New Roman" w:cs="Times New Roman"/>
                <w:sz w:val="14"/>
                <w:lang w:val="ru-RU"/>
              </w:rPr>
              <w:t xml:space="preserve"># </w:t>
            </w:r>
            <w:r w:rsidRPr="00291DA9">
              <w:rPr>
                <w:rFonts w:ascii="Times New Roman" w:hAnsi="Times New Roman" w:cs="Times New Roman"/>
                <w:sz w:val="14"/>
              </w:rPr>
              <w:t>KVER</w:t>
            </w:r>
            <w:r w:rsidRPr="00291DA9">
              <w:rPr>
                <w:rFonts w:ascii="Times New Roman" w:hAnsi="Times New Roman" w:cs="Times New Roman"/>
                <w:sz w:val="14"/>
                <w:lang w:val="ru-RU"/>
              </w:rPr>
              <w:t>=$(</w:t>
            </w:r>
            <w:r w:rsidRPr="00291DA9">
              <w:rPr>
                <w:rFonts w:ascii="Times New Roman" w:hAnsi="Times New Roman" w:cs="Times New Roman"/>
                <w:sz w:val="14"/>
              </w:rPr>
              <w:t>uname</w:t>
            </w:r>
            <w:r w:rsidRPr="00291DA9">
              <w:rPr>
                <w:rFonts w:ascii="Times New Roman" w:hAnsi="Times New Roman" w:cs="Times New Roman"/>
                <w:sz w:val="14"/>
                <w:lang w:val="ru-RU"/>
              </w:rPr>
              <w:t xml:space="preserve"> -</w:t>
            </w:r>
            <w:r w:rsidRPr="00291DA9">
              <w:rPr>
                <w:rFonts w:ascii="Times New Roman" w:hAnsi="Times New Roman" w:cs="Times New Roman"/>
                <w:sz w:val="14"/>
              </w:rPr>
              <w:t>r</w:t>
            </w:r>
            <w:r w:rsidRPr="00291DA9">
              <w:rPr>
                <w:rFonts w:ascii="Times New Roman" w:hAnsi="Times New Roman" w:cs="Times New Roman"/>
                <w:sz w:val="14"/>
                <w:lang w:val="ru-RU"/>
              </w:rPr>
              <w:t>)</w:t>
            </w:r>
            <w:r w:rsidRPr="00291DA9">
              <w:rPr>
                <w:rFonts w:ascii="Times New Roman" w:hAnsi="Times New Roman" w:cs="Times New Roman"/>
                <w:sz w:val="14"/>
                <w:lang w:val="ru-RU"/>
              </w:rPr>
              <w:br/>
              <w:t xml:space="preserve"># </w:t>
            </w:r>
            <w:r w:rsidRPr="00291DA9">
              <w:rPr>
                <w:rFonts w:ascii="Times New Roman" w:hAnsi="Times New Roman" w:cs="Times New Roman"/>
                <w:sz w:val="14"/>
              </w:rPr>
              <w:t>cp</w:t>
            </w:r>
            <w:r w:rsidRPr="00291DA9">
              <w:rPr>
                <w:rFonts w:ascii="Times New Roman" w:hAnsi="Times New Roman" w:cs="Times New Roman"/>
                <w:sz w:val="14"/>
                <w:lang w:val="ru-RU"/>
              </w:rPr>
              <w:t xml:space="preserve"> -</w:t>
            </w:r>
            <w:r w:rsidRPr="00291DA9">
              <w:rPr>
                <w:rFonts w:ascii="Times New Roman" w:hAnsi="Times New Roman" w:cs="Times New Roman"/>
                <w:sz w:val="14"/>
              </w:rPr>
              <w:t>p</w:t>
            </w:r>
            <w:r w:rsidRPr="00291DA9">
              <w:rPr>
                <w:rFonts w:ascii="Times New Roman" w:hAnsi="Times New Roman" w:cs="Times New Roman"/>
                <w:sz w:val="14"/>
                <w:lang w:val="ru-RU"/>
              </w:rPr>
              <w:t xml:space="preserve"> /</w:t>
            </w:r>
            <w:r w:rsidRPr="00291DA9">
              <w:rPr>
                <w:rFonts w:ascii="Times New Roman" w:hAnsi="Times New Roman" w:cs="Times New Roman"/>
                <w:sz w:val="14"/>
              </w:rPr>
              <w:t>boot</w:t>
            </w:r>
            <w:r w:rsidRPr="00291DA9">
              <w:rPr>
                <w:rFonts w:ascii="Times New Roman" w:hAnsi="Times New Roman" w:cs="Times New Roman"/>
                <w:sz w:val="14"/>
                <w:lang w:val="ru-RU"/>
              </w:rPr>
              <w:t>/</w:t>
            </w:r>
            <w:r w:rsidRPr="00291DA9">
              <w:rPr>
                <w:rFonts w:ascii="Times New Roman" w:hAnsi="Times New Roman" w:cs="Times New Roman"/>
                <w:sz w:val="14"/>
              </w:rPr>
              <w:t>initramfs</w:t>
            </w:r>
            <w:r w:rsidRPr="00291DA9">
              <w:rPr>
                <w:rFonts w:ascii="Times New Roman" w:hAnsi="Times New Roman" w:cs="Times New Roman"/>
                <w:sz w:val="14"/>
                <w:lang w:val="ru-RU"/>
              </w:rPr>
              <w:t>-$</w:t>
            </w:r>
            <w:r w:rsidRPr="00291DA9">
              <w:rPr>
                <w:rFonts w:ascii="Times New Roman" w:hAnsi="Times New Roman" w:cs="Times New Roman"/>
                <w:sz w:val="14"/>
              </w:rPr>
              <w:t>KVER</w:t>
            </w:r>
            <w:r w:rsidRPr="00291DA9">
              <w:rPr>
                <w:rFonts w:ascii="Times New Roman" w:hAnsi="Times New Roman" w:cs="Times New Roman"/>
                <w:sz w:val="14"/>
                <w:lang w:val="ru-RU"/>
              </w:rPr>
              <w:t>.</w:t>
            </w:r>
            <w:r w:rsidRPr="00291DA9">
              <w:rPr>
                <w:rFonts w:ascii="Times New Roman" w:hAnsi="Times New Roman" w:cs="Times New Roman"/>
                <w:sz w:val="14"/>
              </w:rPr>
              <w:t>img</w:t>
            </w:r>
            <w:r w:rsidRPr="00291DA9">
              <w:rPr>
                <w:rFonts w:ascii="Times New Roman" w:hAnsi="Times New Roman" w:cs="Times New Roman"/>
                <w:sz w:val="14"/>
                <w:lang w:val="ru-RU"/>
              </w:rPr>
              <w:t xml:space="preserve"> /</w:t>
            </w:r>
            <w:r w:rsidRPr="00291DA9">
              <w:rPr>
                <w:rFonts w:ascii="Times New Roman" w:hAnsi="Times New Roman" w:cs="Times New Roman"/>
                <w:sz w:val="14"/>
              </w:rPr>
              <w:t>boot</w:t>
            </w:r>
            <w:r w:rsidRPr="00291DA9">
              <w:rPr>
                <w:rFonts w:ascii="Times New Roman" w:hAnsi="Times New Roman" w:cs="Times New Roman"/>
                <w:sz w:val="14"/>
                <w:lang w:val="ru-RU"/>
              </w:rPr>
              <w:t>/</w:t>
            </w:r>
            <w:r w:rsidRPr="00291DA9">
              <w:rPr>
                <w:rFonts w:ascii="Times New Roman" w:hAnsi="Times New Roman" w:cs="Times New Roman"/>
                <w:sz w:val="14"/>
              </w:rPr>
              <w:t>initramfs</w:t>
            </w:r>
            <w:r w:rsidRPr="00291DA9">
              <w:rPr>
                <w:rFonts w:ascii="Times New Roman" w:hAnsi="Times New Roman" w:cs="Times New Roman"/>
                <w:sz w:val="14"/>
                <w:lang w:val="ru-RU"/>
              </w:rPr>
              <w:t>-$</w:t>
            </w:r>
            <w:r w:rsidRPr="00291DA9">
              <w:rPr>
                <w:rFonts w:ascii="Times New Roman" w:hAnsi="Times New Roman" w:cs="Times New Roman"/>
                <w:sz w:val="14"/>
              </w:rPr>
              <w:t>KVER</w:t>
            </w:r>
            <w:r w:rsidRPr="00291DA9">
              <w:rPr>
                <w:rFonts w:ascii="Times New Roman" w:hAnsi="Times New Roman" w:cs="Times New Roman"/>
                <w:sz w:val="14"/>
                <w:lang w:val="ru-RU"/>
              </w:rPr>
              <w:t>.</w:t>
            </w:r>
            <w:r w:rsidRPr="00291DA9">
              <w:rPr>
                <w:rFonts w:ascii="Times New Roman" w:hAnsi="Times New Roman" w:cs="Times New Roman"/>
                <w:sz w:val="14"/>
              </w:rPr>
              <w:t>img</w:t>
            </w:r>
            <w:r w:rsidRPr="00291DA9">
              <w:rPr>
                <w:rFonts w:ascii="Times New Roman" w:hAnsi="Times New Roman" w:cs="Times New Roman"/>
                <w:sz w:val="14"/>
                <w:lang w:val="ru-RU"/>
              </w:rPr>
              <w:t>.</w:t>
            </w:r>
            <w:r w:rsidRPr="00291DA9">
              <w:rPr>
                <w:rFonts w:ascii="Times New Roman" w:hAnsi="Times New Roman" w:cs="Times New Roman"/>
                <w:sz w:val="14"/>
              </w:rPr>
              <w:t>sav</w:t>
            </w:r>
            <w:r w:rsidRPr="00291DA9">
              <w:rPr>
                <w:rFonts w:ascii="Times New Roman" w:hAnsi="Times New Roman" w:cs="Times New Roman"/>
                <w:sz w:val="14"/>
                <w:lang w:val="ru-RU"/>
              </w:rPr>
              <w:br/>
              <w:t xml:space="preserve"># </w:t>
            </w:r>
            <w:r w:rsidR="00FF0E41" w:rsidRPr="00FF0E41">
              <w:rPr>
                <w:rFonts w:ascii="Times New Roman" w:hAnsi="Times New Roman" w:cs="Times New Roman"/>
                <w:sz w:val="14"/>
              </w:rPr>
              <w:t>dracut</w:t>
            </w:r>
            <w:r w:rsidR="00FF0E41" w:rsidRPr="00D20A87">
              <w:rPr>
                <w:rFonts w:ascii="Times New Roman" w:hAnsi="Times New Roman" w:cs="Times New Roman"/>
                <w:sz w:val="14"/>
                <w:lang w:val="ru-RU"/>
              </w:rPr>
              <w:t xml:space="preserve"> -</w:t>
            </w:r>
            <w:r w:rsidR="00FF0E41" w:rsidRPr="00FF0E41">
              <w:rPr>
                <w:rFonts w:ascii="Times New Roman" w:hAnsi="Times New Roman" w:cs="Times New Roman"/>
                <w:sz w:val="14"/>
              </w:rPr>
              <w:t>v</w:t>
            </w:r>
            <w:r w:rsidR="00FF0E41" w:rsidRPr="00D20A87">
              <w:rPr>
                <w:rFonts w:ascii="Times New Roman" w:hAnsi="Times New Roman" w:cs="Times New Roman"/>
                <w:sz w:val="14"/>
                <w:lang w:val="ru-RU"/>
              </w:rPr>
              <w:t xml:space="preserve"> -</w:t>
            </w:r>
            <w:r w:rsidR="00FF0E41" w:rsidRPr="00FF0E41">
              <w:rPr>
                <w:rFonts w:ascii="Times New Roman" w:hAnsi="Times New Roman" w:cs="Times New Roman"/>
                <w:sz w:val="14"/>
              </w:rPr>
              <w:t>f</w:t>
            </w:r>
            <w:r w:rsidR="00FF0E41" w:rsidRPr="00D20A87">
              <w:rPr>
                <w:rFonts w:ascii="Times New Roman" w:hAnsi="Times New Roman" w:cs="Times New Roman"/>
                <w:sz w:val="14"/>
                <w:lang w:val="ru-RU"/>
              </w:rPr>
              <w:t xml:space="preserve"> /</w:t>
            </w:r>
            <w:r w:rsidR="00FF0E41" w:rsidRPr="00FF0E41">
              <w:rPr>
                <w:rFonts w:ascii="Times New Roman" w:hAnsi="Times New Roman" w:cs="Times New Roman"/>
                <w:sz w:val="14"/>
              </w:rPr>
              <w:t>tmp</w:t>
            </w:r>
            <w:r w:rsidR="00FF0E41" w:rsidRPr="00D20A87">
              <w:rPr>
                <w:rFonts w:ascii="Times New Roman" w:hAnsi="Times New Roman" w:cs="Times New Roman"/>
                <w:sz w:val="14"/>
                <w:lang w:val="ru-RU"/>
              </w:rPr>
              <w:t>/</w:t>
            </w:r>
            <w:r w:rsidR="00FF0E41" w:rsidRPr="00FF0E41">
              <w:rPr>
                <w:rFonts w:ascii="Times New Roman" w:hAnsi="Times New Roman" w:cs="Times New Roman"/>
                <w:sz w:val="14"/>
              </w:rPr>
              <w:t>initramfs</w:t>
            </w:r>
            <w:r w:rsidR="00FF0E41" w:rsidRPr="00D20A87">
              <w:rPr>
                <w:rFonts w:ascii="Times New Roman" w:hAnsi="Times New Roman" w:cs="Times New Roman"/>
                <w:sz w:val="14"/>
                <w:lang w:val="ru-RU"/>
              </w:rPr>
              <w:t>-$</w:t>
            </w:r>
            <w:r w:rsidR="00FF0E41" w:rsidRPr="00FF0E41">
              <w:rPr>
                <w:rFonts w:ascii="Times New Roman" w:hAnsi="Times New Roman" w:cs="Times New Roman"/>
                <w:sz w:val="14"/>
              </w:rPr>
              <w:t>KVER</w:t>
            </w:r>
            <w:r w:rsidR="00FF0E41" w:rsidRPr="00D20A87">
              <w:rPr>
                <w:rFonts w:ascii="Times New Roman" w:hAnsi="Times New Roman" w:cs="Times New Roman"/>
                <w:sz w:val="14"/>
                <w:lang w:val="ru-RU"/>
              </w:rPr>
              <w:t>.</w:t>
            </w:r>
            <w:r w:rsidR="00FF0E41" w:rsidRPr="00FF0E41">
              <w:rPr>
                <w:rFonts w:ascii="Times New Roman" w:hAnsi="Times New Roman" w:cs="Times New Roman"/>
                <w:sz w:val="14"/>
              </w:rPr>
              <w:t>img</w:t>
            </w:r>
            <w:r w:rsidR="00FF0E41" w:rsidRPr="00D20A87">
              <w:rPr>
                <w:rFonts w:ascii="Times New Roman" w:hAnsi="Times New Roman" w:cs="Times New Roman"/>
                <w:sz w:val="14"/>
                <w:lang w:val="ru-RU"/>
              </w:rPr>
              <w:t xml:space="preserve"> --</w:t>
            </w:r>
            <w:r w:rsidR="00FF0E41" w:rsidRPr="00FF0E41">
              <w:rPr>
                <w:rFonts w:ascii="Times New Roman" w:hAnsi="Times New Roman" w:cs="Times New Roman"/>
                <w:sz w:val="14"/>
              </w:rPr>
              <w:t>kver</w:t>
            </w:r>
            <w:r w:rsidR="00FF0E41" w:rsidRPr="00D20A87">
              <w:rPr>
                <w:rFonts w:ascii="Times New Roman" w:hAnsi="Times New Roman" w:cs="Times New Roman"/>
                <w:sz w:val="14"/>
                <w:lang w:val="ru-RU"/>
              </w:rPr>
              <w:t xml:space="preserve"> $</w:t>
            </w:r>
            <w:r w:rsidR="00FF0E41" w:rsidRPr="00FF0E41">
              <w:rPr>
                <w:rFonts w:ascii="Times New Roman" w:hAnsi="Times New Roman" w:cs="Times New Roman"/>
                <w:sz w:val="14"/>
              </w:rPr>
              <w:t>KVER</w:t>
            </w:r>
          </w:p>
          <w:p w14:paraId="75906819" w14:textId="5E874C9C" w:rsidR="005302D1" w:rsidRPr="00D20A87" w:rsidRDefault="005302D1" w:rsidP="00FF0E41">
            <w:pPr>
              <w:pStyle w:val="CodeBlock"/>
              <w:rPr>
                <w:rFonts w:ascii="Times New Roman" w:hAnsi="Times New Roman" w:cs="Times New Roman"/>
              </w:rPr>
            </w:pPr>
            <w:r w:rsidRPr="00D20A87">
              <w:rPr>
                <w:rFonts w:ascii="Times New Roman" w:hAnsi="Times New Roman" w:cs="Times New Roman"/>
                <w:sz w:val="14"/>
              </w:rPr>
              <w:t xml:space="preserve"># </w:t>
            </w:r>
            <w:r w:rsidRPr="00291DA9">
              <w:rPr>
                <w:rFonts w:ascii="Times New Roman" w:hAnsi="Times New Roman" w:cs="Times New Roman"/>
                <w:sz w:val="14"/>
              </w:rPr>
              <w:t>cp</w:t>
            </w:r>
            <w:r w:rsidRPr="00D20A87">
              <w:rPr>
                <w:rFonts w:ascii="Times New Roman" w:hAnsi="Times New Roman" w:cs="Times New Roman"/>
                <w:sz w:val="14"/>
              </w:rPr>
              <w:t xml:space="preserve"> -</w:t>
            </w:r>
            <w:r w:rsidRPr="00291DA9">
              <w:rPr>
                <w:rFonts w:ascii="Times New Roman" w:hAnsi="Times New Roman" w:cs="Times New Roman"/>
                <w:sz w:val="14"/>
              </w:rPr>
              <w:t>p</w:t>
            </w:r>
            <w:r w:rsidRPr="00D20A87">
              <w:rPr>
                <w:rFonts w:ascii="Times New Roman" w:hAnsi="Times New Roman" w:cs="Times New Roman"/>
                <w:sz w:val="14"/>
              </w:rPr>
              <w:t xml:space="preserve"> /</w:t>
            </w:r>
            <w:r w:rsidRPr="00291DA9">
              <w:rPr>
                <w:rFonts w:ascii="Times New Roman" w:hAnsi="Times New Roman" w:cs="Times New Roman"/>
                <w:sz w:val="14"/>
              </w:rPr>
              <w:t>tmp</w:t>
            </w:r>
            <w:r w:rsidRPr="00D20A87">
              <w:rPr>
                <w:rFonts w:ascii="Times New Roman" w:hAnsi="Times New Roman" w:cs="Times New Roman"/>
                <w:sz w:val="14"/>
              </w:rPr>
              <w:t>/</w:t>
            </w:r>
            <w:r w:rsidRPr="00291DA9">
              <w:rPr>
                <w:rFonts w:ascii="Times New Roman" w:hAnsi="Times New Roman" w:cs="Times New Roman"/>
                <w:sz w:val="14"/>
              </w:rPr>
              <w:t>initramfs</w:t>
            </w:r>
            <w:r w:rsidRPr="00D20A87">
              <w:rPr>
                <w:rFonts w:ascii="Times New Roman" w:hAnsi="Times New Roman" w:cs="Times New Roman"/>
                <w:sz w:val="14"/>
              </w:rPr>
              <w:t>-$</w:t>
            </w:r>
            <w:r w:rsidRPr="00291DA9">
              <w:rPr>
                <w:rFonts w:ascii="Times New Roman" w:hAnsi="Times New Roman" w:cs="Times New Roman"/>
                <w:sz w:val="14"/>
              </w:rPr>
              <w:t>KVER</w:t>
            </w:r>
            <w:r w:rsidRPr="00D20A87">
              <w:rPr>
                <w:rFonts w:ascii="Times New Roman" w:hAnsi="Times New Roman" w:cs="Times New Roman"/>
                <w:sz w:val="14"/>
              </w:rPr>
              <w:t>.</w:t>
            </w:r>
            <w:r w:rsidRPr="00291DA9">
              <w:rPr>
                <w:rFonts w:ascii="Times New Roman" w:hAnsi="Times New Roman" w:cs="Times New Roman"/>
                <w:sz w:val="14"/>
              </w:rPr>
              <w:t>img</w:t>
            </w:r>
            <w:r w:rsidRPr="00D20A87">
              <w:rPr>
                <w:rFonts w:ascii="Times New Roman" w:hAnsi="Times New Roman" w:cs="Times New Roman"/>
                <w:sz w:val="14"/>
              </w:rPr>
              <w:t xml:space="preserve"> /</w:t>
            </w:r>
            <w:r w:rsidRPr="00291DA9">
              <w:rPr>
                <w:rFonts w:ascii="Times New Roman" w:hAnsi="Times New Roman" w:cs="Times New Roman"/>
                <w:sz w:val="14"/>
              </w:rPr>
              <w:t>boot</w:t>
            </w:r>
            <w:r w:rsidRPr="00D20A87">
              <w:rPr>
                <w:rFonts w:ascii="Times New Roman" w:hAnsi="Times New Roman" w:cs="Times New Roman"/>
                <w:sz w:val="14"/>
              </w:rPr>
              <w:t>/</w:t>
            </w:r>
            <w:r w:rsidRPr="00291DA9">
              <w:rPr>
                <w:rFonts w:ascii="Times New Roman" w:hAnsi="Times New Roman" w:cs="Times New Roman"/>
                <w:sz w:val="14"/>
              </w:rPr>
              <w:t>initramfs</w:t>
            </w:r>
            <w:r w:rsidRPr="00D20A87">
              <w:rPr>
                <w:rFonts w:ascii="Times New Roman" w:hAnsi="Times New Roman" w:cs="Times New Roman"/>
                <w:sz w:val="14"/>
              </w:rPr>
              <w:t>-$</w:t>
            </w:r>
            <w:r w:rsidRPr="00291DA9">
              <w:rPr>
                <w:rFonts w:ascii="Times New Roman" w:hAnsi="Times New Roman" w:cs="Times New Roman"/>
                <w:sz w:val="14"/>
              </w:rPr>
              <w:t>KVER</w:t>
            </w:r>
            <w:r w:rsidRPr="00D20A87">
              <w:rPr>
                <w:rFonts w:ascii="Times New Roman" w:hAnsi="Times New Roman" w:cs="Times New Roman"/>
                <w:sz w:val="14"/>
              </w:rPr>
              <w:t>.</w:t>
            </w:r>
            <w:r w:rsidRPr="00291DA9">
              <w:rPr>
                <w:rFonts w:ascii="Times New Roman" w:hAnsi="Times New Roman" w:cs="Times New Roman"/>
                <w:sz w:val="14"/>
              </w:rPr>
              <w:t>img</w:t>
            </w:r>
            <w:r w:rsidRPr="00D20A87">
              <w:rPr>
                <w:rFonts w:ascii="Times New Roman" w:hAnsi="Times New Roman" w:cs="Times New Roman"/>
                <w:sz w:val="14"/>
              </w:rPr>
              <w:br/>
              <w:t xml:space="preserve"># </w:t>
            </w:r>
            <w:r w:rsidRPr="00291DA9">
              <w:rPr>
                <w:rFonts w:ascii="Times New Roman" w:hAnsi="Times New Roman" w:cs="Times New Roman"/>
                <w:sz w:val="14"/>
              </w:rPr>
              <w:t>sync</w:t>
            </w:r>
          </w:p>
          <w:p w14:paraId="3FF6845D" w14:textId="77777777" w:rsidR="005302D1" w:rsidRPr="00291DA9" w:rsidRDefault="005302D1" w:rsidP="003E0862">
            <w:pPr>
              <w:pStyle w:val="TableText"/>
              <w:spacing w:after="40"/>
              <w:rPr>
                <w:rFonts w:cs="Times New Roman"/>
                <w:lang w:val="ru-RU"/>
              </w:rPr>
            </w:pPr>
            <w:r w:rsidRPr="00291DA9">
              <w:rPr>
                <w:rFonts w:cs="Times New Roman"/>
                <w:lang w:val="ru-RU"/>
              </w:rPr>
              <w:t>3) Перезагрузить сервер:</w:t>
            </w:r>
            <w:r w:rsidRPr="00291DA9">
              <w:rPr>
                <w:rFonts w:cs="Times New Roman"/>
                <w:lang w:val="ru-RU"/>
              </w:rPr>
              <w:br/>
            </w:r>
          </w:p>
          <w:p w14:paraId="6F40B23C" w14:textId="77777777" w:rsidR="005302D1" w:rsidRPr="00291DA9" w:rsidRDefault="005302D1" w:rsidP="003E0862">
            <w:pPr>
              <w:pStyle w:val="CodeBlock"/>
              <w:rPr>
                <w:rFonts w:ascii="Times New Roman" w:hAnsi="Times New Roman" w:cs="Times New Roman"/>
                <w:lang w:val="ru-RU"/>
              </w:rPr>
            </w:pPr>
            <w:r w:rsidRPr="00291DA9">
              <w:rPr>
                <w:rFonts w:ascii="Times New Roman" w:hAnsi="Times New Roman" w:cs="Times New Roman"/>
                <w:sz w:val="14"/>
                <w:lang w:val="ru-RU"/>
              </w:rPr>
              <w:t xml:space="preserve"># </w:t>
            </w:r>
            <w:r w:rsidRPr="00291DA9">
              <w:rPr>
                <w:rFonts w:ascii="Times New Roman" w:hAnsi="Times New Roman" w:cs="Times New Roman"/>
                <w:sz w:val="14"/>
              </w:rPr>
              <w:t>reboot</w:t>
            </w:r>
          </w:p>
          <w:p w14:paraId="20028875" w14:textId="77777777" w:rsidR="005302D1" w:rsidRPr="00291DA9" w:rsidRDefault="005302D1" w:rsidP="003E0862">
            <w:pPr>
              <w:pStyle w:val="TableText"/>
              <w:spacing w:after="40"/>
              <w:rPr>
                <w:rFonts w:cs="Times New Roman"/>
                <w:lang w:val="ru-RU"/>
              </w:rPr>
            </w:pPr>
            <w:r w:rsidRPr="00291DA9">
              <w:rPr>
                <w:rFonts w:cs="Times New Roman"/>
                <w:lang w:val="ru-RU"/>
              </w:rPr>
              <w:t>4) После загрузки проверить значение параметра драйвера:</w:t>
            </w:r>
            <w:r w:rsidRPr="00291DA9">
              <w:rPr>
                <w:rFonts w:cs="Times New Roman"/>
                <w:lang w:val="ru-RU"/>
              </w:rPr>
              <w:br/>
            </w:r>
          </w:p>
          <w:p w14:paraId="1C39B045" w14:textId="77777777" w:rsidR="005302D1" w:rsidRPr="00291DA9" w:rsidRDefault="005302D1" w:rsidP="003E0862">
            <w:pPr>
              <w:pStyle w:val="CodeBlock"/>
              <w:rPr>
                <w:rFonts w:ascii="Times New Roman" w:hAnsi="Times New Roman" w:cs="Times New Roman"/>
              </w:rPr>
            </w:pPr>
            <w:r w:rsidRPr="00291DA9">
              <w:rPr>
                <w:rFonts w:ascii="Times New Roman" w:hAnsi="Times New Roman" w:cs="Times New Roman"/>
                <w:sz w:val="14"/>
              </w:rPr>
              <w:t># cat /sys/module/qla2xxx/parameters/ql2xmaxqdepth</w:t>
            </w:r>
          </w:p>
          <w:p w14:paraId="6C2C10A5"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5) В случае проблем с загрузкой восстановить предыдущий </w:t>
            </w:r>
            <w:r w:rsidRPr="00291DA9">
              <w:rPr>
                <w:rFonts w:cs="Times New Roman"/>
              </w:rPr>
              <w:t>initramfs</w:t>
            </w:r>
            <w:r w:rsidRPr="00291DA9">
              <w:rPr>
                <w:rFonts w:cs="Times New Roman"/>
                <w:lang w:val="ru-RU"/>
              </w:rPr>
              <w:t xml:space="preserve"> из резервной копии:</w:t>
            </w:r>
            <w:r w:rsidRPr="00291DA9">
              <w:rPr>
                <w:rFonts w:cs="Times New Roman"/>
                <w:lang w:val="ru-RU"/>
              </w:rPr>
              <w:br/>
            </w:r>
          </w:p>
          <w:p w14:paraId="71877204" w14:textId="77777777" w:rsidR="005302D1" w:rsidRPr="00291DA9" w:rsidRDefault="005302D1" w:rsidP="003E0862">
            <w:pPr>
              <w:pStyle w:val="CodeBlock"/>
              <w:rPr>
                <w:rFonts w:ascii="Times New Roman" w:hAnsi="Times New Roman" w:cs="Times New Roman"/>
              </w:rPr>
            </w:pPr>
            <w:r w:rsidRPr="00291DA9">
              <w:rPr>
                <w:rFonts w:ascii="Times New Roman" w:hAnsi="Times New Roman" w:cs="Times New Roman"/>
                <w:sz w:val="14"/>
              </w:rPr>
              <w:t># cp -p /boot/initramfs-$(uname -r).img.sav /boot/initramfs-$(uname -r).img</w:t>
            </w:r>
          </w:p>
        </w:tc>
        <w:tc>
          <w:tcPr>
            <w:tcW w:w="1268" w:type="pct"/>
          </w:tcPr>
          <w:p w14:paraId="742DE8D4" w14:textId="77777777" w:rsidR="005302D1" w:rsidRPr="00291DA9" w:rsidRDefault="005302D1" w:rsidP="003E0862">
            <w:pPr>
              <w:pStyle w:val="TableText"/>
              <w:spacing w:after="40"/>
              <w:rPr>
                <w:rFonts w:cs="Times New Roman"/>
                <w:lang w:val="ru-RU"/>
              </w:rPr>
            </w:pPr>
            <w:r w:rsidRPr="00291DA9">
              <w:rPr>
                <w:rFonts w:cs="Times New Roman"/>
                <w:lang w:val="ru-RU"/>
              </w:rPr>
              <w:t>Испытание считается успешным, если одновременно выполнены условия:</w:t>
            </w:r>
            <w:r w:rsidRPr="00291DA9">
              <w:rPr>
                <w:rFonts w:cs="Times New Roman"/>
                <w:lang w:val="ru-RU"/>
              </w:rPr>
              <w:br/>
            </w:r>
          </w:p>
          <w:p w14:paraId="204A0414"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1) Конфигурационные файлы </w:t>
            </w:r>
            <w:r w:rsidRPr="00291DA9">
              <w:rPr>
                <w:rFonts w:cs="Times New Roman"/>
              </w:rPr>
              <w:t>qla</w:t>
            </w:r>
            <w:r w:rsidRPr="00291DA9">
              <w:rPr>
                <w:rFonts w:cs="Times New Roman"/>
                <w:lang w:val="ru-RU"/>
              </w:rPr>
              <w:t>2</w:t>
            </w:r>
            <w:r w:rsidRPr="00291DA9">
              <w:rPr>
                <w:rFonts w:cs="Times New Roman"/>
              </w:rPr>
              <w:t>xxx</w:t>
            </w:r>
            <w:r w:rsidRPr="00291DA9">
              <w:rPr>
                <w:rFonts w:cs="Times New Roman"/>
                <w:lang w:val="ru-RU"/>
              </w:rPr>
              <w:t xml:space="preserve"> созданы и содержат параметр </w:t>
            </w:r>
          </w:p>
          <w:p w14:paraId="528B3EDE" w14:textId="77777777" w:rsidR="005302D1" w:rsidRPr="00291DA9" w:rsidRDefault="005302D1" w:rsidP="003E0862">
            <w:pPr>
              <w:pStyle w:val="TableText"/>
              <w:spacing w:after="40"/>
              <w:rPr>
                <w:rFonts w:cs="Times New Roman"/>
                <w:lang w:val="ru-RU"/>
              </w:rPr>
            </w:pPr>
            <w:r w:rsidRPr="00291DA9">
              <w:rPr>
                <w:rFonts w:eastAsia="Consolas" w:cs="Times New Roman"/>
              </w:rPr>
              <w:t>ql</w:t>
            </w:r>
            <w:r w:rsidRPr="00291DA9">
              <w:rPr>
                <w:rFonts w:eastAsia="Consolas" w:cs="Times New Roman"/>
                <w:lang w:val="ru-RU"/>
              </w:rPr>
              <w:t>2</w:t>
            </w:r>
            <w:r w:rsidRPr="00291DA9">
              <w:rPr>
                <w:rFonts w:eastAsia="Consolas" w:cs="Times New Roman"/>
              </w:rPr>
              <w:t>xmaxqdepth</w:t>
            </w:r>
            <w:r w:rsidRPr="00291DA9">
              <w:rPr>
                <w:rFonts w:eastAsia="Consolas" w:cs="Times New Roman"/>
                <w:lang w:val="ru-RU"/>
              </w:rPr>
              <w:t>=256</w:t>
            </w:r>
          </w:p>
          <w:p w14:paraId="42F7AF0D" w14:textId="77777777" w:rsidR="005302D1" w:rsidRPr="00291DA9" w:rsidRDefault="005302D1" w:rsidP="003E0862">
            <w:pPr>
              <w:pStyle w:val="TableText"/>
              <w:spacing w:after="40"/>
              <w:rPr>
                <w:rFonts w:cs="Times New Roman"/>
                <w:lang w:val="ru-RU"/>
              </w:rPr>
            </w:pPr>
            <w:r w:rsidRPr="00291DA9">
              <w:rPr>
                <w:rFonts w:cs="Times New Roman"/>
                <w:lang w:val="ru-RU"/>
              </w:rPr>
              <w:t>.</w:t>
            </w:r>
            <w:r w:rsidRPr="00291DA9">
              <w:rPr>
                <w:rFonts w:cs="Times New Roman"/>
                <w:lang w:val="ru-RU"/>
              </w:rPr>
              <w:br/>
            </w:r>
          </w:p>
          <w:p w14:paraId="33036ED9"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2) Резервная копия </w:t>
            </w:r>
            <w:r w:rsidRPr="00291DA9">
              <w:rPr>
                <w:rFonts w:cs="Times New Roman"/>
              </w:rPr>
              <w:t>initramfs</w:t>
            </w:r>
            <w:r w:rsidRPr="00291DA9">
              <w:rPr>
                <w:rFonts w:cs="Times New Roman"/>
                <w:lang w:val="ru-RU"/>
              </w:rPr>
              <w:t xml:space="preserve"> сохранена с расширением </w:t>
            </w:r>
          </w:p>
          <w:p w14:paraId="25C04E9B" w14:textId="77777777" w:rsidR="005302D1" w:rsidRPr="00291DA9" w:rsidRDefault="005302D1" w:rsidP="003E0862">
            <w:pPr>
              <w:pStyle w:val="TableText"/>
              <w:spacing w:after="40"/>
              <w:rPr>
                <w:rFonts w:cs="Times New Roman"/>
                <w:lang w:val="ru-RU"/>
              </w:rPr>
            </w:pPr>
            <w:r w:rsidRPr="00291DA9">
              <w:rPr>
                <w:rFonts w:eastAsia="Consolas" w:cs="Times New Roman"/>
                <w:lang w:val="ru-RU"/>
              </w:rPr>
              <w:t>.</w:t>
            </w:r>
            <w:r w:rsidRPr="00291DA9">
              <w:rPr>
                <w:rFonts w:eastAsia="Consolas" w:cs="Times New Roman"/>
              </w:rPr>
              <w:t>sav</w:t>
            </w:r>
          </w:p>
          <w:p w14:paraId="5D9446A1"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перегенерация </w:t>
            </w:r>
            <w:r w:rsidRPr="00291DA9">
              <w:rPr>
                <w:rFonts w:cs="Times New Roman"/>
              </w:rPr>
              <w:t>initramfs</w:t>
            </w:r>
            <w:r w:rsidRPr="00291DA9">
              <w:rPr>
                <w:rFonts w:cs="Times New Roman"/>
                <w:lang w:val="ru-RU"/>
              </w:rPr>
              <w:t xml:space="preserve"> завершена без ошибок; новый </w:t>
            </w:r>
            <w:r w:rsidRPr="00291DA9">
              <w:rPr>
                <w:rFonts w:cs="Times New Roman"/>
              </w:rPr>
              <w:t>initramfs</w:t>
            </w:r>
            <w:r w:rsidRPr="00291DA9">
              <w:rPr>
                <w:rFonts w:cs="Times New Roman"/>
                <w:lang w:val="ru-RU"/>
              </w:rPr>
              <w:t xml:space="preserve"> скопирован в </w:t>
            </w:r>
          </w:p>
          <w:p w14:paraId="1C6682C8" w14:textId="77777777" w:rsidR="005302D1" w:rsidRPr="00291DA9" w:rsidRDefault="005302D1" w:rsidP="003E0862">
            <w:pPr>
              <w:pStyle w:val="TableText"/>
              <w:spacing w:after="40"/>
              <w:rPr>
                <w:rFonts w:cs="Times New Roman"/>
                <w:lang w:val="ru-RU"/>
              </w:rPr>
            </w:pPr>
            <w:r w:rsidRPr="00291DA9">
              <w:rPr>
                <w:rFonts w:eastAsia="Consolas" w:cs="Times New Roman"/>
                <w:lang w:val="ru-RU"/>
              </w:rPr>
              <w:t>/</w:t>
            </w:r>
            <w:r w:rsidRPr="00291DA9">
              <w:rPr>
                <w:rFonts w:eastAsia="Consolas" w:cs="Times New Roman"/>
              </w:rPr>
              <w:t>boot</w:t>
            </w:r>
          </w:p>
          <w:p w14:paraId="23B3E28A" w14:textId="77777777" w:rsidR="005302D1" w:rsidRPr="00291DA9" w:rsidRDefault="005302D1" w:rsidP="003E0862">
            <w:pPr>
              <w:pStyle w:val="TableText"/>
              <w:spacing w:after="40"/>
              <w:rPr>
                <w:rFonts w:cs="Times New Roman"/>
                <w:lang w:val="ru-RU"/>
              </w:rPr>
            </w:pPr>
            <w:r w:rsidRPr="00291DA9">
              <w:rPr>
                <w:rFonts w:cs="Times New Roman"/>
                <w:lang w:val="ru-RU"/>
              </w:rPr>
              <w:t>.</w:t>
            </w:r>
            <w:r w:rsidRPr="00291DA9">
              <w:rPr>
                <w:rFonts w:cs="Times New Roman"/>
                <w:lang w:val="ru-RU"/>
              </w:rPr>
              <w:br/>
            </w:r>
          </w:p>
          <w:p w14:paraId="47067E3B"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3) После перезагрузки сервер штатно загружается, активный параметр драйвера равен 256 либо применён согласованный эквивалент для другого </w:t>
            </w:r>
            <w:r w:rsidRPr="00291DA9">
              <w:rPr>
                <w:rFonts w:cs="Times New Roman"/>
              </w:rPr>
              <w:t>HBA</w:t>
            </w:r>
            <w:r w:rsidRPr="00291DA9">
              <w:rPr>
                <w:rFonts w:cs="Times New Roman"/>
                <w:lang w:val="ru-RU"/>
              </w:rPr>
              <w:t>.</w:t>
            </w:r>
            <w:r w:rsidRPr="00291DA9">
              <w:rPr>
                <w:rFonts w:cs="Times New Roman"/>
                <w:lang w:val="ru-RU"/>
              </w:rPr>
              <w:br/>
            </w:r>
          </w:p>
          <w:p w14:paraId="5F257CD1" w14:textId="77777777" w:rsidR="005302D1" w:rsidRPr="00291DA9" w:rsidRDefault="005302D1" w:rsidP="003E0862">
            <w:pPr>
              <w:pStyle w:val="TableText"/>
              <w:spacing w:after="40"/>
              <w:rPr>
                <w:rFonts w:cs="Times New Roman"/>
                <w:lang w:val="ru-RU"/>
              </w:rPr>
            </w:pPr>
            <w:r w:rsidRPr="00291DA9">
              <w:rPr>
                <w:rFonts w:cs="Times New Roman"/>
                <w:lang w:val="ru-RU"/>
              </w:rPr>
              <w:t>Примеры допустимых фрагментов вывода:</w:t>
            </w:r>
            <w:r w:rsidRPr="00291DA9">
              <w:rPr>
                <w:rFonts w:cs="Times New Roman"/>
                <w:lang w:val="ru-RU"/>
              </w:rPr>
              <w:br/>
            </w:r>
          </w:p>
          <w:p w14:paraId="3C324088" w14:textId="77777777" w:rsidR="005302D1" w:rsidRPr="00291DA9" w:rsidRDefault="005302D1" w:rsidP="003E0862">
            <w:pPr>
              <w:pStyle w:val="TableText"/>
              <w:spacing w:after="40"/>
              <w:rPr>
                <w:rFonts w:cs="Times New Roman"/>
                <w:lang w:val="ru-RU"/>
              </w:rPr>
            </w:pPr>
            <w:r w:rsidRPr="00291DA9">
              <w:rPr>
                <w:rFonts w:eastAsia="Consolas" w:cs="Times New Roman"/>
              </w:rPr>
              <w:t>options</w:t>
            </w:r>
            <w:r w:rsidRPr="00291DA9">
              <w:rPr>
                <w:rFonts w:eastAsia="Consolas" w:cs="Times New Roman"/>
                <w:lang w:val="ru-RU"/>
              </w:rPr>
              <w:t xml:space="preserve"> </w:t>
            </w:r>
            <w:r w:rsidRPr="00291DA9">
              <w:rPr>
                <w:rFonts w:eastAsia="Consolas" w:cs="Times New Roman"/>
              </w:rPr>
              <w:t>qla</w:t>
            </w:r>
            <w:r w:rsidRPr="00291DA9">
              <w:rPr>
                <w:rFonts w:eastAsia="Consolas" w:cs="Times New Roman"/>
                <w:lang w:val="ru-RU"/>
              </w:rPr>
              <w:t>2</w:t>
            </w:r>
            <w:r w:rsidRPr="00291DA9">
              <w:rPr>
                <w:rFonts w:eastAsia="Consolas" w:cs="Times New Roman"/>
              </w:rPr>
              <w:t>xxx</w:t>
            </w:r>
            <w:r w:rsidRPr="00291DA9">
              <w:rPr>
                <w:rFonts w:eastAsia="Consolas" w:cs="Times New Roman"/>
                <w:lang w:val="ru-RU"/>
              </w:rPr>
              <w:t xml:space="preserve"> </w:t>
            </w:r>
            <w:r w:rsidRPr="00291DA9">
              <w:rPr>
                <w:rFonts w:eastAsia="Consolas" w:cs="Times New Roman"/>
              </w:rPr>
              <w:t>ql</w:t>
            </w:r>
            <w:r w:rsidRPr="00291DA9">
              <w:rPr>
                <w:rFonts w:eastAsia="Consolas" w:cs="Times New Roman"/>
                <w:lang w:val="ru-RU"/>
              </w:rPr>
              <w:t>2</w:t>
            </w:r>
            <w:r w:rsidRPr="00291DA9">
              <w:rPr>
                <w:rFonts w:eastAsia="Consolas" w:cs="Times New Roman"/>
              </w:rPr>
              <w:t>xmaxqdepth</w:t>
            </w:r>
            <w:r w:rsidRPr="00291DA9">
              <w:rPr>
                <w:rFonts w:eastAsia="Consolas" w:cs="Times New Roman"/>
                <w:lang w:val="ru-RU"/>
              </w:rPr>
              <w:t>=256</w:t>
            </w:r>
            <w:r w:rsidRPr="00291DA9">
              <w:rPr>
                <w:rFonts w:cs="Times New Roman"/>
                <w:lang w:val="ru-RU"/>
              </w:rPr>
              <w:br/>
            </w:r>
          </w:p>
          <w:p w14:paraId="6EE27CBE" w14:textId="77777777" w:rsidR="005302D1" w:rsidRPr="00291DA9" w:rsidRDefault="005302D1" w:rsidP="003E0862">
            <w:pPr>
              <w:pStyle w:val="TableText"/>
              <w:spacing w:after="40"/>
              <w:rPr>
                <w:rFonts w:cs="Times New Roman"/>
              </w:rPr>
            </w:pPr>
            <w:r w:rsidRPr="00291DA9">
              <w:rPr>
                <w:rFonts w:eastAsia="Consolas" w:cs="Times New Roman"/>
              </w:rPr>
              <w:t>cat /sys/module/qla2xxx/parameters/ql2xmaxqdepth -&gt; 256</w:t>
            </w:r>
          </w:p>
        </w:tc>
      </w:tr>
      <w:tr w:rsidR="005302D1" w:rsidRPr="003E0862" w14:paraId="2F9F6966" w14:textId="77777777" w:rsidTr="005302D1">
        <w:trPr>
          <w:jc w:val="center"/>
        </w:trPr>
        <w:tc>
          <w:tcPr>
            <w:tcW w:w="201" w:type="pct"/>
          </w:tcPr>
          <w:p w14:paraId="67261A4D" w14:textId="77777777" w:rsidR="005302D1" w:rsidRPr="00291DA9" w:rsidRDefault="005302D1" w:rsidP="003E0862">
            <w:pPr>
              <w:pStyle w:val="TableText"/>
              <w:spacing w:after="40"/>
              <w:rPr>
                <w:rFonts w:cs="Times New Roman"/>
              </w:rPr>
            </w:pPr>
            <w:r w:rsidRPr="00291DA9">
              <w:rPr>
                <w:rFonts w:cs="Times New Roman"/>
              </w:rPr>
              <w:t>4</w:t>
            </w:r>
          </w:p>
        </w:tc>
        <w:tc>
          <w:tcPr>
            <w:tcW w:w="573" w:type="pct"/>
          </w:tcPr>
          <w:p w14:paraId="3BCBDFA1" w14:textId="77777777" w:rsidR="005302D1" w:rsidRPr="00291DA9" w:rsidRDefault="005302D1" w:rsidP="003E0862">
            <w:pPr>
              <w:pStyle w:val="TableText"/>
              <w:spacing w:after="40"/>
              <w:rPr>
                <w:rFonts w:cs="Times New Roman"/>
              </w:rPr>
            </w:pPr>
            <w:r w:rsidRPr="00291DA9">
              <w:rPr>
                <w:rFonts w:cs="Times New Roman"/>
              </w:rPr>
              <w:t>Настройка ОС хостов</w:t>
            </w:r>
          </w:p>
        </w:tc>
        <w:tc>
          <w:tcPr>
            <w:tcW w:w="604" w:type="pct"/>
          </w:tcPr>
          <w:p w14:paraId="174F044C"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Базовый тюнинг блочного стека </w:t>
            </w:r>
            <w:r w:rsidRPr="00291DA9">
              <w:rPr>
                <w:rFonts w:cs="Times New Roman"/>
              </w:rPr>
              <w:t>Linux</w:t>
            </w:r>
            <w:r w:rsidRPr="00291DA9">
              <w:rPr>
                <w:rFonts w:cs="Times New Roman"/>
                <w:lang w:val="ru-RU"/>
              </w:rPr>
              <w:t xml:space="preserve"> и </w:t>
            </w:r>
            <w:r w:rsidRPr="00291DA9">
              <w:rPr>
                <w:rFonts w:cs="Times New Roman"/>
              </w:rPr>
              <w:t>multipath</w:t>
            </w:r>
          </w:p>
        </w:tc>
        <w:tc>
          <w:tcPr>
            <w:tcW w:w="1086" w:type="pct"/>
          </w:tcPr>
          <w:p w14:paraId="4D64A529"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Для </w:t>
            </w:r>
            <w:r w:rsidRPr="00291DA9">
              <w:rPr>
                <w:rFonts w:cs="Times New Roman"/>
              </w:rPr>
              <w:t>FC</w:t>
            </w:r>
            <w:r w:rsidRPr="00291DA9">
              <w:rPr>
                <w:rFonts w:cs="Times New Roman"/>
                <w:lang w:val="ru-RU"/>
              </w:rPr>
              <w:t xml:space="preserve"> </w:t>
            </w:r>
            <w:r w:rsidRPr="00291DA9">
              <w:rPr>
                <w:rFonts w:cs="Times New Roman"/>
              </w:rPr>
              <w:t>LUN</w:t>
            </w:r>
            <w:r w:rsidRPr="00291DA9">
              <w:rPr>
                <w:rFonts w:cs="Times New Roman"/>
                <w:lang w:val="ru-RU"/>
              </w:rPr>
              <w:t xml:space="preserve"> применяются два разных уровня настроек: через </w:t>
            </w:r>
            <w:r w:rsidRPr="00291DA9">
              <w:rPr>
                <w:rFonts w:cs="Times New Roman"/>
              </w:rPr>
              <w:t>udev</w:t>
            </w:r>
            <w:r w:rsidRPr="00291DA9">
              <w:rPr>
                <w:rFonts w:cs="Times New Roman"/>
                <w:lang w:val="ru-RU"/>
              </w:rPr>
              <w:t xml:space="preserve"> задаётся </w:t>
            </w:r>
            <w:r w:rsidRPr="00291DA9">
              <w:rPr>
                <w:rFonts w:cs="Times New Roman"/>
              </w:rPr>
              <w:t>SCSI</w:t>
            </w:r>
            <w:r w:rsidRPr="00291DA9">
              <w:rPr>
                <w:rFonts w:cs="Times New Roman"/>
                <w:lang w:val="ru-RU"/>
              </w:rPr>
              <w:t xml:space="preserve"> </w:t>
            </w:r>
            <w:r w:rsidRPr="00291DA9">
              <w:rPr>
                <w:rFonts w:cs="Times New Roman"/>
              </w:rPr>
              <w:t>device</w:t>
            </w:r>
            <w:r w:rsidRPr="00291DA9">
              <w:rPr>
                <w:rFonts w:cs="Times New Roman"/>
                <w:lang w:val="ru-RU"/>
              </w:rPr>
              <w:t xml:space="preserve"> </w:t>
            </w:r>
            <w:r w:rsidRPr="00291DA9">
              <w:rPr>
                <w:rFonts w:cs="Times New Roman"/>
              </w:rPr>
              <w:t>timeout</w:t>
            </w:r>
            <w:r w:rsidRPr="00291DA9">
              <w:rPr>
                <w:rFonts w:cs="Times New Roman"/>
                <w:lang w:val="ru-RU"/>
              </w:rPr>
              <w:t xml:space="preserve"> 120 с для нижележащих устройств тестовых </w:t>
            </w:r>
            <w:r w:rsidRPr="00291DA9">
              <w:rPr>
                <w:rFonts w:cs="Times New Roman"/>
              </w:rPr>
              <w:t>LUN</w:t>
            </w:r>
            <w:r w:rsidRPr="00291DA9">
              <w:rPr>
                <w:rFonts w:cs="Times New Roman"/>
                <w:lang w:val="ru-RU"/>
              </w:rPr>
              <w:t xml:space="preserve">; через </w:t>
            </w:r>
            <w:r w:rsidRPr="00291DA9">
              <w:rPr>
                <w:rFonts w:cs="Times New Roman"/>
              </w:rPr>
              <w:t>multipath</w:t>
            </w:r>
            <w:r w:rsidRPr="00291DA9">
              <w:rPr>
                <w:rFonts w:cs="Times New Roman"/>
                <w:lang w:val="ru-RU"/>
              </w:rPr>
              <w:t xml:space="preserve"> задаётся обязательная для ПМИ политика выбора путей </w:t>
            </w:r>
          </w:p>
          <w:p w14:paraId="2920EFA9" w14:textId="77777777" w:rsidR="005302D1" w:rsidRPr="00291DA9" w:rsidRDefault="005302D1" w:rsidP="003E0862">
            <w:pPr>
              <w:pStyle w:val="TableText"/>
              <w:spacing w:after="40"/>
              <w:rPr>
                <w:rFonts w:cs="Times New Roman"/>
              </w:rPr>
            </w:pPr>
            <w:r w:rsidRPr="00291DA9">
              <w:rPr>
                <w:rFonts w:eastAsia="Consolas" w:cs="Times New Roman"/>
              </w:rPr>
              <w:t>path_selector "round-robin 0"</w:t>
            </w:r>
          </w:p>
          <w:p w14:paraId="6F96F118" w14:textId="77777777" w:rsidR="005302D1" w:rsidRPr="00291DA9" w:rsidRDefault="005302D1" w:rsidP="003E0862">
            <w:pPr>
              <w:pStyle w:val="TableText"/>
              <w:spacing w:after="40"/>
              <w:rPr>
                <w:rFonts w:cs="Times New Roman"/>
              </w:rPr>
            </w:pPr>
            <w:r w:rsidRPr="00291DA9">
              <w:rPr>
                <w:rFonts w:cs="Times New Roman"/>
              </w:rPr>
              <w:t xml:space="preserve">. Параметр </w:t>
            </w:r>
          </w:p>
          <w:p w14:paraId="0CAC2999" w14:textId="77777777" w:rsidR="005302D1" w:rsidRPr="00291DA9" w:rsidRDefault="005302D1" w:rsidP="003E0862">
            <w:pPr>
              <w:pStyle w:val="TableText"/>
              <w:spacing w:after="40"/>
              <w:rPr>
                <w:rFonts w:cs="Times New Roman"/>
              </w:rPr>
            </w:pPr>
            <w:r w:rsidRPr="00291DA9">
              <w:rPr>
                <w:rFonts w:eastAsia="Consolas" w:cs="Times New Roman"/>
              </w:rPr>
              <w:t>scheduler=none</w:t>
            </w:r>
          </w:p>
          <w:p w14:paraId="43C47A12" w14:textId="77777777" w:rsidR="005302D1" w:rsidRPr="00291DA9" w:rsidRDefault="005302D1" w:rsidP="003E0862">
            <w:pPr>
              <w:pStyle w:val="TableText"/>
              <w:spacing w:after="40"/>
              <w:rPr>
                <w:rFonts w:cs="Times New Roman"/>
                <w:lang w:val="ru-RU"/>
              </w:rPr>
            </w:pPr>
            <w:r w:rsidRPr="00291DA9">
              <w:rPr>
                <w:rFonts w:cs="Times New Roman"/>
              </w:rPr>
              <w:t xml:space="preserve"> </w:t>
            </w:r>
            <w:r w:rsidRPr="00291DA9">
              <w:rPr>
                <w:rFonts w:cs="Times New Roman"/>
                <w:lang w:val="ru-RU"/>
              </w:rPr>
              <w:t xml:space="preserve">не является параметром </w:t>
            </w:r>
            <w:r w:rsidRPr="00291DA9">
              <w:rPr>
                <w:rFonts w:cs="Times New Roman"/>
              </w:rPr>
              <w:t>multipath</w:t>
            </w:r>
            <w:r w:rsidRPr="00291DA9">
              <w:rPr>
                <w:rFonts w:cs="Times New Roman"/>
                <w:lang w:val="ru-RU"/>
              </w:rPr>
              <w:t xml:space="preserve">-конфигурации: при необходимости он задаётся отдельным </w:t>
            </w:r>
            <w:r w:rsidRPr="00291DA9">
              <w:rPr>
                <w:rFonts w:cs="Times New Roman"/>
              </w:rPr>
              <w:t>udev</w:t>
            </w:r>
            <w:r w:rsidRPr="00291DA9">
              <w:rPr>
                <w:rFonts w:cs="Times New Roman"/>
                <w:lang w:val="ru-RU"/>
              </w:rPr>
              <w:t xml:space="preserve">-правилом для нижележащих </w:t>
            </w:r>
          </w:p>
          <w:p w14:paraId="638BD3D0" w14:textId="77777777" w:rsidR="005302D1" w:rsidRPr="00291DA9" w:rsidRDefault="005302D1" w:rsidP="003E0862">
            <w:pPr>
              <w:pStyle w:val="TableText"/>
              <w:spacing w:after="40"/>
              <w:rPr>
                <w:rFonts w:cs="Times New Roman"/>
                <w:lang w:val="ru-RU"/>
              </w:rPr>
            </w:pPr>
            <w:r w:rsidRPr="00291DA9">
              <w:rPr>
                <w:rFonts w:eastAsia="Consolas" w:cs="Times New Roman"/>
              </w:rPr>
              <w:lastRenderedPageBreak/>
              <w:t>sd</w:t>
            </w:r>
            <w:r w:rsidRPr="00291DA9">
              <w:rPr>
                <w:rFonts w:eastAsia="Consolas" w:cs="Times New Roman"/>
                <w:lang w:val="ru-RU"/>
              </w:rPr>
              <w:t>*</w:t>
            </w:r>
          </w:p>
          <w:p w14:paraId="0649B326"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и/или </w:t>
            </w:r>
          </w:p>
          <w:p w14:paraId="546A7173" w14:textId="77777777" w:rsidR="005302D1" w:rsidRPr="00291DA9" w:rsidRDefault="005302D1" w:rsidP="003E0862">
            <w:pPr>
              <w:pStyle w:val="TableText"/>
              <w:spacing w:after="40"/>
              <w:rPr>
                <w:rFonts w:cs="Times New Roman"/>
                <w:lang w:val="ru-RU"/>
              </w:rPr>
            </w:pPr>
            <w:r w:rsidRPr="00291DA9">
              <w:rPr>
                <w:rFonts w:eastAsia="Consolas" w:cs="Times New Roman"/>
              </w:rPr>
              <w:t>dm</w:t>
            </w:r>
            <w:r w:rsidRPr="00291DA9">
              <w:rPr>
                <w:rFonts w:eastAsia="Consolas" w:cs="Times New Roman"/>
                <w:lang w:val="ru-RU"/>
              </w:rPr>
              <w:t>-*</w:t>
            </w:r>
          </w:p>
          <w:p w14:paraId="128F2EE8"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устройств и фиксируется как применённая настройка ОС, но не является самостоятельным критерием подтверждения </w:t>
            </w:r>
            <w:r w:rsidRPr="00291DA9">
              <w:rPr>
                <w:rFonts w:cs="Times New Roman"/>
              </w:rPr>
              <w:t>SLUA</w:t>
            </w:r>
            <w:r w:rsidRPr="00291DA9">
              <w:rPr>
                <w:rFonts w:cs="Times New Roman"/>
                <w:lang w:val="ru-RU"/>
              </w:rPr>
              <w:t>.</w:t>
            </w:r>
          </w:p>
          <w:p w14:paraId="1A0743DD"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Остальные параметры </w:t>
            </w:r>
            <w:r w:rsidRPr="00291DA9">
              <w:rPr>
                <w:rFonts w:cs="Times New Roman"/>
              </w:rPr>
              <w:t>multipath</w:t>
            </w:r>
            <w:r w:rsidRPr="00291DA9">
              <w:rPr>
                <w:rFonts w:cs="Times New Roman"/>
                <w:lang w:val="ru-RU"/>
              </w:rPr>
              <w:t xml:space="preserve"> применяются по рекомендации производителя СХД и фиксируются в материалах испытаний.</w:t>
            </w:r>
          </w:p>
        </w:tc>
        <w:tc>
          <w:tcPr>
            <w:tcW w:w="1268" w:type="pct"/>
          </w:tcPr>
          <w:p w14:paraId="23C33700" w14:textId="77777777" w:rsidR="005302D1" w:rsidRPr="00291DA9" w:rsidRDefault="005302D1" w:rsidP="003E0862">
            <w:pPr>
              <w:pStyle w:val="TableText"/>
              <w:spacing w:after="40"/>
              <w:rPr>
                <w:rFonts w:cs="Times New Roman"/>
                <w:lang w:val="ru-RU"/>
              </w:rPr>
            </w:pPr>
            <w:r w:rsidRPr="00291DA9">
              <w:rPr>
                <w:rFonts w:cs="Times New Roman"/>
                <w:lang w:val="ru-RU"/>
              </w:rPr>
              <w:lastRenderedPageBreak/>
              <w:t xml:space="preserve">1) На каждом сервере сначала создать и применить </w:t>
            </w:r>
            <w:r w:rsidRPr="00291DA9">
              <w:rPr>
                <w:rFonts w:cs="Times New Roman"/>
              </w:rPr>
              <w:t>udev</w:t>
            </w:r>
            <w:r w:rsidRPr="00291DA9">
              <w:rPr>
                <w:rFonts w:cs="Times New Roman"/>
                <w:lang w:val="ru-RU"/>
              </w:rPr>
              <w:t xml:space="preserve">-правило согласно разделу 7.0.1. Обязательная часть </w:t>
            </w:r>
            <w:r w:rsidRPr="00291DA9">
              <w:rPr>
                <w:rFonts w:cs="Times New Roman"/>
              </w:rPr>
              <w:t>udev</w:t>
            </w:r>
            <w:r w:rsidRPr="00291DA9">
              <w:rPr>
                <w:rFonts w:cs="Times New Roman"/>
                <w:lang w:val="ru-RU"/>
              </w:rPr>
              <w:t xml:space="preserve">-настройки — </w:t>
            </w:r>
          </w:p>
          <w:p w14:paraId="1321B9F1" w14:textId="77777777" w:rsidR="005302D1" w:rsidRPr="00291DA9" w:rsidRDefault="005302D1" w:rsidP="003E0862">
            <w:pPr>
              <w:pStyle w:val="TableText"/>
              <w:spacing w:after="40"/>
              <w:rPr>
                <w:rFonts w:cs="Times New Roman"/>
                <w:lang w:val="ru-RU"/>
              </w:rPr>
            </w:pPr>
            <w:r w:rsidRPr="00291DA9">
              <w:rPr>
                <w:rFonts w:eastAsia="Consolas" w:cs="Times New Roman"/>
              </w:rPr>
              <w:t>device</w:t>
            </w:r>
            <w:r w:rsidRPr="00291DA9">
              <w:rPr>
                <w:rFonts w:eastAsia="Consolas" w:cs="Times New Roman"/>
                <w:lang w:val="ru-RU"/>
              </w:rPr>
              <w:t>/</w:t>
            </w:r>
            <w:r w:rsidRPr="00291DA9">
              <w:rPr>
                <w:rFonts w:eastAsia="Consolas" w:cs="Times New Roman"/>
              </w:rPr>
              <w:t>timeout</w:t>
            </w:r>
            <w:r w:rsidRPr="00291DA9">
              <w:rPr>
                <w:rFonts w:eastAsia="Consolas" w:cs="Times New Roman"/>
                <w:lang w:val="ru-RU"/>
              </w:rPr>
              <w:t>=120</w:t>
            </w:r>
          </w:p>
          <w:p w14:paraId="0FE71C35"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для нижележащих устройств тестовых </w:t>
            </w:r>
            <w:r w:rsidRPr="00291DA9">
              <w:rPr>
                <w:rFonts w:cs="Times New Roman"/>
              </w:rPr>
              <w:t>LUN</w:t>
            </w:r>
            <w:r w:rsidRPr="00291DA9">
              <w:rPr>
                <w:rFonts w:cs="Times New Roman"/>
                <w:lang w:val="ru-RU"/>
              </w:rPr>
              <w:t xml:space="preserve">; настройка </w:t>
            </w:r>
          </w:p>
          <w:p w14:paraId="3031E5F0" w14:textId="77777777" w:rsidR="005302D1" w:rsidRPr="00291DA9" w:rsidRDefault="005302D1" w:rsidP="003E0862">
            <w:pPr>
              <w:pStyle w:val="TableText"/>
              <w:spacing w:after="40"/>
              <w:rPr>
                <w:rFonts w:cs="Times New Roman"/>
                <w:lang w:val="ru-RU"/>
              </w:rPr>
            </w:pPr>
            <w:r w:rsidRPr="00291DA9">
              <w:rPr>
                <w:rFonts w:eastAsia="Consolas" w:cs="Times New Roman"/>
              </w:rPr>
              <w:t>scheduler</w:t>
            </w:r>
            <w:r w:rsidRPr="00291DA9">
              <w:rPr>
                <w:rFonts w:eastAsia="Consolas" w:cs="Times New Roman"/>
                <w:lang w:val="ru-RU"/>
              </w:rPr>
              <w:t>=</w:t>
            </w:r>
            <w:r w:rsidRPr="00291DA9">
              <w:rPr>
                <w:rFonts w:eastAsia="Consolas" w:cs="Times New Roman"/>
              </w:rPr>
              <w:t>none</w:t>
            </w:r>
          </w:p>
          <w:p w14:paraId="054EE303"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применяется только если она согласована для стенда:</w:t>
            </w:r>
            <w:r w:rsidRPr="00291DA9">
              <w:rPr>
                <w:rFonts w:cs="Times New Roman"/>
                <w:lang w:val="ru-RU"/>
              </w:rPr>
              <w:br/>
            </w:r>
          </w:p>
          <w:p w14:paraId="3E678DC2" w14:textId="25AD4489" w:rsidR="005302D1" w:rsidRPr="00291DA9" w:rsidRDefault="005302D1" w:rsidP="003E0862">
            <w:pPr>
              <w:pStyle w:val="CodeBlock"/>
              <w:rPr>
                <w:rFonts w:ascii="Times New Roman" w:hAnsi="Times New Roman" w:cs="Times New Roman"/>
              </w:rPr>
            </w:pPr>
            <w:r w:rsidRPr="00291DA9">
              <w:rPr>
                <w:rFonts w:ascii="Times New Roman" w:hAnsi="Times New Roman" w:cs="Times New Roman"/>
                <w:sz w:val="14"/>
              </w:rPr>
              <w:t># vi /etc/udev/rules.d/70-storage-slua.rules</w:t>
            </w:r>
            <w:r w:rsidRPr="00291DA9">
              <w:rPr>
                <w:rFonts w:ascii="Times New Roman" w:hAnsi="Times New Roman" w:cs="Times New Roman"/>
                <w:sz w:val="14"/>
              </w:rPr>
              <w:br/>
              <w:t># udevadm control --reload</w:t>
            </w:r>
            <w:r w:rsidRPr="00291DA9">
              <w:rPr>
                <w:rFonts w:ascii="Times New Roman" w:hAnsi="Times New Roman" w:cs="Times New Roman"/>
                <w:sz w:val="14"/>
              </w:rPr>
              <w:br/>
              <w:t># udevadm trigger</w:t>
            </w:r>
            <w:r w:rsidR="001B5BD6">
              <w:rPr>
                <w:rFonts w:ascii="Times New Roman" w:hAnsi="Times New Roman" w:cs="Times New Roman"/>
                <w:sz w:val="14"/>
              </w:rPr>
              <w:t xml:space="preserve"> </w:t>
            </w:r>
            <w:r w:rsidR="001B5BD6" w:rsidRPr="001B5BD6">
              <w:rPr>
                <w:rFonts w:ascii="Times New Roman" w:hAnsi="Times New Roman" w:cs="Times New Roman"/>
                <w:sz w:val="14"/>
              </w:rPr>
              <w:t>-c change -s block</w:t>
            </w:r>
          </w:p>
          <w:p w14:paraId="25B610A3" w14:textId="77777777" w:rsidR="005302D1" w:rsidRPr="00291DA9" w:rsidRDefault="005302D1" w:rsidP="003E0862">
            <w:pPr>
              <w:pStyle w:val="TableText"/>
              <w:spacing w:after="40"/>
              <w:rPr>
                <w:rFonts w:cs="Times New Roman"/>
                <w:lang w:val="ru-RU"/>
              </w:rPr>
            </w:pPr>
            <w:r w:rsidRPr="00291DA9">
              <w:rPr>
                <w:rFonts w:cs="Times New Roman"/>
                <w:lang w:val="ru-RU"/>
              </w:rPr>
              <w:lastRenderedPageBreak/>
              <w:t xml:space="preserve">2) Проверить применение </w:t>
            </w:r>
            <w:r w:rsidRPr="00291DA9">
              <w:rPr>
                <w:rFonts w:cs="Times New Roman"/>
              </w:rPr>
              <w:t>udev</w:t>
            </w:r>
            <w:r w:rsidRPr="00291DA9">
              <w:rPr>
                <w:rFonts w:cs="Times New Roman"/>
                <w:lang w:val="ru-RU"/>
              </w:rPr>
              <w:t xml:space="preserve">-правила: для тестовых нижележащих устройств должен быть зафиксирован </w:t>
            </w:r>
          </w:p>
          <w:p w14:paraId="54A909CA" w14:textId="77777777" w:rsidR="005302D1" w:rsidRPr="00291DA9" w:rsidRDefault="005302D1" w:rsidP="003E0862">
            <w:pPr>
              <w:pStyle w:val="TableText"/>
              <w:spacing w:after="40"/>
              <w:rPr>
                <w:rFonts w:cs="Times New Roman"/>
                <w:lang w:val="ru-RU"/>
              </w:rPr>
            </w:pPr>
            <w:r w:rsidRPr="00291DA9">
              <w:rPr>
                <w:rFonts w:eastAsia="Consolas" w:cs="Times New Roman"/>
              </w:rPr>
              <w:t>device</w:t>
            </w:r>
            <w:r w:rsidRPr="00291DA9">
              <w:rPr>
                <w:rFonts w:eastAsia="Consolas" w:cs="Times New Roman"/>
                <w:lang w:val="ru-RU"/>
              </w:rPr>
              <w:t>/</w:t>
            </w:r>
            <w:r w:rsidRPr="00291DA9">
              <w:rPr>
                <w:rFonts w:eastAsia="Consolas" w:cs="Times New Roman"/>
              </w:rPr>
              <w:t>timeout</w:t>
            </w:r>
            <w:r w:rsidRPr="00291DA9">
              <w:rPr>
                <w:rFonts w:eastAsia="Consolas" w:cs="Times New Roman"/>
                <w:lang w:val="ru-RU"/>
              </w:rPr>
              <w:t>=120</w:t>
            </w:r>
          </w:p>
          <w:p w14:paraId="73E97CA5"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если в </w:t>
            </w:r>
            <w:r w:rsidRPr="00291DA9">
              <w:rPr>
                <w:rFonts w:cs="Times New Roman"/>
              </w:rPr>
              <w:t>udev</w:t>
            </w:r>
            <w:r w:rsidRPr="00291DA9">
              <w:rPr>
                <w:rFonts w:cs="Times New Roman"/>
                <w:lang w:val="ru-RU"/>
              </w:rPr>
              <w:t xml:space="preserve">-правиле применялся </w:t>
            </w:r>
          </w:p>
          <w:p w14:paraId="5F5FC638" w14:textId="77777777" w:rsidR="005302D1" w:rsidRPr="00291DA9" w:rsidRDefault="005302D1" w:rsidP="003E0862">
            <w:pPr>
              <w:pStyle w:val="TableText"/>
              <w:spacing w:after="40"/>
              <w:rPr>
                <w:rFonts w:cs="Times New Roman"/>
                <w:lang w:val="ru-RU"/>
              </w:rPr>
            </w:pPr>
            <w:r w:rsidRPr="00291DA9">
              <w:rPr>
                <w:rFonts w:eastAsia="Consolas" w:cs="Times New Roman"/>
              </w:rPr>
              <w:t>scheduler</w:t>
            </w:r>
            <w:r w:rsidRPr="00291DA9">
              <w:rPr>
                <w:rFonts w:eastAsia="Consolas" w:cs="Times New Roman"/>
                <w:lang w:val="ru-RU"/>
              </w:rPr>
              <w:t>=</w:t>
            </w:r>
            <w:r w:rsidRPr="00291DA9">
              <w:rPr>
                <w:rFonts w:eastAsia="Consolas" w:cs="Times New Roman"/>
              </w:rPr>
              <w:t>none</w:t>
            </w:r>
          </w:p>
          <w:p w14:paraId="78442AFB"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дополнительно фиксируется фактический </w:t>
            </w:r>
            <w:r w:rsidRPr="00291DA9">
              <w:rPr>
                <w:rFonts w:cs="Times New Roman"/>
              </w:rPr>
              <w:t>scheduler</w:t>
            </w:r>
            <w:r w:rsidRPr="00291DA9">
              <w:rPr>
                <w:rFonts w:cs="Times New Roman"/>
                <w:lang w:val="ru-RU"/>
              </w:rPr>
              <w:t>.</w:t>
            </w:r>
            <w:r w:rsidRPr="00291DA9">
              <w:rPr>
                <w:rFonts w:cs="Times New Roman"/>
                <w:lang w:val="ru-RU"/>
              </w:rPr>
              <w:br/>
            </w:r>
          </w:p>
          <w:p w14:paraId="6C842433" w14:textId="77777777" w:rsidR="001B5BD6" w:rsidRPr="001B5BD6" w:rsidRDefault="001B5BD6" w:rsidP="001B5BD6">
            <w:pPr>
              <w:pStyle w:val="CodeBlock"/>
              <w:rPr>
                <w:rFonts w:ascii="Times New Roman" w:hAnsi="Times New Roman" w:cs="Times New Roman"/>
                <w:sz w:val="14"/>
              </w:rPr>
            </w:pPr>
            <w:r w:rsidRPr="001B5BD6">
              <w:rPr>
                <w:rFonts w:ascii="Times New Roman" w:hAnsi="Times New Roman" w:cs="Times New Roman"/>
                <w:sz w:val="14"/>
              </w:rPr>
              <w:t># cat /sys/block/sd*/device/timeout</w:t>
            </w:r>
          </w:p>
          <w:p w14:paraId="246D9897" w14:textId="77777777" w:rsidR="001B5BD6" w:rsidRPr="001B5BD6" w:rsidRDefault="001B5BD6" w:rsidP="001B5BD6">
            <w:pPr>
              <w:pStyle w:val="CodeBlock"/>
              <w:rPr>
                <w:rFonts w:ascii="Times New Roman" w:hAnsi="Times New Roman" w:cs="Times New Roman"/>
                <w:sz w:val="14"/>
              </w:rPr>
            </w:pPr>
            <w:r w:rsidRPr="001B5BD6">
              <w:rPr>
                <w:rFonts w:ascii="Times New Roman" w:hAnsi="Times New Roman" w:cs="Times New Roman"/>
                <w:sz w:val="14"/>
              </w:rPr>
              <w:t># cat /sys/block/sd*/queue/scheduler</w:t>
            </w:r>
          </w:p>
          <w:p w14:paraId="40A79457" w14:textId="2398D97F" w:rsidR="001B5BD6" w:rsidRPr="00D61DB8" w:rsidRDefault="001B5BD6" w:rsidP="003E0862">
            <w:pPr>
              <w:pStyle w:val="TableText"/>
              <w:spacing w:after="40"/>
              <w:rPr>
                <w:rFonts w:cs="Times New Roman"/>
              </w:rPr>
            </w:pPr>
            <w:r w:rsidRPr="001B5BD6">
              <w:rPr>
                <w:rFonts w:cs="Times New Roman"/>
                <w:sz w:val="14"/>
              </w:rPr>
              <w:t># cat /sys/block/dm-*/queue/scheduler</w:t>
            </w:r>
          </w:p>
          <w:p w14:paraId="15A452AE" w14:textId="576B0B91" w:rsidR="005302D1" w:rsidRPr="00291DA9" w:rsidRDefault="005302D1" w:rsidP="003E0862">
            <w:pPr>
              <w:pStyle w:val="TableText"/>
              <w:spacing w:after="40"/>
              <w:rPr>
                <w:rFonts w:cs="Times New Roman"/>
                <w:lang w:val="ru-RU"/>
              </w:rPr>
            </w:pPr>
            <w:r w:rsidRPr="00291DA9">
              <w:rPr>
                <w:rFonts w:cs="Times New Roman"/>
                <w:lang w:val="ru-RU"/>
              </w:rPr>
              <w:t xml:space="preserve">3) После применения </w:t>
            </w:r>
            <w:r w:rsidRPr="00291DA9">
              <w:rPr>
                <w:rFonts w:cs="Times New Roman"/>
              </w:rPr>
              <w:t>udev</w:t>
            </w:r>
            <w:r w:rsidRPr="00291DA9">
              <w:rPr>
                <w:rFonts w:cs="Times New Roman"/>
                <w:lang w:val="ru-RU"/>
              </w:rPr>
              <w:t xml:space="preserve">-правил создать </w:t>
            </w:r>
            <w:r w:rsidRPr="00291DA9">
              <w:rPr>
                <w:rFonts w:cs="Times New Roman"/>
              </w:rPr>
              <w:t>multipath</w:t>
            </w:r>
            <w:r w:rsidRPr="00291DA9">
              <w:rPr>
                <w:rFonts w:cs="Times New Roman"/>
                <w:lang w:val="ru-RU"/>
              </w:rPr>
              <w:t>-конфигурацию согласно разделу 7.0:</w:t>
            </w:r>
            <w:r w:rsidRPr="00291DA9">
              <w:rPr>
                <w:rFonts w:cs="Times New Roman"/>
                <w:lang w:val="ru-RU"/>
              </w:rPr>
              <w:br/>
            </w:r>
          </w:p>
          <w:p w14:paraId="5C048D04" w14:textId="77777777" w:rsidR="005302D1" w:rsidRPr="00291DA9" w:rsidRDefault="005302D1" w:rsidP="003E0862">
            <w:pPr>
              <w:pStyle w:val="CodeBlock"/>
              <w:rPr>
                <w:rFonts w:ascii="Times New Roman" w:hAnsi="Times New Roman" w:cs="Times New Roman"/>
              </w:rPr>
            </w:pPr>
            <w:r w:rsidRPr="00291DA9">
              <w:rPr>
                <w:rFonts w:ascii="Times New Roman" w:hAnsi="Times New Roman" w:cs="Times New Roman"/>
                <w:sz w:val="14"/>
              </w:rPr>
              <w:t># mkdir -p /etc/multipath/conf.d</w:t>
            </w:r>
            <w:r w:rsidRPr="00291DA9">
              <w:rPr>
                <w:rFonts w:ascii="Times New Roman" w:hAnsi="Times New Roman" w:cs="Times New Roman"/>
                <w:sz w:val="14"/>
              </w:rPr>
              <w:br/>
              <w:t># vi /etc/multipath/conf.d/storage-test.conf</w:t>
            </w:r>
          </w:p>
          <w:p w14:paraId="35A2A7F2"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4) Убедиться, что в </w:t>
            </w:r>
            <w:r w:rsidRPr="00291DA9">
              <w:rPr>
                <w:rFonts w:cs="Times New Roman"/>
              </w:rPr>
              <w:t>multipath</w:t>
            </w:r>
            <w:r w:rsidRPr="00291DA9">
              <w:rPr>
                <w:rFonts w:cs="Times New Roman"/>
                <w:lang w:val="ru-RU"/>
              </w:rPr>
              <w:t xml:space="preserve">-конфигурации задан обязательный для ПМИ параметр </w:t>
            </w:r>
          </w:p>
          <w:p w14:paraId="3C11D26B" w14:textId="77777777" w:rsidR="005302D1" w:rsidRPr="00291DA9" w:rsidRDefault="005302D1" w:rsidP="003E0862">
            <w:pPr>
              <w:pStyle w:val="TableText"/>
              <w:spacing w:after="40"/>
              <w:rPr>
                <w:rFonts w:cs="Times New Roman"/>
              </w:rPr>
            </w:pPr>
            <w:r w:rsidRPr="00291DA9">
              <w:rPr>
                <w:rFonts w:eastAsia="Consolas" w:cs="Times New Roman"/>
              </w:rPr>
              <w:t>path_selector "round-robin 0"</w:t>
            </w:r>
          </w:p>
          <w:p w14:paraId="12C2351B" w14:textId="77777777" w:rsidR="005302D1" w:rsidRPr="00291DA9" w:rsidRDefault="005302D1" w:rsidP="003E0862">
            <w:pPr>
              <w:pStyle w:val="TableText"/>
              <w:spacing w:after="40"/>
              <w:rPr>
                <w:rFonts w:cs="Times New Roman"/>
              </w:rPr>
            </w:pPr>
            <w:r w:rsidRPr="00291DA9">
              <w:rPr>
                <w:rFonts w:cs="Times New Roman"/>
              </w:rPr>
              <w:t xml:space="preserve">. Остальные параметры, включая </w:t>
            </w:r>
          </w:p>
          <w:p w14:paraId="3F7C054E" w14:textId="77777777" w:rsidR="005302D1" w:rsidRPr="00291DA9" w:rsidRDefault="005302D1" w:rsidP="003E0862">
            <w:pPr>
              <w:pStyle w:val="TableText"/>
              <w:spacing w:after="40"/>
              <w:rPr>
                <w:rFonts w:cs="Times New Roman"/>
              </w:rPr>
            </w:pPr>
            <w:r w:rsidRPr="00291DA9">
              <w:rPr>
                <w:rFonts w:eastAsia="Consolas" w:cs="Times New Roman"/>
              </w:rPr>
              <w:t>path_grouping_policy</w:t>
            </w:r>
          </w:p>
          <w:p w14:paraId="13E45988" w14:textId="77777777" w:rsidR="005302D1" w:rsidRPr="00291DA9" w:rsidRDefault="005302D1" w:rsidP="003E0862">
            <w:pPr>
              <w:pStyle w:val="TableText"/>
              <w:spacing w:after="40"/>
              <w:rPr>
                <w:rFonts w:cs="Times New Roman"/>
              </w:rPr>
            </w:pPr>
            <w:r w:rsidRPr="00291DA9">
              <w:rPr>
                <w:rFonts w:cs="Times New Roman"/>
              </w:rPr>
              <w:t xml:space="preserve">, </w:t>
            </w:r>
          </w:p>
          <w:p w14:paraId="3A4B61DE" w14:textId="77777777" w:rsidR="005302D1" w:rsidRPr="00291DA9" w:rsidRDefault="005302D1" w:rsidP="003E0862">
            <w:pPr>
              <w:pStyle w:val="TableText"/>
              <w:spacing w:after="40"/>
              <w:rPr>
                <w:rFonts w:cs="Times New Roman"/>
              </w:rPr>
            </w:pPr>
            <w:r w:rsidRPr="00291DA9">
              <w:rPr>
                <w:rFonts w:eastAsia="Consolas" w:cs="Times New Roman"/>
              </w:rPr>
              <w:t>path_checker</w:t>
            </w:r>
          </w:p>
          <w:p w14:paraId="78F6429C" w14:textId="77777777" w:rsidR="005302D1" w:rsidRPr="00291DA9" w:rsidRDefault="005302D1" w:rsidP="003E0862">
            <w:pPr>
              <w:pStyle w:val="TableText"/>
              <w:spacing w:after="40"/>
              <w:rPr>
                <w:rFonts w:cs="Times New Roman"/>
              </w:rPr>
            </w:pPr>
            <w:r w:rsidRPr="00291DA9">
              <w:rPr>
                <w:rFonts w:cs="Times New Roman"/>
              </w:rPr>
              <w:t xml:space="preserve">, </w:t>
            </w:r>
          </w:p>
          <w:p w14:paraId="1A664705" w14:textId="77777777" w:rsidR="005302D1" w:rsidRPr="00291DA9" w:rsidRDefault="005302D1" w:rsidP="003E0862">
            <w:pPr>
              <w:pStyle w:val="TableText"/>
              <w:spacing w:after="40"/>
              <w:rPr>
                <w:rFonts w:cs="Times New Roman"/>
              </w:rPr>
            </w:pPr>
            <w:r w:rsidRPr="00291DA9">
              <w:rPr>
                <w:rFonts w:eastAsia="Consolas" w:cs="Times New Roman"/>
              </w:rPr>
              <w:t>prio</w:t>
            </w:r>
          </w:p>
          <w:p w14:paraId="60BF5777" w14:textId="77777777" w:rsidR="005302D1" w:rsidRPr="00291DA9" w:rsidRDefault="005302D1" w:rsidP="003E0862">
            <w:pPr>
              <w:pStyle w:val="TableText"/>
              <w:spacing w:after="40"/>
              <w:rPr>
                <w:rFonts w:cs="Times New Roman"/>
              </w:rPr>
            </w:pPr>
            <w:r w:rsidRPr="00291DA9">
              <w:rPr>
                <w:rFonts w:cs="Times New Roman"/>
              </w:rPr>
              <w:t xml:space="preserve">, </w:t>
            </w:r>
          </w:p>
          <w:p w14:paraId="278B6977" w14:textId="77777777" w:rsidR="005302D1" w:rsidRPr="00291DA9" w:rsidRDefault="005302D1" w:rsidP="003E0862">
            <w:pPr>
              <w:pStyle w:val="TableText"/>
              <w:spacing w:after="40"/>
              <w:rPr>
                <w:rFonts w:cs="Times New Roman"/>
              </w:rPr>
            </w:pPr>
            <w:r w:rsidRPr="00291DA9">
              <w:rPr>
                <w:rFonts w:eastAsia="Consolas" w:cs="Times New Roman"/>
              </w:rPr>
              <w:t>no_path_retry</w:t>
            </w:r>
          </w:p>
          <w:p w14:paraId="2A59D006" w14:textId="77777777" w:rsidR="005302D1" w:rsidRPr="00291DA9" w:rsidRDefault="005302D1" w:rsidP="003E0862">
            <w:pPr>
              <w:pStyle w:val="TableText"/>
              <w:spacing w:after="40"/>
              <w:rPr>
                <w:rFonts w:cs="Times New Roman"/>
              </w:rPr>
            </w:pPr>
            <w:r w:rsidRPr="00291DA9">
              <w:rPr>
                <w:rFonts w:cs="Times New Roman"/>
              </w:rPr>
              <w:t xml:space="preserve">, </w:t>
            </w:r>
          </w:p>
          <w:p w14:paraId="528E4F32" w14:textId="77777777" w:rsidR="005302D1" w:rsidRPr="00291DA9" w:rsidRDefault="005302D1" w:rsidP="003E0862">
            <w:pPr>
              <w:pStyle w:val="TableText"/>
              <w:spacing w:after="40"/>
              <w:rPr>
                <w:rFonts w:cs="Times New Roman"/>
              </w:rPr>
            </w:pPr>
            <w:r w:rsidRPr="00291DA9">
              <w:rPr>
                <w:rFonts w:eastAsia="Consolas" w:cs="Times New Roman"/>
              </w:rPr>
              <w:t>polling_interval</w:t>
            </w:r>
          </w:p>
          <w:p w14:paraId="388102E9" w14:textId="77777777" w:rsidR="005302D1" w:rsidRPr="00291DA9" w:rsidRDefault="005302D1" w:rsidP="003E0862">
            <w:pPr>
              <w:pStyle w:val="TableText"/>
              <w:spacing w:after="40"/>
              <w:rPr>
                <w:rFonts w:cs="Times New Roman"/>
              </w:rPr>
            </w:pPr>
            <w:r w:rsidRPr="00291DA9">
              <w:rPr>
                <w:rFonts w:cs="Times New Roman"/>
              </w:rPr>
              <w:t xml:space="preserve">, </w:t>
            </w:r>
          </w:p>
          <w:p w14:paraId="48598501" w14:textId="77777777" w:rsidR="005302D1" w:rsidRPr="00291DA9" w:rsidRDefault="005302D1" w:rsidP="003E0862">
            <w:pPr>
              <w:pStyle w:val="TableText"/>
              <w:spacing w:after="40"/>
              <w:rPr>
                <w:rFonts w:cs="Times New Roman"/>
              </w:rPr>
            </w:pPr>
            <w:r w:rsidRPr="00291DA9">
              <w:rPr>
                <w:rFonts w:eastAsia="Consolas" w:cs="Times New Roman"/>
              </w:rPr>
              <w:t>fast_io_fail_tmo</w:t>
            </w:r>
          </w:p>
          <w:p w14:paraId="2D504178" w14:textId="77777777" w:rsidR="005302D1" w:rsidRPr="00291DA9" w:rsidRDefault="005302D1" w:rsidP="003E0862">
            <w:pPr>
              <w:pStyle w:val="TableText"/>
              <w:spacing w:after="40"/>
              <w:rPr>
                <w:rFonts w:cs="Times New Roman"/>
              </w:rPr>
            </w:pPr>
            <w:r w:rsidRPr="00291DA9">
              <w:rPr>
                <w:rFonts w:cs="Times New Roman"/>
              </w:rPr>
              <w:t xml:space="preserve">, </w:t>
            </w:r>
          </w:p>
          <w:p w14:paraId="7AEC64B8" w14:textId="77777777" w:rsidR="005302D1" w:rsidRPr="00291DA9" w:rsidRDefault="005302D1" w:rsidP="003E0862">
            <w:pPr>
              <w:pStyle w:val="TableText"/>
              <w:spacing w:after="40"/>
              <w:rPr>
                <w:rFonts w:cs="Times New Roman"/>
              </w:rPr>
            </w:pPr>
            <w:r w:rsidRPr="00291DA9">
              <w:rPr>
                <w:rFonts w:eastAsia="Consolas" w:cs="Times New Roman"/>
              </w:rPr>
              <w:t>dev_loss_tmo</w:t>
            </w:r>
          </w:p>
          <w:p w14:paraId="59E0D5A9" w14:textId="77777777" w:rsidR="005302D1" w:rsidRPr="00291DA9" w:rsidRDefault="005302D1" w:rsidP="003E0862">
            <w:pPr>
              <w:pStyle w:val="TableText"/>
              <w:spacing w:after="40"/>
              <w:rPr>
                <w:rFonts w:cs="Times New Roman"/>
              </w:rPr>
            </w:pPr>
            <w:r w:rsidRPr="00291DA9">
              <w:rPr>
                <w:rFonts w:cs="Times New Roman"/>
              </w:rPr>
              <w:t xml:space="preserve"> и </w:t>
            </w:r>
          </w:p>
          <w:p w14:paraId="2171A71D" w14:textId="77777777" w:rsidR="005302D1" w:rsidRPr="00291DA9" w:rsidRDefault="005302D1" w:rsidP="003E0862">
            <w:pPr>
              <w:pStyle w:val="TableText"/>
              <w:spacing w:after="40"/>
              <w:rPr>
                <w:rFonts w:cs="Times New Roman"/>
              </w:rPr>
            </w:pPr>
            <w:r w:rsidRPr="00291DA9">
              <w:rPr>
                <w:rFonts w:eastAsia="Consolas" w:cs="Times New Roman"/>
              </w:rPr>
              <w:t>max_sectors_kb</w:t>
            </w:r>
          </w:p>
          <w:p w14:paraId="2024BA89" w14:textId="77777777" w:rsidR="005302D1" w:rsidRPr="00291DA9" w:rsidRDefault="005302D1" w:rsidP="003E0862">
            <w:pPr>
              <w:pStyle w:val="TableText"/>
              <w:spacing w:after="40"/>
              <w:rPr>
                <w:rFonts w:cs="Times New Roman"/>
                <w:lang w:val="ru-RU"/>
              </w:rPr>
            </w:pPr>
            <w:r w:rsidRPr="00291DA9">
              <w:rPr>
                <w:rFonts w:cs="Times New Roman"/>
                <w:lang w:val="ru-RU"/>
              </w:rPr>
              <w:t>, применяются по рекомендации производителя СХД и фиксируются перед началом отказных испытаний.</w:t>
            </w:r>
            <w:r w:rsidRPr="00291DA9">
              <w:rPr>
                <w:rFonts w:cs="Times New Roman"/>
                <w:lang w:val="ru-RU"/>
              </w:rPr>
              <w:br/>
            </w:r>
          </w:p>
          <w:p w14:paraId="3C14D9AF" w14:textId="77777777" w:rsidR="005302D1" w:rsidRPr="003E0862" w:rsidRDefault="005302D1" w:rsidP="003E0862">
            <w:pPr>
              <w:pStyle w:val="TableText"/>
              <w:spacing w:after="40"/>
              <w:rPr>
                <w:rFonts w:cs="Times New Roman"/>
              </w:rPr>
            </w:pPr>
            <w:r w:rsidRPr="003E0862">
              <w:rPr>
                <w:rFonts w:cs="Times New Roman"/>
              </w:rPr>
              <w:t xml:space="preserve">5) </w:t>
            </w:r>
            <w:r w:rsidRPr="00291DA9">
              <w:rPr>
                <w:rFonts w:cs="Times New Roman"/>
                <w:lang w:val="ru-RU"/>
              </w:rPr>
              <w:t>Переконфигурировать</w:t>
            </w:r>
            <w:r w:rsidRPr="003E0862">
              <w:rPr>
                <w:rFonts w:cs="Times New Roman"/>
              </w:rPr>
              <w:t xml:space="preserve"> </w:t>
            </w:r>
            <w:r w:rsidRPr="00291DA9">
              <w:rPr>
                <w:rFonts w:cs="Times New Roman"/>
              </w:rPr>
              <w:t>multipath</w:t>
            </w:r>
            <w:r w:rsidRPr="003E0862">
              <w:rPr>
                <w:rFonts w:cs="Times New Roman"/>
              </w:rPr>
              <w:t>:</w:t>
            </w:r>
            <w:r w:rsidRPr="003E0862">
              <w:rPr>
                <w:rFonts w:cs="Times New Roman"/>
              </w:rPr>
              <w:br/>
            </w:r>
          </w:p>
          <w:p w14:paraId="4C3C0EA0" w14:textId="77777777" w:rsidR="001B5BD6" w:rsidRPr="00D61DB8" w:rsidRDefault="001B5BD6" w:rsidP="001B5BD6">
            <w:pPr>
              <w:pStyle w:val="CodeBlock"/>
              <w:rPr>
                <w:rFonts w:ascii="Times New Roman" w:hAnsi="Times New Roman" w:cs="Times New Roman"/>
                <w:sz w:val="14"/>
              </w:rPr>
            </w:pPr>
            <w:r w:rsidRPr="00D61DB8">
              <w:rPr>
                <w:rFonts w:ascii="Times New Roman" w:hAnsi="Times New Roman" w:cs="Times New Roman"/>
                <w:sz w:val="14"/>
              </w:rPr>
              <w:t># sytemctl reload multupathd.service</w:t>
            </w:r>
          </w:p>
          <w:p w14:paraId="37A46F90" w14:textId="263DA52B" w:rsidR="001B5BD6" w:rsidRDefault="001B5BD6" w:rsidP="003E0862">
            <w:pPr>
              <w:pStyle w:val="TableText"/>
              <w:spacing w:after="40"/>
              <w:rPr>
                <w:rFonts w:cs="Times New Roman"/>
              </w:rPr>
            </w:pPr>
            <w:r w:rsidRPr="00D61DB8">
              <w:rPr>
                <w:rFonts w:eastAsia="Consolas" w:cs="Times New Roman"/>
                <w:sz w:val="14"/>
              </w:rPr>
              <w:t># sytemctl status multupathd.service</w:t>
            </w:r>
            <w:r w:rsidRPr="00D61DB8" w:rsidDel="001B5BD6">
              <w:rPr>
                <w:rFonts w:eastAsia="Consolas" w:cs="Times New Roman"/>
                <w:sz w:val="14"/>
              </w:rPr>
              <w:t xml:space="preserve"> </w:t>
            </w:r>
          </w:p>
          <w:p w14:paraId="3C5AE030" w14:textId="4A624957" w:rsidR="005302D1" w:rsidRPr="003E0862" w:rsidRDefault="005302D1" w:rsidP="003E0862">
            <w:pPr>
              <w:pStyle w:val="TableText"/>
              <w:spacing w:after="40"/>
              <w:rPr>
                <w:rFonts w:cs="Times New Roman"/>
              </w:rPr>
            </w:pPr>
            <w:r w:rsidRPr="003E0862">
              <w:rPr>
                <w:rFonts w:cs="Times New Roman"/>
              </w:rPr>
              <w:t xml:space="preserve">6) </w:t>
            </w:r>
            <w:r w:rsidRPr="00291DA9">
              <w:rPr>
                <w:rFonts w:cs="Times New Roman"/>
                <w:lang w:val="ru-RU"/>
              </w:rPr>
              <w:t>Проверить</w:t>
            </w:r>
            <w:r w:rsidRPr="003E0862">
              <w:rPr>
                <w:rFonts w:cs="Times New Roman"/>
              </w:rPr>
              <w:t xml:space="preserve"> </w:t>
            </w:r>
            <w:r w:rsidRPr="00291DA9">
              <w:rPr>
                <w:rFonts w:cs="Times New Roman"/>
                <w:lang w:val="ru-RU"/>
              </w:rPr>
              <w:t>итоговую</w:t>
            </w:r>
            <w:r w:rsidRPr="003E0862">
              <w:rPr>
                <w:rFonts w:cs="Times New Roman"/>
              </w:rPr>
              <w:t xml:space="preserve"> </w:t>
            </w:r>
            <w:r w:rsidRPr="00291DA9">
              <w:rPr>
                <w:rFonts w:cs="Times New Roman"/>
                <w:lang w:val="ru-RU"/>
              </w:rPr>
              <w:t>конфигурацию</w:t>
            </w:r>
            <w:r w:rsidRPr="003E0862">
              <w:rPr>
                <w:rFonts w:cs="Times New Roman"/>
              </w:rPr>
              <w:t>:</w:t>
            </w:r>
            <w:r w:rsidRPr="003E0862">
              <w:rPr>
                <w:rFonts w:cs="Times New Roman"/>
              </w:rPr>
              <w:br/>
            </w:r>
          </w:p>
          <w:p w14:paraId="0557777E" w14:textId="77777777" w:rsidR="005302D1" w:rsidRPr="00291DA9" w:rsidRDefault="005302D1" w:rsidP="003E0862">
            <w:pPr>
              <w:pStyle w:val="CodeBlock"/>
              <w:rPr>
                <w:rFonts w:ascii="Times New Roman" w:hAnsi="Times New Roman" w:cs="Times New Roman"/>
              </w:rPr>
            </w:pPr>
            <w:r w:rsidRPr="00291DA9">
              <w:rPr>
                <w:rFonts w:ascii="Times New Roman" w:hAnsi="Times New Roman" w:cs="Times New Roman"/>
                <w:sz w:val="14"/>
              </w:rPr>
              <w:t>$ multipath -ll</w:t>
            </w:r>
            <w:r w:rsidRPr="00291DA9">
              <w:rPr>
                <w:rFonts w:ascii="Times New Roman" w:hAnsi="Times New Roman" w:cs="Times New Roman"/>
                <w:sz w:val="14"/>
              </w:rPr>
              <w:br/>
              <w:t># multipathd show config</w:t>
            </w:r>
          </w:p>
        </w:tc>
        <w:tc>
          <w:tcPr>
            <w:tcW w:w="1268" w:type="pct"/>
          </w:tcPr>
          <w:p w14:paraId="078FDF63" w14:textId="77777777" w:rsidR="005302D1" w:rsidRPr="00291DA9" w:rsidRDefault="005302D1" w:rsidP="003E0862">
            <w:pPr>
              <w:pStyle w:val="TableText"/>
              <w:spacing w:after="40"/>
              <w:rPr>
                <w:rFonts w:cs="Times New Roman"/>
                <w:lang w:val="ru-RU"/>
              </w:rPr>
            </w:pPr>
            <w:r w:rsidRPr="00291DA9">
              <w:rPr>
                <w:rFonts w:cs="Times New Roman"/>
                <w:lang w:val="ru-RU"/>
              </w:rPr>
              <w:lastRenderedPageBreak/>
              <w:t>Испытание считается успешным, если одновременно выполнены условия:</w:t>
            </w:r>
            <w:r w:rsidRPr="00291DA9">
              <w:rPr>
                <w:rFonts w:cs="Times New Roman"/>
                <w:lang w:val="ru-RU"/>
              </w:rPr>
              <w:br/>
            </w:r>
          </w:p>
          <w:p w14:paraId="35799ECD"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1) </w:t>
            </w:r>
            <w:r w:rsidRPr="00291DA9">
              <w:rPr>
                <w:rFonts w:cs="Times New Roman"/>
              </w:rPr>
              <w:t>Udev</w:t>
            </w:r>
            <w:r w:rsidRPr="00291DA9">
              <w:rPr>
                <w:rFonts w:cs="Times New Roman"/>
                <w:lang w:val="ru-RU"/>
              </w:rPr>
              <w:t xml:space="preserve">-правила и </w:t>
            </w:r>
            <w:r w:rsidRPr="00291DA9">
              <w:rPr>
                <w:rFonts w:cs="Times New Roman"/>
              </w:rPr>
              <w:t>multipath</w:t>
            </w:r>
            <w:r w:rsidRPr="00291DA9">
              <w:rPr>
                <w:rFonts w:cs="Times New Roman"/>
                <w:lang w:val="ru-RU"/>
              </w:rPr>
              <w:t>-конфигурация размещены на обоих серверах и перечитаны без ошибок.</w:t>
            </w:r>
            <w:r w:rsidRPr="00291DA9">
              <w:rPr>
                <w:rFonts w:cs="Times New Roman"/>
                <w:lang w:val="ru-RU"/>
              </w:rPr>
              <w:br/>
            </w:r>
          </w:p>
          <w:p w14:paraId="15CDDD0A"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2) Для нижележащих устройств тестовых </w:t>
            </w:r>
            <w:r w:rsidRPr="00291DA9">
              <w:rPr>
                <w:rFonts w:cs="Times New Roman"/>
              </w:rPr>
              <w:t>LUN</w:t>
            </w:r>
            <w:r w:rsidRPr="00291DA9">
              <w:rPr>
                <w:rFonts w:cs="Times New Roman"/>
                <w:lang w:val="ru-RU"/>
              </w:rPr>
              <w:t xml:space="preserve"> применён </w:t>
            </w:r>
            <w:r w:rsidRPr="00291DA9">
              <w:rPr>
                <w:rFonts w:cs="Times New Roman"/>
              </w:rPr>
              <w:t>SCSI</w:t>
            </w:r>
            <w:r w:rsidRPr="00291DA9">
              <w:rPr>
                <w:rFonts w:cs="Times New Roman"/>
                <w:lang w:val="ru-RU"/>
              </w:rPr>
              <w:t xml:space="preserve"> </w:t>
            </w:r>
            <w:r w:rsidRPr="00291DA9">
              <w:rPr>
                <w:rFonts w:cs="Times New Roman"/>
              </w:rPr>
              <w:t>device</w:t>
            </w:r>
            <w:r w:rsidRPr="00291DA9">
              <w:rPr>
                <w:rFonts w:cs="Times New Roman"/>
                <w:lang w:val="ru-RU"/>
              </w:rPr>
              <w:t xml:space="preserve"> </w:t>
            </w:r>
            <w:r w:rsidRPr="00291DA9">
              <w:rPr>
                <w:rFonts w:cs="Times New Roman"/>
              </w:rPr>
              <w:t>timeout</w:t>
            </w:r>
            <w:r w:rsidRPr="00291DA9">
              <w:rPr>
                <w:rFonts w:cs="Times New Roman"/>
                <w:lang w:val="ru-RU"/>
              </w:rPr>
              <w:t xml:space="preserve"> 120 с; если </w:t>
            </w:r>
          </w:p>
          <w:p w14:paraId="15A595D0" w14:textId="77777777" w:rsidR="005302D1" w:rsidRPr="00291DA9" w:rsidRDefault="005302D1" w:rsidP="003E0862">
            <w:pPr>
              <w:pStyle w:val="TableText"/>
              <w:spacing w:after="40"/>
              <w:rPr>
                <w:rFonts w:cs="Times New Roman"/>
                <w:lang w:val="ru-RU"/>
              </w:rPr>
            </w:pPr>
            <w:r w:rsidRPr="00291DA9">
              <w:rPr>
                <w:rFonts w:eastAsia="Consolas" w:cs="Times New Roman"/>
              </w:rPr>
              <w:t>scheduler</w:t>
            </w:r>
            <w:r w:rsidRPr="00291DA9">
              <w:rPr>
                <w:rFonts w:eastAsia="Consolas" w:cs="Times New Roman"/>
                <w:lang w:val="ru-RU"/>
              </w:rPr>
              <w:t>=</w:t>
            </w:r>
            <w:r w:rsidRPr="00291DA9">
              <w:rPr>
                <w:rFonts w:eastAsia="Consolas" w:cs="Times New Roman"/>
              </w:rPr>
              <w:t>none</w:t>
            </w:r>
          </w:p>
          <w:p w14:paraId="0C71037D"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был включён в </w:t>
            </w:r>
            <w:r w:rsidRPr="00291DA9">
              <w:rPr>
                <w:rFonts w:cs="Times New Roman"/>
              </w:rPr>
              <w:t>udev</w:t>
            </w:r>
            <w:r w:rsidRPr="00291DA9">
              <w:rPr>
                <w:rFonts w:cs="Times New Roman"/>
                <w:lang w:val="ru-RU"/>
              </w:rPr>
              <w:t xml:space="preserve">-правило для стенда, фактическое значение </w:t>
            </w:r>
            <w:r w:rsidRPr="00291DA9">
              <w:rPr>
                <w:rFonts w:cs="Times New Roman"/>
              </w:rPr>
              <w:t>scheduler</w:t>
            </w:r>
            <w:r w:rsidRPr="00291DA9">
              <w:rPr>
                <w:rFonts w:cs="Times New Roman"/>
                <w:lang w:val="ru-RU"/>
              </w:rPr>
              <w:t xml:space="preserve"> зафиксировано в </w:t>
            </w:r>
            <w:r w:rsidRPr="00291DA9">
              <w:rPr>
                <w:rFonts w:cs="Times New Roman"/>
                <w:lang w:val="ru-RU"/>
              </w:rPr>
              <w:lastRenderedPageBreak/>
              <w:t>материалах испытаний.</w:t>
            </w:r>
            <w:r w:rsidRPr="00291DA9">
              <w:rPr>
                <w:rFonts w:cs="Times New Roman"/>
                <w:lang w:val="ru-RU"/>
              </w:rPr>
              <w:br/>
            </w:r>
          </w:p>
          <w:p w14:paraId="669F8B5B"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3) Для </w:t>
            </w:r>
            <w:r w:rsidRPr="00291DA9">
              <w:rPr>
                <w:rFonts w:cs="Times New Roman"/>
              </w:rPr>
              <w:t>DM</w:t>
            </w:r>
            <w:r w:rsidRPr="00291DA9">
              <w:rPr>
                <w:rFonts w:cs="Times New Roman"/>
                <w:lang w:val="ru-RU"/>
              </w:rPr>
              <w:t>-</w:t>
            </w:r>
            <w:r w:rsidRPr="00291DA9">
              <w:rPr>
                <w:rFonts w:cs="Times New Roman"/>
              </w:rPr>
              <w:t>multipath</w:t>
            </w:r>
            <w:r w:rsidRPr="00291DA9">
              <w:rPr>
                <w:rFonts w:cs="Times New Roman"/>
                <w:lang w:val="ru-RU"/>
              </w:rPr>
              <w:t xml:space="preserve"> устройств задан обязательный для ПМИ селектор </w:t>
            </w:r>
          </w:p>
          <w:p w14:paraId="11B1FDB3" w14:textId="77777777" w:rsidR="005302D1" w:rsidRPr="00291DA9" w:rsidRDefault="005302D1" w:rsidP="003E0862">
            <w:pPr>
              <w:pStyle w:val="TableText"/>
              <w:spacing w:after="40"/>
              <w:rPr>
                <w:rFonts w:cs="Times New Roman"/>
                <w:lang w:val="ru-RU"/>
              </w:rPr>
            </w:pPr>
            <w:r w:rsidRPr="00291DA9">
              <w:rPr>
                <w:rFonts w:eastAsia="Consolas" w:cs="Times New Roman"/>
              </w:rPr>
              <w:t>round</w:t>
            </w:r>
            <w:r w:rsidRPr="00291DA9">
              <w:rPr>
                <w:rFonts w:eastAsia="Consolas" w:cs="Times New Roman"/>
                <w:lang w:val="ru-RU"/>
              </w:rPr>
              <w:t>-</w:t>
            </w:r>
            <w:r w:rsidRPr="00291DA9">
              <w:rPr>
                <w:rFonts w:eastAsia="Consolas" w:cs="Times New Roman"/>
              </w:rPr>
              <w:t>robin</w:t>
            </w:r>
            <w:r w:rsidRPr="00291DA9">
              <w:rPr>
                <w:rFonts w:eastAsia="Consolas" w:cs="Times New Roman"/>
                <w:lang w:val="ru-RU"/>
              </w:rPr>
              <w:t xml:space="preserve"> 0</w:t>
            </w:r>
          </w:p>
          <w:p w14:paraId="745E751F" w14:textId="77777777" w:rsidR="005302D1" w:rsidRPr="00291DA9" w:rsidRDefault="005302D1" w:rsidP="003E0862">
            <w:pPr>
              <w:pStyle w:val="TableText"/>
              <w:spacing w:after="40"/>
              <w:rPr>
                <w:rFonts w:cs="Times New Roman"/>
                <w:lang w:val="ru-RU"/>
              </w:rPr>
            </w:pPr>
            <w:r w:rsidRPr="00291DA9">
              <w:rPr>
                <w:rFonts w:cs="Times New Roman"/>
                <w:lang w:val="ru-RU"/>
              </w:rPr>
              <w:t>.</w:t>
            </w:r>
            <w:r w:rsidRPr="00291DA9">
              <w:rPr>
                <w:rFonts w:cs="Times New Roman"/>
                <w:lang w:val="ru-RU"/>
              </w:rPr>
              <w:br/>
            </w:r>
          </w:p>
          <w:p w14:paraId="66C00FD5" w14:textId="77777777" w:rsidR="005302D1" w:rsidRPr="00291DA9" w:rsidRDefault="005302D1" w:rsidP="003E0862">
            <w:pPr>
              <w:pStyle w:val="TableText"/>
              <w:spacing w:after="40"/>
              <w:rPr>
                <w:rFonts w:cs="Times New Roman"/>
                <w:lang w:val="ru-RU"/>
              </w:rPr>
            </w:pPr>
            <w:r w:rsidRPr="00291DA9">
              <w:rPr>
                <w:rFonts w:cs="Times New Roman"/>
                <w:lang w:val="ru-RU"/>
              </w:rPr>
              <w:t>4) Параметры, зависящие от конкретной СХД, применены по рекомендации производителя и зафиксированы в материалах испытаний.</w:t>
            </w:r>
            <w:r w:rsidRPr="00291DA9">
              <w:rPr>
                <w:rFonts w:cs="Times New Roman"/>
                <w:lang w:val="ru-RU"/>
              </w:rPr>
              <w:br/>
            </w:r>
          </w:p>
          <w:p w14:paraId="712C5C08"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5) Для контроля зависания </w:t>
            </w:r>
            <w:r w:rsidRPr="00291DA9">
              <w:rPr>
                <w:rFonts w:cs="Times New Roman"/>
              </w:rPr>
              <w:t>I</w:t>
            </w:r>
            <w:r w:rsidRPr="00291DA9">
              <w:rPr>
                <w:rFonts w:cs="Times New Roman"/>
                <w:lang w:val="ru-RU"/>
              </w:rPr>
              <w:t>/</w:t>
            </w:r>
            <w:r w:rsidRPr="00291DA9">
              <w:rPr>
                <w:rFonts w:cs="Times New Roman"/>
              </w:rPr>
              <w:t>O</w:t>
            </w:r>
            <w:r w:rsidRPr="00291DA9">
              <w:rPr>
                <w:rFonts w:cs="Times New Roman"/>
                <w:lang w:val="ru-RU"/>
              </w:rPr>
              <w:t xml:space="preserve"> зафиксированы фактические значения </w:t>
            </w:r>
          </w:p>
          <w:p w14:paraId="4DD39033" w14:textId="77777777" w:rsidR="005302D1" w:rsidRPr="00291DA9" w:rsidRDefault="005302D1" w:rsidP="003E0862">
            <w:pPr>
              <w:pStyle w:val="TableText"/>
              <w:spacing w:after="40"/>
              <w:rPr>
                <w:rFonts w:cs="Times New Roman"/>
              </w:rPr>
            </w:pPr>
            <w:r w:rsidRPr="00291DA9">
              <w:rPr>
                <w:rFonts w:eastAsia="Consolas" w:cs="Times New Roman"/>
              </w:rPr>
              <w:t>no_path_retry</w:t>
            </w:r>
          </w:p>
          <w:p w14:paraId="484FC094" w14:textId="77777777" w:rsidR="005302D1" w:rsidRPr="00291DA9" w:rsidRDefault="005302D1" w:rsidP="003E0862">
            <w:pPr>
              <w:pStyle w:val="TableText"/>
              <w:spacing w:after="40"/>
              <w:rPr>
                <w:rFonts w:cs="Times New Roman"/>
              </w:rPr>
            </w:pPr>
            <w:r w:rsidRPr="00291DA9">
              <w:rPr>
                <w:rFonts w:cs="Times New Roman"/>
              </w:rPr>
              <w:t xml:space="preserve"> и </w:t>
            </w:r>
          </w:p>
          <w:p w14:paraId="369BD59E" w14:textId="77777777" w:rsidR="005302D1" w:rsidRPr="00291DA9" w:rsidRDefault="005302D1" w:rsidP="003E0862">
            <w:pPr>
              <w:pStyle w:val="TableText"/>
              <w:spacing w:after="40"/>
              <w:rPr>
                <w:rFonts w:cs="Times New Roman"/>
              </w:rPr>
            </w:pPr>
            <w:r w:rsidRPr="00291DA9">
              <w:rPr>
                <w:rFonts w:eastAsia="Consolas" w:cs="Times New Roman"/>
              </w:rPr>
              <w:t>polling_interval</w:t>
            </w:r>
          </w:p>
          <w:p w14:paraId="135EDECD" w14:textId="77777777" w:rsidR="005302D1" w:rsidRPr="00291DA9" w:rsidRDefault="005302D1" w:rsidP="003E0862">
            <w:pPr>
              <w:pStyle w:val="TableText"/>
              <w:spacing w:after="40"/>
              <w:rPr>
                <w:rFonts w:cs="Times New Roman"/>
                <w:lang w:val="ru-RU"/>
              </w:rPr>
            </w:pPr>
            <w:r w:rsidRPr="00291DA9">
              <w:rPr>
                <w:rFonts w:cs="Times New Roman"/>
              </w:rPr>
              <w:t xml:space="preserve"> </w:t>
            </w:r>
            <w:r w:rsidRPr="00291DA9">
              <w:rPr>
                <w:rFonts w:cs="Times New Roman"/>
                <w:lang w:val="ru-RU"/>
              </w:rPr>
              <w:t>либо указано, что применяется значение по умолчанию.</w:t>
            </w:r>
            <w:r w:rsidRPr="00291DA9">
              <w:rPr>
                <w:rFonts w:cs="Times New Roman"/>
                <w:lang w:val="ru-RU"/>
              </w:rPr>
              <w:br/>
            </w:r>
          </w:p>
          <w:p w14:paraId="39960E21" w14:textId="77777777" w:rsidR="005302D1" w:rsidRPr="00291DA9" w:rsidRDefault="005302D1" w:rsidP="003E0862">
            <w:pPr>
              <w:pStyle w:val="TableText"/>
              <w:spacing w:after="40"/>
              <w:rPr>
                <w:rFonts w:cs="Times New Roman"/>
                <w:lang w:val="ru-RU"/>
              </w:rPr>
            </w:pPr>
            <w:r w:rsidRPr="00291DA9">
              <w:rPr>
                <w:rFonts w:cs="Times New Roman"/>
                <w:lang w:val="ru-RU"/>
              </w:rPr>
              <w:t>Примеры допустимых фрагментов вывода:</w:t>
            </w:r>
            <w:r w:rsidRPr="00291DA9">
              <w:rPr>
                <w:rFonts w:cs="Times New Roman"/>
                <w:lang w:val="ru-RU"/>
              </w:rPr>
              <w:br/>
            </w:r>
          </w:p>
          <w:p w14:paraId="4CA8CF8B" w14:textId="77777777" w:rsidR="005302D1" w:rsidRPr="00291DA9" w:rsidRDefault="005302D1" w:rsidP="003E0862">
            <w:pPr>
              <w:pStyle w:val="TableText"/>
              <w:spacing w:after="40"/>
              <w:rPr>
                <w:rFonts w:cs="Times New Roman"/>
                <w:lang w:val="ru-RU"/>
              </w:rPr>
            </w:pPr>
            <w:r w:rsidRPr="00291DA9">
              <w:rPr>
                <w:rFonts w:eastAsia="Consolas" w:cs="Times New Roman"/>
              </w:rPr>
              <w:t>cat</w:t>
            </w:r>
            <w:r w:rsidRPr="00291DA9">
              <w:rPr>
                <w:rFonts w:eastAsia="Consolas" w:cs="Times New Roman"/>
                <w:lang w:val="ru-RU"/>
              </w:rPr>
              <w:t xml:space="preserve"> /</w:t>
            </w:r>
            <w:r w:rsidRPr="00291DA9">
              <w:rPr>
                <w:rFonts w:eastAsia="Consolas" w:cs="Times New Roman"/>
              </w:rPr>
              <w:t>sys</w:t>
            </w:r>
            <w:r w:rsidRPr="00291DA9">
              <w:rPr>
                <w:rFonts w:eastAsia="Consolas" w:cs="Times New Roman"/>
                <w:lang w:val="ru-RU"/>
              </w:rPr>
              <w:t>/</w:t>
            </w:r>
            <w:r w:rsidRPr="00291DA9">
              <w:rPr>
                <w:rFonts w:eastAsia="Consolas" w:cs="Times New Roman"/>
              </w:rPr>
              <w:t>block</w:t>
            </w:r>
            <w:r w:rsidRPr="00291DA9">
              <w:rPr>
                <w:rFonts w:eastAsia="Consolas" w:cs="Times New Roman"/>
                <w:lang w:val="ru-RU"/>
              </w:rPr>
              <w:t>/</w:t>
            </w:r>
            <w:r w:rsidRPr="00291DA9">
              <w:rPr>
                <w:rFonts w:eastAsia="Consolas" w:cs="Times New Roman"/>
              </w:rPr>
              <w:t>sdX</w:t>
            </w:r>
            <w:r w:rsidRPr="00291DA9">
              <w:rPr>
                <w:rFonts w:eastAsia="Consolas" w:cs="Times New Roman"/>
                <w:lang w:val="ru-RU"/>
              </w:rPr>
              <w:t>/</w:t>
            </w:r>
            <w:r w:rsidRPr="00291DA9">
              <w:rPr>
                <w:rFonts w:eastAsia="Consolas" w:cs="Times New Roman"/>
              </w:rPr>
              <w:t>device</w:t>
            </w:r>
            <w:r w:rsidRPr="00291DA9">
              <w:rPr>
                <w:rFonts w:eastAsia="Consolas" w:cs="Times New Roman"/>
                <w:lang w:val="ru-RU"/>
              </w:rPr>
              <w:t>/</w:t>
            </w:r>
            <w:r w:rsidRPr="00291DA9">
              <w:rPr>
                <w:rFonts w:eastAsia="Consolas" w:cs="Times New Roman"/>
              </w:rPr>
              <w:t>timeout</w:t>
            </w:r>
            <w:r w:rsidRPr="00291DA9">
              <w:rPr>
                <w:rFonts w:eastAsia="Consolas" w:cs="Times New Roman"/>
                <w:lang w:val="ru-RU"/>
              </w:rPr>
              <w:t xml:space="preserve"> -&gt; 120</w:t>
            </w:r>
            <w:r w:rsidRPr="00291DA9">
              <w:rPr>
                <w:rFonts w:cs="Times New Roman"/>
                <w:lang w:val="ru-RU"/>
              </w:rPr>
              <w:br/>
            </w:r>
          </w:p>
          <w:p w14:paraId="032EF33F" w14:textId="77777777" w:rsidR="005302D1" w:rsidRPr="00291DA9" w:rsidRDefault="005302D1" w:rsidP="003E0862">
            <w:pPr>
              <w:pStyle w:val="TableText"/>
              <w:spacing w:after="40"/>
              <w:rPr>
                <w:rFonts w:cs="Times New Roman"/>
              </w:rPr>
            </w:pPr>
            <w:r w:rsidRPr="00291DA9">
              <w:rPr>
                <w:rFonts w:eastAsia="Consolas" w:cs="Times New Roman"/>
              </w:rPr>
              <w:t>policy='round-robin 0'</w:t>
            </w:r>
            <w:r w:rsidRPr="00291DA9">
              <w:rPr>
                <w:rFonts w:cs="Times New Roman"/>
              </w:rPr>
              <w:br/>
            </w:r>
          </w:p>
          <w:p w14:paraId="3B367301" w14:textId="77777777" w:rsidR="005302D1" w:rsidRPr="00291DA9" w:rsidRDefault="005302D1" w:rsidP="003E0862">
            <w:pPr>
              <w:pStyle w:val="TableText"/>
              <w:spacing w:after="40"/>
              <w:rPr>
                <w:rFonts w:cs="Times New Roman"/>
              </w:rPr>
            </w:pPr>
            <w:r w:rsidRPr="00291DA9">
              <w:rPr>
                <w:rFonts w:eastAsia="Consolas" w:cs="Times New Roman"/>
              </w:rPr>
              <w:t>path_selector "round-robin 0"</w:t>
            </w:r>
            <w:r w:rsidRPr="00291DA9">
              <w:rPr>
                <w:rFonts w:cs="Times New Roman"/>
              </w:rPr>
              <w:br/>
            </w:r>
          </w:p>
          <w:p w14:paraId="32E6D345" w14:textId="77777777" w:rsidR="005302D1" w:rsidRPr="00291DA9" w:rsidRDefault="005302D1" w:rsidP="003E0862">
            <w:pPr>
              <w:pStyle w:val="TableText"/>
              <w:spacing w:after="40"/>
              <w:rPr>
                <w:rFonts w:cs="Times New Roman"/>
                <w:lang w:val="ru-RU"/>
              </w:rPr>
            </w:pPr>
            <w:r w:rsidRPr="00291DA9">
              <w:rPr>
                <w:rFonts w:eastAsia="Consolas" w:cs="Times New Roman"/>
              </w:rPr>
              <w:t>scheduler</w:t>
            </w:r>
            <w:r w:rsidRPr="00291DA9">
              <w:rPr>
                <w:rFonts w:eastAsia="Consolas" w:cs="Times New Roman"/>
                <w:lang w:val="ru-RU"/>
              </w:rPr>
              <w:t>: [</w:t>
            </w:r>
            <w:r w:rsidRPr="00291DA9">
              <w:rPr>
                <w:rFonts w:eastAsia="Consolas" w:cs="Times New Roman"/>
              </w:rPr>
              <w:t>none</w:t>
            </w:r>
            <w:r w:rsidRPr="00291DA9">
              <w:rPr>
                <w:rFonts w:eastAsia="Consolas" w:cs="Times New Roman"/>
                <w:lang w:val="ru-RU"/>
              </w:rPr>
              <w:t>]</w:t>
            </w:r>
          </w:p>
          <w:p w14:paraId="5C43C9BE"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 только если настройка </w:t>
            </w:r>
            <w:r w:rsidRPr="00291DA9">
              <w:rPr>
                <w:rFonts w:cs="Times New Roman"/>
              </w:rPr>
              <w:t>scheduler</w:t>
            </w:r>
            <w:r w:rsidRPr="00291DA9">
              <w:rPr>
                <w:rFonts w:cs="Times New Roman"/>
                <w:lang w:val="ru-RU"/>
              </w:rPr>
              <w:t xml:space="preserve"> применялась </w:t>
            </w:r>
            <w:r w:rsidRPr="00291DA9">
              <w:rPr>
                <w:rFonts w:cs="Times New Roman"/>
              </w:rPr>
              <w:t>udev</w:t>
            </w:r>
            <w:r w:rsidRPr="00291DA9">
              <w:rPr>
                <w:rFonts w:cs="Times New Roman"/>
                <w:lang w:val="ru-RU"/>
              </w:rPr>
              <w:t>-правилом для стенда</w:t>
            </w:r>
          </w:p>
        </w:tc>
      </w:tr>
      <w:tr w:rsidR="005302D1" w:rsidRPr="00291DA9" w14:paraId="435A4D67" w14:textId="77777777" w:rsidTr="005302D1">
        <w:trPr>
          <w:jc w:val="center"/>
        </w:trPr>
        <w:tc>
          <w:tcPr>
            <w:tcW w:w="201" w:type="pct"/>
          </w:tcPr>
          <w:p w14:paraId="119B2CB3" w14:textId="77777777" w:rsidR="005302D1" w:rsidRPr="00291DA9" w:rsidRDefault="005302D1" w:rsidP="003E0862">
            <w:pPr>
              <w:pStyle w:val="TableText"/>
              <w:spacing w:after="40"/>
              <w:rPr>
                <w:rFonts w:cs="Times New Roman"/>
              </w:rPr>
            </w:pPr>
            <w:r w:rsidRPr="00291DA9">
              <w:rPr>
                <w:rFonts w:cs="Times New Roman"/>
              </w:rPr>
              <w:lastRenderedPageBreak/>
              <w:t>5</w:t>
            </w:r>
          </w:p>
        </w:tc>
        <w:tc>
          <w:tcPr>
            <w:tcW w:w="573" w:type="pct"/>
          </w:tcPr>
          <w:p w14:paraId="090E7CD0" w14:textId="77777777" w:rsidR="005302D1" w:rsidRPr="00291DA9" w:rsidRDefault="005302D1" w:rsidP="003E0862">
            <w:pPr>
              <w:pStyle w:val="TableText"/>
              <w:spacing w:after="40"/>
              <w:rPr>
                <w:rFonts w:cs="Times New Roman"/>
              </w:rPr>
            </w:pPr>
            <w:r w:rsidRPr="00291DA9">
              <w:rPr>
                <w:rFonts w:cs="Times New Roman"/>
              </w:rPr>
              <w:t>Подготовка стенда</w:t>
            </w:r>
          </w:p>
        </w:tc>
        <w:tc>
          <w:tcPr>
            <w:tcW w:w="604" w:type="pct"/>
          </w:tcPr>
          <w:p w14:paraId="0BD6EA5E" w14:textId="77777777" w:rsidR="005302D1" w:rsidRPr="00291DA9" w:rsidRDefault="005302D1" w:rsidP="003E0862">
            <w:pPr>
              <w:pStyle w:val="TableText"/>
              <w:spacing w:after="40"/>
              <w:rPr>
                <w:rFonts w:cs="Times New Roman"/>
                <w:lang w:val="ru-RU"/>
              </w:rPr>
            </w:pPr>
            <w:r w:rsidRPr="00291DA9">
              <w:rPr>
                <w:rFonts w:cs="Times New Roman"/>
                <w:lang w:val="ru-RU"/>
              </w:rPr>
              <w:t>Подтверждение исходных условий после настройки хостов</w:t>
            </w:r>
          </w:p>
        </w:tc>
        <w:tc>
          <w:tcPr>
            <w:tcW w:w="1086" w:type="pct"/>
          </w:tcPr>
          <w:p w14:paraId="4EE9D178"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После настройки на обоих серверах доступны </w:t>
            </w:r>
            <w:r w:rsidRPr="00291DA9">
              <w:rPr>
                <w:rFonts w:cs="Times New Roman"/>
              </w:rPr>
              <w:t>fio</w:t>
            </w:r>
            <w:r w:rsidRPr="00291DA9">
              <w:rPr>
                <w:rFonts w:cs="Times New Roman"/>
                <w:lang w:val="ru-RU"/>
              </w:rPr>
              <w:t xml:space="preserve">, </w:t>
            </w:r>
            <w:r w:rsidRPr="00291DA9">
              <w:rPr>
                <w:rFonts w:cs="Times New Roman"/>
              </w:rPr>
              <w:t>multipath</w:t>
            </w:r>
            <w:r w:rsidRPr="00291DA9">
              <w:rPr>
                <w:rFonts w:cs="Times New Roman"/>
                <w:lang w:val="ru-RU"/>
              </w:rPr>
              <w:t xml:space="preserve">, </w:t>
            </w:r>
            <w:r w:rsidRPr="00291DA9">
              <w:rPr>
                <w:rFonts w:cs="Times New Roman"/>
              </w:rPr>
              <w:t>sg</w:t>
            </w:r>
            <w:r w:rsidRPr="00291DA9">
              <w:rPr>
                <w:rFonts w:cs="Times New Roman"/>
                <w:lang w:val="ru-RU"/>
              </w:rPr>
              <w:t>3_</w:t>
            </w:r>
            <w:r w:rsidRPr="00291DA9">
              <w:rPr>
                <w:rFonts w:cs="Times New Roman"/>
              </w:rPr>
              <w:t>utils</w:t>
            </w:r>
            <w:r w:rsidRPr="00291DA9">
              <w:rPr>
                <w:rFonts w:cs="Times New Roman"/>
                <w:lang w:val="ru-RU"/>
              </w:rPr>
              <w:t xml:space="preserve"> и </w:t>
            </w:r>
            <w:r w:rsidRPr="00291DA9">
              <w:rPr>
                <w:rFonts w:cs="Times New Roman"/>
              </w:rPr>
              <w:t>lsscsi</w:t>
            </w:r>
            <w:r w:rsidRPr="00291DA9">
              <w:rPr>
                <w:rFonts w:cs="Times New Roman"/>
                <w:lang w:val="ru-RU"/>
              </w:rPr>
              <w:t xml:space="preserve">; </w:t>
            </w:r>
            <w:r w:rsidRPr="00291DA9">
              <w:rPr>
                <w:rFonts w:cs="Times New Roman"/>
              </w:rPr>
              <w:t>FC</w:t>
            </w:r>
            <w:r w:rsidRPr="00291DA9">
              <w:rPr>
                <w:rFonts w:cs="Times New Roman"/>
                <w:lang w:val="ru-RU"/>
              </w:rPr>
              <w:t xml:space="preserve">-порты находятся в состоянии </w:t>
            </w:r>
            <w:r w:rsidRPr="00291DA9">
              <w:rPr>
                <w:rFonts w:cs="Times New Roman"/>
              </w:rPr>
              <w:t>Online</w:t>
            </w:r>
            <w:r w:rsidRPr="00291DA9">
              <w:rPr>
                <w:rFonts w:cs="Times New Roman"/>
                <w:lang w:val="ru-RU"/>
              </w:rPr>
              <w:t xml:space="preserve">; хосты готовы к подключению тестовых </w:t>
            </w:r>
            <w:r w:rsidRPr="00291DA9">
              <w:rPr>
                <w:rFonts w:cs="Times New Roman"/>
              </w:rPr>
              <w:t>LUN</w:t>
            </w:r>
            <w:r w:rsidRPr="00291DA9">
              <w:rPr>
                <w:rFonts w:cs="Times New Roman"/>
                <w:lang w:val="ru-RU"/>
              </w:rPr>
              <w:t>.</w:t>
            </w:r>
          </w:p>
        </w:tc>
        <w:tc>
          <w:tcPr>
            <w:tcW w:w="1268" w:type="pct"/>
          </w:tcPr>
          <w:p w14:paraId="7B15C0B5" w14:textId="77777777" w:rsidR="005302D1" w:rsidRPr="00291DA9" w:rsidRDefault="005302D1" w:rsidP="003E0862">
            <w:pPr>
              <w:pStyle w:val="TableText"/>
              <w:spacing w:after="40"/>
              <w:rPr>
                <w:rFonts w:cs="Times New Roman"/>
                <w:lang w:val="ru-RU"/>
              </w:rPr>
            </w:pPr>
            <w:r w:rsidRPr="00291DA9">
              <w:rPr>
                <w:rFonts w:cs="Times New Roman"/>
                <w:lang w:val="ru-RU"/>
              </w:rPr>
              <w:t>1) На каждом сервере проверить версии утилит:</w:t>
            </w:r>
            <w:r w:rsidRPr="00291DA9">
              <w:rPr>
                <w:rFonts w:cs="Times New Roman"/>
                <w:lang w:val="ru-RU"/>
              </w:rPr>
              <w:br/>
            </w:r>
          </w:p>
          <w:p w14:paraId="0C8ED0F9" w14:textId="77777777" w:rsidR="005302D1" w:rsidRPr="00291DA9" w:rsidRDefault="005302D1" w:rsidP="003E0862">
            <w:pPr>
              <w:pStyle w:val="CodeBlock"/>
              <w:rPr>
                <w:rFonts w:ascii="Times New Roman" w:hAnsi="Times New Roman" w:cs="Times New Roman"/>
              </w:rPr>
            </w:pPr>
            <w:r w:rsidRPr="00291DA9">
              <w:rPr>
                <w:rFonts w:ascii="Times New Roman" w:hAnsi="Times New Roman" w:cs="Times New Roman"/>
                <w:sz w:val="14"/>
              </w:rPr>
              <w:t>$ fio --version</w:t>
            </w:r>
            <w:r w:rsidRPr="00291DA9">
              <w:rPr>
                <w:rFonts w:ascii="Times New Roman" w:hAnsi="Times New Roman" w:cs="Times New Roman"/>
                <w:sz w:val="14"/>
              </w:rPr>
              <w:br/>
              <w:t>$ multipath -h</w:t>
            </w:r>
            <w:r w:rsidRPr="00291DA9">
              <w:rPr>
                <w:rFonts w:ascii="Times New Roman" w:hAnsi="Times New Roman" w:cs="Times New Roman"/>
                <w:sz w:val="14"/>
              </w:rPr>
              <w:br/>
              <w:t>$ lsscsi --version</w:t>
            </w:r>
          </w:p>
          <w:p w14:paraId="5DF3A59D"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2) На каждом сервере проверить состояние и скорость </w:t>
            </w:r>
            <w:r w:rsidRPr="00291DA9">
              <w:rPr>
                <w:rFonts w:cs="Times New Roman"/>
              </w:rPr>
              <w:t>FC</w:t>
            </w:r>
            <w:r w:rsidRPr="00291DA9">
              <w:rPr>
                <w:rFonts w:cs="Times New Roman"/>
                <w:lang w:val="ru-RU"/>
              </w:rPr>
              <w:t>-портов:</w:t>
            </w:r>
            <w:r w:rsidRPr="00291DA9">
              <w:rPr>
                <w:rFonts w:cs="Times New Roman"/>
                <w:lang w:val="ru-RU"/>
              </w:rPr>
              <w:br/>
            </w:r>
          </w:p>
          <w:p w14:paraId="67256AF9" w14:textId="77777777" w:rsidR="005302D1" w:rsidRPr="00291DA9" w:rsidRDefault="005302D1" w:rsidP="003E0862">
            <w:pPr>
              <w:pStyle w:val="CodeBlock"/>
              <w:rPr>
                <w:rFonts w:ascii="Times New Roman" w:hAnsi="Times New Roman" w:cs="Times New Roman"/>
              </w:rPr>
            </w:pPr>
            <w:r w:rsidRPr="00291DA9">
              <w:rPr>
                <w:rFonts w:ascii="Times New Roman" w:hAnsi="Times New Roman" w:cs="Times New Roman"/>
                <w:sz w:val="14"/>
              </w:rPr>
              <w:t>$ cat /sys/class/fc_host/host*/port_state</w:t>
            </w:r>
            <w:r w:rsidRPr="00291DA9">
              <w:rPr>
                <w:rFonts w:ascii="Times New Roman" w:hAnsi="Times New Roman" w:cs="Times New Roman"/>
                <w:sz w:val="14"/>
              </w:rPr>
              <w:br/>
              <w:t>$ cat /sys/class/fc_host/host*/speed</w:t>
            </w:r>
          </w:p>
          <w:p w14:paraId="2185C4BA" w14:textId="77777777" w:rsidR="005302D1" w:rsidRPr="00291DA9" w:rsidRDefault="005302D1" w:rsidP="003E0862">
            <w:pPr>
              <w:pStyle w:val="TableText"/>
              <w:spacing w:after="40"/>
              <w:rPr>
                <w:rFonts w:cs="Times New Roman"/>
                <w:lang w:val="ru-RU"/>
              </w:rPr>
            </w:pPr>
            <w:r w:rsidRPr="00291DA9">
              <w:rPr>
                <w:rFonts w:cs="Times New Roman"/>
                <w:lang w:val="ru-RU"/>
              </w:rPr>
              <w:t>3) Зафиксировать результат проверки в журнал испытаний.</w:t>
            </w:r>
          </w:p>
        </w:tc>
        <w:tc>
          <w:tcPr>
            <w:tcW w:w="1268" w:type="pct"/>
          </w:tcPr>
          <w:p w14:paraId="23D8C71F" w14:textId="77777777" w:rsidR="005302D1" w:rsidRPr="00291DA9" w:rsidRDefault="005302D1" w:rsidP="003E0862">
            <w:pPr>
              <w:pStyle w:val="TableText"/>
              <w:spacing w:after="40"/>
              <w:rPr>
                <w:rFonts w:cs="Times New Roman"/>
                <w:lang w:val="ru-RU"/>
              </w:rPr>
            </w:pPr>
            <w:r w:rsidRPr="00291DA9">
              <w:rPr>
                <w:rFonts w:cs="Times New Roman"/>
                <w:lang w:val="ru-RU"/>
              </w:rPr>
              <w:t>Испытание считается успешным, если одновременно выполнены условия:</w:t>
            </w:r>
            <w:r w:rsidRPr="00291DA9">
              <w:rPr>
                <w:rFonts w:cs="Times New Roman"/>
                <w:lang w:val="ru-RU"/>
              </w:rPr>
              <w:br/>
            </w:r>
          </w:p>
          <w:p w14:paraId="4E5BC8E7" w14:textId="77777777" w:rsidR="005302D1" w:rsidRPr="00291DA9" w:rsidRDefault="005302D1" w:rsidP="003E0862">
            <w:pPr>
              <w:pStyle w:val="TableText"/>
              <w:spacing w:after="40"/>
              <w:rPr>
                <w:rFonts w:cs="Times New Roman"/>
                <w:lang w:val="ru-RU"/>
              </w:rPr>
            </w:pPr>
            <w:r w:rsidRPr="00291DA9">
              <w:rPr>
                <w:rFonts w:cs="Times New Roman"/>
                <w:lang w:val="ru-RU"/>
              </w:rPr>
              <w:t>1) Все требуемые утилиты отвечают на вызов и выводят номер версии или справочную информацию.</w:t>
            </w:r>
            <w:r w:rsidRPr="00291DA9">
              <w:rPr>
                <w:rFonts w:cs="Times New Roman"/>
                <w:lang w:val="ru-RU"/>
              </w:rPr>
              <w:br/>
            </w:r>
          </w:p>
          <w:p w14:paraId="32371B30"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2) </w:t>
            </w:r>
            <w:r w:rsidRPr="00291DA9">
              <w:rPr>
                <w:rFonts w:cs="Times New Roman"/>
              </w:rPr>
              <w:t>FC</w:t>
            </w:r>
            <w:r w:rsidRPr="00291DA9">
              <w:rPr>
                <w:rFonts w:cs="Times New Roman"/>
                <w:lang w:val="ru-RU"/>
              </w:rPr>
              <w:t xml:space="preserve">-порты находятся в рабочем состоянии </w:t>
            </w:r>
          </w:p>
          <w:p w14:paraId="071ACF0B" w14:textId="77777777" w:rsidR="005302D1" w:rsidRPr="00291DA9" w:rsidRDefault="005302D1" w:rsidP="003E0862">
            <w:pPr>
              <w:pStyle w:val="TableText"/>
              <w:spacing w:after="40"/>
              <w:rPr>
                <w:rFonts w:cs="Times New Roman"/>
                <w:lang w:val="ru-RU"/>
              </w:rPr>
            </w:pPr>
            <w:r w:rsidRPr="00291DA9">
              <w:rPr>
                <w:rFonts w:eastAsia="Consolas" w:cs="Times New Roman"/>
              </w:rPr>
              <w:t>Online</w:t>
            </w:r>
          </w:p>
          <w:p w14:paraId="2A857ADE" w14:textId="77777777" w:rsidR="005302D1" w:rsidRPr="00291DA9" w:rsidRDefault="005302D1" w:rsidP="003E0862">
            <w:pPr>
              <w:pStyle w:val="TableText"/>
              <w:spacing w:after="40"/>
              <w:rPr>
                <w:rFonts w:cs="Times New Roman"/>
                <w:lang w:val="ru-RU"/>
              </w:rPr>
            </w:pPr>
            <w:r w:rsidRPr="00291DA9">
              <w:rPr>
                <w:rFonts w:cs="Times New Roman"/>
                <w:lang w:val="ru-RU"/>
              </w:rPr>
              <w:t>.</w:t>
            </w:r>
            <w:r w:rsidRPr="00291DA9">
              <w:rPr>
                <w:rFonts w:cs="Times New Roman"/>
                <w:lang w:val="ru-RU"/>
              </w:rPr>
              <w:br/>
            </w:r>
          </w:p>
          <w:p w14:paraId="5DC74E05" w14:textId="77777777" w:rsidR="005302D1" w:rsidRPr="00291DA9" w:rsidRDefault="005302D1" w:rsidP="003E0862">
            <w:pPr>
              <w:pStyle w:val="TableText"/>
              <w:spacing w:after="40"/>
              <w:rPr>
                <w:rFonts w:cs="Times New Roman"/>
                <w:lang w:val="ru-RU"/>
              </w:rPr>
            </w:pPr>
            <w:r w:rsidRPr="00291DA9">
              <w:rPr>
                <w:rFonts w:cs="Times New Roman"/>
                <w:lang w:val="ru-RU"/>
              </w:rPr>
              <w:t>3) Скорость портов отображается и не противоречит схеме стенда.</w:t>
            </w:r>
            <w:r w:rsidRPr="00291DA9">
              <w:rPr>
                <w:rFonts w:cs="Times New Roman"/>
                <w:lang w:val="ru-RU"/>
              </w:rPr>
              <w:br/>
            </w:r>
          </w:p>
          <w:p w14:paraId="4208F892" w14:textId="77777777" w:rsidR="005302D1" w:rsidRPr="00291DA9" w:rsidRDefault="005302D1" w:rsidP="003E0862">
            <w:pPr>
              <w:pStyle w:val="TableText"/>
              <w:spacing w:after="40"/>
              <w:rPr>
                <w:rFonts w:cs="Times New Roman"/>
                <w:lang w:val="ru-RU"/>
              </w:rPr>
            </w:pPr>
            <w:r w:rsidRPr="00291DA9">
              <w:rPr>
                <w:rFonts w:cs="Times New Roman"/>
                <w:lang w:val="ru-RU"/>
              </w:rPr>
              <w:t>Примеры допустимых фрагментов вывода:</w:t>
            </w:r>
            <w:r w:rsidRPr="00291DA9">
              <w:rPr>
                <w:rFonts w:cs="Times New Roman"/>
                <w:lang w:val="ru-RU"/>
              </w:rPr>
              <w:br/>
            </w:r>
          </w:p>
          <w:p w14:paraId="6D34E250" w14:textId="77777777" w:rsidR="005302D1" w:rsidRPr="00291DA9" w:rsidRDefault="005302D1" w:rsidP="003E0862">
            <w:pPr>
              <w:pStyle w:val="TableText"/>
              <w:spacing w:after="40"/>
              <w:rPr>
                <w:rFonts w:cs="Times New Roman"/>
                <w:lang w:val="ru-RU"/>
              </w:rPr>
            </w:pPr>
            <w:r w:rsidRPr="00291DA9">
              <w:rPr>
                <w:rFonts w:eastAsia="Consolas" w:cs="Times New Roman"/>
              </w:rPr>
              <w:t>fio</w:t>
            </w:r>
            <w:r w:rsidRPr="00291DA9">
              <w:rPr>
                <w:rFonts w:eastAsia="Consolas" w:cs="Times New Roman"/>
                <w:lang w:val="ru-RU"/>
              </w:rPr>
              <w:t>-&lt;версия&gt;</w:t>
            </w:r>
            <w:r w:rsidRPr="00291DA9">
              <w:rPr>
                <w:rFonts w:cs="Times New Roman"/>
                <w:lang w:val="ru-RU"/>
              </w:rPr>
              <w:br/>
            </w:r>
          </w:p>
          <w:p w14:paraId="20DAF8C5" w14:textId="77777777" w:rsidR="005302D1" w:rsidRPr="00291DA9" w:rsidRDefault="005302D1" w:rsidP="003E0862">
            <w:pPr>
              <w:pStyle w:val="TableText"/>
              <w:spacing w:after="40"/>
              <w:rPr>
                <w:rFonts w:cs="Times New Roman"/>
              </w:rPr>
            </w:pPr>
            <w:r w:rsidRPr="00291DA9">
              <w:rPr>
                <w:rFonts w:eastAsia="Consolas" w:cs="Times New Roman"/>
              </w:rPr>
              <w:t>lsscsi version: &lt;версия&gt;</w:t>
            </w:r>
            <w:r w:rsidRPr="00291DA9">
              <w:rPr>
                <w:rFonts w:cs="Times New Roman"/>
              </w:rPr>
              <w:br/>
            </w:r>
          </w:p>
          <w:p w14:paraId="0B867204" w14:textId="77777777" w:rsidR="005302D1" w:rsidRPr="00291DA9" w:rsidRDefault="005302D1" w:rsidP="003E0862">
            <w:pPr>
              <w:pStyle w:val="TableText"/>
              <w:spacing w:after="40"/>
              <w:rPr>
                <w:rFonts w:cs="Times New Roman"/>
              </w:rPr>
            </w:pPr>
            <w:r w:rsidRPr="00291DA9">
              <w:rPr>
                <w:rFonts w:eastAsia="Consolas" w:cs="Times New Roman"/>
              </w:rPr>
              <w:t>port_state: Online</w:t>
            </w:r>
            <w:r w:rsidRPr="00291DA9">
              <w:rPr>
                <w:rFonts w:cs="Times New Roman"/>
              </w:rPr>
              <w:br/>
            </w:r>
          </w:p>
          <w:p w14:paraId="3FD0ABC4" w14:textId="77777777" w:rsidR="005302D1" w:rsidRPr="00291DA9" w:rsidRDefault="005302D1" w:rsidP="003E0862">
            <w:pPr>
              <w:pStyle w:val="TableText"/>
              <w:spacing w:after="40"/>
              <w:rPr>
                <w:rFonts w:cs="Times New Roman"/>
              </w:rPr>
            </w:pPr>
            <w:r w:rsidRPr="00291DA9">
              <w:rPr>
                <w:rFonts w:eastAsia="Consolas" w:cs="Times New Roman"/>
              </w:rPr>
              <w:t>speed: 32 Gbit</w:t>
            </w:r>
          </w:p>
        </w:tc>
      </w:tr>
      <w:tr w:rsidR="005302D1" w:rsidRPr="00291DA9" w14:paraId="71719203" w14:textId="77777777" w:rsidTr="005302D1">
        <w:trPr>
          <w:jc w:val="center"/>
        </w:trPr>
        <w:tc>
          <w:tcPr>
            <w:tcW w:w="201" w:type="pct"/>
          </w:tcPr>
          <w:p w14:paraId="7A584207" w14:textId="77777777" w:rsidR="005302D1" w:rsidRPr="00291DA9" w:rsidRDefault="005302D1" w:rsidP="003E0862">
            <w:pPr>
              <w:pStyle w:val="TableText"/>
              <w:spacing w:after="40"/>
              <w:rPr>
                <w:rFonts w:cs="Times New Roman"/>
              </w:rPr>
            </w:pPr>
            <w:r w:rsidRPr="00291DA9">
              <w:rPr>
                <w:rFonts w:cs="Times New Roman"/>
              </w:rPr>
              <w:t>6</w:t>
            </w:r>
          </w:p>
        </w:tc>
        <w:tc>
          <w:tcPr>
            <w:tcW w:w="573" w:type="pct"/>
          </w:tcPr>
          <w:p w14:paraId="26EA100A" w14:textId="77777777" w:rsidR="005302D1" w:rsidRPr="00291DA9" w:rsidRDefault="005302D1" w:rsidP="003E0862">
            <w:pPr>
              <w:pStyle w:val="TableText"/>
              <w:spacing w:after="40"/>
              <w:rPr>
                <w:rFonts w:cs="Times New Roman"/>
              </w:rPr>
            </w:pPr>
            <w:r w:rsidRPr="00291DA9">
              <w:rPr>
                <w:rFonts w:cs="Times New Roman"/>
              </w:rPr>
              <w:t>Функциональная готовность</w:t>
            </w:r>
          </w:p>
        </w:tc>
        <w:tc>
          <w:tcPr>
            <w:tcW w:w="604" w:type="pct"/>
          </w:tcPr>
          <w:p w14:paraId="7C760F18"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Создание двух тестовых пулов и 4 </w:t>
            </w:r>
            <w:r w:rsidRPr="00291DA9">
              <w:rPr>
                <w:rFonts w:cs="Times New Roman"/>
              </w:rPr>
              <w:t>LUN</w:t>
            </w:r>
            <w:r w:rsidRPr="00291DA9">
              <w:rPr>
                <w:rFonts w:cs="Times New Roman"/>
                <w:lang w:val="ru-RU"/>
              </w:rPr>
              <w:t xml:space="preserve"> для испытаний</w:t>
            </w:r>
          </w:p>
        </w:tc>
        <w:tc>
          <w:tcPr>
            <w:tcW w:w="1086" w:type="pct"/>
          </w:tcPr>
          <w:p w14:paraId="582E0627" w14:textId="77777777" w:rsidR="005302D1" w:rsidRPr="00291DA9" w:rsidRDefault="005302D1" w:rsidP="003E0862">
            <w:pPr>
              <w:pStyle w:val="TableText"/>
              <w:spacing w:after="40"/>
              <w:rPr>
                <w:rFonts w:cs="Times New Roman"/>
              </w:rPr>
            </w:pPr>
            <w:r w:rsidRPr="00291DA9">
              <w:rPr>
                <w:rFonts w:cs="Times New Roman"/>
                <w:lang w:val="ru-RU"/>
              </w:rPr>
              <w:t xml:space="preserve">На тестируемой СХД созданы 2 тестовых пула. Каждый пул покрывает примерно половину дисков тестируемой конфигурации. На каждом пуле создано по 2 </w:t>
            </w:r>
            <w:r w:rsidRPr="00291DA9">
              <w:rPr>
                <w:rFonts w:cs="Times New Roman"/>
              </w:rPr>
              <w:t>LUN</w:t>
            </w:r>
            <w:r w:rsidRPr="00291DA9">
              <w:rPr>
                <w:rFonts w:cs="Times New Roman"/>
                <w:lang w:val="ru-RU"/>
              </w:rPr>
              <w:t xml:space="preserve">, каждый размером 40% от форматированного объёма соответствующего пула. </w:t>
            </w:r>
            <w:r w:rsidRPr="00291DA9">
              <w:rPr>
                <w:rFonts w:cs="Times New Roman"/>
              </w:rPr>
              <w:t>Всего 4 LUN предоставлены обоим серверам по FC.</w:t>
            </w:r>
          </w:p>
        </w:tc>
        <w:tc>
          <w:tcPr>
            <w:tcW w:w="1268" w:type="pct"/>
          </w:tcPr>
          <w:p w14:paraId="78AED883" w14:textId="77777777" w:rsidR="005302D1" w:rsidRPr="00291DA9" w:rsidRDefault="005302D1" w:rsidP="003E0862">
            <w:pPr>
              <w:pStyle w:val="TableText"/>
              <w:spacing w:after="40"/>
              <w:rPr>
                <w:rFonts w:cs="Times New Roman"/>
                <w:lang w:val="ru-RU"/>
              </w:rPr>
            </w:pPr>
            <w:r w:rsidRPr="00291DA9">
              <w:rPr>
                <w:rFonts w:cs="Times New Roman"/>
                <w:lang w:val="ru-RU"/>
              </w:rPr>
              <w:t>1) На СХД выделить весь набор дисков тестируемой конфигурации и разделить его на 2 пула примерно равного размера по числу дисков.</w:t>
            </w:r>
            <w:r w:rsidRPr="00291DA9">
              <w:rPr>
                <w:rFonts w:cs="Times New Roman"/>
                <w:lang w:val="ru-RU"/>
              </w:rPr>
              <w:br/>
            </w:r>
          </w:p>
          <w:p w14:paraId="66B50B54"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2) Для каждого пула задать </w:t>
            </w:r>
            <w:r w:rsidRPr="00291DA9">
              <w:rPr>
                <w:rFonts w:cs="Times New Roman"/>
              </w:rPr>
              <w:t>RAID</w:t>
            </w:r>
            <w:r w:rsidRPr="00291DA9">
              <w:rPr>
                <w:rFonts w:cs="Times New Roman"/>
                <w:lang w:val="ru-RU"/>
              </w:rPr>
              <w:t xml:space="preserve"> 6 либо эквивалентную схему защиты, выдерживающую потерю не менее 2 дисков.</w:t>
            </w:r>
            <w:r w:rsidRPr="00291DA9">
              <w:rPr>
                <w:rFonts w:cs="Times New Roman"/>
                <w:lang w:val="ru-RU"/>
              </w:rPr>
              <w:br/>
            </w:r>
          </w:p>
          <w:p w14:paraId="4A808B87"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3) На первом пуле создать </w:t>
            </w:r>
            <w:r w:rsidRPr="00291DA9">
              <w:rPr>
                <w:rFonts w:cs="Times New Roman"/>
              </w:rPr>
              <w:t>LUN</w:t>
            </w:r>
            <w:r w:rsidRPr="00291DA9">
              <w:rPr>
                <w:rFonts w:cs="Times New Roman"/>
                <w:lang w:val="ru-RU"/>
              </w:rPr>
              <w:t xml:space="preserve">1 и </w:t>
            </w:r>
            <w:r w:rsidRPr="00291DA9">
              <w:rPr>
                <w:rFonts w:cs="Times New Roman"/>
              </w:rPr>
              <w:t>LUN</w:t>
            </w:r>
            <w:r w:rsidRPr="00291DA9">
              <w:rPr>
                <w:rFonts w:cs="Times New Roman"/>
                <w:lang w:val="ru-RU"/>
              </w:rPr>
              <w:t xml:space="preserve">2, на втором пуле создать </w:t>
            </w:r>
            <w:r w:rsidRPr="00291DA9">
              <w:rPr>
                <w:rFonts w:cs="Times New Roman"/>
              </w:rPr>
              <w:t>LUN</w:t>
            </w:r>
            <w:r w:rsidRPr="00291DA9">
              <w:rPr>
                <w:rFonts w:cs="Times New Roman"/>
                <w:lang w:val="ru-RU"/>
              </w:rPr>
              <w:t xml:space="preserve">3 и </w:t>
            </w:r>
            <w:r w:rsidRPr="00291DA9">
              <w:rPr>
                <w:rFonts w:cs="Times New Roman"/>
              </w:rPr>
              <w:t>LUN</w:t>
            </w:r>
            <w:r w:rsidRPr="00291DA9">
              <w:rPr>
                <w:rFonts w:cs="Times New Roman"/>
                <w:lang w:val="ru-RU"/>
              </w:rPr>
              <w:t xml:space="preserve">4; размер каждого </w:t>
            </w:r>
            <w:r w:rsidRPr="00291DA9">
              <w:rPr>
                <w:rFonts w:cs="Times New Roman"/>
              </w:rPr>
              <w:t>LUN</w:t>
            </w:r>
            <w:r w:rsidRPr="00291DA9">
              <w:rPr>
                <w:rFonts w:cs="Times New Roman"/>
                <w:lang w:val="ru-RU"/>
              </w:rPr>
              <w:t xml:space="preserve"> — 40% от форматированного объёма соответствующего пула.</w:t>
            </w:r>
            <w:r w:rsidRPr="00291DA9">
              <w:rPr>
                <w:rFonts w:cs="Times New Roman"/>
                <w:lang w:val="ru-RU"/>
              </w:rPr>
              <w:br/>
            </w:r>
          </w:p>
          <w:p w14:paraId="4075971B"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4) Предоставить все 4 </w:t>
            </w:r>
            <w:r w:rsidRPr="00291DA9">
              <w:rPr>
                <w:rFonts w:cs="Times New Roman"/>
              </w:rPr>
              <w:t>LUN</w:t>
            </w:r>
            <w:r w:rsidRPr="00291DA9">
              <w:rPr>
                <w:rFonts w:cs="Times New Roman"/>
                <w:lang w:val="ru-RU"/>
              </w:rPr>
              <w:t xml:space="preserve"> обоим серверам по </w:t>
            </w:r>
            <w:r w:rsidRPr="00291DA9">
              <w:rPr>
                <w:rFonts w:cs="Times New Roman"/>
              </w:rPr>
              <w:t>FC</w:t>
            </w:r>
            <w:r w:rsidRPr="00291DA9">
              <w:rPr>
                <w:rFonts w:cs="Times New Roman"/>
                <w:lang w:val="ru-RU"/>
              </w:rPr>
              <w:t xml:space="preserve"> через порты обоих контроллеров.</w:t>
            </w:r>
            <w:r w:rsidRPr="00291DA9">
              <w:rPr>
                <w:rFonts w:cs="Times New Roman"/>
                <w:lang w:val="ru-RU"/>
              </w:rPr>
              <w:br/>
            </w:r>
          </w:p>
          <w:p w14:paraId="7A32B136"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5) Заполнить таблицу раздела 7.6: идентификаторы пулов, размер </w:t>
            </w:r>
            <w:r w:rsidRPr="00291DA9">
              <w:rPr>
                <w:rFonts w:cs="Times New Roman"/>
              </w:rPr>
              <w:t>LUN</w:t>
            </w:r>
            <w:r w:rsidRPr="00291DA9">
              <w:rPr>
                <w:rFonts w:cs="Times New Roman"/>
                <w:lang w:val="ru-RU"/>
              </w:rPr>
              <w:t xml:space="preserve">, </w:t>
            </w:r>
            <w:r w:rsidRPr="00291DA9">
              <w:rPr>
                <w:rFonts w:cs="Times New Roman"/>
              </w:rPr>
              <w:t>RAID</w:t>
            </w:r>
            <w:r w:rsidRPr="00291DA9">
              <w:rPr>
                <w:rFonts w:cs="Times New Roman"/>
                <w:lang w:val="ru-RU"/>
              </w:rPr>
              <w:t xml:space="preserve">-схема, </w:t>
            </w:r>
            <w:r w:rsidRPr="00291DA9">
              <w:rPr>
                <w:rFonts w:cs="Times New Roman"/>
              </w:rPr>
              <w:t>WWID</w:t>
            </w:r>
            <w:r w:rsidRPr="00291DA9">
              <w:rPr>
                <w:rFonts w:cs="Times New Roman"/>
                <w:lang w:val="ru-RU"/>
              </w:rPr>
              <w:t xml:space="preserve">, </w:t>
            </w:r>
            <w:r w:rsidRPr="00291DA9">
              <w:rPr>
                <w:rFonts w:cs="Times New Roman"/>
              </w:rPr>
              <w:t>host</w:t>
            </w:r>
            <w:r w:rsidRPr="00291DA9">
              <w:rPr>
                <w:rFonts w:cs="Times New Roman"/>
                <w:lang w:val="ru-RU"/>
              </w:rPr>
              <w:t>-</w:t>
            </w:r>
            <w:r w:rsidRPr="00291DA9">
              <w:rPr>
                <w:rFonts w:cs="Times New Roman"/>
              </w:rPr>
              <w:t>LUN</w:t>
            </w:r>
            <w:r w:rsidRPr="00291DA9">
              <w:rPr>
                <w:rFonts w:cs="Times New Roman"/>
                <w:lang w:val="ru-RU"/>
              </w:rPr>
              <w:t xml:space="preserve"> </w:t>
            </w:r>
            <w:r w:rsidRPr="00291DA9">
              <w:rPr>
                <w:rFonts w:cs="Times New Roman"/>
              </w:rPr>
              <w:t>mapping</w:t>
            </w:r>
            <w:r w:rsidRPr="00291DA9">
              <w:rPr>
                <w:rFonts w:cs="Times New Roman"/>
                <w:lang w:val="ru-RU"/>
              </w:rPr>
              <w:t xml:space="preserve"> и список </w:t>
            </w:r>
            <w:r w:rsidRPr="00291DA9">
              <w:rPr>
                <w:rFonts w:cs="Times New Roman"/>
              </w:rPr>
              <w:t>front</w:t>
            </w:r>
            <w:r w:rsidRPr="00291DA9">
              <w:rPr>
                <w:rFonts w:cs="Times New Roman"/>
                <w:lang w:val="ru-RU"/>
              </w:rPr>
              <w:t>-</w:t>
            </w:r>
            <w:r w:rsidRPr="00291DA9">
              <w:rPr>
                <w:rFonts w:cs="Times New Roman"/>
              </w:rPr>
              <w:t>end</w:t>
            </w:r>
            <w:r w:rsidRPr="00291DA9">
              <w:rPr>
                <w:rFonts w:cs="Times New Roman"/>
                <w:lang w:val="ru-RU"/>
              </w:rPr>
              <w:t xml:space="preserve"> портов СХД.</w:t>
            </w:r>
          </w:p>
        </w:tc>
        <w:tc>
          <w:tcPr>
            <w:tcW w:w="1268" w:type="pct"/>
          </w:tcPr>
          <w:p w14:paraId="05C54C9F" w14:textId="77777777" w:rsidR="005302D1" w:rsidRPr="00291DA9" w:rsidRDefault="005302D1" w:rsidP="003E0862">
            <w:pPr>
              <w:pStyle w:val="TableText"/>
              <w:spacing w:after="40"/>
              <w:rPr>
                <w:rFonts w:cs="Times New Roman"/>
                <w:lang w:val="ru-RU"/>
              </w:rPr>
            </w:pPr>
            <w:r w:rsidRPr="00291DA9">
              <w:rPr>
                <w:rFonts w:cs="Times New Roman"/>
                <w:lang w:val="ru-RU"/>
              </w:rPr>
              <w:t>Испытание считается успешным, если одновременно выполнены условия:</w:t>
            </w:r>
            <w:r w:rsidRPr="00291DA9">
              <w:rPr>
                <w:rFonts w:cs="Times New Roman"/>
                <w:lang w:val="ru-RU"/>
              </w:rPr>
              <w:br/>
            </w:r>
          </w:p>
          <w:p w14:paraId="7D1927BB" w14:textId="77777777" w:rsidR="005302D1" w:rsidRPr="00291DA9" w:rsidRDefault="005302D1" w:rsidP="003E0862">
            <w:pPr>
              <w:pStyle w:val="TableText"/>
              <w:spacing w:after="40"/>
              <w:rPr>
                <w:rFonts w:cs="Times New Roman"/>
                <w:lang w:val="ru-RU"/>
              </w:rPr>
            </w:pPr>
            <w:r w:rsidRPr="00291DA9">
              <w:rPr>
                <w:rFonts w:cs="Times New Roman"/>
                <w:lang w:val="ru-RU"/>
              </w:rPr>
              <w:t>1) На СХД созданы два тестовых пула; каждый пул покрывает примерно половину дисков тестируемой конфигурации.</w:t>
            </w:r>
            <w:r w:rsidRPr="00291DA9">
              <w:rPr>
                <w:rFonts w:cs="Times New Roman"/>
                <w:lang w:val="ru-RU"/>
              </w:rPr>
              <w:br/>
            </w:r>
          </w:p>
          <w:p w14:paraId="49162512"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2) Для каждого пула задан </w:t>
            </w:r>
            <w:r w:rsidRPr="00291DA9">
              <w:rPr>
                <w:rFonts w:cs="Times New Roman"/>
              </w:rPr>
              <w:t>RAID</w:t>
            </w:r>
            <w:r w:rsidRPr="00291DA9">
              <w:rPr>
                <w:rFonts w:cs="Times New Roman"/>
                <w:lang w:val="ru-RU"/>
              </w:rPr>
              <w:t xml:space="preserve"> 6 либо эквивалентная схема защиты, выдерживающая потерю не менее 2 дисков.</w:t>
            </w:r>
            <w:r w:rsidRPr="00291DA9">
              <w:rPr>
                <w:rFonts w:cs="Times New Roman"/>
                <w:lang w:val="ru-RU"/>
              </w:rPr>
              <w:br/>
            </w:r>
          </w:p>
          <w:p w14:paraId="7199125B"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3) В </w:t>
            </w:r>
            <w:r w:rsidRPr="00291DA9">
              <w:rPr>
                <w:rFonts w:cs="Times New Roman"/>
              </w:rPr>
              <w:t>Pool</w:t>
            </w:r>
            <w:r w:rsidRPr="00291DA9">
              <w:rPr>
                <w:rFonts w:cs="Times New Roman"/>
                <w:lang w:val="ru-RU"/>
              </w:rPr>
              <w:t xml:space="preserve">-1 созданы </w:t>
            </w:r>
            <w:r w:rsidRPr="00291DA9">
              <w:rPr>
                <w:rFonts w:cs="Times New Roman"/>
              </w:rPr>
              <w:t>LUN</w:t>
            </w:r>
            <w:r w:rsidRPr="00291DA9">
              <w:rPr>
                <w:rFonts w:cs="Times New Roman"/>
                <w:lang w:val="ru-RU"/>
              </w:rPr>
              <w:t xml:space="preserve">1 и </w:t>
            </w:r>
            <w:r w:rsidRPr="00291DA9">
              <w:rPr>
                <w:rFonts w:cs="Times New Roman"/>
              </w:rPr>
              <w:t>LUN</w:t>
            </w:r>
            <w:r w:rsidRPr="00291DA9">
              <w:rPr>
                <w:rFonts w:cs="Times New Roman"/>
                <w:lang w:val="ru-RU"/>
              </w:rPr>
              <w:t xml:space="preserve">2, в </w:t>
            </w:r>
            <w:r w:rsidRPr="00291DA9">
              <w:rPr>
                <w:rFonts w:cs="Times New Roman"/>
              </w:rPr>
              <w:t>Pool</w:t>
            </w:r>
            <w:r w:rsidRPr="00291DA9">
              <w:rPr>
                <w:rFonts w:cs="Times New Roman"/>
                <w:lang w:val="ru-RU"/>
              </w:rPr>
              <w:t xml:space="preserve">-2 — </w:t>
            </w:r>
            <w:r w:rsidRPr="00291DA9">
              <w:rPr>
                <w:rFonts w:cs="Times New Roman"/>
              </w:rPr>
              <w:t>LUN</w:t>
            </w:r>
            <w:r w:rsidRPr="00291DA9">
              <w:rPr>
                <w:rFonts w:cs="Times New Roman"/>
                <w:lang w:val="ru-RU"/>
              </w:rPr>
              <w:t xml:space="preserve">3 и </w:t>
            </w:r>
            <w:r w:rsidRPr="00291DA9">
              <w:rPr>
                <w:rFonts w:cs="Times New Roman"/>
              </w:rPr>
              <w:t>LUN</w:t>
            </w:r>
            <w:r w:rsidRPr="00291DA9">
              <w:rPr>
                <w:rFonts w:cs="Times New Roman"/>
                <w:lang w:val="ru-RU"/>
              </w:rPr>
              <w:t xml:space="preserve">4; размер каждого </w:t>
            </w:r>
            <w:r w:rsidRPr="00291DA9">
              <w:rPr>
                <w:rFonts w:cs="Times New Roman"/>
              </w:rPr>
              <w:t>LUN</w:t>
            </w:r>
            <w:r w:rsidRPr="00291DA9">
              <w:rPr>
                <w:rFonts w:cs="Times New Roman"/>
                <w:lang w:val="ru-RU"/>
              </w:rPr>
              <w:t xml:space="preserve"> — 40% от форматированного объёма соответствующего пула.</w:t>
            </w:r>
            <w:r w:rsidRPr="00291DA9">
              <w:rPr>
                <w:rFonts w:cs="Times New Roman"/>
                <w:lang w:val="ru-RU"/>
              </w:rPr>
              <w:br/>
            </w:r>
          </w:p>
          <w:p w14:paraId="18621FB4"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4) Все 4 </w:t>
            </w:r>
            <w:r w:rsidRPr="00291DA9">
              <w:rPr>
                <w:rFonts w:cs="Times New Roman"/>
              </w:rPr>
              <w:t>LUN</w:t>
            </w:r>
            <w:r w:rsidRPr="00291DA9">
              <w:rPr>
                <w:rFonts w:cs="Times New Roman"/>
                <w:lang w:val="ru-RU"/>
              </w:rPr>
              <w:t xml:space="preserve"> предоставлены обоим серверам по </w:t>
            </w:r>
            <w:r w:rsidRPr="00291DA9">
              <w:rPr>
                <w:rFonts w:cs="Times New Roman"/>
              </w:rPr>
              <w:t>FC</w:t>
            </w:r>
            <w:r w:rsidRPr="00291DA9">
              <w:rPr>
                <w:rFonts w:cs="Times New Roman"/>
                <w:lang w:val="ru-RU"/>
              </w:rPr>
              <w:t xml:space="preserve"> и готовы к обнаружению на хостах.</w:t>
            </w:r>
            <w:r w:rsidRPr="00291DA9">
              <w:rPr>
                <w:rFonts w:cs="Times New Roman"/>
                <w:lang w:val="ru-RU"/>
              </w:rPr>
              <w:br/>
            </w:r>
          </w:p>
          <w:p w14:paraId="0766EC93" w14:textId="77777777" w:rsidR="005302D1" w:rsidRPr="00291DA9" w:rsidRDefault="005302D1" w:rsidP="003E0862">
            <w:pPr>
              <w:pStyle w:val="TableText"/>
              <w:spacing w:after="40"/>
              <w:rPr>
                <w:rFonts w:cs="Times New Roman"/>
                <w:lang w:val="ru-RU"/>
              </w:rPr>
            </w:pPr>
            <w:r w:rsidRPr="00291DA9">
              <w:rPr>
                <w:rFonts w:cs="Times New Roman"/>
                <w:lang w:val="ru-RU"/>
              </w:rPr>
              <w:t>Примеры допустимых признаков на СХД:</w:t>
            </w:r>
            <w:r w:rsidRPr="00291DA9">
              <w:rPr>
                <w:rFonts w:cs="Times New Roman"/>
                <w:lang w:val="ru-RU"/>
              </w:rPr>
              <w:br/>
            </w:r>
          </w:p>
          <w:p w14:paraId="128E6F04" w14:textId="77777777" w:rsidR="005302D1" w:rsidRPr="00291DA9" w:rsidRDefault="005302D1" w:rsidP="003E0862">
            <w:pPr>
              <w:pStyle w:val="TableText"/>
              <w:spacing w:after="40"/>
              <w:rPr>
                <w:rFonts w:cs="Times New Roman"/>
              </w:rPr>
            </w:pPr>
            <w:r w:rsidRPr="00291DA9">
              <w:rPr>
                <w:rFonts w:eastAsia="Consolas" w:cs="Times New Roman"/>
              </w:rPr>
              <w:t>Pool-1 / RAID-6 / LUN1 __ TiB / LUN2 __ TiB</w:t>
            </w:r>
            <w:r w:rsidRPr="00291DA9">
              <w:rPr>
                <w:rFonts w:cs="Times New Roman"/>
              </w:rPr>
              <w:br/>
            </w:r>
          </w:p>
          <w:p w14:paraId="7D4594FC" w14:textId="77777777" w:rsidR="005302D1" w:rsidRPr="00291DA9" w:rsidRDefault="005302D1" w:rsidP="003E0862">
            <w:pPr>
              <w:pStyle w:val="TableText"/>
              <w:spacing w:after="40"/>
              <w:rPr>
                <w:rFonts w:cs="Times New Roman"/>
              </w:rPr>
            </w:pPr>
            <w:r w:rsidRPr="00291DA9">
              <w:rPr>
                <w:rFonts w:eastAsia="Consolas" w:cs="Times New Roman"/>
              </w:rPr>
              <w:t>Pool-2 / RAID-6 / LUN3 __ TiB / LUN4 __ TiB</w:t>
            </w:r>
          </w:p>
        </w:tc>
      </w:tr>
      <w:tr w:rsidR="005302D1" w:rsidRPr="003E0862" w14:paraId="34D37816" w14:textId="77777777" w:rsidTr="005302D1">
        <w:trPr>
          <w:jc w:val="center"/>
        </w:trPr>
        <w:tc>
          <w:tcPr>
            <w:tcW w:w="201" w:type="pct"/>
          </w:tcPr>
          <w:p w14:paraId="2CFB70B5" w14:textId="77777777" w:rsidR="005302D1" w:rsidRPr="00291DA9" w:rsidRDefault="005302D1" w:rsidP="003E0862">
            <w:pPr>
              <w:pStyle w:val="TableText"/>
              <w:spacing w:after="40"/>
              <w:rPr>
                <w:rFonts w:cs="Times New Roman"/>
              </w:rPr>
            </w:pPr>
            <w:r w:rsidRPr="00291DA9">
              <w:rPr>
                <w:rFonts w:cs="Times New Roman"/>
              </w:rPr>
              <w:t>7</w:t>
            </w:r>
          </w:p>
        </w:tc>
        <w:tc>
          <w:tcPr>
            <w:tcW w:w="573" w:type="pct"/>
          </w:tcPr>
          <w:p w14:paraId="451F8DB8" w14:textId="77777777" w:rsidR="005302D1" w:rsidRPr="00291DA9" w:rsidRDefault="005302D1" w:rsidP="003E0862">
            <w:pPr>
              <w:pStyle w:val="TableText"/>
              <w:spacing w:after="40"/>
              <w:rPr>
                <w:rFonts w:cs="Times New Roman"/>
              </w:rPr>
            </w:pPr>
            <w:r w:rsidRPr="00291DA9">
              <w:rPr>
                <w:rFonts w:cs="Times New Roman"/>
              </w:rPr>
              <w:t>Функциональная готовность</w:t>
            </w:r>
          </w:p>
        </w:tc>
        <w:tc>
          <w:tcPr>
            <w:tcW w:w="604" w:type="pct"/>
          </w:tcPr>
          <w:p w14:paraId="668CADFF"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Обнаружение 4 </w:t>
            </w:r>
            <w:r w:rsidRPr="00291DA9">
              <w:rPr>
                <w:rFonts w:cs="Times New Roman"/>
              </w:rPr>
              <w:t>LUN</w:t>
            </w:r>
            <w:r w:rsidRPr="00291DA9">
              <w:rPr>
                <w:rFonts w:cs="Times New Roman"/>
                <w:lang w:val="ru-RU"/>
              </w:rPr>
              <w:t xml:space="preserve"> на хостах и проверка многопутевого доступа </w:t>
            </w:r>
            <w:r w:rsidRPr="00291DA9">
              <w:rPr>
                <w:rFonts w:cs="Times New Roman"/>
              </w:rPr>
              <w:t>SLUA</w:t>
            </w:r>
          </w:p>
        </w:tc>
        <w:tc>
          <w:tcPr>
            <w:tcW w:w="1086" w:type="pct"/>
          </w:tcPr>
          <w:p w14:paraId="3DFC0DE4"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На каждом сервере обнаружены все 4 </w:t>
            </w:r>
            <w:r w:rsidRPr="00291DA9">
              <w:rPr>
                <w:rFonts w:cs="Times New Roman"/>
              </w:rPr>
              <w:t>LUN</w:t>
            </w:r>
            <w:r w:rsidRPr="00291DA9">
              <w:rPr>
                <w:rFonts w:cs="Times New Roman"/>
                <w:lang w:val="ru-RU"/>
              </w:rPr>
              <w:t xml:space="preserve">; для каждого </w:t>
            </w:r>
            <w:r w:rsidRPr="00291DA9">
              <w:rPr>
                <w:rFonts w:cs="Times New Roman"/>
              </w:rPr>
              <w:t>LUN</w:t>
            </w:r>
            <w:r w:rsidRPr="00291DA9">
              <w:rPr>
                <w:rFonts w:cs="Times New Roman"/>
                <w:lang w:val="ru-RU"/>
              </w:rPr>
              <w:t xml:space="preserve"> создано устройство </w:t>
            </w:r>
            <w:r w:rsidRPr="00291DA9">
              <w:rPr>
                <w:rFonts w:cs="Times New Roman"/>
              </w:rPr>
              <w:t>DM</w:t>
            </w:r>
            <w:r w:rsidRPr="00291DA9">
              <w:rPr>
                <w:rFonts w:cs="Times New Roman"/>
                <w:lang w:val="ru-RU"/>
              </w:rPr>
              <w:t>-</w:t>
            </w:r>
            <w:r w:rsidRPr="00291DA9">
              <w:rPr>
                <w:rFonts w:cs="Times New Roman"/>
              </w:rPr>
              <w:t>multipath</w:t>
            </w:r>
            <w:r w:rsidRPr="00291DA9">
              <w:rPr>
                <w:rFonts w:cs="Times New Roman"/>
                <w:lang w:val="ru-RU"/>
              </w:rPr>
              <w:t xml:space="preserve">; </w:t>
            </w:r>
          </w:p>
          <w:p w14:paraId="09ADC025"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количество путей соответствует согласованной матрице </w:t>
            </w:r>
            <w:r w:rsidRPr="00291DA9">
              <w:rPr>
                <w:rFonts w:cs="Times New Roman"/>
              </w:rPr>
              <w:t>initiator</w:t>
            </w:r>
            <w:r w:rsidRPr="00291DA9">
              <w:rPr>
                <w:rFonts w:cs="Times New Roman"/>
                <w:lang w:val="ru-RU"/>
              </w:rPr>
              <w:t>-</w:t>
            </w:r>
            <w:r w:rsidRPr="00291DA9">
              <w:rPr>
                <w:rFonts w:cs="Times New Roman"/>
              </w:rPr>
              <w:t>target</w:t>
            </w:r>
            <w:r w:rsidRPr="00291DA9">
              <w:rPr>
                <w:rFonts w:cs="Times New Roman"/>
                <w:lang w:val="ru-RU"/>
              </w:rPr>
              <w:t xml:space="preserve">, но </w:t>
            </w:r>
            <w:r w:rsidRPr="00291DA9">
              <w:rPr>
                <w:rFonts w:cs="Times New Roman"/>
                <w:lang w:val="ru-RU"/>
              </w:rPr>
              <w:lastRenderedPageBreak/>
              <w:t>не менее 8 либо иное число, письменно согласованное с производителем/Заказчиком; пути обязательно проходят через оба контроллера.</w:t>
            </w:r>
          </w:p>
          <w:p w14:paraId="69B0F686"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Все рабочие пути находятся в состоянии </w:t>
            </w:r>
          </w:p>
          <w:p w14:paraId="44EE5D87" w14:textId="77777777" w:rsidR="005302D1" w:rsidRPr="00291DA9" w:rsidRDefault="005302D1" w:rsidP="003E0862">
            <w:pPr>
              <w:pStyle w:val="TableText"/>
              <w:spacing w:after="40"/>
              <w:rPr>
                <w:rFonts w:cs="Times New Roman"/>
                <w:lang w:val="ru-RU"/>
              </w:rPr>
            </w:pPr>
            <w:r w:rsidRPr="00291DA9">
              <w:rPr>
                <w:rFonts w:eastAsia="Consolas" w:cs="Times New Roman"/>
              </w:rPr>
              <w:t>active</w:t>
            </w:r>
            <w:r w:rsidRPr="00291DA9">
              <w:rPr>
                <w:rFonts w:eastAsia="Consolas" w:cs="Times New Roman"/>
                <w:lang w:val="ru-RU"/>
              </w:rPr>
              <w:t xml:space="preserve"> </w:t>
            </w:r>
            <w:r w:rsidRPr="00291DA9">
              <w:rPr>
                <w:rFonts w:eastAsia="Consolas" w:cs="Times New Roman"/>
              </w:rPr>
              <w:t>ready</w:t>
            </w:r>
            <w:r w:rsidRPr="00291DA9">
              <w:rPr>
                <w:rFonts w:eastAsia="Consolas" w:cs="Times New Roman"/>
                <w:lang w:val="ru-RU"/>
              </w:rPr>
              <w:t xml:space="preserve"> </w:t>
            </w:r>
            <w:r w:rsidRPr="00291DA9">
              <w:rPr>
                <w:rFonts w:eastAsia="Consolas" w:cs="Times New Roman"/>
              </w:rPr>
              <w:t>running</w:t>
            </w:r>
          </w:p>
          <w:p w14:paraId="0786DEA3"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все отображаемые группы путей имеют </w:t>
            </w:r>
          </w:p>
          <w:p w14:paraId="5C17B77B" w14:textId="77777777" w:rsidR="005302D1" w:rsidRPr="00291DA9" w:rsidRDefault="005302D1" w:rsidP="003E0862">
            <w:pPr>
              <w:pStyle w:val="TableText"/>
              <w:spacing w:after="40"/>
              <w:rPr>
                <w:rFonts w:cs="Times New Roman"/>
                <w:lang w:val="ru-RU"/>
              </w:rPr>
            </w:pPr>
            <w:r w:rsidRPr="00291DA9">
              <w:rPr>
                <w:rFonts w:eastAsia="Consolas" w:cs="Times New Roman"/>
              </w:rPr>
              <w:t>status</w:t>
            </w:r>
            <w:r w:rsidRPr="00291DA9">
              <w:rPr>
                <w:rFonts w:eastAsia="Consolas" w:cs="Times New Roman"/>
                <w:lang w:val="ru-RU"/>
              </w:rPr>
              <w:t>=</w:t>
            </w:r>
            <w:r w:rsidRPr="00291DA9">
              <w:rPr>
                <w:rFonts w:eastAsia="Consolas" w:cs="Times New Roman"/>
              </w:rPr>
              <w:t>active</w:t>
            </w:r>
          </w:p>
          <w:p w14:paraId="14E6C03B"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а </w:t>
            </w:r>
          </w:p>
          <w:p w14:paraId="7369430A" w14:textId="77777777" w:rsidR="005302D1" w:rsidRPr="00291DA9" w:rsidRDefault="005302D1" w:rsidP="003E0862">
            <w:pPr>
              <w:pStyle w:val="TableText"/>
              <w:spacing w:after="40"/>
              <w:rPr>
                <w:rFonts w:cs="Times New Roman"/>
                <w:lang w:val="ru-RU"/>
              </w:rPr>
            </w:pPr>
            <w:r w:rsidRPr="00291DA9">
              <w:rPr>
                <w:rFonts w:eastAsia="Consolas" w:cs="Times New Roman"/>
              </w:rPr>
              <w:t>prio</w:t>
            </w:r>
          </w:p>
          <w:p w14:paraId="283DCBE6"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у путей/групп через оба контроллера одинаковый либо сопоставимый.</w:t>
            </w:r>
          </w:p>
        </w:tc>
        <w:tc>
          <w:tcPr>
            <w:tcW w:w="1268" w:type="pct"/>
          </w:tcPr>
          <w:p w14:paraId="65C3F45E" w14:textId="77777777" w:rsidR="005302D1" w:rsidRPr="00291DA9" w:rsidRDefault="005302D1" w:rsidP="003E0862">
            <w:pPr>
              <w:pStyle w:val="TableText"/>
              <w:spacing w:after="40"/>
              <w:rPr>
                <w:rFonts w:cs="Times New Roman"/>
                <w:lang w:val="ru-RU"/>
              </w:rPr>
            </w:pPr>
            <w:r w:rsidRPr="00291DA9">
              <w:rPr>
                <w:rFonts w:cs="Times New Roman"/>
                <w:lang w:val="ru-RU"/>
              </w:rPr>
              <w:lastRenderedPageBreak/>
              <w:t xml:space="preserve">1) На каждом сервере выполнить пересканирование </w:t>
            </w:r>
            <w:r w:rsidRPr="00291DA9">
              <w:rPr>
                <w:rFonts w:cs="Times New Roman"/>
              </w:rPr>
              <w:t>SCSI</w:t>
            </w:r>
            <w:r w:rsidRPr="00291DA9">
              <w:rPr>
                <w:rFonts w:cs="Times New Roman"/>
                <w:lang w:val="ru-RU"/>
              </w:rPr>
              <w:t>-шины:</w:t>
            </w:r>
            <w:r w:rsidRPr="00291DA9">
              <w:rPr>
                <w:rFonts w:cs="Times New Roman"/>
                <w:lang w:val="ru-RU"/>
              </w:rPr>
              <w:br/>
            </w:r>
          </w:p>
          <w:p w14:paraId="2982B4BC" w14:textId="05441918" w:rsidR="005302D1" w:rsidRPr="00D61DB8" w:rsidRDefault="005302D1" w:rsidP="003E0862">
            <w:pPr>
              <w:pStyle w:val="CodeBlock"/>
              <w:rPr>
                <w:rFonts w:ascii="Times New Roman" w:hAnsi="Times New Roman" w:cs="Times New Roman"/>
              </w:rPr>
            </w:pPr>
            <w:r w:rsidRPr="00D61DB8">
              <w:rPr>
                <w:rFonts w:ascii="Times New Roman" w:hAnsi="Times New Roman" w:cs="Times New Roman"/>
                <w:sz w:val="14"/>
              </w:rPr>
              <w:t xml:space="preserve"># </w:t>
            </w:r>
            <w:r w:rsidRPr="00291DA9">
              <w:rPr>
                <w:rFonts w:ascii="Times New Roman" w:hAnsi="Times New Roman" w:cs="Times New Roman"/>
                <w:sz w:val="14"/>
              </w:rPr>
              <w:t>rescan</w:t>
            </w:r>
            <w:r w:rsidRPr="00D61DB8">
              <w:rPr>
                <w:rFonts w:ascii="Times New Roman" w:hAnsi="Times New Roman" w:cs="Times New Roman"/>
                <w:sz w:val="14"/>
              </w:rPr>
              <w:t>-</w:t>
            </w:r>
            <w:r w:rsidRPr="00291DA9">
              <w:rPr>
                <w:rFonts w:ascii="Times New Roman" w:hAnsi="Times New Roman" w:cs="Times New Roman"/>
                <w:sz w:val="14"/>
              </w:rPr>
              <w:t>scsi</w:t>
            </w:r>
            <w:r w:rsidRPr="00D61DB8">
              <w:rPr>
                <w:rFonts w:ascii="Times New Roman" w:hAnsi="Times New Roman" w:cs="Times New Roman"/>
                <w:sz w:val="14"/>
              </w:rPr>
              <w:t>-</w:t>
            </w:r>
            <w:r w:rsidRPr="00291DA9">
              <w:rPr>
                <w:rFonts w:ascii="Times New Roman" w:hAnsi="Times New Roman" w:cs="Times New Roman"/>
                <w:sz w:val="14"/>
              </w:rPr>
              <w:t>bus</w:t>
            </w:r>
            <w:r w:rsidRPr="00D61DB8">
              <w:rPr>
                <w:rFonts w:ascii="Times New Roman" w:hAnsi="Times New Roman" w:cs="Times New Roman"/>
                <w:sz w:val="14"/>
              </w:rPr>
              <w:t>.</w:t>
            </w:r>
            <w:r w:rsidRPr="00291DA9">
              <w:rPr>
                <w:rFonts w:ascii="Times New Roman" w:hAnsi="Times New Roman" w:cs="Times New Roman"/>
                <w:sz w:val="14"/>
              </w:rPr>
              <w:t>sh</w:t>
            </w:r>
            <w:r w:rsidRPr="00D61DB8">
              <w:rPr>
                <w:rFonts w:ascii="Times New Roman" w:hAnsi="Times New Roman" w:cs="Times New Roman"/>
                <w:sz w:val="14"/>
              </w:rPr>
              <w:t xml:space="preserve"> -</w:t>
            </w:r>
            <w:r w:rsidRPr="00291DA9">
              <w:rPr>
                <w:rFonts w:ascii="Times New Roman" w:hAnsi="Times New Roman" w:cs="Times New Roman"/>
                <w:sz w:val="14"/>
              </w:rPr>
              <w:t>a</w:t>
            </w:r>
            <w:r w:rsidR="001B5BD6">
              <w:rPr>
                <w:rFonts w:ascii="Times New Roman" w:hAnsi="Times New Roman" w:cs="Times New Roman"/>
                <w:sz w:val="14"/>
              </w:rPr>
              <w:t xml:space="preserve"> -m</w:t>
            </w:r>
          </w:p>
          <w:p w14:paraId="165C4A12" w14:textId="77777777" w:rsidR="005302D1" w:rsidRPr="00291DA9" w:rsidRDefault="005302D1" w:rsidP="003E0862">
            <w:pPr>
              <w:pStyle w:val="TableText"/>
              <w:spacing w:after="40"/>
              <w:rPr>
                <w:rFonts w:cs="Times New Roman"/>
                <w:lang w:val="ru-RU"/>
              </w:rPr>
            </w:pPr>
            <w:r w:rsidRPr="00291DA9">
              <w:rPr>
                <w:rFonts w:cs="Times New Roman"/>
                <w:lang w:val="ru-RU"/>
              </w:rPr>
              <w:lastRenderedPageBreak/>
              <w:t xml:space="preserve">2) На каждом сервере проверить обнаруженные </w:t>
            </w:r>
            <w:r w:rsidRPr="00291DA9">
              <w:rPr>
                <w:rFonts w:cs="Times New Roman"/>
              </w:rPr>
              <w:t>LUN</w:t>
            </w:r>
            <w:r w:rsidRPr="00291DA9">
              <w:rPr>
                <w:rFonts w:cs="Times New Roman"/>
                <w:lang w:val="ru-RU"/>
              </w:rPr>
              <w:t xml:space="preserve"> и многопутевую агрегацию:</w:t>
            </w:r>
            <w:r w:rsidRPr="00291DA9">
              <w:rPr>
                <w:rFonts w:cs="Times New Roman"/>
                <w:lang w:val="ru-RU"/>
              </w:rPr>
              <w:br/>
            </w:r>
          </w:p>
          <w:p w14:paraId="6D9249BC" w14:textId="77777777" w:rsidR="005302D1" w:rsidRPr="00291DA9" w:rsidRDefault="005302D1" w:rsidP="003E0862">
            <w:pPr>
              <w:pStyle w:val="CodeBlock"/>
              <w:rPr>
                <w:rFonts w:ascii="Times New Roman" w:hAnsi="Times New Roman" w:cs="Times New Roman"/>
                <w:lang w:val="ru-RU"/>
              </w:rPr>
            </w:pPr>
            <w:r w:rsidRPr="00291DA9">
              <w:rPr>
                <w:rFonts w:ascii="Times New Roman" w:hAnsi="Times New Roman" w:cs="Times New Roman"/>
                <w:sz w:val="14"/>
                <w:lang w:val="ru-RU"/>
              </w:rPr>
              <w:t xml:space="preserve">$ </w:t>
            </w:r>
            <w:r w:rsidRPr="00291DA9">
              <w:rPr>
                <w:rFonts w:ascii="Times New Roman" w:hAnsi="Times New Roman" w:cs="Times New Roman"/>
                <w:sz w:val="14"/>
              </w:rPr>
              <w:t>lsscsi</w:t>
            </w:r>
            <w:r w:rsidRPr="00291DA9">
              <w:rPr>
                <w:rFonts w:ascii="Times New Roman" w:hAnsi="Times New Roman" w:cs="Times New Roman"/>
                <w:sz w:val="14"/>
                <w:lang w:val="ru-RU"/>
              </w:rPr>
              <w:br/>
              <w:t xml:space="preserve">$ </w:t>
            </w:r>
            <w:r w:rsidRPr="00291DA9">
              <w:rPr>
                <w:rFonts w:ascii="Times New Roman" w:hAnsi="Times New Roman" w:cs="Times New Roman"/>
                <w:sz w:val="14"/>
              </w:rPr>
              <w:t>lsblk</w:t>
            </w:r>
            <w:r w:rsidRPr="00291DA9">
              <w:rPr>
                <w:rFonts w:ascii="Times New Roman" w:hAnsi="Times New Roman" w:cs="Times New Roman"/>
                <w:sz w:val="14"/>
                <w:lang w:val="ru-RU"/>
              </w:rPr>
              <w:br/>
              <w:t xml:space="preserve">$ </w:t>
            </w:r>
            <w:r w:rsidRPr="00291DA9">
              <w:rPr>
                <w:rFonts w:ascii="Times New Roman" w:hAnsi="Times New Roman" w:cs="Times New Roman"/>
                <w:sz w:val="14"/>
              </w:rPr>
              <w:t>multipath</w:t>
            </w:r>
            <w:r w:rsidRPr="00291DA9">
              <w:rPr>
                <w:rFonts w:ascii="Times New Roman" w:hAnsi="Times New Roman" w:cs="Times New Roman"/>
                <w:sz w:val="14"/>
                <w:lang w:val="ru-RU"/>
              </w:rPr>
              <w:t xml:space="preserve"> -</w:t>
            </w:r>
            <w:r w:rsidRPr="00291DA9">
              <w:rPr>
                <w:rFonts w:ascii="Times New Roman" w:hAnsi="Times New Roman" w:cs="Times New Roman"/>
                <w:sz w:val="14"/>
              </w:rPr>
              <w:t>ll</w:t>
            </w:r>
          </w:p>
          <w:p w14:paraId="2023B027"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3) Зафиксировать </w:t>
            </w:r>
            <w:r w:rsidRPr="00291DA9">
              <w:rPr>
                <w:rFonts w:cs="Times New Roman"/>
              </w:rPr>
              <w:t>WWID</w:t>
            </w:r>
            <w:r w:rsidRPr="00291DA9">
              <w:rPr>
                <w:rFonts w:cs="Times New Roman"/>
                <w:lang w:val="ru-RU"/>
              </w:rPr>
              <w:t xml:space="preserve">, размер каждого </w:t>
            </w:r>
            <w:r w:rsidRPr="00291DA9">
              <w:rPr>
                <w:rFonts w:cs="Times New Roman"/>
              </w:rPr>
              <w:t>LUN</w:t>
            </w:r>
            <w:r w:rsidRPr="00291DA9">
              <w:rPr>
                <w:rFonts w:cs="Times New Roman"/>
                <w:lang w:val="ru-RU"/>
              </w:rPr>
              <w:t xml:space="preserve"> и фактическое число путей.</w:t>
            </w:r>
            <w:r w:rsidRPr="00291DA9">
              <w:rPr>
                <w:rFonts w:cs="Times New Roman"/>
                <w:lang w:val="ru-RU"/>
              </w:rPr>
              <w:br/>
            </w:r>
          </w:p>
          <w:p w14:paraId="14298F94" w14:textId="77777777" w:rsidR="005302D1" w:rsidRPr="00291DA9" w:rsidRDefault="005302D1" w:rsidP="003E0862">
            <w:pPr>
              <w:pStyle w:val="TableText"/>
              <w:spacing w:after="40"/>
              <w:rPr>
                <w:rFonts w:cs="Times New Roman"/>
                <w:lang w:val="ru-RU"/>
              </w:rPr>
            </w:pPr>
            <w:r w:rsidRPr="00291DA9">
              <w:rPr>
                <w:rFonts w:cs="Times New Roman"/>
                <w:lang w:val="ru-RU"/>
              </w:rPr>
              <w:t>4) Сверить статусы путей с таблицей раздела 7.4 и примером раздела 7.5.</w:t>
            </w:r>
          </w:p>
        </w:tc>
        <w:tc>
          <w:tcPr>
            <w:tcW w:w="1268" w:type="pct"/>
          </w:tcPr>
          <w:p w14:paraId="1975D837" w14:textId="77777777" w:rsidR="005302D1" w:rsidRPr="00291DA9" w:rsidRDefault="005302D1" w:rsidP="003E0862">
            <w:pPr>
              <w:pStyle w:val="TableText"/>
              <w:spacing w:after="40"/>
              <w:rPr>
                <w:rFonts w:cs="Times New Roman"/>
                <w:lang w:val="ru-RU"/>
              </w:rPr>
            </w:pPr>
            <w:r w:rsidRPr="00291DA9">
              <w:rPr>
                <w:rFonts w:cs="Times New Roman"/>
                <w:lang w:val="ru-RU"/>
              </w:rPr>
              <w:lastRenderedPageBreak/>
              <w:t>Испытание считается успешным, если одновременно выполнены условия:</w:t>
            </w:r>
            <w:r w:rsidRPr="00291DA9">
              <w:rPr>
                <w:rFonts w:cs="Times New Roman"/>
                <w:lang w:val="ru-RU"/>
              </w:rPr>
              <w:br/>
            </w:r>
          </w:p>
          <w:p w14:paraId="58F47957"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1) На каждом сервере обнаружены все 4 </w:t>
            </w:r>
            <w:r w:rsidRPr="00291DA9">
              <w:rPr>
                <w:rFonts w:cs="Times New Roman"/>
              </w:rPr>
              <w:t>LUN</w:t>
            </w:r>
            <w:r w:rsidRPr="00291DA9">
              <w:rPr>
                <w:rFonts w:cs="Times New Roman"/>
                <w:lang w:val="ru-RU"/>
              </w:rPr>
              <w:t xml:space="preserve">, а для каждого </w:t>
            </w:r>
            <w:r w:rsidRPr="00291DA9">
              <w:rPr>
                <w:rFonts w:cs="Times New Roman"/>
              </w:rPr>
              <w:t>LUN</w:t>
            </w:r>
            <w:r w:rsidRPr="00291DA9">
              <w:rPr>
                <w:rFonts w:cs="Times New Roman"/>
                <w:lang w:val="ru-RU"/>
              </w:rPr>
              <w:t xml:space="preserve"> создано </w:t>
            </w:r>
            <w:r w:rsidRPr="00291DA9">
              <w:rPr>
                <w:rFonts w:cs="Times New Roman"/>
              </w:rPr>
              <w:t>DM</w:t>
            </w:r>
            <w:r w:rsidRPr="00291DA9">
              <w:rPr>
                <w:rFonts w:cs="Times New Roman"/>
                <w:lang w:val="ru-RU"/>
              </w:rPr>
              <w:t>-</w:t>
            </w:r>
            <w:r w:rsidRPr="00291DA9">
              <w:rPr>
                <w:rFonts w:cs="Times New Roman"/>
              </w:rPr>
              <w:t>multipath</w:t>
            </w:r>
            <w:r w:rsidRPr="00291DA9">
              <w:rPr>
                <w:rFonts w:cs="Times New Roman"/>
                <w:lang w:val="ru-RU"/>
              </w:rPr>
              <w:t xml:space="preserve"> </w:t>
            </w:r>
            <w:r w:rsidRPr="00291DA9">
              <w:rPr>
                <w:rFonts w:cs="Times New Roman"/>
                <w:lang w:val="ru-RU"/>
              </w:rPr>
              <w:lastRenderedPageBreak/>
              <w:t>устройство.</w:t>
            </w:r>
            <w:r w:rsidRPr="00291DA9">
              <w:rPr>
                <w:rFonts w:cs="Times New Roman"/>
                <w:lang w:val="ru-RU"/>
              </w:rPr>
              <w:br/>
            </w:r>
          </w:p>
          <w:p w14:paraId="35DFE3C2"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2) </w:t>
            </w:r>
          </w:p>
          <w:p w14:paraId="69316B8E"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К каждому </w:t>
            </w:r>
            <w:r w:rsidRPr="00291DA9">
              <w:rPr>
                <w:rFonts w:cs="Times New Roman"/>
              </w:rPr>
              <w:t>LUN</w:t>
            </w:r>
            <w:r w:rsidRPr="00291DA9">
              <w:rPr>
                <w:rFonts w:cs="Times New Roman"/>
                <w:lang w:val="ru-RU"/>
              </w:rPr>
              <w:t xml:space="preserve"> на каждом сервере зафиксировано не менее 8 путей либо иное число, соответствующее согласованной матрице </w:t>
            </w:r>
            <w:r w:rsidRPr="00291DA9">
              <w:rPr>
                <w:rFonts w:cs="Times New Roman"/>
              </w:rPr>
              <w:t>initiator</w:t>
            </w:r>
            <w:r w:rsidRPr="00291DA9">
              <w:rPr>
                <w:rFonts w:cs="Times New Roman"/>
                <w:lang w:val="ru-RU"/>
              </w:rPr>
              <w:t>-</w:t>
            </w:r>
            <w:r w:rsidRPr="00291DA9">
              <w:rPr>
                <w:rFonts w:cs="Times New Roman"/>
              </w:rPr>
              <w:t>target</w:t>
            </w:r>
            <w:r w:rsidRPr="00291DA9">
              <w:rPr>
                <w:rFonts w:cs="Times New Roman"/>
                <w:lang w:val="ru-RU"/>
              </w:rPr>
              <w:t>; при любом допустимом числе путей они проходят через оба контроллера.</w:t>
            </w:r>
            <w:r w:rsidRPr="00291DA9">
              <w:rPr>
                <w:rFonts w:cs="Times New Roman"/>
                <w:lang w:val="ru-RU"/>
              </w:rPr>
              <w:br/>
            </w:r>
          </w:p>
          <w:p w14:paraId="27F81DE0"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3) </w:t>
            </w:r>
          </w:p>
          <w:p w14:paraId="749ED471"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Все отображаемые группы путей имеют статус </w:t>
            </w:r>
          </w:p>
          <w:p w14:paraId="0C48EA7D" w14:textId="77777777" w:rsidR="005302D1" w:rsidRPr="00291DA9" w:rsidRDefault="005302D1" w:rsidP="003E0862">
            <w:pPr>
              <w:pStyle w:val="TableText"/>
              <w:spacing w:after="40"/>
              <w:rPr>
                <w:rFonts w:cs="Times New Roman"/>
                <w:lang w:val="ru-RU"/>
              </w:rPr>
            </w:pPr>
            <w:r w:rsidRPr="00291DA9">
              <w:rPr>
                <w:rFonts w:eastAsia="Consolas" w:cs="Times New Roman"/>
              </w:rPr>
              <w:t>status</w:t>
            </w:r>
            <w:r w:rsidRPr="00291DA9">
              <w:rPr>
                <w:rFonts w:eastAsia="Consolas" w:cs="Times New Roman"/>
                <w:lang w:val="ru-RU"/>
              </w:rPr>
              <w:t>=</w:t>
            </w:r>
            <w:r w:rsidRPr="00291DA9">
              <w:rPr>
                <w:rFonts w:eastAsia="Consolas" w:cs="Times New Roman"/>
              </w:rPr>
              <w:t>active</w:t>
            </w:r>
          </w:p>
          <w:p w14:paraId="64588590"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w:t>
            </w:r>
          </w:p>
          <w:p w14:paraId="3308E272" w14:textId="77777777" w:rsidR="005302D1" w:rsidRPr="00291DA9" w:rsidRDefault="005302D1" w:rsidP="003E0862">
            <w:pPr>
              <w:pStyle w:val="TableText"/>
              <w:spacing w:after="40"/>
              <w:rPr>
                <w:rFonts w:cs="Times New Roman"/>
                <w:lang w:val="ru-RU"/>
              </w:rPr>
            </w:pPr>
            <w:r w:rsidRPr="00291DA9">
              <w:rPr>
                <w:rFonts w:eastAsia="Consolas" w:cs="Times New Roman"/>
              </w:rPr>
              <w:t>prio</w:t>
            </w:r>
          </w:p>
          <w:p w14:paraId="76E3EFED"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у путей/групп через оба контроллера одинаковый либо сопоставимый. Группировка всех путей в одну </w:t>
            </w:r>
            <w:r w:rsidRPr="00291DA9">
              <w:rPr>
                <w:rFonts w:cs="Times New Roman"/>
              </w:rPr>
              <w:t>active</w:t>
            </w:r>
            <w:r w:rsidRPr="00291DA9">
              <w:rPr>
                <w:rFonts w:cs="Times New Roman"/>
                <w:lang w:val="ru-RU"/>
              </w:rPr>
              <w:t xml:space="preserve">-группу не является основанием для отказа, если сохранены остальные признаки </w:t>
            </w:r>
            <w:r w:rsidRPr="00291DA9">
              <w:rPr>
                <w:rFonts w:cs="Times New Roman"/>
              </w:rPr>
              <w:t>SLUA</w:t>
            </w:r>
            <w:r w:rsidRPr="00291DA9">
              <w:rPr>
                <w:rFonts w:cs="Times New Roman"/>
                <w:lang w:val="ru-RU"/>
              </w:rPr>
              <w:t>.</w:t>
            </w:r>
            <w:r w:rsidRPr="00291DA9">
              <w:rPr>
                <w:rFonts w:cs="Times New Roman"/>
                <w:lang w:val="ru-RU"/>
              </w:rPr>
              <w:br/>
            </w:r>
          </w:p>
          <w:p w14:paraId="21784000"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4) Каждый рабочий путь имеет статус </w:t>
            </w:r>
          </w:p>
          <w:p w14:paraId="1D3BFEDE" w14:textId="77777777" w:rsidR="005302D1" w:rsidRPr="00291DA9" w:rsidRDefault="005302D1" w:rsidP="003E0862">
            <w:pPr>
              <w:pStyle w:val="TableText"/>
              <w:spacing w:after="40"/>
              <w:rPr>
                <w:rFonts w:cs="Times New Roman"/>
                <w:lang w:val="ru-RU"/>
              </w:rPr>
            </w:pPr>
            <w:r w:rsidRPr="00291DA9">
              <w:rPr>
                <w:rFonts w:eastAsia="Consolas" w:cs="Times New Roman"/>
              </w:rPr>
              <w:t>active</w:t>
            </w:r>
            <w:r w:rsidRPr="00291DA9">
              <w:rPr>
                <w:rFonts w:eastAsia="Consolas" w:cs="Times New Roman"/>
                <w:lang w:val="ru-RU"/>
              </w:rPr>
              <w:t xml:space="preserve"> </w:t>
            </w:r>
            <w:r w:rsidRPr="00291DA9">
              <w:rPr>
                <w:rFonts w:eastAsia="Consolas" w:cs="Times New Roman"/>
              </w:rPr>
              <w:t>ready</w:t>
            </w:r>
            <w:r w:rsidRPr="00291DA9">
              <w:rPr>
                <w:rFonts w:eastAsia="Consolas" w:cs="Times New Roman"/>
                <w:lang w:val="ru-RU"/>
              </w:rPr>
              <w:t xml:space="preserve"> </w:t>
            </w:r>
            <w:r w:rsidRPr="00291DA9">
              <w:rPr>
                <w:rFonts w:eastAsia="Consolas" w:cs="Times New Roman"/>
              </w:rPr>
              <w:t>running</w:t>
            </w:r>
          </w:p>
          <w:p w14:paraId="21AD4D56" w14:textId="77777777" w:rsidR="005302D1" w:rsidRPr="00291DA9" w:rsidRDefault="005302D1" w:rsidP="003E0862">
            <w:pPr>
              <w:pStyle w:val="TableText"/>
              <w:spacing w:after="40"/>
              <w:rPr>
                <w:rFonts w:cs="Times New Roman"/>
                <w:lang w:val="ru-RU"/>
              </w:rPr>
            </w:pPr>
            <w:r w:rsidRPr="00291DA9">
              <w:rPr>
                <w:rFonts w:cs="Times New Roman"/>
                <w:lang w:val="ru-RU"/>
              </w:rPr>
              <w:t>.</w:t>
            </w:r>
            <w:r w:rsidRPr="00291DA9">
              <w:rPr>
                <w:rFonts w:cs="Times New Roman"/>
                <w:lang w:val="ru-RU"/>
              </w:rPr>
              <w:br/>
            </w:r>
          </w:p>
          <w:p w14:paraId="107CA90C"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5) Для исходного состояния </w:t>
            </w:r>
            <w:r w:rsidRPr="00291DA9">
              <w:rPr>
                <w:rFonts w:cs="Times New Roman"/>
              </w:rPr>
              <w:t>SLUA</w:t>
            </w:r>
            <w:r w:rsidRPr="00291DA9">
              <w:rPr>
                <w:rFonts w:cs="Times New Roman"/>
                <w:lang w:val="ru-RU"/>
              </w:rPr>
              <w:t xml:space="preserve"> не принимаются как подтверждение:</w:t>
            </w:r>
            <w:r w:rsidRPr="00291DA9">
              <w:rPr>
                <w:rFonts w:cs="Times New Roman"/>
                <w:lang w:val="ru-RU"/>
              </w:rPr>
              <w:br/>
            </w:r>
          </w:p>
          <w:p w14:paraId="196DEBCE" w14:textId="77777777" w:rsidR="005302D1" w:rsidRPr="00291DA9" w:rsidRDefault="005302D1" w:rsidP="003E0862">
            <w:pPr>
              <w:pStyle w:val="TableText"/>
              <w:spacing w:after="40"/>
              <w:rPr>
                <w:rFonts w:cs="Times New Roman"/>
              </w:rPr>
            </w:pPr>
            <w:r w:rsidRPr="00291DA9">
              <w:rPr>
                <w:rFonts w:eastAsia="Consolas" w:cs="Times New Roman"/>
              </w:rPr>
              <w:t>status=enabled (ALUA)</w:t>
            </w:r>
            <w:r w:rsidRPr="00291DA9">
              <w:rPr>
                <w:rFonts w:cs="Times New Roman"/>
              </w:rPr>
              <w:br/>
            </w:r>
          </w:p>
          <w:p w14:paraId="28FC0B63" w14:textId="77777777" w:rsidR="005302D1" w:rsidRPr="00291DA9" w:rsidRDefault="005302D1" w:rsidP="003E0862">
            <w:pPr>
              <w:pStyle w:val="TableText"/>
              <w:spacing w:after="40"/>
              <w:rPr>
                <w:rFonts w:cs="Times New Roman"/>
              </w:rPr>
            </w:pPr>
            <w:r w:rsidRPr="00291DA9">
              <w:rPr>
                <w:rFonts w:eastAsia="Consolas" w:cs="Times New Roman"/>
              </w:rPr>
              <w:t>enabled ghost running (ALUA)</w:t>
            </w:r>
            <w:r w:rsidRPr="00291DA9">
              <w:rPr>
                <w:rFonts w:cs="Times New Roman"/>
              </w:rPr>
              <w:br/>
            </w:r>
          </w:p>
          <w:p w14:paraId="684DAEBA" w14:textId="77777777" w:rsidR="005302D1" w:rsidRPr="00291DA9" w:rsidRDefault="005302D1" w:rsidP="003E0862">
            <w:pPr>
              <w:pStyle w:val="TableText"/>
              <w:spacing w:after="40"/>
              <w:rPr>
                <w:rFonts w:cs="Times New Roman"/>
              </w:rPr>
            </w:pPr>
            <w:r w:rsidRPr="00291DA9">
              <w:rPr>
                <w:rFonts w:eastAsia="Consolas" w:cs="Times New Roman"/>
              </w:rPr>
              <w:t>active/non-optimized</w:t>
            </w:r>
            <w:r w:rsidRPr="00291DA9">
              <w:rPr>
                <w:rFonts w:cs="Times New Roman"/>
              </w:rPr>
              <w:br/>
            </w:r>
          </w:p>
          <w:p w14:paraId="073506A4" w14:textId="77777777" w:rsidR="005302D1" w:rsidRPr="00291DA9" w:rsidRDefault="005302D1" w:rsidP="003E0862">
            <w:pPr>
              <w:pStyle w:val="TableText"/>
              <w:spacing w:after="40"/>
              <w:rPr>
                <w:rFonts w:cs="Times New Roman"/>
              </w:rPr>
            </w:pPr>
            <w:r w:rsidRPr="00291DA9">
              <w:rPr>
                <w:rFonts w:eastAsia="Consolas" w:cs="Times New Roman"/>
              </w:rPr>
              <w:t>faulty</w:t>
            </w:r>
          </w:p>
          <w:p w14:paraId="184C78BA" w14:textId="77777777" w:rsidR="005302D1" w:rsidRPr="00291DA9" w:rsidRDefault="005302D1" w:rsidP="003E0862">
            <w:pPr>
              <w:pStyle w:val="TableText"/>
              <w:spacing w:after="40"/>
              <w:rPr>
                <w:rFonts w:cs="Times New Roman"/>
              </w:rPr>
            </w:pPr>
            <w:r w:rsidRPr="00291DA9">
              <w:rPr>
                <w:rFonts w:cs="Times New Roman"/>
              </w:rPr>
              <w:t xml:space="preserve">, </w:t>
            </w:r>
          </w:p>
          <w:p w14:paraId="48C0456C" w14:textId="77777777" w:rsidR="005302D1" w:rsidRPr="00291DA9" w:rsidRDefault="005302D1" w:rsidP="003E0862">
            <w:pPr>
              <w:pStyle w:val="TableText"/>
              <w:spacing w:after="40"/>
              <w:rPr>
                <w:rFonts w:cs="Times New Roman"/>
              </w:rPr>
            </w:pPr>
            <w:r w:rsidRPr="00291DA9">
              <w:rPr>
                <w:rFonts w:eastAsia="Consolas" w:cs="Times New Roman"/>
              </w:rPr>
              <w:t>failed</w:t>
            </w:r>
          </w:p>
          <w:p w14:paraId="13340F83" w14:textId="77777777" w:rsidR="005302D1" w:rsidRPr="00291DA9" w:rsidRDefault="005302D1" w:rsidP="003E0862">
            <w:pPr>
              <w:pStyle w:val="TableText"/>
              <w:spacing w:after="40"/>
              <w:rPr>
                <w:rFonts w:cs="Times New Roman"/>
              </w:rPr>
            </w:pPr>
            <w:r w:rsidRPr="00291DA9">
              <w:rPr>
                <w:rFonts w:cs="Times New Roman"/>
              </w:rPr>
              <w:t xml:space="preserve">, </w:t>
            </w:r>
          </w:p>
          <w:p w14:paraId="4F43CECF" w14:textId="77777777" w:rsidR="005302D1" w:rsidRPr="00291DA9" w:rsidRDefault="005302D1" w:rsidP="003E0862">
            <w:pPr>
              <w:pStyle w:val="TableText"/>
              <w:spacing w:after="40"/>
              <w:rPr>
                <w:rFonts w:cs="Times New Roman"/>
                <w:lang w:val="ru-RU"/>
              </w:rPr>
            </w:pPr>
            <w:r w:rsidRPr="00291DA9">
              <w:rPr>
                <w:rFonts w:eastAsia="Consolas" w:cs="Times New Roman"/>
              </w:rPr>
              <w:t>offline</w:t>
            </w:r>
          </w:p>
          <w:p w14:paraId="7761BA35"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w:t>
            </w:r>
          </w:p>
          <w:p w14:paraId="7B316961" w14:textId="77777777" w:rsidR="005302D1" w:rsidRPr="00291DA9" w:rsidRDefault="005302D1" w:rsidP="003E0862">
            <w:pPr>
              <w:pStyle w:val="TableText"/>
              <w:spacing w:after="40"/>
              <w:rPr>
                <w:rFonts w:cs="Times New Roman"/>
                <w:lang w:val="ru-RU"/>
              </w:rPr>
            </w:pPr>
            <w:r w:rsidRPr="00291DA9">
              <w:rPr>
                <w:rFonts w:eastAsia="Consolas" w:cs="Times New Roman"/>
              </w:rPr>
              <w:t>undef</w:t>
            </w:r>
          </w:p>
          <w:p w14:paraId="31A49E42" w14:textId="77777777" w:rsidR="005302D1" w:rsidRPr="00291DA9" w:rsidRDefault="005302D1" w:rsidP="003E0862">
            <w:pPr>
              <w:pStyle w:val="TableText"/>
              <w:spacing w:after="40"/>
              <w:rPr>
                <w:rFonts w:cs="Times New Roman"/>
                <w:lang w:val="ru-RU"/>
              </w:rPr>
            </w:pPr>
            <w:r w:rsidRPr="00291DA9">
              <w:rPr>
                <w:rFonts w:cs="Times New Roman"/>
                <w:lang w:val="ru-RU"/>
              </w:rPr>
              <w:t>.</w:t>
            </w:r>
            <w:r w:rsidRPr="00291DA9">
              <w:rPr>
                <w:rFonts w:cs="Times New Roman"/>
                <w:lang w:val="ru-RU"/>
              </w:rPr>
              <w:br/>
            </w:r>
          </w:p>
          <w:p w14:paraId="135812BC"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6) Если производитель отображает </w:t>
            </w:r>
            <w:r w:rsidRPr="00291DA9">
              <w:rPr>
                <w:rFonts w:cs="Times New Roman"/>
              </w:rPr>
              <w:t>SLUA</w:t>
            </w:r>
            <w:r w:rsidRPr="00291DA9">
              <w:rPr>
                <w:rFonts w:cs="Times New Roman"/>
                <w:lang w:val="ru-RU"/>
              </w:rPr>
              <w:t xml:space="preserve"> иными статусами, к материалам испытаний прикладывается официальное пояснение производителя.</w:t>
            </w:r>
          </w:p>
        </w:tc>
      </w:tr>
      <w:tr w:rsidR="005302D1" w:rsidRPr="003E0862" w14:paraId="3770BED0" w14:textId="77777777" w:rsidTr="005302D1">
        <w:trPr>
          <w:jc w:val="center"/>
        </w:trPr>
        <w:tc>
          <w:tcPr>
            <w:tcW w:w="201" w:type="pct"/>
          </w:tcPr>
          <w:p w14:paraId="2FB2A9E7" w14:textId="77777777" w:rsidR="005302D1" w:rsidRPr="00291DA9" w:rsidRDefault="005302D1" w:rsidP="003E0862">
            <w:pPr>
              <w:pStyle w:val="TableText"/>
              <w:spacing w:after="40"/>
              <w:rPr>
                <w:rFonts w:cs="Times New Roman"/>
              </w:rPr>
            </w:pPr>
            <w:r w:rsidRPr="00291DA9">
              <w:rPr>
                <w:rFonts w:cs="Times New Roman"/>
              </w:rPr>
              <w:lastRenderedPageBreak/>
              <w:t>8</w:t>
            </w:r>
          </w:p>
        </w:tc>
        <w:tc>
          <w:tcPr>
            <w:tcW w:w="573" w:type="pct"/>
          </w:tcPr>
          <w:p w14:paraId="742CC873" w14:textId="77777777" w:rsidR="005302D1" w:rsidRPr="00291DA9" w:rsidRDefault="005302D1" w:rsidP="003E0862">
            <w:pPr>
              <w:pStyle w:val="TableText"/>
              <w:spacing w:after="40"/>
              <w:rPr>
                <w:rFonts w:cs="Times New Roman"/>
              </w:rPr>
            </w:pPr>
            <w:r w:rsidRPr="00291DA9">
              <w:rPr>
                <w:rFonts w:cs="Times New Roman"/>
              </w:rPr>
              <w:t>Проверка SLUA</w:t>
            </w:r>
          </w:p>
        </w:tc>
        <w:tc>
          <w:tcPr>
            <w:tcW w:w="604" w:type="pct"/>
          </w:tcPr>
          <w:p w14:paraId="7512D331" w14:textId="25F6192C" w:rsidR="005302D1" w:rsidRPr="00F61CF4" w:rsidRDefault="005302D1" w:rsidP="003E0862">
            <w:pPr>
              <w:pStyle w:val="TableText"/>
              <w:spacing w:after="40"/>
              <w:rPr>
                <w:rFonts w:cs="Times New Roman"/>
                <w:lang w:val="ru-RU"/>
              </w:rPr>
            </w:pPr>
            <w:r w:rsidRPr="00291DA9">
              <w:rPr>
                <w:rFonts w:cs="Times New Roman"/>
                <w:lang w:val="ru-RU"/>
              </w:rPr>
              <w:t xml:space="preserve">Проверка отсутствия обязательного владельца </w:t>
            </w:r>
            <w:r w:rsidR="00F61CF4">
              <w:rPr>
                <w:rFonts w:cs="Times New Roman"/>
                <w:lang w:val="ru-RU"/>
              </w:rPr>
              <w:t>L</w:t>
            </w:r>
            <w:r w:rsidR="00F61CF4">
              <w:rPr>
                <w:rFonts w:cs="Times New Roman"/>
              </w:rPr>
              <w:t>UN</w:t>
            </w:r>
          </w:p>
        </w:tc>
        <w:tc>
          <w:tcPr>
            <w:tcW w:w="1086" w:type="pct"/>
          </w:tcPr>
          <w:p w14:paraId="6E3D02E6" w14:textId="6D306973" w:rsidR="005302D1" w:rsidRPr="00291DA9" w:rsidRDefault="005302D1" w:rsidP="003E0862">
            <w:pPr>
              <w:pStyle w:val="TableText"/>
              <w:spacing w:after="40"/>
              <w:rPr>
                <w:rFonts w:cs="Times New Roman"/>
                <w:lang w:val="ru-RU"/>
              </w:rPr>
            </w:pPr>
            <w:r w:rsidRPr="00291DA9">
              <w:rPr>
                <w:rFonts w:cs="Times New Roman"/>
                <w:lang w:val="ru-RU"/>
              </w:rPr>
              <w:t xml:space="preserve">Эксплуатация </w:t>
            </w:r>
            <w:r w:rsidRPr="00291DA9">
              <w:rPr>
                <w:rFonts w:cs="Times New Roman"/>
              </w:rPr>
              <w:t>LUN</w:t>
            </w:r>
            <w:r w:rsidRPr="00291DA9">
              <w:rPr>
                <w:rFonts w:cs="Times New Roman"/>
                <w:lang w:val="ru-RU"/>
              </w:rPr>
              <w:t xml:space="preserve"> не требует ручного назначения единственного контроллера, через который должен обслуживаться </w:t>
            </w:r>
            <w:r w:rsidR="00F61CF4">
              <w:rPr>
                <w:rFonts w:cs="Times New Roman"/>
              </w:rPr>
              <w:t>LUN</w:t>
            </w:r>
            <w:r w:rsidRPr="00291DA9">
              <w:rPr>
                <w:rFonts w:cs="Times New Roman"/>
                <w:lang w:val="ru-RU"/>
              </w:rPr>
              <w:t xml:space="preserve">. Внутренний служебный владелец допускается только если он не </w:t>
            </w:r>
            <w:r w:rsidRPr="00291DA9">
              <w:rPr>
                <w:rFonts w:cs="Times New Roman"/>
                <w:lang w:val="ru-RU"/>
              </w:rPr>
              <w:lastRenderedPageBreak/>
              <w:t>ограничивает доступ через оба контроллера.</w:t>
            </w:r>
          </w:p>
        </w:tc>
        <w:tc>
          <w:tcPr>
            <w:tcW w:w="1268" w:type="pct"/>
          </w:tcPr>
          <w:p w14:paraId="35A51463" w14:textId="77777777" w:rsidR="005302D1" w:rsidRPr="00291DA9" w:rsidRDefault="005302D1" w:rsidP="003E0862">
            <w:pPr>
              <w:pStyle w:val="TableText"/>
              <w:spacing w:after="40"/>
              <w:rPr>
                <w:rFonts w:cs="Times New Roman"/>
                <w:lang w:val="ru-RU"/>
              </w:rPr>
            </w:pPr>
            <w:r w:rsidRPr="00291DA9">
              <w:rPr>
                <w:rFonts w:cs="Times New Roman"/>
                <w:lang w:val="ru-RU"/>
              </w:rPr>
              <w:lastRenderedPageBreak/>
              <w:t xml:space="preserve">1) Зафиксировать экран или </w:t>
            </w:r>
            <w:r w:rsidRPr="00291DA9">
              <w:rPr>
                <w:rFonts w:cs="Times New Roman"/>
              </w:rPr>
              <w:t>CLI</w:t>
            </w:r>
            <w:r w:rsidRPr="00291DA9">
              <w:rPr>
                <w:rFonts w:cs="Times New Roman"/>
                <w:lang w:val="ru-RU"/>
              </w:rPr>
              <w:t xml:space="preserve"> создания </w:t>
            </w:r>
            <w:r w:rsidRPr="00291DA9">
              <w:rPr>
                <w:rFonts w:cs="Times New Roman"/>
              </w:rPr>
              <w:t>LUN</w:t>
            </w:r>
            <w:r w:rsidRPr="00291DA9">
              <w:rPr>
                <w:rFonts w:cs="Times New Roman"/>
                <w:lang w:val="ru-RU"/>
              </w:rPr>
              <w:t xml:space="preserve"> и предоставления </w:t>
            </w:r>
            <w:r w:rsidRPr="00291DA9">
              <w:rPr>
                <w:rFonts w:cs="Times New Roman"/>
              </w:rPr>
              <w:t>LUN</w:t>
            </w:r>
            <w:r w:rsidRPr="00291DA9">
              <w:rPr>
                <w:rFonts w:cs="Times New Roman"/>
                <w:lang w:val="ru-RU"/>
              </w:rPr>
              <w:t xml:space="preserve"> хостам.</w:t>
            </w:r>
            <w:r w:rsidRPr="00291DA9">
              <w:rPr>
                <w:rFonts w:cs="Times New Roman"/>
                <w:lang w:val="ru-RU"/>
              </w:rPr>
              <w:br/>
            </w:r>
          </w:p>
          <w:p w14:paraId="190BE3EC" w14:textId="77777777" w:rsidR="005302D1" w:rsidRPr="00291DA9" w:rsidRDefault="005302D1" w:rsidP="003E0862">
            <w:pPr>
              <w:pStyle w:val="TableText"/>
              <w:spacing w:after="40"/>
              <w:rPr>
                <w:rFonts w:cs="Times New Roman"/>
              </w:rPr>
            </w:pPr>
            <w:r w:rsidRPr="00291DA9">
              <w:rPr>
                <w:rFonts w:cs="Times New Roman"/>
              </w:rPr>
              <w:t xml:space="preserve">2) Проверить наличие полей: </w:t>
            </w:r>
          </w:p>
          <w:p w14:paraId="783392EC" w14:textId="77777777" w:rsidR="005302D1" w:rsidRPr="00291DA9" w:rsidRDefault="005302D1" w:rsidP="003E0862">
            <w:pPr>
              <w:pStyle w:val="TableText"/>
              <w:spacing w:after="40"/>
              <w:rPr>
                <w:rFonts w:cs="Times New Roman"/>
              </w:rPr>
            </w:pPr>
            <w:r w:rsidRPr="00291DA9">
              <w:rPr>
                <w:rFonts w:eastAsia="Consolas" w:cs="Times New Roman"/>
              </w:rPr>
              <w:lastRenderedPageBreak/>
              <w:t>preferred controller</w:t>
            </w:r>
          </w:p>
          <w:p w14:paraId="6D985ECB" w14:textId="77777777" w:rsidR="005302D1" w:rsidRPr="00291DA9" w:rsidRDefault="005302D1" w:rsidP="003E0862">
            <w:pPr>
              <w:pStyle w:val="TableText"/>
              <w:spacing w:after="40"/>
              <w:rPr>
                <w:rFonts w:cs="Times New Roman"/>
              </w:rPr>
            </w:pPr>
            <w:r w:rsidRPr="00291DA9">
              <w:rPr>
                <w:rFonts w:cs="Times New Roman"/>
              </w:rPr>
              <w:t xml:space="preserve">, </w:t>
            </w:r>
          </w:p>
          <w:p w14:paraId="097983B7" w14:textId="77777777" w:rsidR="005302D1" w:rsidRPr="00291DA9" w:rsidRDefault="005302D1" w:rsidP="003E0862">
            <w:pPr>
              <w:pStyle w:val="TableText"/>
              <w:spacing w:after="40"/>
              <w:rPr>
                <w:rFonts w:cs="Times New Roman"/>
              </w:rPr>
            </w:pPr>
            <w:r w:rsidRPr="00291DA9">
              <w:rPr>
                <w:rFonts w:eastAsia="Consolas" w:cs="Times New Roman"/>
              </w:rPr>
              <w:t>owning controller</w:t>
            </w:r>
          </w:p>
          <w:p w14:paraId="15BEC199" w14:textId="77777777" w:rsidR="005302D1" w:rsidRPr="00291DA9" w:rsidRDefault="005302D1" w:rsidP="003E0862">
            <w:pPr>
              <w:pStyle w:val="TableText"/>
              <w:spacing w:after="40"/>
              <w:rPr>
                <w:rFonts w:cs="Times New Roman"/>
              </w:rPr>
            </w:pPr>
            <w:r w:rsidRPr="00291DA9">
              <w:rPr>
                <w:rFonts w:cs="Times New Roman"/>
              </w:rPr>
              <w:t xml:space="preserve">, </w:t>
            </w:r>
          </w:p>
          <w:p w14:paraId="5215D450" w14:textId="77777777" w:rsidR="005302D1" w:rsidRPr="00291DA9" w:rsidRDefault="005302D1" w:rsidP="003E0862">
            <w:pPr>
              <w:pStyle w:val="TableText"/>
              <w:spacing w:after="40"/>
              <w:rPr>
                <w:rFonts w:cs="Times New Roman"/>
              </w:rPr>
            </w:pPr>
            <w:r w:rsidRPr="00291DA9">
              <w:rPr>
                <w:rFonts w:eastAsia="Consolas" w:cs="Times New Roman"/>
              </w:rPr>
              <w:t>owner</w:t>
            </w:r>
          </w:p>
          <w:p w14:paraId="2A7ED0B7" w14:textId="77777777" w:rsidR="005302D1" w:rsidRPr="00291DA9" w:rsidRDefault="005302D1" w:rsidP="003E0862">
            <w:pPr>
              <w:pStyle w:val="TableText"/>
              <w:spacing w:after="40"/>
              <w:rPr>
                <w:rFonts w:cs="Times New Roman"/>
              </w:rPr>
            </w:pPr>
            <w:r w:rsidRPr="00291DA9">
              <w:rPr>
                <w:rFonts w:cs="Times New Roman"/>
              </w:rPr>
              <w:t xml:space="preserve">, </w:t>
            </w:r>
          </w:p>
          <w:p w14:paraId="5E19B32D" w14:textId="77777777" w:rsidR="005302D1" w:rsidRPr="00291DA9" w:rsidRDefault="005302D1" w:rsidP="003E0862">
            <w:pPr>
              <w:pStyle w:val="TableText"/>
              <w:spacing w:after="40"/>
              <w:rPr>
                <w:rFonts w:cs="Times New Roman"/>
              </w:rPr>
            </w:pPr>
            <w:r w:rsidRPr="00291DA9">
              <w:rPr>
                <w:rFonts w:eastAsia="Consolas" w:cs="Times New Roman"/>
              </w:rPr>
              <w:t>default controller</w:t>
            </w:r>
          </w:p>
          <w:p w14:paraId="1AFBB61E" w14:textId="77777777" w:rsidR="005302D1" w:rsidRPr="00291DA9" w:rsidRDefault="005302D1" w:rsidP="003E0862">
            <w:pPr>
              <w:pStyle w:val="TableText"/>
              <w:spacing w:after="40"/>
              <w:rPr>
                <w:rFonts w:cs="Times New Roman"/>
              </w:rPr>
            </w:pPr>
            <w:r w:rsidRPr="00291DA9">
              <w:rPr>
                <w:rFonts w:cs="Times New Roman"/>
              </w:rPr>
              <w:t xml:space="preserve"> или аналогичных.</w:t>
            </w:r>
            <w:r w:rsidRPr="00291DA9">
              <w:rPr>
                <w:rFonts w:cs="Times New Roman"/>
              </w:rPr>
              <w:br/>
            </w:r>
          </w:p>
          <w:p w14:paraId="45865E89" w14:textId="754A5104" w:rsidR="005302D1" w:rsidRPr="00291DA9" w:rsidRDefault="005302D1" w:rsidP="003E0862">
            <w:pPr>
              <w:pStyle w:val="TableText"/>
              <w:spacing w:after="40"/>
              <w:rPr>
                <w:rFonts w:cs="Times New Roman"/>
                <w:lang w:val="ru-RU"/>
              </w:rPr>
            </w:pPr>
            <w:r w:rsidRPr="00291DA9">
              <w:rPr>
                <w:rFonts w:cs="Times New Roman"/>
                <w:lang w:val="ru-RU"/>
              </w:rPr>
              <w:t xml:space="preserve">3) Если такие поля присутствуют, приложить пояснение производителя: является ли это только служебным признаком или реальной привязкой </w:t>
            </w:r>
            <w:r w:rsidR="00F61CF4">
              <w:rPr>
                <w:rFonts w:cs="Times New Roman"/>
              </w:rPr>
              <w:t>LUN</w:t>
            </w:r>
            <w:r w:rsidR="00F61CF4" w:rsidRPr="00291DA9">
              <w:rPr>
                <w:rFonts w:cs="Times New Roman"/>
                <w:lang w:val="ru-RU"/>
              </w:rPr>
              <w:t xml:space="preserve"> </w:t>
            </w:r>
            <w:r w:rsidRPr="00291DA9">
              <w:rPr>
                <w:rFonts w:cs="Times New Roman"/>
                <w:lang w:val="ru-RU"/>
              </w:rPr>
              <w:t>к контроллеру.</w:t>
            </w:r>
            <w:r w:rsidRPr="00291DA9">
              <w:rPr>
                <w:rFonts w:cs="Times New Roman"/>
                <w:lang w:val="ru-RU"/>
              </w:rPr>
              <w:br/>
            </w:r>
          </w:p>
          <w:p w14:paraId="4EE58C1B" w14:textId="77777777" w:rsidR="005302D1" w:rsidRPr="00291DA9" w:rsidRDefault="005302D1" w:rsidP="003E0862">
            <w:pPr>
              <w:pStyle w:val="TableText"/>
              <w:spacing w:after="40"/>
              <w:rPr>
                <w:rFonts w:cs="Times New Roman"/>
                <w:lang w:val="ru-RU"/>
              </w:rPr>
            </w:pPr>
            <w:r w:rsidRPr="00291DA9">
              <w:rPr>
                <w:rFonts w:cs="Times New Roman"/>
                <w:lang w:val="ru-RU"/>
              </w:rPr>
              <w:t>4) Сопоставить результат с фактической видимостью путей по разделам 7.2–7.5.</w:t>
            </w:r>
          </w:p>
        </w:tc>
        <w:tc>
          <w:tcPr>
            <w:tcW w:w="1268" w:type="pct"/>
          </w:tcPr>
          <w:p w14:paraId="573CB595" w14:textId="77777777" w:rsidR="005302D1" w:rsidRPr="00291DA9" w:rsidRDefault="005302D1" w:rsidP="003E0862">
            <w:pPr>
              <w:pStyle w:val="TableText"/>
              <w:spacing w:after="40"/>
              <w:rPr>
                <w:rFonts w:cs="Times New Roman"/>
                <w:lang w:val="ru-RU"/>
              </w:rPr>
            </w:pPr>
            <w:r w:rsidRPr="00291DA9">
              <w:rPr>
                <w:rFonts w:cs="Times New Roman"/>
                <w:lang w:val="ru-RU"/>
              </w:rPr>
              <w:lastRenderedPageBreak/>
              <w:t>Испытание считается успешным, если одновременно выполнены условия:</w:t>
            </w:r>
            <w:r w:rsidRPr="00291DA9">
              <w:rPr>
                <w:rFonts w:cs="Times New Roman"/>
                <w:lang w:val="ru-RU"/>
              </w:rPr>
              <w:br/>
            </w:r>
          </w:p>
          <w:p w14:paraId="4F0F03CC"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1) Для создания/предоставления </w:t>
            </w:r>
            <w:r w:rsidRPr="00291DA9">
              <w:rPr>
                <w:rFonts w:cs="Times New Roman"/>
              </w:rPr>
              <w:t>LUN</w:t>
            </w:r>
            <w:r w:rsidRPr="00291DA9">
              <w:rPr>
                <w:rFonts w:cs="Times New Roman"/>
                <w:lang w:val="ru-RU"/>
              </w:rPr>
              <w:t xml:space="preserve"> не требуется ручное закрепление за единственным </w:t>
            </w:r>
            <w:r w:rsidRPr="00291DA9">
              <w:rPr>
                <w:rFonts w:cs="Times New Roman"/>
                <w:lang w:val="ru-RU"/>
              </w:rPr>
              <w:lastRenderedPageBreak/>
              <w:t>контроллером для обслуживания операций ввода-вывода.</w:t>
            </w:r>
            <w:r w:rsidRPr="00291DA9">
              <w:rPr>
                <w:rFonts w:cs="Times New Roman"/>
                <w:lang w:val="ru-RU"/>
              </w:rPr>
              <w:br/>
            </w:r>
          </w:p>
          <w:p w14:paraId="0E118DD1"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2) </w:t>
            </w:r>
            <w:r w:rsidRPr="00291DA9">
              <w:rPr>
                <w:rFonts w:cs="Times New Roman"/>
              </w:rPr>
              <w:t>LUN</w:t>
            </w:r>
            <w:r w:rsidRPr="00291DA9">
              <w:rPr>
                <w:rFonts w:cs="Times New Roman"/>
                <w:lang w:val="ru-RU"/>
              </w:rPr>
              <w:t xml:space="preserve"> доступен через оба контроллера.</w:t>
            </w:r>
            <w:r w:rsidRPr="00291DA9">
              <w:rPr>
                <w:rFonts w:cs="Times New Roman"/>
                <w:lang w:val="ru-RU"/>
              </w:rPr>
              <w:br/>
            </w:r>
          </w:p>
          <w:p w14:paraId="527A4332" w14:textId="77777777" w:rsidR="005302D1" w:rsidRPr="00291DA9" w:rsidRDefault="005302D1" w:rsidP="003E0862">
            <w:pPr>
              <w:pStyle w:val="TableText"/>
              <w:spacing w:after="40"/>
              <w:rPr>
                <w:rFonts w:cs="Times New Roman"/>
                <w:lang w:val="ru-RU"/>
              </w:rPr>
            </w:pPr>
            <w:r w:rsidRPr="00291DA9">
              <w:rPr>
                <w:rFonts w:cs="Times New Roman"/>
                <w:lang w:val="ru-RU"/>
              </w:rPr>
              <w:t>3) Наличие внутреннего служебного признака не мешает прохождению испытаний отказоустойчивости.</w:t>
            </w:r>
          </w:p>
        </w:tc>
      </w:tr>
      <w:tr w:rsidR="005302D1" w:rsidRPr="003E0862" w14:paraId="5187045F" w14:textId="77777777" w:rsidTr="005302D1">
        <w:trPr>
          <w:jc w:val="center"/>
        </w:trPr>
        <w:tc>
          <w:tcPr>
            <w:tcW w:w="201" w:type="pct"/>
          </w:tcPr>
          <w:p w14:paraId="7B550FBE" w14:textId="77777777" w:rsidR="005302D1" w:rsidRPr="00291DA9" w:rsidRDefault="005302D1" w:rsidP="003E0862">
            <w:pPr>
              <w:pStyle w:val="TableText"/>
              <w:spacing w:after="40"/>
              <w:rPr>
                <w:rFonts w:cs="Times New Roman"/>
              </w:rPr>
            </w:pPr>
            <w:r w:rsidRPr="00291DA9">
              <w:rPr>
                <w:rFonts w:cs="Times New Roman"/>
              </w:rPr>
              <w:lastRenderedPageBreak/>
              <w:t>9</w:t>
            </w:r>
          </w:p>
        </w:tc>
        <w:tc>
          <w:tcPr>
            <w:tcW w:w="573" w:type="pct"/>
          </w:tcPr>
          <w:p w14:paraId="0949F898" w14:textId="77777777" w:rsidR="005302D1" w:rsidRPr="00291DA9" w:rsidRDefault="005302D1" w:rsidP="003E0862">
            <w:pPr>
              <w:pStyle w:val="TableText"/>
              <w:spacing w:after="40"/>
              <w:rPr>
                <w:rFonts w:cs="Times New Roman"/>
              </w:rPr>
            </w:pPr>
            <w:r w:rsidRPr="00291DA9">
              <w:rPr>
                <w:rFonts w:cs="Times New Roman"/>
              </w:rPr>
              <w:t>Проверка SLUA</w:t>
            </w:r>
          </w:p>
        </w:tc>
        <w:tc>
          <w:tcPr>
            <w:tcW w:w="604" w:type="pct"/>
          </w:tcPr>
          <w:p w14:paraId="75D28967" w14:textId="77777777" w:rsidR="005302D1" w:rsidRPr="00291DA9" w:rsidRDefault="005302D1" w:rsidP="003E0862">
            <w:pPr>
              <w:pStyle w:val="TableText"/>
              <w:spacing w:after="40"/>
              <w:rPr>
                <w:rFonts w:cs="Times New Roman"/>
                <w:lang w:val="ru-RU"/>
              </w:rPr>
            </w:pPr>
            <w:r w:rsidRPr="00291DA9">
              <w:rPr>
                <w:rFonts w:cs="Times New Roman"/>
                <w:lang w:val="ru-RU"/>
              </w:rPr>
              <w:t>Базовая нагрузка, равномерность путей и активность обоих контроллеров</w:t>
            </w:r>
          </w:p>
        </w:tc>
        <w:tc>
          <w:tcPr>
            <w:tcW w:w="1086" w:type="pct"/>
          </w:tcPr>
          <w:p w14:paraId="28EE1860" w14:textId="77777777" w:rsidR="005302D1" w:rsidRPr="00291DA9" w:rsidRDefault="005302D1" w:rsidP="003E0862">
            <w:pPr>
              <w:pStyle w:val="TableText"/>
              <w:spacing w:after="40"/>
              <w:rPr>
                <w:rFonts w:cs="Times New Roman"/>
                <w:lang w:val="ru-RU"/>
              </w:rPr>
            </w:pPr>
            <w:r w:rsidRPr="00291DA9">
              <w:rPr>
                <w:rFonts w:cs="Times New Roman"/>
              </w:rPr>
              <w:t>FIO</w:t>
            </w:r>
            <w:r w:rsidRPr="00291DA9">
              <w:rPr>
                <w:rFonts w:cs="Times New Roman"/>
                <w:lang w:val="ru-RU"/>
              </w:rPr>
              <w:t xml:space="preserve"> запускается с двух серверов по всем четырём </w:t>
            </w:r>
            <w:r w:rsidRPr="00291DA9">
              <w:rPr>
                <w:rFonts w:cs="Times New Roman"/>
              </w:rPr>
              <w:t>LUN</w:t>
            </w:r>
            <w:r w:rsidRPr="00291DA9">
              <w:rPr>
                <w:rFonts w:cs="Times New Roman"/>
                <w:lang w:val="ru-RU"/>
              </w:rPr>
              <w:t xml:space="preserve">. Профиль: случайная нагрузка, блок 64 </w:t>
            </w:r>
            <w:r w:rsidRPr="00291DA9">
              <w:rPr>
                <w:rFonts w:cs="Times New Roman"/>
              </w:rPr>
              <w:t>KB</w:t>
            </w:r>
            <w:r w:rsidRPr="00291DA9">
              <w:rPr>
                <w:rFonts w:cs="Times New Roman"/>
                <w:lang w:val="ru-RU"/>
              </w:rPr>
              <w:t xml:space="preserve">, чтение/запись 70/30, суммарная глубина очереди 100. На СХД фиксируется активность по </w:t>
            </w:r>
            <w:r w:rsidRPr="00291DA9">
              <w:rPr>
                <w:rFonts w:cs="Times New Roman"/>
              </w:rPr>
              <w:t>LUN</w:t>
            </w:r>
            <w:r w:rsidRPr="00291DA9">
              <w:rPr>
                <w:rFonts w:cs="Times New Roman"/>
                <w:lang w:val="ru-RU"/>
              </w:rPr>
              <w:t xml:space="preserve"> и </w:t>
            </w:r>
            <w:r w:rsidRPr="00291DA9">
              <w:rPr>
                <w:rFonts w:cs="Times New Roman"/>
              </w:rPr>
              <w:t>front</w:t>
            </w:r>
            <w:r w:rsidRPr="00291DA9">
              <w:rPr>
                <w:rFonts w:cs="Times New Roman"/>
                <w:lang w:val="ru-RU"/>
              </w:rPr>
              <w:t>-</w:t>
            </w:r>
            <w:r w:rsidRPr="00291DA9">
              <w:rPr>
                <w:rFonts w:cs="Times New Roman"/>
              </w:rPr>
              <w:t>end</w:t>
            </w:r>
            <w:r w:rsidRPr="00291DA9">
              <w:rPr>
                <w:rFonts w:cs="Times New Roman"/>
                <w:lang w:val="ru-RU"/>
              </w:rPr>
              <w:t xml:space="preserve"> портам обоих контроллеров. По данным </w:t>
            </w:r>
          </w:p>
          <w:p w14:paraId="5129DA57" w14:textId="77777777" w:rsidR="005302D1" w:rsidRPr="00291DA9" w:rsidRDefault="005302D1" w:rsidP="003E0862">
            <w:pPr>
              <w:pStyle w:val="TableText"/>
              <w:spacing w:after="40"/>
              <w:rPr>
                <w:rFonts w:cs="Times New Roman"/>
                <w:lang w:val="ru-RU"/>
              </w:rPr>
            </w:pPr>
            <w:r w:rsidRPr="00291DA9">
              <w:rPr>
                <w:rFonts w:eastAsia="Consolas" w:cs="Times New Roman"/>
              </w:rPr>
              <w:t>iostat</w:t>
            </w:r>
          </w:p>
          <w:p w14:paraId="4DAA0FAD"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активность должна наблюдаться на всех рабочих путях через оба контроллера; точная математическая балансировка не нормируется. Качественный критерий: каждый рабочий путь имеет ненулевой трафик, сопоставимый по порядку величины с другими путями той же группы. Устойчивое нулевое значение </w:t>
            </w:r>
          </w:p>
          <w:p w14:paraId="1028320C" w14:textId="77777777" w:rsidR="005302D1" w:rsidRPr="00291DA9" w:rsidRDefault="005302D1" w:rsidP="003E0862">
            <w:pPr>
              <w:pStyle w:val="TableText"/>
              <w:spacing w:after="40"/>
              <w:rPr>
                <w:rFonts w:cs="Times New Roman"/>
                <w:lang w:val="ru-RU"/>
              </w:rPr>
            </w:pPr>
            <w:r w:rsidRPr="00291DA9">
              <w:rPr>
                <w:rFonts w:eastAsia="Consolas" w:cs="Times New Roman"/>
              </w:rPr>
              <w:t>r</w:t>
            </w:r>
            <w:r w:rsidRPr="00291DA9">
              <w:rPr>
                <w:rFonts w:eastAsia="Consolas" w:cs="Times New Roman"/>
                <w:lang w:val="ru-RU"/>
              </w:rPr>
              <w:t>/</w:t>
            </w:r>
            <w:r w:rsidRPr="00291DA9">
              <w:rPr>
                <w:rFonts w:eastAsia="Consolas" w:cs="Times New Roman"/>
              </w:rPr>
              <w:t>s</w:t>
            </w:r>
          </w:p>
          <w:p w14:paraId="7114B3CC"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и </w:t>
            </w:r>
          </w:p>
          <w:p w14:paraId="42429737" w14:textId="77777777" w:rsidR="005302D1" w:rsidRPr="00291DA9" w:rsidRDefault="005302D1" w:rsidP="003E0862">
            <w:pPr>
              <w:pStyle w:val="TableText"/>
              <w:spacing w:after="40"/>
              <w:rPr>
                <w:rFonts w:cs="Times New Roman"/>
                <w:lang w:val="ru-RU"/>
              </w:rPr>
            </w:pPr>
            <w:r w:rsidRPr="00291DA9">
              <w:rPr>
                <w:rFonts w:eastAsia="Consolas" w:cs="Times New Roman"/>
              </w:rPr>
              <w:t>w</w:t>
            </w:r>
            <w:r w:rsidRPr="00291DA9">
              <w:rPr>
                <w:rFonts w:eastAsia="Consolas" w:cs="Times New Roman"/>
                <w:lang w:val="ru-RU"/>
              </w:rPr>
              <w:t>/</w:t>
            </w:r>
            <w:r w:rsidRPr="00291DA9">
              <w:rPr>
                <w:rFonts w:eastAsia="Consolas" w:cs="Times New Roman"/>
              </w:rPr>
              <w:t>s</w:t>
            </w:r>
          </w:p>
          <w:p w14:paraId="0FAFE76F"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на рабочих путях не допускается без пояснения производителя. Средняя загрузка </w:t>
            </w:r>
            <w:r w:rsidRPr="00291DA9">
              <w:rPr>
                <w:rFonts w:cs="Times New Roman"/>
              </w:rPr>
              <w:t>CPU</w:t>
            </w:r>
            <w:r w:rsidRPr="00291DA9">
              <w:rPr>
                <w:rFonts w:cs="Times New Roman"/>
                <w:lang w:val="ru-RU"/>
              </w:rPr>
              <w:t xml:space="preserve"> контроллеров должна быть сопоставимой; резкий перекос фиксируется как замечание к испытанию.</w:t>
            </w:r>
          </w:p>
        </w:tc>
        <w:tc>
          <w:tcPr>
            <w:tcW w:w="1268" w:type="pct"/>
          </w:tcPr>
          <w:p w14:paraId="6A4E479E"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1) Создать профили </w:t>
            </w:r>
            <w:r w:rsidRPr="00291DA9">
              <w:rPr>
                <w:rFonts w:cs="Times New Roman"/>
              </w:rPr>
              <w:t>FIO</w:t>
            </w:r>
            <w:r w:rsidRPr="00291DA9">
              <w:rPr>
                <w:rFonts w:cs="Times New Roman"/>
                <w:lang w:val="ru-RU"/>
              </w:rPr>
              <w:t xml:space="preserve"> по разделу 7.7.</w:t>
            </w:r>
            <w:r w:rsidRPr="00291DA9">
              <w:rPr>
                <w:rFonts w:cs="Times New Roman"/>
                <w:lang w:val="ru-RU"/>
              </w:rPr>
              <w:br/>
            </w:r>
          </w:p>
          <w:p w14:paraId="581E5E60"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2) Запустить </w:t>
            </w:r>
            <w:r w:rsidRPr="00291DA9">
              <w:rPr>
                <w:rFonts w:cs="Times New Roman"/>
              </w:rPr>
              <w:t>FIO</w:t>
            </w:r>
            <w:r w:rsidRPr="00291DA9">
              <w:rPr>
                <w:rFonts w:cs="Times New Roman"/>
                <w:lang w:val="ru-RU"/>
              </w:rPr>
              <w:t xml:space="preserve"> на </w:t>
            </w:r>
            <w:r w:rsidRPr="00291DA9">
              <w:rPr>
                <w:rFonts w:cs="Times New Roman"/>
              </w:rPr>
              <w:t>Server</w:t>
            </w:r>
            <w:r w:rsidRPr="00291DA9">
              <w:rPr>
                <w:rFonts w:cs="Times New Roman"/>
                <w:lang w:val="ru-RU"/>
              </w:rPr>
              <w:t xml:space="preserve">-1 и </w:t>
            </w:r>
            <w:r w:rsidRPr="00291DA9">
              <w:rPr>
                <w:rFonts w:cs="Times New Roman"/>
              </w:rPr>
              <w:t>Server</w:t>
            </w:r>
            <w:r w:rsidRPr="00291DA9">
              <w:rPr>
                <w:rFonts w:cs="Times New Roman"/>
                <w:lang w:val="ru-RU"/>
              </w:rPr>
              <w:t>-2 по разделу 7.8.</w:t>
            </w:r>
            <w:r w:rsidRPr="00291DA9">
              <w:rPr>
                <w:rFonts w:cs="Times New Roman"/>
                <w:lang w:val="ru-RU"/>
              </w:rPr>
              <w:br/>
            </w:r>
          </w:p>
          <w:p w14:paraId="20176AE2" w14:textId="77777777" w:rsidR="005302D1" w:rsidRPr="00291DA9" w:rsidRDefault="005302D1" w:rsidP="003E0862">
            <w:pPr>
              <w:pStyle w:val="TableText"/>
              <w:spacing w:after="40"/>
              <w:rPr>
                <w:rFonts w:cs="Times New Roman"/>
                <w:lang w:val="ru-RU"/>
              </w:rPr>
            </w:pPr>
            <w:r w:rsidRPr="00291DA9">
              <w:rPr>
                <w:rFonts w:cs="Times New Roman"/>
                <w:lang w:val="ru-RU"/>
              </w:rPr>
              <w:t>3) Суммарная глубина очереди рассчитывается по формуле:</w:t>
            </w:r>
            <w:r w:rsidRPr="00291DA9">
              <w:rPr>
                <w:rFonts w:cs="Times New Roman"/>
                <w:lang w:val="ru-RU"/>
              </w:rPr>
              <w:br/>
            </w:r>
          </w:p>
          <w:p w14:paraId="3D6C2A0E" w14:textId="77777777" w:rsidR="005302D1" w:rsidRPr="00291DA9" w:rsidRDefault="005302D1" w:rsidP="003E0862">
            <w:pPr>
              <w:pStyle w:val="TableText"/>
              <w:spacing w:after="40"/>
              <w:rPr>
                <w:rFonts w:cs="Times New Roman"/>
                <w:lang w:val="ru-RU"/>
              </w:rPr>
            </w:pPr>
            <w:r w:rsidRPr="00291DA9">
              <w:rPr>
                <w:rFonts w:cs="Times New Roman"/>
                <w:b/>
              </w:rPr>
              <w:t>QD</w:t>
            </w:r>
            <w:r w:rsidRPr="00291DA9">
              <w:rPr>
                <w:rFonts w:cs="Times New Roman"/>
                <w:b/>
                <w:lang w:val="ru-RU"/>
              </w:rPr>
              <w:t xml:space="preserve">сумм = количество серверов × количество </w:t>
            </w:r>
            <w:r w:rsidRPr="00291DA9">
              <w:rPr>
                <w:rFonts w:cs="Times New Roman"/>
                <w:b/>
              </w:rPr>
              <w:t>LUN</w:t>
            </w:r>
            <w:r w:rsidRPr="00291DA9">
              <w:rPr>
                <w:rFonts w:cs="Times New Roman"/>
                <w:b/>
                <w:lang w:val="ru-RU"/>
              </w:rPr>
              <w:t xml:space="preserve"> × </w:t>
            </w:r>
            <w:r w:rsidRPr="00291DA9">
              <w:rPr>
                <w:rFonts w:cs="Times New Roman"/>
                <w:b/>
              </w:rPr>
              <w:t>numjobs</w:t>
            </w:r>
            <w:r w:rsidRPr="00291DA9">
              <w:rPr>
                <w:rFonts w:cs="Times New Roman"/>
                <w:b/>
                <w:lang w:val="ru-RU"/>
              </w:rPr>
              <w:t xml:space="preserve"> × </w:t>
            </w:r>
            <w:r w:rsidRPr="00291DA9">
              <w:rPr>
                <w:rFonts w:cs="Times New Roman"/>
                <w:b/>
              </w:rPr>
              <w:t>iodepth</w:t>
            </w:r>
          </w:p>
          <w:p w14:paraId="79963FA3" w14:textId="77777777" w:rsidR="005302D1" w:rsidRPr="00291DA9" w:rsidRDefault="005302D1" w:rsidP="003E0862">
            <w:pPr>
              <w:pStyle w:val="TableText"/>
              <w:spacing w:after="40"/>
              <w:rPr>
                <w:rFonts w:cs="Times New Roman"/>
                <w:lang w:val="ru-RU"/>
              </w:rPr>
            </w:pPr>
            <w:r w:rsidRPr="00291DA9">
              <w:rPr>
                <w:rFonts w:cs="Times New Roman"/>
                <w:lang w:val="ru-RU"/>
              </w:rPr>
              <w:t>.</w:t>
            </w:r>
            <w:r w:rsidRPr="00291DA9">
              <w:rPr>
                <w:rFonts w:cs="Times New Roman"/>
                <w:lang w:val="ru-RU"/>
              </w:rPr>
              <w:br/>
            </w:r>
          </w:p>
          <w:p w14:paraId="14144747"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Для профиля 12/12/13/13 на каждом сервере: </w:t>
            </w:r>
          </w:p>
          <w:p w14:paraId="68FF3A65" w14:textId="77777777" w:rsidR="005302D1" w:rsidRPr="00291DA9" w:rsidRDefault="005302D1" w:rsidP="003E0862">
            <w:pPr>
              <w:pStyle w:val="TableText"/>
              <w:spacing w:after="40"/>
              <w:rPr>
                <w:rFonts w:cs="Times New Roman"/>
                <w:lang w:val="ru-RU"/>
              </w:rPr>
            </w:pPr>
            <w:r w:rsidRPr="00291DA9">
              <w:rPr>
                <w:rFonts w:cs="Times New Roman"/>
                <w:b/>
              </w:rPr>
              <w:t>QD</w:t>
            </w:r>
            <w:r w:rsidRPr="00291DA9">
              <w:rPr>
                <w:rFonts w:cs="Times New Roman"/>
                <w:b/>
                <w:lang w:val="ru-RU"/>
              </w:rPr>
              <w:t>сумм = 2 × (12+12+13+13) = 100</w:t>
            </w:r>
          </w:p>
          <w:p w14:paraId="22701919" w14:textId="77777777" w:rsidR="005302D1" w:rsidRPr="00291DA9" w:rsidRDefault="005302D1" w:rsidP="003E0862">
            <w:pPr>
              <w:pStyle w:val="TableText"/>
              <w:spacing w:after="40"/>
              <w:rPr>
                <w:rFonts w:cs="Times New Roman"/>
                <w:lang w:val="ru-RU"/>
              </w:rPr>
            </w:pPr>
            <w:r w:rsidRPr="00291DA9">
              <w:rPr>
                <w:rFonts w:cs="Times New Roman"/>
                <w:lang w:val="ru-RU"/>
              </w:rPr>
              <w:t>.</w:t>
            </w:r>
            <w:r w:rsidRPr="00291DA9">
              <w:rPr>
                <w:rFonts w:cs="Times New Roman"/>
                <w:lang w:val="ru-RU"/>
              </w:rPr>
              <w:br/>
            </w:r>
          </w:p>
          <w:p w14:paraId="417F96D8" w14:textId="77777777" w:rsidR="005302D1" w:rsidRPr="00291DA9" w:rsidRDefault="005302D1" w:rsidP="003E0862">
            <w:pPr>
              <w:pStyle w:val="TableText"/>
              <w:spacing w:after="40"/>
              <w:rPr>
                <w:rFonts w:cs="Times New Roman"/>
                <w:lang w:val="ru-RU"/>
              </w:rPr>
            </w:pPr>
            <w:r w:rsidRPr="00291DA9">
              <w:rPr>
                <w:rFonts w:cs="Times New Roman"/>
                <w:lang w:val="ru-RU"/>
              </w:rPr>
              <w:t>4) Для наглядной фиксации динамики запустить сбор статистики с интервалом 1 секунда по разделу 7.9.</w:t>
            </w:r>
            <w:r w:rsidRPr="00291DA9">
              <w:rPr>
                <w:rFonts w:cs="Times New Roman"/>
                <w:lang w:val="ru-RU"/>
              </w:rPr>
              <w:br/>
            </w:r>
          </w:p>
          <w:p w14:paraId="56CAB03D" w14:textId="77777777" w:rsidR="005302D1" w:rsidRPr="00291DA9" w:rsidRDefault="005302D1" w:rsidP="003E0862">
            <w:pPr>
              <w:pStyle w:val="TableText"/>
              <w:spacing w:after="40"/>
              <w:rPr>
                <w:rFonts w:cs="Times New Roman"/>
                <w:lang w:val="ru-RU"/>
              </w:rPr>
            </w:pPr>
            <w:r w:rsidRPr="00291DA9">
              <w:rPr>
                <w:rFonts w:cs="Times New Roman"/>
                <w:lang w:val="ru-RU"/>
              </w:rPr>
              <w:t>5) Каждые 5–10 минут дополнительно зафиксировать:</w:t>
            </w:r>
            <w:r w:rsidRPr="00291DA9">
              <w:rPr>
                <w:rFonts w:cs="Times New Roman"/>
                <w:lang w:val="ru-RU"/>
              </w:rPr>
              <w:br/>
            </w:r>
          </w:p>
          <w:p w14:paraId="38D7F0D9" w14:textId="77777777" w:rsidR="005302D1" w:rsidRPr="00291DA9" w:rsidRDefault="005302D1" w:rsidP="003E0862">
            <w:pPr>
              <w:pStyle w:val="CodeBlock"/>
              <w:rPr>
                <w:rFonts w:ascii="Times New Roman" w:hAnsi="Times New Roman" w:cs="Times New Roman"/>
                <w:lang w:val="ru-RU"/>
              </w:rPr>
            </w:pPr>
            <w:r w:rsidRPr="00291DA9">
              <w:rPr>
                <w:rFonts w:ascii="Times New Roman" w:hAnsi="Times New Roman" w:cs="Times New Roman"/>
                <w:sz w:val="14"/>
                <w:lang w:val="ru-RU"/>
              </w:rPr>
              <w:t xml:space="preserve">$ </w:t>
            </w:r>
            <w:r w:rsidRPr="00291DA9">
              <w:rPr>
                <w:rFonts w:ascii="Times New Roman" w:hAnsi="Times New Roman" w:cs="Times New Roman"/>
                <w:sz w:val="14"/>
              </w:rPr>
              <w:t>multipath</w:t>
            </w:r>
            <w:r w:rsidRPr="00291DA9">
              <w:rPr>
                <w:rFonts w:ascii="Times New Roman" w:hAnsi="Times New Roman" w:cs="Times New Roman"/>
                <w:sz w:val="14"/>
                <w:lang w:val="ru-RU"/>
              </w:rPr>
              <w:t xml:space="preserve"> -</w:t>
            </w:r>
            <w:r w:rsidRPr="00291DA9">
              <w:rPr>
                <w:rFonts w:ascii="Times New Roman" w:hAnsi="Times New Roman" w:cs="Times New Roman"/>
                <w:sz w:val="14"/>
              </w:rPr>
              <w:t>ll</w:t>
            </w:r>
            <w:r w:rsidRPr="00291DA9">
              <w:rPr>
                <w:rFonts w:ascii="Times New Roman" w:hAnsi="Times New Roman" w:cs="Times New Roman"/>
                <w:sz w:val="14"/>
                <w:lang w:val="ru-RU"/>
              </w:rPr>
              <w:br/>
              <w:t xml:space="preserve">$ </w:t>
            </w:r>
            <w:r w:rsidRPr="00291DA9">
              <w:rPr>
                <w:rFonts w:ascii="Times New Roman" w:hAnsi="Times New Roman" w:cs="Times New Roman"/>
                <w:sz w:val="14"/>
              </w:rPr>
              <w:t>iostat</w:t>
            </w:r>
            <w:r w:rsidRPr="00291DA9">
              <w:rPr>
                <w:rFonts w:ascii="Times New Roman" w:hAnsi="Times New Roman" w:cs="Times New Roman"/>
                <w:sz w:val="14"/>
                <w:lang w:val="ru-RU"/>
              </w:rPr>
              <w:t xml:space="preserve"> -</w:t>
            </w:r>
            <w:r w:rsidRPr="00291DA9">
              <w:rPr>
                <w:rFonts w:ascii="Times New Roman" w:hAnsi="Times New Roman" w:cs="Times New Roman"/>
                <w:sz w:val="14"/>
              </w:rPr>
              <w:t>t</w:t>
            </w:r>
            <w:r w:rsidRPr="00291DA9">
              <w:rPr>
                <w:rFonts w:ascii="Times New Roman" w:hAnsi="Times New Roman" w:cs="Times New Roman"/>
                <w:sz w:val="14"/>
                <w:lang w:val="ru-RU"/>
              </w:rPr>
              <w:t xml:space="preserve"> -</w:t>
            </w:r>
            <w:r w:rsidRPr="00291DA9">
              <w:rPr>
                <w:rFonts w:ascii="Times New Roman" w:hAnsi="Times New Roman" w:cs="Times New Roman"/>
                <w:sz w:val="14"/>
              </w:rPr>
              <w:t>dxm</w:t>
            </w:r>
            <w:r w:rsidRPr="00291DA9">
              <w:rPr>
                <w:rFonts w:ascii="Times New Roman" w:hAnsi="Times New Roman" w:cs="Times New Roman"/>
                <w:sz w:val="14"/>
                <w:lang w:val="ru-RU"/>
              </w:rPr>
              <w:t xml:space="preserve"> 1</w:t>
            </w:r>
            <w:r w:rsidRPr="00291DA9">
              <w:rPr>
                <w:rFonts w:ascii="Times New Roman" w:hAnsi="Times New Roman" w:cs="Times New Roman"/>
                <w:sz w:val="14"/>
                <w:lang w:val="ru-RU"/>
              </w:rPr>
              <w:br/>
              <w:t xml:space="preserve"># </w:t>
            </w:r>
            <w:r w:rsidRPr="00291DA9">
              <w:rPr>
                <w:rFonts w:ascii="Times New Roman" w:hAnsi="Times New Roman" w:cs="Times New Roman"/>
                <w:sz w:val="14"/>
              </w:rPr>
              <w:t>dmesg</w:t>
            </w:r>
            <w:r w:rsidRPr="00291DA9">
              <w:rPr>
                <w:rFonts w:ascii="Times New Roman" w:hAnsi="Times New Roman" w:cs="Times New Roman"/>
                <w:sz w:val="14"/>
                <w:lang w:val="ru-RU"/>
              </w:rPr>
              <w:t xml:space="preserve"> -</w:t>
            </w:r>
            <w:r w:rsidRPr="00291DA9">
              <w:rPr>
                <w:rFonts w:ascii="Times New Roman" w:hAnsi="Times New Roman" w:cs="Times New Roman"/>
                <w:sz w:val="14"/>
              </w:rPr>
              <w:t>T</w:t>
            </w:r>
            <w:r w:rsidRPr="00291DA9">
              <w:rPr>
                <w:rFonts w:ascii="Times New Roman" w:hAnsi="Times New Roman" w:cs="Times New Roman"/>
                <w:sz w:val="14"/>
                <w:lang w:val="ru-RU"/>
              </w:rPr>
              <w:t xml:space="preserve"> | </w:t>
            </w:r>
            <w:r w:rsidRPr="00291DA9">
              <w:rPr>
                <w:rFonts w:ascii="Times New Roman" w:hAnsi="Times New Roman" w:cs="Times New Roman"/>
                <w:sz w:val="14"/>
              </w:rPr>
              <w:t>tail</w:t>
            </w:r>
            <w:r w:rsidRPr="00291DA9">
              <w:rPr>
                <w:rFonts w:ascii="Times New Roman" w:hAnsi="Times New Roman" w:cs="Times New Roman"/>
                <w:sz w:val="14"/>
                <w:lang w:val="ru-RU"/>
              </w:rPr>
              <w:t xml:space="preserve"> -</w:t>
            </w:r>
            <w:r w:rsidRPr="00291DA9">
              <w:rPr>
                <w:rFonts w:ascii="Times New Roman" w:hAnsi="Times New Roman" w:cs="Times New Roman"/>
                <w:sz w:val="14"/>
              </w:rPr>
              <w:t>n</w:t>
            </w:r>
            <w:r w:rsidRPr="00291DA9">
              <w:rPr>
                <w:rFonts w:ascii="Times New Roman" w:hAnsi="Times New Roman" w:cs="Times New Roman"/>
                <w:sz w:val="14"/>
                <w:lang w:val="ru-RU"/>
              </w:rPr>
              <w:t xml:space="preserve"> 300</w:t>
            </w:r>
          </w:p>
          <w:p w14:paraId="4F3F82C2"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(сбор </w:t>
            </w:r>
          </w:p>
          <w:p w14:paraId="528822B8" w14:textId="77777777" w:rsidR="005302D1" w:rsidRPr="00291DA9" w:rsidRDefault="005302D1" w:rsidP="003E0862">
            <w:pPr>
              <w:pStyle w:val="TableText"/>
              <w:spacing w:after="40"/>
              <w:rPr>
                <w:rFonts w:cs="Times New Roman"/>
                <w:lang w:val="ru-RU"/>
              </w:rPr>
            </w:pPr>
            <w:r w:rsidRPr="00291DA9">
              <w:rPr>
                <w:rFonts w:eastAsia="Consolas" w:cs="Times New Roman"/>
              </w:rPr>
              <w:t>iostat</w:t>
            </w:r>
          </w:p>
          <w:p w14:paraId="4BA8C94E"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запускается без счётчика и останавливается по </w:t>
            </w:r>
            <w:r w:rsidRPr="00291DA9">
              <w:rPr>
                <w:rFonts w:cs="Times New Roman"/>
              </w:rPr>
              <w:t>Ctrl</w:t>
            </w:r>
            <w:r w:rsidRPr="00291DA9">
              <w:rPr>
                <w:rFonts w:cs="Times New Roman"/>
                <w:lang w:val="ru-RU"/>
              </w:rPr>
              <w:t>+</w:t>
            </w:r>
            <w:r w:rsidRPr="00291DA9">
              <w:rPr>
                <w:rFonts w:cs="Times New Roman"/>
              </w:rPr>
              <w:t>C</w:t>
            </w:r>
            <w:r w:rsidRPr="00291DA9">
              <w:rPr>
                <w:rFonts w:cs="Times New Roman"/>
                <w:lang w:val="ru-RU"/>
              </w:rPr>
              <w:t xml:space="preserve"> или </w:t>
            </w:r>
          </w:p>
          <w:p w14:paraId="253F94B9" w14:textId="77777777" w:rsidR="005302D1" w:rsidRPr="00291DA9" w:rsidRDefault="005302D1" w:rsidP="003E0862">
            <w:pPr>
              <w:pStyle w:val="TableText"/>
              <w:spacing w:after="40"/>
              <w:rPr>
                <w:rFonts w:cs="Times New Roman"/>
                <w:lang w:val="ru-RU"/>
              </w:rPr>
            </w:pPr>
            <w:r w:rsidRPr="00291DA9">
              <w:rPr>
                <w:rFonts w:eastAsia="Consolas" w:cs="Times New Roman"/>
              </w:rPr>
              <w:t>kill</w:t>
            </w:r>
          </w:p>
          <w:p w14:paraId="13393974" w14:textId="77777777" w:rsidR="005302D1" w:rsidRPr="00291DA9" w:rsidRDefault="005302D1" w:rsidP="003E0862">
            <w:pPr>
              <w:pStyle w:val="TableText"/>
              <w:spacing w:after="40"/>
              <w:rPr>
                <w:rFonts w:cs="Times New Roman"/>
                <w:lang w:val="ru-RU"/>
              </w:rPr>
            </w:pPr>
            <w:r w:rsidRPr="00291DA9">
              <w:rPr>
                <w:rFonts w:cs="Times New Roman"/>
                <w:lang w:val="ru-RU"/>
              </w:rPr>
              <w:t>; см. раздел 7.9)</w:t>
            </w:r>
            <w:r w:rsidRPr="00291DA9">
              <w:rPr>
                <w:rFonts w:cs="Times New Roman"/>
                <w:lang w:val="ru-RU"/>
              </w:rPr>
              <w:br/>
            </w:r>
          </w:p>
          <w:p w14:paraId="155DCC1E"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6) На СХД зафиксировать счётчики </w:t>
            </w:r>
            <w:r w:rsidRPr="00291DA9">
              <w:rPr>
                <w:rFonts w:cs="Times New Roman"/>
              </w:rPr>
              <w:t>IOPS</w:t>
            </w:r>
            <w:r w:rsidRPr="00291DA9">
              <w:rPr>
                <w:rFonts w:cs="Times New Roman"/>
                <w:lang w:val="ru-RU"/>
              </w:rPr>
              <w:t>/</w:t>
            </w:r>
            <w:r w:rsidRPr="00291DA9">
              <w:rPr>
                <w:rFonts w:cs="Times New Roman"/>
              </w:rPr>
              <w:t>MBps</w:t>
            </w:r>
            <w:r w:rsidRPr="00291DA9">
              <w:rPr>
                <w:rFonts w:cs="Times New Roman"/>
                <w:lang w:val="ru-RU"/>
              </w:rPr>
              <w:t>/</w:t>
            </w:r>
            <w:r w:rsidRPr="00291DA9">
              <w:rPr>
                <w:rFonts w:cs="Times New Roman"/>
              </w:rPr>
              <w:t>latency</w:t>
            </w:r>
            <w:r w:rsidRPr="00291DA9">
              <w:rPr>
                <w:rFonts w:cs="Times New Roman"/>
                <w:lang w:val="ru-RU"/>
              </w:rPr>
              <w:t xml:space="preserve"> по </w:t>
            </w:r>
            <w:r w:rsidRPr="00291DA9">
              <w:rPr>
                <w:rFonts w:cs="Times New Roman"/>
              </w:rPr>
              <w:t>LUN</w:t>
            </w:r>
            <w:r w:rsidRPr="00291DA9">
              <w:rPr>
                <w:rFonts w:cs="Times New Roman"/>
                <w:lang w:val="ru-RU"/>
              </w:rPr>
              <w:t xml:space="preserve">, контроллерам, </w:t>
            </w:r>
            <w:r w:rsidRPr="00291DA9">
              <w:rPr>
                <w:rFonts w:cs="Times New Roman"/>
              </w:rPr>
              <w:t>front</w:t>
            </w:r>
            <w:r w:rsidRPr="00291DA9">
              <w:rPr>
                <w:rFonts w:cs="Times New Roman"/>
                <w:lang w:val="ru-RU"/>
              </w:rPr>
              <w:t>-</w:t>
            </w:r>
            <w:r w:rsidRPr="00291DA9">
              <w:rPr>
                <w:rFonts w:cs="Times New Roman"/>
              </w:rPr>
              <w:lastRenderedPageBreak/>
              <w:t>end</w:t>
            </w:r>
            <w:r w:rsidRPr="00291DA9">
              <w:rPr>
                <w:rFonts w:cs="Times New Roman"/>
                <w:lang w:val="ru-RU"/>
              </w:rPr>
              <w:t xml:space="preserve"> портам и </w:t>
            </w:r>
            <w:r w:rsidRPr="00291DA9">
              <w:rPr>
                <w:rFonts w:cs="Times New Roman"/>
              </w:rPr>
              <w:t>CPU</w:t>
            </w:r>
            <w:r w:rsidRPr="00291DA9">
              <w:rPr>
                <w:rFonts w:cs="Times New Roman"/>
                <w:lang w:val="ru-RU"/>
              </w:rPr>
              <w:t xml:space="preserve"> контроллеров.</w:t>
            </w:r>
            <w:r w:rsidRPr="00291DA9">
              <w:rPr>
                <w:rFonts w:cs="Times New Roman"/>
                <w:lang w:val="ru-RU"/>
              </w:rPr>
              <w:br/>
            </w:r>
          </w:p>
          <w:p w14:paraId="4A6C5E7C"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7) Пример ожидаемого фрагмента </w:t>
            </w:r>
          </w:p>
          <w:p w14:paraId="3A718EBE" w14:textId="77777777" w:rsidR="005302D1" w:rsidRPr="00291DA9" w:rsidRDefault="005302D1" w:rsidP="003E0862">
            <w:pPr>
              <w:pStyle w:val="TableText"/>
              <w:spacing w:after="40"/>
              <w:rPr>
                <w:rFonts w:cs="Times New Roman"/>
                <w:lang w:val="ru-RU"/>
              </w:rPr>
            </w:pPr>
            <w:r w:rsidRPr="00291DA9">
              <w:rPr>
                <w:rFonts w:eastAsia="Consolas" w:cs="Times New Roman"/>
              </w:rPr>
              <w:t>iostat</w:t>
            </w:r>
          </w:p>
          <w:p w14:paraId="317DE4BE"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при </w:t>
            </w:r>
            <w:r w:rsidRPr="00291DA9">
              <w:rPr>
                <w:rFonts w:cs="Times New Roman"/>
              </w:rPr>
              <w:t>SLUA</w:t>
            </w:r>
            <w:r w:rsidRPr="00291DA9">
              <w:rPr>
                <w:rFonts w:cs="Times New Roman"/>
                <w:lang w:val="ru-RU"/>
              </w:rPr>
              <w:t xml:space="preserve"> под нагрузкой:</w:t>
            </w:r>
            <w:r w:rsidRPr="00291DA9">
              <w:rPr>
                <w:rFonts w:cs="Times New Roman"/>
                <w:lang w:val="ru-RU"/>
              </w:rPr>
              <w:br/>
            </w:r>
          </w:p>
          <w:p w14:paraId="45BD1F12" w14:textId="77777777" w:rsidR="005302D1" w:rsidRPr="00291DA9" w:rsidRDefault="005302D1" w:rsidP="003E0862">
            <w:pPr>
              <w:pStyle w:val="CodeBlock"/>
              <w:rPr>
                <w:rFonts w:ascii="Times New Roman" w:hAnsi="Times New Roman" w:cs="Times New Roman"/>
              </w:rPr>
            </w:pPr>
            <w:r w:rsidRPr="00291DA9">
              <w:rPr>
                <w:rFonts w:ascii="Times New Roman" w:hAnsi="Times New Roman" w:cs="Times New Roman"/>
                <w:sz w:val="14"/>
              </w:rPr>
              <w:t>Device             r/s     w/s    rMB/s    wMB/s  aqu-sz  await  %util</w:t>
            </w:r>
            <w:r w:rsidRPr="00291DA9">
              <w:rPr>
                <w:rFonts w:ascii="Times New Roman" w:hAnsi="Times New Roman" w:cs="Times New Roman"/>
                <w:sz w:val="14"/>
              </w:rPr>
              <w:br/>
              <w:t>dm-2            8200.0  3500.0    512.0    218.0   30.0    2.6   72.0</w:t>
            </w:r>
            <w:r w:rsidRPr="00291DA9">
              <w:rPr>
                <w:rFonts w:ascii="Times New Roman" w:hAnsi="Times New Roman" w:cs="Times New Roman"/>
                <w:sz w:val="14"/>
              </w:rPr>
              <w:br/>
              <w:t>sdb             1030.0   440.0     64.0     27.0    3.5    2.4   18.0  # путь через Controller A</w:t>
            </w:r>
            <w:r w:rsidRPr="00291DA9">
              <w:rPr>
                <w:rFonts w:ascii="Times New Roman" w:hAnsi="Times New Roman" w:cs="Times New Roman"/>
                <w:sz w:val="14"/>
              </w:rPr>
              <w:br/>
              <w:t>sdc             1010.0   430.0     63.0     26.0    3.4    2.3   17.0  # путь через Controller A</w:t>
            </w:r>
            <w:r w:rsidRPr="00291DA9">
              <w:rPr>
                <w:rFonts w:ascii="Times New Roman" w:hAnsi="Times New Roman" w:cs="Times New Roman"/>
                <w:sz w:val="14"/>
              </w:rPr>
              <w:br/>
              <w:t>sdf             1025.0   445.0     64.0     27.5    3.5    2.4   18.0  # путь через Controller B</w:t>
            </w:r>
            <w:r w:rsidRPr="00291DA9">
              <w:rPr>
                <w:rFonts w:ascii="Times New Roman" w:hAnsi="Times New Roman" w:cs="Times New Roman"/>
                <w:sz w:val="14"/>
              </w:rPr>
              <w:br/>
              <w:t>sdh             1005.0   435.0     62.8     27.0    3.4    2.3   17.0  # путь через Controller B</w:t>
            </w:r>
          </w:p>
        </w:tc>
        <w:tc>
          <w:tcPr>
            <w:tcW w:w="1268" w:type="pct"/>
          </w:tcPr>
          <w:p w14:paraId="035DCB69" w14:textId="77777777" w:rsidR="005302D1" w:rsidRPr="00291DA9" w:rsidRDefault="005302D1" w:rsidP="003E0862">
            <w:pPr>
              <w:pStyle w:val="TableText"/>
              <w:spacing w:after="40"/>
              <w:rPr>
                <w:rFonts w:cs="Times New Roman"/>
                <w:lang w:val="ru-RU"/>
              </w:rPr>
            </w:pPr>
            <w:r w:rsidRPr="00291DA9">
              <w:rPr>
                <w:rFonts w:cs="Times New Roman"/>
                <w:lang w:val="ru-RU"/>
              </w:rPr>
              <w:lastRenderedPageBreak/>
              <w:t>Испытание считается успешным, если одновременно выполнены условия:</w:t>
            </w:r>
            <w:r w:rsidRPr="00291DA9">
              <w:rPr>
                <w:rFonts w:cs="Times New Roman"/>
                <w:lang w:val="ru-RU"/>
              </w:rPr>
              <w:br/>
            </w:r>
          </w:p>
          <w:p w14:paraId="405134C4"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1) </w:t>
            </w:r>
            <w:r w:rsidRPr="00291DA9">
              <w:rPr>
                <w:rFonts w:cs="Times New Roman"/>
              </w:rPr>
              <w:t>FIO</w:t>
            </w:r>
            <w:r w:rsidRPr="00291DA9">
              <w:rPr>
                <w:rFonts w:cs="Times New Roman"/>
                <w:lang w:val="ru-RU"/>
              </w:rPr>
              <w:t xml:space="preserve"> на обоих серверах не завершается аварийно ошибкой чтения/записи на тестовом устройстве.</w:t>
            </w:r>
            <w:r w:rsidRPr="00291DA9">
              <w:rPr>
                <w:rFonts w:cs="Times New Roman"/>
                <w:lang w:val="ru-RU"/>
              </w:rPr>
              <w:br/>
            </w:r>
          </w:p>
          <w:p w14:paraId="066210D5"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2) В отчётах </w:t>
            </w:r>
            <w:r w:rsidRPr="00291DA9">
              <w:rPr>
                <w:rFonts w:cs="Times New Roman"/>
              </w:rPr>
              <w:t>FIO</w:t>
            </w:r>
            <w:r w:rsidRPr="00291DA9">
              <w:rPr>
                <w:rFonts w:cs="Times New Roman"/>
                <w:lang w:val="ru-RU"/>
              </w:rPr>
              <w:t xml:space="preserve"> зафиксировано </w:t>
            </w:r>
          </w:p>
          <w:p w14:paraId="7B2C75BF" w14:textId="77777777" w:rsidR="005302D1" w:rsidRPr="00291DA9" w:rsidRDefault="005302D1" w:rsidP="003E0862">
            <w:pPr>
              <w:pStyle w:val="TableText"/>
              <w:spacing w:after="40"/>
              <w:rPr>
                <w:rFonts w:cs="Times New Roman"/>
                <w:lang w:val="ru-RU"/>
              </w:rPr>
            </w:pPr>
            <w:r w:rsidRPr="00291DA9">
              <w:rPr>
                <w:rFonts w:eastAsia="Consolas" w:cs="Times New Roman"/>
              </w:rPr>
              <w:t>err</w:t>
            </w:r>
            <w:r w:rsidRPr="00291DA9">
              <w:rPr>
                <w:rFonts w:eastAsia="Consolas" w:cs="Times New Roman"/>
                <w:lang w:val="ru-RU"/>
              </w:rPr>
              <w:t>=0</w:t>
            </w:r>
          </w:p>
          <w:p w14:paraId="73AE0D54"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по каждому заданию, каждому </w:t>
            </w:r>
            <w:r w:rsidRPr="00291DA9">
              <w:rPr>
                <w:rFonts w:cs="Times New Roman"/>
              </w:rPr>
              <w:t>LUN</w:t>
            </w:r>
            <w:r w:rsidRPr="00291DA9">
              <w:rPr>
                <w:rFonts w:cs="Times New Roman"/>
                <w:lang w:val="ru-RU"/>
              </w:rPr>
              <w:t xml:space="preserve"> и каждому серверу. </w:t>
            </w:r>
          </w:p>
          <w:p w14:paraId="774253E9"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Для базового нагрузочного испытания №9 значение </w:t>
            </w:r>
          </w:p>
          <w:p w14:paraId="469A1059" w14:textId="77777777" w:rsidR="005302D1" w:rsidRPr="00291DA9" w:rsidRDefault="005302D1" w:rsidP="003E0862">
            <w:pPr>
              <w:pStyle w:val="TableText"/>
              <w:spacing w:after="40"/>
              <w:rPr>
                <w:rFonts w:cs="Times New Roman"/>
                <w:lang w:val="ru-RU"/>
              </w:rPr>
            </w:pPr>
            <w:r w:rsidRPr="00291DA9">
              <w:rPr>
                <w:rFonts w:eastAsia="Consolas" w:cs="Times New Roman"/>
              </w:rPr>
              <w:t>err</w:t>
            </w:r>
            <w:r w:rsidRPr="00291DA9">
              <w:rPr>
                <w:rFonts w:eastAsia="Consolas" w:cs="Times New Roman"/>
                <w:lang w:val="ru-RU"/>
              </w:rPr>
              <w:t>&gt;0</w:t>
            </w:r>
          </w:p>
          <w:p w14:paraId="1F72062B"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не допускает автоматического присвоения статуса «Пройдено» и требует разбора с производителем СХД. Испытание может быть признано пройденным только при наличии письменного пояснения производителя и согласования Заказчика, что зафиксированная ошибка не связана с потерей доступности </w:t>
            </w:r>
            <w:r w:rsidRPr="00291DA9">
              <w:rPr>
                <w:rFonts w:cs="Times New Roman"/>
              </w:rPr>
              <w:t>LUN</w:t>
            </w:r>
            <w:r w:rsidRPr="00291DA9">
              <w:rPr>
                <w:rFonts w:cs="Times New Roman"/>
                <w:lang w:val="ru-RU"/>
              </w:rPr>
              <w:t xml:space="preserve"> и не влияет на проверяемое требование </w:t>
            </w:r>
            <w:r w:rsidRPr="00291DA9">
              <w:rPr>
                <w:rFonts w:cs="Times New Roman"/>
              </w:rPr>
              <w:t>SLUA</w:t>
            </w:r>
            <w:r w:rsidRPr="00291DA9">
              <w:rPr>
                <w:rFonts w:cs="Times New Roman"/>
                <w:lang w:val="ru-RU"/>
              </w:rPr>
              <w:t>.</w:t>
            </w:r>
            <w:r w:rsidRPr="00291DA9">
              <w:rPr>
                <w:rFonts w:cs="Times New Roman"/>
                <w:lang w:val="ru-RU"/>
              </w:rPr>
              <w:br/>
            </w:r>
          </w:p>
          <w:p w14:paraId="74635F4F"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3) Активность присутствует по всем четырём </w:t>
            </w:r>
            <w:r w:rsidRPr="00291DA9">
              <w:rPr>
                <w:rFonts w:cs="Times New Roman"/>
              </w:rPr>
              <w:t>LUN</w:t>
            </w:r>
            <w:r w:rsidRPr="00291DA9">
              <w:rPr>
                <w:rFonts w:cs="Times New Roman"/>
                <w:lang w:val="ru-RU"/>
              </w:rPr>
              <w:t>.</w:t>
            </w:r>
            <w:r w:rsidRPr="00291DA9">
              <w:rPr>
                <w:rFonts w:cs="Times New Roman"/>
                <w:lang w:val="ru-RU"/>
              </w:rPr>
              <w:br/>
            </w:r>
          </w:p>
          <w:p w14:paraId="234C42AD"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4) Счётчики СХД подтверждают активность на </w:t>
            </w:r>
            <w:r w:rsidRPr="00291DA9">
              <w:rPr>
                <w:rFonts w:cs="Times New Roman"/>
              </w:rPr>
              <w:t>front</w:t>
            </w:r>
            <w:r w:rsidRPr="00291DA9">
              <w:rPr>
                <w:rFonts w:cs="Times New Roman"/>
                <w:lang w:val="ru-RU"/>
              </w:rPr>
              <w:t>-</w:t>
            </w:r>
            <w:r w:rsidRPr="00291DA9">
              <w:rPr>
                <w:rFonts w:cs="Times New Roman"/>
              </w:rPr>
              <w:t>end</w:t>
            </w:r>
            <w:r w:rsidRPr="00291DA9">
              <w:rPr>
                <w:rFonts w:cs="Times New Roman"/>
                <w:lang w:val="ru-RU"/>
              </w:rPr>
              <w:t xml:space="preserve"> портах обоих контроллеров.</w:t>
            </w:r>
            <w:r w:rsidRPr="00291DA9">
              <w:rPr>
                <w:rFonts w:cs="Times New Roman"/>
                <w:lang w:val="ru-RU"/>
              </w:rPr>
              <w:br/>
            </w:r>
          </w:p>
          <w:p w14:paraId="3FA6ACC2"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5) По </w:t>
            </w:r>
          </w:p>
          <w:p w14:paraId="783E5402" w14:textId="77777777" w:rsidR="005302D1" w:rsidRPr="00291DA9" w:rsidRDefault="005302D1" w:rsidP="003E0862">
            <w:pPr>
              <w:pStyle w:val="TableText"/>
              <w:spacing w:after="40"/>
              <w:rPr>
                <w:rFonts w:cs="Times New Roman"/>
                <w:lang w:val="ru-RU"/>
              </w:rPr>
            </w:pPr>
            <w:r w:rsidRPr="00291DA9">
              <w:rPr>
                <w:rFonts w:eastAsia="Consolas" w:cs="Times New Roman"/>
              </w:rPr>
              <w:t>iostat</w:t>
            </w:r>
          </w:p>
          <w:p w14:paraId="0A29C026"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на каждом рабочем пути присутствует ненулевой трафик, сопоставимый по порядку величины с другими путями той же группы; точная </w:t>
            </w:r>
            <w:r w:rsidRPr="00291DA9">
              <w:rPr>
                <w:rFonts w:cs="Times New Roman"/>
                <w:lang w:val="ru-RU"/>
              </w:rPr>
              <w:lastRenderedPageBreak/>
              <w:t xml:space="preserve">математическая балансировка не нормируется. Устойчивое нулевое значение </w:t>
            </w:r>
          </w:p>
          <w:p w14:paraId="7EBD292C" w14:textId="77777777" w:rsidR="005302D1" w:rsidRPr="00291DA9" w:rsidRDefault="005302D1" w:rsidP="003E0862">
            <w:pPr>
              <w:pStyle w:val="TableText"/>
              <w:spacing w:after="40"/>
              <w:rPr>
                <w:rFonts w:cs="Times New Roman"/>
                <w:lang w:val="ru-RU"/>
              </w:rPr>
            </w:pPr>
            <w:r w:rsidRPr="00291DA9">
              <w:rPr>
                <w:rFonts w:eastAsia="Consolas" w:cs="Times New Roman"/>
              </w:rPr>
              <w:t>r</w:t>
            </w:r>
            <w:r w:rsidRPr="00291DA9">
              <w:rPr>
                <w:rFonts w:eastAsia="Consolas" w:cs="Times New Roman"/>
                <w:lang w:val="ru-RU"/>
              </w:rPr>
              <w:t>/</w:t>
            </w:r>
            <w:r w:rsidRPr="00291DA9">
              <w:rPr>
                <w:rFonts w:eastAsia="Consolas" w:cs="Times New Roman"/>
              </w:rPr>
              <w:t>s</w:t>
            </w:r>
          </w:p>
          <w:p w14:paraId="39E1861B"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и </w:t>
            </w:r>
          </w:p>
          <w:p w14:paraId="1BE27CDF" w14:textId="77777777" w:rsidR="005302D1" w:rsidRPr="00291DA9" w:rsidRDefault="005302D1" w:rsidP="003E0862">
            <w:pPr>
              <w:pStyle w:val="TableText"/>
              <w:spacing w:after="40"/>
              <w:rPr>
                <w:rFonts w:cs="Times New Roman"/>
                <w:lang w:val="ru-RU"/>
              </w:rPr>
            </w:pPr>
            <w:r w:rsidRPr="00291DA9">
              <w:rPr>
                <w:rFonts w:eastAsia="Consolas" w:cs="Times New Roman"/>
              </w:rPr>
              <w:t>w</w:t>
            </w:r>
            <w:r w:rsidRPr="00291DA9">
              <w:rPr>
                <w:rFonts w:eastAsia="Consolas" w:cs="Times New Roman"/>
                <w:lang w:val="ru-RU"/>
              </w:rPr>
              <w:t>/</w:t>
            </w:r>
            <w:r w:rsidRPr="00291DA9">
              <w:rPr>
                <w:rFonts w:eastAsia="Consolas" w:cs="Times New Roman"/>
              </w:rPr>
              <w:t>s</w:t>
            </w:r>
          </w:p>
          <w:p w14:paraId="5ADD404A"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на рабочих путях при наличии нагрузки на </w:t>
            </w:r>
            <w:r w:rsidRPr="00291DA9">
              <w:rPr>
                <w:rFonts w:cs="Times New Roman"/>
              </w:rPr>
              <w:t>LUN</w:t>
            </w:r>
            <w:r w:rsidRPr="00291DA9">
              <w:rPr>
                <w:rFonts w:cs="Times New Roman"/>
                <w:lang w:val="ru-RU"/>
              </w:rPr>
              <w:t xml:space="preserve"> не допускается без пояснения производителя.</w:t>
            </w:r>
            <w:r w:rsidRPr="00291DA9">
              <w:rPr>
                <w:rFonts w:cs="Times New Roman"/>
                <w:lang w:val="ru-RU"/>
              </w:rPr>
              <w:br/>
            </w:r>
          </w:p>
          <w:p w14:paraId="74F84972"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6) </w:t>
            </w:r>
            <w:r w:rsidRPr="00291DA9">
              <w:rPr>
                <w:rFonts w:cs="Times New Roman"/>
              </w:rPr>
              <w:t>CPU</w:t>
            </w:r>
            <w:r w:rsidRPr="00291DA9">
              <w:rPr>
                <w:rFonts w:cs="Times New Roman"/>
                <w:lang w:val="ru-RU"/>
              </w:rPr>
              <w:t xml:space="preserve"> контроллеров нагружены сопоставимо; резкий перекос фиксируется как замечание к испытанию.</w:t>
            </w:r>
            <w:r w:rsidRPr="00291DA9">
              <w:rPr>
                <w:rFonts w:cs="Times New Roman"/>
                <w:lang w:val="ru-RU"/>
              </w:rPr>
              <w:br/>
            </w:r>
          </w:p>
          <w:p w14:paraId="74269033"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7) В </w:t>
            </w:r>
          </w:p>
          <w:p w14:paraId="0676E30D" w14:textId="77777777" w:rsidR="005302D1" w:rsidRPr="00291DA9" w:rsidRDefault="005302D1" w:rsidP="003E0862">
            <w:pPr>
              <w:pStyle w:val="TableText"/>
              <w:spacing w:after="40"/>
              <w:rPr>
                <w:rFonts w:cs="Times New Roman"/>
                <w:lang w:val="ru-RU"/>
              </w:rPr>
            </w:pPr>
            <w:r w:rsidRPr="00291DA9">
              <w:rPr>
                <w:rFonts w:eastAsia="Consolas" w:cs="Times New Roman"/>
              </w:rPr>
              <w:t>dmesg</w:t>
            </w:r>
          </w:p>
          <w:p w14:paraId="19F11A34"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отсутствуют новые критические ошибки доступа к </w:t>
            </w:r>
            <w:r w:rsidRPr="00291DA9">
              <w:rPr>
                <w:rFonts w:cs="Times New Roman"/>
              </w:rPr>
              <w:t>LUN</w:t>
            </w:r>
            <w:r w:rsidRPr="00291DA9">
              <w:rPr>
                <w:rFonts w:cs="Times New Roman"/>
                <w:lang w:val="ru-RU"/>
              </w:rPr>
              <w:t>.</w:t>
            </w:r>
          </w:p>
        </w:tc>
      </w:tr>
      <w:tr w:rsidR="005302D1" w:rsidRPr="003E0862" w14:paraId="627E3C6C" w14:textId="77777777" w:rsidTr="005302D1">
        <w:trPr>
          <w:jc w:val="center"/>
        </w:trPr>
        <w:tc>
          <w:tcPr>
            <w:tcW w:w="201" w:type="pct"/>
          </w:tcPr>
          <w:p w14:paraId="43BF954A" w14:textId="77777777" w:rsidR="005302D1" w:rsidRPr="00291DA9" w:rsidRDefault="005302D1" w:rsidP="003E0862">
            <w:pPr>
              <w:pStyle w:val="TableText"/>
              <w:spacing w:after="40"/>
              <w:rPr>
                <w:rFonts w:cs="Times New Roman"/>
              </w:rPr>
            </w:pPr>
            <w:r w:rsidRPr="00291DA9">
              <w:rPr>
                <w:rFonts w:cs="Times New Roman"/>
              </w:rPr>
              <w:lastRenderedPageBreak/>
              <w:t>10</w:t>
            </w:r>
          </w:p>
        </w:tc>
        <w:tc>
          <w:tcPr>
            <w:tcW w:w="573" w:type="pct"/>
          </w:tcPr>
          <w:p w14:paraId="27CF1D7D" w14:textId="77777777" w:rsidR="005302D1" w:rsidRPr="00291DA9" w:rsidRDefault="005302D1" w:rsidP="003E0862">
            <w:pPr>
              <w:pStyle w:val="TableText"/>
              <w:spacing w:after="40"/>
              <w:rPr>
                <w:rFonts w:cs="Times New Roman"/>
              </w:rPr>
            </w:pPr>
            <w:r w:rsidRPr="00291DA9">
              <w:rPr>
                <w:rFonts w:cs="Times New Roman"/>
              </w:rPr>
              <w:t>Отказоустойчивость</w:t>
            </w:r>
          </w:p>
        </w:tc>
        <w:tc>
          <w:tcPr>
            <w:tcW w:w="604" w:type="pct"/>
          </w:tcPr>
          <w:p w14:paraId="4FAB0393" w14:textId="77777777" w:rsidR="005302D1" w:rsidRPr="00291DA9" w:rsidRDefault="005302D1" w:rsidP="003E0862">
            <w:pPr>
              <w:pStyle w:val="TableText"/>
              <w:spacing w:after="40"/>
              <w:rPr>
                <w:rFonts w:cs="Times New Roman"/>
              </w:rPr>
            </w:pPr>
            <w:r w:rsidRPr="00291DA9">
              <w:rPr>
                <w:rFonts w:cs="Times New Roman"/>
              </w:rPr>
              <w:t>Отказ одного FC-пути</w:t>
            </w:r>
          </w:p>
        </w:tc>
        <w:tc>
          <w:tcPr>
            <w:tcW w:w="1086" w:type="pct"/>
          </w:tcPr>
          <w:p w14:paraId="6EB4FCF6" w14:textId="3F130A8D" w:rsidR="005302D1" w:rsidRPr="00291DA9" w:rsidRDefault="005302D1" w:rsidP="003E0862">
            <w:pPr>
              <w:pStyle w:val="TableText"/>
              <w:spacing w:after="40"/>
              <w:rPr>
                <w:rFonts w:cs="Times New Roman"/>
                <w:lang w:val="ru-RU"/>
              </w:rPr>
            </w:pPr>
            <w:r w:rsidRPr="00291DA9">
              <w:rPr>
                <w:rFonts w:cs="Times New Roman"/>
                <w:lang w:val="ru-RU"/>
              </w:rPr>
              <w:t xml:space="preserve">При потере одного </w:t>
            </w:r>
            <w:r w:rsidRPr="00291DA9">
              <w:rPr>
                <w:rFonts w:cs="Times New Roman"/>
              </w:rPr>
              <w:t>FC</w:t>
            </w:r>
            <w:r w:rsidRPr="00291DA9">
              <w:rPr>
                <w:rFonts w:cs="Times New Roman"/>
                <w:lang w:val="ru-RU"/>
              </w:rPr>
              <w:t xml:space="preserve">-пути доступ к каждому тестовому </w:t>
            </w:r>
            <w:r w:rsidRPr="00291DA9">
              <w:rPr>
                <w:rFonts w:cs="Times New Roman"/>
              </w:rPr>
              <w:t>LUN</w:t>
            </w:r>
            <w:r w:rsidRPr="00291DA9">
              <w:rPr>
                <w:rFonts w:cs="Times New Roman"/>
                <w:lang w:val="ru-RU"/>
              </w:rPr>
              <w:t xml:space="preserve"> сохраняется через оставшиеся пути. После восстановления путь возвращается в исходное состояние без ручного переназначения владельца </w:t>
            </w:r>
            <w:r w:rsidRPr="00291DA9">
              <w:rPr>
                <w:rFonts w:cs="Times New Roman"/>
              </w:rPr>
              <w:t>LUN</w:t>
            </w:r>
            <w:r w:rsidRPr="00291DA9">
              <w:rPr>
                <w:rFonts w:cs="Times New Roman"/>
                <w:lang w:val="ru-RU"/>
              </w:rPr>
              <w:t xml:space="preserve"> или ручного переключения </w:t>
            </w:r>
            <w:r w:rsidR="00F61CF4">
              <w:rPr>
                <w:rFonts w:cs="Times New Roman"/>
              </w:rPr>
              <w:t>LUN</w:t>
            </w:r>
            <w:r w:rsidR="00F61CF4" w:rsidRPr="00291DA9">
              <w:rPr>
                <w:rFonts w:cs="Times New Roman"/>
                <w:lang w:val="ru-RU"/>
              </w:rPr>
              <w:t xml:space="preserve"> </w:t>
            </w:r>
            <w:r w:rsidRPr="00291DA9">
              <w:rPr>
                <w:rFonts w:cs="Times New Roman"/>
                <w:lang w:val="ru-RU"/>
              </w:rPr>
              <w:t>между контроллерами.</w:t>
            </w:r>
          </w:p>
        </w:tc>
        <w:tc>
          <w:tcPr>
            <w:tcW w:w="1268" w:type="pct"/>
          </w:tcPr>
          <w:p w14:paraId="30594C0D" w14:textId="77777777" w:rsidR="005302D1" w:rsidRPr="00291DA9" w:rsidRDefault="005302D1" w:rsidP="003E0862">
            <w:pPr>
              <w:pStyle w:val="TableText"/>
              <w:spacing w:after="40"/>
              <w:rPr>
                <w:rFonts w:cs="Times New Roman"/>
                <w:lang w:val="ru-RU"/>
              </w:rPr>
            </w:pPr>
            <w:r w:rsidRPr="00291DA9">
              <w:rPr>
                <w:rFonts w:cs="Times New Roman"/>
                <w:lang w:val="ru-RU"/>
              </w:rPr>
              <w:t>1) Запустить нагрузку по разделам 7.7–7.8 и непрерывный сбор статистики по разделу 7.9.</w:t>
            </w:r>
            <w:r w:rsidRPr="00291DA9">
              <w:rPr>
                <w:rFonts w:cs="Times New Roman"/>
                <w:lang w:val="ru-RU"/>
              </w:rPr>
              <w:br/>
            </w:r>
          </w:p>
          <w:p w14:paraId="6CC74ABD" w14:textId="77777777" w:rsidR="005302D1" w:rsidRPr="00291DA9" w:rsidRDefault="005302D1" w:rsidP="003E0862">
            <w:pPr>
              <w:pStyle w:val="TableText"/>
              <w:spacing w:after="40"/>
              <w:rPr>
                <w:rFonts w:cs="Times New Roman"/>
                <w:lang w:val="ru-RU"/>
              </w:rPr>
            </w:pPr>
            <w:r w:rsidRPr="00291DA9">
              <w:rPr>
                <w:rFonts w:cs="Times New Roman"/>
                <w:lang w:val="ru-RU"/>
              </w:rPr>
              <w:br/>
              <w:t>2) До отказа зафиксировать исходное состояние путей и распределение нагрузки:</w:t>
            </w:r>
            <w:r w:rsidRPr="00291DA9">
              <w:rPr>
                <w:rFonts w:cs="Times New Roman"/>
                <w:lang w:val="ru-RU"/>
              </w:rPr>
              <w:br/>
            </w:r>
          </w:p>
          <w:p w14:paraId="348B2175" w14:textId="77777777" w:rsidR="005302D1" w:rsidRPr="00291DA9" w:rsidRDefault="005302D1" w:rsidP="003E0862">
            <w:pPr>
              <w:pStyle w:val="CodeBlock"/>
              <w:rPr>
                <w:rFonts w:ascii="Times New Roman" w:hAnsi="Times New Roman" w:cs="Times New Roman"/>
              </w:rPr>
            </w:pPr>
            <w:r w:rsidRPr="00291DA9">
              <w:rPr>
                <w:rFonts w:ascii="Times New Roman" w:hAnsi="Times New Roman" w:cs="Times New Roman"/>
                <w:sz w:val="14"/>
              </w:rPr>
              <w:t>$ multipath -ll</w:t>
            </w:r>
            <w:r w:rsidRPr="00291DA9">
              <w:rPr>
                <w:rFonts w:ascii="Times New Roman" w:hAnsi="Times New Roman" w:cs="Times New Roman"/>
                <w:sz w:val="14"/>
              </w:rPr>
              <w:br/>
              <w:t>$ iostat -t -dxm 1</w:t>
            </w:r>
            <w:r w:rsidRPr="00291DA9">
              <w:rPr>
                <w:rFonts w:ascii="Times New Roman" w:hAnsi="Times New Roman" w:cs="Times New Roman"/>
                <w:sz w:val="14"/>
              </w:rPr>
              <w:br/>
              <w:t># dmesg -T | tail -n 300</w:t>
            </w:r>
          </w:p>
          <w:p w14:paraId="588F5574" w14:textId="77777777" w:rsidR="005302D1" w:rsidRPr="00291DA9" w:rsidRDefault="005302D1" w:rsidP="003E0862">
            <w:pPr>
              <w:pStyle w:val="TableText"/>
              <w:spacing w:after="40"/>
              <w:rPr>
                <w:rFonts w:cs="Times New Roman"/>
                <w:lang w:val="ru-RU"/>
              </w:rPr>
            </w:pPr>
            <w:r w:rsidRPr="003E0862">
              <w:rPr>
                <w:rFonts w:cs="Times New Roman"/>
                <w:lang w:val="ru-RU"/>
              </w:rPr>
              <w:br/>
            </w:r>
            <w:r w:rsidRPr="00291DA9">
              <w:rPr>
                <w:rFonts w:cs="Times New Roman"/>
                <w:lang w:val="ru-RU"/>
              </w:rPr>
              <w:t xml:space="preserve">3) Проверить, что до отказа нагрузка идёт по </w:t>
            </w:r>
            <w:r w:rsidRPr="00291DA9">
              <w:rPr>
                <w:rFonts w:cs="Times New Roman"/>
              </w:rPr>
              <w:t>DM</w:t>
            </w:r>
            <w:r w:rsidRPr="00291DA9">
              <w:rPr>
                <w:rFonts w:cs="Times New Roman"/>
                <w:lang w:val="ru-RU"/>
              </w:rPr>
              <w:t xml:space="preserve">-устройству и распределяется по рабочим нижележащим путям. Пример ожидаемого фрагмента </w:t>
            </w:r>
          </w:p>
          <w:p w14:paraId="0DCE15B7" w14:textId="77777777" w:rsidR="005302D1" w:rsidRPr="00291DA9" w:rsidRDefault="005302D1" w:rsidP="003E0862">
            <w:pPr>
              <w:pStyle w:val="TableText"/>
              <w:spacing w:after="40"/>
              <w:rPr>
                <w:rFonts w:cs="Times New Roman"/>
                <w:lang w:val="ru-RU"/>
              </w:rPr>
            </w:pPr>
            <w:r w:rsidRPr="00291DA9">
              <w:rPr>
                <w:rFonts w:eastAsia="Consolas" w:cs="Times New Roman"/>
              </w:rPr>
              <w:t>iostat</w:t>
            </w:r>
          </w:p>
          <w:p w14:paraId="3623C767"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до отказа приведён в разделе 7.10.</w:t>
            </w:r>
            <w:r w:rsidRPr="00291DA9">
              <w:rPr>
                <w:rFonts w:cs="Times New Roman"/>
                <w:lang w:val="ru-RU"/>
              </w:rPr>
              <w:br/>
            </w:r>
          </w:p>
          <w:p w14:paraId="15A57D8E" w14:textId="77777777" w:rsidR="005302D1" w:rsidRPr="00291DA9" w:rsidRDefault="005302D1" w:rsidP="003E0862">
            <w:pPr>
              <w:pStyle w:val="TableText"/>
              <w:spacing w:after="40"/>
              <w:rPr>
                <w:rFonts w:cs="Times New Roman"/>
                <w:lang w:val="ru-RU"/>
              </w:rPr>
            </w:pPr>
            <w:r w:rsidRPr="00291DA9">
              <w:rPr>
                <w:rFonts w:cs="Times New Roman"/>
                <w:lang w:val="ru-RU"/>
              </w:rPr>
              <w:br/>
              <w:t xml:space="preserve">4) Отключить один </w:t>
            </w:r>
            <w:r w:rsidRPr="00291DA9">
              <w:rPr>
                <w:rFonts w:cs="Times New Roman"/>
              </w:rPr>
              <w:t>FC</w:t>
            </w:r>
            <w:r w:rsidRPr="00291DA9">
              <w:rPr>
                <w:rFonts w:cs="Times New Roman"/>
                <w:lang w:val="ru-RU"/>
              </w:rPr>
              <w:t xml:space="preserve">-кабель или административно отключить один </w:t>
            </w:r>
            <w:r w:rsidRPr="00291DA9">
              <w:rPr>
                <w:rFonts w:cs="Times New Roman"/>
              </w:rPr>
              <w:t>FC</w:t>
            </w:r>
            <w:r w:rsidRPr="00291DA9">
              <w:rPr>
                <w:rFonts w:cs="Times New Roman"/>
                <w:lang w:val="ru-RU"/>
              </w:rPr>
              <w:t>-порт по согласованной процедуре.</w:t>
            </w:r>
            <w:r w:rsidRPr="00291DA9">
              <w:rPr>
                <w:rFonts w:cs="Times New Roman"/>
                <w:lang w:val="ru-RU"/>
              </w:rPr>
              <w:br/>
            </w:r>
          </w:p>
          <w:p w14:paraId="08CE80D6" w14:textId="77777777" w:rsidR="005302D1" w:rsidRPr="00291DA9" w:rsidRDefault="005302D1" w:rsidP="003E0862">
            <w:pPr>
              <w:pStyle w:val="TableText"/>
              <w:spacing w:after="40"/>
              <w:rPr>
                <w:rFonts w:cs="Times New Roman"/>
                <w:lang w:val="ru-RU"/>
              </w:rPr>
            </w:pPr>
            <w:r w:rsidRPr="00291DA9">
              <w:rPr>
                <w:rFonts w:cs="Times New Roman"/>
                <w:lang w:val="ru-RU"/>
              </w:rPr>
              <w:br/>
              <w:t xml:space="preserve">5) </w:t>
            </w:r>
          </w:p>
          <w:p w14:paraId="753159D2"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Через 90 секунд после отказа выполнить первичную фиксацию состояния. Если на </w:t>
            </w:r>
            <w:r w:rsidRPr="00291DA9">
              <w:rPr>
                <w:rFonts w:cs="Times New Roman"/>
              </w:rPr>
              <w:t>DM</w:t>
            </w:r>
            <w:r w:rsidRPr="00291DA9">
              <w:rPr>
                <w:rFonts w:cs="Times New Roman"/>
                <w:lang w:val="ru-RU"/>
              </w:rPr>
              <w:t xml:space="preserve">-устройстве нет прогресса </w:t>
            </w:r>
            <w:r w:rsidRPr="00291DA9">
              <w:rPr>
                <w:rFonts w:cs="Times New Roman"/>
              </w:rPr>
              <w:t>I</w:t>
            </w:r>
            <w:r w:rsidRPr="00291DA9">
              <w:rPr>
                <w:rFonts w:cs="Times New Roman"/>
                <w:lang w:val="ru-RU"/>
              </w:rPr>
              <w:t>/</w:t>
            </w:r>
            <w:r w:rsidRPr="00291DA9">
              <w:rPr>
                <w:rFonts w:cs="Times New Roman"/>
              </w:rPr>
              <w:t>O</w:t>
            </w:r>
            <w:r w:rsidRPr="00291DA9">
              <w:rPr>
                <w:rFonts w:cs="Times New Roman"/>
                <w:lang w:val="ru-RU"/>
              </w:rPr>
              <w:t>, наблюдение продолжается до контрольного интервала из раздела 7.0.</w:t>
            </w:r>
            <w:r w:rsidRPr="00291DA9">
              <w:rPr>
                <w:rFonts w:cs="Times New Roman"/>
                <w:lang w:val="ru-RU"/>
              </w:rPr>
              <w:br/>
            </w:r>
          </w:p>
          <w:p w14:paraId="014FC375" w14:textId="77777777" w:rsidR="005302D1" w:rsidRPr="00291DA9" w:rsidRDefault="005302D1" w:rsidP="003E0862">
            <w:pPr>
              <w:pStyle w:val="CodeBlock"/>
              <w:rPr>
                <w:rFonts w:ascii="Times New Roman" w:hAnsi="Times New Roman" w:cs="Times New Roman"/>
              </w:rPr>
            </w:pPr>
            <w:r w:rsidRPr="00291DA9">
              <w:rPr>
                <w:rFonts w:ascii="Times New Roman" w:hAnsi="Times New Roman" w:cs="Times New Roman"/>
                <w:sz w:val="14"/>
              </w:rPr>
              <w:t>$ multipath -ll</w:t>
            </w:r>
            <w:r w:rsidRPr="00291DA9">
              <w:rPr>
                <w:rFonts w:ascii="Times New Roman" w:hAnsi="Times New Roman" w:cs="Times New Roman"/>
                <w:sz w:val="14"/>
              </w:rPr>
              <w:br/>
              <w:t>$ iostat -t -dxm 1</w:t>
            </w:r>
            <w:r w:rsidRPr="00291DA9">
              <w:rPr>
                <w:rFonts w:ascii="Times New Roman" w:hAnsi="Times New Roman" w:cs="Times New Roman"/>
                <w:sz w:val="14"/>
              </w:rPr>
              <w:br/>
              <w:t># dmesg -T | tail -n 300</w:t>
            </w:r>
          </w:p>
          <w:p w14:paraId="6C09FDD9" w14:textId="77777777" w:rsidR="005302D1" w:rsidRPr="00291DA9" w:rsidRDefault="005302D1" w:rsidP="003E0862">
            <w:pPr>
              <w:pStyle w:val="TableText"/>
              <w:spacing w:after="40"/>
              <w:rPr>
                <w:rFonts w:cs="Times New Roman"/>
                <w:lang w:val="ru-RU"/>
              </w:rPr>
            </w:pPr>
            <w:r w:rsidRPr="003E0862">
              <w:rPr>
                <w:rFonts w:cs="Times New Roman"/>
                <w:lang w:val="ru-RU"/>
              </w:rPr>
              <w:br/>
            </w:r>
            <w:r w:rsidRPr="00291DA9">
              <w:rPr>
                <w:rFonts w:cs="Times New Roman"/>
                <w:lang w:val="ru-RU"/>
              </w:rPr>
              <w:t xml:space="preserve">6) Проверить, что на </w:t>
            </w:r>
            <w:r w:rsidRPr="00291DA9">
              <w:rPr>
                <w:rFonts w:cs="Times New Roman"/>
              </w:rPr>
              <w:t>DM</w:t>
            </w:r>
            <w:r w:rsidRPr="00291DA9">
              <w:rPr>
                <w:rFonts w:cs="Times New Roman"/>
                <w:lang w:val="ru-RU"/>
              </w:rPr>
              <w:t xml:space="preserve">-устройстве продолжаются операции чтения/записи, а </w:t>
            </w:r>
            <w:r w:rsidRPr="00291DA9">
              <w:rPr>
                <w:rFonts w:cs="Times New Roman"/>
                <w:lang w:val="ru-RU"/>
              </w:rPr>
              <w:lastRenderedPageBreak/>
              <w:t xml:space="preserve">нагрузка перераспределилась на оставшиеся рабочие пути. Пример ожидаемого фрагмента </w:t>
            </w:r>
          </w:p>
          <w:p w14:paraId="565C5D53" w14:textId="77777777" w:rsidR="005302D1" w:rsidRPr="00291DA9" w:rsidRDefault="005302D1" w:rsidP="003E0862">
            <w:pPr>
              <w:pStyle w:val="TableText"/>
              <w:spacing w:after="40"/>
              <w:rPr>
                <w:rFonts w:cs="Times New Roman"/>
                <w:lang w:val="ru-RU"/>
              </w:rPr>
            </w:pPr>
            <w:r w:rsidRPr="00291DA9">
              <w:rPr>
                <w:rFonts w:eastAsia="Consolas" w:cs="Times New Roman"/>
              </w:rPr>
              <w:t>iostat</w:t>
            </w:r>
          </w:p>
          <w:p w14:paraId="30752952"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после отказа одного пути приведён в разделе 7.10.</w:t>
            </w:r>
            <w:r w:rsidRPr="00291DA9">
              <w:rPr>
                <w:rFonts w:cs="Times New Roman"/>
                <w:lang w:val="ru-RU"/>
              </w:rPr>
              <w:br/>
            </w:r>
          </w:p>
          <w:p w14:paraId="19BF0569" w14:textId="77777777" w:rsidR="005302D1" w:rsidRPr="00291DA9" w:rsidRDefault="005302D1" w:rsidP="003E0862">
            <w:pPr>
              <w:pStyle w:val="TableText"/>
              <w:spacing w:after="40"/>
              <w:rPr>
                <w:rFonts w:cs="Times New Roman"/>
                <w:lang w:val="ru-RU"/>
              </w:rPr>
            </w:pPr>
            <w:r w:rsidRPr="00291DA9">
              <w:rPr>
                <w:rFonts w:cs="Times New Roman"/>
                <w:lang w:val="ru-RU"/>
              </w:rPr>
              <w:br/>
              <w:t xml:space="preserve">7) Восстановить порт/кабель и через 90 секунд повторно зафиксировать состояние путей, </w:t>
            </w:r>
            <w:r w:rsidRPr="00291DA9">
              <w:rPr>
                <w:rFonts w:cs="Times New Roman"/>
              </w:rPr>
              <w:t>FIO</w:t>
            </w:r>
            <w:r w:rsidRPr="00291DA9">
              <w:rPr>
                <w:rFonts w:cs="Times New Roman"/>
                <w:lang w:val="ru-RU"/>
              </w:rPr>
              <w:t xml:space="preserve">, </w:t>
            </w:r>
          </w:p>
          <w:p w14:paraId="503F3FB8" w14:textId="77777777" w:rsidR="005302D1" w:rsidRPr="00291DA9" w:rsidRDefault="005302D1" w:rsidP="003E0862">
            <w:pPr>
              <w:pStyle w:val="TableText"/>
              <w:spacing w:after="40"/>
              <w:rPr>
                <w:rFonts w:cs="Times New Roman"/>
                <w:lang w:val="ru-RU"/>
              </w:rPr>
            </w:pPr>
            <w:r w:rsidRPr="00291DA9">
              <w:rPr>
                <w:rFonts w:eastAsia="Consolas" w:cs="Times New Roman"/>
              </w:rPr>
              <w:t>iostat</w:t>
            </w:r>
          </w:p>
          <w:p w14:paraId="257C66FD"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и </w:t>
            </w:r>
          </w:p>
          <w:p w14:paraId="3087B607" w14:textId="77777777" w:rsidR="005302D1" w:rsidRPr="00291DA9" w:rsidRDefault="005302D1" w:rsidP="003E0862">
            <w:pPr>
              <w:pStyle w:val="TableText"/>
              <w:spacing w:after="40"/>
              <w:rPr>
                <w:rFonts w:cs="Times New Roman"/>
                <w:lang w:val="ru-RU"/>
              </w:rPr>
            </w:pPr>
            <w:r w:rsidRPr="00291DA9">
              <w:rPr>
                <w:rFonts w:eastAsia="Consolas" w:cs="Times New Roman"/>
              </w:rPr>
              <w:t>dmesg</w:t>
            </w:r>
          </w:p>
          <w:p w14:paraId="615EF445" w14:textId="77777777" w:rsidR="005302D1" w:rsidRPr="00291DA9" w:rsidRDefault="005302D1" w:rsidP="003E0862">
            <w:pPr>
              <w:pStyle w:val="TableText"/>
              <w:spacing w:after="40"/>
              <w:rPr>
                <w:rFonts w:cs="Times New Roman"/>
                <w:lang w:val="ru-RU"/>
              </w:rPr>
            </w:pPr>
            <w:r w:rsidRPr="00291DA9">
              <w:rPr>
                <w:rFonts w:cs="Times New Roman"/>
                <w:lang w:val="ru-RU"/>
              </w:rPr>
              <w:t>. Если восстановленный путь не возвращается в работу, наблюдение продолжается до контрольного интервала из раздела 7.0.</w:t>
            </w:r>
            <w:r w:rsidRPr="00291DA9">
              <w:rPr>
                <w:rFonts w:cs="Times New Roman"/>
                <w:lang w:val="ru-RU"/>
              </w:rPr>
              <w:br/>
            </w:r>
          </w:p>
          <w:p w14:paraId="12CDF115" w14:textId="5888A60D" w:rsidR="005302D1" w:rsidRPr="00291DA9" w:rsidRDefault="005302D1" w:rsidP="003E0862">
            <w:pPr>
              <w:pStyle w:val="TableText"/>
              <w:spacing w:after="40"/>
              <w:rPr>
                <w:rFonts w:cs="Times New Roman"/>
                <w:lang w:val="ru-RU"/>
              </w:rPr>
            </w:pPr>
            <w:r w:rsidRPr="00291DA9">
              <w:rPr>
                <w:rFonts w:cs="Times New Roman"/>
                <w:lang w:val="ru-RU"/>
              </w:rPr>
              <w:br/>
              <w:t xml:space="preserve">8) Проверить, что после восстановления путь вернулся в рабочее состояние, а распределение нагрузки по путям приблизилось к исходной картине без ручного переназначения владельца </w:t>
            </w:r>
            <w:r w:rsidRPr="00291DA9">
              <w:rPr>
                <w:rFonts w:cs="Times New Roman"/>
              </w:rPr>
              <w:t>LUN</w:t>
            </w:r>
            <w:r w:rsidRPr="00291DA9">
              <w:rPr>
                <w:rFonts w:cs="Times New Roman"/>
                <w:lang w:val="ru-RU"/>
              </w:rPr>
              <w:t xml:space="preserve"> или ручного переключения </w:t>
            </w:r>
            <w:r w:rsidR="00F61CF4">
              <w:rPr>
                <w:rFonts w:cs="Times New Roman"/>
              </w:rPr>
              <w:t>LUN</w:t>
            </w:r>
            <w:r w:rsidR="00F61CF4" w:rsidRPr="00291DA9">
              <w:rPr>
                <w:rFonts w:cs="Times New Roman"/>
                <w:lang w:val="ru-RU"/>
              </w:rPr>
              <w:t xml:space="preserve"> </w:t>
            </w:r>
            <w:r w:rsidRPr="00291DA9">
              <w:rPr>
                <w:rFonts w:cs="Times New Roman"/>
                <w:lang w:val="ru-RU"/>
              </w:rPr>
              <w:t>между контроллерами.</w:t>
            </w:r>
          </w:p>
        </w:tc>
        <w:tc>
          <w:tcPr>
            <w:tcW w:w="1268" w:type="pct"/>
          </w:tcPr>
          <w:p w14:paraId="01A66955" w14:textId="77777777" w:rsidR="005302D1" w:rsidRPr="00291DA9" w:rsidRDefault="005302D1" w:rsidP="003E0862">
            <w:pPr>
              <w:pStyle w:val="TableText"/>
              <w:spacing w:after="40"/>
              <w:rPr>
                <w:rFonts w:cs="Times New Roman"/>
                <w:lang w:val="ru-RU"/>
              </w:rPr>
            </w:pPr>
            <w:r w:rsidRPr="00291DA9">
              <w:rPr>
                <w:rFonts w:cs="Times New Roman"/>
                <w:lang w:val="ru-RU"/>
              </w:rPr>
              <w:lastRenderedPageBreak/>
              <w:t>Испытание считается успешным, если одновременно выполнены условия:</w:t>
            </w:r>
            <w:r w:rsidRPr="00291DA9">
              <w:rPr>
                <w:rFonts w:cs="Times New Roman"/>
                <w:lang w:val="ru-RU"/>
              </w:rPr>
              <w:br/>
            </w:r>
          </w:p>
          <w:p w14:paraId="682385EB" w14:textId="77777777" w:rsidR="005302D1" w:rsidRPr="00291DA9" w:rsidRDefault="005302D1" w:rsidP="003E0862">
            <w:pPr>
              <w:pStyle w:val="TableText"/>
              <w:spacing w:after="40"/>
              <w:rPr>
                <w:rFonts w:cs="Times New Roman"/>
                <w:lang w:val="ru-RU"/>
              </w:rPr>
            </w:pPr>
            <w:r w:rsidRPr="00291DA9">
              <w:rPr>
                <w:rFonts w:cs="Times New Roman"/>
                <w:lang w:val="ru-RU"/>
              </w:rPr>
              <w:br/>
              <w:t xml:space="preserve">1) До отказа </w:t>
            </w:r>
          </w:p>
          <w:p w14:paraId="35D57060" w14:textId="77777777" w:rsidR="005302D1" w:rsidRPr="00291DA9" w:rsidRDefault="005302D1" w:rsidP="003E0862">
            <w:pPr>
              <w:pStyle w:val="TableText"/>
              <w:spacing w:after="40"/>
              <w:rPr>
                <w:rFonts w:cs="Times New Roman"/>
                <w:lang w:val="ru-RU"/>
              </w:rPr>
            </w:pPr>
            <w:r w:rsidRPr="00291DA9">
              <w:rPr>
                <w:rFonts w:eastAsia="Consolas" w:cs="Times New Roman"/>
              </w:rPr>
              <w:t>iostat</w:t>
            </w:r>
          </w:p>
          <w:p w14:paraId="5844D64F"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показывает ненулевую активность на </w:t>
            </w:r>
            <w:r w:rsidRPr="00291DA9">
              <w:rPr>
                <w:rFonts w:cs="Times New Roman"/>
              </w:rPr>
              <w:t>DM</w:t>
            </w:r>
            <w:r w:rsidRPr="00291DA9">
              <w:rPr>
                <w:rFonts w:cs="Times New Roman"/>
                <w:lang w:val="ru-RU"/>
              </w:rPr>
              <w:t>-устройстве и рабочих нижележащих путях, соответствующих зафиксированной до начала испытаний схеме.</w:t>
            </w:r>
            <w:r w:rsidRPr="00291DA9">
              <w:rPr>
                <w:rFonts w:cs="Times New Roman"/>
                <w:lang w:val="ru-RU"/>
              </w:rPr>
              <w:br/>
            </w:r>
          </w:p>
          <w:p w14:paraId="63DE80D2" w14:textId="77777777" w:rsidR="005302D1" w:rsidRPr="00291DA9" w:rsidRDefault="005302D1" w:rsidP="003E0862">
            <w:pPr>
              <w:pStyle w:val="TableText"/>
              <w:spacing w:after="40"/>
              <w:rPr>
                <w:rFonts w:cs="Times New Roman"/>
                <w:lang w:val="ru-RU"/>
              </w:rPr>
            </w:pPr>
            <w:r w:rsidRPr="00291DA9">
              <w:rPr>
                <w:rFonts w:cs="Times New Roman"/>
                <w:lang w:val="ru-RU"/>
              </w:rPr>
              <w:br/>
              <w:t xml:space="preserve">2) После отключения один путь переходит в ожидаемое состояние потери/ошибки пути в </w:t>
            </w:r>
          </w:p>
          <w:p w14:paraId="6A00D63F" w14:textId="77777777" w:rsidR="005302D1" w:rsidRPr="00291DA9" w:rsidRDefault="005302D1" w:rsidP="003E0862">
            <w:pPr>
              <w:pStyle w:val="TableText"/>
              <w:spacing w:after="40"/>
              <w:rPr>
                <w:rFonts w:cs="Times New Roman"/>
                <w:lang w:val="ru-RU"/>
              </w:rPr>
            </w:pPr>
            <w:r w:rsidRPr="00291DA9">
              <w:rPr>
                <w:rFonts w:eastAsia="Consolas" w:cs="Times New Roman"/>
              </w:rPr>
              <w:t>multipath</w:t>
            </w:r>
            <w:r w:rsidRPr="00291DA9">
              <w:rPr>
                <w:rFonts w:eastAsia="Consolas" w:cs="Times New Roman"/>
                <w:lang w:val="ru-RU"/>
              </w:rPr>
              <w:t xml:space="preserve"> -</w:t>
            </w:r>
            <w:r w:rsidRPr="00291DA9">
              <w:rPr>
                <w:rFonts w:eastAsia="Consolas" w:cs="Times New Roman"/>
              </w:rPr>
              <w:t>ll</w:t>
            </w:r>
          </w:p>
          <w:p w14:paraId="3D28268C" w14:textId="77777777" w:rsidR="005302D1" w:rsidRPr="00291DA9" w:rsidRDefault="005302D1" w:rsidP="003E0862">
            <w:pPr>
              <w:pStyle w:val="TableText"/>
              <w:spacing w:after="40"/>
              <w:rPr>
                <w:rFonts w:cs="Times New Roman"/>
                <w:lang w:val="ru-RU"/>
              </w:rPr>
            </w:pPr>
            <w:r w:rsidRPr="00291DA9">
              <w:rPr>
                <w:rFonts w:cs="Times New Roman"/>
                <w:lang w:val="ru-RU"/>
              </w:rPr>
              <w:t>.</w:t>
            </w:r>
            <w:r w:rsidRPr="00291DA9">
              <w:rPr>
                <w:rFonts w:cs="Times New Roman"/>
                <w:lang w:val="ru-RU"/>
              </w:rPr>
              <w:br/>
            </w:r>
          </w:p>
          <w:p w14:paraId="485BA5C5" w14:textId="77777777" w:rsidR="005302D1" w:rsidRPr="00291DA9" w:rsidRDefault="005302D1" w:rsidP="003E0862">
            <w:pPr>
              <w:pStyle w:val="TableText"/>
              <w:spacing w:after="40"/>
              <w:rPr>
                <w:rFonts w:cs="Times New Roman"/>
                <w:lang w:val="ru-RU"/>
              </w:rPr>
            </w:pPr>
            <w:r w:rsidRPr="00291DA9">
              <w:rPr>
                <w:rFonts w:cs="Times New Roman"/>
                <w:lang w:val="ru-RU"/>
              </w:rPr>
              <w:br/>
              <w:t xml:space="preserve">3) </w:t>
            </w:r>
            <w:r w:rsidRPr="00291DA9">
              <w:rPr>
                <w:rFonts w:cs="Times New Roman"/>
              </w:rPr>
              <w:t>DM</w:t>
            </w:r>
            <w:r w:rsidRPr="00291DA9">
              <w:rPr>
                <w:rFonts w:cs="Times New Roman"/>
                <w:lang w:val="ru-RU"/>
              </w:rPr>
              <w:t>-</w:t>
            </w:r>
            <w:r w:rsidRPr="00291DA9">
              <w:rPr>
                <w:rFonts w:cs="Times New Roman"/>
              </w:rPr>
              <w:t>multipath</w:t>
            </w:r>
            <w:r w:rsidRPr="00291DA9">
              <w:rPr>
                <w:rFonts w:cs="Times New Roman"/>
                <w:lang w:val="ru-RU"/>
              </w:rPr>
              <w:t xml:space="preserve"> устройство не исчезает, на нём сохраняются ненулевые </w:t>
            </w:r>
          </w:p>
          <w:p w14:paraId="7EF35965" w14:textId="77777777" w:rsidR="005302D1" w:rsidRPr="00291DA9" w:rsidRDefault="005302D1" w:rsidP="003E0862">
            <w:pPr>
              <w:pStyle w:val="TableText"/>
              <w:spacing w:after="40"/>
              <w:rPr>
                <w:rFonts w:cs="Times New Roman"/>
                <w:lang w:val="ru-RU"/>
              </w:rPr>
            </w:pPr>
            <w:r w:rsidRPr="00291DA9">
              <w:rPr>
                <w:rFonts w:eastAsia="Consolas" w:cs="Times New Roman"/>
              </w:rPr>
              <w:t>r</w:t>
            </w:r>
            <w:r w:rsidRPr="00291DA9">
              <w:rPr>
                <w:rFonts w:eastAsia="Consolas" w:cs="Times New Roman"/>
                <w:lang w:val="ru-RU"/>
              </w:rPr>
              <w:t>/</w:t>
            </w:r>
            <w:r w:rsidRPr="00291DA9">
              <w:rPr>
                <w:rFonts w:eastAsia="Consolas" w:cs="Times New Roman"/>
              </w:rPr>
              <w:t>s</w:t>
            </w:r>
          </w:p>
          <w:p w14:paraId="58B967EF"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и/или </w:t>
            </w:r>
          </w:p>
          <w:p w14:paraId="5BD5198F" w14:textId="77777777" w:rsidR="005302D1" w:rsidRPr="00291DA9" w:rsidRDefault="005302D1" w:rsidP="003E0862">
            <w:pPr>
              <w:pStyle w:val="TableText"/>
              <w:spacing w:after="40"/>
              <w:rPr>
                <w:rFonts w:cs="Times New Roman"/>
                <w:lang w:val="ru-RU"/>
              </w:rPr>
            </w:pPr>
            <w:r w:rsidRPr="00291DA9">
              <w:rPr>
                <w:rFonts w:eastAsia="Consolas" w:cs="Times New Roman"/>
              </w:rPr>
              <w:t>w</w:t>
            </w:r>
            <w:r w:rsidRPr="00291DA9">
              <w:rPr>
                <w:rFonts w:eastAsia="Consolas" w:cs="Times New Roman"/>
                <w:lang w:val="ru-RU"/>
              </w:rPr>
              <w:t>/</w:t>
            </w:r>
            <w:r w:rsidRPr="00291DA9">
              <w:rPr>
                <w:rFonts w:eastAsia="Consolas" w:cs="Times New Roman"/>
              </w:rPr>
              <w:t>s</w:t>
            </w:r>
          </w:p>
          <w:p w14:paraId="194265B5"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в </w:t>
            </w:r>
          </w:p>
          <w:p w14:paraId="234493AB" w14:textId="77777777" w:rsidR="005302D1" w:rsidRPr="00291DA9" w:rsidRDefault="005302D1" w:rsidP="003E0862">
            <w:pPr>
              <w:pStyle w:val="TableText"/>
              <w:spacing w:after="40"/>
              <w:rPr>
                <w:rFonts w:cs="Times New Roman"/>
                <w:lang w:val="ru-RU"/>
              </w:rPr>
            </w:pPr>
            <w:r w:rsidRPr="00291DA9">
              <w:rPr>
                <w:rFonts w:eastAsia="Consolas" w:cs="Times New Roman"/>
              </w:rPr>
              <w:t>iostat</w:t>
            </w:r>
          </w:p>
          <w:p w14:paraId="18E1C278" w14:textId="77777777" w:rsidR="005302D1" w:rsidRPr="00291DA9" w:rsidRDefault="005302D1" w:rsidP="003E0862">
            <w:pPr>
              <w:pStyle w:val="TableText"/>
              <w:spacing w:after="40"/>
              <w:rPr>
                <w:rFonts w:cs="Times New Roman"/>
                <w:lang w:val="ru-RU"/>
              </w:rPr>
            </w:pPr>
            <w:r w:rsidRPr="00291DA9">
              <w:rPr>
                <w:rFonts w:cs="Times New Roman"/>
                <w:lang w:val="ru-RU"/>
              </w:rPr>
              <w:t>.</w:t>
            </w:r>
            <w:r w:rsidRPr="00291DA9">
              <w:rPr>
                <w:rFonts w:cs="Times New Roman"/>
                <w:lang w:val="ru-RU"/>
              </w:rPr>
              <w:br/>
            </w:r>
          </w:p>
          <w:p w14:paraId="27EE23AD" w14:textId="77777777" w:rsidR="005302D1" w:rsidRPr="00291DA9" w:rsidRDefault="005302D1" w:rsidP="003E0862">
            <w:pPr>
              <w:pStyle w:val="TableText"/>
              <w:spacing w:after="40"/>
              <w:rPr>
                <w:rFonts w:cs="Times New Roman"/>
                <w:lang w:val="ru-RU"/>
              </w:rPr>
            </w:pPr>
            <w:r w:rsidRPr="00291DA9">
              <w:rPr>
                <w:rFonts w:cs="Times New Roman"/>
                <w:lang w:val="ru-RU"/>
              </w:rPr>
              <w:br/>
              <w:t xml:space="preserve">4) </w:t>
            </w:r>
            <w:r w:rsidRPr="00291DA9">
              <w:rPr>
                <w:rFonts w:cs="Times New Roman"/>
              </w:rPr>
              <w:t>FIO</w:t>
            </w:r>
            <w:r w:rsidRPr="00291DA9">
              <w:rPr>
                <w:rFonts w:cs="Times New Roman"/>
                <w:lang w:val="ru-RU"/>
              </w:rPr>
              <w:t xml:space="preserve"> не завершается аварийно (процесс </w:t>
            </w:r>
            <w:r w:rsidRPr="00291DA9">
              <w:rPr>
                <w:rFonts w:cs="Times New Roman"/>
              </w:rPr>
              <w:t>fio</w:t>
            </w:r>
            <w:r w:rsidRPr="00291DA9">
              <w:rPr>
                <w:rFonts w:cs="Times New Roman"/>
                <w:lang w:val="ru-RU"/>
              </w:rPr>
              <w:t xml:space="preserve"> не падает, задание доходит до конца </w:t>
            </w:r>
          </w:p>
          <w:p w14:paraId="75DB7285" w14:textId="77777777" w:rsidR="005302D1" w:rsidRPr="00291DA9" w:rsidRDefault="005302D1" w:rsidP="003E0862">
            <w:pPr>
              <w:pStyle w:val="TableText"/>
              <w:spacing w:after="40"/>
              <w:rPr>
                <w:rFonts w:cs="Times New Roman"/>
                <w:lang w:val="ru-RU"/>
              </w:rPr>
            </w:pPr>
            <w:r w:rsidRPr="00291DA9">
              <w:rPr>
                <w:rFonts w:eastAsia="Consolas" w:cs="Times New Roman"/>
              </w:rPr>
              <w:t>runtime</w:t>
            </w:r>
          </w:p>
          <w:p w14:paraId="7EC54DE0"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и формирует итоговый отчёт). </w:t>
            </w:r>
          </w:p>
          <w:p w14:paraId="72498A6D"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Значение </w:t>
            </w:r>
          </w:p>
          <w:p w14:paraId="0A5061C6" w14:textId="77777777" w:rsidR="005302D1" w:rsidRPr="00291DA9" w:rsidRDefault="005302D1" w:rsidP="003E0862">
            <w:pPr>
              <w:pStyle w:val="TableText"/>
              <w:spacing w:after="40"/>
              <w:rPr>
                <w:rFonts w:cs="Times New Roman"/>
                <w:lang w:val="ru-RU"/>
              </w:rPr>
            </w:pPr>
            <w:r w:rsidRPr="00291DA9">
              <w:rPr>
                <w:rFonts w:eastAsia="Consolas" w:cs="Times New Roman"/>
              </w:rPr>
              <w:t>err</w:t>
            </w:r>
            <w:r w:rsidRPr="00291DA9">
              <w:rPr>
                <w:rFonts w:eastAsia="Consolas" w:cs="Times New Roman"/>
                <w:lang w:val="ru-RU"/>
              </w:rPr>
              <w:t>&gt;0</w:t>
            </w:r>
          </w:p>
          <w:p w14:paraId="48C3AB3E" w14:textId="77777777" w:rsidR="005302D1" w:rsidRPr="00291DA9" w:rsidRDefault="005302D1" w:rsidP="003E0862">
            <w:pPr>
              <w:pStyle w:val="TableText"/>
              <w:spacing w:after="40"/>
              <w:rPr>
                <w:rFonts w:cs="Times New Roman"/>
                <w:lang w:val="ru-RU"/>
              </w:rPr>
            </w:pPr>
            <w:r w:rsidRPr="00291DA9">
              <w:rPr>
                <w:rFonts w:cs="Times New Roman"/>
                <w:lang w:val="ru-RU"/>
              </w:rPr>
              <w:lastRenderedPageBreak/>
              <w:t xml:space="preserve"> в итоговом отчёте </w:t>
            </w:r>
            <w:r w:rsidRPr="00291DA9">
              <w:rPr>
                <w:rFonts w:cs="Times New Roman"/>
              </w:rPr>
              <w:t>FIO</w:t>
            </w:r>
            <w:r w:rsidRPr="00291DA9">
              <w:rPr>
                <w:rFonts w:cs="Times New Roman"/>
                <w:lang w:val="ru-RU"/>
              </w:rPr>
              <w:t xml:space="preserve"> фиксируется в журнале испытаний как замечание и подлежит разбору с производителем СХД. Оно не является автоматическим основанием для статуса «Не пройдено», если выполнены остальные критерии доступности </w:t>
            </w:r>
            <w:r w:rsidRPr="00291DA9">
              <w:rPr>
                <w:rFonts w:cs="Times New Roman"/>
              </w:rPr>
              <w:t>LUN</w:t>
            </w:r>
            <w:r w:rsidRPr="00291DA9">
              <w:rPr>
                <w:rFonts w:cs="Times New Roman"/>
                <w:lang w:val="ru-RU"/>
              </w:rPr>
              <w:t xml:space="preserve">, на </w:t>
            </w:r>
            <w:r w:rsidRPr="00291DA9">
              <w:rPr>
                <w:rFonts w:cs="Times New Roman"/>
              </w:rPr>
              <w:t>DM</w:t>
            </w:r>
            <w:r w:rsidRPr="00291DA9">
              <w:rPr>
                <w:rFonts w:cs="Times New Roman"/>
                <w:lang w:val="ru-RU"/>
              </w:rPr>
              <w:t xml:space="preserve">-устройстве сохраняется прогресс </w:t>
            </w:r>
            <w:r w:rsidRPr="00291DA9">
              <w:rPr>
                <w:rFonts w:cs="Times New Roman"/>
              </w:rPr>
              <w:t>I</w:t>
            </w:r>
            <w:r w:rsidRPr="00291DA9">
              <w:rPr>
                <w:rFonts w:cs="Times New Roman"/>
                <w:lang w:val="ru-RU"/>
              </w:rPr>
              <w:t>/</w:t>
            </w:r>
            <w:r w:rsidRPr="00291DA9">
              <w:rPr>
                <w:rFonts w:cs="Times New Roman"/>
              </w:rPr>
              <w:t>O</w:t>
            </w:r>
            <w:r w:rsidRPr="00291DA9">
              <w:rPr>
                <w:rFonts w:cs="Times New Roman"/>
                <w:lang w:val="ru-RU"/>
              </w:rPr>
              <w:t xml:space="preserve"> через оставшиеся рабочие пути и после восстановления компонента пути возвращаются автоматически. Если после отказа должны оставаться рабочие пути, появление </w:t>
            </w:r>
            <w:r w:rsidRPr="00291DA9">
              <w:rPr>
                <w:rFonts w:cs="Times New Roman"/>
              </w:rPr>
              <w:t>EIO</w:t>
            </w:r>
            <w:r w:rsidRPr="00291DA9">
              <w:rPr>
                <w:rFonts w:cs="Times New Roman"/>
                <w:lang w:val="ru-RU"/>
              </w:rPr>
              <w:t xml:space="preserve"> требует отдельного разбора и не считается штатным подтверждением </w:t>
            </w:r>
            <w:r w:rsidRPr="00291DA9">
              <w:rPr>
                <w:rFonts w:cs="Times New Roman"/>
              </w:rPr>
              <w:t>SLUA</w:t>
            </w:r>
            <w:r w:rsidRPr="00291DA9">
              <w:rPr>
                <w:rFonts w:cs="Times New Roman"/>
                <w:lang w:val="ru-RU"/>
              </w:rPr>
              <w:t xml:space="preserve"> без письменного пояснения производителя.</w:t>
            </w:r>
            <w:r w:rsidRPr="00291DA9">
              <w:rPr>
                <w:rFonts w:cs="Times New Roman"/>
                <w:lang w:val="ru-RU"/>
              </w:rPr>
              <w:br/>
            </w:r>
          </w:p>
          <w:p w14:paraId="158D39D9"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Сценарий считается «Не пройдено», если на </w:t>
            </w:r>
            <w:r w:rsidRPr="00291DA9">
              <w:rPr>
                <w:rFonts w:cs="Times New Roman"/>
              </w:rPr>
              <w:t>DM</w:t>
            </w:r>
            <w:r w:rsidRPr="00291DA9">
              <w:rPr>
                <w:rFonts w:cs="Times New Roman"/>
                <w:lang w:val="ru-RU"/>
              </w:rPr>
              <w:t xml:space="preserve">-устройстве отсутствует прогресс </w:t>
            </w:r>
            <w:r w:rsidRPr="00291DA9">
              <w:rPr>
                <w:rFonts w:cs="Times New Roman"/>
              </w:rPr>
              <w:t>I</w:t>
            </w:r>
            <w:r w:rsidRPr="00291DA9">
              <w:rPr>
                <w:rFonts w:cs="Times New Roman"/>
                <w:lang w:val="ru-RU"/>
              </w:rPr>
              <w:t>/</w:t>
            </w:r>
            <w:r w:rsidRPr="00291DA9">
              <w:rPr>
                <w:rFonts w:cs="Times New Roman"/>
              </w:rPr>
              <w:t>O</w:t>
            </w:r>
            <w:r w:rsidRPr="00291DA9">
              <w:rPr>
                <w:rFonts w:cs="Times New Roman"/>
                <w:lang w:val="ru-RU"/>
              </w:rPr>
              <w:t xml:space="preserve"> дольше контрольного интервала </w:t>
            </w:r>
          </w:p>
          <w:p w14:paraId="65F108E1" w14:textId="77777777" w:rsidR="005302D1" w:rsidRPr="00291DA9" w:rsidRDefault="005302D1" w:rsidP="003E0862">
            <w:pPr>
              <w:pStyle w:val="TableText"/>
              <w:spacing w:after="40"/>
              <w:rPr>
                <w:rFonts w:cs="Times New Roman"/>
              </w:rPr>
            </w:pPr>
            <w:r w:rsidRPr="00291DA9">
              <w:rPr>
                <w:rFonts w:eastAsia="Consolas" w:cs="Times New Roman"/>
              </w:rPr>
              <w:t>Tконтроля = max(180 секунд, no_path_retry × polling_interval)</w:t>
            </w:r>
          </w:p>
          <w:p w14:paraId="6AEE91C7" w14:textId="77777777" w:rsidR="005302D1" w:rsidRPr="00291DA9" w:rsidRDefault="005302D1" w:rsidP="003E0862">
            <w:pPr>
              <w:pStyle w:val="TableText"/>
              <w:spacing w:after="40"/>
              <w:rPr>
                <w:rFonts w:cs="Times New Roman"/>
                <w:lang w:val="ru-RU"/>
              </w:rPr>
            </w:pPr>
            <w:r w:rsidRPr="00291DA9">
              <w:rPr>
                <w:rFonts w:cs="Times New Roman"/>
              </w:rPr>
              <w:t xml:space="preserve"> </w:t>
            </w:r>
            <w:r w:rsidRPr="00291DA9">
              <w:rPr>
                <w:rFonts w:cs="Times New Roman"/>
                <w:lang w:val="ru-RU"/>
              </w:rPr>
              <w:t xml:space="preserve">при условии, что по сценарию должны оставаться рабочие пути к </w:t>
            </w:r>
            <w:r w:rsidRPr="00291DA9">
              <w:rPr>
                <w:rFonts w:cs="Times New Roman"/>
              </w:rPr>
              <w:t>LUN</w:t>
            </w:r>
            <w:r w:rsidRPr="00291DA9">
              <w:rPr>
                <w:rFonts w:cs="Times New Roman"/>
                <w:lang w:val="ru-RU"/>
              </w:rPr>
              <w:t>. При необходимости стороны могут дополнительно наблюдать состояние ещё 30–60 секунд, если это согласовано до начала испытаний.</w:t>
            </w:r>
            <w:r w:rsidRPr="00291DA9">
              <w:rPr>
                <w:rFonts w:cs="Times New Roman"/>
                <w:lang w:val="ru-RU"/>
              </w:rPr>
              <w:br/>
            </w:r>
          </w:p>
          <w:p w14:paraId="5D5B6AAA" w14:textId="77777777" w:rsidR="005302D1" w:rsidRPr="00291DA9" w:rsidRDefault="005302D1" w:rsidP="003E0862">
            <w:pPr>
              <w:pStyle w:val="TableText"/>
              <w:spacing w:after="40"/>
              <w:rPr>
                <w:rFonts w:cs="Times New Roman"/>
                <w:lang w:val="ru-RU"/>
              </w:rPr>
            </w:pPr>
            <w:r w:rsidRPr="00291DA9">
              <w:rPr>
                <w:rFonts w:cs="Times New Roman"/>
                <w:lang w:val="ru-RU"/>
              </w:rPr>
              <w:br/>
              <w:t xml:space="preserve">5) По </w:t>
            </w:r>
          </w:p>
          <w:p w14:paraId="1717E0D7" w14:textId="77777777" w:rsidR="005302D1" w:rsidRPr="00291DA9" w:rsidRDefault="005302D1" w:rsidP="003E0862">
            <w:pPr>
              <w:pStyle w:val="TableText"/>
              <w:spacing w:after="40"/>
              <w:rPr>
                <w:rFonts w:cs="Times New Roman"/>
                <w:lang w:val="ru-RU"/>
              </w:rPr>
            </w:pPr>
            <w:r w:rsidRPr="00291DA9">
              <w:rPr>
                <w:rFonts w:eastAsia="Consolas" w:cs="Times New Roman"/>
              </w:rPr>
              <w:t>iostat</w:t>
            </w:r>
            <w:r w:rsidRPr="00291DA9">
              <w:rPr>
                <w:rFonts w:eastAsia="Consolas" w:cs="Times New Roman"/>
                <w:lang w:val="ru-RU"/>
              </w:rPr>
              <w:t xml:space="preserve"> -</w:t>
            </w:r>
            <w:r w:rsidRPr="00291DA9">
              <w:rPr>
                <w:rFonts w:eastAsia="Consolas" w:cs="Times New Roman"/>
              </w:rPr>
              <w:t>t</w:t>
            </w:r>
            <w:r w:rsidRPr="00291DA9">
              <w:rPr>
                <w:rFonts w:eastAsia="Consolas" w:cs="Times New Roman"/>
                <w:lang w:val="ru-RU"/>
              </w:rPr>
              <w:t xml:space="preserve"> -</w:t>
            </w:r>
            <w:r w:rsidRPr="00291DA9">
              <w:rPr>
                <w:rFonts w:eastAsia="Consolas" w:cs="Times New Roman"/>
              </w:rPr>
              <w:t>dxm</w:t>
            </w:r>
            <w:r w:rsidRPr="00291DA9">
              <w:rPr>
                <w:rFonts w:eastAsia="Consolas" w:cs="Times New Roman"/>
                <w:lang w:val="ru-RU"/>
              </w:rPr>
              <w:t xml:space="preserve"> 1</w:t>
            </w:r>
          </w:p>
          <w:p w14:paraId="0A194CDC"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видно перераспределение активности на оставшиеся рабочие пути без прекращения </w:t>
            </w:r>
            <w:r w:rsidRPr="00291DA9">
              <w:rPr>
                <w:rFonts w:cs="Times New Roman"/>
              </w:rPr>
              <w:t>I</w:t>
            </w:r>
            <w:r w:rsidRPr="00291DA9">
              <w:rPr>
                <w:rFonts w:cs="Times New Roman"/>
                <w:lang w:val="ru-RU"/>
              </w:rPr>
              <w:t>/</w:t>
            </w:r>
            <w:r w:rsidRPr="00291DA9">
              <w:rPr>
                <w:rFonts w:cs="Times New Roman"/>
              </w:rPr>
              <w:t>O</w:t>
            </w:r>
            <w:r w:rsidRPr="00291DA9">
              <w:rPr>
                <w:rFonts w:cs="Times New Roman"/>
                <w:lang w:val="ru-RU"/>
              </w:rPr>
              <w:t xml:space="preserve"> на </w:t>
            </w:r>
            <w:r w:rsidRPr="00291DA9">
              <w:rPr>
                <w:rFonts w:cs="Times New Roman"/>
              </w:rPr>
              <w:t>DM</w:t>
            </w:r>
            <w:r w:rsidRPr="00291DA9">
              <w:rPr>
                <w:rFonts w:cs="Times New Roman"/>
                <w:lang w:val="ru-RU"/>
              </w:rPr>
              <w:t>-устройстве.</w:t>
            </w:r>
            <w:r w:rsidRPr="00291DA9">
              <w:rPr>
                <w:rFonts w:cs="Times New Roman"/>
                <w:lang w:val="ru-RU"/>
              </w:rPr>
              <w:br/>
            </w:r>
          </w:p>
          <w:p w14:paraId="07A6429B" w14:textId="77777777" w:rsidR="005302D1" w:rsidRPr="00291DA9" w:rsidRDefault="005302D1" w:rsidP="003E0862">
            <w:pPr>
              <w:pStyle w:val="TableText"/>
              <w:spacing w:after="40"/>
              <w:rPr>
                <w:rFonts w:cs="Times New Roman"/>
                <w:lang w:val="ru-RU"/>
              </w:rPr>
            </w:pPr>
            <w:r w:rsidRPr="00291DA9">
              <w:rPr>
                <w:rFonts w:cs="Times New Roman"/>
                <w:lang w:val="ru-RU"/>
              </w:rPr>
              <w:br/>
              <w:t xml:space="preserve">6) После восстановления путь возвращается в рабочее состояние автоматически, без ручного переназначения владельца </w:t>
            </w:r>
            <w:r w:rsidRPr="00291DA9">
              <w:rPr>
                <w:rFonts w:cs="Times New Roman"/>
              </w:rPr>
              <w:t>LUN</w:t>
            </w:r>
            <w:r w:rsidRPr="00291DA9">
              <w:rPr>
                <w:rFonts w:cs="Times New Roman"/>
                <w:lang w:val="ru-RU"/>
              </w:rPr>
              <w:t>.</w:t>
            </w:r>
            <w:r w:rsidRPr="00291DA9">
              <w:rPr>
                <w:rFonts w:cs="Times New Roman"/>
                <w:lang w:val="ru-RU"/>
              </w:rPr>
              <w:br/>
            </w:r>
          </w:p>
          <w:p w14:paraId="1055EE02" w14:textId="77777777" w:rsidR="005302D1" w:rsidRPr="00291DA9" w:rsidRDefault="005302D1" w:rsidP="003E0862">
            <w:pPr>
              <w:pStyle w:val="TableText"/>
              <w:spacing w:after="40"/>
              <w:rPr>
                <w:rFonts w:cs="Times New Roman"/>
                <w:lang w:val="ru-RU"/>
              </w:rPr>
            </w:pPr>
            <w:r w:rsidRPr="00291DA9">
              <w:rPr>
                <w:rFonts w:cs="Times New Roman"/>
                <w:lang w:val="ru-RU"/>
              </w:rPr>
              <w:br/>
              <w:t xml:space="preserve">7) После восстановления </w:t>
            </w:r>
          </w:p>
          <w:p w14:paraId="4B9870F5" w14:textId="77777777" w:rsidR="005302D1" w:rsidRPr="00291DA9" w:rsidRDefault="005302D1" w:rsidP="003E0862">
            <w:pPr>
              <w:pStyle w:val="TableText"/>
              <w:spacing w:after="40"/>
              <w:rPr>
                <w:rFonts w:cs="Times New Roman"/>
                <w:lang w:val="ru-RU"/>
              </w:rPr>
            </w:pPr>
            <w:r w:rsidRPr="00291DA9">
              <w:rPr>
                <w:rFonts w:eastAsia="Consolas" w:cs="Times New Roman"/>
              </w:rPr>
              <w:t>iostat</w:t>
            </w:r>
          </w:p>
          <w:p w14:paraId="3232439E"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снова показывает активность на восстановленном пути либо на всех рабочих путях согласно политике балансировки производителя.</w:t>
            </w:r>
            <w:r w:rsidRPr="00291DA9">
              <w:rPr>
                <w:rFonts w:cs="Times New Roman"/>
                <w:lang w:val="ru-RU"/>
              </w:rPr>
              <w:br/>
            </w:r>
          </w:p>
          <w:p w14:paraId="4D58CB5B" w14:textId="77777777" w:rsidR="005302D1" w:rsidRPr="00291DA9" w:rsidRDefault="005302D1" w:rsidP="003E0862">
            <w:pPr>
              <w:pStyle w:val="TableText"/>
              <w:spacing w:after="40"/>
              <w:rPr>
                <w:rFonts w:cs="Times New Roman"/>
                <w:lang w:val="ru-RU"/>
              </w:rPr>
            </w:pPr>
            <w:r w:rsidRPr="00291DA9">
              <w:rPr>
                <w:rFonts w:cs="Times New Roman"/>
                <w:lang w:val="ru-RU"/>
              </w:rPr>
              <w:br/>
              <w:t>8) В журнале испытаний зафиксированы значения до отказа, через 90 секунд после отказа, при необходимости по окончании контрольного интервала из раздела 7.0, и через 90 секунд после восстановления.</w:t>
            </w:r>
          </w:p>
        </w:tc>
      </w:tr>
      <w:tr w:rsidR="005302D1" w:rsidRPr="003E0862" w14:paraId="7BC48666" w14:textId="77777777" w:rsidTr="005302D1">
        <w:trPr>
          <w:jc w:val="center"/>
        </w:trPr>
        <w:tc>
          <w:tcPr>
            <w:tcW w:w="201" w:type="pct"/>
          </w:tcPr>
          <w:p w14:paraId="1FE0D753" w14:textId="77777777" w:rsidR="005302D1" w:rsidRPr="00291DA9" w:rsidRDefault="005302D1" w:rsidP="003E0862">
            <w:pPr>
              <w:pStyle w:val="TableText"/>
              <w:spacing w:after="40"/>
              <w:rPr>
                <w:rFonts w:cs="Times New Roman"/>
              </w:rPr>
            </w:pPr>
            <w:r w:rsidRPr="00291DA9">
              <w:rPr>
                <w:rFonts w:cs="Times New Roman"/>
              </w:rPr>
              <w:lastRenderedPageBreak/>
              <w:t>11</w:t>
            </w:r>
          </w:p>
        </w:tc>
        <w:tc>
          <w:tcPr>
            <w:tcW w:w="573" w:type="pct"/>
          </w:tcPr>
          <w:p w14:paraId="0FB147B3" w14:textId="77777777" w:rsidR="005302D1" w:rsidRPr="00291DA9" w:rsidRDefault="005302D1" w:rsidP="003E0862">
            <w:pPr>
              <w:pStyle w:val="TableText"/>
              <w:spacing w:after="40"/>
              <w:rPr>
                <w:rFonts w:cs="Times New Roman"/>
              </w:rPr>
            </w:pPr>
            <w:r w:rsidRPr="00291DA9">
              <w:rPr>
                <w:rFonts w:cs="Times New Roman"/>
              </w:rPr>
              <w:t>Отказоустойчивость</w:t>
            </w:r>
          </w:p>
        </w:tc>
        <w:tc>
          <w:tcPr>
            <w:tcW w:w="604" w:type="pct"/>
          </w:tcPr>
          <w:p w14:paraId="1F184884"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Отказ всех </w:t>
            </w:r>
            <w:r w:rsidRPr="00291DA9">
              <w:rPr>
                <w:rFonts w:cs="Times New Roman"/>
              </w:rPr>
              <w:t>FC</w:t>
            </w:r>
            <w:r w:rsidRPr="00291DA9">
              <w:rPr>
                <w:rFonts w:cs="Times New Roman"/>
                <w:lang w:val="ru-RU"/>
              </w:rPr>
              <w:t xml:space="preserve"> </w:t>
            </w:r>
            <w:r w:rsidRPr="00291DA9">
              <w:rPr>
                <w:rFonts w:cs="Times New Roman"/>
              </w:rPr>
              <w:t>front</w:t>
            </w:r>
            <w:r w:rsidRPr="00291DA9">
              <w:rPr>
                <w:rFonts w:cs="Times New Roman"/>
                <w:lang w:val="ru-RU"/>
              </w:rPr>
              <w:t>-</w:t>
            </w:r>
            <w:r w:rsidRPr="00291DA9">
              <w:rPr>
                <w:rFonts w:cs="Times New Roman"/>
              </w:rPr>
              <w:t>end</w:t>
            </w:r>
            <w:r w:rsidRPr="00291DA9">
              <w:rPr>
                <w:rFonts w:cs="Times New Roman"/>
                <w:lang w:val="ru-RU"/>
              </w:rPr>
              <w:t xml:space="preserve"> портов одного контроллера СХД</w:t>
            </w:r>
          </w:p>
        </w:tc>
        <w:tc>
          <w:tcPr>
            <w:tcW w:w="1086" w:type="pct"/>
          </w:tcPr>
          <w:p w14:paraId="01A2A30F"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При потере всех </w:t>
            </w:r>
            <w:r w:rsidRPr="00291DA9">
              <w:rPr>
                <w:rFonts w:cs="Times New Roman"/>
              </w:rPr>
              <w:t>FC</w:t>
            </w:r>
            <w:r w:rsidRPr="00291DA9">
              <w:rPr>
                <w:rFonts w:cs="Times New Roman"/>
                <w:lang w:val="ru-RU"/>
              </w:rPr>
              <w:t xml:space="preserve"> </w:t>
            </w:r>
            <w:r w:rsidRPr="00291DA9">
              <w:rPr>
                <w:rFonts w:cs="Times New Roman"/>
              </w:rPr>
              <w:t>front</w:t>
            </w:r>
            <w:r w:rsidRPr="00291DA9">
              <w:rPr>
                <w:rFonts w:cs="Times New Roman"/>
                <w:lang w:val="ru-RU"/>
              </w:rPr>
              <w:t>-</w:t>
            </w:r>
            <w:r w:rsidRPr="00291DA9">
              <w:rPr>
                <w:rFonts w:cs="Times New Roman"/>
              </w:rPr>
              <w:t>end</w:t>
            </w:r>
            <w:r w:rsidRPr="00291DA9">
              <w:rPr>
                <w:rFonts w:cs="Times New Roman"/>
                <w:lang w:val="ru-RU"/>
              </w:rPr>
              <w:t xml:space="preserve"> портов одного контроллера тестовые </w:t>
            </w:r>
            <w:r w:rsidRPr="00291DA9">
              <w:rPr>
                <w:rFonts w:cs="Times New Roman"/>
              </w:rPr>
              <w:t>LUN</w:t>
            </w:r>
            <w:r w:rsidRPr="00291DA9">
              <w:rPr>
                <w:rFonts w:cs="Times New Roman"/>
                <w:lang w:val="ru-RU"/>
              </w:rPr>
              <w:t xml:space="preserve"> остаются доступными через второй контроллер. После восстановления портов СХД возвращается к исходному набору путей без ручного переназначения владельца </w:t>
            </w:r>
            <w:r w:rsidRPr="00291DA9">
              <w:rPr>
                <w:rFonts w:cs="Times New Roman"/>
              </w:rPr>
              <w:t>LUN</w:t>
            </w:r>
            <w:r w:rsidRPr="00291DA9">
              <w:rPr>
                <w:rFonts w:cs="Times New Roman"/>
                <w:lang w:val="ru-RU"/>
              </w:rPr>
              <w:t>.</w:t>
            </w:r>
          </w:p>
        </w:tc>
        <w:tc>
          <w:tcPr>
            <w:tcW w:w="1268" w:type="pct"/>
          </w:tcPr>
          <w:p w14:paraId="57562547"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1) По таблице 7.2 выбрать все </w:t>
            </w:r>
            <w:r w:rsidRPr="00291DA9">
              <w:rPr>
                <w:rFonts w:cs="Times New Roman"/>
              </w:rPr>
              <w:t>FC</w:t>
            </w:r>
            <w:r w:rsidRPr="00291DA9">
              <w:rPr>
                <w:rFonts w:cs="Times New Roman"/>
                <w:lang w:val="ru-RU"/>
              </w:rPr>
              <w:t xml:space="preserve"> </w:t>
            </w:r>
            <w:r w:rsidRPr="00291DA9">
              <w:rPr>
                <w:rFonts w:cs="Times New Roman"/>
              </w:rPr>
              <w:t>target</w:t>
            </w:r>
            <w:r w:rsidRPr="00291DA9">
              <w:rPr>
                <w:rFonts w:cs="Times New Roman"/>
                <w:lang w:val="ru-RU"/>
              </w:rPr>
              <w:t xml:space="preserve">-порты одного контроллера, задействованные в тесте, например </w:t>
            </w:r>
            <w:r w:rsidRPr="00291DA9">
              <w:rPr>
                <w:rFonts w:cs="Times New Roman"/>
              </w:rPr>
              <w:t>Controller</w:t>
            </w:r>
            <w:r w:rsidRPr="00291DA9">
              <w:rPr>
                <w:rFonts w:cs="Times New Roman"/>
                <w:lang w:val="ru-RU"/>
              </w:rPr>
              <w:t xml:space="preserve"> </w:t>
            </w:r>
            <w:r w:rsidRPr="00291DA9">
              <w:rPr>
                <w:rFonts w:cs="Times New Roman"/>
              </w:rPr>
              <w:t>A</w:t>
            </w:r>
            <w:r w:rsidRPr="00291DA9">
              <w:rPr>
                <w:rFonts w:cs="Times New Roman"/>
                <w:lang w:val="ru-RU"/>
              </w:rPr>
              <w:t xml:space="preserve"> / </w:t>
            </w:r>
            <w:r w:rsidRPr="00291DA9">
              <w:rPr>
                <w:rFonts w:cs="Times New Roman"/>
              </w:rPr>
              <w:t>FC</w:t>
            </w:r>
            <w:r w:rsidRPr="00291DA9">
              <w:rPr>
                <w:rFonts w:cs="Times New Roman"/>
                <w:lang w:val="ru-RU"/>
              </w:rPr>
              <w:t xml:space="preserve"> </w:t>
            </w:r>
            <w:r w:rsidRPr="00291DA9">
              <w:rPr>
                <w:rFonts w:cs="Times New Roman"/>
              </w:rPr>
              <w:t>A</w:t>
            </w:r>
            <w:r w:rsidRPr="00291DA9">
              <w:rPr>
                <w:rFonts w:cs="Times New Roman"/>
                <w:lang w:val="ru-RU"/>
              </w:rPr>
              <w:t>1–</w:t>
            </w:r>
            <w:r w:rsidRPr="00291DA9">
              <w:rPr>
                <w:rFonts w:cs="Times New Roman"/>
              </w:rPr>
              <w:t>A</w:t>
            </w:r>
            <w:r w:rsidRPr="00291DA9">
              <w:rPr>
                <w:rFonts w:cs="Times New Roman"/>
                <w:lang w:val="ru-RU"/>
              </w:rPr>
              <w:t>4.</w:t>
            </w:r>
            <w:r w:rsidRPr="00291DA9">
              <w:rPr>
                <w:rFonts w:cs="Times New Roman"/>
                <w:lang w:val="ru-RU"/>
              </w:rPr>
              <w:br/>
            </w:r>
          </w:p>
          <w:p w14:paraId="1EE102CB" w14:textId="77777777" w:rsidR="005302D1" w:rsidRPr="00291DA9" w:rsidRDefault="005302D1" w:rsidP="003E0862">
            <w:pPr>
              <w:pStyle w:val="TableText"/>
              <w:spacing w:after="40"/>
              <w:rPr>
                <w:rFonts w:cs="Times New Roman"/>
                <w:lang w:val="ru-RU"/>
              </w:rPr>
            </w:pPr>
            <w:r w:rsidRPr="00291DA9">
              <w:rPr>
                <w:rFonts w:cs="Times New Roman"/>
                <w:lang w:val="ru-RU"/>
              </w:rPr>
              <w:t>2) Запустить нагрузку по разделам 7.7–7.8 и сбор статистики по разделу 7.9.</w:t>
            </w:r>
            <w:r w:rsidRPr="00291DA9">
              <w:rPr>
                <w:rFonts w:cs="Times New Roman"/>
                <w:lang w:val="ru-RU"/>
              </w:rPr>
              <w:br/>
            </w:r>
          </w:p>
          <w:p w14:paraId="3934D733" w14:textId="77777777" w:rsidR="005302D1" w:rsidRPr="00291DA9" w:rsidRDefault="005302D1" w:rsidP="003E0862">
            <w:pPr>
              <w:pStyle w:val="TableText"/>
              <w:spacing w:after="40"/>
              <w:rPr>
                <w:rFonts w:cs="Times New Roman"/>
                <w:lang w:val="ru-RU"/>
              </w:rPr>
            </w:pPr>
            <w:r w:rsidRPr="00291DA9">
              <w:rPr>
                <w:rFonts w:cs="Times New Roman"/>
                <w:lang w:val="ru-RU"/>
              </w:rPr>
              <w:t>3) До отказа зафиксировать:</w:t>
            </w:r>
            <w:r w:rsidRPr="00291DA9">
              <w:rPr>
                <w:rFonts w:cs="Times New Roman"/>
                <w:lang w:val="ru-RU"/>
              </w:rPr>
              <w:br/>
            </w:r>
          </w:p>
          <w:p w14:paraId="3B3094DF" w14:textId="77777777" w:rsidR="005302D1" w:rsidRPr="00291DA9" w:rsidRDefault="005302D1" w:rsidP="003E0862">
            <w:pPr>
              <w:pStyle w:val="CodeBlock"/>
              <w:rPr>
                <w:rFonts w:ascii="Times New Roman" w:hAnsi="Times New Roman" w:cs="Times New Roman"/>
                <w:lang w:val="ru-RU"/>
              </w:rPr>
            </w:pPr>
            <w:r w:rsidRPr="00291DA9">
              <w:rPr>
                <w:rFonts w:ascii="Times New Roman" w:hAnsi="Times New Roman" w:cs="Times New Roman"/>
                <w:sz w:val="14"/>
                <w:lang w:val="ru-RU"/>
              </w:rPr>
              <w:t xml:space="preserve">$ </w:t>
            </w:r>
            <w:r w:rsidRPr="00291DA9">
              <w:rPr>
                <w:rFonts w:ascii="Times New Roman" w:hAnsi="Times New Roman" w:cs="Times New Roman"/>
                <w:sz w:val="14"/>
              </w:rPr>
              <w:t>multipath</w:t>
            </w:r>
            <w:r w:rsidRPr="00291DA9">
              <w:rPr>
                <w:rFonts w:ascii="Times New Roman" w:hAnsi="Times New Roman" w:cs="Times New Roman"/>
                <w:sz w:val="14"/>
                <w:lang w:val="ru-RU"/>
              </w:rPr>
              <w:t xml:space="preserve"> -</w:t>
            </w:r>
            <w:r w:rsidRPr="00291DA9">
              <w:rPr>
                <w:rFonts w:ascii="Times New Roman" w:hAnsi="Times New Roman" w:cs="Times New Roman"/>
                <w:sz w:val="14"/>
              </w:rPr>
              <w:t>ll</w:t>
            </w:r>
            <w:r w:rsidRPr="00291DA9">
              <w:rPr>
                <w:rFonts w:ascii="Times New Roman" w:hAnsi="Times New Roman" w:cs="Times New Roman"/>
                <w:sz w:val="14"/>
                <w:lang w:val="ru-RU"/>
              </w:rPr>
              <w:br/>
              <w:t xml:space="preserve">$ </w:t>
            </w:r>
            <w:r w:rsidRPr="00291DA9">
              <w:rPr>
                <w:rFonts w:ascii="Times New Roman" w:hAnsi="Times New Roman" w:cs="Times New Roman"/>
                <w:sz w:val="14"/>
              </w:rPr>
              <w:t>iostat</w:t>
            </w:r>
            <w:r w:rsidRPr="00291DA9">
              <w:rPr>
                <w:rFonts w:ascii="Times New Roman" w:hAnsi="Times New Roman" w:cs="Times New Roman"/>
                <w:sz w:val="14"/>
                <w:lang w:val="ru-RU"/>
              </w:rPr>
              <w:t xml:space="preserve"> -</w:t>
            </w:r>
            <w:r w:rsidRPr="00291DA9">
              <w:rPr>
                <w:rFonts w:ascii="Times New Roman" w:hAnsi="Times New Roman" w:cs="Times New Roman"/>
                <w:sz w:val="14"/>
              </w:rPr>
              <w:t>t</w:t>
            </w:r>
            <w:r w:rsidRPr="00291DA9">
              <w:rPr>
                <w:rFonts w:ascii="Times New Roman" w:hAnsi="Times New Roman" w:cs="Times New Roman"/>
                <w:sz w:val="14"/>
                <w:lang w:val="ru-RU"/>
              </w:rPr>
              <w:t xml:space="preserve"> -</w:t>
            </w:r>
            <w:r w:rsidRPr="00291DA9">
              <w:rPr>
                <w:rFonts w:ascii="Times New Roman" w:hAnsi="Times New Roman" w:cs="Times New Roman"/>
                <w:sz w:val="14"/>
              </w:rPr>
              <w:t>dxm</w:t>
            </w:r>
            <w:r w:rsidRPr="00291DA9">
              <w:rPr>
                <w:rFonts w:ascii="Times New Roman" w:hAnsi="Times New Roman" w:cs="Times New Roman"/>
                <w:sz w:val="14"/>
                <w:lang w:val="ru-RU"/>
              </w:rPr>
              <w:t xml:space="preserve"> 1</w:t>
            </w:r>
            <w:r w:rsidRPr="00291DA9">
              <w:rPr>
                <w:rFonts w:ascii="Times New Roman" w:hAnsi="Times New Roman" w:cs="Times New Roman"/>
                <w:sz w:val="14"/>
                <w:lang w:val="ru-RU"/>
              </w:rPr>
              <w:br/>
              <w:t xml:space="preserve"># </w:t>
            </w:r>
            <w:r w:rsidRPr="00291DA9">
              <w:rPr>
                <w:rFonts w:ascii="Times New Roman" w:hAnsi="Times New Roman" w:cs="Times New Roman"/>
                <w:sz w:val="14"/>
              </w:rPr>
              <w:t>dmesg</w:t>
            </w:r>
            <w:r w:rsidRPr="00291DA9">
              <w:rPr>
                <w:rFonts w:ascii="Times New Roman" w:hAnsi="Times New Roman" w:cs="Times New Roman"/>
                <w:sz w:val="14"/>
                <w:lang w:val="ru-RU"/>
              </w:rPr>
              <w:t xml:space="preserve"> -</w:t>
            </w:r>
            <w:r w:rsidRPr="00291DA9">
              <w:rPr>
                <w:rFonts w:ascii="Times New Roman" w:hAnsi="Times New Roman" w:cs="Times New Roman"/>
                <w:sz w:val="14"/>
              </w:rPr>
              <w:t>T</w:t>
            </w:r>
            <w:r w:rsidRPr="00291DA9">
              <w:rPr>
                <w:rFonts w:ascii="Times New Roman" w:hAnsi="Times New Roman" w:cs="Times New Roman"/>
                <w:sz w:val="14"/>
                <w:lang w:val="ru-RU"/>
              </w:rPr>
              <w:t xml:space="preserve"> | </w:t>
            </w:r>
            <w:r w:rsidRPr="00291DA9">
              <w:rPr>
                <w:rFonts w:ascii="Times New Roman" w:hAnsi="Times New Roman" w:cs="Times New Roman"/>
                <w:sz w:val="14"/>
              </w:rPr>
              <w:t>tail</w:t>
            </w:r>
            <w:r w:rsidRPr="00291DA9">
              <w:rPr>
                <w:rFonts w:ascii="Times New Roman" w:hAnsi="Times New Roman" w:cs="Times New Roman"/>
                <w:sz w:val="14"/>
                <w:lang w:val="ru-RU"/>
              </w:rPr>
              <w:t xml:space="preserve"> -</w:t>
            </w:r>
            <w:r w:rsidRPr="00291DA9">
              <w:rPr>
                <w:rFonts w:ascii="Times New Roman" w:hAnsi="Times New Roman" w:cs="Times New Roman"/>
                <w:sz w:val="14"/>
              </w:rPr>
              <w:t>n</w:t>
            </w:r>
            <w:r w:rsidRPr="00291DA9">
              <w:rPr>
                <w:rFonts w:ascii="Times New Roman" w:hAnsi="Times New Roman" w:cs="Times New Roman"/>
                <w:sz w:val="14"/>
                <w:lang w:val="ru-RU"/>
              </w:rPr>
              <w:t xml:space="preserve"> 300</w:t>
            </w:r>
          </w:p>
          <w:p w14:paraId="51CC0494"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4) Согласованным способом отключить все </w:t>
            </w:r>
            <w:r w:rsidRPr="00291DA9">
              <w:rPr>
                <w:rFonts w:cs="Times New Roman"/>
              </w:rPr>
              <w:t>FC</w:t>
            </w:r>
            <w:r w:rsidRPr="00291DA9">
              <w:rPr>
                <w:rFonts w:cs="Times New Roman"/>
                <w:lang w:val="ru-RU"/>
              </w:rPr>
              <w:t xml:space="preserve"> </w:t>
            </w:r>
            <w:r w:rsidRPr="00291DA9">
              <w:rPr>
                <w:rFonts w:cs="Times New Roman"/>
              </w:rPr>
              <w:t>front</w:t>
            </w:r>
            <w:r w:rsidRPr="00291DA9">
              <w:rPr>
                <w:rFonts w:cs="Times New Roman"/>
                <w:lang w:val="ru-RU"/>
              </w:rPr>
              <w:t>-</w:t>
            </w:r>
            <w:r w:rsidRPr="00291DA9">
              <w:rPr>
                <w:rFonts w:cs="Times New Roman"/>
              </w:rPr>
              <w:t>end</w:t>
            </w:r>
            <w:r w:rsidRPr="00291DA9">
              <w:rPr>
                <w:rFonts w:cs="Times New Roman"/>
                <w:lang w:val="ru-RU"/>
              </w:rPr>
              <w:t xml:space="preserve"> порты выбранного контроллера: административное отключение портов на СХД, отключение портов на </w:t>
            </w:r>
            <w:r w:rsidRPr="00291DA9">
              <w:rPr>
                <w:rFonts w:cs="Times New Roman"/>
              </w:rPr>
              <w:t>FC</w:t>
            </w:r>
            <w:r w:rsidRPr="00291DA9">
              <w:rPr>
                <w:rFonts w:cs="Times New Roman"/>
                <w:lang w:val="ru-RU"/>
              </w:rPr>
              <w:t>-коммутаторах или физическое отключение кабелей. Физические действия выполняются только при согласовании с производителем/сервисным партнёром.</w:t>
            </w:r>
            <w:r w:rsidRPr="00291DA9">
              <w:rPr>
                <w:rFonts w:cs="Times New Roman"/>
                <w:lang w:val="ru-RU"/>
              </w:rPr>
              <w:br/>
            </w:r>
          </w:p>
          <w:p w14:paraId="1AD88C3E"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5) </w:t>
            </w:r>
          </w:p>
          <w:p w14:paraId="0088DE46"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Через 90 секунд после отказа выполнить первичную фиксацию событий СХД, </w:t>
            </w:r>
            <w:r w:rsidRPr="00291DA9">
              <w:rPr>
                <w:rFonts w:cs="Times New Roman"/>
              </w:rPr>
              <w:t>FC</w:t>
            </w:r>
            <w:r w:rsidRPr="00291DA9">
              <w:rPr>
                <w:rFonts w:cs="Times New Roman"/>
                <w:lang w:val="ru-RU"/>
              </w:rPr>
              <w:t xml:space="preserve">-коммутаторов, </w:t>
            </w:r>
          </w:p>
          <w:p w14:paraId="1DC3DC4D" w14:textId="77777777" w:rsidR="005302D1" w:rsidRPr="00291DA9" w:rsidRDefault="005302D1" w:rsidP="003E0862">
            <w:pPr>
              <w:pStyle w:val="TableText"/>
              <w:spacing w:after="40"/>
              <w:rPr>
                <w:rFonts w:cs="Times New Roman"/>
              </w:rPr>
            </w:pPr>
            <w:r w:rsidRPr="00291DA9">
              <w:rPr>
                <w:rFonts w:eastAsia="Consolas" w:cs="Times New Roman"/>
              </w:rPr>
              <w:t>multipath -ll</w:t>
            </w:r>
          </w:p>
          <w:p w14:paraId="7DE74AA4" w14:textId="77777777" w:rsidR="005302D1" w:rsidRPr="00291DA9" w:rsidRDefault="005302D1" w:rsidP="003E0862">
            <w:pPr>
              <w:pStyle w:val="TableText"/>
              <w:spacing w:after="40"/>
              <w:rPr>
                <w:rFonts w:cs="Times New Roman"/>
              </w:rPr>
            </w:pPr>
            <w:r w:rsidRPr="00291DA9">
              <w:rPr>
                <w:rFonts w:cs="Times New Roman"/>
              </w:rPr>
              <w:t xml:space="preserve">, </w:t>
            </w:r>
          </w:p>
          <w:p w14:paraId="2D2764A9" w14:textId="77777777" w:rsidR="005302D1" w:rsidRPr="00291DA9" w:rsidRDefault="005302D1" w:rsidP="003E0862">
            <w:pPr>
              <w:pStyle w:val="TableText"/>
              <w:spacing w:after="40"/>
              <w:rPr>
                <w:rFonts w:cs="Times New Roman"/>
              </w:rPr>
            </w:pPr>
            <w:r w:rsidRPr="00291DA9">
              <w:rPr>
                <w:rFonts w:eastAsia="Consolas" w:cs="Times New Roman"/>
              </w:rPr>
              <w:t>iostat</w:t>
            </w:r>
          </w:p>
          <w:p w14:paraId="5B4D78FD" w14:textId="77777777" w:rsidR="005302D1" w:rsidRPr="00291DA9" w:rsidRDefault="005302D1" w:rsidP="003E0862">
            <w:pPr>
              <w:pStyle w:val="TableText"/>
              <w:spacing w:after="40"/>
              <w:rPr>
                <w:rFonts w:cs="Times New Roman"/>
                <w:lang w:val="ru-RU"/>
              </w:rPr>
            </w:pPr>
            <w:r w:rsidRPr="00291DA9">
              <w:rPr>
                <w:rFonts w:cs="Times New Roman"/>
              </w:rPr>
              <w:t xml:space="preserve"> и статуса FIO. </w:t>
            </w:r>
            <w:r w:rsidRPr="00291DA9">
              <w:rPr>
                <w:rFonts w:cs="Times New Roman"/>
                <w:lang w:val="ru-RU"/>
              </w:rPr>
              <w:t xml:space="preserve">Если на </w:t>
            </w:r>
            <w:r w:rsidRPr="00291DA9">
              <w:rPr>
                <w:rFonts w:cs="Times New Roman"/>
              </w:rPr>
              <w:t>DM</w:t>
            </w:r>
            <w:r w:rsidRPr="00291DA9">
              <w:rPr>
                <w:rFonts w:cs="Times New Roman"/>
                <w:lang w:val="ru-RU"/>
              </w:rPr>
              <w:t xml:space="preserve">-устройстве нет прогресса </w:t>
            </w:r>
            <w:r w:rsidRPr="00291DA9">
              <w:rPr>
                <w:rFonts w:cs="Times New Roman"/>
              </w:rPr>
              <w:t>I</w:t>
            </w:r>
            <w:r w:rsidRPr="00291DA9">
              <w:rPr>
                <w:rFonts w:cs="Times New Roman"/>
                <w:lang w:val="ru-RU"/>
              </w:rPr>
              <w:t>/</w:t>
            </w:r>
            <w:r w:rsidRPr="00291DA9">
              <w:rPr>
                <w:rFonts w:cs="Times New Roman"/>
              </w:rPr>
              <w:t>O</w:t>
            </w:r>
            <w:r w:rsidRPr="00291DA9">
              <w:rPr>
                <w:rFonts w:cs="Times New Roman"/>
                <w:lang w:val="ru-RU"/>
              </w:rPr>
              <w:t>, наблюдение продолжается до контрольного интервала из раздела 7.0.</w:t>
            </w:r>
            <w:r w:rsidRPr="00291DA9">
              <w:rPr>
                <w:rFonts w:cs="Times New Roman"/>
                <w:lang w:val="ru-RU"/>
              </w:rPr>
              <w:br/>
            </w:r>
          </w:p>
          <w:p w14:paraId="46277AB2"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6) Пример фрагмента </w:t>
            </w:r>
          </w:p>
          <w:p w14:paraId="739AD102" w14:textId="77777777" w:rsidR="005302D1" w:rsidRPr="00291DA9" w:rsidRDefault="005302D1" w:rsidP="003E0862">
            <w:pPr>
              <w:pStyle w:val="TableText"/>
              <w:spacing w:after="40"/>
              <w:rPr>
                <w:rFonts w:cs="Times New Roman"/>
                <w:lang w:val="ru-RU"/>
              </w:rPr>
            </w:pPr>
            <w:r w:rsidRPr="00291DA9">
              <w:rPr>
                <w:rFonts w:eastAsia="Consolas" w:cs="Times New Roman"/>
              </w:rPr>
              <w:t>iostat</w:t>
            </w:r>
          </w:p>
          <w:p w14:paraId="15512B78"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после отказа портов </w:t>
            </w:r>
            <w:r w:rsidRPr="00291DA9">
              <w:rPr>
                <w:rFonts w:cs="Times New Roman"/>
              </w:rPr>
              <w:t>Controller</w:t>
            </w:r>
            <w:r w:rsidRPr="00291DA9">
              <w:rPr>
                <w:rFonts w:cs="Times New Roman"/>
                <w:lang w:val="ru-RU"/>
              </w:rPr>
              <w:t xml:space="preserve"> </w:t>
            </w:r>
            <w:r w:rsidRPr="00291DA9">
              <w:rPr>
                <w:rFonts w:cs="Times New Roman"/>
              </w:rPr>
              <w:t>A</w:t>
            </w:r>
            <w:r w:rsidRPr="00291DA9">
              <w:rPr>
                <w:rFonts w:cs="Times New Roman"/>
                <w:lang w:val="ru-RU"/>
              </w:rPr>
              <w:t>:</w:t>
            </w:r>
            <w:r w:rsidRPr="00291DA9">
              <w:rPr>
                <w:rFonts w:cs="Times New Roman"/>
                <w:lang w:val="ru-RU"/>
              </w:rPr>
              <w:br/>
            </w:r>
          </w:p>
          <w:p w14:paraId="65FD6A3E" w14:textId="77777777" w:rsidR="005302D1" w:rsidRPr="00291DA9" w:rsidRDefault="005302D1" w:rsidP="003E0862">
            <w:pPr>
              <w:pStyle w:val="CodeBlock"/>
              <w:rPr>
                <w:rFonts w:ascii="Times New Roman" w:hAnsi="Times New Roman" w:cs="Times New Roman"/>
                <w:lang w:val="ru-RU"/>
              </w:rPr>
            </w:pPr>
            <w:r w:rsidRPr="00291DA9">
              <w:rPr>
                <w:rFonts w:ascii="Times New Roman" w:hAnsi="Times New Roman" w:cs="Times New Roman"/>
                <w:sz w:val="14"/>
              </w:rPr>
              <w:t>Device</w:t>
            </w:r>
            <w:r w:rsidRPr="00291DA9">
              <w:rPr>
                <w:rFonts w:ascii="Times New Roman" w:hAnsi="Times New Roman" w:cs="Times New Roman"/>
                <w:sz w:val="14"/>
                <w:lang w:val="ru-RU"/>
              </w:rPr>
              <w:t xml:space="preserve">             </w:t>
            </w:r>
            <w:r w:rsidRPr="00291DA9">
              <w:rPr>
                <w:rFonts w:ascii="Times New Roman" w:hAnsi="Times New Roman" w:cs="Times New Roman"/>
                <w:sz w:val="14"/>
              </w:rPr>
              <w:t>r</w:t>
            </w:r>
            <w:r w:rsidRPr="00291DA9">
              <w:rPr>
                <w:rFonts w:ascii="Times New Roman" w:hAnsi="Times New Roman" w:cs="Times New Roman"/>
                <w:sz w:val="14"/>
                <w:lang w:val="ru-RU"/>
              </w:rPr>
              <w:t>/</w:t>
            </w:r>
            <w:r w:rsidRPr="00291DA9">
              <w:rPr>
                <w:rFonts w:ascii="Times New Roman" w:hAnsi="Times New Roman" w:cs="Times New Roman"/>
                <w:sz w:val="14"/>
              </w:rPr>
              <w:t>s</w:t>
            </w:r>
            <w:r w:rsidRPr="00291DA9">
              <w:rPr>
                <w:rFonts w:ascii="Times New Roman" w:hAnsi="Times New Roman" w:cs="Times New Roman"/>
                <w:sz w:val="14"/>
                <w:lang w:val="ru-RU"/>
              </w:rPr>
              <w:t xml:space="preserve">     </w:t>
            </w:r>
            <w:r w:rsidRPr="00291DA9">
              <w:rPr>
                <w:rFonts w:ascii="Times New Roman" w:hAnsi="Times New Roman" w:cs="Times New Roman"/>
                <w:sz w:val="14"/>
              </w:rPr>
              <w:t>w</w:t>
            </w:r>
            <w:r w:rsidRPr="00291DA9">
              <w:rPr>
                <w:rFonts w:ascii="Times New Roman" w:hAnsi="Times New Roman" w:cs="Times New Roman"/>
                <w:sz w:val="14"/>
                <w:lang w:val="ru-RU"/>
              </w:rPr>
              <w:t>/</w:t>
            </w:r>
            <w:r w:rsidRPr="00291DA9">
              <w:rPr>
                <w:rFonts w:ascii="Times New Roman" w:hAnsi="Times New Roman" w:cs="Times New Roman"/>
                <w:sz w:val="14"/>
              </w:rPr>
              <w:t>s</w:t>
            </w:r>
            <w:r w:rsidRPr="00291DA9">
              <w:rPr>
                <w:rFonts w:ascii="Times New Roman" w:hAnsi="Times New Roman" w:cs="Times New Roman"/>
                <w:sz w:val="14"/>
                <w:lang w:val="ru-RU"/>
              </w:rPr>
              <w:t xml:space="preserve">    </w:t>
            </w:r>
            <w:r w:rsidRPr="00291DA9">
              <w:rPr>
                <w:rFonts w:ascii="Times New Roman" w:hAnsi="Times New Roman" w:cs="Times New Roman"/>
                <w:sz w:val="14"/>
              </w:rPr>
              <w:t>rMB</w:t>
            </w:r>
            <w:r w:rsidRPr="00291DA9">
              <w:rPr>
                <w:rFonts w:ascii="Times New Roman" w:hAnsi="Times New Roman" w:cs="Times New Roman"/>
                <w:sz w:val="14"/>
                <w:lang w:val="ru-RU"/>
              </w:rPr>
              <w:t>/</w:t>
            </w:r>
            <w:r w:rsidRPr="00291DA9">
              <w:rPr>
                <w:rFonts w:ascii="Times New Roman" w:hAnsi="Times New Roman" w:cs="Times New Roman"/>
                <w:sz w:val="14"/>
              </w:rPr>
              <w:t>s</w:t>
            </w:r>
            <w:r w:rsidRPr="00291DA9">
              <w:rPr>
                <w:rFonts w:ascii="Times New Roman" w:hAnsi="Times New Roman" w:cs="Times New Roman"/>
                <w:sz w:val="14"/>
                <w:lang w:val="ru-RU"/>
              </w:rPr>
              <w:t xml:space="preserve">    </w:t>
            </w:r>
            <w:r w:rsidRPr="00291DA9">
              <w:rPr>
                <w:rFonts w:ascii="Times New Roman" w:hAnsi="Times New Roman" w:cs="Times New Roman"/>
                <w:sz w:val="14"/>
              </w:rPr>
              <w:t>wMB</w:t>
            </w:r>
            <w:r w:rsidRPr="00291DA9">
              <w:rPr>
                <w:rFonts w:ascii="Times New Roman" w:hAnsi="Times New Roman" w:cs="Times New Roman"/>
                <w:sz w:val="14"/>
                <w:lang w:val="ru-RU"/>
              </w:rPr>
              <w:t>/</w:t>
            </w:r>
            <w:r w:rsidRPr="00291DA9">
              <w:rPr>
                <w:rFonts w:ascii="Times New Roman" w:hAnsi="Times New Roman" w:cs="Times New Roman"/>
                <w:sz w:val="14"/>
              </w:rPr>
              <w:t>s</w:t>
            </w:r>
            <w:r w:rsidRPr="00291DA9">
              <w:rPr>
                <w:rFonts w:ascii="Times New Roman" w:hAnsi="Times New Roman" w:cs="Times New Roman"/>
                <w:sz w:val="14"/>
                <w:lang w:val="ru-RU"/>
              </w:rPr>
              <w:t xml:space="preserve">  </w:t>
            </w:r>
            <w:r w:rsidRPr="00291DA9">
              <w:rPr>
                <w:rFonts w:ascii="Times New Roman" w:hAnsi="Times New Roman" w:cs="Times New Roman"/>
                <w:sz w:val="14"/>
              </w:rPr>
              <w:t>aqu</w:t>
            </w:r>
            <w:r w:rsidRPr="00291DA9">
              <w:rPr>
                <w:rFonts w:ascii="Times New Roman" w:hAnsi="Times New Roman" w:cs="Times New Roman"/>
                <w:sz w:val="14"/>
                <w:lang w:val="ru-RU"/>
              </w:rPr>
              <w:t>-</w:t>
            </w:r>
            <w:r w:rsidRPr="00291DA9">
              <w:rPr>
                <w:rFonts w:ascii="Times New Roman" w:hAnsi="Times New Roman" w:cs="Times New Roman"/>
                <w:sz w:val="14"/>
              </w:rPr>
              <w:t>sz</w:t>
            </w:r>
            <w:r w:rsidRPr="00291DA9">
              <w:rPr>
                <w:rFonts w:ascii="Times New Roman" w:hAnsi="Times New Roman" w:cs="Times New Roman"/>
                <w:sz w:val="14"/>
                <w:lang w:val="ru-RU"/>
              </w:rPr>
              <w:t xml:space="preserve">  </w:t>
            </w:r>
            <w:r w:rsidRPr="00291DA9">
              <w:rPr>
                <w:rFonts w:ascii="Times New Roman" w:hAnsi="Times New Roman" w:cs="Times New Roman"/>
                <w:sz w:val="14"/>
              </w:rPr>
              <w:t>await</w:t>
            </w:r>
            <w:r w:rsidRPr="00291DA9">
              <w:rPr>
                <w:rFonts w:ascii="Times New Roman" w:hAnsi="Times New Roman" w:cs="Times New Roman"/>
                <w:sz w:val="14"/>
                <w:lang w:val="ru-RU"/>
              </w:rPr>
              <w:t xml:space="preserve">  %</w:t>
            </w:r>
            <w:r w:rsidRPr="00291DA9">
              <w:rPr>
                <w:rFonts w:ascii="Times New Roman" w:hAnsi="Times New Roman" w:cs="Times New Roman"/>
                <w:sz w:val="14"/>
              </w:rPr>
              <w:t>util</w:t>
            </w:r>
            <w:r w:rsidRPr="00291DA9">
              <w:rPr>
                <w:rFonts w:ascii="Times New Roman" w:hAnsi="Times New Roman" w:cs="Times New Roman"/>
                <w:sz w:val="14"/>
                <w:lang w:val="ru-RU"/>
              </w:rPr>
              <w:br/>
            </w:r>
            <w:r w:rsidRPr="00291DA9">
              <w:rPr>
                <w:rFonts w:ascii="Times New Roman" w:hAnsi="Times New Roman" w:cs="Times New Roman"/>
                <w:sz w:val="14"/>
              </w:rPr>
              <w:t>dm</w:t>
            </w:r>
            <w:r w:rsidRPr="00291DA9">
              <w:rPr>
                <w:rFonts w:ascii="Times New Roman" w:hAnsi="Times New Roman" w:cs="Times New Roman"/>
                <w:sz w:val="14"/>
                <w:lang w:val="ru-RU"/>
              </w:rPr>
              <w:t>-2            7900.0  3300.0    494.0    206.0   32.0    2.9   75.0</w:t>
            </w:r>
            <w:r w:rsidRPr="00291DA9">
              <w:rPr>
                <w:rFonts w:ascii="Times New Roman" w:hAnsi="Times New Roman" w:cs="Times New Roman"/>
                <w:sz w:val="14"/>
                <w:lang w:val="ru-RU"/>
              </w:rPr>
              <w:br/>
            </w:r>
            <w:r w:rsidRPr="00291DA9">
              <w:rPr>
                <w:rFonts w:ascii="Times New Roman" w:hAnsi="Times New Roman" w:cs="Times New Roman"/>
                <w:sz w:val="14"/>
              </w:rPr>
              <w:t>sdb</w:t>
            </w:r>
            <w:r w:rsidRPr="00291DA9">
              <w:rPr>
                <w:rFonts w:ascii="Times New Roman" w:hAnsi="Times New Roman" w:cs="Times New Roman"/>
                <w:sz w:val="14"/>
                <w:lang w:val="ru-RU"/>
              </w:rPr>
              <w:t xml:space="preserve">                0.0     0.0      0.0      0.0    0.0    0.0    0.0  # путь через </w:t>
            </w:r>
            <w:r w:rsidRPr="00291DA9">
              <w:rPr>
                <w:rFonts w:ascii="Times New Roman" w:hAnsi="Times New Roman" w:cs="Times New Roman"/>
                <w:sz w:val="14"/>
              </w:rPr>
              <w:t>Controller</w:t>
            </w:r>
            <w:r w:rsidRPr="00291DA9">
              <w:rPr>
                <w:rFonts w:ascii="Times New Roman" w:hAnsi="Times New Roman" w:cs="Times New Roman"/>
                <w:sz w:val="14"/>
                <w:lang w:val="ru-RU"/>
              </w:rPr>
              <w:t xml:space="preserve"> </w:t>
            </w:r>
            <w:r w:rsidRPr="00291DA9">
              <w:rPr>
                <w:rFonts w:ascii="Times New Roman" w:hAnsi="Times New Roman" w:cs="Times New Roman"/>
                <w:sz w:val="14"/>
              </w:rPr>
              <w:t>A</w:t>
            </w:r>
            <w:r w:rsidRPr="00291DA9">
              <w:rPr>
                <w:rFonts w:ascii="Times New Roman" w:hAnsi="Times New Roman" w:cs="Times New Roman"/>
                <w:sz w:val="14"/>
                <w:lang w:val="ru-RU"/>
              </w:rPr>
              <w:t xml:space="preserve"> (потерян)</w:t>
            </w:r>
            <w:r w:rsidRPr="00291DA9">
              <w:rPr>
                <w:rFonts w:ascii="Times New Roman" w:hAnsi="Times New Roman" w:cs="Times New Roman"/>
                <w:sz w:val="14"/>
                <w:lang w:val="ru-RU"/>
              </w:rPr>
              <w:br/>
            </w:r>
            <w:r w:rsidRPr="00291DA9">
              <w:rPr>
                <w:rFonts w:ascii="Times New Roman" w:hAnsi="Times New Roman" w:cs="Times New Roman"/>
                <w:sz w:val="14"/>
              </w:rPr>
              <w:t>sdc</w:t>
            </w:r>
            <w:r w:rsidRPr="00291DA9">
              <w:rPr>
                <w:rFonts w:ascii="Times New Roman" w:hAnsi="Times New Roman" w:cs="Times New Roman"/>
                <w:sz w:val="14"/>
                <w:lang w:val="ru-RU"/>
              </w:rPr>
              <w:t xml:space="preserve">                0.0     0.0      0.0      0.0    0.0    0.0    0.0  # путь через </w:t>
            </w:r>
            <w:r w:rsidRPr="00291DA9">
              <w:rPr>
                <w:rFonts w:ascii="Times New Roman" w:hAnsi="Times New Roman" w:cs="Times New Roman"/>
                <w:sz w:val="14"/>
              </w:rPr>
              <w:t>Controller</w:t>
            </w:r>
            <w:r w:rsidRPr="00291DA9">
              <w:rPr>
                <w:rFonts w:ascii="Times New Roman" w:hAnsi="Times New Roman" w:cs="Times New Roman"/>
                <w:sz w:val="14"/>
                <w:lang w:val="ru-RU"/>
              </w:rPr>
              <w:t xml:space="preserve"> </w:t>
            </w:r>
            <w:r w:rsidRPr="00291DA9">
              <w:rPr>
                <w:rFonts w:ascii="Times New Roman" w:hAnsi="Times New Roman" w:cs="Times New Roman"/>
                <w:sz w:val="14"/>
              </w:rPr>
              <w:t>A</w:t>
            </w:r>
            <w:r w:rsidRPr="00291DA9">
              <w:rPr>
                <w:rFonts w:ascii="Times New Roman" w:hAnsi="Times New Roman" w:cs="Times New Roman"/>
                <w:sz w:val="14"/>
                <w:lang w:val="ru-RU"/>
              </w:rPr>
              <w:t xml:space="preserve"> (потерян)</w:t>
            </w:r>
            <w:r w:rsidRPr="00291DA9">
              <w:rPr>
                <w:rFonts w:ascii="Times New Roman" w:hAnsi="Times New Roman" w:cs="Times New Roman"/>
                <w:sz w:val="14"/>
                <w:lang w:val="ru-RU"/>
              </w:rPr>
              <w:br/>
            </w:r>
            <w:r w:rsidRPr="00291DA9">
              <w:rPr>
                <w:rFonts w:ascii="Times New Roman" w:hAnsi="Times New Roman" w:cs="Times New Roman"/>
                <w:sz w:val="14"/>
              </w:rPr>
              <w:t>sdf</w:t>
            </w:r>
            <w:r w:rsidRPr="00291DA9">
              <w:rPr>
                <w:rFonts w:ascii="Times New Roman" w:hAnsi="Times New Roman" w:cs="Times New Roman"/>
                <w:sz w:val="14"/>
                <w:lang w:val="ru-RU"/>
              </w:rPr>
              <w:t xml:space="preserve">             1980.0   830.0    124.0     52.0    7.8    2.8   37.0  # путь через </w:t>
            </w:r>
            <w:r w:rsidRPr="00291DA9">
              <w:rPr>
                <w:rFonts w:ascii="Times New Roman" w:hAnsi="Times New Roman" w:cs="Times New Roman"/>
                <w:sz w:val="14"/>
              </w:rPr>
              <w:t>Controller</w:t>
            </w:r>
            <w:r w:rsidRPr="00291DA9">
              <w:rPr>
                <w:rFonts w:ascii="Times New Roman" w:hAnsi="Times New Roman" w:cs="Times New Roman"/>
                <w:sz w:val="14"/>
                <w:lang w:val="ru-RU"/>
              </w:rPr>
              <w:t xml:space="preserve"> </w:t>
            </w:r>
            <w:r w:rsidRPr="00291DA9">
              <w:rPr>
                <w:rFonts w:ascii="Times New Roman" w:hAnsi="Times New Roman" w:cs="Times New Roman"/>
                <w:sz w:val="14"/>
              </w:rPr>
              <w:t>B</w:t>
            </w:r>
            <w:r w:rsidRPr="00291DA9">
              <w:rPr>
                <w:rFonts w:ascii="Times New Roman" w:hAnsi="Times New Roman" w:cs="Times New Roman"/>
                <w:sz w:val="14"/>
                <w:lang w:val="ru-RU"/>
              </w:rPr>
              <w:br/>
            </w:r>
            <w:r w:rsidRPr="00291DA9">
              <w:rPr>
                <w:rFonts w:ascii="Times New Roman" w:hAnsi="Times New Roman" w:cs="Times New Roman"/>
                <w:sz w:val="14"/>
              </w:rPr>
              <w:t>sdh</w:t>
            </w:r>
            <w:r w:rsidRPr="00291DA9">
              <w:rPr>
                <w:rFonts w:ascii="Times New Roman" w:hAnsi="Times New Roman" w:cs="Times New Roman"/>
                <w:sz w:val="14"/>
                <w:lang w:val="ru-RU"/>
              </w:rPr>
              <w:t xml:space="preserve">             1970.0   825.0    123.0     51.5    7.7    2.8   37.0  # путь через </w:t>
            </w:r>
            <w:r w:rsidRPr="00291DA9">
              <w:rPr>
                <w:rFonts w:ascii="Times New Roman" w:hAnsi="Times New Roman" w:cs="Times New Roman"/>
                <w:sz w:val="14"/>
              </w:rPr>
              <w:t>Controller</w:t>
            </w:r>
            <w:r w:rsidRPr="00291DA9">
              <w:rPr>
                <w:rFonts w:ascii="Times New Roman" w:hAnsi="Times New Roman" w:cs="Times New Roman"/>
                <w:sz w:val="14"/>
                <w:lang w:val="ru-RU"/>
              </w:rPr>
              <w:t xml:space="preserve"> </w:t>
            </w:r>
            <w:r w:rsidRPr="00291DA9">
              <w:rPr>
                <w:rFonts w:ascii="Times New Roman" w:hAnsi="Times New Roman" w:cs="Times New Roman"/>
                <w:sz w:val="14"/>
              </w:rPr>
              <w:t>B</w:t>
            </w:r>
          </w:p>
          <w:p w14:paraId="45E1A996"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7) Поддерживать нагрузку не менее 5 минут при наличии прогресса </w:t>
            </w:r>
            <w:r w:rsidRPr="00291DA9">
              <w:rPr>
                <w:rFonts w:cs="Times New Roman"/>
              </w:rPr>
              <w:t>I</w:t>
            </w:r>
            <w:r w:rsidRPr="00291DA9">
              <w:rPr>
                <w:rFonts w:cs="Times New Roman"/>
                <w:lang w:val="ru-RU"/>
              </w:rPr>
              <w:t>/</w:t>
            </w:r>
            <w:r w:rsidRPr="00291DA9">
              <w:rPr>
                <w:rFonts w:cs="Times New Roman"/>
              </w:rPr>
              <w:t>O</w:t>
            </w:r>
            <w:r w:rsidRPr="00291DA9">
              <w:rPr>
                <w:rFonts w:cs="Times New Roman"/>
                <w:lang w:val="ru-RU"/>
              </w:rPr>
              <w:t xml:space="preserve">, затем восстановить </w:t>
            </w:r>
            <w:r w:rsidRPr="00291DA9">
              <w:rPr>
                <w:rFonts w:cs="Times New Roman"/>
              </w:rPr>
              <w:t>FC</w:t>
            </w:r>
            <w:r w:rsidRPr="00291DA9">
              <w:rPr>
                <w:rFonts w:cs="Times New Roman"/>
                <w:lang w:val="ru-RU"/>
              </w:rPr>
              <w:t>-порты контроллера и через 90 секунд повторно зафиксировать состояние. Если после восстановления пути не возвращаются в работу, наблюдение продолжается до контрольного интервала из раздела 7.0.</w:t>
            </w:r>
          </w:p>
        </w:tc>
        <w:tc>
          <w:tcPr>
            <w:tcW w:w="1268" w:type="pct"/>
          </w:tcPr>
          <w:p w14:paraId="7D33A9E4" w14:textId="77777777" w:rsidR="005302D1" w:rsidRPr="00291DA9" w:rsidRDefault="005302D1" w:rsidP="003E0862">
            <w:pPr>
              <w:pStyle w:val="TableText"/>
              <w:spacing w:after="40"/>
              <w:rPr>
                <w:rFonts w:cs="Times New Roman"/>
                <w:lang w:val="ru-RU"/>
              </w:rPr>
            </w:pPr>
            <w:r w:rsidRPr="00291DA9">
              <w:rPr>
                <w:rFonts w:cs="Times New Roman"/>
                <w:lang w:val="ru-RU"/>
              </w:rPr>
              <w:t>Испытание считается успешным, если одновременно выполнены условия:</w:t>
            </w:r>
            <w:r w:rsidRPr="00291DA9">
              <w:rPr>
                <w:rFonts w:cs="Times New Roman"/>
                <w:lang w:val="ru-RU"/>
              </w:rPr>
              <w:br/>
            </w:r>
          </w:p>
          <w:p w14:paraId="42099E31" w14:textId="77777777" w:rsidR="005302D1" w:rsidRPr="00291DA9" w:rsidRDefault="005302D1" w:rsidP="003E0862">
            <w:pPr>
              <w:pStyle w:val="TableText"/>
              <w:spacing w:after="40"/>
              <w:rPr>
                <w:rFonts w:cs="Times New Roman"/>
                <w:lang w:val="ru-RU"/>
              </w:rPr>
            </w:pPr>
            <w:r w:rsidRPr="00291DA9">
              <w:rPr>
                <w:rFonts w:cs="Times New Roman"/>
                <w:lang w:val="ru-RU"/>
              </w:rPr>
              <w:t>1) Все пути через выбранный контроллер переходят в ожидаемое состояние потери/ошибки пути.</w:t>
            </w:r>
            <w:r w:rsidRPr="00291DA9">
              <w:rPr>
                <w:rFonts w:cs="Times New Roman"/>
                <w:lang w:val="ru-RU"/>
              </w:rPr>
              <w:br/>
            </w:r>
          </w:p>
          <w:p w14:paraId="06069C24"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2) </w:t>
            </w:r>
            <w:r w:rsidRPr="00291DA9">
              <w:rPr>
                <w:rFonts w:cs="Times New Roman"/>
              </w:rPr>
              <w:t>LUN</w:t>
            </w:r>
            <w:r w:rsidRPr="00291DA9">
              <w:rPr>
                <w:rFonts w:cs="Times New Roman"/>
                <w:lang w:val="ru-RU"/>
              </w:rPr>
              <w:t xml:space="preserve"> остаются доступными через второй контроллер.</w:t>
            </w:r>
            <w:r w:rsidRPr="00291DA9">
              <w:rPr>
                <w:rFonts w:cs="Times New Roman"/>
                <w:lang w:val="ru-RU"/>
              </w:rPr>
              <w:br/>
            </w:r>
          </w:p>
          <w:p w14:paraId="46A0B87E"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3) </w:t>
            </w:r>
            <w:r w:rsidRPr="00291DA9">
              <w:rPr>
                <w:rFonts w:cs="Times New Roman"/>
              </w:rPr>
              <w:t>FIO</w:t>
            </w:r>
            <w:r w:rsidRPr="00291DA9">
              <w:rPr>
                <w:rFonts w:cs="Times New Roman"/>
                <w:lang w:val="ru-RU"/>
              </w:rPr>
              <w:t xml:space="preserve"> не завершается аварийно (процесс </w:t>
            </w:r>
            <w:r w:rsidRPr="00291DA9">
              <w:rPr>
                <w:rFonts w:cs="Times New Roman"/>
              </w:rPr>
              <w:t>fio</w:t>
            </w:r>
            <w:r w:rsidRPr="00291DA9">
              <w:rPr>
                <w:rFonts w:cs="Times New Roman"/>
                <w:lang w:val="ru-RU"/>
              </w:rPr>
              <w:t xml:space="preserve"> не падает, задание доходит до конца </w:t>
            </w:r>
          </w:p>
          <w:p w14:paraId="1ED28215" w14:textId="77777777" w:rsidR="005302D1" w:rsidRPr="00291DA9" w:rsidRDefault="005302D1" w:rsidP="003E0862">
            <w:pPr>
              <w:pStyle w:val="TableText"/>
              <w:spacing w:after="40"/>
              <w:rPr>
                <w:rFonts w:cs="Times New Roman"/>
                <w:lang w:val="ru-RU"/>
              </w:rPr>
            </w:pPr>
            <w:r w:rsidRPr="00291DA9">
              <w:rPr>
                <w:rFonts w:eastAsia="Consolas" w:cs="Times New Roman"/>
              </w:rPr>
              <w:t>runtime</w:t>
            </w:r>
          </w:p>
          <w:p w14:paraId="0CD51DF9"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и формирует итоговый отчёт). </w:t>
            </w:r>
          </w:p>
          <w:p w14:paraId="66EB91BA"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Значение </w:t>
            </w:r>
          </w:p>
          <w:p w14:paraId="76427637" w14:textId="77777777" w:rsidR="005302D1" w:rsidRPr="00291DA9" w:rsidRDefault="005302D1" w:rsidP="003E0862">
            <w:pPr>
              <w:pStyle w:val="TableText"/>
              <w:spacing w:after="40"/>
              <w:rPr>
                <w:rFonts w:cs="Times New Roman"/>
                <w:lang w:val="ru-RU"/>
              </w:rPr>
            </w:pPr>
            <w:r w:rsidRPr="00291DA9">
              <w:rPr>
                <w:rFonts w:eastAsia="Consolas" w:cs="Times New Roman"/>
              </w:rPr>
              <w:t>err</w:t>
            </w:r>
            <w:r w:rsidRPr="00291DA9">
              <w:rPr>
                <w:rFonts w:eastAsia="Consolas" w:cs="Times New Roman"/>
                <w:lang w:val="ru-RU"/>
              </w:rPr>
              <w:t>&gt;0</w:t>
            </w:r>
          </w:p>
          <w:p w14:paraId="6EBE2087"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в итоговом отчёте </w:t>
            </w:r>
            <w:r w:rsidRPr="00291DA9">
              <w:rPr>
                <w:rFonts w:cs="Times New Roman"/>
              </w:rPr>
              <w:t>FIO</w:t>
            </w:r>
            <w:r w:rsidRPr="00291DA9">
              <w:rPr>
                <w:rFonts w:cs="Times New Roman"/>
                <w:lang w:val="ru-RU"/>
              </w:rPr>
              <w:t xml:space="preserve"> фиксируется в журнале испытаний как замечание и подлежит разбору с производителем СХД. Оно не является автоматическим основанием для статуса «Не пройдено», если выполнены остальные критерии доступности </w:t>
            </w:r>
            <w:r w:rsidRPr="00291DA9">
              <w:rPr>
                <w:rFonts w:cs="Times New Roman"/>
              </w:rPr>
              <w:t>LUN</w:t>
            </w:r>
            <w:r w:rsidRPr="00291DA9">
              <w:rPr>
                <w:rFonts w:cs="Times New Roman"/>
                <w:lang w:val="ru-RU"/>
              </w:rPr>
              <w:t xml:space="preserve">, на </w:t>
            </w:r>
            <w:r w:rsidRPr="00291DA9">
              <w:rPr>
                <w:rFonts w:cs="Times New Roman"/>
              </w:rPr>
              <w:t>DM</w:t>
            </w:r>
            <w:r w:rsidRPr="00291DA9">
              <w:rPr>
                <w:rFonts w:cs="Times New Roman"/>
                <w:lang w:val="ru-RU"/>
              </w:rPr>
              <w:t xml:space="preserve">-устройстве сохраняется прогресс </w:t>
            </w:r>
            <w:r w:rsidRPr="00291DA9">
              <w:rPr>
                <w:rFonts w:cs="Times New Roman"/>
              </w:rPr>
              <w:t>I</w:t>
            </w:r>
            <w:r w:rsidRPr="00291DA9">
              <w:rPr>
                <w:rFonts w:cs="Times New Roman"/>
                <w:lang w:val="ru-RU"/>
              </w:rPr>
              <w:t>/</w:t>
            </w:r>
            <w:r w:rsidRPr="00291DA9">
              <w:rPr>
                <w:rFonts w:cs="Times New Roman"/>
              </w:rPr>
              <w:t>O</w:t>
            </w:r>
            <w:r w:rsidRPr="00291DA9">
              <w:rPr>
                <w:rFonts w:cs="Times New Roman"/>
                <w:lang w:val="ru-RU"/>
              </w:rPr>
              <w:t xml:space="preserve"> через оставшиеся рабочие пути и после восстановления компонента пути возвращаются автоматически. Если после отказа должны оставаться рабочие пути, появление </w:t>
            </w:r>
            <w:r w:rsidRPr="00291DA9">
              <w:rPr>
                <w:rFonts w:cs="Times New Roman"/>
              </w:rPr>
              <w:t>EIO</w:t>
            </w:r>
            <w:r w:rsidRPr="00291DA9">
              <w:rPr>
                <w:rFonts w:cs="Times New Roman"/>
                <w:lang w:val="ru-RU"/>
              </w:rPr>
              <w:t xml:space="preserve"> требует отдельного разбора и не считается штатным подтверждением </w:t>
            </w:r>
            <w:r w:rsidRPr="00291DA9">
              <w:rPr>
                <w:rFonts w:cs="Times New Roman"/>
              </w:rPr>
              <w:t>SLUA</w:t>
            </w:r>
            <w:r w:rsidRPr="00291DA9">
              <w:rPr>
                <w:rFonts w:cs="Times New Roman"/>
                <w:lang w:val="ru-RU"/>
              </w:rPr>
              <w:t xml:space="preserve"> без письменного пояснения производителя.</w:t>
            </w:r>
            <w:r w:rsidRPr="00291DA9">
              <w:rPr>
                <w:rFonts w:cs="Times New Roman"/>
                <w:lang w:val="ru-RU"/>
              </w:rPr>
              <w:br/>
            </w:r>
          </w:p>
          <w:p w14:paraId="0EF2C153"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Сценарий считается «Не пройдено», если на </w:t>
            </w:r>
            <w:r w:rsidRPr="00291DA9">
              <w:rPr>
                <w:rFonts w:cs="Times New Roman"/>
              </w:rPr>
              <w:t>DM</w:t>
            </w:r>
            <w:r w:rsidRPr="00291DA9">
              <w:rPr>
                <w:rFonts w:cs="Times New Roman"/>
                <w:lang w:val="ru-RU"/>
              </w:rPr>
              <w:t xml:space="preserve">-устройстве отсутствует прогресс </w:t>
            </w:r>
            <w:r w:rsidRPr="00291DA9">
              <w:rPr>
                <w:rFonts w:cs="Times New Roman"/>
              </w:rPr>
              <w:t>I</w:t>
            </w:r>
            <w:r w:rsidRPr="00291DA9">
              <w:rPr>
                <w:rFonts w:cs="Times New Roman"/>
                <w:lang w:val="ru-RU"/>
              </w:rPr>
              <w:t>/</w:t>
            </w:r>
            <w:r w:rsidRPr="00291DA9">
              <w:rPr>
                <w:rFonts w:cs="Times New Roman"/>
              </w:rPr>
              <w:t>O</w:t>
            </w:r>
            <w:r w:rsidRPr="00291DA9">
              <w:rPr>
                <w:rFonts w:cs="Times New Roman"/>
                <w:lang w:val="ru-RU"/>
              </w:rPr>
              <w:t xml:space="preserve"> дольше контрольного интервала </w:t>
            </w:r>
          </w:p>
          <w:p w14:paraId="11EF3E62" w14:textId="77777777" w:rsidR="005302D1" w:rsidRPr="00291DA9" w:rsidRDefault="005302D1" w:rsidP="003E0862">
            <w:pPr>
              <w:pStyle w:val="TableText"/>
              <w:spacing w:after="40"/>
              <w:rPr>
                <w:rFonts w:cs="Times New Roman"/>
              </w:rPr>
            </w:pPr>
            <w:r w:rsidRPr="00291DA9">
              <w:rPr>
                <w:rFonts w:eastAsia="Consolas" w:cs="Times New Roman"/>
              </w:rPr>
              <w:t>Tконтроля = max(180 секунд, no_path_retry × polling_interval)</w:t>
            </w:r>
          </w:p>
          <w:p w14:paraId="2238F60B" w14:textId="77777777" w:rsidR="005302D1" w:rsidRPr="00291DA9" w:rsidRDefault="005302D1" w:rsidP="003E0862">
            <w:pPr>
              <w:pStyle w:val="TableText"/>
              <w:spacing w:after="40"/>
              <w:rPr>
                <w:rFonts w:cs="Times New Roman"/>
                <w:lang w:val="ru-RU"/>
              </w:rPr>
            </w:pPr>
            <w:r w:rsidRPr="00291DA9">
              <w:rPr>
                <w:rFonts w:cs="Times New Roman"/>
              </w:rPr>
              <w:t xml:space="preserve"> </w:t>
            </w:r>
            <w:r w:rsidRPr="00291DA9">
              <w:rPr>
                <w:rFonts w:cs="Times New Roman"/>
                <w:lang w:val="ru-RU"/>
              </w:rPr>
              <w:t xml:space="preserve">при условии, что по сценарию должны оставаться рабочие пути к </w:t>
            </w:r>
            <w:r w:rsidRPr="00291DA9">
              <w:rPr>
                <w:rFonts w:cs="Times New Roman"/>
              </w:rPr>
              <w:t>LUN</w:t>
            </w:r>
            <w:r w:rsidRPr="00291DA9">
              <w:rPr>
                <w:rFonts w:cs="Times New Roman"/>
                <w:lang w:val="ru-RU"/>
              </w:rPr>
              <w:t>. При необходимости стороны могут дополнительно наблюдать состояние ещё 30–60 секунд, если это согласовано до начала испытаний.</w:t>
            </w:r>
            <w:r w:rsidRPr="00291DA9">
              <w:rPr>
                <w:rFonts w:cs="Times New Roman"/>
                <w:lang w:val="ru-RU"/>
              </w:rPr>
              <w:br/>
            </w:r>
          </w:p>
          <w:p w14:paraId="7E43BF90"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4) По </w:t>
            </w:r>
          </w:p>
          <w:p w14:paraId="0818E0AA" w14:textId="77777777" w:rsidR="005302D1" w:rsidRPr="00291DA9" w:rsidRDefault="005302D1" w:rsidP="003E0862">
            <w:pPr>
              <w:pStyle w:val="TableText"/>
              <w:spacing w:after="40"/>
              <w:rPr>
                <w:rFonts w:cs="Times New Roman"/>
                <w:lang w:val="ru-RU"/>
              </w:rPr>
            </w:pPr>
            <w:r w:rsidRPr="00291DA9">
              <w:rPr>
                <w:rFonts w:eastAsia="Consolas" w:cs="Times New Roman"/>
              </w:rPr>
              <w:t>iostat</w:t>
            </w:r>
          </w:p>
          <w:p w14:paraId="3D6F9C38"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видно продолжение операций на </w:t>
            </w:r>
            <w:r w:rsidRPr="00291DA9">
              <w:rPr>
                <w:rFonts w:cs="Times New Roman"/>
              </w:rPr>
              <w:t>DM</w:t>
            </w:r>
            <w:r w:rsidRPr="00291DA9">
              <w:rPr>
                <w:rFonts w:cs="Times New Roman"/>
                <w:lang w:val="ru-RU"/>
              </w:rPr>
              <w:t>-устройствах и перераспределение нагрузки на оставшиеся рабочие пути второго контроллера.</w:t>
            </w:r>
            <w:r w:rsidRPr="00291DA9">
              <w:rPr>
                <w:rFonts w:cs="Times New Roman"/>
                <w:lang w:val="ru-RU"/>
              </w:rPr>
              <w:br/>
            </w:r>
          </w:p>
          <w:p w14:paraId="7DC8EE9A"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5) После восстановления </w:t>
            </w:r>
            <w:r w:rsidRPr="00291DA9">
              <w:rPr>
                <w:rFonts w:cs="Times New Roman"/>
              </w:rPr>
              <w:t>FC</w:t>
            </w:r>
            <w:r w:rsidRPr="00291DA9">
              <w:rPr>
                <w:rFonts w:cs="Times New Roman"/>
                <w:lang w:val="ru-RU"/>
              </w:rPr>
              <w:t xml:space="preserve">-порты и пути выбранного контроллера возвращаются в исходное рабочее состояние автоматически, без ручного переназначения владельца </w:t>
            </w:r>
            <w:r w:rsidRPr="00291DA9">
              <w:rPr>
                <w:rFonts w:cs="Times New Roman"/>
              </w:rPr>
              <w:t>LUN</w:t>
            </w:r>
            <w:r w:rsidRPr="00291DA9">
              <w:rPr>
                <w:rFonts w:cs="Times New Roman"/>
                <w:lang w:val="ru-RU"/>
              </w:rPr>
              <w:t>.</w:t>
            </w:r>
            <w:r w:rsidRPr="00291DA9">
              <w:rPr>
                <w:rFonts w:cs="Times New Roman"/>
                <w:lang w:val="ru-RU"/>
              </w:rPr>
              <w:br/>
            </w:r>
          </w:p>
          <w:p w14:paraId="2076771E" w14:textId="77777777" w:rsidR="005302D1" w:rsidRPr="00291DA9" w:rsidRDefault="005302D1" w:rsidP="003E0862">
            <w:pPr>
              <w:pStyle w:val="TableText"/>
              <w:spacing w:after="40"/>
              <w:rPr>
                <w:rFonts w:cs="Times New Roman"/>
                <w:lang w:val="ru-RU"/>
              </w:rPr>
            </w:pPr>
            <w:r w:rsidRPr="00291DA9">
              <w:rPr>
                <w:rFonts w:cs="Times New Roman"/>
                <w:lang w:val="ru-RU"/>
              </w:rPr>
              <w:lastRenderedPageBreak/>
              <w:t>6) Остаточные критические аварии на СХД отсутствуют.</w:t>
            </w:r>
          </w:p>
        </w:tc>
      </w:tr>
      <w:tr w:rsidR="005302D1" w:rsidRPr="003E0862" w14:paraId="43B8F004" w14:textId="77777777" w:rsidTr="005302D1">
        <w:trPr>
          <w:jc w:val="center"/>
        </w:trPr>
        <w:tc>
          <w:tcPr>
            <w:tcW w:w="201" w:type="pct"/>
          </w:tcPr>
          <w:p w14:paraId="3D64E25A" w14:textId="77777777" w:rsidR="005302D1" w:rsidRPr="00291DA9" w:rsidRDefault="005302D1" w:rsidP="003E0862">
            <w:pPr>
              <w:pStyle w:val="TableText"/>
              <w:spacing w:after="40"/>
              <w:rPr>
                <w:rFonts w:cs="Times New Roman"/>
              </w:rPr>
            </w:pPr>
            <w:r w:rsidRPr="00291DA9">
              <w:rPr>
                <w:rFonts w:cs="Times New Roman"/>
              </w:rPr>
              <w:lastRenderedPageBreak/>
              <w:t>12</w:t>
            </w:r>
          </w:p>
        </w:tc>
        <w:tc>
          <w:tcPr>
            <w:tcW w:w="573" w:type="pct"/>
          </w:tcPr>
          <w:p w14:paraId="624C74BB" w14:textId="77777777" w:rsidR="005302D1" w:rsidRPr="00291DA9" w:rsidRDefault="005302D1" w:rsidP="003E0862">
            <w:pPr>
              <w:pStyle w:val="TableText"/>
              <w:spacing w:after="40"/>
              <w:rPr>
                <w:rFonts w:cs="Times New Roman"/>
              </w:rPr>
            </w:pPr>
            <w:r w:rsidRPr="00291DA9">
              <w:rPr>
                <w:rFonts w:cs="Times New Roman"/>
              </w:rPr>
              <w:t>Отказоустойчивость</w:t>
            </w:r>
          </w:p>
        </w:tc>
        <w:tc>
          <w:tcPr>
            <w:tcW w:w="604" w:type="pct"/>
          </w:tcPr>
          <w:p w14:paraId="2A270233" w14:textId="77777777" w:rsidR="005302D1" w:rsidRPr="00291DA9" w:rsidRDefault="005302D1" w:rsidP="003E0862">
            <w:pPr>
              <w:pStyle w:val="TableText"/>
              <w:spacing w:after="40"/>
              <w:rPr>
                <w:rFonts w:cs="Times New Roman"/>
              </w:rPr>
            </w:pPr>
            <w:r w:rsidRPr="00291DA9">
              <w:rPr>
                <w:rFonts w:cs="Times New Roman"/>
              </w:rPr>
              <w:t>Отказ одной FC-фабрики</w:t>
            </w:r>
          </w:p>
        </w:tc>
        <w:tc>
          <w:tcPr>
            <w:tcW w:w="1086" w:type="pct"/>
          </w:tcPr>
          <w:p w14:paraId="358C3751"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При отказе одной </w:t>
            </w:r>
            <w:r w:rsidRPr="00291DA9">
              <w:rPr>
                <w:rFonts w:cs="Times New Roman"/>
              </w:rPr>
              <w:t>FC</w:t>
            </w:r>
            <w:r w:rsidRPr="00291DA9">
              <w:rPr>
                <w:rFonts w:cs="Times New Roman"/>
                <w:lang w:val="ru-RU"/>
              </w:rPr>
              <w:t xml:space="preserve">-фабрики должны сохраняться пути через вторую </w:t>
            </w:r>
            <w:r w:rsidRPr="00291DA9">
              <w:rPr>
                <w:rFonts w:cs="Times New Roman"/>
              </w:rPr>
              <w:t>FC</w:t>
            </w:r>
            <w:r w:rsidRPr="00291DA9">
              <w:rPr>
                <w:rFonts w:cs="Times New Roman"/>
                <w:lang w:val="ru-RU"/>
              </w:rPr>
              <w:t xml:space="preserve">-фабрику к обоим контроллерам СХД. После восстановления фабрики пути возвращаются в исходное состояние без ручного переназначения владельца </w:t>
            </w:r>
            <w:r w:rsidRPr="00291DA9">
              <w:rPr>
                <w:rFonts w:cs="Times New Roman"/>
              </w:rPr>
              <w:t>LUN</w:t>
            </w:r>
            <w:r w:rsidRPr="00291DA9">
              <w:rPr>
                <w:rFonts w:cs="Times New Roman"/>
                <w:lang w:val="ru-RU"/>
              </w:rPr>
              <w:t>. Нагрузка после отказа должна перераспределиться по всем оставшимся рабочим путям через оставшуюся фабрику.</w:t>
            </w:r>
          </w:p>
        </w:tc>
        <w:tc>
          <w:tcPr>
            <w:tcW w:w="1268" w:type="pct"/>
          </w:tcPr>
          <w:p w14:paraId="5F3301A1"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1) До отказа по таблице 7.2 подтвердить, что </w:t>
            </w:r>
            <w:r w:rsidRPr="00291DA9">
              <w:rPr>
                <w:rFonts w:cs="Times New Roman"/>
              </w:rPr>
              <w:t>Fabric</w:t>
            </w:r>
            <w:r w:rsidRPr="00291DA9">
              <w:rPr>
                <w:rFonts w:cs="Times New Roman"/>
                <w:lang w:val="ru-RU"/>
              </w:rPr>
              <w:t xml:space="preserve"> </w:t>
            </w:r>
            <w:r w:rsidRPr="00291DA9">
              <w:rPr>
                <w:rFonts w:cs="Times New Roman"/>
              </w:rPr>
              <w:t>A</w:t>
            </w:r>
            <w:r w:rsidRPr="00291DA9">
              <w:rPr>
                <w:rFonts w:cs="Times New Roman"/>
                <w:lang w:val="ru-RU"/>
              </w:rPr>
              <w:t xml:space="preserve"> и </w:t>
            </w:r>
            <w:r w:rsidRPr="00291DA9">
              <w:rPr>
                <w:rFonts w:cs="Times New Roman"/>
              </w:rPr>
              <w:t>Fabric</w:t>
            </w:r>
            <w:r w:rsidRPr="00291DA9">
              <w:rPr>
                <w:rFonts w:cs="Times New Roman"/>
                <w:lang w:val="ru-RU"/>
              </w:rPr>
              <w:t xml:space="preserve"> </w:t>
            </w:r>
            <w:r w:rsidRPr="00291DA9">
              <w:rPr>
                <w:rFonts w:cs="Times New Roman"/>
              </w:rPr>
              <w:t>B</w:t>
            </w:r>
            <w:r w:rsidRPr="00291DA9">
              <w:rPr>
                <w:rFonts w:cs="Times New Roman"/>
                <w:lang w:val="ru-RU"/>
              </w:rPr>
              <w:t xml:space="preserve"> каждая имеет пути к </w:t>
            </w:r>
            <w:r w:rsidRPr="00291DA9">
              <w:rPr>
                <w:rFonts w:cs="Times New Roman"/>
              </w:rPr>
              <w:t>Controller</w:t>
            </w:r>
            <w:r w:rsidRPr="00291DA9">
              <w:rPr>
                <w:rFonts w:cs="Times New Roman"/>
                <w:lang w:val="ru-RU"/>
              </w:rPr>
              <w:t xml:space="preserve"> </w:t>
            </w:r>
            <w:r w:rsidRPr="00291DA9">
              <w:rPr>
                <w:rFonts w:cs="Times New Roman"/>
              </w:rPr>
              <w:t>A</w:t>
            </w:r>
            <w:r w:rsidRPr="00291DA9">
              <w:rPr>
                <w:rFonts w:cs="Times New Roman"/>
                <w:lang w:val="ru-RU"/>
              </w:rPr>
              <w:t xml:space="preserve"> и </w:t>
            </w:r>
            <w:r w:rsidRPr="00291DA9">
              <w:rPr>
                <w:rFonts w:cs="Times New Roman"/>
              </w:rPr>
              <w:t>Controller</w:t>
            </w:r>
            <w:r w:rsidRPr="00291DA9">
              <w:rPr>
                <w:rFonts w:cs="Times New Roman"/>
                <w:lang w:val="ru-RU"/>
              </w:rPr>
              <w:t xml:space="preserve"> </w:t>
            </w:r>
            <w:r w:rsidRPr="00291DA9">
              <w:rPr>
                <w:rFonts w:cs="Times New Roman"/>
              </w:rPr>
              <w:t>B</w:t>
            </w:r>
            <w:r w:rsidRPr="00291DA9">
              <w:rPr>
                <w:rFonts w:cs="Times New Roman"/>
                <w:lang w:val="ru-RU"/>
              </w:rPr>
              <w:t>.</w:t>
            </w:r>
            <w:r w:rsidRPr="00291DA9">
              <w:rPr>
                <w:rFonts w:cs="Times New Roman"/>
                <w:lang w:val="ru-RU"/>
              </w:rPr>
              <w:br/>
            </w:r>
          </w:p>
          <w:p w14:paraId="42D26A36" w14:textId="77777777" w:rsidR="005302D1" w:rsidRPr="00291DA9" w:rsidRDefault="005302D1" w:rsidP="003E0862">
            <w:pPr>
              <w:pStyle w:val="TableText"/>
              <w:spacing w:after="40"/>
              <w:rPr>
                <w:rFonts w:cs="Times New Roman"/>
                <w:lang w:val="ru-RU"/>
              </w:rPr>
            </w:pPr>
            <w:r w:rsidRPr="00291DA9">
              <w:rPr>
                <w:rFonts w:cs="Times New Roman"/>
                <w:lang w:val="ru-RU"/>
              </w:rPr>
              <w:t>2) Запустить нагрузку по разделам 7.7–7.8 и сбор статистики по разделу 7.9.</w:t>
            </w:r>
            <w:r w:rsidRPr="00291DA9">
              <w:rPr>
                <w:rFonts w:cs="Times New Roman"/>
                <w:lang w:val="ru-RU"/>
              </w:rPr>
              <w:br/>
            </w:r>
          </w:p>
          <w:p w14:paraId="1D41629A"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3) Отключить один </w:t>
            </w:r>
            <w:r w:rsidRPr="00291DA9">
              <w:rPr>
                <w:rFonts w:cs="Times New Roman"/>
              </w:rPr>
              <w:t>FC</w:t>
            </w:r>
            <w:r w:rsidRPr="00291DA9">
              <w:rPr>
                <w:rFonts w:cs="Times New Roman"/>
                <w:lang w:val="ru-RU"/>
              </w:rPr>
              <w:t>-коммутатор или административно отключить набор портов/зон одной фабрики по согласованной процедуре.</w:t>
            </w:r>
            <w:r w:rsidRPr="00291DA9">
              <w:rPr>
                <w:rFonts w:cs="Times New Roman"/>
                <w:lang w:val="ru-RU"/>
              </w:rPr>
              <w:br/>
            </w:r>
          </w:p>
          <w:p w14:paraId="70705E45"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4) </w:t>
            </w:r>
          </w:p>
          <w:p w14:paraId="21DD8357"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Через 90 секунд после отказа выполнить первичную фиксацию. Если на </w:t>
            </w:r>
            <w:r w:rsidRPr="00291DA9">
              <w:rPr>
                <w:rFonts w:cs="Times New Roman"/>
              </w:rPr>
              <w:t>DM</w:t>
            </w:r>
            <w:r w:rsidRPr="00291DA9">
              <w:rPr>
                <w:rFonts w:cs="Times New Roman"/>
                <w:lang w:val="ru-RU"/>
              </w:rPr>
              <w:t xml:space="preserve">-устройстве нет прогресса </w:t>
            </w:r>
            <w:r w:rsidRPr="00291DA9">
              <w:rPr>
                <w:rFonts w:cs="Times New Roman"/>
              </w:rPr>
              <w:t>I</w:t>
            </w:r>
            <w:r w:rsidRPr="00291DA9">
              <w:rPr>
                <w:rFonts w:cs="Times New Roman"/>
                <w:lang w:val="ru-RU"/>
              </w:rPr>
              <w:t>/</w:t>
            </w:r>
            <w:r w:rsidRPr="00291DA9">
              <w:rPr>
                <w:rFonts w:cs="Times New Roman"/>
              </w:rPr>
              <w:t>O</w:t>
            </w:r>
            <w:r w:rsidRPr="00291DA9">
              <w:rPr>
                <w:rFonts w:cs="Times New Roman"/>
                <w:lang w:val="ru-RU"/>
              </w:rPr>
              <w:t>, наблюдение продолжается до контрольного интервала из раздела 7.0.</w:t>
            </w:r>
            <w:r w:rsidRPr="00291DA9">
              <w:rPr>
                <w:rFonts w:cs="Times New Roman"/>
                <w:lang w:val="ru-RU"/>
              </w:rPr>
              <w:br/>
            </w:r>
          </w:p>
          <w:p w14:paraId="4A046743" w14:textId="77777777" w:rsidR="005302D1" w:rsidRPr="00291DA9" w:rsidRDefault="005302D1" w:rsidP="003E0862">
            <w:pPr>
              <w:pStyle w:val="CodeBlock"/>
              <w:rPr>
                <w:rFonts w:ascii="Times New Roman" w:hAnsi="Times New Roman" w:cs="Times New Roman"/>
              </w:rPr>
            </w:pPr>
            <w:r w:rsidRPr="00291DA9">
              <w:rPr>
                <w:rFonts w:ascii="Times New Roman" w:hAnsi="Times New Roman" w:cs="Times New Roman"/>
                <w:sz w:val="14"/>
              </w:rPr>
              <w:t>$ multipath -ll</w:t>
            </w:r>
            <w:r w:rsidRPr="00291DA9">
              <w:rPr>
                <w:rFonts w:ascii="Times New Roman" w:hAnsi="Times New Roman" w:cs="Times New Roman"/>
                <w:sz w:val="14"/>
              </w:rPr>
              <w:br/>
              <w:t>$ iostat -t -dxm 1</w:t>
            </w:r>
            <w:r w:rsidRPr="00291DA9">
              <w:rPr>
                <w:rFonts w:ascii="Times New Roman" w:hAnsi="Times New Roman" w:cs="Times New Roman"/>
                <w:sz w:val="14"/>
              </w:rPr>
              <w:br/>
              <w:t># dmesg -T | tail -n 300</w:t>
            </w:r>
          </w:p>
          <w:p w14:paraId="25FA5A32"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5) На СХД и </w:t>
            </w:r>
            <w:r w:rsidRPr="00291DA9">
              <w:rPr>
                <w:rFonts w:cs="Times New Roman"/>
              </w:rPr>
              <w:t>FC</w:t>
            </w:r>
            <w:r w:rsidRPr="00291DA9">
              <w:rPr>
                <w:rFonts w:cs="Times New Roman"/>
                <w:lang w:val="ru-RU"/>
              </w:rPr>
              <w:t>-коммутаторах зафиксировать события отказа и восстановления.</w:t>
            </w:r>
            <w:r w:rsidRPr="00291DA9">
              <w:rPr>
                <w:rFonts w:cs="Times New Roman"/>
                <w:lang w:val="ru-RU"/>
              </w:rPr>
              <w:br/>
            </w:r>
          </w:p>
          <w:p w14:paraId="1062F660"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6) Пример фрагмента </w:t>
            </w:r>
          </w:p>
          <w:p w14:paraId="3F927BEB" w14:textId="77777777" w:rsidR="005302D1" w:rsidRPr="00291DA9" w:rsidRDefault="005302D1" w:rsidP="003E0862">
            <w:pPr>
              <w:pStyle w:val="TableText"/>
              <w:spacing w:after="40"/>
              <w:rPr>
                <w:rFonts w:cs="Times New Roman"/>
                <w:lang w:val="ru-RU"/>
              </w:rPr>
            </w:pPr>
            <w:r w:rsidRPr="00291DA9">
              <w:rPr>
                <w:rFonts w:eastAsia="Consolas" w:cs="Times New Roman"/>
              </w:rPr>
              <w:t>iostat</w:t>
            </w:r>
          </w:p>
          <w:p w14:paraId="71A8C54D"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после отказа </w:t>
            </w:r>
            <w:r w:rsidRPr="00291DA9">
              <w:rPr>
                <w:rFonts w:cs="Times New Roman"/>
              </w:rPr>
              <w:t>Fabric</w:t>
            </w:r>
            <w:r w:rsidRPr="00291DA9">
              <w:rPr>
                <w:rFonts w:cs="Times New Roman"/>
                <w:lang w:val="ru-RU"/>
              </w:rPr>
              <w:t xml:space="preserve"> </w:t>
            </w:r>
            <w:r w:rsidRPr="00291DA9">
              <w:rPr>
                <w:rFonts w:cs="Times New Roman"/>
              </w:rPr>
              <w:t>B</w:t>
            </w:r>
            <w:r w:rsidRPr="00291DA9">
              <w:rPr>
                <w:rFonts w:cs="Times New Roman"/>
                <w:lang w:val="ru-RU"/>
              </w:rPr>
              <w:t xml:space="preserve">, при сохранении путей </w:t>
            </w:r>
            <w:r w:rsidRPr="00291DA9">
              <w:rPr>
                <w:rFonts w:cs="Times New Roman"/>
              </w:rPr>
              <w:t>Fabric</w:t>
            </w:r>
            <w:r w:rsidRPr="00291DA9">
              <w:rPr>
                <w:rFonts w:cs="Times New Roman"/>
                <w:lang w:val="ru-RU"/>
              </w:rPr>
              <w:t xml:space="preserve"> </w:t>
            </w:r>
            <w:r w:rsidRPr="00291DA9">
              <w:rPr>
                <w:rFonts w:cs="Times New Roman"/>
              </w:rPr>
              <w:t>A</w:t>
            </w:r>
            <w:r w:rsidRPr="00291DA9">
              <w:rPr>
                <w:rFonts w:cs="Times New Roman"/>
                <w:lang w:val="ru-RU"/>
              </w:rPr>
              <w:t xml:space="preserve"> к обоим контроллерам:</w:t>
            </w:r>
            <w:r w:rsidRPr="00291DA9">
              <w:rPr>
                <w:rFonts w:cs="Times New Roman"/>
                <w:lang w:val="ru-RU"/>
              </w:rPr>
              <w:br/>
            </w:r>
          </w:p>
          <w:p w14:paraId="72A6207E" w14:textId="77777777" w:rsidR="005302D1" w:rsidRPr="00291DA9" w:rsidRDefault="005302D1" w:rsidP="003E0862">
            <w:pPr>
              <w:pStyle w:val="CodeBlock"/>
              <w:rPr>
                <w:rFonts w:ascii="Times New Roman" w:hAnsi="Times New Roman" w:cs="Times New Roman"/>
              </w:rPr>
            </w:pPr>
            <w:r w:rsidRPr="00291DA9">
              <w:rPr>
                <w:rFonts w:ascii="Times New Roman" w:hAnsi="Times New Roman" w:cs="Times New Roman"/>
                <w:sz w:val="14"/>
              </w:rPr>
              <w:t>Device             r/s     w/s    rMB/s    wMB/s  aqu-sz  await  %util</w:t>
            </w:r>
            <w:r w:rsidRPr="00291DA9">
              <w:rPr>
                <w:rFonts w:ascii="Times New Roman" w:hAnsi="Times New Roman" w:cs="Times New Roman"/>
                <w:sz w:val="14"/>
              </w:rPr>
              <w:br/>
              <w:t>dm-2            8000.0  3400.0    500.0    212.0   31.0    2.7   74.0</w:t>
            </w:r>
            <w:r w:rsidRPr="00291DA9">
              <w:rPr>
                <w:rFonts w:ascii="Times New Roman" w:hAnsi="Times New Roman" w:cs="Times New Roman"/>
                <w:sz w:val="14"/>
              </w:rPr>
              <w:br/>
              <w:t>sdb             2005.0   850.0    125.0     53.0    7.5    2.6   36.0  # путь через Controller A</w:t>
            </w:r>
            <w:r w:rsidRPr="00291DA9">
              <w:rPr>
                <w:rFonts w:ascii="Times New Roman" w:hAnsi="Times New Roman" w:cs="Times New Roman"/>
                <w:sz w:val="14"/>
              </w:rPr>
              <w:br/>
              <w:t>sdc             1990.0   845.0    124.0     52.5    7.4    2.6   36.0  # путь через Controller A</w:t>
            </w:r>
            <w:r w:rsidRPr="00291DA9">
              <w:rPr>
                <w:rFonts w:ascii="Times New Roman" w:hAnsi="Times New Roman" w:cs="Times New Roman"/>
                <w:sz w:val="14"/>
              </w:rPr>
              <w:br/>
              <w:t>sdf             2010.0   855.0    126.0     53.5    7.5    2.6   36.0  # путь через Controller B</w:t>
            </w:r>
            <w:r w:rsidRPr="00291DA9">
              <w:rPr>
                <w:rFonts w:ascii="Times New Roman" w:hAnsi="Times New Roman" w:cs="Times New Roman"/>
                <w:sz w:val="14"/>
              </w:rPr>
              <w:br/>
              <w:t>sdg             1995.0   850.0    125.0     53.0    7.4    2.6   36.0  # путь через Controller B</w:t>
            </w:r>
          </w:p>
          <w:p w14:paraId="6A3975FC" w14:textId="77777777" w:rsidR="005302D1" w:rsidRPr="00291DA9" w:rsidRDefault="005302D1" w:rsidP="003E0862">
            <w:pPr>
              <w:pStyle w:val="TableText"/>
              <w:spacing w:after="40"/>
              <w:rPr>
                <w:rFonts w:cs="Times New Roman"/>
                <w:lang w:val="ru-RU"/>
              </w:rPr>
            </w:pPr>
            <w:r w:rsidRPr="00291DA9">
              <w:rPr>
                <w:rFonts w:cs="Times New Roman"/>
                <w:lang w:val="ru-RU"/>
              </w:rPr>
              <w:t>7) Восстановить фабрику и через 90 секунд проверить возврат всех путей. Если пути не возвращаются в исходное состояние, наблюдение продолжается до контрольного интервала из раздела 7.0.</w:t>
            </w:r>
          </w:p>
        </w:tc>
        <w:tc>
          <w:tcPr>
            <w:tcW w:w="1268" w:type="pct"/>
          </w:tcPr>
          <w:p w14:paraId="39703A43" w14:textId="77777777" w:rsidR="005302D1" w:rsidRPr="00291DA9" w:rsidRDefault="005302D1" w:rsidP="003E0862">
            <w:pPr>
              <w:pStyle w:val="TableText"/>
              <w:spacing w:after="40"/>
              <w:rPr>
                <w:rFonts w:cs="Times New Roman"/>
                <w:lang w:val="ru-RU"/>
              </w:rPr>
            </w:pPr>
            <w:r w:rsidRPr="00291DA9">
              <w:rPr>
                <w:rFonts w:cs="Times New Roman"/>
                <w:lang w:val="ru-RU"/>
              </w:rPr>
              <w:t>Испытание считается успешным, если одновременно выполнены условия:</w:t>
            </w:r>
            <w:r w:rsidRPr="00291DA9">
              <w:rPr>
                <w:rFonts w:cs="Times New Roman"/>
                <w:lang w:val="ru-RU"/>
              </w:rPr>
              <w:br/>
            </w:r>
          </w:p>
          <w:p w14:paraId="2177DD88" w14:textId="77777777" w:rsidR="005302D1" w:rsidRPr="00291DA9" w:rsidRDefault="005302D1" w:rsidP="003E0862">
            <w:pPr>
              <w:pStyle w:val="TableText"/>
              <w:spacing w:after="40"/>
              <w:rPr>
                <w:rFonts w:cs="Times New Roman"/>
                <w:lang w:val="ru-RU"/>
              </w:rPr>
            </w:pPr>
            <w:r w:rsidRPr="00291DA9">
              <w:rPr>
                <w:rFonts w:cs="Times New Roman"/>
                <w:lang w:val="ru-RU"/>
              </w:rPr>
              <w:t>1) После отказа одной фабрики сохраняются пути через вторую фабрику к обоим контроллерам.</w:t>
            </w:r>
            <w:r w:rsidRPr="00291DA9">
              <w:rPr>
                <w:rFonts w:cs="Times New Roman"/>
                <w:lang w:val="ru-RU"/>
              </w:rPr>
              <w:br/>
            </w:r>
          </w:p>
          <w:p w14:paraId="0E7A5EEF"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2) Тестовые </w:t>
            </w:r>
            <w:r w:rsidRPr="00291DA9">
              <w:rPr>
                <w:rFonts w:cs="Times New Roman"/>
              </w:rPr>
              <w:t>LUN</w:t>
            </w:r>
            <w:r w:rsidRPr="00291DA9">
              <w:rPr>
                <w:rFonts w:cs="Times New Roman"/>
                <w:lang w:val="ru-RU"/>
              </w:rPr>
              <w:t xml:space="preserve"> не исчезают.</w:t>
            </w:r>
            <w:r w:rsidRPr="00291DA9">
              <w:rPr>
                <w:rFonts w:cs="Times New Roman"/>
                <w:lang w:val="ru-RU"/>
              </w:rPr>
              <w:br/>
            </w:r>
          </w:p>
          <w:p w14:paraId="0798B6F7"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3) </w:t>
            </w:r>
            <w:r w:rsidRPr="00291DA9">
              <w:rPr>
                <w:rFonts w:cs="Times New Roman"/>
              </w:rPr>
              <w:t>FIO</w:t>
            </w:r>
            <w:r w:rsidRPr="00291DA9">
              <w:rPr>
                <w:rFonts w:cs="Times New Roman"/>
                <w:lang w:val="ru-RU"/>
              </w:rPr>
              <w:t xml:space="preserve"> не завершается аварийно (процесс </w:t>
            </w:r>
            <w:r w:rsidRPr="00291DA9">
              <w:rPr>
                <w:rFonts w:cs="Times New Roman"/>
              </w:rPr>
              <w:t>fio</w:t>
            </w:r>
            <w:r w:rsidRPr="00291DA9">
              <w:rPr>
                <w:rFonts w:cs="Times New Roman"/>
                <w:lang w:val="ru-RU"/>
              </w:rPr>
              <w:t xml:space="preserve"> не падает, задание доходит до конца </w:t>
            </w:r>
          </w:p>
          <w:p w14:paraId="08AFE7CB" w14:textId="77777777" w:rsidR="005302D1" w:rsidRPr="00291DA9" w:rsidRDefault="005302D1" w:rsidP="003E0862">
            <w:pPr>
              <w:pStyle w:val="TableText"/>
              <w:spacing w:after="40"/>
              <w:rPr>
                <w:rFonts w:cs="Times New Roman"/>
                <w:lang w:val="ru-RU"/>
              </w:rPr>
            </w:pPr>
            <w:r w:rsidRPr="00291DA9">
              <w:rPr>
                <w:rFonts w:eastAsia="Consolas" w:cs="Times New Roman"/>
              </w:rPr>
              <w:t>runtime</w:t>
            </w:r>
          </w:p>
          <w:p w14:paraId="5F5C03DA"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и формирует итоговый отчёт). </w:t>
            </w:r>
          </w:p>
          <w:p w14:paraId="680CA95F"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Значение </w:t>
            </w:r>
          </w:p>
          <w:p w14:paraId="48CA7FEC" w14:textId="77777777" w:rsidR="005302D1" w:rsidRPr="00291DA9" w:rsidRDefault="005302D1" w:rsidP="003E0862">
            <w:pPr>
              <w:pStyle w:val="TableText"/>
              <w:spacing w:after="40"/>
              <w:rPr>
                <w:rFonts w:cs="Times New Roman"/>
                <w:lang w:val="ru-RU"/>
              </w:rPr>
            </w:pPr>
            <w:r w:rsidRPr="00291DA9">
              <w:rPr>
                <w:rFonts w:eastAsia="Consolas" w:cs="Times New Roman"/>
              </w:rPr>
              <w:t>err</w:t>
            </w:r>
            <w:r w:rsidRPr="00291DA9">
              <w:rPr>
                <w:rFonts w:eastAsia="Consolas" w:cs="Times New Roman"/>
                <w:lang w:val="ru-RU"/>
              </w:rPr>
              <w:t>&gt;0</w:t>
            </w:r>
          </w:p>
          <w:p w14:paraId="1B9A557B"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в итоговом отчёте </w:t>
            </w:r>
            <w:r w:rsidRPr="00291DA9">
              <w:rPr>
                <w:rFonts w:cs="Times New Roman"/>
              </w:rPr>
              <w:t>FIO</w:t>
            </w:r>
            <w:r w:rsidRPr="00291DA9">
              <w:rPr>
                <w:rFonts w:cs="Times New Roman"/>
                <w:lang w:val="ru-RU"/>
              </w:rPr>
              <w:t xml:space="preserve"> фиксируется в журнале испытаний как замечание и подлежит разбору с производителем СХД. Оно не является автоматическим основанием для статуса «Не пройдено», если выполнены остальные критерии доступности </w:t>
            </w:r>
            <w:r w:rsidRPr="00291DA9">
              <w:rPr>
                <w:rFonts w:cs="Times New Roman"/>
              </w:rPr>
              <w:t>LUN</w:t>
            </w:r>
            <w:r w:rsidRPr="00291DA9">
              <w:rPr>
                <w:rFonts w:cs="Times New Roman"/>
                <w:lang w:val="ru-RU"/>
              </w:rPr>
              <w:t xml:space="preserve">, на </w:t>
            </w:r>
            <w:r w:rsidRPr="00291DA9">
              <w:rPr>
                <w:rFonts w:cs="Times New Roman"/>
              </w:rPr>
              <w:t>DM</w:t>
            </w:r>
            <w:r w:rsidRPr="00291DA9">
              <w:rPr>
                <w:rFonts w:cs="Times New Roman"/>
                <w:lang w:val="ru-RU"/>
              </w:rPr>
              <w:t xml:space="preserve">-устройстве сохраняется прогресс </w:t>
            </w:r>
            <w:r w:rsidRPr="00291DA9">
              <w:rPr>
                <w:rFonts w:cs="Times New Roman"/>
              </w:rPr>
              <w:t>I</w:t>
            </w:r>
            <w:r w:rsidRPr="00291DA9">
              <w:rPr>
                <w:rFonts w:cs="Times New Roman"/>
                <w:lang w:val="ru-RU"/>
              </w:rPr>
              <w:t>/</w:t>
            </w:r>
            <w:r w:rsidRPr="00291DA9">
              <w:rPr>
                <w:rFonts w:cs="Times New Roman"/>
              </w:rPr>
              <w:t>O</w:t>
            </w:r>
            <w:r w:rsidRPr="00291DA9">
              <w:rPr>
                <w:rFonts w:cs="Times New Roman"/>
                <w:lang w:val="ru-RU"/>
              </w:rPr>
              <w:t xml:space="preserve"> через оставшиеся рабочие пути и после восстановления компонента пути возвращаются автоматически. Если после отказа должны оставаться рабочие пути, появление </w:t>
            </w:r>
            <w:r w:rsidRPr="00291DA9">
              <w:rPr>
                <w:rFonts w:cs="Times New Roman"/>
              </w:rPr>
              <w:t>EIO</w:t>
            </w:r>
            <w:r w:rsidRPr="00291DA9">
              <w:rPr>
                <w:rFonts w:cs="Times New Roman"/>
                <w:lang w:val="ru-RU"/>
              </w:rPr>
              <w:t xml:space="preserve"> требует отдельного разбора и не считается штатным подтверждением </w:t>
            </w:r>
            <w:r w:rsidRPr="00291DA9">
              <w:rPr>
                <w:rFonts w:cs="Times New Roman"/>
              </w:rPr>
              <w:t>SLUA</w:t>
            </w:r>
            <w:r w:rsidRPr="00291DA9">
              <w:rPr>
                <w:rFonts w:cs="Times New Roman"/>
                <w:lang w:val="ru-RU"/>
              </w:rPr>
              <w:t xml:space="preserve"> без письменного пояснения производителя.</w:t>
            </w:r>
            <w:r w:rsidRPr="00291DA9">
              <w:rPr>
                <w:rFonts w:cs="Times New Roman"/>
                <w:lang w:val="ru-RU"/>
              </w:rPr>
              <w:br/>
            </w:r>
          </w:p>
          <w:p w14:paraId="0ACE13DF"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Сценарий считается «Не пройдено», если на </w:t>
            </w:r>
            <w:r w:rsidRPr="00291DA9">
              <w:rPr>
                <w:rFonts w:cs="Times New Roman"/>
              </w:rPr>
              <w:t>DM</w:t>
            </w:r>
            <w:r w:rsidRPr="00291DA9">
              <w:rPr>
                <w:rFonts w:cs="Times New Roman"/>
                <w:lang w:val="ru-RU"/>
              </w:rPr>
              <w:t xml:space="preserve">-устройстве отсутствует прогресс </w:t>
            </w:r>
            <w:r w:rsidRPr="00291DA9">
              <w:rPr>
                <w:rFonts w:cs="Times New Roman"/>
              </w:rPr>
              <w:t>I</w:t>
            </w:r>
            <w:r w:rsidRPr="00291DA9">
              <w:rPr>
                <w:rFonts w:cs="Times New Roman"/>
                <w:lang w:val="ru-RU"/>
              </w:rPr>
              <w:t>/</w:t>
            </w:r>
            <w:r w:rsidRPr="00291DA9">
              <w:rPr>
                <w:rFonts w:cs="Times New Roman"/>
              </w:rPr>
              <w:t>O</w:t>
            </w:r>
            <w:r w:rsidRPr="00291DA9">
              <w:rPr>
                <w:rFonts w:cs="Times New Roman"/>
                <w:lang w:val="ru-RU"/>
              </w:rPr>
              <w:t xml:space="preserve"> дольше контрольного интервала </w:t>
            </w:r>
          </w:p>
          <w:p w14:paraId="1EDD10BB" w14:textId="77777777" w:rsidR="005302D1" w:rsidRPr="00291DA9" w:rsidRDefault="005302D1" w:rsidP="003E0862">
            <w:pPr>
              <w:pStyle w:val="TableText"/>
              <w:spacing w:after="40"/>
              <w:rPr>
                <w:rFonts w:cs="Times New Roman"/>
              </w:rPr>
            </w:pPr>
            <w:r w:rsidRPr="00291DA9">
              <w:rPr>
                <w:rFonts w:eastAsia="Consolas" w:cs="Times New Roman"/>
              </w:rPr>
              <w:t>Tконтроля = max(180 секунд, no_path_retry × polling_interval)</w:t>
            </w:r>
          </w:p>
          <w:p w14:paraId="21D78AAF" w14:textId="77777777" w:rsidR="005302D1" w:rsidRPr="00291DA9" w:rsidRDefault="005302D1" w:rsidP="003E0862">
            <w:pPr>
              <w:pStyle w:val="TableText"/>
              <w:spacing w:after="40"/>
              <w:rPr>
                <w:rFonts w:cs="Times New Roman"/>
                <w:lang w:val="ru-RU"/>
              </w:rPr>
            </w:pPr>
            <w:r w:rsidRPr="00291DA9">
              <w:rPr>
                <w:rFonts w:cs="Times New Roman"/>
              </w:rPr>
              <w:t xml:space="preserve"> </w:t>
            </w:r>
            <w:r w:rsidRPr="00291DA9">
              <w:rPr>
                <w:rFonts w:cs="Times New Roman"/>
                <w:lang w:val="ru-RU"/>
              </w:rPr>
              <w:t xml:space="preserve">при условии, что по сценарию должны оставаться рабочие пути к </w:t>
            </w:r>
            <w:r w:rsidRPr="00291DA9">
              <w:rPr>
                <w:rFonts w:cs="Times New Roman"/>
              </w:rPr>
              <w:t>LUN</w:t>
            </w:r>
            <w:r w:rsidRPr="00291DA9">
              <w:rPr>
                <w:rFonts w:cs="Times New Roman"/>
                <w:lang w:val="ru-RU"/>
              </w:rPr>
              <w:t>. При необходимости стороны могут дополнительно наблюдать состояние ещё 30–60 секунд, если это согласовано до начала испытаний.</w:t>
            </w:r>
            <w:r w:rsidRPr="00291DA9">
              <w:rPr>
                <w:rFonts w:cs="Times New Roman"/>
                <w:lang w:val="ru-RU"/>
              </w:rPr>
              <w:br/>
            </w:r>
          </w:p>
          <w:p w14:paraId="64F0309E"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4) По </w:t>
            </w:r>
          </w:p>
          <w:p w14:paraId="6D85FD74" w14:textId="77777777" w:rsidR="005302D1" w:rsidRPr="00291DA9" w:rsidRDefault="005302D1" w:rsidP="003E0862">
            <w:pPr>
              <w:pStyle w:val="TableText"/>
              <w:spacing w:after="40"/>
              <w:rPr>
                <w:rFonts w:cs="Times New Roman"/>
                <w:lang w:val="ru-RU"/>
              </w:rPr>
            </w:pPr>
            <w:r w:rsidRPr="00291DA9">
              <w:rPr>
                <w:rFonts w:eastAsia="Consolas" w:cs="Times New Roman"/>
              </w:rPr>
              <w:t>iostat</w:t>
            </w:r>
          </w:p>
          <w:p w14:paraId="48594619"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видно продолжение </w:t>
            </w:r>
            <w:r w:rsidRPr="00291DA9">
              <w:rPr>
                <w:rFonts w:cs="Times New Roman"/>
              </w:rPr>
              <w:t>I</w:t>
            </w:r>
            <w:r w:rsidRPr="00291DA9">
              <w:rPr>
                <w:rFonts w:cs="Times New Roman"/>
                <w:lang w:val="ru-RU"/>
              </w:rPr>
              <w:t>/</w:t>
            </w:r>
            <w:r w:rsidRPr="00291DA9">
              <w:rPr>
                <w:rFonts w:cs="Times New Roman"/>
              </w:rPr>
              <w:t>O</w:t>
            </w:r>
            <w:r w:rsidRPr="00291DA9">
              <w:rPr>
                <w:rFonts w:cs="Times New Roman"/>
                <w:lang w:val="ru-RU"/>
              </w:rPr>
              <w:t xml:space="preserve"> на </w:t>
            </w:r>
            <w:r w:rsidRPr="00291DA9">
              <w:rPr>
                <w:rFonts w:cs="Times New Roman"/>
              </w:rPr>
              <w:t>DM</w:t>
            </w:r>
            <w:r w:rsidRPr="00291DA9">
              <w:rPr>
                <w:rFonts w:cs="Times New Roman"/>
                <w:lang w:val="ru-RU"/>
              </w:rPr>
              <w:t>-устройствах; на оставшихся рабочих путях через оставшуюся фабрику присутствует ненулевой трафик. Точная математическая балансировка не нормируется.</w:t>
            </w:r>
            <w:r w:rsidRPr="00291DA9">
              <w:rPr>
                <w:rFonts w:cs="Times New Roman"/>
                <w:lang w:val="ru-RU"/>
              </w:rPr>
              <w:br/>
            </w:r>
          </w:p>
          <w:p w14:paraId="23E309C5"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5) После восстановления фабрики все ожидаемые пути возвращаются в исходное состояние автоматически, без ручного переназначения владельца </w:t>
            </w:r>
            <w:r w:rsidRPr="00291DA9">
              <w:rPr>
                <w:rFonts w:cs="Times New Roman"/>
              </w:rPr>
              <w:t>LUN</w:t>
            </w:r>
            <w:r w:rsidRPr="00291DA9">
              <w:rPr>
                <w:rFonts w:cs="Times New Roman"/>
                <w:lang w:val="ru-RU"/>
              </w:rPr>
              <w:t>.</w:t>
            </w:r>
            <w:r w:rsidRPr="00291DA9">
              <w:rPr>
                <w:rFonts w:cs="Times New Roman"/>
                <w:lang w:val="ru-RU"/>
              </w:rPr>
              <w:br/>
            </w:r>
          </w:p>
          <w:p w14:paraId="57FA987E" w14:textId="77777777" w:rsidR="005302D1" w:rsidRPr="00291DA9" w:rsidRDefault="005302D1" w:rsidP="003E0862">
            <w:pPr>
              <w:pStyle w:val="TableText"/>
              <w:spacing w:after="40"/>
              <w:rPr>
                <w:rFonts w:cs="Times New Roman"/>
                <w:lang w:val="ru-RU"/>
              </w:rPr>
            </w:pPr>
            <w:r w:rsidRPr="00291DA9">
              <w:rPr>
                <w:rFonts w:cs="Times New Roman"/>
                <w:lang w:val="ru-RU"/>
              </w:rPr>
              <w:lastRenderedPageBreak/>
              <w:t>6) В журнале испытаний зафиксированы ожидаемые события отказа/восстановления, без остаточных критических аварий.</w:t>
            </w:r>
          </w:p>
        </w:tc>
      </w:tr>
      <w:tr w:rsidR="005302D1" w:rsidRPr="003E0862" w14:paraId="49592A5D" w14:textId="77777777" w:rsidTr="005302D1">
        <w:trPr>
          <w:jc w:val="center"/>
        </w:trPr>
        <w:tc>
          <w:tcPr>
            <w:tcW w:w="201" w:type="pct"/>
          </w:tcPr>
          <w:p w14:paraId="28DCA5EB" w14:textId="77777777" w:rsidR="005302D1" w:rsidRPr="00291DA9" w:rsidRDefault="005302D1" w:rsidP="003E0862">
            <w:pPr>
              <w:pStyle w:val="TableText"/>
              <w:spacing w:after="40"/>
              <w:rPr>
                <w:rFonts w:cs="Times New Roman"/>
              </w:rPr>
            </w:pPr>
            <w:r w:rsidRPr="00291DA9">
              <w:rPr>
                <w:rFonts w:cs="Times New Roman"/>
              </w:rPr>
              <w:lastRenderedPageBreak/>
              <w:t>13</w:t>
            </w:r>
          </w:p>
        </w:tc>
        <w:tc>
          <w:tcPr>
            <w:tcW w:w="573" w:type="pct"/>
          </w:tcPr>
          <w:p w14:paraId="33D5E165" w14:textId="77777777" w:rsidR="005302D1" w:rsidRPr="00291DA9" w:rsidRDefault="005302D1" w:rsidP="003E0862">
            <w:pPr>
              <w:pStyle w:val="TableText"/>
              <w:spacing w:after="40"/>
              <w:rPr>
                <w:rFonts w:cs="Times New Roman"/>
              </w:rPr>
            </w:pPr>
            <w:r w:rsidRPr="00291DA9">
              <w:rPr>
                <w:rFonts w:cs="Times New Roman"/>
              </w:rPr>
              <w:t>Отказоустойчивость</w:t>
            </w:r>
          </w:p>
        </w:tc>
        <w:tc>
          <w:tcPr>
            <w:tcW w:w="604" w:type="pct"/>
          </w:tcPr>
          <w:p w14:paraId="2F349BEF" w14:textId="77777777" w:rsidR="005302D1" w:rsidRPr="00291DA9" w:rsidRDefault="005302D1" w:rsidP="003E0862">
            <w:pPr>
              <w:pStyle w:val="TableText"/>
              <w:spacing w:after="40"/>
              <w:rPr>
                <w:rFonts w:cs="Times New Roman"/>
                <w:lang w:val="ru-RU"/>
              </w:rPr>
            </w:pPr>
            <w:r w:rsidRPr="00291DA9">
              <w:rPr>
                <w:rFonts w:cs="Times New Roman"/>
                <w:lang w:val="ru-RU"/>
              </w:rPr>
              <w:t>Отказ или перезапуск одного контроллера СХД</w:t>
            </w:r>
          </w:p>
        </w:tc>
        <w:tc>
          <w:tcPr>
            <w:tcW w:w="1086" w:type="pct"/>
          </w:tcPr>
          <w:p w14:paraId="104EFB2A"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При отказе или перезапуске одного контроллера второй контроллер продолжает обслуживать тестовые </w:t>
            </w:r>
            <w:r w:rsidRPr="00291DA9">
              <w:rPr>
                <w:rFonts w:cs="Times New Roman"/>
              </w:rPr>
              <w:t>LUN</w:t>
            </w:r>
            <w:r w:rsidRPr="00291DA9">
              <w:rPr>
                <w:rFonts w:cs="Times New Roman"/>
                <w:lang w:val="ru-RU"/>
              </w:rPr>
              <w:t xml:space="preserve">. Конкретный способ имитации отказа контроллера согласуется с производителем или сервисным партнёром и фиксируется в журнале испытаний как параметр запуска. Результат интерпретируется по фактическому состоянию </w:t>
            </w:r>
          </w:p>
          <w:p w14:paraId="41063DD8" w14:textId="77777777" w:rsidR="005302D1" w:rsidRPr="00291DA9" w:rsidRDefault="005302D1" w:rsidP="003E0862">
            <w:pPr>
              <w:pStyle w:val="TableText"/>
              <w:spacing w:after="40"/>
              <w:rPr>
                <w:rFonts w:cs="Times New Roman"/>
                <w:lang w:val="ru-RU"/>
              </w:rPr>
            </w:pPr>
            <w:r w:rsidRPr="00291DA9">
              <w:rPr>
                <w:rFonts w:eastAsia="Consolas" w:cs="Times New Roman"/>
              </w:rPr>
              <w:t>multipath</w:t>
            </w:r>
            <w:r w:rsidRPr="00291DA9">
              <w:rPr>
                <w:rFonts w:eastAsia="Consolas" w:cs="Times New Roman"/>
                <w:lang w:val="ru-RU"/>
              </w:rPr>
              <w:t xml:space="preserve"> -</w:t>
            </w:r>
            <w:r w:rsidRPr="00291DA9">
              <w:rPr>
                <w:rFonts w:eastAsia="Consolas" w:cs="Times New Roman"/>
              </w:rPr>
              <w:t>ll</w:t>
            </w:r>
          </w:p>
          <w:p w14:paraId="277F5B2A"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и </w:t>
            </w:r>
            <w:r w:rsidRPr="00291DA9">
              <w:rPr>
                <w:rFonts w:cs="Times New Roman"/>
              </w:rPr>
              <w:t>FIO</w:t>
            </w:r>
            <w:r w:rsidRPr="00291DA9">
              <w:rPr>
                <w:rFonts w:cs="Times New Roman"/>
                <w:lang w:val="ru-RU"/>
              </w:rPr>
              <w:t xml:space="preserve"> независимо от выбранного способа: главными критериями являются непрерывность ввода-вывода и автоматическое восстановление путей. После восстановления контроллер и его пути возвращаются в исходное состояние без вмешательства администратора СХД по переназначению владельца </w:t>
            </w:r>
            <w:r w:rsidRPr="00291DA9">
              <w:rPr>
                <w:rFonts w:cs="Times New Roman"/>
              </w:rPr>
              <w:t>LUN</w:t>
            </w:r>
            <w:r w:rsidRPr="00291DA9">
              <w:rPr>
                <w:rFonts w:cs="Times New Roman"/>
                <w:lang w:val="ru-RU"/>
              </w:rPr>
              <w:t>.</w:t>
            </w:r>
            <w:r w:rsidRPr="00291DA9">
              <w:rPr>
                <w:rFonts w:cs="Times New Roman"/>
                <w:lang w:val="ru-RU"/>
              </w:rPr>
              <w:br/>
            </w:r>
            <w:r w:rsidRPr="00291DA9">
              <w:rPr>
                <w:rFonts w:cs="Times New Roman"/>
                <w:lang w:val="ru-RU"/>
              </w:rPr>
              <w:br/>
            </w:r>
          </w:p>
          <w:p w14:paraId="5BD92FF9" w14:textId="77777777" w:rsidR="005302D1" w:rsidRPr="00291DA9" w:rsidRDefault="005302D1" w:rsidP="003E0862">
            <w:pPr>
              <w:pStyle w:val="TableText"/>
              <w:spacing w:after="40"/>
              <w:rPr>
                <w:rFonts w:cs="Times New Roman"/>
                <w:lang w:val="ru-RU"/>
              </w:rPr>
            </w:pPr>
            <w:r w:rsidRPr="00291DA9">
              <w:rPr>
                <w:rFonts w:cs="Times New Roman"/>
                <w:b/>
                <w:lang w:val="ru-RU"/>
              </w:rPr>
              <w:t>Оговорка о способе имитации отказа контроллера.</w:t>
            </w:r>
          </w:p>
          <w:p w14:paraId="36125BDE"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Для испытания №13 необходимо различать два случая. </w:t>
            </w:r>
          </w:p>
          <w:p w14:paraId="795B2983" w14:textId="77777777" w:rsidR="005302D1" w:rsidRPr="00291DA9" w:rsidRDefault="005302D1" w:rsidP="003E0862">
            <w:pPr>
              <w:pStyle w:val="TableText"/>
              <w:spacing w:after="40"/>
              <w:rPr>
                <w:rFonts w:cs="Times New Roman"/>
                <w:lang w:val="ru-RU"/>
              </w:rPr>
            </w:pPr>
            <w:r w:rsidRPr="00291DA9">
              <w:rPr>
                <w:rFonts w:cs="Times New Roman"/>
                <w:b/>
                <w:lang w:val="ru-RU"/>
              </w:rPr>
              <w:t>Случай А</w:t>
            </w:r>
          </w:p>
          <w:p w14:paraId="39548CF0"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 корректная </w:t>
            </w:r>
            <w:r w:rsidRPr="00291DA9">
              <w:rPr>
                <w:rFonts w:cs="Times New Roman"/>
              </w:rPr>
              <w:t>SLUA</w:t>
            </w:r>
            <w:r w:rsidRPr="00291DA9">
              <w:rPr>
                <w:rFonts w:cs="Times New Roman"/>
                <w:lang w:val="ru-RU"/>
              </w:rPr>
              <w:t xml:space="preserve">-проверка отказа одного контроллера: пути через оставшийся контроллер продолжают обслуживать </w:t>
            </w:r>
            <w:r w:rsidRPr="00291DA9">
              <w:rPr>
                <w:rFonts w:cs="Times New Roman"/>
              </w:rPr>
              <w:t>LUN</w:t>
            </w:r>
            <w:r w:rsidRPr="00291DA9">
              <w:rPr>
                <w:rFonts w:cs="Times New Roman"/>
                <w:lang w:val="ru-RU"/>
              </w:rPr>
              <w:t xml:space="preserve">, на </w:t>
            </w:r>
            <w:r w:rsidRPr="00291DA9">
              <w:rPr>
                <w:rFonts w:cs="Times New Roman"/>
              </w:rPr>
              <w:t>DM</w:t>
            </w:r>
            <w:r w:rsidRPr="00291DA9">
              <w:rPr>
                <w:rFonts w:cs="Times New Roman"/>
                <w:lang w:val="ru-RU"/>
              </w:rPr>
              <w:t>-</w:t>
            </w:r>
            <w:r w:rsidRPr="00291DA9">
              <w:rPr>
                <w:rFonts w:cs="Times New Roman"/>
              </w:rPr>
              <w:t>Multipath</w:t>
            </w:r>
            <w:r w:rsidRPr="00291DA9">
              <w:rPr>
                <w:rFonts w:cs="Times New Roman"/>
                <w:lang w:val="ru-RU"/>
              </w:rPr>
              <w:t xml:space="preserve"> устройстве сохраняется прогресс </w:t>
            </w:r>
            <w:r w:rsidRPr="00291DA9">
              <w:rPr>
                <w:rFonts w:cs="Times New Roman"/>
              </w:rPr>
              <w:t>I</w:t>
            </w:r>
            <w:r w:rsidRPr="00291DA9">
              <w:rPr>
                <w:rFonts w:cs="Times New Roman"/>
                <w:lang w:val="ru-RU"/>
              </w:rPr>
              <w:t>/</w:t>
            </w:r>
            <w:r w:rsidRPr="00291DA9">
              <w:rPr>
                <w:rFonts w:cs="Times New Roman"/>
              </w:rPr>
              <w:t>O</w:t>
            </w:r>
            <w:r w:rsidRPr="00291DA9">
              <w:rPr>
                <w:rFonts w:cs="Times New Roman"/>
                <w:lang w:val="ru-RU"/>
              </w:rPr>
              <w:t xml:space="preserve">, ожидаемое значение </w:t>
            </w:r>
            <w:r w:rsidRPr="00291DA9">
              <w:rPr>
                <w:rFonts w:cs="Times New Roman"/>
              </w:rPr>
              <w:t>FIO</w:t>
            </w:r>
            <w:r w:rsidRPr="00291DA9">
              <w:rPr>
                <w:rFonts w:cs="Times New Roman"/>
                <w:lang w:val="ru-RU"/>
              </w:rPr>
              <w:t xml:space="preserve"> — </w:t>
            </w:r>
          </w:p>
          <w:p w14:paraId="7BAFA0E3" w14:textId="77777777" w:rsidR="005302D1" w:rsidRPr="00291DA9" w:rsidRDefault="005302D1" w:rsidP="003E0862">
            <w:pPr>
              <w:pStyle w:val="TableText"/>
              <w:spacing w:after="40"/>
              <w:rPr>
                <w:rFonts w:cs="Times New Roman"/>
                <w:lang w:val="ru-RU"/>
              </w:rPr>
            </w:pPr>
            <w:r w:rsidRPr="00291DA9">
              <w:rPr>
                <w:rFonts w:eastAsia="Consolas" w:cs="Times New Roman"/>
              </w:rPr>
              <w:t>err</w:t>
            </w:r>
            <w:r w:rsidRPr="00291DA9">
              <w:rPr>
                <w:rFonts w:eastAsia="Consolas" w:cs="Times New Roman"/>
                <w:lang w:val="ru-RU"/>
              </w:rPr>
              <w:t>=0</w:t>
            </w:r>
          </w:p>
          <w:p w14:paraId="1BBC0C2B"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значение </w:t>
            </w:r>
          </w:p>
          <w:p w14:paraId="182B9016" w14:textId="77777777" w:rsidR="005302D1" w:rsidRPr="00291DA9" w:rsidRDefault="005302D1" w:rsidP="003E0862">
            <w:pPr>
              <w:pStyle w:val="TableText"/>
              <w:spacing w:after="40"/>
              <w:rPr>
                <w:rFonts w:cs="Times New Roman"/>
                <w:lang w:val="ru-RU"/>
              </w:rPr>
            </w:pPr>
            <w:r w:rsidRPr="00291DA9">
              <w:rPr>
                <w:rFonts w:eastAsia="Consolas" w:cs="Times New Roman"/>
              </w:rPr>
              <w:t>err</w:t>
            </w:r>
            <w:r w:rsidRPr="00291DA9">
              <w:rPr>
                <w:rFonts w:eastAsia="Consolas" w:cs="Times New Roman"/>
                <w:lang w:val="ru-RU"/>
              </w:rPr>
              <w:t>&gt;0</w:t>
            </w:r>
          </w:p>
          <w:p w14:paraId="5A4353E3"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требует разбора с производителем СХД. </w:t>
            </w:r>
          </w:p>
          <w:p w14:paraId="63F618A2" w14:textId="77777777" w:rsidR="005302D1" w:rsidRPr="00291DA9" w:rsidRDefault="005302D1" w:rsidP="003E0862">
            <w:pPr>
              <w:pStyle w:val="TableText"/>
              <w:spacing w:after="40"/>
              <w:rPr>
                <w:rFonts w:cs="Times New Roman"/>
                <w:lang w:val="ru-RU"/>
              </w:rPr>
            </w:pPr>
            <w:r w:rsidRPr="00291DA9">
              <w:rPr>
                <w:rFonts w:cs="Times New Roman"/>
                <w:b/>
                <w:lang w:val="ru-RU"/>
              </w:rPr>
              <w:t>Случай Б</w:t>
            </w:r>
          </w:p>
          <w:p w14:paraId="731BF1A4"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 вендорская процедура обслуживания/перезапуска, которая по своей природе может временно затрагивать все пути к </w:t>
            </w:r>
            <w:r w:rsidRPr="00291DA9">
              <w:rPr>
                <w:rFonts w:cs="Times New Roman"/>
              </w:rPr>
              <w:t>LUN</w:t>
            </w:r>
            <w:r w:rsidRPr="00291DA9">
              <w:rPr>
                <w:rFonts w:cs="Times New Roman"/>
                <w:lang w:val="ru-RU"/>
              </w:rPr>
              <w:t xml:space="preserve"> или вызывать </w:t>
            </w:r>
            <w:r w:rsidRPr="00291DA9">
              <w:rPr>
                <w:rFonts w:cs="Times New Roman"/>
              </w:rPr>
              <w:t>EIO</w:t>
            </w:r>
            <w:r w:rsidRPr="00291DA9">
              <w:rPr>
                <w:rFonts w:cs="Times New Roman"/>
                <w:lang w:val="ru-RU"/>
              </w:rPr>
              <w:t xml:space="preserve"> на </w:t>
            </w:r>
            <w:r w:rsidRPr="00291DA9">
              <w:rPr>
                <w:rFonts w:cs="Times New Roman"/>
              </w:rPr>
              <w:t>DM</w:t>
            </w:r>
            <w:r w:rsidRPr="00291DA9">
              <w:rPr>
                <w:rFonts w:cs="Times New Roman"/>
                <w:lang w:val="ru-RU"/>
              </w:rPr>
              <w:t xml:space="preserve">-устройстве. Такая процедура допускается только если производитель письменно указал это до начала испытания. В этом случае результат испытания №13 оценивается с учётом вендорского примечания, а сам сценарий фиксируется как выполненный по согласованной процедуре производителя. При этом для подтверждения </w:t>
            </w:r>
            <w:r w:rsidRPr="00291DA9">
              <w:rPr>
                <w:rFonts w:cs="Times New Roman"/>
              </w:rPr>
              <w:t>SLUA</w:t>
            </w:r>
            <w:r w:rsidRPr="00291DA9">
              <w:rPr>
                <w:rFonts w:cs="Times New Roman"/>
                <w:lang w:val="ru-RU"/>
              </w:rPr>
              <w:t xml:space="preserve"> </w:t>
            </w:r>
            <w:r w:rsidRPr="00291DA9">
              <w:rPr>
                <w:rFonts w:cs="Times New Roman"/>
                <w:lang w:val="ru-RU"/>
              </w:rPr>
              <w:lastRenderedPageBreak/>
              <w:t xml:space="preserve">обязательно должно быть показано, что после восстановления контроллера пути возвращаются автоматически, </w:t>
            </w:r>
            <w:r w:rsidRPr="00291DA9">
              <w:rPr>
                <w:rFonts w:cs="Times New Roman"/>
              </w:rPr>
              <w:t>LUN</w:t>
            </w:r>
            <w:r w:rsidRPr="00291DA9">
              <w:rPr>
                <w:rFonts w:cs="Times New Roman"/>
                <w:lang w:val="ru-RU"/>
              </w:rPr>
              <w:t xml:space="preserve"> остаётся представленным хостам, а ручное переназначение владельца </w:t>
            </w:r>
            <w:r w:rsidRPr="00291DA9">
              <w:rPr>
                <w:rFonts w:cs="Times New Roman"/>
              </w:rPr>
              <w:t>LUN</w:t>
            </w:r>
            <w:r w:rsidRPr="00291DA9">
              <w:rPr>
                <w:rFonts w:cs="Times New Roman"/>
                <w:lang w:val="ru-RU"/>
              </w:rPr>
              <w:t xml:space="preserve"> не выполняется.</w:t>
            </w:r>
          </w:p>
        </w:tc>
        <w:tc>
          <w:tcPr>
            <w:tcW w:w="1268" w:type="pct"/>
          </w:tcPr>
          <w:p w14:paraId="121204E9" w14:textId="77777777" w:rsidR="005302D1" w:rsidRPr="00291DA9" w:rsidRDefault="005302D1" w:rsidP="003E0862">
            <w:pPr>
              <w:pStyle w:val="TableText"/>
              <w:spacing w:after="40"/>
              <w:rPr>
                <w:rFonts w:cs="Times New Roman"/>
                <w:lang w:val="ru-RU"/>
              </w:rPr>
            </w:pPr>
            <w:r w:rsidRPr="00291DA9">
              <w:rPr>
                <w:rFonts w:cs="Times New Roman"/>
                <w:lang w:val="ru-RU"/>
              </w:rPr>
              <w:lastRenderedPageBreak/>
              <w:t xml:space="preserve">1) До отказа зафиксировать активность </w:t>
            </w:r>
            <w:r w:rsidRPr="00291DA9">
              <w:rPr>
                <w:rFonts w:cs="Times New Roman"/>
              </w:rPr>
              <w:t>I</w:t>
            </w:r>
            <w:r w:rsidRPr="00291DA9">
              <w:rPr>
                <w:rFonts w:cs="Times New Roman"/>
                <w:lang w:val="ru-RU"/>
              </w:rPr>
              <w:t>/</w:t>
            </w:r>
            <w:r w:rsidRPr="00291DA9">
              <w:rPr>
                <w:rFonts w:cs="Times New Roman"/>
              </w:rPr>
              <w:t>O</w:t>
            </w:r>
            <w:r w:rsidRPr="00291DA9">
              <w:rPr>
                <w:rFonts w:cs="Times New Roman"/>
                <w:lang w:val="ru-RU"/>
              </w:rPr>
              <w:t xml:space="preserve"> по обоим контроллерам и состояние путей по разделам 7.1–7.5.</w:t>
            </w:r>
            <w:r w:rsidRPr="00291DA9">
              <w:rPr>
                <w:rFonts w:cs="Times New Roman"/>
                <w:lang w:val="ru-RU"/>
              </w:rPr>
              <w:br/>
            </w:r>
          </w:p>
          <w:p w14:paraId="58531A83" w14:textId="77777777" w:rsidR="005302D1" w:rsidRPr="00291DA9" w:rsidRDefault="005302D1" w:rsidP="003E0862">
            <w:pPr>
              <w:pStyle w:val="TableText"/>
              <w:spacing w:after="40"/>
              <w:rPr>
                <w:rFonts w:cs="Times New Roman"/>
                <w:lang w:val="ru-RU"/>
              </w:rPr>
            </w:pPr>
            <w:r w:rsidRPr="00291DA9">
              <w:rPr>
                <w:rFonts w:cs="Times New Roman"/>
                <w:lang w:val="ru-RU"/>
              </w:rPr>
              <w:t>2) Запустить нагрузку по разделам 7.7–7.8 и сбор статистики по разделу 7.9.</w:t>
            </w:r>
            <w:r w:rsidRPr="00291DA9">
              <w:rPr>
                <w:rFonts w:cs="Times New Roman"/>
                <w:lang w:val="ru-RU"/>
              </w:rPr>
              <w:br/>
            </w:r>
          </w:p>
          <w:p w14:paraId="072CF274" w14:textId="77777777" w:rsidR="005302D1" w:rsidRPr="00291DA9" w:rsidRDefault="005302D1" w:rsidP="003E0862">
            <w:pPr>
              <w:pStyle w:val="TableText"/>
              <w:spacing w:after="40"/>
              <w:rPr>
                <w:rFonts w:cs="Times New Roman"/>
                <w:lang w:val="ru-RU"/>
              </w:rPr>
            </w:pPr>
            <w:r w:rsidRPr="00291DA9">
              <w:rPr>
                <w:rFonts w:cs="Times New Roman"/>
                <w:lang w:val="ru-RU"/>
              </w:rPr>
              <w:t>3) До отказа выполнить и сохранить:</w:t>
            </w:r>
            <w:r w:rsidRPr="00291DA9">
              <w:rPr>
                <w:rFonts w:cs="Times New Roman"/>
                <w:lang w:val="ru-RU"/>
              </w:rPr>
              <w:br/>
            </w:r>
          </w:p>
          <w:p w14:paraId="625DFDF7" w14:textId="77777777" w:rsidR="005302D1" w:rsidRPr="00291DA9" w:rsidRDefault="005302D1" w:rsidP="003E0862">
            <w:pPr>
              <w:pStyle w:val="CodeBlock"/>
              <w:rPr>
                <w:rFonts w:ascii="Times New Roman" w:hAnsi="Times New Roman" w:cs="Times New Roman"/>
              </w:rPr>
            </w:pPr>
            <w:r w:rsidRPr="00291DA9">
              <w:rPr>
                <w:rFonts w:ascii="Times New Roman" w:hAnsi="Times New Roman" w:cs="Times New Roman"/>
                <w:sz w:val="14"/>
              </w:rPr>
              <w:t>$ multipath -ll</w:t>
            </w:r>
            <w:r w:rsidRPr="00291DA9">
              <w:rPr>
                <w:rFonts w:ascii="Times New Roman" w:hAnsi="Times New Roman" w:cs="Times New Roman"/>
                <w:sz w:val="14"/>
              </w:rPr>
              <w:br/>
              <w:t># multipathd show paths</w:t>
            </w:r>
            <w:r w:rsidRPr="00291DA9">
              <w:rPr>
                <w:rFonts w:ascii="Times New Roman" w:hAnsi="Times New Roman" w:cs="Times New Roman"/>
                <w:sz w:val="14"/>
              </w:rPr>
              <w:br/>
              <w:t>$ lsscsi -g</w:t>
            </w:r>
            <w:r w:rsidRPr="00291DA9">
              <w:rPr>
                <w:rFonts w:ascii="Times New Roman" w:hAnsi="Times New Roman" w:cs="Times New Roman"/>
                <w:sz w:val="14"/>
              </w:rPr>
              <w:br/>
              <w:t>$ iostat -t -dxm 1</w:t>
            </w:r>
            <w:r w:rsidRPr="00291DA9">
              <w:rPr>
                <w:rFonts w:ascii="Times New Roman" w:hAnsi="Times New Roman" w:cs="Times New Roman"/>
                <w:sz w:val="14"/>
              </w:rPr>
              <w:br/>
              <w:t># dmesg -T | tail -n 300</w:t>
            </w:r>
          </w:p>
          <w:p w14:paraId="4AE4E4EA"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4) Выполнить согласованную с производителем имитацию отказа: перезапуск контроллера, перевод контроллера в обслуживание, административное отключение контроллера или иной поддерживаемый способ. Выбранный способ </w:t>
            </w:r>
          </w:p>
          <w:p w14:paraId="4A2ECC55" w14:textId="77777777" w:rsidR="005302D1" w:rsidRPr="00291DA9" w:rsidRDefault="005302D1" w:rsidP="003E0862">
            <w:pPr>
              <w:pStyle w:val="TableText"/>
              <w:spacing w:after="40"/>
              <w:rPr>
                <w:rFonts w:cs="Times New Roman"/>
                <w:lang w:val="ru-RU"/>
              </w:rPr>
            </w:pPr>
            <w:r w:rsidRPr="00291DA9">
              <w:rPr>
                <w:rFonts w:cs="Times New Roman"/>
                <w:lang w:val="ru-RU"/>
              </w:rPr>
              <w:t>и ожидаемую длительность процедуры по вендорскому примечанию</w:t>
            </w:r>
          </w:p>
          <w:p w14:paraId="0061C53B"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зафиксировать в журнале испытаний.</w:t>
            </w:r>
            <w:r w:rsidRPr="00291DA9">
              <w:rPr>
                <w:rFonts w:cs="Times New Roman"/>
                <w:lang w:val="ru-RU"/>
              </w:rPr>
              <w:br/>
            </w:r>
          </w:p>
          <w:p w14:paraId="41D80E93"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5) </w:t>
            </w:r>
          </w:p>
          <w:p w14:paraId="18B3E257"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Через 90 секунд после имитации отказа выполнить первичную фиксацию. Если на </w:t>
            </w:r>
            <w:r w:rsidRPr="00291DA9">
              <w:rPr>
                <w:rFonts w:cs="Times New Roman"/>
              </w:rPr>
              <w:t>DM</w:t>
            </w:r>
            <w:r w:rsidRPr="00291DA9">
              <w:rPr>
                <w:rFonts w:cs="Times New Roman"/>
                <w:lang w:val="ru-RU"/>
              </w:rPr>
              <w:t xml:space="preserve">-устройстве нет прогресса </w:t>
            </w:r>
            <w:r w:rsidRPr="00291DA9">
              <w:rPr>
                <w:rFonts w:cs="Times New Roman"/>
              </w:rPr>
              <w:t>I</w:t>
            </w:r>
            <w:r w:rsidRPr="00291DA9">
              <w:rPr>
                <w:rFonts w:cs="Times New Roman"/>
                <w:lang w:val="ru-RU"/>
              </w:rPr>
              <w:t>/</w:t>
            </w:r>
            <w:r w:rsidRPr="00291DA9">
              <w:rPr>
                <w:rFonts w:cs="Times New Roman"/>
              </w:rPr>
              <w:t>O</w:t>
            </w:r>
            <w:r w:rsidRPr="00291DA9">
              <w:rPr>
                <w:rFonts w:cs="Times New Roman"/>
                <w:lang w:val="ru-RU"/>
              </w:rPr>
              <w:t>, наблюдение продолжается до контрольного интервала из раздела 7.0.</w:t>
            </w:r>
            <w:r w:rsidRPr="00291DA9">
              <w:rPr>
                <w:rFonts w:cs="Times New Roman"/>
                <w:lang w:val="ru-RU"/>
              </w:rPr>
              <w:br/>
            </w:r>
          </w:p>
          <w:p w14:paraId="47FEE9AA" w14:textId="77777777" w:rsidR="005302D1" w:rsidRPr="00291DA9" w:rsidRDefault="005302D1" w:rsidP="003E0862">
            <w:pPr>
              <w:pStyle w:val="CodeBlock"/>
              <w:rPr>
                <w:rFonts w:ascii="Times New Roman" w:hAnsi="Times New Roman" w:cs="Times New Roman"/>
              </w:rPr>
            </w:pPr>
            <w:r w:rsidRPr="00291DA9">
              <w:rPr>
                <w:rFonts w:ascii="Times New Roman" w:hAnsi="Times New Roman" w:cs="Times New Roman"/>
                <w:sz w:val="14"/>
              </w:rPr>
              <w:t>$ multipath -ll</w:t>
            </w:r>
            <w:r w:rsidRPr="00291DA9">
              <w:rPr>
                <w:rFonts w:ascii="Times New Roman" w:hAnsi="Times New Roman" w:cs="Times New Roman"/>
                <w:sz w:val="14"/>
              </w:rPr>
              <w:br/>
              <w:t># multipathd show paths</w:t>
            </w:r>
            <w:r w:rsidRPr="00291DA9">
              <w:rPr>
                <w:rFonts w:ascii="Times New Roman" w:hAnsi="Times New Roman" w:cs="Times New Roman"/>
                <w:sz w:val="14"/>
              </w:rPr>
              <w:br/>
              <w:t>$ iostat -t -dxm 1</w:t>
            </w:r>
            <w:r w:rsidRPr="00291DA9">
              <w:rPr>
                <w:rFonts w:ascii="Times New Roman" w:hAnsi="Times New Roman" w:cs="Times New Roman"/>
                <w:sz w:val="14"/>
              </w:rPr>
              <w:br/>
              <w:t># dmesg -T | tail -n 300</w:t>
            </w:r>
          </w:p>
          <w:p w14:paraId="1956F23B" w14:textId="77777777" w:rsidR="005302D1" w:rsidRPr="00291DA9" w:rsidRDefault="005302D1" w:rsidP="003E0862">
            <w:pPr>
              <w:pStyle w:val="TableText"/>
              <w:spacing w:after="40"/>
              <w:rPr>
                <w:rFonts w:cs="Times New Roman"/>
                <w:lang w:val="ru-RU"/>
              </w:rPr>
            </w:pPr>
            <w:r w:rsidRPr="00291DA9">
              <w:rPr>
                <w:rFonts w:cs="Times New Roman"/>
                <w:lang w:val="ru-RU"/>
              </w:rPr>
              <w:t>6) После восстановления контроллера при необходимости выполнить рескан и через 90 секунд повторить проверку. Если пути не возвращаются в исходное состояние, наблюдение продолжается до контрольного интервала из раздела 7.0:</w:t>
            </w:r>
            <w:r w:rsidRPr="00291DA9">
              <w:rPr>
                <w:rFonts w:cs="Times New Roman"/>
                <w:lang w:val="ru-RU"/>
              </w:rPr>
              <w:br/>
            </w:r>
          </w:p>
          <w:p w14:paraId="3797823F" w14:textId="77777777" w:rsidR="005302D1" w:rsidRPr="00291DA9" w:rsidRDefault="005302D1" w:rsidP="003E0862">
            <w:pPr>
              <w:pStyle w:val="CodeBlock"/>
              <w:rPr>
                <w:rFonts w:ascii="Times New Roman" w:hAnsi="Times New Roman" w:cs="Times New Roman"/>
              </w:rPr>
            </w:pPr>
            <w:r w:rsidRPr="00291DA9">
              <w:rPr>
                <w:rFonts w:ascii="Times New Roman" w:hAnsi="Times New Roman" w:cs="Times New Roman"/>
                <w:sz w:val="14"/>
              </w:rPr>
              <w:t># rescan-scsi-bus.sh -a</w:t>
            </w:r>
            <w:r w:rsidRPr="00291DA9">
              <w:rPr>
                <w:rFonts w:ascii="Times New Roman" w:hAnsi="Times New Roman" w:cs="Times New Roman"/>
                <w:sz w:val="14"/>
              </w:rPr>
              <w:br/>
              <w:t>$ multipath -ll</w:t>
            </w:r>
            <w:r w:rsidRPr="00291DA9">
              <w:rPr>
                <w:rFonts w:ascii="Times New Roman" w:hAnsi="Times New Roman" w:cs="Times New Roman"/>
                <w:sz w:val="14"/>
              </w:rPr>
              <w:br/>
              <w:t># multipathd show paths</w:t>
            </w:r>
            <w:r w:rsidRPr="00291DA9">
              <w:rPr>
                <w:rFonts w:ascii="Times New Roman" w:hAnsi="Times New Roman" w:cs="Times New Roman"/>
                <w:sz w:val="14"/>
              </w:rPr>
              <w:br/>
              <w:t>$ lsscsi -g</w:t>
            </w:r>
            <w:r w:rsidRPr="00291DA9">
              <w:rPr>
                <w:rFonts w:ascii="Times New Roman" w:hAnsi="Times New Roman" w:cs="Times New Roman"/>
                <w:sz w:val="14"/>
              </w:rPr>
              <w:br/>
              <w:t>$ iostat -t -dxm 1</w:t>
            </w:r>
            <w:r w:rsidRPr="00291DA9">
              <w:rPr>
                <w:rFonts w:ascii="Times New Roman" w:hAnsi="Times New Roman" w:cs="Times New Roman"/>
                <w:sz w:val="14"/>
              </w:rPr>
              <w:br/>
              <w:t># dmesg -T | tail -n 300</w:t>
            </w:r>
          </w:p>
          <w:p w14:paraId="4A6C894C"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7) На СХД зафиксировать состояние контроллеров, </w:t>
            </w:r>
            <w:r w:rsidRPr="00291DA9">
              <w:rPr>
                <w:rFonts w:cs="Times New Roman"/>
              </w:rPr>
              <w:t>front</w:t>
            </w:r>
            <w:r w:rsidRPr="00291DA9">
              <w:rPr>
                <w:rFonts w:cs="Times New Roman"/>
                <w:lang w:val="ru-RU"/>
              </w:rPr>
              <w:t>-</w:t>
            </w:r>
            <w:r w:rsidRPr="00291DA9">
              <w:rPr>
                <w:rFonts w:cs="Times New Roman"/>
              </w:rPr>
              <w:t>end</w:t>
            </w:r>
            <w:r w:rsidRPr="00291DA9">
              <w:rPr>
                <w:rFonts w:cs="Times New Roman"/>
                <w:lang w:val="ru-RU"/>
              </w:rPr>
              <w:t xml:space="preserve"> портов, </w:t>
            </w:r>
            <w:r w:rsidRPr="00291DA9">
              <w:rPr>
                <w:rFonts w:cs="Times New Roman"/>
              </w:rPr>
              <w:t>LUN</w:t>
            </w:r>
            <w:r w:rsidRPr="00291DA9">
              <w:rPr>
                <w:rFonts w:cs="Times New Roman"/>
                <w:lang w:val="ru-RU"/>
              </w:rPr>
              <w:t>, пулов, журнал событий и счётчики нагрузки по контроллерам.</w:t>
            </w:r>
          </w:p>
        </w:tc>
        <w:tc>
          <w:tcPr>
            <w:tcW w:w="1268" w:type="pct"/>
          </w:tcPr>
          <w:p w14:paraId="40DBFD5B" w14:textId="77777777" w:rsidR="005302D1" w:rsidRPr="00291DA9" w:rsidRDefault="005302D1" w:rsidP="003E0862">
            <w:pPr>
              <w:pStyle w:val="TableText"/>
              <w:spacing w:after="40"/>
              <w:rPr>
                <w:rFonts w:cs="Times New Roman"/>
                <w:lang w:val="ru-RU"/>
              </w:rPr>
            </w:pPr>
            <w:r w:rsidRPr="00291DA9">
              <w:rPr>
                <w:rFonts w:cs="Times New Roman"/>
                <w:lang w:val="ru-RU"/>
              </w:rPr>
              <w:t>Испытание считается успешным, если одновременно выполнены условия:</w:t>
            </w:r>
            <w:r w:rsidRPr="00291DA9">
              <w:rPr>
                <w:rFonts w:cs="Times New Roman"/>
                <w:lang w:val="ru-RU"/>
              </w:rPr>
              <w:br/>
            </w:r>
          </w:p>
          <w:p w14:paraId="5293503E"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1) Тестовые </w:t>
            </w:r>
            <w:r w:rsidRPr="00291DA9">
              <w:rPr>
                <w:rFonts w:cs="Times New Roman"/>
              </w:rPr>
              <w:t>LUN</w:t>
            </w:r>
            <w:r w:rsidRPr="00291DA9">
              <w:rPr>
                <w:rFonts w:cs="Times New Roman"/>
                <w:lang w:val="ru-RU"/>
              </w:rPr>
              <w:t xml:space="preserve"> остаются доступными.</w:t>
            </w:r>
            <w:r w:rsidRPr="00291DA9">
              <w:rPr>
                <w:rFonts w:cs="Times New Roman"/>
                <w:lang w:val="ru-RU"/>
              </w:rPr>
              <w:br/>
            </w:r>
          </w:p>
          <w:p w14:paraId="787A3F99"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2) </w:t>
            </w:r>
            <w:r w:rsidRPr="00291DA9">
              <w:rPr>
                <w:rFonts w:cs="Times New Roman"/>
              </w:rPr>
              <w:t>FIO</w:t>
            </w:r>
            <w:r w:rsidRPr="00291DA9">
              <w:rPr>
                <w:rFonts w:cs="Times New Roman"/>
                <w:lang w:val="ru-RU"/>
              </w:rPr>
              <w:t xml:space="preserve"> не завершается аварийно (процесс </w:t>
            </w:r>
            <w:r w:rsidRPr="00291DA9">
              <w:rPr>
                <w:rFonts w:cs="Times New Roman"/>
              </w:rPr>
              <w:t>fio</w:t>
            </w:r>
            <w:r w:rsidRPr="00291DA9">
              <w:rPr>
                <w:rFonts w:cs="Times New Roman"/>
                <w:lang w:val="ru-RU"/>
              </w:rPr>
              <w:t xml:space="preserve"> не падает, задание доходит до конца </w:t>
            </w:r>
          </w:p>
          <w:p w14:paraId="04E6D210" w14:textId="77777777" w:rsidR="005302D1" w:rsidRPr="00291DA9" w:rsidRDefault="005302D1" w:rsidP="003E0862">
            <w:pPr>
              <w:pStyle w:val="TableText"/>
              <w:spacing w:after="40"/>
              <w:rPr>
                <w:rFonts w:cs="Times New Roman"/>
                <w:lang w:val="ru-RU"/>
              </w:rPr>
            </w:pPr>
            <w:r w:rsidRPr="00291DA9">
              <w:rPr>
                <w:rFonts w:eastAsia="Consolas" w:cs="Times New Roman"/>
              </w:rPr>
              <w:t>runtime</w:t>
            </w:r>
          </w:p>
          <w:p w14:paraId="26155E7F"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и формирует итоговый отчёт). </w:t>
            </w:r>
          </w:p>
          <w:p w14:paraId="1CD6E7D5"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Для чистой </w:t>
            </w:r>
            <w:r w:rsidRPr="00291DA9">
              <w:rPr>
                <w:rFonts w:cs="Times New Roman"/>
              </w:rPr>
              <w:t>SLUA</w:t>
            </w:r>
            <w:r w:rsidRPr="00291DA9">
              <w:rPr>
                <w:rFonts w:cs="Times New Roman"/>
                <w:lang w:val="ru-RU"/>
              </w:rPr>
              <w:t xml:space="preserve">-проверки отказа одного контроллера ожидается, что </w:t>
            </w:r>
            <w:r w:rsidRPr="00291DA9">
              <w:rPr>
                <w:rFonts w:cs="Times New Roman"/>
              </w:rPr>
              <w:t>FIO</w:t>
            </w:r>
            <w:r w:rsidRPr="00291DA9">
              <w:rPr>
                <w:rFonts w:cs="Times New Roman"/>
                <w:lang w:val="ru-RU"/>
              </w:rPr>
              <w:t xml:space="preserve"> не фиксирует ошибок на </w:t>
            </w:r>
            <w:r w:rsidRPr="00291DA9">
              <w:rPr>
                <w:rFonts w:cs="Times New Roman"/>
              </w:rPr>
              <w:t>DM</w:t>
            </w:r>
            <w:r w:rsidRPr="00291DA9">
              <w:rPr>
                <w:rFonts w:cs="Times New Roman"/>
                <w:lang w:val="ru-RU"/>
              </w:rPr>
              <w:t xml:space="preserve">-устройстве, а </w:t>
            </w:r>
            <w:r w:rsidRPr="00291DA9">
              <w:rPr>
                <w:rFonts w:cs="Times New Roman"/>
              </w:rPr>
              <w:t>I</w:t>
            </w:r>
            <w:r w:rsidRPr="00291DA9">
              <w:rPr>
                <w:rFonts w:cs="Times New Roman"/>
                <w:lang w:val="ru-RU"/>
              </w:rPr>
              <w:t>/</w:t>
            </w:r>
            <w:r w:rsidRPr="00291DA9">
              <w:rPr>
                <w:rFonts w:cs="Times New Roman"/>
              </w:rPr>
              <w:t>O</w:t>
            </w:r>
            <w:r w:rsidRPr="00291DA9">
              <w:rPr>
                <w:rFonts w:cs="Times New Roman"/>
                <w:lang w:val="ru-RU"/>
              </w:rPr>
              <w:t xml:space="preserve"> продолжается через оставшийся контроллер. Значение </w:t>
            </w:r>
          </w:p>
          <w:p w14:paraId="7B88AAF8" w14:textId="77777777" w:rsidR="005302D1" w:rsidRPr="00291DA9" w:rsidRDefault="005302D1" w:rsidP="003E0862">
            <w:pPr>
              <w:pStyle w:val="TableText"/>
              <w:spacing w:after="40"/>
              <w:rPr>
                <w:rFonts w:cs="Times New Roman"/>
                <w:lang w:val="ru-RU"/>
              </w:rPr>
            </w:pPr>
            <w:r w:rsidRPr="00291DA9">
              <w:rPr>
                <w:rFonts w:eastAsia="Consolas" w:cs="Times New Roman"/>
              </w:rPr>
              <w:t>err</w:t>
            </w:r>
            <w:r w:rsidRPr="00291DA9">
              <w:rPr>
                <w:rFonts w:eastAsia="Consolas" w:cs="Times New Roman"/>
                <w:lang w:val="ru-RU"/>
              </w:rPr>
              <w:t>&gt;0</w:t>
            </w:r>
          </w:p>
          <w:p w14:paraId="4513EF12"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фиксируется как замечание и требует разбора с производителем СХД. Если используется вендорская процедура обслуживания/перезапуска, которая может временно затрагивать все пути к </w:t>
            </w:r>
            <w:r w:rsidRPr="00291DA9">
              <w:rPr>
                <w:rFonts w:cs="Times New Roman"/>
              </w:rPr>
              <w:t>LUN</w:t>
            </w:r>
            <w:r w:rsidRPr="00291DA9">
              <w:rPr>
                <w:rFonts w:cs="Times New Roman"/>
                <w:lang w:val="ru-RU"/>
              </w:rPr>
              <w:t xml:space="preserve"> или вызывать </w:t>
            </w:r>
            <w:r w:rsidRPr="00291DA9">
              <w:rPr>
                <w:rFonts w:cs="Times New Roman"/>
              </w:rPr>
              <w:t>EIO</w:t>
            </w:r>
            <w:r w:rsidRPr="00291DA9">
              <w:rPr>
                <w:rFonts w:cs="Times New Roman"/>
                <w:lang w:val="ru-RU"/>
              </w:rPr>
              <w:t>, это должно быть письменно указано производителем до начала испытания; результат оценивается по согласованному вендорскому примечанию.</w:t>
            </w:r>
            <w:r w:rsidRPr="00291DA9">
              <w:rPr>
                <w:rFonts w:cs="Times New Roman"/>
                <w:lang w:val="ru-RU"/>
              </w:rPr>
              <w:br/>
            </w:r>
          </w:p>
          <w:p w14:paraId="28C74C7F"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Сценарий считается «Не пройдено», если на </w:t>
            </w:r>
            <w:r w:rsidRPr="00291DA9">
              <w:rPr>
                <w:rFonts w:cs="Times New Roman"/>
              </w:rPr>
              <w:t>DM</w:t>
            </w:r>
            <w:r w:rsidRPr="00291DA9">
              <w:rPr>
                <w:rFonts w:cs="Times New Roman"/>
                <w:lang w:val="ru-RU"/>
              </w:rPr>
              <w:t xml:space="preserve">-устройстве отсутствует прогресс </w:t>
            </w:r>
            <w:r w:rsidRPr="00291DA9">
              <w:rPr>
                <w:rFonts w:cs="Times New Roman"/>
              </w:rPr>
              <w:t>I</w:t>
            </w:r>
            <w:r w:rsidRPr="00291DA9">
              <w:rPr>
                <w:rFonts w:cs="Times New Roman"/>
                <w:lang w:val="ru-RU"/>
              </w:rPr>
              <w:t>/</w:t>
            </w:r>
            <w:r w:rsidRPr="00291DA9">
              <w:rPr>
                <w:rFonts w:cs="Times New Roman"/>
              </w:rPr>
              <w:t>O</w:t>
            </w:r>
            <w:r w:rsidRPr="00291DA9">
              <w:rPr>
                <w:rFonts w:cs="Times New Roman"/>
                <w:lang w:val="ru-RU"/>
              </w:rPr>
              <w:t xml:space="preserve"> дольше контрольного интервала </w:t>
            </w:r>
          </w:p>
          <w:p w14:paraId="00CE7E81" w14:textId="77777777" w:rsidR="005302D1" w:rsidRPr="00291DA9" w:rsidRDefault="005302D1" w:rsidP="003E0862">
            <w:pPr>
              <w:pStyle w:val="TableText"/>
              <w:spacing w:after="40"/>
              <w:rPr>
                <w:rFonts w:cs="Times New Roman"/>
              </w:rPr>
            </w:pPr>
            <w:r w:rsidRPr="00291DA9">
              <w:rPr>
                <w:rFonts w:eastAsia="Consolas" w:cs="Times New Roman"/>
              </w:rPr>
              <w:t>Tконтроля = max(180 секунд, no_path_retry × polling_interval)</w:t>
            </w:r>
          </w:p>
          <w:p w14:paraId="0CD7D097" w14:textId="77777777" w:rsidR="005302D1" w:rsidRPr="00291DA9" w:rsidRDefault="005302D1" w:rsidP="003E0862">
            <w:pPr>
              <w:pStyle w:val="TableText"/>
              <w:spacing w:after="40"/>
              <w:rPr>
                <w:rFonts w:cs="Times New Roman"/>
                <w:lang w:val="ru-RU"/>
              </w:rPr>
            </w:pPr>
            <w:r w:rsidRPr="00291DA9">
              <w:rPr>
                <w:rFonts w:cs="Times New Roman"/>
              </w:rPr>
              <w:t xml:space="preserve"> </w:t>
            </w:r>
            <w:r w:rsidRPr="00291DA9">
              <w:rPr>
                <w:rFonts w:cs="Times New Roman"/>
                <w:lang w:val="ru-RU"/>
              </w:rPr>
              <w:t xml:space="preserve">при условии, что по выбранному сценарию должны оставаться рабочие пути к </w:t>
            </w:r>
            <w:r w:rsidRPr="00291DA9">
              <w:rPr>
                <w:rFonts w:cs="Times New Roman"/>
              </w:rPr>
              <w:t>LUN</w:t>
            </w:r>
            <w:r w:rsidRPr="00291DA9">
              <w:rPr>
                <w:rFonts w:cs="Times New Roman"/>
                <w:lang w:val="ru-RU"/>
              </w:rPr>
              <w:t>. При необходимости стороны могут дополнительно наблюдать состояние ещё 30–60 секунд, если это согласовано до начала испытаний.</w:t>
            </w:r>
            <w:r w:rsidRPr="00291DA9">
              <w:rPr>
                <w:rFonts w:cs="Times New Roman"/>
                <w:lang w:val="ru-RU"/>
              </w:rPr>
              <w:br/>
            </w:r>
          </w:p>
          <w:p w14:paraId="4E69ED66" w14:textId="77777777" w:rsidR="005302D1" w:rsidRPr="00291DA9" w:rsidRDefault="005302D1" w:rsidP="003E0862">
            <w:pPr>
              <w:pStyle w:val="TableText"/>
              <w:spacing w:after="40"/>
              <w:rPr>
                <w:rFonts w:cs="Times New Roman"/>
                <w:lang w:val="ru-RU"/>
              </w:rPr>
            </w:pPr>
            <w:r w:rsidRPr="00291DA9">
              <w:rPr>
                <w:rFonts w:cs="Times New Roman"/>
                <w:lang w:val="ru-RU"/>
              </w:rPr>
              <w:t>3) Допускается временное снижение производительности и сообщения о потере путей к отказавшему контроллеру.</w:t>
            </w:r>
            <w:r w:rsidRPr="00291DA9">
              <w:rPr>
                <w:rFonts w:cs="Times New Roman"/>
                <w:lang w:val="ru-RU"/>
              </w:rPr>
              <w:br/>
            </w:r>
          </w:p>
          <w:p w14:paraId="50C53E67"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4) По </w:t>
            </w:r>
          </w:p>
          <w:p w14:paraId="39F7DD92" w14:textId="77777777" w:rsidR="005302D1" w:rsidRPr="00291DA9" w:rsidRDefault="005302D1" w:rsidP="003E0862">
            <w:pPr>
              <w:pStyle w:val="TableText"/>
              <w:spacing w:after="40"/>
              <w:rPr>
                <w:rFonts w:cs="Times New Roman"/>
                <w:lang w:val="ru-RU"/>
              </w:rPr>
            </w:pPr>
            <w:r w:rsidRPr="00291DA9">
              <w:rPr>
                <w:rFonts w:eastAsia="Consolas" w:cs="Times New Roman"/>
              </w:rPr>
              <w:t>iostat</w:t>
            </w:r>
          </w:p>
          <w:p w14:paraId="74FBEFF2"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видно продолжение операций на </w:t>
            </w:r>
            <w:r w:rsidRPr="00291DA9">
              <w:rPr>
                <w:rFonts w:cs="Times New Roman"/>
              </w:rPr>
              <w:t>DM</w:t>
            </w:r>
            <w:r w:rsidRPr="00291DA9">
              <w:rPr>
                <w:rFonts w:cs="Times New Roman"/>
                <w:lang w:val="ru-RU"/>
              </w:rPr>
              <w:t>-устройствах через оставшийся контроллер.</w:t>
            </w:r>
            <w:r w:rsidRPr="00291DA9">
              <w:rPr>
                <w:rFonts w:cs="Times New Roman"/>
                <w:lang w:val="ru-RU"/>
              </w:rPr>
              <w:br/>
            </w:r>
          </w:p>
          <w:p w14:paraId="003102D1"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5) После восстановления контроллер возвращается в штатное состояние, его пути появляются в </w:t>
            </w:r>
          </w:p>
          <w:p w14:paraId="7345AE9D" w14:textId="77777777" w:rsidR="005302D1" w:rsidRPr="00291DA9" w:rsidRDefault="005302D1" w:rsidP="003E0862">
            <w:pPr>
              <w:pStyle w:val="TableText"/>
              <w:spacing w:after="40"/>
              <w:rPr>
                <w:rFonts w:cs="Times New Roman"/>
                <w:lang w:val="ru-RU"/>
              </w:rPr>
            </w:pPr>
            <w:r w:rsidRPr="00291DA9">
              <w:rPr>
                <w:rFonts w:eastAsia="Consolas" w:cs="Times New Roman"/>
              </w:rPr>
              <w:t>multipath</w:t>
            </w:r>
            <w:r w:rsidRPr="00291DA9">
              <w:rPr>
                <w:rFonts w:eastAsia="Consolas" w:cs="Times New Roman"/>
                <w:lang w:val="ru-RU"/>
              </w:rPr>
              <w:t xml:space="preserve"> -</w:t>
            </w:r>
            <w:r w:rsidRPr="00291DA9">
              <w:rPr>
                <w:rFonts w:eastAsia="Consolas" w:cs="Times New Roman"/>
              </w:rPr>
              <w:t>ll</w:t>
            </w:r>
          </w:p>
          <w:p w14:paraId="5348C10F" w14:textId="77777777" w:rsidR="005302D1" w:rsidRPr="00291DA9" w:rsidRDefault="005302D1" w:rsidP="003E0862">
            <w:pPr>
              <w:pStyle w:val="TableText"/>
              <w:spacing w:after="40"/>
              <w:rPr>
                <w:rFonts w:cs="Times New Roman"/>
                <w:lang w:val="ru-RU"/>
              </w:rPr>
            </w:pPr>
            <w:r w:rsidRPr="00291DA9">
              <w:rPr>
                <w:rFonts w:cs="Times New Roman"/>
                <w:lang w:val="ru-RU"/>
              </w:rPr>
              <w:t>, остаточные критические аварии отсутствуют.</w:t>
            </w:r>
            <w:r w:rsidRPr="00291DA9">
              <w:rPr>
                <w:rFonts w:cs="Times New Roman"/>
                <w:lang w:val="ru-RU"/>
              </w:rPr>
              <w:br/>
            </w:r>
          </w:p>
          <w:p w14:paraId="292346A0" w14:textId="0D5730F8" w:rsidR="005302D1" w:rsidRPr="00291DA9" w:rsidRDefault="005302D1" w:rsidP="003E0862">
            <w:pPr>
              <w:pStyle w:val="TableText"/>
              <w:spacing w:after="40"/>
              <w:rPr>
                <w:rFonts w:cs="Times New Roman"/>
                <w:lang w:val="ru-RU"/>
              </w:rPr>
            </w:pPr>
            <w:r w:rsidRPr="00291DA9">
              <w:rPr>
                <w:rFonts w:cs="Times New Roman"/>
                <w:lang w:val="ru-RU"/>
              </w:rPr>
              <w:lastRenderedPageBreak/>
              <w:t xml:space="preserve">6) Возврат путей происходит в исходное состояние без ручного переназначения владельца </w:t>
            </w:r>
            <w:r w:rsidRPr="00291DA9">
              <w:rPr>
                <w:rFonts w:cs="Times New Roman"/>
              </w:rPr>
              <w:t>LUN</w:t>
            </w:r>
            <w:r w:rsidRPr="00291DA9">
              <w:rPr>
                <w:rFonts w:cs="Times New Roman"/>
                <w:lang w:val="ru-RU"/>
              </w:rPr>
              <w:t xml:space="preserve"> или ручного переключения </w:t>
            </w:r>
            <w:r w:rsidR="00F61CF4">
              <w:rPr>
                <w:rFonts w:cs="Times New Roman"/>
              </w:rPr>
              <w:t>LUN</w:t>
            </w:r>
            <w:r w:rsidR="00F61CF4" w:rsidRPr="00291DA9">
              <w:rPr>
                <w:rFonts w:cs="Times New Roman"/>
                <w:lang w:val="ru-RU"/>
              </w:rPr>
              <w:t xml:space="preserve"> </w:t>
            </w:r>
            <w:r w:rsidRPr="00291DA9">
              <w:rPr>
                <w:rFonts w:cs="Times New Roman"/>
                <w:lang w:val="ru-RU"/>
              </w:rPr>
              <w:t>на контроллер.</w:t>
            </w:r>
          </w:p>
        </w:tc>
      </w:tr>
      <w:tr w:rsidR="005302D1" w:rsidRPr="003E0862" w14:paraId="6A2072F0" w14:textId="77777777" w:rsidTr="005302D1">
        <w:trPr>
          <w:jc w:val="center"/>
        </w:trPr>
        <w:tc>
          <w:tcPr>
            <w:tcW w:w="201" w:type="pct"/>
          </w:tcPr>
          <w:p w14:paraId="7CBAFB23" w14:textId="77777777" w:rsidR="005302D1" w:rsidRPr="00291DA9" w:rsidRDefault="005302D1" w:rsidP="003E0862">
            <w:pPr>
              <w:pStyle w:val="TableText"/>
              <w:spacing w:after="40"/>
              <w:rPr>
                <w:rFonts w:cs="Times New Roman"/>
              </w:rPr>
            </w:pPr>
            <w:r w:rsidRPr="00291DA9">
              <w:rPr>
                <w:rFonts w:cs="Times New Roman"/>
              </w:rPr>
              <w:lastRenderedPageBreak/>
              <w:t>14</w:t>
            </w:r>
          </w:p>
        </w:tc>
        <w:tc>
          <w:tcPr>
            <w:tcW w:w="573" w:type="pct"/>
          </w:tcPr>
          <w:p w14:paraId="2C416740" w14:textId="77777777" w:rsidR="005302D1" w:rsidRPr="00291DA9" w:rsidRDefault="005302D1" w:rsidP="003E0862">
            <w:pPr>
              <w:pStyle w:val="TableText"/>
              <w:spacing w:after="40"/>
              <w:rPr>
                <w:rFonts w:cs="Times New Roman"/>
              </w:rPr>
            </w:pPr>
            <w:r w:rsidRPr="00291DA9">
              <w:rPr>
                <w:rFonts w:cs="Times New Roman"/>
              </w:rPr>
              <w:t>Финальная проверка</w:t>
            </w:r>
          </w:p>
        </w:tc>
        <w:tc>
          <w:tcPr>
            <w:tcW w:w="604" w:type="pct"/>
          </w:tcPr>
          <w:p w14:paraId="6422CDB3"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Контроль доступности </w:t>
            </w:r>
            <w:r w:rsidRPr="00291DA9">
              <w:rPr>
                <w:rFonts w:cs="Times New Roman"/>
              </w:rPr>
              <w:t>LUN</w:t>
            </w:r>
            <w:r w:rsidRPr="00291DA9">
              <w:rPr>
                <w:rFonts w:cs="Times New Roman"/>
                <w:lang w:val="ru-RU"/>
              </w:rPr>
              <w:t xml:space="preserve"> и комплектности материалов испытаний</w:t>
            </w:r>
          </w:p>
        </w:tc>
        <w:tc>
          <w:tcPr>
            <w:tcW w:w="1086" w:type="pct"/>
          </w:tcPr>
          <w:p w14:paraId="263A48DC"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После завершения всех отказных сценариев СХД, хосты и пути находятся в корректном состоянии; тестовые </w:t>
            </w:r>
            <w:r w:rsidRPr="00291DA9">
              <w:rPr>
                <w:rFonts w:cs="Times New Roman"/>
              </w:rPr>
              <w:t>LUN</w:t>
            </w:r>
            <w:r w:rsidRPr="00291DA9">
              <w:rPr>
                <w:rFonts w:cs="Times New Roman"/>
                <w:lang w:val="ru-RU"/>
              </w:rPr>
              <w:t xml:space="preserve"> доступны как блочные устройства. Комплект материалов испытаний собран. Целостность содержимого </w:t>
            </w:r>
            <w:r w:rsidRPr="00291DA9">
              <w:rPr>
                <w:rFonts w:cs="Times New Roman"/>
              </w:rPr>
              <w:t>LUN</w:t>
            </w:r>
            <w:r w:rsidRPr="00291DA9">
              <w:rPr>
                <w:rFonts w:cs="Times New Roman"/>
                <w:lang w:val="ru-RU"/>
              </w:rPr>
              <w:t xml:space="preserve"> не проверяется (см. предупреждение в разделе 4): данные на </w:t>
            </w:r>
            <w:r w:rsidRPr="00291DA9">
              <w:rPr>
                <w:rFonts w:cs="Times New Roman"/>
              </w:rPr>
              <w:t>LUN</w:t>
            </w:r>
            <w:r w:rsidRPr="00291DA9">
              <w:rPr>
                <w:rFonts w:cs="Times New Roman"/>
                <w:lang w:val="ru-RU"/>
              </w:rPr>
              <w:t xml:space="preserve"> после параллельной нагрузки с двух хостов считаются недействительными.</w:t>
            </w:r>
          </w:p>
        </w:tc>
        <w:tc>
          <w:tcPr>
            <w:tcW w:w="1268" w:type="pct"/>
          </w:tcPr>
          <w:p w14:paraId="2509EAED"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1) Остановить </w:t>
            </w:r>
            <w:r w:rsidRPr="00291DA9">
              <w:rPr>
                <w:rFonts w:cs="Times New Roman"/>
              </w:rPr>
              <w:t>FIO</w:t>
            </w:r>
            <w:r w:rsidRPr="00291DA9">
              <w:rPr>
                <w:rFonts w:cs="Times New Roman"/>
                <w:lang w:val="ru-RU"/>
              </w:rPr>
              <w:t xml:space="preserve"> штатно.</w:t>
            </w:r>
            <w:r w:rsidRPr="00291DA9">
              <w:rPr>
                <w:rFonts w:cs="Times New Roman"/>
                <w:lang w:val="ru-RU"/>
              </w:rPr>
              <w:br/>
            </w:r>
          </w:p>
          <w:p w14:paraId="0886591F"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2) Собрать материалы по разделу 8: </w:t>
            </w:r>
            <w:r w:rsidRPr="00291DA9">
              <w:rPr>
                <w:rFonts w:cs="Times New Roman"/>
              </w:rPr>
              <w:t>FIO</w:t>
            </w:r>
            <w:r w:rsidRPr="00291DA9">
              <w:rPr>
                <w:rFonts w:cs="Times New Roman"/>
                <w:lang w:val="ru-RU"/>
              </w:rPr>
              <w:t xml:space="preserve"> </w:t>
            </w:r>
            <w:r w:rsidRPr="00291DA9">
              <w:rPr>
                <w:rFonts w:cs="Times New Roman"/>
              </w:rPr>
              <w:t>normal</w:t>
            </w:r>
            <w:r w:rsidRPr="00291DA9">
              <w:rPr>
                <w:rFonts w:cs="Times New Roman"/>
                <w:lang w:val="ru-RU"/>
              </w:rPr>
              <w:t xml:space="preserve">, </w:t>
            </w:r>
            <w:r w:rsidRPr="00291DA9">
              <w:rPr>
                <w:rFonts w:cs="Times New Roman"/>
              </w:rPr>
              <w:t>dmesg</w:t>
            </w:r>
            <w:r w:rsidRPr="00291DA9">
              <w:rPr>
                <w:rFonts w:cs="Times New Roman"/>
                <w:lang w:val="ru-RU"/>
              </w:rPr>
              <w:t>/</w:t>
            </w:r>
            <w:r w:rsidRPr="00291DA9">
              <w:rPr>
                <w:rFonts w:cs="Times New Roman"/>
              </w:rPr>
              <w:t>journalctl</w:t>
            </w:r>
            <w:r w:rsidRPr="00291DA9">
              <w:rPr>
                <w:rFonts w:cs="Times New Roman"/>
                <w:lang w:val="ru-RU"/>
              </w:rPr>
              <w:t>/</w:t>
            </w:r>
            <w:r w:rsidRPr="00291DA9">
              <w:rPr>
                <w:rFonts w:cs="Times New Roman"/>
              </w:rPr>
              <w:t>messages</w:t>
            </w:r>
            <w:r w:rsidRPr="00291DA9">
              <w:rPr>
                <w:rFonts w:cs="Times New Roman"/>
                <w:lang w:val="ru-RU"/>
              </w:rPr>
              <w:t xml:space="preserve">, </w:t>
            </w:r>
            <w:r w:rsidRPr="00291DA9">
              <w:rPr>
                <w:rFonts w:cs="Times New Roman"/>
              </w:rPr>
              <w:t>multipath</w:t>
            </w:r>
            <w:r w:rsidRPr="00291DA9">
              <w:rPr>
                <w:rFonts w:cs="Times New Roman"/>
                <w:lang w:val="ru-RU"/>
              </w:rPr>
              <w:t xml:space="preserve"> -</w:t>
            </w:r>
            <w:r w:rsidRPr="00291DA9">
              <w:rPr>
                <w:rFonts w:cs="Times New Roman"/>
              </w:rPr>
              <w:t>ll</w:t>
            </w:r>
            <w:r w:rsidRPr="00291DA9">
              <w:rPr>
                <w:rFonts w:cs="Times New Roman"/>
                <w:lang w:val="ru-RU"/>
              </w:rPr>
              <w:t xml:space="preserve">, </w:t>
            </w:r>
            <w:r w:rsidRPr="00291DA9">
              <w:rPr>
                <w:rFonts w:cs="Times New Roman"/>
              </w:rPr>
              <w:t>multipathd</w:t>
            </w:r>
            <w:r w:rsidRPr="00291DA9">
              <w:rPr>
                <w:rFonts w:cs="Times New Roman"/>
                <w:lang w:val="ru-RU"/>
              </w:rPr>
              <w:t xml:space="preserve"> </w:t>
            </w:r>
            <w:r w:rsidRPr="00291DA9">
              <w:rPr>
                <w:rFonts w:cs="Times New Roman"/>
              </w:rPr>
              <w:t>show</w:t>
            </w:r>
            <w:r w:rsidRPr="00291DA9">
              <w:rPr>
                <w:rFonts w:cs="Times New Roman"/>
                <w:lang w:val="ru-RU"/>
              </w:rPr>
              <w:t xml:space="preserve"> </w:t>
            </w:r>
            <w:r w:rsidRPr="00291DA9">
              <w:rPr>
                <w:rFonts w:cs="Times New Roman"/>
              </w:rPr>
              <w:t>config</w:t>
            </w:r>
            <w:r w:rsidRPr="00291DA9">
              <w:rPr>
                <w:rFonts w:cs="Times New Roman"/>
                <w:lang w:val="ru-RU"/>
              </w:rPr>
              <w:t xml:space="preserve">, </w:t>
            </w:r>
            <w:r w:rsidRPr="00291DA9">
              <w:rPr>
                <w:rFonts w:cs="Times New Roman"/>
              </w:rPr>
              <w:t>multipathd</w:t>
            </w:r>
            <w:r w:rsidRPr="00291DA9">
              <w:rPr>
                <w:rFonts w:cs="Times New Roman"/>
                <w:lang w:val="ru-RU"/>
              </w:rPr>
              <w:t xml:space="preserve"> </w:t>
            </w:r>
            <w:r w:rsidRPr="00291DA9">
              <w:rPr>
                <w:rFonts w:cs="Times New Roman"/>
              </w:rPr>
              <w:t>show</w:t>
            </w:r>
            <w:r w:rsidRPr="00291DA9">
              <w:rPr>
                <w:rFonts w:cs="Times New Roman"/>
                <w:lang w:val="ru-RU"/>
              </w:rPr>
              <w:t xml:space="preserve"> </w:t>
            </w:r>
            <w:r w:rsidRPr="00291DA9">
              <w:rPr>
                <w:rFonts w:cs="Times New Roman"/>
              </w:rPr>
              <w:t>paths</w:t>
            </w:r>
            <w:r w:rsidRPr="00291DA9">
              <w:rPr>
                <w:rFonts w:cs="Times New Roman"/>
                <w:lang w:val="ru-RU"/>
              </w:rPr>
              <w:t xml:space="preserve">, </w:t>
            </w:r>
            <w:r w:rsidRPr="00291DA9">
              <w:rPr>
                <w:rFonts w:cs="Times New Roman"/>
              </w:rPr>
              <w:t>iostat</w:t>
            </w:r>
            <w:r w:rsidRPr="00291DA9">
              <w:rPr>
                <w:rFonts w:cs="Times New Roman"/>
                <w:lang w:val="ru-RU"/>
              </w:rPr>
              <w:t>, скриншоты/</w:t>
            </w:r>
            <w:r w:rsidRPr="00291DA9">
              <w:rPr>
                <w:rFonts w:cs="Times New Roman"/>
              </w:rPr>
              <w:t>CLI</w:t>
            </w:r>
            <w:r w:rsidRPr="00291DA9">
              <w:rPr>
                <w:rFonts w:cs="Times New Roman"/>
                <w:lang w:val="ru-RU"/>
              </w:rPr>
              <w:t xml:space="preserve"> СХД, схема </w:t>
            </w:r>
            <w:r w:rsidRPr="00291DA9">
              <w:rPr>
                <w:rFonts w:cs="Times New Roman"/>
              </w:rPr>
              <w:t>SAN</w:t>
            </w:r>
            <w:r w:rsidRPr="00291DA9">
              <w:rPr>
                <w:rFonts w:cs="Times New Roman"/>
                <w:lang w:val="ru-RU"/>
              </w:rPr>
              <w:t>/</w:t>
            </w:r>
            <w:r w:rsidRPr="00291DA9">
              <w:rPr>
                <w:rFonts w:cs="Times New Roman"/>
              </w:rPr>
              <w:t>zoning</w:t>
            </w:r>
            <w:r w:rsidRPr="00291DA9">
              <w:rPr>
                <w:rFonts w:cs="Times New Roman"/>
                <w:lang w:val="ru-RU"/>
              </w:rPr>
              <w:t>.</w:t>
            </w:r>
            <w:r w:rsidRPr="00291DA9">
              <w:rPr>
                <w:rFonts w:cs="Times New Roman"/>
                <w:lang w:val="ru-RU"/>
              </w:rPr>
              <w:br/>
            </w:r>
          </w:p>
          <w:p w14:paraId="2515B7A1"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3) Выполнить контрольную проверку факта доступности </w:t>
            </w:r>
            <w:r w:rsidRPr="00291DA9">
              <w:rPr>
                <w:rFonts w:cs="Times New Roman"/>
              </w:rPr>
              <w:t>LUN</w:t>
            </w:r>
            <w:r w:rsidRPr="00291DA9">
              <w:rPr>
                <w:rFonts w:cs="Times New Roman"/>
                <w:lang w:val="ru-RU"/>
              </w:rPr>
              <w:t xml:space="preserve"> на каждом сервере: открыть блочное устройство и выполнить короткое чтение, например:</w:t>
            </w:r>
            <w:r w:rsidRPr="00291DA9">
              <w:rPr>
                <w:rFonts w:cs="Times New Roman"/>
                <w:lang w:val="ru-RU"/>
              </w:rPr>
              <w:br/>
            </w:r>
          </w:p>
          <w:p w14:paraId="4D326C43" w14:textId="77777777" w:rsidR="005302D1" w:rsidRPr="00291DA9" w:rsidRDefault="005302D1" w:rsidP="003E0862">
            <w:pPr>
              <w:pStyle w:val="CodeBlock"/>
              <w:rPr>
                <w:rFonts w:ascii="Times New Roman" w:hAnsi="Times New Roman" w:cs="Times New Roman"/>
              </w:rPr>
            </w:pPr>
            <w:r w:rsidRPr="00291DA9">
              <w:rPr>
                <w:rFonts w:ascii="Times New Roman" w:hAnsi="Times New Roman" w:cs="Times New Roman"/>
                <w:sz w:val="14"/>
              </w:rPr>
              <w:t># dd if=&lt;LUN1_PATH&gt; of=/dev/null bs=1M count=64 iflag=direct status=progress</w:t>
            </w:r>
            <w:r w:rsidRPr="00291DA9">
              <w:rPr>
                <w:rFonts w:ascii="Times New Roman" w:hAnsi="Times New Roman" w:cs="Times New Roman"/>
                <w:sz w:val="14"/>
              </w:rPr>
              <w:br/>
              <w:t># dd if=&lt;LUN2_PATH&gt; of=/dev/null bs=1M count=64 iflag=direct status=progress</w:t>
            </w:r>
            <w:r w:rsidRPr="00291DA9">
              <w:rPr>
                <w:rFonts w:ascii="Times New Roman" w:hAnsi="Times New Roman" w:cs="Times New Roman"/>
                <w:sz w:val="14"/>
              </w:rPr>
              <w:br/>
              <w:t># dd if=&lt;LUN3_PATH&gt; of=/dev/null bs=1M count=64 iflag=direct status=progress</w:t>
            </w:r>
            <w:r w:rsidRPr="00291DA9">
              <w:rPr>
                <w:rFonts w:ascii="Times New Roman" w:hAnsi="Times New Roman" w:cs="Times New Roman"/>
                <w:sz w:val="14"/>
              </w:rPr>
              <w:br/>
              <w:t># dd if=&lt;LUN4_PATH&gt; of=/dev/null bs=1M count=64 iflag=direct status=progress</w:t>
            </w:r>
          </w:p>
          <w:p w14:paraId="227018D7" w14:textId="77777777" w:rsidR="005302D1" w:rsidRPr="00291DA9" w:rsidRDefault="005302D1" w:rsidP="003E0862">
            <w:pPr>
              <w:pStyle w:val="TableText"/>
              <w:spacing w:after="40"/>
              <w:rPr>
                <w:rFonts w:cs="Times New Roman"/>
                <w:lang w:val="ru-RU"/>
              </w:rPr>
            </w:pPr>
            <w:r w:rsidRPr="00291DA9">
              <w:rPr>
                <w:rFonts w:cs="Times New Roman"/>
                <w:lang w:val="ru-RU"/>
              </w:rPr>
              <w:t>Цель — убедиться, что устройство открывается и отдаёт ввод-вывод. Сверка содержимого не выполняется.</w:t>
            </w:r>
            <w:r w:rsidRPr="00291DA9">
              <w:rPr>
                <w:rFonts w:cs="Times New Roman"/>
                <w:lang w:val="ru-RU"/>
              </w:rPr>
              <w:br/>
            </w:r>
          </w:p>
          <w:p w14:paraId="4175A30F" w14:textId="77777777" w:rsidR="005302D1" w:rsidRPr="00291DA9" w:rsidRDefault="005302D1" w:rsidP="003E0862">
            <w:pPr>
              <w:pStyle w:val="TableText"/>
              <w:spacing w:after="40"/>
              <w:rPr>
                <w:rFonts w:cs="Times New Roman"/>
                <w:lang w:val="ru-RU"/>
              </w:rPr>
            </w:pPr>
            <w:r w:rsidRPr="00291DA9">
              <w:rPr>
                <w:rFonts w:cs="Times New Roman"/>
                <w:lang w:val="ru-RU"/>
              </w:rPr>
              <w:t>4) Заполнить журнал испытаний раздела 9 и указать ссылки на каталоги с логами.</w:t>
            </w:r>
          </w:p>
        </w:tc>
        <w:tc>
          <w:tcPr>
            <w:tcW w:w="1268" w:type="pct"/>
          </w:tcPr>
          <w:p w14:paraId="58FD3DB4" w14:textId="77777777" w:rsidR="005302D1" w:rsidRPr="00291DA9" w:rsidRDefault="005302D1" w:rsidP="003E0862">
            <w:pPr>
              <w:pStyle w:val="TableText"/>
              <w:spacing w:after="40"/>
              <w:rPr>
                <w:rFonts w:cs="Times New Roman"/>
                <w:lang w:val="ru-RU"/>
              </w:rPr>
            </w:pPr>
            <w:r w:rsidRPr="00291DA9">
              <w:rPr>
                <w:rFonts w:cs="Times New Roman"/>
                <w:lang w:val="ru-RU"/>
              </w:rPr>
              <w:t>Испытание считается успешным, если одновременно выполнены условия:</w:t>
            </w:r>
            <w:r w:rsidRPr="00291DA9">
              <w:rPr>
                <w:rFonts w:cs="Times New Roman"/>
                <w:lang w:val="ru-RU"/>
              </w:rPr>
              <w:br/>
            </w:r>
          </w:p>
          <w:p w14:paraId="063518A2"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1) Все тестовые </w:t>
            </w:r>
            <w:r w:rsidRPr="00291DA9">
              <w:rPr>
                <w:rFonts w:cs="Times New Roman"/>
              </w:rPr>
              <w:t>LUN</w:t>
            </w:r>
            <w:r w:rsidRPr="00291DA9">
              <w:rPr>
                <w:rFonts w:cs="Times New Roman"/>
                <w:lang w:val="ru-RU"/>
              </w:rPr>
              <w:t xml:space="preserve"> присутствуют как </w:t>
            </w:r>
            <w:r w:rsidRPr="00291DA9">
              <w:rPr>
                <w:rFonts w:cs="Times New Roman"/>
              </w:rPr>
              <w:t>DM</w:t>
            </w:r>
            <w:r w:rsidRPr="00291DA9">
              <w:rPr>
                <w:rFonts w:cs="Times New Roman"/>
                <w:lang w:val="ru-RU"/>
              </w:rPr>
              <w:t>-</w:t>
            </w:r>
            <w:r w:rsidRPr="00291DA9">
              <w:rPr>
                <w:rFonts w:cs="Times New Roman"/>
              </w:rPr>
              <w:t>multipath</w:t>
            </w:r>
            <w:r w:rsidRPr="00291DA9">
              <w:rPr>
                <w:rFonts w:cs="Times New Roman"/>
                <w:lang w:val="ru-RU"/>
              </w:rPr>
              <w:t xml:space="preserve"> устройства на обоих серверах.</w:t>
            </w:r>
            <w:r w:rsidRPr="00291DA9">
              <w:rPr>
                <w:rFonts w:cs="Times New Roman"/>
                <w:lang w:val="ru-RU"/>
              </w:rPr>
              <w:br/>
            </w:r>
          </w:p>
          <w:p w14:paraId="3DFEA417" w14:textId="77777777" w:rsidR="005302D1" w:rsidRPr="00291DA9" w:rsidRDefault="005302D1" w:rsidP="003E0862">
            <w:pPr>
              <w:pStyle w:val="TableText"/>
              <w:spacing w:after="40"/>
              <w:rPr>
                <w:rFonts w:cs="Times New Roman"/>
                <w:lang w:val="ru-RU"/>
              </w:rPr>
            </w:pPr>
            <w:r w:rsidRPr="00291DA9">
              <w:rPr>
                <w:rFonts w:cs="Times New Roman"/>
                <w:lang w:val="ru-RU"/>
              </w:rPr>
              <w:t>2) Все ожидаемые пути восстановлены, состояние путей соответствует разделу 7.4.</w:t>
            </w:r>
            <w:r w:rsidRPr="00291DA9">
              <w:rPr>
                <w:rFonts w:cs="Times New Roman"/>
                <w:lang w:val="ru-RU"/>
              </w:rPr>
              <w:br/>
            </w:r>
          </w:p>
          <w:p w14:paraId="6CE9EAC2" w14:textId="77777777" w:rsidR="005302D1" w:rsidRPr="00291DA9" w:rsidRDefault="005302D1" w:rsidP="003E0862">
            <w:pPr>
              <w:pStyle w:val="TableText"/>
              <w:spacing w:after="40"/>
              <w:rPr>
                <w:rFonts w:cs="Times New Roman"/>
                <w:lang w:val="ru-RU"/>
              </w:rPr>
            </w:pPr>
            <w:r w:rsidRPr="00291DA9">
              <w:rPr>
                <w:rFonts w:cs="Times New Roman"/>
                <w:lang w:val="ru-RU"/>
              </w:rPr>
              <w:t>3) Контрольное чтение блочного устройства (</w:t>
            </w:r>
          </w:p>
          <w:p w14:paraId="64DFFD99" w14:textId="77777777" w:rsidR="005302D1" w:rsidRPr="00291DA9" w:rsidRDefault="005302D1" w:rsidP="003E0862">
            <w:pPr>
              <w:pStyle w:val="TableText"/>
              <w:spacing w:after="40"/>
              <w:rPr>
                <w:rFonts w:cs="Times New Roman"/>
                <w:lang w:val="ru-RU"/>
              </w:rPr>
            </w:pPr>
            <w:r w:rsidRPr="00291DA9">
              <w:rPr>
                <w:rFonts w:eastAsia="Consolas" w:cs="Times New Roman"/>
              </w:rPr>
              <w:t>dd</w:t>
            </w:r>
            <w:r w:rsidRPr="00291DA9">
              <w:rPr>
                <w:rFonts w:eastAsia="Consolas" w:cs="Times New Roman"/>
                <w:lang w:val="ru-RU"/>
              </w:rPr>
              <w:t xml:space="preserve"> </w:t>
            </w:r>
            <w:r w:rsidRPr="00291DA9">
              <w:rPr>
                <w:rFonts w:eastAsia="Consolas" w:cs="Times New Roman"/>
              </w:rPr>
              <w:t>if</w:t>
            </w:r>
            <w:r w:rsidRPr="00291DA9">
              <w:rPr>
                <w:rFonts w:eastAsia="Consolas" w:cs="Times New Roman"/>
                <w:lang w:val="ru-RU"/>
              </w:rPr>
              <w:t>=&lt;</w:t>
            </w:r>
            <w:r w:rsidRPr="00291DA9">
              <w:rPr>
                <w:rFonts w:eastAsia="Consolas" w:cs="Times New Roman"/>
              </w:rPr>
              <w:t>LUN</w:t>
            </w:r>
            <w:r w:rsidRPr="00291DA9">
              <w:rPr>
                <w:rFonts w:eastAsia="Consolas" w:cs="Times New Roman"/>
                <w:lang w:val="ru-RU"/>
              </w:rPr>
              <w:t xml:space="preserve">&gt; </w:t>
            </w:r>
            <w:r w:rsidRPr="00291DA9">
              <w:rPr>
                <w:rFonts w:eastAsia="Consolas" w:cs="Times New Roman"/>
              </w:rPr>
              <w:t>of</w:t>
            </w:r>
            <w:r w:rsidRPr="00291DA9">
              <w:rPr>
                <w:rFonts w:eastAsia="Consolas" w:cs="Times New Roman"/>
                <w:lang w:val="ru-RU"/>
              </w:rPr>
              <w:t>=/</w:t>
            </w:r>
            <w:r w:rsidRPr="00291DA9">
              <w:rPr>
                <w:rFonts w:eastAsia="Consolas" w:cs="Times New Roman"/>
              </w:rPr>
              <w:t>dev</w:t>
            </w:r>
            <w:r w:rsidRPr="00291DA9">
              <w:rPr>
                <w:rFonts w:eastAsia="Consolas" w:cs="Times New Roman"/>
                <w:lang w:val="ru-RU"/>
              </w:rPr>
              <w:t>/</w:t>
            </w:r>
            <w:r w:rsidRPr="00291DA9">
              <w:rPr>
                <w:rFonts w:eastAsia="Consolas" w:cs="Times New Roman"/>
              </w:rPr>
              <w:t>null</w:t>
            </w:r>
          </w:p>
          <w:p w14:paraId="0010D0CB"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завершается без ошибок ввода-вывода на каждом из 4 </w:t>
            </w:r>
            <w:r w:rsidRPr="00291DA9">
              <w:rPr>
                <w:rFonts w:cs="Times New Roman"/>
              </w:rPr>
              <w:t>LUN</w:t>
            </w:r>
            <w:r w:rsidRPr="00291DA9">
              <w:rPr>
                <w:rFonts w:cs="Times New Roman"/>
                <w:lang w:val="ru-RU"/>
              </w:rPr>
              <w:t>.</w:t>
            </w:r>
            <w:r w:rsidRPr="00291DA9">
              <w:rPr>
                <w:rFonts w:cs="Times New Roman"/>
                <w:lang w:val="ru-RU"/>
              </w:rPr>
              <w:br/>
            </w:r>
          </w:p>
          <w:p w14:paraId="2026B90A" w14:textId="77777777" w:rsidR="005302D1" w:rsidRPr="00291DA9" w:rsidRDefault="005302D1" w:rsidP="003E0862">
            <w:pPr>
              <w:pStyle w:val="TableText"/>
              <w:spacing w:after="40"/>
              <w:rPr>
                <w:rFonts w:cs="Times New Roman"/>
                <w:lang w:val="ru-RU"/>
              </w:rPr>
            </w:pPr>
            <w:r w:rsidRPr="00291DA9">
              <w:rPr>
                <w:rFonts w:cs="Times New Roman"/>
                <w:lang w:val="ru-RU"/>
              </w:rPr>
              <w:t>4) Комплект приложений собран и связан с журналом испытаний.</w:t>
            </w:r>
            <w:r w:rsidRPr="00291DA9">
              <w:rPr>
                <w:rFonts w:cs="Times New Roman"/>
                <w:lang w:val="ru-RU"/>
              </w:rPr>
              <w:br/>
            </w:r>
          </w:p>
          <w:p w14:paraId="08957E71" w14:textId="77777777" w:rsidR="005302D1" w:rsidRPr="00291DA9" w:rsidRDefault="005302D1" w:rsidP="003E0862">
            <w:pPr>
              <w:pStyle w:val="TableText"/>
              <w:spacing w:after="40"/>
              <w:rPr>
                <w:rFonts w:cs="Times New Roman"/>
                <w:lang w:val="ru-RU"/>
              </w:rPr>
            </w:pPr>
            <w:r w:rsidRPr="00291DA9">
              <w:rPr>
                <w:rFonts w:cs="Times New Roman"/>
                <w:lang w:val="ru-RU"/>
              </w:rPr>
              <w:t>5) Итоговый статус каждого испытания указан как «Пройдено», «Не пройдено» или «Не выполнялось».</w:t>
            </w:r>
          </w:p>
        </w:tc>
      </w:tr>
    </w:tbl>
    <w:p w14:paraId="79E662BC" w14:textId="77777777" w:rsidR="005302D1" w:rsidRPr="00291DA9" w:rsidRDefault="005302D1" w:rsidP="005302D1">
      <w:pPr>
        <w:rPr>
          <w:rFonts w:cs="Times New Roman"/>
          <w:lang w:val="ru-RU"/>
        </w:rPr>
      </w:pPr>
    </w:p>
    <w:p w14:paraId="1666C8AD" w14:textId="77777777" w:rsidR="005302D1" w:rsidRPr="005302D1" w:rsidRDefault="005302D1" w:rsidP="005302D1">
      <w:pPr>
        <w:rPr>
          <w:rFonts w:cs="Times New Roman"/>
          <w:b/>
          <w:bCs/>
          <w:szCs w:val="28"/>
          <w:lang w:val="ru-RU"/>
        </w:rPr>
      </w:pPr>
      <w:r w:rsidRPr="005302D1">
        <w:rPr>
          <w:rFonts w:cs="Times New Roman"/>
          <w:b/>
          <w:bCs/>
          <w:szCs w:val="28"/>
          <w:lang w:val="ru-RU"/>
        </w:rPr>
        <w:t>7. Команды, таблицы фиксации и FIO-профили для тестов SLUA / Symmetric Active-Active</w:t>
      </w:r>
    </w:p>
    <w:p w14:paraId="002D4A6D" w14:textId="77777777" w:rsidR="005302D1" w:rsidRPr="005302D1" w:rsidRDefault="005302D1" w:rsidP="005302D1">
      <w:pPr>
        <w:rPr>
          <w:rFonts w:cs="Times New Roman"/>
          <w:b/>
          <w:bCs/>
          <w:szCs w:val="28"/>
          <w:lang w:val="ru-RU"/>
        </w:rPr>
      </w:pPr>
      <w:r w:rsidRPr="005302D1">
        <w:rPr>
          <w:rFonts w:cs="Times New Roman"/>
          <w:b/>
          <w:bCs/>
          <w:szCs w:val="28"/>
          <w:lang w:val="ru-RU"/>
        </w:rPr>
        <w:t>7.0.0 Типовая конфигурация multipath для целей ПМИ SLUA / Symmetric Active-Active</w:t>
      </w:r>
    </w:p>
    <w:p w14:paraId="648CE633" w14:textId="77777777" w:rsidR="005302D1" w:rsidRPr="00291DA9" w:rsidRDefault="005302D1" w:rsidP="005302D1">
      <w:pPr>
        <w:rPr>
          <w:rFonts w:cs="Times New Roman"/>
          <w:lang w:val="ru-RU"/>
        </w:rPr>
      </w:pPr>
      <w:r w:rsidRPr="00291DA9">
        <w:rPr>
          <w:rFonts w:cs="Times New Roman"/>
          <w:lang w:val="ru-RU"/>
        </w:rPr>
        <w:t xml:space="preserve">Конфигурация </w:t>
      </w:r>
      <w:r w:rsidRPr="00291DA9">
        <w:rPr>
          <w:rFonts w:cs="Times New Roman"/>
        </w:rPr>
        <w:t>multipath</w:t>
      </w:r>
      <w:r w:rsidRPr="00291DA9">
        <w:rPr>
          <w:rFonts w:cs="Times New Roman"/>
          <w:lang w:val="ru-RU"/>
        </w:rPr>
        <w:t xml:space="preserve"> согласовывается с производителем СХД и применяется по его рекомендации. Для целей настоящей ПМИ обязательным параметром является только </w:t>
      </w:r>
      <w:r w:rsidRPr="00291DA9">
        <w:rPr>
          <w:rFonts w:eastAsia="Consolas" w:cs="Times New Roman"/>
          <w:sz w:val="17"/>
        </w:rPr>
        <w:t>path</w:t>
      </w:r>
      <w:r w:rsidRPr="00291DA9">
        <w:rPr>
          <w:rFonts w:eastAsia="Consolas" w:cs="Times New Roman"/>
          <w:sz w:val="17"/>
          <w:lang w:val="ru-RU"/>
        </w:rPr>
        <w:t>_</w:t>
      </w:r>
      <w:r w:rsidRPr="00291DA9">
        <w:rPr>
          <w:rFonts w:eastAsia="Consolas" w:cs="Times New Roman"/>
          <w:sz w:val="17"/>
        </w:rPr>
        <w:t>selector</w:t>
      </w:r>
      <w:r w:rsidRPr="00291DA9">
        <w:rPr>
          <w:rFonts w:eastAsia="Consolas" w:cs="Times New Roman"/>
          <w:sz w:val="17"/>
          <w:lang w:val="ru-RU"/>
        </w:rPr>
        <w:t xml:space="preserve"> "</w:t>
      </w:r>
      <w:r w:rsidRPr="00291DA9">
        <w:rPr>
          <w:rFonts w:eastAsia="Consolas" w:cs="Times New Roman"/>
          <w:sz w:val="17"/>
        </w:rPr>
        <w:t>round</w:t>
      </w:r>
      <w:r w:rsidRPr="00291DA9">
        <w:rPr>
          <w:rFonts w:eastAsia="Consolas" w:cs="Times New Roman"/>
          <w:sz w:val="17"/>
          <w:lang w:val="ru-RU"/>
        </w:rPr>
        <w:t>-</w:t>
      </w:r>
      <w:r w:rsidRPr="00291DA9">
        <w:rPr>
          <w:rFonts w:eastAsia="Consolas" w:cs="Times New Roman"/>
          <w:sz w:val="17"/>
        </w:rPr>
        <w:t>robin</w:t>
      </w:r>
      <w:r w:rsidRPr="00291DA9">
        <w:rPr>
          <w:rFonts w:eastAsia="Consolas" w:cs="Times New Roman"/>
          <w:sz w:val="17"/>
          <w:lang w:val="ru-RU"/>
        </w:rPr>
        <w:t xml:space="preserve"> 0"</w:t>
      </w:r>
      <w:r w:rsidRPr="00291DA9">
        <w:rPr>
          <w:rFonts w:cs="Times New Roman"/>
          <w:lang w:val="ru-RU"/>
        </w:rPr>
        <w:t xml:space="preserve"> — он используется для проверки распределения операций ввода-вывода по рабочим путям. Все остальные параметры в примере ниже, включая </w:t>
      </w:r>
      <w:r w:rsidRPr="00291DA9">
        <w:rPr>
          <w:rFonts w:eastAsia="Consolas" w:cs="Times New Roman"/>
          <w:sz w:val="17"/>
        </w:rPr>
        <w:t>path</w:t>
      </w:r>
      <w:r w:rsidRPr="00291DA9">
        <w:rPr>
          <w:rFonts w:eastAsia="Consolas" w:cs="Times New Roman"/>
          <w:sz w:val="17"/>
          <w:lang w:val="ru-RU"/>
        </w:rPr>
        <w:t>_</w:t>
      </w:r>
      <w:r w:rsidRPr="00291DA9">
        <w:rPr>
          <w:rFonts w:eastAsia="Consolas" w:cs="Times New Roman"/>
          <w:sz w:val="17"/>
        </w:rPr>
        <w:t>grouping</w:t>
      </w:r>
      <w:r w:rsidRPr="00291DA9">
        <w:rPr>
          <w:rFonts w:eastAsia="Consolas" w:cs="Times New Roman"/>
          <w:sz w:val="17"/>
          <w:lang w:val="ru-RU"/>
        </w:rPr>
        <w:t>_</w:t>
      </w:r>
      <w:r w:rsidRPr="00291DA9">
        <w:rPr>
          <w:rFonts w:eastAsia="Consolas" w:cs="Times New Roman"/>
          <w:sz w:val="17"/>
        </w:rPr>
        <w:t>policy</w:t>
      </w:r>
      <w:r w:rsidRPr="00291DA9">
        <w:rPr>
          <w:rFonts w:cs="Times New Roman"/>
          <w:lang w:val="ru-RU"/>
        </w:rPr>
        <w:t xml:space="preserve">, </w:t>
      </w:r>
      <w:r w:rsidRPr="00291DA9">
        <w:rPr>
          <w:rFonts w:eastAsia="Consolas" w:cs="Times New Roman"/>
          <w:sz w:val="17"/>
        </w:rPr>
        <w:t>path</w:t>
      </w:r>
      <w:r w:rsidRPr="00291DA9">
        <w:rPr>
          <w:rFonts w:eastAsia="Consolas" w:cs="Times New Roman"/>
          <w:sz w:val="17"/>
          <w:lang w:val="ru-RU"/>
        </w:rPr>
        <w:t>_</w:t>
      </w:r>
      <w:r w:rsidRPr="00291DA9">
        <w:rPr>
          <w:rFonts w:eastAsia="Consolas" w:cs="Times New Roman"/>
          <w:sz w:val="17"/>
        </w:rPr>
        <w:t>checker</w:t>
      </w:r>
      <w:r w:rsidRPr="00291DA9">
        <w:rPr>
          <w:rFonts w:cs="Times New Roman"/>
          <w:lang w:val="ru-RU"/>
        </w:rPr>
        <w:t xml:space="preserve">, </w:t>
      </w:r>
      <w:r w:rsidRPr="00291DA9">
        <w:rPr>
          <w:rFonts w:eastAsia="Consolas" w:cs="Times New Roman"/>
          <w:sz w:val="17"/>
        </w:rPr>
        <w:t>prio</w:t>
      </w:r>
      <w:r w:rsidRPr="00291DA9">
        <w:rPr>
          <w:rFonts w:cs="Times New Roman"/>
          <w:lang w:val="ru-RU"/>
        </w:rPr>
        <w:t xml:space="preserve">, </w:t>
      </w:r>
      <w:r w:rsidRPr="00291DA9">
        <w:rPr>
          <w:rFonts w:eastAsia="Consolas" w:cs="Times New Roman"/>
          <w:sz w:val="17"/>
        </w:rPr>
        <w:t>no</w:t>
      </w:r>
      <w:r w:rsidRPr="00291DA9">
        <w:rPr>
          <w:rFonts w:eastAsia="Consolas" w:cs="Times New Roman"/>
          <w:sz w:val="17"/>
          <w:lang w:val="ru-RU"/>
        </w:rPr>
        <w:t>_</w:t>
      </w:r>
      <w:r w:rsidRPr="00291DA9">
        <w:rPr>
          <w:rFonts w:eastAsia="Consolas" w:cs="Times New Roman"/>
          <w:sz w:val="17"/>
        </w:rPr>
        <w:t>path</w:t>
      </w:r>
      <w:r w:rsidRPr="00291DA9">
        <w:rPr>
          <w:rFonts w:eastAsia="Consolas" w:cs="Times New Roman"/>
          <w:sz w:val="17"/>
          <w:lang w:val="ru-RU"/>
        </w:rPr>
        <w:t>_</w:t>
      </w:r>
      <w:r w:rsidRPr="00291DA9">
        <w:rPr>
          <w:rFonts w:eastAsia="Consolas" w:cs="Times New Roman"/>
          <w:sz w:val="17"/>
        </w:rPr>
        <w:t>retry</w:t>
      </w:r>
      <w:r w:rsidRPr="00291DA9">
        <w:rPr>
          <w:rFonts w:cs="Times New Roman"/>
          <w:lang w:val="ru-RU"/>
        </w:rPr>
        <w:t xml:space="preserve">, </w:t>
      </w:r>
      <w:r w:rsidRPr="00291DA9">
        <w:rPr>
          <w:rFonts w:eastAsia="Consolas" w:cs="Times New Roman"/>
          <w:sz w:val="17"/>
        </w:rPr>
        <w:t>polling</w:t>
      </w:r>
      <w:r w:rsidRPr="00291DA9">
        <w:rPr>
          <w:rFonts w:eastAsia="Consolas" w:cs="Times New Roman"/>
          <w:sz w:val="17"/>
          <w:lang w:val="ru-RU"/>
        </w:rPr>
        <w:t>_</w:t>
      </w:r>
      <w:r w:rsidRPr="00291DA9">
        <w:rPr>
          <w:rFonts w:eastAsia="Consolas" w:cs="Times New Roman"/>
          <w:sz w:val="17"/>
        </w:rPr>
        <w:t>interval</w:t>
      </w:r>
      <w:r w:rsidRPr="00291DA9">
        <w:rPr>
          <w:rFonts w:cs="Times New Roman"/>
          <w:lang w:val="ru-RU"/>
        </w:rPr>
        <w:t xml:space="preserve">, </w:t>
      </w:r>
      <w:r w:rsidRPr="00291DA9">
        <w:rPr>
          <w:rFonts w:eastAsia="Consolas" w:cs="Times New Roman"/>
          <w:sz w:val="17"/>
        </w:rPr>
        <w:t>fast</w:t>
      </w:r>
      <w:r w:rsidRPr="00291DA9">
        <w:rPr>
          <w:rFonts w:eastAsia="Consolas" w:cs="Times New Roman"/>
          <w:sz w:val="17"/>
          <w:lang w:val="ru-RU"/>
        </w:rPr>
        <w:t>_</w:t>
      </w:r>
      <w:r w:rsidRPr="00291DA9">
        <w:rPr>
          <w:rFonts w:eastAsia="Consolas" w:cs="Times New Roman"/>
          <w:sz w:val="17"/>
        </w:rPr>
        <w:t>io</w:t>
      </w:r>
      <w:r w:rsidRPr="00291DA9">
        <w:rPr>
          <w:rFonts w:eastAsia="Consolas" w:cs="Times New Roman"/>
          <w:sz w:val="17"/>
          <w:lang w:val="ru-RU"/>
        </w:rPr>
        <w:t>_</w:t>
      </w:r>
      <w:r w:rsidRPr="00291DA9">
        <w:rPr>
          <w:rFonts w:eastAsia="Consolas" w:cs="Times New Roman"/>
          <w:sz w:val="17"/>
        </w:rPr>
        <w:t>fail</w:t>
      </w:r>
      <w:r w:rsidRPr="00291DA9">
        <w:rPr>
          <w:rFonts w:eastAsia="Consolas" w:cs="Times New Roman"/>
          <w:sz w:val="17"/>
          <w:lang w:val="ru-RU"/>
        </w:rPr>
        <w:t>_</w:t>
      </w:r>
      <w:r w:rsidRPr="00291DA9">
        <w:rPr>
          <w:rFonts w:eastAsia="Consolas" w:cs="Times New Roman"/>
          <w:sz w:val="17"/>
        </w:rPr>
        <w:t>tmo</w:t>
      </w:r>
      <w:r w:rsidRPr="00291DA9">
        <w:rPr>
          <w:rFonts w:cs="Times New Roman"/>
          <w:lang w:val="ru-RU"/>
        </w:rPr>
        <w:t xml:space="preserve">, </w:t>
      </w:r>
      <w:r w:rsidRPr="00291DA9">
        <w:rPr>
          <w:rFonts w:eastAsia="Consolas" w:cs="Times New Roman"/>
          <w:sz w:val="17"/>
        </w:rPr>
        <w:t>dev</w:t>
      </w:r>
      <w:r w:rsidRPr="00291DA9">
        <w:rPr>
          <w:rFonts w:eastAsia="Consolas" w:cs="Times New Roman"/>
          <w:sz w:val="17"/>
          <w:lang w:val="ru-RU"/>
        </w:rPr>
        <w:t>_</w:t>
      </w:r>
      <w:r w:rsidRPr="00291DA9">
        <w:rPr>
          <w:rFonts w:eastAsia="Consolas" w:cs="Times New Roman"/>
          <w:sz w:val="17"/>
        </w:rPr>
        <w:t>loss</w:t>
      </w:r>
      <w:r w:rsidRPr="00291DA9">
        <w:rPr>
          <w:rFonts w:eastAsia="Consolas" w:cs="Times New Roman"/>
          <w:sz w:val="17"/>
          <w:lang w:val="ru-RU"/>
        </w:rPr>
        <w:t>_</w:t>
      </w:r>
      <w:r w:rsidRPr="00291DA9">
        <w:rPr>
          <w:rFonts w:eastAsia="Consolas" w:cs="Times New Roman"/>
          <w:sz w:val="17"/>
        </w:rPr>
        <w:t>tmo</w:t>
      </w:r>
      <w:r w:rsidRPr="00291DA9">
        <w:rPr>
          <w:rFonts w:cs="Times New Roman"/>
          <w:lang w:val="ru-RU"/>
        </w:rPr>
        <w:t xml:space="preserve"> и </w:t>
      </w:r>
      <w:r w:rsidRPr="00291DA9">
        <w:rPr>
          <w:rFonts w:eastAsia="Consolas" w:cs="Times New Roman"/>
          <w:sz w:val="17"/>
        </w:rPr>
        <w:t>max</w:t>
      </w:r>
      <w:r w:rsidRPr="00291DA9">
        <w:rPr>
          <w:rFonts w:eastAsia="Consolas" w:cs="Times New Roman"/>
          <w:sz w:val="17"/>
          <w:lang w:val="ru-RU"/>
        </w:rPr>
        <w:t>_</w:t>
      </w:r>
      <w:r w:rsidRPr="00291DA9">
        <w:rPr>
          <w:rFonts w:eastAsia="Consolas" w:cs="Times New Roman"/>
          <w:sz w:val="17"/>
        </w:rPr>
        <w:t>sectors</w:t>
      </w:r>
      <w:r w:rsidRPr="00291DA9">
        <w:rPr>
          <w:rFonts w:eastAsia="Consolas" w:cs="Times New Roman"/>
          <w:sz w:val="17"/>
          <w:lang w:val="ru-RU"/>
        </w:rPr>
        <w:t>_</w:t>
      </w:r>
      <w:r w:rsidRPr="00291DA9">
        <w:rPr>
          <w:rFonts w:eastAsia="Consolas" w:cs="Times New Roman"/>
          <w:sz w:val="17"/>
        </w:rPr>
        <w:t>kb</w:t>
      </w:r>
      <w:r w:rsidRPr="00291DA9">
        <w:rPr>
          <w:rFonts w:cs="Times New Roman"/>
          <w:lang w:val="ru-RU"/>
        </w:rPr>
        <w:t>, приведены как иллюстрация и могут отличаться от итоговой эксплуатационной рекомендации производителя.</w:t>
      </w:r>
    </w:p>
    <w:p w14:paraId="0C6831FC" w14:textId="77777777" w:rsidR="005302D1" w:rsidRPr="00291DA9" w:rsidRDefault="005302D1" w:rsidP="005302D1">
      <w:pPr>
        <w:rPr>
          <w:rFonts w:cs="Times New Roman"/>
          <w:lang w:val="ru-RU"/>
        </w:rPr>
      </w:pPr>
      <w:r w:rsidRPr="00291DA9">
        <w:rPr>
          <w:rFonts w:cs="Times New Roman"/>
          <w:lang w:val="ru-RU"/>
        </w:rPr>
        <w:t xml:space="preserve">В частности, значение </w:t>
      </w:r>
      <w:r w:rsidRPr="00291DA9">
        <w:rPr>
          <w:rFonts w:eastAsia="Consolas" w:cs="Times New Roman"/>
          <w:sz w:val="17"/>
        </w:rPr>
        <w:t>path</w:t>
      </w:r>
      <w:r w:rsidRPr="00291DA9">
        <w:rPr>
          <w:rFonts w:eastAsia="Consolas" w:cs="Times New Roman"/>
          <w:sz w:val="17"/>
          <w:lang w:val="ru-RU"/>
        </w:rPr>
        <w:t>_</w:t>
      </w:r>
      <w:r w:rsidRPr="00291DA9">
        <w:rPr>
          <w:rFonts w:eastAsia="Consolas" w:cs="Times New Roman"/>
          <w:sz w:val="17"/>
        </w:rPr>
        <w:t>grouping</w:t>
      </w:r>
      <w:r w:rsidRPr="00291DA9">
        <w:rPr>
          <w:rFonts w:eastAsia="Consolas" w:cs="Times New Roman"/>
          <w:sz w:val="17"/>
          <w:lang w:val="ru-RU"/>
        </w:rPr>
        <w:t>_</w:t>
      </w:r>
      <w:r w:rsidRPr="00291DA9">
        <w:rPr>
          <w:rFonts w:eastAsia="Consolas" w:cs="Times New Roman"/>
          <w:sz w:val="17"/>
        </w:rPr>
        <w:t>policy</w:t>
      </w:r>
      <w:r w:rsidRPr="00291DA9">
        <w:rPr>
          <w:rFonts w:eastAsia="Consolas" w:cs="Times New Roman"/>
          <w:sz w:val="17"/>
          <w:lang w:val="ru-RU"/>
        </w:rPr>
        <w:t xml:space="preserve"> </w:t>
      </w:r>
      <w:r w:rsidRPr="00291DA9">
        <w:rPr>
          <w:rFonts w:eastAsia="Consolas" w:cs="Times New Roman"/>
          <w:sz w:val="17"/>
        </w:rPr>
        <w:t>multibus</w:t>
      </w:r>
      <w:r w:rsidRPr="00291DA9">
        <w:rPr>
          <w:rFonts w:cs="Times New Roman"/>
          <w:lang w:val="ru-RU"/>
        </w:rPr>
        <w:t xml:space="preserve"> в примере приводит к группировке всех путей в одну </w:t>
      </w:r>
      <w:r w:rsidRPr="00291DA9">
        <w:rPr>
          <w:rFonts w:cs="Times New Roman"/>
        </w:rPr>
        <w:t>active</w:t>
      </w:r>
      <w:r w:rsidRPr="00291DA9">
        <w:rPr>
          <w:rFonts w:cs="Times New Roman"/>
          <w:lang w:val="ru-RU"/>
        </w:rPr>
        <w:t xml:space="preserve">-группу — это допустимое отображение </w:t>
      </w:r>
      <w:r w:rsidRPr="00291DA9">
        <w:rPr>
          <w:rFonts w:cs="Times New Roman"/>
        </w:rPr>
        <w:t>SLUA</w:t>
      </w:r>
      <w:r w:rsidRPr="00291DA9">
        <w:rPr>
          <w:rFonts w:cs="Times New Roman"/>
          <w:lang w:val="ru-RU"/>
        </w:rPr>
        <w:t xml:space="preserve"> по разделу 7.5, но не единственно возможное. При других значениях (</w:t>
      </w:r>
      <w:r w:rsidRPr="00291DA9">
        <w:rPr>
          <w:rFonts w:eastAsia="Consolas" w:cs="Times New Roman"/>
          <w:sz w:val="17"/>
        </w:rPr>
        <w:t>group</w:t>
      </w:r>
      <w:r w:rsidRPr="00291DA9">
        <w:rPr>
          <w:rFonts w:eastAsia="Consolas" w:cs="Times New Roman"/>
          <w:sz w:val="17"/>
          <w:lang w:val="ru-RU"/>
        </w:rPr>
        <w:t>_</w:t>
      </w:r>
      <w:r w:rsidRPr="00291DA9">
        <w:rPr>
          <w:rFonts w:eastAsia="Consolas" w:cs="Times New Roman"/>
          <w:sz w:val="17"/>
        </w:rPr>
        <w:t>by</w:t>
      </w:r>
      <w:r w:rsidRPr="00291DA9">
        <w:rPr>
          <w:rFonts w:eastAsia="Consolas" w:cs="Times New Roman"/>
          <w:sz w:val="17"/>
          <w:lang w:val="ru-RU"/>
        </w:rPr>
        <w:t>_</w:t>
      </w:r>
      <w:r w:rsidRPr="00291DA9">
        <w:rPr>
          <w:rFonts w:eastAsia="Consolas" w:cs="Times New Roman"/>
          <w:sz w:val="17"/>
        </w:rPr>
        <w:t>prio</w:t>
      </w:r>
      <w:r w:rsidRPr="00291DA9">
        <w:rPr>
          <w:rFonts w:cs="Times New Roman"/>
          <w:lang w:val="ru-RU"/>
        </w:rPr>
        <w:t xml:space="preserve">, </w:t>
      </w:r>
      <w:r w:rsidRPr="00291DA9">
        <w:rPr>
          <w:rFonts w:eastAsia="Consolas" w:cs="Times New Roman"/>
          <w:sz w:val="17"/>
        </w:rPr>
        <w:t>failover</w:t>
      </w:r>
      <w:r w:rsidRPr="00291DA9">
        <w:rPr>
          <w:rFonts w:cs="Times New Roman"/>
          <w:lang w:val="ru-RU"/>
        </w:rPr>
        <w:t xml:space="preserve"> и др.) </w:t>
      </w:r>
      <w:r w:rsidRPr="00291DA9">
        <w:rPr>
          <w:rFonts w:cs="Times New Roman"/>
        </w:rPr>
        <w:t>DM</w:t>
      </w:r>
      <w:r w:rsidRPr="00291DA9">
        <w:rPr>
          <w:rFonts w:cs="Times New Roman"/>
          <w:lang w:val="ru-RU"/>
        </w:rPr>
        <w:t>-</w:t>
      </w:r>
      <w:r w:rsidRPr="00291DA9">
        <w:rPr>
          <w:rFonts w:cs="Times New Roman"/>
        </w:rPr>
        <w:t>Multipath</w:t>
      </w:r>
      <w:r w:rsidRPr="00291DA9">
        <w:rPr>
          <w:rFonts w:cs="Times New Roman"/>
          <w:lang w:val="ru-RU"/>
        </w:rPr>
        <w:t xml:space="preserve"> может показать несколько </w:t>
      </w:r>
      <w:r w:rsidRPr="00291DA9">
        <w:rPr>
          <w:rFonts w:cs="Times New Roman"/>
        </w:rPr>
        <w:t>active</w:t>
      </w:r>
      <w:r w:rsidRPr="00291DA9">
        <w:rPr>
          <w:rFonts w:cs="Times New Roman"/>
          <w:lang w:val="ru-RU"/>
        </w:rPr>
        <w:t xml:space="preserve">-групп с одинаковым/сопоставимым </w:t>
      </w:r>
      <w:r w:rsidRPr="00291DA9">
        <w:rPr>
          <w:rFonts w:eastAsia="Consolas" w:cs="Times New Roman"/>
          <w:sz w:val="17"/>
        </w:rPr>
        <w:t>prio</w:t>
      </w:r>
      <w:r w:rsidRPr="00291DA9">
        <w:rPr>
          <w:rFonts w:cs="Times New Roman"/>
          <w:lang w:val="ru-RU"/>
        </w:rPr>
        <w:t xml:space="preserve">. Обе картины признаются допустимыми, если выполнены признаки </w:t>
      </w:r>
      <w:r w:rsidRPr="00291DA9">
        <w:rPr>
          <w:rFonts w:cs="Times New Roman"/>
        </w:rPr>
        <w:t>SLUA</w:t>
      </w:r>
      <w:r w:rsidRPr="00291DA9">
        <w:rPr>
          <w:rFonts w:cs="Times New Roman"/>
          <w:lang w:val="ru-RU"/>
        </w:rPr>
        <w:t xml:space="preserve"> из разделов 7.3–7.5.</w:t>
      </w:r>
    </w:p>
    <w:p w14:paraId="1452514A" w14:textId="77777777" w:rsidR="005302D1" w:rsidRPr="00291DA9" w:rsidRDefault="005302D1" w:rsidP="005302D1">
      <w:pPr>
        <w:rPr>
          <w:rFonts w:cs="Times New Roman"/>
          <w:lang w:val="ru-RU"/>
        </w:rPr>
      </w:pPr>
      <w:r w:rsidRPr="00291DA9">
        <w:rPr>
          <w:rFonts w:cs="Times New Roman"/>
          <w:lang w:val="ru-RU"/>
        </w:rPr>
        <w:t xml:space="preserve">Производитель СХД может приложить к итоговому конфигу свои примечания по поведению </w:t>
      </w:r>
      <w:r w:rsidRPr="00291DA9">
        <w:rPr>
          <w:rFonts w:cs="Times New Roman"/>
        </w:rPr>
        <w:t>multipath</w:t>
      </w:r>
      <w:r w:rsidRPr="00291DA9">
        <w:rPr>
          <w:rFonts w:cs="Times New Roman"/>
          <w:lang w:val="ru-RU"/>
        </w:rPr>
        <w:t xml:space="preserve"> на отказных сценариях — длительность переходных процессов, типы и коды ожидаемых ошибок, рекомендуемые значения </w:t>
      </w:r>
      <w:r w:rsidRPr="00291DA9">
        <w:rPr>
          <w:rFonts w:eastAsia="Consolas" w:cs="Times New Roman"/>
          <w:sz w:val="17"/>
        </w:rPr>
        <w:t>no</w:t>
      </w:r>
      <w:r w:rsidRPr="00291DA9">
        <w:rPr>
          <w:rFonts w:eastAsia="Consolas" w:cs="Times New Roman"/>
          <w:sz w:val="17"/>
          <w:lang w:val="ru-RU"/>
        </w:rPr>
        <w:t>_</w:t>
      </w:r>
      <w:r w:rsidRPr="00291DA9">
        <w:rPr>
          <w:rFonts w:eastAsia="Consolas" w:cs="Times New Roman"/>
          <w:sz w:val="17"/>
        </w:rPr>
        <w:t>path</w:t>
      </w:r>
      <w:r w:rsidRPr="00291DA9">
        <w:rPr>
          <w:rFonts w:eastAsia="Consolas" w:cs="Times New Roman"/>
          <w:sz w:val="17"/>
          <w:lang w:val="ru-RU"/>
        </w:rPr>
        <w:t>_</w:t>
      </w:r>
      <w:r w:rsidRPr="00291DA9">
        <w:rPr>
          <w:rFonts w:eastAsia="Consolas" w:cs="Times New Roman"/>
          <w:sz w:val="17"/>
        </w:rPr>
        <w:t>retry</w:t>
      </w:r>
      <w:r w:rsidRPr="00291DA9">
        <w:rPr>
          <w:rFonts w:cs="Times New Roman"/>
          <w:lang w:val="ru-RU"/>
        </w:rPr>
        <w:t xml:space="preserve"> и </w:t>
      </w:r>
      <w:r w:rsidRPr="00291DA9">
        <w:rPr>
          <w:rFonts w:eastAsia="Consolas" w:cs="Times New Roman"/>
          <w:sz w:val="17"/>
        </w:rPr>
        <w:t>polling</w:t>
      </w:r>
      <w:r w:rsidRPr="00291DA9">
        <w:rPr>
          <w:rFonts w:eastAsia="Consolas" w:cs="Times New Roman"/>
          <w:sz w:val="17"/>
          <w:lang w:val="ru-RU"/>
        </w:rPr>
        <w:t>_</w:t>
      </w:r>
      <w:r w:rsidRPr="00291DA9">
        <w:rPr>
          <w:rFonts w:eastAsia="Consolas" w:cs="Times New Roman"/>
          <w:sz w:val="17"/>
        </w:rPr>
        <w:t>interval</w:t>
      </w:r>
      <w:r w:rsidRPr="00291DA9">
        <w:rPr>
          <w:rFonts w:cs="Times New Roman"/>
          <w:lang w:val="ru-RU"/>
        </w:rPr>
        <w:t>. Такие вендорские примечания прикладываются к материалам испытаний и используются при разборе результатов.</w:t>
      </w:r>
    </w:p>
    <w:p w14:paraId="350534F6" w14:textId="77777777" w:rsidR="005302D1" w:rsidRPr="00291DA9" w:rsidRDefault="005302D1" w:rsidP="005302D1">
      <w:pPr>
        <w:rPr>
          <w:rFonts w:cs="Times New Roman"/>
          <w:lang w:val="ru-RU"/>
        </w:rPr>
      </w:pPr>
      <w:r w:rsidRPr="00291DA9">
        <w:rPr>
          <w:rFonts w:cs="Times New Roman"/>
          <w:lang w:val="ru-RU"/>
        </w:rPr>
        <w:t xml:space="preserve">Перед началом отказных испытаний в журнале фиксируются фактические значения </w:t>
      </w:r>
      <w:r w:rsidRPr="00291DA9">
        <w:rPr>
          <w:rFonts w:eastAsia="Consolas" w:cs="Times New Roman"/>
          <w:sz w:val="17"/>
        </w:rPr>
        <w:t>polling</w:t>
      </w:r>
      <w:r w:rsidRPr="00291DA9">
        <w:rPr>
          <w:rFonts w:eastAsia="Consolas" w:cs="Times New Roman"/>
          <w:sz w:val="17"/>
          <w:lang w:val="ru-RU"/>
        </w:rPr>
        <w:t>_</w:t>
      </w:r>
      <w:r w:rsidRPr="00291DA9">
        <w:rPr>
          <w:rFonts w:eastAsia="Consolas" w:cs="Times New Roman"/>
          <w:sz w:val="17"/>
        </w:rPr>
        <w:t>interval</w:t>
      </w:r>
      <w:r w:rsidRPr="00291DA9">
        <w:rPr>
          <w:rFonts w:cs="Times New Roman"/>
          <w:lang w:val="ru-RU"/>
        </w:rPr>
        <w:t xml:space="preserve"> и </w:t>
      </w:r>
      <w:r w:rsidRPr="00291DA9">
        <w:rPr>
          <w:rFonts w:eastAsia="Consolas" w:cs="Times New Roman"/>
          <w:sz w:val="17"/>
        </w:rPr>
        <w:t>no</w:t>
      </w:r>
      <w:r w:rsidRPr="00291DA9">
        <w:rPr>
          <w:rFonts w:eastAsia="Consolas" w:cs="Times New Roman"/>
          <w:sz w:val="17"/>
          <w:lang w:val="ru-RU"/>
        </w:rPr>
        <w:t>_</w:t>
      </w:r>
      <w:r w:rsidRPr="00291DA9">
        <w:rPr>
          <w:rFonts w:eastAsia="Consolas" w:cs="Times New Roman"/>
          <w:sz w:val="17"/>
        </w:rPr>
        <w:t>path</w:t>
      </w:r>
      <w:r w:rsidRPr="00291DA9">
        <w:rPr>
          <w:rFonts w:eastAsia="Consolas" w:cs="Times New Roman"/>
          <w:sz w:val="17"/>
          <w:lang w:val="ru-RU"/>
        </w:rPr>
        <w:t>_</w:t>
      </w:r>
      <w:r w:rsidRPr="00291DA9">
        <w:rPr>
          <w:rFonts w:eastAsia="Consolas" w:cs="Times New Roman"/>
          <w:sz w:val="17"/>
        </w:rPr>
        <w:t>retry</w:t>
      </w:r>
      <w:r w:rsidRPr="00291DA9">
        <w:rPr>
          <w:rFonts w:cs="Times New Roman"/>
          <w:lang w:val="ru-RU"/>
        </w:rPr>
        <w:t xml:space="preserve">. Если применяется числовое значение </w:t>
      </w:r>
      <w:r w:rsidRPr="00291DA9">
        <w:rPr>
          <w:rFonts w:eastAsia="Consolas" w:cs="Times New Roman"/>
          <w:sz w:val="17"/>
        </w:rPr>
        <w:t>no</w:t>
      </w:r>
      <w:r w:rsidRPr="00291DA9">
        <w:rPr>
          <w:rFonts w:eastAsia="Consolas" w:cs="Times New Roman"/>
          <w:sz w:val="17"/>
          <w:lang w:val="ru-RU"/>
        </w:rPr>
        <w:t>_</w:t>
      </w:r>
      <w:r w:rsidRPr="00291DA9">
        <w:rPr>
          <w:rFonts w:eastAsia="Consolas" w:cs="Times New Roman"/>
          <w:sz w:val="17"/>
        </w:rPr>
        <w:t>path</w:t>
      </w:r>
      <w:r w:rsidRPr="00291DA9">
        <w:rPr>
          <w:rFonts w:eastAsia="Consolas" w:cs="Times New Roman"/>
          <w:sz w:val="17"/>
          <w:lang w:val="ru-RU"/>
        </w:rPr>
        <w:t>_</w:t>
      </w:r>
      <w:r w:rsidRPr="00291DA9">
        <w:rPr>
          <w:rFonts w:eastAsia="Consolas" w:cs="Times New Roman"/>
          <w:sz w:val="17"/>
        </w:rPr>
        <w:t>retry</w:t>
      </w:r>
      <w:r w:rsidRPr="00291DA9">
        <w:rPr>
          <w:rFonts w:cs="Times New Roman"/>
          <w:lang w:val="ru-RU"/>
        </w:rPr>
        <w:t xml:space="preserve">, контрольный интервал отсутствия прогресса </w:t>
      </w:r>
      <w:r w:rsidRPr="00291DA9">
        <w:rPr>
          <w:rFonts w:cs="Times New Roman"/>
        </w:rPr>
        <w:t>I</w:t>
      </w:r>
      <w:r w:rsidRPr="00291DA9">
        <w:rPr>
          <w:rFonts w:cs="Times New Roman"/>
          <w:lang w:val="ru-RU"/>
        </w:rPr>
        <w:t>/</w:t>
      </w:r>
      <w:r w:rsidRPr="00291DA9">
        <w:rPr>
          <w:rFonts w:cs="Times New Roman"/>
        </w:rPr>
        <w:t>O</w:t>
      </w:r>
      <w:r w:rsidRPr="00291DA9">
        <w:rPr>
          <w:rFonts w:cs="Times New Roman"/>
          <w:lang w:val="ru-RU"/>
        </w:rPr>
        <w:t xml:space="preserve"> рассчитывается как </w:t>
      </w:r>
      <w:r w:rsidRPr="00291DA9">
        <w:rPr>
          <w:rFonts w:eastAsia="Consolas" w:cs="Times New Roman"/>
          <w:sz w:val="17"/>
        </w:rPr>
        <w:t>T</w:t>
      </w:r>
      <w:r w:rsidRPr="00291DA9">
        <w:rPr>
          <w:rFonts w:eastAsia="Consolas" w:cs="Times New Roman"/>
          <w:sz w:val="17"/>
          <w:lang w:val="ru-RU"/>
        </w:rPr>
        <w:t xml:space="preserve">контроля = </w:t>
      </w:r>
      <w:r w:rsidRPr="00291DA9">
        <w:rPr>
          <w:rFonts w:eastAsia="Consolas" w:cs="Times New Roman"/>
          <w:sz w:val="17"/>
        </w:rPr>
        <w:t>max</w:t>
      </w:r>
      <w:r w:rsidRPr="00291DA9">
        <w:rPr>
          <w:rFonts w:eastAsia="Consolas" w:cs="Times New Roman"/>
          <w:sz w:val="17"/>
          <w:lang w:val="ru-RU"/>
        </w:rPr>
        <w:t xml:space="preserve">(180 секунд, </w:t>
      </w:r>
      <w:r w:rsidRPr="00291DA9">
        <w:rPr>
          <w:rFonts w:eastAsia="Consolas" w:cs="Times New Roman"/>
          <w:sz w:val="17"/>
        </w:rPr>
        <w:t>no</w:t>
      </w:r>
      <w:r w:rsidRPr="00291DA9">
        <w:rPr>
          <w:rFonts w:eastAsia="Consolas" w:cs="Times New Roman"/>
          <w:sz w:val="17"/>
          <w:lang w:val="ru-RU"/>
        </w:rPr>
        <w:t>_</w:t>
      </w:r>
      <w:r w:rsidRPr="00291DA9">
        <w:rPr>
          <w:rFonts w:eastAsia="Consolas" w:cs="Times New Roman"/>
          <w:sz w:val="17"/>
        </w:rPr>
        <w:t>path</w:t>
      </w:r>
      <w:r w:rsidRPr="00291DA9">
        <w:rPr>
          <w:rFonts w:eastAsia="Consolas" w:cs="Times New Roman"/>
          <w:sz w:val="17"/>
          <w:lang w:val="ru-RU"/>
        </w:rPr>
        <w:t>_</w:t>
      </w:r>
      <w:r w:rsidRPr="00291DA9">
        <w:rPr>
          <w:rFonts w:eastAsia="Consolas" w:cs="Times New Roman"/>
          <w:sz w:val="17"/>
        </w:rPr>
        <w:t>retry</w:t>
      </w:r>
      <w:r w:rsidRPr="00291DA9">
        <w:rPr>
          <w:rFonts w:eastAsia="Consolas" w:cs="Times New Roman"/>
          <w:sz w:val="17"/>
          <w:lang w:val="ru-RU"/>
        </w:rPr>
        <w:t xml:space="preserve"> × </w:t>
      </w:r>
      <w:r w:rsidRPr="00291DA9">
        <w:rPr>
          <w:rFonts w:eastAsia="Consolas" w:cs="Times New Roman"/>
          <w:sz w:val="17"/>
        </w:rPr>
        <w:t>polling</w:t>
      </w:r>
      <w:r w:rsidRPr="00291DA9">
        <w:rPr>
          <w:rFonts w:eastAsia="Consolas" w:cs="Times New Roman"/>
          <w:sz w:val="17"/>
          <w:lang w:val="ru-RU"/>
        </w:rPr>
        <w:t>_</w:t>
      </w:r>
      <w:r w:rsidRPr="00291DA9">
        <w:rPr>
          <w:rFonts w:eastAsia="Consolas" w:cs="Times New Roman"/>
          <w:sz w:val="17"/>
        </w:rPr>
        <w:t>interval</w:t>
      </w:r>
      <w:r w:rsidRPr="00291DA9">
        <w:rPr>
          <w:rFonts w:eastAsia="Consolas" w:cs="Times New Roman"/>
          <w:sz w:val="17"/>
          <w:lang w:val="ru-RU"/>
        </w:rPr>
        <w:t>)</w:t>
      </w:r>
      <w:r w:rsidRPr="00291DA9">
        <w:rPr>
          <w:rFonts w:cs="Times New Roman"/>
          <w:lang w:val="ru-RU"/>
        </w:rPr>
        <w:t xml:space="preserve">. Для примера </w:t>
      </w:r>
      <w:r w:rsidRPr="00291DA9">
        <w:rPr>
          <w:rFonts w:eastAsia="Consolas" w:cs="Times New Roman"/>
          <w:sz w:val="17"/>
        </w:rPr>
        <w:t>no</w:t>
      </w:r>
      <w:r w:rsidRPr="00291DA9">
        <w:rPr>
          <w:rFonts w:eastAsia="Consolas" w:cs="Times New Roman"/>
          <w:sz w:val="17"/>
          <w:lang w:val="ru-RU"/>
        </w:rPr>
        <w:t>_</w:t>
      </w:r>
      <w:r w:rsidRPr="00291DA9">
        <w:rPr>
          <w:rFonts w:eastAsia="Consolas" w:cs="Times New Roman"/>
          <w:sz w:val="17"/>
        </w:rPr>
        <w:t>path</w:t>
      </w:r>
      <w:r w:rsidRPr="00291DA9">
        <w:rPr>
          <w:rFonts w:eastAsia="Consolas" w:cs="Times New Roman"/>
          <w:sz w:val="17"/>
          <w:lang w:val="ru-RU"/>
        </w:rPr>
        <w:t>_</w:t>
      </w:r>
      <w:r w:rsidRPr="00291DA9">
        <w:rPr>
          <w:rFonts w:eastAsia="Consolas" w:cs="Times New Roman"/>
          <w:sz w:val="17"/>
        </w:rPr>
        <w:t>retry</w:t>
      </w:r>
      <w:r w:rsidRPr="00291DA9">
        <w:rPr>
          <w:rFonts w:eastAsia="Consolas" w:cs="Times New Roman"/>
          <w:sz w:val="17"/>
          <w:lang w:val="ru-RU"/>
        </w:rPr>
        <w:t xml:space="preserve"> 28</w:t>
      </w:r>
      <w:r w:rsidRPr="00291DA9">
        <w:rPr>
          <w:rFonts w:cs="Times New Roman"/>
          <w:lang w:val="ru-RU"/>
        </w:rPr>
        <w:t xml:space="preserve"> и </w:t>
      </w:r>
      <w:r w:rsidRPr="00291DA9">
        <w:rPr>
          <w:rFonts w:eastAsia="Consolas" w:cs="Times New Roman"/>
          <w:sz w:val="17"/>
        </w:rPr>
        <w:t>polling</w:t>
      </w:r>
      <w:r w:rsidRPr="00291DA9">
        <w:rPr>
          <w:rFonts w:eastAsia="Consolas" w:cs="Times New Roman"/>
          <w:sz w:val="17"/>
          <w:lang w:val="ru-RU"/>
        </w:rPr>
        <w:t>_</w:t>
      </w:r>
      <w:r w:rsidRPr="00291DA9">
        <w:rPr>
          <w:rFonts w:eastAsia="Consolas" w:cs="Times New Roman"/>
          <w:sz w:val="17"/>
        </w:rPr>
        <w:t>interval</w:t>
      </w:r>
      <w:r w:rsidRPr="00291DA9">
        <w:rPr>
          <w:rFonts w:eastAsia="Consolas" w:cs="Times New Roman"/>
          <w:sz w:val="17"/>
          <w:lang w:val="ru-RU"/>
        </w:rPr>
        <w:t xml:space="preserve"> 5</w:t>
      </w:r>
      <w:r w:rsidRPr="00291DA9">
        <w:rPr>
          <w:rFonts w:cs="Times New Roman"/>
          <w:lang w:val="ru-RU"/>
        </w:rPr>
        <w:t xml:space="preserve"> расчёт даёт около 140 секунд, поэтому применяется порог 180 секунд; при </w:t>
      </w:r>
      <w:r w:rsidRPr="00291DA9">
        <w:rPr>
          <w:rFonts w:eastAsia="Consolas" w:cs="Times New Roman"/>
          <w:sz w:val="17"/>
        </w:rPr>
        <w:t>no</w:t>
      </w:r>
      <w:r w:rsidRPr="00291DA9">
        <w:rPr>
          <w:rFonts w:eastAsia="Consolas" w:cs="Times New Roman"/>
          <w:sz w:val="17"/>
          <w:lang w:val="ru-RU"/>
        </w:rPr>
        <w:t>_</w:t>
      </w:r>
      <w:r w:rsidRPr="00291DA9">
        <w:rPr>
          <w:rFonts w:eastAsia="Consolas" w:cs="Times New Roman"/>
          <w:sz w:val="17"/>
        </w:rPr>
        <w:t>path</w:t>
      </w:r>
      <w:r w:rsidRPr="00291DA9">
        <w:rPr>
          <w:rFonts w:eastAsia="Consolas" w:cs="Times New Roman"/>
          <w:sz w:val="17"/>
          <w:lang w:val="ru-RU"/>
        </w:rPr>
        <w:t>_</w:t>
      </w:r>
      <w:r w:rsidRPr="00291DA9">
        <w:rPr>
          <w:rFonts w:eastAsia="Consolas" w:cs="Times New Roman"/>
          <w:sz w:val="17"/>
        </w:rPr>
        <w:t>retry</w:t>
      </w:r>
      <w:r w:rsidRPr="00291DA9">
        <w:rPr>
          <w:rFonts w:eastAsia="Consolas" w:cs="Times New Roman"/>
          <w:sz w:val="17"/>
          <w:lang w:val="ru-RU"/>
        </w:rPr>
        <w:t xml:space="preserve"> 60</w:t>
      </w:r>
      <w:r w:rsidRPr="00291DA9">
        <w:rPr>
          <w:rFonts w:cs="Times New Roman"/>
          <w:lang w:val="ru-RU"/>
        </w:rPr>
        <w:t xml:space="preserve"> и </w:t>
      </w:r>
      <w:r w:rsidRPr="00291DA9">
        <w:rPr>
          <w:rFonts w:eastAsia="Consolas" w:cs="Times New Roman"/>
          <w:sz w:val="17"/>
        </w:rPr>
        <w:t>polling</w:t>
      </w:r>
      <w:r w:rsidRPr="00291DA9">
        <w:rPr>
          <w:rFonts w:eastAsia="Consolas" w:cs="Times New Roman"/>
          <w:sz w:val="17"/>
          <w:lang w:val="ru-RU"/>
        </w:rPr>
        <w:t>_</w:t>
      </w:r>
      <w:r w:rsidRPr="00291DA9">
        <w:rPr>
          <w:rFonts w:eastAsia="Consolas" w:cs="Times New Roman"/>
          <w:sz w:val="17"/>
        </w:rPr>
        <w:t>interval</w:t>
      </w:r>
      <w:r w:rsidRPr="00291DA9">
        <w:rPr>
          <w:rFonts w:eastAsia="Consolas" w:cs="Times New Roman"/>
          <w:sz w:val="17"/>
          <w:lang w:val="ru-RU"/>
        </w:rPr>
        <w:t xml:space="preserve"> 5</w:t>
      </w:r>
      <w:r w:rsidRPr="00291DA9">
        <w:rPr>
          <w:rFonts w:cs="Times New Roman"/>
          <w:lang w:val="ru-RU"/>
        </w:rPr>
        <w:t xml:space="preserve"> применяется порог 300 секунд. При необходимости </w:t>
      </w:r>
      <w:r w:rsidRPr="00291DA9">
        <w:rPr>
          <w:rFonts w:cs="Times New Roman"/>
          <w:lang w:val="ru-RU"/>
        </w:rPr>
        <w:lastRenderedPageBreak/>
        <w:t>стороны могут дополнительно наблюдать состояние ещё 30–60 секунд, но это не изменяет базовый контрольный интервал, если иное не согласовано до начала испытаний.</w:t>
      </w:r>
    </w:p>
    <w:p w14:paraId="23CD9A3C" w14:textId="77777777" w:rsidR="005302D1" w:rsidRPr="00291DA9" w:rsidRDefault="005302D1" w:rsidP="005302D1">
      <w:pPr>
        <w:pStyle w:val="CodeBlock"/>
        <w:shd w:val="clear" w:color="auto" w:fill="F2F4F7"/>
        <w:rPr>
          <w:rFonts w:ascii="Times New Roman" w:hAnsi="Times New Roman" w:cs="Times New Roman"/>
        </w:rPr>
      </w:pPr>
      <w:r w:rsidRPr="00291DA9">
        <w:rPr>
          <w:rFonts w:ascii="Times New Roman" w:hAnsi="Times New Roman" w:cs="Times New Roman"/>
        </w:rPr>
        <w:t># cat &gt;/etc/multipath/conf.d/storage-test.conf &lt;&lt;'EOF'</w:t>
      </w:r>
      <w:r w:rsidRPr="00291DA9">
        <w:rPr>
          <w:rFonts w:ascii="Times New Roman" w:hAnsi="Times New Roman" w:cs="Times New Roman"/>
        </w:rPr>
        <w:br/>
        <w:t>defaults {</w:t>
      </w:r>
      <w:r w:rsidRPr="00291DA9">
        <w:rPr>
          <w:rFonts w:ascii="Times New Roman" w:hAnsi="Times New Roman" w:cs="Times New Roman"/>
        </w:rPr>
        <w:br/>
        <w:t xml:space="preserve">    find_multipaths        yes</w:t>
      </w:r>
      <w:r w:rsidRPr="00291DA9">
        <w:rPr>
          <w:rFonts w:ascii="Times New Roman" w:hAnsi="Times New Roman" w:cs="Times New Roman"/>
        </w:rPr>
        <w:br/>
        <w:t xml:space="preserve">    user_friendly_names    no</w:t>
      </w:r>
      <w:r w:rsidRPr="00291DA9">
        <w:rPr>
          <w:rFonts w:ascii="Times New Roman" w:hAnsi="Times New Roman" w:cs="Times New Roman"/>
        </w:rPr>
        <w:br/>
        <w:t xml:space="preserve">    polling_interval       5</w:t>
      </w:r>
      <w:r w:rsidRPr="00291DA9">
        <w:rPr>
          <w:rFonts w:ascii="Times New Roman" w:hAnsi="Times New Roman" w:cs="Times New Roman"/>
        </w:rPr>
        <w:br/>
        <w:t>}</w:t>
      </w:r>
      <w:r w:rsidRPr="00291DA9">
        <w:rPr>
          <w:rFonts w:ascii="Times New Roman" w:hAnsi="Times New Roman" w:cs="Times New Roman"/>
        </w:rPr>
        <w:br/>
        <w:t>devices {</w:t>
      </w:r>
      <w:r w:rsidRPr="00291DA9">
        <w:rPr>
          <w:rFonts w:ascii="Times New Roman" w:hAnsi="Times New Roman" w:cs="Times New Roman"/>
        </w:rPr>
        <w:br/>
        <w:t xml:space="preserve">    device {</w:t>
      </w:r>
      <w:r w:rsidRPr="00291DA9">
        <w:rPr>
          <w:rFonts w:ascii="Times New Roman" w:hAnsi="Times New Roman" w:cs="Times New Roman"/>
        </w:rPr>
        <w:br/>
        <w:t xml:space="preserve">        vendor                 "&lt;STORAGE_VENDOR&gt;"</w:t>
      </w:r>
      <w:r w:rsidRPr="00291DA9">
        <w:rPr>
          <w:rFonts w:ascii="Times New Roman" w:hAnsi="Times New Roman" w:cs="Times New Roman"/>
        </w:rPr>
        <w:br/>
        <w:t xml:space="preserve">        product                "&lt;STORAGE_MODEL&gt;"</w:t>
      </w:r>
      <w:r w:rsidRPr="00291DA9">
        <w:rPr>
          <w:rFonts w:ascii="Times New Roman" w:hAnsi="Times New Roman" w:cs="Times New Roman"/>
        </w:rPr>
        <w:br/>
        <w:t xml:space="preserve">        path_grouping_policy   multibus</w:t>
      </w:r>
      <w:r w:rsidRPr="00291DA9">
        <w:rPr>
          <w:rFonts w:ascii="Times New Roman" w:hAnsi="Times New Roman" w:cs="Times New Roman"/>
        </w:rPr>
        <w:br/>
        <w:t xml:space="preserve">        path_selector          "round-robin 0"</w:t>
      </w:r>
      <w:r w:rsidRPr="00291DA9">
        <w:rPr>
          <w:rFonts w:ascii="Times New Roman" w:hAnsi="Times New Roman" w:cs="Times New Roman"/>
        </w:rPr>
        <w:br/>
        <w:t xml:space="preserve">        path_checker           tur</w:t>
      </w:r>
      <w:r w:rsidRPr="00291DA9">
        <w:rPr>
          <w:rFonts w:ascii="Times New Roman" w:hAnsi="Times New Roman" w:cs="Times New Roman"/>
        </w:rPr>
        <w:br/>
        <w:t xml:space="preserve">        no_path_retry          28</w:t>
      </w:r>
      <w:r w:rsidRPr="00291DA9">
        <w:rPr>
          <w:rFonts w:ascii="Times New Roman" w:hAnsi="Times New Roman" w:cs="Times New Roman"/>
        </w:rPr>
        <w:br/>
        <w:t xml:space="preserve">        max_sectors_kb         1024</w:t>
      </w:r>
      <w:r w:rsidRPr="00291DA9">
        <w:rPr>
          <w:rFonts w:ascii="Times New Roman" w:hAnsi="Times New Roman" w:cs="Times New Roman"/>
        </w:rPr>
        <w:br/>
        <w:t xml:space="preserve">    }</w:t>
      </w:r>
      <w:r w:rsidRPr="00291DA9">
        <w:rPr>
          <w:rFonts w:ascii="Times New Roman" w:hAnsi="Times New Roman" w:cs="Times New Roman"/>
        </w:rPr>
        <w:br/>
        <w:t>}</w:t>
      </w:r>
      <w:r w:rsidRPr="00291DA9">
        <w:rPr>
          <w:rFonts w:ascii="Times New Roman" w:hAnsi="Times New Roman" w:cs="Times New Roman"/>
        </w:rPr>
        <w:br/>
        <w:t>EOF</w:t>
      </w:r>
      <w:r w:rsidRPr="00291DA9">
        <w:rPr>
          <w:rFonts w:ascii="Times New Roman" w:hAnsi="Times New Roman" w:cs="Times New Roman"/>
        </w:rPr>
        <w:br/>
      </w:r>
      <w:r w:rsidRPr="00291DA9">
        <w:rPr>
          <w:rFonts w:ascii="Times New Roman" w:hAnsi="Times New Roman" w:cs="Times New Roman"/>
        </w:rPr>
        <w:br/>
        <w:t># systemctl reload multipathd</w:t>
      </w:r>
      <w:r w:rsidRPr="00291DA9">
        <w:rPr>
          <w:rFonts w:ascii="Times New Roman" w:hAnsi="Times New Roman" w:cs="Times New Roman"/>
        </w:rPr>
        <w:br/>
        <w:t># multipathd show config</w:t>
      </w:r>
    </w:p>
    <w:tbl>
      <w:tblPr>
        <w:tblStyle w:val="aff0"/>
        <w:tblW w:w="0" w:type="auto"/>
        <w:jc w:val="center"/>
        <w:tblBorders>
          <w:top w:val="single" w:sz="4" w:space="0" w:color="C9D2E3"/>
          <w:left w:val="single" w:sz="4" w:space="0" w:color="C9D2E3"/>
          <w:bottom w:val="single" w:sz="4" w:space="0" w:color="C9D2E3"/>
          <w:right w:val="single" w:sz="4" w:space="0" w:color="C9D2E3"/>
          <w:insideH w:val="single" w:sz="4" w:space="0" w:color="C9D2E3"/>
          <w:insideV w:val="single" w:sz="4" w:space="0" w:color="C9D2E3"/>
        </w:tblBorders>
        <w:tblLook w:val="04A0" w:firstRow="1" w:lastRow="0" w:firstColumn="1" w:lastColumn="0" w:noHBand="0" w:noVBand="1"/>
      </w:tblPr>
      <w:tblGrid>
        <w:gridCol w:w="2268"/>
        <w:gridCol w:w="5670"/>
        <w:gridCol w:w="5670"/>
      </w:tblGrid>
      <w:tr w:rsidR="005302D1" w:rsidRPr="00291DA9" w14:paraId="3797683F" w14:textId="77777777" w:rsidTr="003E0862">
        <w:trPr>
          <w:tblHeader/>
          <w:jc w:val="center"/>
        </w:trPr>
        <w:tc>
          <w:tcPr>
            <w:tcW w:w="2268" w:type="dxa"/>
            <w:shd w:val="clear" w:color="auto" w:fill="E9EEF8"/>
          </w:tcPr>
          <w:p w14:paraId="21A2B39C" w14:textId="77777777" w:rsidR="005302D1" w:rsidRPr="00291DA9" w:rsidRDefault="005302D1" w:rsidP="003E0862">
            <w:pPr>
              <w:pStyle w:val="TableText"/>
              <w:spacing w:after="40"/>
              <w:rPr>
                <w:rFonts w:cs="Times New Roman"/>
              </w:rPr>
            </w:pPr>
            <w:r w:rsidRPr="00291DA9">
              <w:rPr>
                <w:rFonts w:cs="Times New Roman"/>
                <w:b/>
              </w:rPr>
              <w:t>Параметр</w:t>
            </w:r>
          </w:p>
        </w:tc>
        <w:tc>
          <w:tcPr>
            <w:tcW w:w="5670" w:type="dxa"/>
            <w:shd w:val="clear" w:color="auto" w:fill="E9EEF8"/>
          </w:tcPr>
          <w:p w14:paraId="79D129E8" w14:textId="77777777" w:rsidR="005302D1" w:rsidRPr="00291DA9" w:rsidRDefault="005302D1" w:rsidP="003E0862">
            <w:pPr>
              <w:pStyle w:val="TableText"/>
              <w:spacing w:after="40"/>
              <w:rPr>
                <w:rFonts w:cs="Times New Roman"/>
              </w:rPr>
            </w:pPr>
            <w:r w:rsidRPr="00291DA9">
              <w:rPr>
                <w:rFonts w:cs="Times New Roman"/>
                <w:b/>
              </w:rPr>
              <w:t>Значение в примере</w:t>
            </w:r>
          </w:p>
        </w:tc>
        <w:tc>
          <w:tcPr>
            <w:tcW w:w="5670" w:type="dxa"/>
            <w:shd w:val="clear" w:color="auto" w:fill="E9EEF8"/>
          </w:tcPr>
          <w:p w14:paraId="684198FF" w14:textId="77777777" w:rsidR="005302D1" w:rsidRPr="00291DA9" w:rsidRDefault="005302D1" w:rsidP="003E0862">
            <w:pPr>
              <w:pStyle w:val="TableText"/>
              <w:spacing w:after="40"/>
              <w:rPr>
                <w:rFonts w:cs="Times New Roman"/>
              </w:rPr>
            </w:pPr>
            <w:r w:rsidRPr="00291DA9">
              <w:rPr>
                <w:rFonts w:cs="Times New Roman"/>
                <w:b/>
              </w:rPr>
              <w:t>Зачем для ПМИ</w:t>
            </w:r>
          </w:p>
        </w:tc>
      </w:tr>
      <w:tr w:rsidR="005302D1" w:rsidRPr="003E0862" w14:paraId="17A444C2" w14:textId="77777777" w:rsidTr="003E0862">
        <w:trPr>
          <w:jc w:val="center"/>
        </w:trPr>
        <w:tc>
          <w:tcPr>
            <w:tcW w:w="2268" w:type="dxa"/>
          </w:tcPr>
          <w:p w14:paraId="46870B28" w14:textId="77777777" w:rsidR="005302D1" w:rsidRPr="00291DA9" w:rsidRDefault="005302D1" w:rsidP="003E0862">
            <w:pPr>
              <w:pStyle w:val="TableText"/>
              <w:spacing w:after="40"/>
              <w:rPr>
                <w:rFonts w:cs="Times New Roman"/>
              </w:rPr>
            </w:pPr>
            <w:r w:rsidRPr="00291DA9">
              <w:rPr>
                <w:rFonts w:eastAsia="Consolas" w:cs="Times New Roman"/>
              </w:rPr>
              <w:t>path_selector "round-robin 0"</w:t>
            </w:r>
          </w:p>
        </w:tc>
        <w:tc>
          <w:tcPr>
            <w:tcW w:w="5670" w:type="dxa"/>
          </w:tcPr>
          <w:p w14:paraId="45C3E84E" w14:textId="77777777" w:rsidR="005302D1" w:rsidRPr="00291DA9" w:rsidRDefault="005302D1" w:rsidP="003E0862">
            <w:pPr>
              <w:pStyle w:val="TableText"/>
              <w:spacing w:after="40"/>
              <w:rPr>
                <w:rFonts w:cs="Times New Roman"/>
              </w:rPr>
            </w:pPr>
            <w:r w:rsidRPr="00291DA9">
              <w:rPr>
                <w:rFonts w:cs="Times New Roman"/>
              </w:rPr>
              <w:t>Обязательно для ПМИ</w:t>
            </w:r>
          </w:p>
        </w:tc>
        <w:tc>
          <w:tcPr>
            <w:tcW w:w="5670" w:type="dxa"/>
          </w:tcPr>
          <w:p w14:paraId="07B3CBF6" w14:textId="77777777" w:rsidR="005302D1" w:rsidRPr="00291DA9" w:rsidRDefault="005302D1" w:rsidP="003E0862">
            <w:pPr>
              <w:pStyle w:val="TableText"/>
              <w:spacing w:after="40"/>
              <w:rPr>
                <w:rFonts w:cs="Times New Roman"/>
                <w:lang w:val="ru-RU"/>
              </w:rPr>
            </w:pPr>
            <w:r w:rsidRPr="00291DA9">
              <w:rPr>
                <w:rFonts w:cs="Times New Roman"/>
                <w:lang w:val="ru-RU"/>
              </w:rPr>
              <w:t>Обязательный селектор для проверки распределения операций ввода-вывода по рабочим путям в настоящей ПМИ.</w:t>
            </w:r>
          </w:p>
        </w:tc>
      </w:tr>
      <w:tr w:rsidR="005302D1" w:rsidRPr="003E0862" w14:paraId="3B41E2B0" w14:textId="77777777" w:rsidTr="003E0862">
        <w:trPr>
          <w:jc w:val="center"/>
        </w:trPr>
        <w:tc>
          <w:tcPr>
            <w:tcW w:w="2268" w:type="dxa"/>
          </w:tcPr>
          <w:p w14:paraId="13EE7649" w14:textId="77777777" w:rsidR="005302D1" w:rsidRPr="00291DA9" w:rsidRDefault="005302D1" w:rsidP="003E0862">
            <w:pPr>
              <w:pStyle w:val="TableText"/>
              <w:spacing w:after="40"/>
              <w:rPr>
                <w:rFonts w:cs="Times New Roman"/>
              </w:rPr>
            </w:pPr>
            <w:r w:rsidRPr="00291DA9">
              <w:rPr>
                <w:rFonts w:eastAsia="Consolas" w:cs="Times New Roman"/>
              </w:rPr>
              <w:t>path_grouping_policy</w:t>
            </w:r>
          </w:p>
        </w:tc>
        <w:tc>
          <w:tcPr>
            <w:tcW w:w="5670" w:type="dxa"/>
          </w:tcPr>
          <w:p w14:paraId="3E3C7DA6" w14:textId="77777777" w:rsidR="005302D1" w:rsidRPr="00291DA9" w:rsidRDefault="005302D1" w:rsidP="003E0862">
            <w:pPr>
              <w:pStyle w:val="TableText"/>
              <w:spacing w:after="40"/>
              <w:rPr>
                <w:rFonts w:cs="Times New Roman"/>
              </w:rPr>
            </w:pPr>
            <w:r w:rsidRPr="00291DA9">
              <w:rPr>
                <w:rFonts w:eastAsia="Consolas" w:cs="Times New Roman"/>
              </w:rPr>
              <w:t>multibus</w:t>
            </w:r>
          </w:p>
          <w:p w14:paraId="31AD2CD0" w14:textId="77777777" w:rsidR="005302D1" w:rsidRPr="00291DA9" w:rsidRDefault="005302D1" w:rsidP="003E0862">
            <w:pPr>
              <w:pStyle w:val="TableText"/>
              <w:spacing w:after="40"/>
              <w:rPr>
                <w:rFonts w:cs="Times New Roman"/>
              </w:rPr>
            </w:pPr>
            <w:r w:rsidRPr="00291DA9">
              <w:rPr>
                <w:rFonts w:cs="Times New Roman"/>
              </w:rPr>
              <w:t xml:space="preserve"> в примере</w:t>
            </w:r>
          </w:p>
        </w:tc>
        <w:tc>
          <w:tcPr>
            <w:tcW w:w="5670" w:type="dxa"/>
          </w:tcPr>
          <w:p w14:paraId="5B9CE36E"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Группировка путей. В примере — </w:t>
            </w:r>
          </w:p>
          <w:p w14:paraId="2CCDD1D2" w14:textId="77777777" w:rsidR="005302D1" w:rsidRPr="00291DA9" w:rsidRDefault="005302D1" w:rsidP="003E0862">
            <w:pPr>
              <w:pStyle w:val="TableText"/>
              <w:spacing w:after="40"/>
              <w:rPr>
                <w:rFonts w:cs="Times New Roman"/>
                <w:lang w:val="ru-RU"/>
              </w:rPr>
            </w:pPr>
            <w:r w:rsidRPr="00291DA9">
              <w:rPr>
                <w:rFonts w:eastAsia="Consolas" w:cs="Times New Roman"/>
              </w:rPr>
              <w:t>multibus</w:t>
            </w:r>
          </w:p>
          <w:p w14:paraId="6EF73D7A"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(одна </w:t>
            </w:r>
            <w:r w:rsidRPr="00291DA9">
              <w:rPr>
                <w:rFonts w:cs="Times New Roman"/>
              </w:rPr>
              <w:t>active</w:t>
            </w:r>
            <w:r w:rsidRPr="00291DA9">
              <w:rPr>
                <w:rFonts w:cs="Times New Roman"/>
                <w:lang w:val="ru-RU"/>
              </w:rPr>
              <w:t>-группа). Итоговое значение применяется по рекомендации производителя СХД и фиксируется в материалах испытаний. Иные значения (</w:t>
            </w:r>
          </w:p>
          <w:p w14:paraId="1DFE6982" w14:textId="77777777" w:rsidR="005302D1" w:rsidRPr="00291DA9" w:rsidRDefault="005302D1" w:rsidP="003E0862">
            <w:pPr>
              <w:pStyle w:val="TableText"/>
              <w:spacing w:after="40"/>
              <w:rPr>
                <w:rFonts w:cs="Times New Roman"/>
                <w:lang w:val="ru-RU"/>
              </w:rPr>
            </w:pPr>
            <w:r w:rsidRPr="00291DA9">
              <w:rPr>
                <w:rFonts w:eastAsia="Consolas" w:cs="Times New Roman"/>
              </w:rPr>
              <w:t>group</w:t>
            </w:r>
            <w:r w:rsidRPr="00291DA9">
              <w:rPr>
                <w:rFonts w:eastAsia="Consolas" w:cs="Times New Roman"/>
                <w:lang w:val="ru-RU"/>
              </w:rPr>
              <w:t>_</w:t>
            </w:r>
            <w:r w:rsidRPr="00291DA9">
              <w:rPr>
                <w:rFonts w:eastAsia="Consolas" w:cs="Times New Roman"/>
              </w:rPr>
              <w:t>by</w:t>
            </w:r>
            <w:r w:rsidRPr="00291DA9">
              <w:rPr>
                <w:rFonts w:eastAsia="Consolas" w:cs="Times New Roman"/>
                <w:lang w:val="ru-RU"/>
              </w:rPr>
              <w:t>_</w:t>
            </w:r>
            <w:r w:rsidRPr="00291DA9">
              <w:rPr>
                <w:rFonts w:eastAsia="Consolas" w:cs="Times New Roman"/>
              </w:rPr>
              <w:t>prio</w:t>
            </w:r>
          </w:p>
          <w:p w14:paraId="44226131"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w:t>
            </w:r>
          </w:p>
          <w:p w14:paraId="75F75AC8" w14:textId="77777777" w:rsidR="005302D1" w:rsidRPr="00291DA9" w:rsidRDefault="005302D1" w:rsidP="003E0862">
            <w:pPr>
              <w:pStyle w:val="TableText"/>
              <w:spacing w:after="40"/>
              <w:rPr>
                <w:rFonts w:cs="Times New Roman"/>
                <w:lang w:val="ru-RU"/>
              </w:rPr>
            </w:pPr>
            <w:r w:rsidRPr="00291DA9">
              <w:rPr>
                <w:rFonts w:eastAsia="Consolas" w:cs="Times New Roman"/>
              </w:rPr>
              <w:t>failover</w:t>
            </w:r>
          </w:p>
          <w:p w14:paraId="2D629D86"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и др.) допустимы, если сохранены признаки </w:t>
            </w:r>
            <w:r w:rsidRPr="00291DA9">
              <w:rPr>
                <w:rFonts w:cs="Times New Roman"/>
              </w:rPr>
              <w:t>SLUA</w:t>
            </w:r>
            <w:r w:rsidRPr="00291DA9">
              <w:rPr>
                <w:rFonts w:cs="Times New Roman"/>
                <w:lang w:val="ru-RU"/>
              </w:rPr>
              <w:t xml:space="preserve"> по разделам 7.3–7.5.</w:t>
            </w:r>
          </w:p>
        </w:tc>
      </w:tr>
      <w:tr w:rsidR="005302D1" w:rsidRPr="003E0862" w14:paraId="0D8D1F25" w14:textId="77777777" w:rsidTr="003E0862">
        <w:trPr>
          <w:jc w:val="center"/>
        </w:trPr>
        <w:tc>
          <w:tcPr>
            <w:tcW w:w="2268" w:type="dxa"/>
          </w:tcPr>
          <w:p w14:paraId="69A25EF0" w14:textId="77777777" w:rsidR="005302D1" w:rsidRPr="00291DA9" w:rsidRDefault="005302D1" w:rsidP="003E0862">
            <w:pPr>
              <w:pStyle w:val="TableText"/>
              <w:spacing w:after="40"/>
              <w:rPr>
                <w:rFonts w:cs="Times New Roman"/>
              </w:rPr>
            </w:pPr>
            <w:r w:rsidRPr="00291DA9">
              <w:rPr>
                <w:rFonts w:eastAsia="Consolas" w:cs="Times New Roman"/>
              </w:rPr>
              <w:t>path_checker</w:t>
            </w:r>
          </w:p>
        </w:tc>
        <w:tc>
          <w:tcPr>
            <w:tcW w:w="5670" w:type="dxa"/>
          </w:tcPr>
          <w:p w14:paraId="152117B3" w14:textId="77777777" w:rsidR="005302D1" w:rsidRPr="00291DA9" w:rsidRDefault="005302D1" w:rsidP="003E0862">
            <w:pPr>
              <w:pStyle w:val="TableText"/>
              <w:spacing w:after="40"/>
              <w:rPr>
                <w:rFonts w:cs="Times New Roman"/>
              </w:rPr>
            </w:pPr>
            <w:r w:rsidRPr="00291DA9">
              <w:rPr>
                <w:rFonts w:eastAsia="Consolas" w:cs="Times New Roman"/>
              </w:rPr>
              <w:t>tur</w:t>
            </w:r>
          </w:p>
          <w:p w14:paraId="3196E0D4" w14:textId="77777777" w:rsidR="005302D1" w:rsidRPr="00291DA9" w:rsidRDefault="005302D1" w:rsidP="003E0862">
            <w:pPr>
              <w:pStyle w:val="TableText"/>
              <w:spacing w:after="40"/>
              <w:rPr>
                <w:rFonts w:cs="Times New Roman"/>
              </w:rPr>
            </w:pPr>
            <w:r w:rsidRPr="00291DA9">
              <w:rPr>
                <w:rFonts w:cs="Times New Roman"/>
              </w:rPr>
              <w:t xml:space="preserve"> в примере</w:t>
            </w:r>
          </w:p>
        </w:tc>
        <w:tc>
          <w:tcPr>
            <w:tcW w:w="5670" w:type="dxa"/>
          </w:tcPr>
          <w:p w14:paraId="043C04B4" w14:textId="77777777" w:rsidR="005302D1" w:rsidRPr="00291DA9" w:rsidRDefault="005302D1" w:rsidP="003E0862">
            <w:pPr>
              <w:pStyle w:val="TableText"/>
              <w:spacing w:after="40"/>
              <w:rPr>
                <w:rFonts w:cs="Times New Roman"/>
                <w:lang w:val="ru-RU"/>
              </w:rPr>
            </w:pPr>
            <w:r w:rsidRPr="00291DA9">
              <w:rPr>
                <w:rFonts w:cs="Times New Roman"/>
                <w:lang w:val="ru-RU"/>
              </w:rPr>
              <w:t>Метод проверки доступности пути. Итоговое значение применяется по рекомендации производителя СХД.</w:t>
            </w:r>
          </w:p>
        </w:tc>
      </w:tr>
      <w:tr w:rsidR="005302D1" w:rsidRPr="00291DA9" w14:paraId="1D673B77" w14:textId="77777777" w:rsidTr="003E0862">
        <w:trPr>
          <w:jc w:val="center"/>
        </w:trPr>
        <w:tc>
          <w:tcPr>
            <w:tcW w:w="2268" w:type="dxa"/>
          </w:tcPr>
          <w:p w14:paraId="79F0994B" w14:textId="77777777" w:rsidR="005302D1" w:rsidRPr="00291DA9" w:rsidRDefault="005302D1" w:rsidP="003E0862">
            <w:pPr>
              <w:pStyle w:val="TableText"/>
              <w:spacing w:after="40"/>
              <w:rPr>
                <w:rFonts w:cs="Times New Roman"/>
              </w:rPr>
            </w:pPr>
            <w:r w:rsidRPr="00291DA9">
              <w:rPr>
                <w:rFonts w:eastAsia="Consolas" w:cs="Times New Roman"/>
              </w:rPr>
              <w:t>no_path_retry</w:t>
            </w:r>
          </w:p>
        </w:tc>
        <w:tc>
          <w:tcPr>
            <w:tcW w:w="5670" w:type="dxa"/>
          </w:tcPr>
          <w:p w14:paraId="1E35BDB2" w14:textId="77777777" w:rsidR="005302D1" w:rsidRPr="00291DA9" w:rsidRDefault="005302D1" w:rsidP="003E0862">
            <w:pPr>
              <w:pStyle w:val="TableText"/>
              <w:spacing w:after="40"/>
              <w:rPr>
                <w:rFonts w:cs="Times New Roman"/>
              </w:rPr>
            </w:pPr>
            <w:r w:rsidRPr="00291DA9">
              <w:rPr>
                <w:rFonts w:eastAsia="Consolas" w:cs="Times New Roman"/>
              </w:rPr>
              <w:t>28</w:t>
            </w:r>
          </w:p>
          <w:p w14:paraId="0EBB1B6D" w14:textId="77777777" w:rsidR="005302D1" w:rsidRPr="00291DA9" w:rsidRDefault="005302D1" w:rsidP="003E0862">
            <w:pPr>
              <w:pStyle w:val="TableText"/>
              <w:spacing w:after="40"/>
              <w:rPr>
                <w:rFonts w:cs="Times New Roman"/>
              </w:rPr>
            </w:pPr>
            <w:r w:rsidRPr="00291DA9">
              <w:rPr>
                <w:rFonts w:cs="Times New Roman"/>
              </w:rPr>
              <w:t xml:space="preserve"> в примере</w:t>
            </w:r>
          </w:p>
        </w:tc>
        <w:tc>
          <w:tcPr>
            <w:tcW w:w="5670" w:type="dxa"/>
          </w:tcPr>
          <w:p w14:paraId="3B17DC32" w14:textId="77777777" w:rsidR="005302D1" w:rsidRPr="00291DA9" w:rsidRDefault="005302D1" w:rsidP="003E0862">
            <w:pPr>
              <w:pStyle w:val="TableText"/>
              <w:spacing w:after="40"/>
              <w:rPr>
                <w:rFonts w:cs="Times New Roman"/>
              </w:rPr>
            </w:pPr>
            <w:r w:rsidRPr="00291DA9">
              <w:rPr>
                <w:rFonts w:cs="Times New Roman"/>
                <w:lang w:val="ru-RU"/>
              </w:rPr>
              <w:t xml:space="preserve">Числовое значение задаёт количество циклов проверки путей, а не секунды. </w:t>
            </w:r>
            <w:r w:rsidRPr="00291DA9">
              <w:rPr>
                <w:rFonts w:cs="Times New Roman"/>
              </w:rPr>
              <w:t>Используется для расчёта контрольного интервала отсутствия прогресса I/O.</w:t>
            </w:r>
          </w:p>
        </w:tc>
      </w:tr>
      <w:tr w:rsidR="005302D1" w:rsidRPr="00291DA9" w14:paraId="07D512F9" w14:textId="77777777" w:rsidTr="003E0862">
        <w:trPr>
          <w:jc w:val="center"/>
        </w:trPr>
        <w:tc>
          <w:tcPr>
            <w:tcW w:w="2268" w:type="dxa"/>
          </w:tcPr>
          <w:p w14:paraId="1C60FAC8" w14:textId="77777777" w:rsidR="005302D1" w:rsidRPr="00291DA9" w:rsidRDefault="005302D1" w:rsidP="003E0862">
            <w:pPr>
              <w:pStyle w:val="TableText"/>
              <w:spacing w:after="40"/>
              <w:rPr>
                <w:rFonts w:cs="Times New Roman"/>
              </w:rPr>
            </w:pPr>
            <w:r w:rsidRPr="00291DA9">
              <w:rPr>
                <w:rFonts w:eastAsia="Consolas" w:cs="Times New Roman"/>
              </w:rPr>
              <w:t>polling_interval</w:t>
            </w:r>
          </w:p>
        </w:tc>
        <w:tc>
          <w:tcPr>
            <w:tcW w:w="5670" w:type="dxa"/>
          </w:tcPr>
          <w:p w14:paraId="4F81871F" w14:textId="77777777" w:rsidR="005302D1" w:rsidRPr="00291DA9" w:rsidRDefault="005302D1" w:rsidP="003E0862">
            <w:pPr>
              <w:pStyle w:val="TableText"/>
              <w:spacing w:after="40"/>
              <w:rPr>
                <w:rFonts w:cs="Times New Roman"/>
              </w:rPr>
            </w:pPr>
            <w:r w:rsidRPr="00291DA9">
              <w:rPr>
                <w:rFonts w:eastAsia="Consolas" w:cs="Times New Roman"/>
              </w:rPr>
              <w:t>5</w:t>
            </w:r>
          </w:p>
          <w:p w14:paraId="3729A081" w14:textId="77777777" w:rsidR="005302D1" w:rsidRPr="00291DA9" w:rsidRDefault="005302D1" w:rsidP="003E0862">
            <w:pPr>
              <w:pStyle w:val="TableText"/>
              <w:spacing w:after="40"/>
              <w:rPr>
                <w:rFonts w:cs="Times New Roman"/>
              </w:rPr>
            </w:pPr>
            <w:r w:rsidRPr="00291DA9">
              <w:rPr>
                <w:rFonts w:cs="Times New Roman"/>
              </w:rPr>
              <w:t xml:space="preserve"> в примере</w:t>
            </w:r>
          </w:p>
        </w:tc>
        <w:tc>
          <w:tcPr>
            <w:tcW w:w="5670" w:type="dxa"/>
          </w:tcPr>
          <w:p w14:paraId="52FF5273"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Интервал проверки путей </w:t>
            </w:r>
            <w:r w:rsidRPr="00291DA9">
              <w:rPr>
                <w:rFonts w:cs="Times New Roman"/>
              </w:rPr>
              <w:t>multipathd</w:t>
            </w:r>
            <w:r w:rsidRPr="00291DA9">
              <w:rPr>
                <w:rFonts w:cs="Times New Roman"/>
                <w:lang w:val="ru-RU"/>
              </w:rPr>
              <w:t xml:space="preserve">. Вместе с </w:t>
            </w:r>
          </w:p>
          <w:p w14:paraId="280ADA99" w14:textId="77777777" w:rsidR="005302D1" w:rsidRPr="00291DA9" w:rsidRDefault="005302D1" w:rsidP="003E0862">
            <w:pPr>
              <w:pStyle w:val="TableText"/>
              <w:spacing w:after="40"/>
              <w:rPr>
                <w:rFonts w:cs="Times New Roman"/>
                <w:lang w:val="ru-RU"/>
              </w:rPr>
            </w:pPr>
            <w:r w:rsidRPr="00291DA9">
              <w:rPr>
                <w:rFonts w:eastAsia="Consolas" w:cs="Times New Roman"/>
              </w:rPr>
              <w:t>no</w:t>
            </w:r>
            <w:r w:rsidRPr="00291DA9">
              <w:rPr>
                <w:rFonts w:eastAsia="Consolas" w:cs="Times New Roman"/>
                <w:lang w:val="ru-RU"/>
              </w:rPr>
              <w:t>_</w:t>
            </w:r>
            <w:r w:rsidRPr="00291DA9">
              <w:rPr>
                <w:rFonts w:eastAsia="Consolas" w:cs="Times New Roman"/>
              </w:rPr>
              <w:t>path</w:t>
            </w:r>
            <w:r w:rsidRPr="00291DA9">
              <w:rPr>
                <w:rFonts w:eastAsia="Consolas" w:cs="Times New Roman"/>
                <w:lang w:val="ru-RU"/>
              </w:rPr>
              <w:t>_</w:t>
            </w:r>
            <w:r w:rsidRPr="00291DA9">
              <w:rPr>
                <w:rFonts w:eastAsia="Consolas" w:cs="Times New Roman"/>
              </w:rPr>
              <w:t>retry</w:t>
            </w:r>
          </w:p>
          <w:p w14:paraId="4370EABC"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определяет расчётное окно ожидания: </w:t>
            </w:r>
          </w:p>
          <w:p w14:paraId="5DEA0F41" w14:textId="77777777" w:rsidR="005302D1" w:rsidRPr="00291DA9" w:rsidRDefault="005302D1" w:rsidP="003E0862">
            <w:pPr>
              <w:pStyle w:val="TableText"/>
              <w:spacing w:after="40"/>
              <w:rPr>
                <w:rFonts w:cs="Times New Roman"/>
              </w:rPr>
            </w:pPr>
            <w:r w:rsidRPr="00291DA9">
              <w:rPr>
                <w:rFonts w:eastAsia="Consolas" w:cs="Times New Roman"/>
              </w:rPr>
              <w:t>no_path_retry × polling_interval</w:t>
            </w:r>
          </w:p>
          <w:p w14:paraId="77580C19" w14:textId="77777777" w:rsidR="005302D1" w:rsidRPr="00291DA9" w:rsidRDefault="005302D1" w:rsidP="003E0862">
            <w:pPr>
              <w:pStyle w:val="TableText"/>
              <w:spacing w:after="40"/>
              <w:rPr>
                <w:rFonts w:cs="Times New Roman"/>
              </w:rPr>
            </w:pPr>
            <w:r w:rsidRPr="00291DA9">
              <w:rPr>
                <w:rFonts w:cs="Times New Roman"/>
              </w:rPr>
              <w:t>.</w:t>
            </w:r>
          </w:p>
        </w:tc>
      </w:tr>
      <w:tr w:rsidR="005302D1" w:rsidRPr="003E0862" w14:paraId="4DF6D0F9" w14:textId="77777777" w:rsidTr="003E0862">
        <w:trPr>
          <w:jc w:val="center"/>
        </w:trPr>
        <w:tc>
          <w:tcPr>
            <w:tcW w:w="2268" w:type="dxa"/>
          </w:tcPr>
          <w:p w14:paraId="14457F8D" w14:textId="77777777" w:rsidR="005302D1" w:rsidRPr="00291DA9" w:rsidRDefault="005302D1" w:rsidP="003E0862">
            <w:pPr>
              <w:pStyle w:val="TableText"/>
              <w:spacing w:after="40"/>
              <w:rPr>
                <w:rFonts w:cs="Times New Roman"/>
              </w:rPr>
            </w:pPr>
            <w:r w:rsidRPr="00291DA9">
              <w:rPr>
                <w:rFonts w:eastAsia="Consolas" w:cs="Times New Roman"/>
              </w:rPr>
              <w:t>max_sectors_kb</w:t>
            </w:r>
          </w:p>
        </w:tc>
        <w:tc>
          <w:tcPr>
            <w:tcW w:w="5670" w:type="dxa"/>
          </w:tcPr>
          <w:p w14:paraId="493AF454" w14:textId="77777777" w:rsidR="005302D1" w:rsidRPr="00291DA9" w:rsidRDefault="005302D1" w:rsidP="003E0862">
            <w:pPr>
              <w:pStyle w:val="TableText"/>
              <w:spacing w:after="40"/>
              <w:rPr>
                <w:rFonts w:cs="Times New Roman"/>
              </w:rPr>
            </w:pPr>
            <w:r w:rsidRPr="00291DA9">
              <w:rPr>
                <w:rFonts w:eastAsia="Consolas" w:cs="Times New Roman"/>
              </w:rPr>
              <w:t>1024</w:t>
            </w:r>
          </w:p>
          <w:p w14:paraId="75BC0584" w14:textId="77777777" w:rsidR="005302D1" w:rsidRPr="00291DA9" w:rsidRDefault="005302D1" w:rsidP="003E0862">
            <w:pPr>
              <w:pStyle w:val="TableText"/>
              <w:spacing w:after="40"/>
              <w:rPr>
                <w:rFonts w:cs="Times New Roman"/>
              </w:rPr>
            </w:pPr>
            <w:r w:rsidRPr="00291DA9">
              <w:rPr>
                <w:rFonts w:cs="Times New Roman"/>
              </w:rPr>
              <w:t xml:space="preserve"> в примере</w:t>
            </w:r>
          </w:p>
        </w:tc>
        <w:tc>
          <w:tcPr>
            <w:tcW w:w="5670" w:type="dxa"/>
          </w:tcPr>
          <w:p w14:paraId="492C9256" w14:textId="77777777" w:rsidR="005302D1" w:rsidRPr="00291DA9" w:rsidRDefault="005302D1" w:rsidP="003E0862">
            <w:pPr>
              <w:pStyle w:val="TableText"/>
              <w:spacing w:after="40"/>
              <w:rPr>
                <w:rFonts w:cs="Times New Roman"/>
                <w:lang w:val="ru-RU"/>
              </w:rPr>
            </w:pPr>
            <w:r w:rsidRPr="00291DA9">
              <w:rPr>
                <w:rFonts w:cs="Times New Roman"/>
                <w:lang w:val="ru-RU"/>
              </w:rPr>
              <w:t>Ограничение размера одного блочного запроса. Итоговое значение применяется по рекомендации производителя СХД.</w:t>
            </w:r>
          </w:p>
        </w:tc>
      </w:tr>
    </w:tbl>
    <w:p w14:paraId="10BBB13C" w14:textId="77777777" w:rsidR="005302D1" w:rsidRPr="00291DA9" w:rsidRDefault="005302D1" w:rsidP="005302D1">
      <w:pPr>
        <w:rPr>
          <w:rFonts w:cs="Times New Roman"/>
          <w:lang w:val="ru-RU"/>
        </w:rPr>
      </w:pPr>
    </w:p>
    <w:tbl>
      <w:tblPr>
        <w:tblW w:w="0" w:type="auto"/>
        <w:jc w:val="center"/>
        <w:tblBorders>
          <w:top w:val="single" w:sz="6" w:space="0" w:color="D9DEE8"/>
          <w:left w:val="single" w:sz="6" w:space="0" w:color="D9DEE8"/>
          <w:bottom w:val="single" w:sz="6" w:space="0" w:color="D9DEE8"/>
          <w:right w:val="single" w:sz="6" w:space="0" w:color="D9DEE8"/>
          <w:insideH w:val="single" w:sz="6" w:space="0" w:color="D9DEE8"/>
          <w:insideV w:val="single" w:sz="6" w:space="0" w:color="D9DEE8"/>
        </w:tblBorders>
        <w:tblLook w:val="04A0" w:firstRow="1" w:lastRow="0" w:firstColumn="1" w:lastColumn="0" w:noHBand="0" w:noVBand="1"/>
      </w:tblPr>
      <w:tblGrid>
        <w:gridCol w:w="14464"/>
      </w:tblGrid>
      <w:tr w:rsidR="005302D1" w:rsidRPr="003E0862" w14:paraId="6D2FE1C6" w14:textId="77777777" w:rsidTr="003E0862">
        <w:trPr>
          <w:jc w:val="center"/>
        </w:trPr>
        <w:tc>
          <w:tcPr>
            <w:tcW w:w="14480" w:type="dxa"/>
            <w:shd w:val="clear" w:color="auto" w:fill="EEF2FF"/>
          </w:tcPr>
          <w:p w14:paraId="0B8AF6EF" w14:textId="77777777" w:rsidR="005302D1" w:rsidRPr="00291DA9" w:rsidRDefault="005302D1" w:rsidP="003E0862">
            <w:pPr>
              <w:rPr>
                <w:rFonts w:cs="Times New Roman"/>
                <w:lang w:val="ru-RU"/>
              </w:rPr>
            </w:pPr>
            <w:r w:rsidRPr="00291DA9">
              <w:rPr>
                <w:rFonts w:cs="Times New Roman"/>
                <w:b/>
                <w:sz w:val="19"/>
                <w:lang w:val="ru-RU"/>
              </w:rPr>
              <w:t xml:space="preserve">Контроль </w:t>
            </w:r>
            <w:r w:rsidRPr="00291DA9">
              <w:rPr>
                <w:rFonts w:eastAsia="Consolas" w:cs="Times New Roman"/>
                <w:b/>
                <w:sz w:val="19"/>
              </w:rPr>
              <w:t>no</w:t>
            </w:r>
            <w:r w:rsidRPr="00291DA9">
              <w:rPr>
                <w:rFonts w:eastAsia="Consolas" w:cs="Times New Roman"/>
                <w:b/>
                <w:sz w:val="19"/>
                <w:lang w:val="ru-RU"/>
              </w:rPr>
              <w:t>_</w:t>
            </w:r>
            <w:r w:rsidRPr="00291DA9">
              <w:rPr>
                <w:rFonts w:eastAsia="Consolas" w:cs="Times New Roman"/>
                <w:b/>
                <w:sz w:val="19"/>
              </w:rPr>
              <w:t>path</w:t>
            </w:r>
            <w:r w:rsidRPr="00291DA9">
              <w:rPr>
                <w:rFonts w:eastAsia="Consolas" w:cs="Times New Roman"/>
                <w:b/>
                <w:sz w:val="19"/>
                <w:lang w:val="ru-RU"/>
              </w:rPr>
              <w:t>_</w:t>
            </w:r>
            <w:r w:rsidRPr="00291DA9">
              <w:rPr>
                <w:rFonts w:eastAsia="Consolas" w:cs="Times New Roman"/>
                <w:b/>
                <w:sz w:val="19"/>
              </w:rPr>
              <w:t>retry</w:t>
            </w:r>
            <w:r w:rsidRPr="00291DA9">
              <w:rPr>
                <w:rFonts w:cs="Times New Roman"/>
                <w:b/>
                <w:sz w:val="19"/>
                <w:lang w:val="ru-RU"/>
              </w:rPr>
              <w:t xml:space="preserve"> в отказных сценариях.</w:t>
            </w:r>
            <w:r w:rsidRPr="00291DA9">
              <w:rPr>
                <w:rFonts w:cs="Times New Roman"/>
                <w:sz w:val="19"/>
                <w:lang w:val="ru-RU"/>
              </w:rPr>
              <w:t xml:space="preserve"> Полная трактовка </w:t>
            </w:r>
            <w:r w:rsidRPr="00291DA9">
              <w:rPr>
                <w:rFonts w:eastAsia="Consolas" w:cs="Times New Roman"/>
                <w:sz w:val="19"/>
              </w:rPr>
              <w:t>err</w:t>
            </w:r>
            <w:r w:rsidRPr="00291DA9">
              <w:rPr>
                <w:rFonts w:eastAsia="Consolas" w:cs="Times New Roman"/>
                <w:sz w:val="19"/>
                <w:lang w:val="ru-RU"/>
              </w:rPr>
              <w:t>&gt;0</w:t>
            </w:r>
            <w:r w:rsidRPr="00291DA9">
              <w:rPr>
                <w:rFonts w:cs="Times New Roman"/>
                <w:sz w:val="19"/>
                <w:lang w:val="ru-RU"/>
              </w:rPr>
              <w:t xml:space="preserve"> в </w:t>
            </w:r>
            <w:r w:rsidRPr="00291DA9">
              <w:rPr>
                <w:rFonts w:cs="Times New Roman"/>
                <w:sz w:val="19"/>
              </w:rPr>
              <w:t>FIO</w:t>
            </w:r>
            <w:r w:rsidRPr="00291DA9">
              <w:rPr>
                <w:rFonts w:cs="Times New Roman"/>
                <w:sz w:val="19"/>
                <w:lang w:val="ru-RU"/>
              </w:rPr>
              <w:t xml:space="preserve"> и контрольного интервала </w:t>
            </w:r>
            <w:r w:rsidRPr="00291DA9">
              <w:rPr>
                <w:rFonts w:eastAsia="Consolas" w:cs="Times New Roman"/>
                <w:sz w:val="19"/>
              </w:rPr>
              <w:t>T</w:t>
            </w:r>
            <w:r w:rsidRPr="00291DA9">
              <w:rPr>
                <w:rFonts w:eastAsia="Consolas" w:cs="Times New Roman"/>
                <w:sz w:val="19"/>
                <w:lang w:val="ru-RU"/>
              </w:rPr>
              <w:t>контроля</w:t>
            </w:r>
            <w:r w:rsidRPr="00291DA9">
              <w:rPr>
                <w:rFonts w:cs="Times New Roman"/>
                <w:sz w:val="19"/>
                <w:lang w:val="ru-RU"/>
              </w:rPr>
              <w:t xml:space="preserve"> приведена в разделе 4. Кратко: </w:t>
            </w:r>
            <w:r w:rsidRPr="00291DA9">
              <w:rPr>
                <w:rFonts w:eastAsia="Consolas" w:cs="Times New Roman"/>
                <w:sz w:val="19"/>
              </w:rPr>
              <w:t>T</w:t>
            </w:r>
            <w:r w:rsidRPr="00291DA9">
              <w:rPr>
                <w:rFonts w:eastAsia="Consolas" w:cs="Times New Roman"/>
                <w:sz w:val="19"/>
                <w:lang w:val="ru-RU"/>
              </w:rPr>
              <w:t xml:space="preserve">контроля = </w:t>
            </w:r>
            <w:r w:rsidRPr="00291DA9">
              <w:rPr>
                <w:rFonts w:eastAsia="Consolas" w:cs="Times New Roman"/>
                <w:sz w:val="19"/>
              </w:rPr>
              <w:t>max</w:t>
            </w:r>
            <w:r w:rsidRPr="00291DA9">
              <w:rPr>
                <w:rFonts w:eastAsia="Consolas" w:cs="Times New Roman"/>
                <w:sz w:val="19"/>
                <w:lang w:val="ru-RU"/>
              </w:rPr>
              <w:t xml:space="preserve">(180 секунд, </w:t>
            </w:r>
            <w:r w:rsidRPr="00291DA9">
              <w:rPr>
                <w:rFonts w:eastAsia="Consolas" w:cs="Times New Roman"/>
                <w:sz w:val="19"/>
              </w:rPr>
              <w:t>no</w:t>
            </w:r>
            <w:r w:rsidRPr="00291DA9">
              <w:rPr>
                <w:rFonts w:eastAsia="Consolas" w:cs="Times New Roman"/>
                <w:sz w:val="19"/>
                <w:lang w:val="ru-RU"/>
              </w:rPr>
              <w:t>_</w:t>
            </w:r>
            <w:r w:rsidRPr="00291DA9">
              <w:rPr>
                <w:rFonts w:eastAsia="Consolas" w:cs="Times New Roman"/>
                <w:sz w:val="19"/>
              </w:rPr>
              <w:t>path</w:t>
            </w:r>
            <w:r w:rsidRPr="00291DA9">
              <w:rPr>
                <w:rFonts w:eastAsia="Consolas" w:cs="Times New Roman"/>
                <w:sz w:val="19"/>
                <w:lang w:val="ru-RU"/>
              </w:rPr>
              <w:t>_</w:t>
            </w:r>
            <w:r w:rsidRPr="00291DA9">
              <w:rPr>
                <w:rFonts w:eastAsia="Consolas" w:cs="Times New Roman"/>
                <w:sz w:val="19"/>
              </w:rPr>
              <w:t>retry</w:t>
            </w:r>
            <w:r w:rsidRPr="00291DA9">
              <w:rPr>
                <w:rFonts w:eastAsia="Consolas" w:cs="Times New Roman"/>
                <w:sz w:val="19"/>
                <w:lang w:val="ru-RU"/>
              </w:rPr>
              <w:t xml:space="preserve"> × </w:t>
            </w:r>
            <w:r w:rsidRPr="00291DA9">
              <w:rPr>
                <w:rFonts w:eastAsia="Consolas" w:cs="Times New Roman"/>
                <w:sz w:val="19"/>
              </w:rPr>
              <w:t>polling</w:t>
            </w:r>
            <w:r w:rsidRPr="00291DA9">
              <w:rPr>
                <w:rFonts w:eastAsia="Consolas" w:cs="Times New Roman"/>
                <w:sz w:val="19"/>
                <w:lang w:val="ru-RU"/>
              </w:rPr>
              <w:t>_</w:t>
            </w:r>
            <w:r w:rsidRPr="00291DA9">
              <w:rPr>
                <w:rFonts w:eastAsia="Consolas" w:cs="Times New Roman"/>
                <w:sz w:val="19"/>
              </w:rPr>
              <w:t>interval</w:t>
            </w:r>
            <w:r w:rsidRPr="00291DA9">
              <w:rPr>
                <w:rFonts w:eastAsia="Consolas" w:cs="Times New Roman"/>
                <w:sz w:val="19"/>
                <w:lang w:val="ru-RU"/>
              </w:rPr>
              <w:t>)</w:t>
            </w:r>
            <w:r w:rsidRPr="00291DA9">
              <w:rPr>
                <w:rFonts w:cs="Times New Roman"/>
                <w:sz w:val="19"/>
                <w:lang w:val="ru-RU"/>
              </w:rPr>
              <w:t xml:space="preserve">. Если после отказа должны оставаться рабочие пути, но на </w:t>
            </w:r>
            <w:r w:rsidRPr="00291DA9">
              <w:rPr>
                <w:rFonts w:cs="Times New Roman"/>
                <w:sz w:val="19"/>
              </w:rPr>
              <w:t>DM</w:t>
            </w:r>
            <w:r w:rsidRPr="00291DA9">
              <w:rPr>
                <w:rFonts w:cs="Times New Roman"/>
                <w:sz w:val="19"/>
                <w:lang w:val="ru-RU"/>
              </w:rPr>
              <w:t>-</w:t>
            </w:r>
            <w:r w:rsidRPr="00291DA9">
              <w:rPr>
                <w:rFonts w:cs="Times New Roman"/>
                <w:sz w:val="19"/>
              </w:rPr>
              <w:t>Multipath</w:t>
            </w:r>
            <w:r w:rsidRPr="00291DA9">
              <w:rPr>
                <w:rFonts w:cs="Times New Roman"/>
                <w:sz w:val="19"/>
                <w:lang w:val="ru-RU"/>
              </w:rPr>
              <w:t xml:space="preserve"> устройстве отсутствует прогресс </w:t>
            </w:r>
            <w:r w:rsidRPr="00291DA9">
              <w:rPr>
                <w:rFonts w:cs="Times New Roman"/>
                <w:sz w:val="19"/>
              </w:rPr>
              <w:t>I</w:t>
            </w:r>
            <w:r w:rsidRPr="00291DA9">
              <w:rPr>
                <w:rFonts w:cs="Times New Roman"/>
                <w:sz w:val="19"/>
                <w:lang w:val="ru-RU"/>
              </w:rPr>
              <w:t>/</w:t>
            </w:r>
            <w:r w:rsidRPr="00291DA9">
              <w:rPr>
                <w:rFonts w:cs="Times New Roman"/>
                <w:sz w:val="19"/>
              </w:rPr>
              <w:t>O</w:t>
            </w:r>
            <w:r w:rsidRPr="00291DA9">
              <w:rPr>
                <w:rFonts w:cs="Times New Roman"/>
                <w:sz w:val="19"/>
                <w:lang w:val="ru-RU"/>
              </w:rPr>
              <w:t xml:space="preserve"> дольше указанного интервала, сценарий считается «Не пройдено». Значение </w:t>
            </w:r>
            <w:r w:rsidRPr="00291DA9">
              <w:rPr>
                <w:rFonts w:eastAsia="Consolas" w:cs="Times New Roman"/>
                <w:sz w:val="19"/>
              </w:rPr>
              <w:t>err</w:t>
            </w:r>
            <w:r w:rsidRPr="00291DA9">
              <w:rPr>
                <w:rFonts w:eastAsia="Consolas" w:cs="Times New Roman"/>
                <w:sz w:val="19"/>
                <w:lang w:val="ru-RU"/>
              </w:rPr>
              <w:t>&gt;0</w:t>
            </w:r>
            <w:r w:rsidRPr="00291DA9">
              <w:rPr>
                <w:rFonts w:cs="Times New Roman"/>
                <w:sz w:val="19"/>
                <w:lang w:val="ru-RU"/>
              </w:rPr>
              <w:t xml:space="preserve"> в итоговом отчёте </w:t>
            </w:r>
            <w:r w:rsidRPr="00291DA9">
              <w:rPr>
                <w:rFonts w:cs="Times New Roman"/>
                <w:sz w:val="19"/>
              </w:rPr>
              <w:t>FIO</w:t>
            </w:r>
            <w:r w:rsidRPr="00291DA9">
              <w:rPr>
                <w:rFonts w:cs="Times New Roman"/>
                <w:sz w:val="19"/>
                <w:lang w:val="ru-RU"/>
              </w:rPr>
              <w:t xml:space="preserve"> фиксируется и разбирается по правилам раздела 4 и само по себе не является автоматическим основанием для статуса «Не пройдено» в отказных сценариях.</w:t>
            </w:r>
          </w:p>
        </w:tc>
      </w:tr>
    </w:tbl>
    <w:p w14:paraId="60F5568C" w14:textId="77777777" w:rsidR="005302D1" w:rsidRPr="00291DA9" w:rsidRDefault="005302D1" w:rsidP="005302D1">
      <w:pPr>
        <w:rPr>
          <w:rFonts w:cs="Times New Roman"/>
          <w:lang w:val="ru-RU"/>
        </w:rPr>
      </w:pPr>
    </w:p>
    <w:tbl>
      <w:tblPr>
        <w:tblW w:w="0" w:type="auto"/>
        <w:jc w:val="center"/>
        <w:tblBorders>
          <w:top w:val="single" w:sz="6" w:space="0" w:color="D9DEE8"/>
          <w:left w:val="single" w:sz="6" w:space="0" w:color="D9DEE8"/>
          <w:bottom w:val="single" w:sz="6" w:space="0" w:color="D9DEE8"/>
          <w:right w:val="single" w:sz="6" w:space="0" w:color="D9DEE8"/>
          <w:insideH w:val="single" w:sz="6" w:space="0" w:color="D9DEE8"/>
          <w:insideV w:val="single" w:sz="6" w:space="0" w:color="D9DEE8"/>
        </w:tblBorders>
        <w:tblLook w:val="04A0" w:firstRow="1" w:lastRow="0" w:firstColumn="1" w:lastColumn="0" w:noHBand="0" w:noVBand="1"/>
      </w:tblPr>
      <w:tblGrid>
        <w:gridCol w:w="14464"/>
      </w:tblGrid>
      <w:tr w:rsidR="005302D1" w:rsidRPr="003E0862" w14:paraId="6B4C7D8E" w14:textId="77777777" w:rsidTr="003E0862">
        <w:trPr>
          <w:jc w:val="center"/>
        </w:trPr>
        <w:tc>
          <w:tcPr>
            <w:tcW w:w="14480" w:type="dxa"/>
            <w:shd w:val="clear" w:color="auto" w:fill="EEF2FF"/>
          </w:tcPr>
          <w:p w14:paraId="3F062F2C" w14:textId="77777777" w:rsidR="005302D1" w:rsidRPr="00291DA9" w:rsidRDefault="005302D1" w:rsidP="003E0862">
            <w:pPr>
              <w:rPr>
                <w:rFonts w:cs="Times New Roman"/>
                <w:lang w:val="ru-RU"/>
              </w:rPr>
            </w:pPr>
            <w:r w:rsidRPr="00291DA9">
              <w:rPr>
                <w:rFonts w:cs="Times New Roman"/>
                <w:b/>
                <w:sz w:val="19"/>
                <w:lang w:val="ru-RU"/>
              </w:rPr>
              <w:t xml:space="preserve">Разграничение </w:t>
            </w:r>
            <w:r w:rsidRPr="00291DA9">
              <w:rPr>
                <w:rFonts w:cs="Times New Roman"/>
                <w:b/>
                <w:sz w:val="19"/>
              </w:rPr>
              <w:t>multipath</w:t>
            </w:r>
            <w:r w:rsidRPr="00291DA9">
              <w:rPr>
                <w:rFonts w:cs="Times New Roman"/>
                <w:b/>
                <w:sz w:val="19"/>
                <w:lang w:val="ru-RU"/>
              </w:rPr>
              <w:t xml:space="preserve"> и </w:t>
            </w:r>
            <w:r w:rsidRPr="00291DA9">
              <w:rPr>
                <w:rFonts w:cs="Times New Roman"/>
                <w:b/>
                <w:sz w:val="19"/>
              </w:rPr>
              <w:t>scheduler</w:t>
            </w:r>
            <w:r w:rsidRPr="00291DA9">
              <w:rPr>
                <w:rFonts w:cs="Times New Roman"/>
                <w:b/>
                <w:sz w:val="19"/>
                <w:lang w:val="ru-RU"/>
              </w:rPr>
              <w:t>.</w:t>
            </w:r>
            <w:r w:rsidRPr="00291DA9">
              <w:rPr>
                <w:rFonts w:cs="Times New Roman"/>
                <w:sz w:val="19"/>
                <w:lang w:val="ru-RU"/>
              </w:rPr>
              <w:t xml:space="preserve"> В примере </w:t>
            </w:r>
            <w:r w:rsidRPr="00291DA9">
              <w:rPr>
                <w:rFonts w:cs="Times New Roman"/>
                <w:sz w:val="19"/>
              </w:rPr>
              <w:t>multipath</w:t>
            </w:r>
            <w:r w:rsidRPr="00291DA9">
              <w:rPr>
                <w:rFonts w:cs="Times New Roman"/>
                <w:sz w:val="19"/>
                <w:lang w:val="ru-RU"/>
              </w:rPr>
              <w:t xml:space="preserve">-конфигурации </w:t>
            </w:r>
            <w:r w:rsidRPr="00291DA9">
              <w:rPr>
                <w:rFonts w:cs="Times New Roman"/>
                <w:sz w:val="19"/>
              </w:rPr>
              <w:t>scheduler</w:t>
            </w:r>
            <w:r w:rsidRPr="00291DA9">
              <w:rPr>
                <w:rFonts w:cs="Times New Roman"/>
                <w:sz w:val="19"/>
                <w:lang w:val="ru-RU"/>
              </w:rPr>
              <w:t xml:space="preserve"> не указывается, потому что </w:t>
            </w:r>
            <w:r w:rsidRPr="00291DA9">
              <w:rPr>
                <w:rFonts w:eastAsia="Consolas" w:cs="Times New Roman"/>
                <w:sz w:val="19"/>
              </w:rPr>
              <w:t>scheduler</w:t>
            </w:r>
            <w:r w:rsidRPr="00291DA9">
              <w:rPr>
                <w:rFonts w:eastAsia="Consolas" w:cs="Times New Roman"/>
                <w:sz w:val="19"/>
                <w:lang w:val="ru-RU"/>
              </w:rPr>
              <w:t>=</w:t>
            </w:r>
            <w:r w:rsidRPr="00291DA9">
              <w:rPr>
                <w:rFonts w:eastAsia="Consolas" w:cs="Times New Roman"/>
                <w:sz w:val="19"/>
              </w:rPr>
              <w:t>none</w:t>
            </w:r>
            <w:r w:rsidRPr="00291DA9">
              <w:rPr>
                <w:rFonts w:cs="Times New Roman"/>
                <w:sz w:val="19"/>
                <w:lang w:val="ru-RU"/>
              </w:rPr>
              <w:t xml:space="preserve"> относится к настройкам очереди блочного устройства </w:t>
            </w:r>
            <w:r w:rsidRPr="00291DA9">
              <w:rPr>
                <w:rFonts w:cs="Times New Roman"/>
                <w:sz w:val="19"/>
              </w:rPr>
              <w:t>Linux</w:t>
            </w:r>
            <w:r w:rsidRPr="00291DA9">
              <w:rPr>
                <w:rFonts w:cs="Times New Roman"/>
                <w:sz w:val="19"/>
                <w:lang w:val="ru-RU"/>
              </w:rPr>
              <w:t xml:space="preserve"> и задаётся через </w:t>
            </w:r>
            <w:r w:rsidRPr="00291DA9">
              <w:rPr>
                <w:rFonts w:cs="Times New Roman"/>
                <w:sz w:val="19"/>
              </w:rPr>
              <w:t>udev</w:t>
            </w:r>
            <w:r w:rsidRPr="00291DA9">
              <w:rPr>
                <w:rFonts w:cs="Times New Roman"/>
                <w:sz w:val="19"/>
                <w:lang w:val="ru-RU"/>
              </w:rPr>
              <w:t xml:space="preserve">. Для настоящей ПМИ обязательным параметром </w:t>
            </w:r>
            <w:r w:rsidRPr="00291DA9">
              <w:rPr>
                <w:rFonts w:cs="Times New Roman"/>
                <w:sz w:val="19"/>
              </w:rPr>
              <w:t>multipath</w:t>
            </w:r>
            <w:r w:rsidRPr="00291DA9">
              <w:rPr>
                <w:rFonts w:cs="Times New Roman"/>
                <w:sz w:val="19"/>
                <w:lang w:val="ru-RU"/>
              </w:rPr>
              <w:t xml:space="preserve"> остаётся </w:t>
            </w:r>
            <w:r w:rsidRPr="00291DA9">
              <w:rPr>
                <w:rFonts w:eastAsia="Consolas" w:cs="Times New Roman"/>
                <w:sz w:val="19"/>
              </w:rPr>
              <w:t>path</w:t>
            </w:r>
            <w:r w:rsidRPr="00291DA9">
              <w:rPr>
                <w:rFonts w:eastAsia="Consolas" w:cs="Times New Roman"/>
                <w:sz w:val="19"/>
                <w:lang w:val="ru-RU"/>
              </w:rPr>
              <w:t>_</w:t>
            </w:r>
            <w:r w:rsidRPr="00291DA9">
              <w:rPr>
                <w:rFonts w:eastAsia="Consolas" w:cs="Times New Roman"/>
                <w:sz w:val="19"/>
              </w:rPr>
              <w:t>selector</w:t>
            </w:r>
            <w:r w:rsidRPr="00291DA9">
              <w:rPr>
                <w:rFonts w:eastAsia="Consolas" w:cs="Times New Roman"/>
                <w:sz w:val="19"/>
                <w:lang w:val="ru-RU"/>
              </w:rPr>
              <w:t xml:space="preserve"> "</w:t>
            </w:r>
            <w:r w:rsidRPr="00291DA9">
              <w:rPr>
                <w:rFonts w:eastAsia="Consolas" w:cs="Times New Roman"/>
                <w:sz w:val="19"/>
              </w:rPr>
              <w:t>round</w:t>
            </w:r>
            <w:r w:rsidRPr="00291DA9">
              <w:rPr>
                <w:rFonts w:eastAsia="Consolas" w:cs="Times New Roman"/>
                <w:sz w:val="19"/>
                <w:lang w:val="ru-RU"/>
              </w:rPr>
              <w:t>-</w:t>
            </w:r>
            <w:r w:rsidRPr="00291DA9">
              <w:rPr>
                <w:rFonts w:eastAsia="Consolas" w:cs="Times New Roman"/>
                <w:sz w:val="19"/>
              </w:rPr>
              <w:t>robin</w:t>
            </w:r>
            <w:r w:rsidRPr="00291DA9">
              <w:rPr>
                <w:rFonts w:eastAsia="Consolas" w:cs="Times New Roman"/>
                <w:sz w:val="19"/>
                <w:lang w:val="ru-RU"/>
              </w:rPr>
              <w:t xml:space="preserve"> 0"</w:t>
            </w:r>
            <w:r w:rsidRPr="00291DA9">
              <w:rPr>
                <w:rFonts w:cs="Times New Roman"/>
                <w:sz w:val="19"/>
                <w:lang w:val="ru-RU"/>
              </w:rPr>
              <w:t xml:space="preserve">; настройка </w:t>
            </w:r>
            <w:r w:rsidRPr="00291DA9">
              <w:rPr>
                <w:rFonts w:cs="Times New Roman"/>
                <w:sz w:val="19"/>
              </w:rPr>
              <w:t>scheduler</w:t>
            </w:r>
            <w:r w:rsidRPr="00291DA9">
              <w:rPr>
                <w:rFonts w:cs="Times New Roman"/>
                <w:sz w:val="19"/>
                <w:lang w:val="ru-RU"/>
              </w:rPr>
              <w:t xml:space="preserve"> применяется только как настройка ОС стенда и фиксируется отдельно, если она включена в </w:t>
            </w:r>
            <w:r w:rsidRPr="00291DA9">
              <w:rPr>
                <w:rFonts w:cs="Times New Roman"/>
                <w:sz w:val="19"/>
              </w:rPr>
              <w:t>udev</w:t>
            </w:r>
            <w:r w:rsidRPr="00291DA9">
              <w:rPr>
                <w:rFonts w:cs="Times New Roman"/>
                <w:sz w:val="19"/>
                <w:lang w:val="ru-RU"/>
              </w:rPr>
              <w:t>-правило.</w:t>
            </w:r>
          </w:p>
        </w:tc>
      </w:tr>
    </w:tbl>
    <w:p w14:paraId="707990DE" w14:textId="77777777" w:rsidR="005302D1" w:rsidRPr="00291DA9" w:rsidRDefault="005302D1" w:rsidP="005302D1">
      <w:pPr>
        <w:rPr>
          <w:rFonts w:cs="Times New Roman"/>
          <w:lang w:val="ru-RU"/>
        </w:rPr>
      </w:pPr>
    </w:p>
    <w:p w14:paraId="02B77E3A" w14:textId="77777777" w:rsidR="005302D1" w:rsidRPr="00A0593A" w:rsidRDefault="005302D1" w:rsidP="005302D1">
      <w:pPr>
        <w:rPr>
          <w:rFonts w:cs="Times New Roman"/>
          <w:b/>
          <w:bCs/>
          <w:szCs w:val="28"/>
        </w:rPr>
      </w:pPr>
      <w:r w:rsidRPr="00A0593A">
        <w:rPr>
          <w:rFonts w:cs="Times New Roman"/>
          <w:b/>
          <w:bCs/>
          <w:szCs w:val="28"/>
        </w:rPr>
        <w:t xml:space="preserve">7.0.1. </w:t>
      </w:r>
      <w:r w:rsidRPr="005302D1">
        <w:rPr>
          <w:rFonts w:cs="Times New Roman"/>
          <w:b/>
          <w:bCs/>
          <w:szCs w:val="28"/>
          <w:lang w:val="ru-RU"/>
        </w:rPr>
        <w:t>Пример</w:t>
      </w:r>
      <w:r w:rsidRPr="00A0593A">
        <w:rPr>
          <w:rFonts w:cs="Times New Roman"/>
          <w:b/>
          <w:bCs/>
          <w:szCs w:val="28"/>
        </w:rPr>
        <w:t xml:space="preserve"> udev-</w:t>
      </w:r>
      <w:r w:rsidRPr="005302D1">
        <w:rPr>
          <w:rFonts w:cs="Times New Roman"/>
          <w:b/>
          <w:bCs/>
          <w:szCs w:val="28"/>
          <w:lang w:val="ru-RU"/>
        </w:rPr>
        <w:t>настроек</w:t>
      </w:r>
      <w:r w:rsidRPr="00A0593A">
        <w:rPr>
          <w:rFonts w:cs="Times New Roman"/>
          <w:b/>
          <w:bCs/>
          <w:szCs w:val="28"/>
        </w:rPr>
        <w:t xml:space="preserve"> </w:t>
      </w:r>
      <w:r w:rsidRPr="005302D1">
        <w:rPr>
          <w:rFonts w:cs="Times New Roman"/>
          <w:b/>
          <w:bCs/>
          <w:szCs w:val="28"/>
          <w:lang w:val="ru-RU"/>
        </w:rPr>
        <w:t>для</w:t>
      </w:r>
      <w:r w:rsidRPr="00A0593A">
        <w:rPr>
          <w:rFonts w:cs="Times New Roman"/>
          <w:b/>
          <w:bCs/>
          <w:szCs w:val="28"/>
        </w:rPr>
        <w:t xml:space="preserve"> FC LUN SLUA / Symmetric Active-Active</w:t>
      </w:r>
    </w:p>
    <w:p w14:paraId="547227FF" w14:textId="77777777" w:rsidR="005302D1" w:rsidRPr="00291DA9" w:rsidRDefault="005302D1" w:rsidP="005302D1">
      <w:pPr>
        <w:rPr>
          <w:rFonts w:cs="Times New Roman"/>
          <w:lang w:val="ru-RU"/>
        </w:rPr>
      </w:pPr>
      <w:r w:rsidRPr="00291DA9">
        <w:rPr>
          <w:rFonts w:cs="Times New Roman"/>
          <w:lang w:val="ru-RU"/>
        </w:rPr>
        <w:t xml:space="preserve">Перед созданием правила необходимо определить фактические значения </w:t>
      </w:r>
      <w:r w:rsidRPr="00291DA9">
        <w:rPr>
          <w:rFonts w:eastAsia="Consolas" w:cs="Times New Roman"/>
          <w:sz w:val="17"/>
        </w:rPr>
        <w:t>ID</w:t>
      </w:r>
      <w:r w:rsidRPr="00291DA9">
        <w:rPr>
          <w:rFonts w:eastAsia="Consolas" w:cs="Times New Roman"/>
          <w:sz w:val="17"/>
          <w:lang w:val="ru-RU"/>
        </w:rPr>
        <w:t>_</w:t>
      </w:r>
      <w:r w:rsidRPr="00291DA9">
        <w:rPr>
          <w:rFonts w:eastAsia="Consolas" w:cs="Times New Roman"/>
          <w:sz w:val="17"/>
        </w:rPr>
        <w:t>VENDOR</w:t>
      </w:r>
      <w:r w:rsidRPr="00291DA9">
        <w:rPr>
          <w:rFonts w:cs="Times New Roman"/>
          <w:lang w:val="ru-RU"/>
        </w:rPr>
        <w:t xml:space="preserve"> и </w:t>
      </w:r>
      <w:r w:rsidRPr="00291DA9">
        <w:rPr>
          <w:rFonts w:eastAsia="Consolas" w:cs="Times New Roman"/>
          <w:sz w:val="17"/>
        </w:rPr>
        <w:t>ID</w:t>
      </w:r>
      <w:r w:rsidRPr="00291DA9">
        <w:rPr>
          <w:rFonts w:eastAsia="Consolas" w:cs="Times New Roman"/>
          <w:sz w:val="17"/>
          <w:lang w:val="ru-RU"/>
        </w:rPr>
        <w:t>_</w:t>
      </w:r>
      <w:r w:rsidRPr="00291DA9">
        <w:rPr>
          <w:rFonts w:eastAsia="Consolas" w:cs="Times New Roman"/>
          <w:sz w:val="17"/>
        </w:rPr>
        <w:t>MODEL</w:t>
      </w:r>
      <w:r w:rsidRPr="00291DA9">
        <w:rPr>
          <w:rFonts w:cs="Times New Roman"/>
          <w:lang w:val="ru-RU"/>
        </w:rPr>
        <w:t xml:space="preserve"> для одного из нижележащих </w:t>
      </w:r>
      <w:r w:rsidRPr="00291DA9">
        <w:rPr>
          <w:rFonts w:cs="Times New Roman"/>
        </w:rPr>
        <w:t>FC</w:t>
      </w:r>
      <w:r w:rsidRPr="00291DA9">
        <w:rPr>
          <w:rFonts w:cs="Times New Roman"/>
          <w:lang w:val="ru-RU"/>
        </w:rPr>
        <w:t xml:space="preserve">-устройств, входящих в </w:t>
      </w:r>
      <w:r w:rsidRPr="00291DA9">
        <w:rPr>
          <w:rFonts w:cs="Times New Roman"/>
        </w:rPr>
        <w:t>DM</w:t>
      </w:r>
      <w:r w:rsidRPr="00291DA9">
        <w:rPr>
          <w:rFonts w:cs="Times New Roman"/>
          <w:lang w:val="ru-RU"/>
        </w:rPr>
        <w:t>-</w:t>
      </w:r>
      <w:r w:rsidRPr="00291DA9">
        <w:rPr>
          <w:rFonts w:cs="Times New Roman"/>
        </w:rPr>
        <w:t>Multipath</w:t>
      </w:r>
      <w:r w:rsidRPr="00291DA9">
        <w:rPr>
          <w:rFonts w:cs="Times New Roman"/>
          <w:lang w:val="ru-RU"/>
        </w:rPr>
        <w:t xml:space="preserve"> устройство тестового </w:t>
      </w:r>
      <w:r w:rsidRPr="00291DA9">
        <w:rPr>
          <w:rFonts w:cs="Times New Roman"/>
        </w:rPr>
        <w:t>LUN</w:t>
      </w:r>
      <w:r w:rsidRPr="00291DA9">
        <w:rPr>
          <w:rFonts w:cs="Times New Roman"/>
          <w:lang w:val="ru-RU"/>
        </w:rPr>
        <w:t xml:space="preserve">. Значения из вывода команды подставляются в правило вместо </w:t>
      </w:r>
      <w:r w:rsidRPr="00291DA9">
        <w:rPr>
          <w:rFonts w:eastAsia="Consolas" w:cs="Times New Roman"/>
          <w:sz w:val="17"/>
          <w:lang w:val="ru-RU"/>
        </w:rPr>
        <w:t>&lt;</w:t>
      </w:r>
      <w:r w:rsidRPr="00291DA9">
        <w:rPr>
          <w:rFonts w:eastAsia="Consolas" w:cs="Times New Roman"/>
          <w:sz w:val="17"/>
        </w:rPr>
        <w:t>STORAGE</w:t>
      </w:r>
      <w:r w:rsidRPr="00291DA9">
        <w:rPr>
          <w:rFonts w:eastAsia="Consolas" w:cs="Times New Roman"/>
          <w:sz w:val="17"/>
          <w:lang w:val="ru-RU"/>
        </w:rPr>
        <w:t>_</w:t>
      </w:r>
      <w:r w:rsidRPr="00291DA9">
        <w:rPr>
          <w:rFonts w:eastAsia="Consolas" w:cs="Times New Roman"/>
          <w:sz w:val="17"/>
        </w:rPr>
        <w:t>VENDOR</w:t>
      </w:r>
      <w:r w:rsidRPr="00291DA9">
        <w:rPr>
          <w:rFonts w:eastAsia="Consolas" w:cs="Times New Roman"/>
          <w:sz w:val="17"/>
          <w:lang w:val="ru-RU"/>
        </w:rPr>
        <w:t>&gt;</w:t>
      </w:r>
      <w:r w:rsidRPr="00291DA9">
        <w:rPr>
          <w:rFonts w:cs="Times New Roman"/>
          <w:lang w:val="ru-RU"/>
        </w:rPr>
        <w:t xml:space="preserve"> и </w:t>
      </w:r>
      <w:r w:rsidRPr="00291DA9">
        <w:rPr>
          <w:rFonts w:eastAsia="Consolas" w:cs="Times New Roman"/>
          <w:sz w:val="17"/>
          <w:lang w:val="ru-RU"/>
        </w:rPr>
        <w:t>&lt;</w:t>
      </w:r>
      <w:r w:rsidRPr="00291DA9">
        <w:rPr>
          <w:rFonts w:eastAsia="Consolas" w:cs="Times New Roman"/>
          <w:sz w:val="17"/>
        </w:rPr>
        <w:t>STORAGE</w:t>
      </w:r>
      <w:r w:rsidRPr="00291DA9">
        <w:rPr>
          <w:rFonts w:eastAsia="Consolas" w:cs="Times New Roman"/>
          <w:sz w:val="17"/>
          <w:lang w:val="ru-RU"/>
        </w:rPr>
        <w:t>_</w:t>
      </w:r>
      <w:r w:rsidRPr="00291DA9">
        <w:rPr>
          <w:rFonts w:eastAsia="Consolas" w:cs="Times New Roman"/>
          <w:sz w:val="17"/>
        </w:rPr>
        <w:t>MODEL</w:t>
      </w:r>
      <w:r w:rsidRPr="00291DA9">
        <w:rPr>
          <w:rFonts w:eastAsia="Consolas" w:cs="Times New Roman"/>
          <w:sz w:val="17"/>
          <w:lang w:val="ru-RU"/>
        </w:rPr>
        <w:t>&gt;</w:t>
      </w:r>
      <w:r w:rsidRPr="00291DA9">
        <w:rPr>
          <w:rFonts w:cs="Times New Roman"/>
          <w:lang w:val="ru-RU"/>
        </w:rPr>
        <w:t>.</w:t>
      </w:r>
    </w:p>
    <w:p w14:paraId="3A7552EE" w14:textId="77777777" w:rsidR="005302D1" w:rsidRPr="00291DA9" w:rsidRDefault="005302D1" w:rsidP="005302D1">
      <w:pPr>
        <w:pStyle w:val="CodeBlock"/>
        <w:shd w:val="clear" w:color="auto" w:fill="F2F4F7"/>
        <w:rPr>
          <w:rFonts w:ascii="Times New Roman" w:hAnsi="Times New Roman" w:cs="Times New Roman"/>
          <w:lang w:val="ru-RU"/>
        </w:rPr>
      </w:pPr>
      <w:r w:rsidRPr="00291DA9">
        <w:rPr>
          <w:rFonts w:ascii="Times New Roman" w:hAnsi="Times New Roman" w:cs="Times New Roman"/>
          <w:lang w:val="ru-RU"/>
        </w:rPr>
        <w:t xml:space="preserve"># Определить нижележащие устройства для тестового </w:t>
      </w:r>
      <w:r w:rsidRPr="00291DA9">
        <w:rPr>
          <w:rFonts w:ascii="Times New Roman" w:hAnsi="Times New Roman" w:cs="Times New Roman"/>
        </w:rPr>
        <w:t>LUN</w:t>
      </w:r>
      <w:r w:rsidRPr="00291DA9">
        <w:rPr>
          <w:rFonts w:ascii="Times New Roman" w:hAnsi="Times New Roman" w:cs="Times New Roman"/>
          <w:lang w:val="ru-RU"/>
        </w:rPr>
        <w:br/>
        <w:t xml:space="preserve"># </w:t>
      </w:r>
      <w:r w:rsidRPr="00291DA9">
        <w:rPr>
          <w:rFonts w:ascii="Times New Roman" w:hAnsi="Times New Roman" w:cs="Times New Roman"/>
        </w:rPr>
        <w:t>multipath</w:t>
      </w:r>
      <w:r w:rsidRPr="00291DA9">
        <w:rPr>
          <w:rFonts w:ascii="Times New Roman" w:hAnsi="Times New Roman" w:cs="Times New Roman"/>
          <w:lang w:val="ru-RU"/>
        </w:rPr>
        <w:t xml:space="preserve"> -</w:t>
      </w:r>
      <w:r w:rsidRPr="00291DA9">
        <w:rPr>
          <w:rFonts w:ascii="Times New Roman" w:hAnsi="Times New Roman" w:cs="Times New Roman"/>
        </w:rPr>
        <w:t>ll</w:t>
      </w:r>
      <w:r w:rsidRPr="00291DA9">
        <w:rPr>
          <w:rFonts w:ascii="Times New Roman" w:hAnsi="Times New Roman" w:cs="Times New Roman"/>
          <w:lang w:val="ru-RU"/>
        </w:rPr>
        <w:br/>
      </w:r>
      <w:r w:rsidRPr="00291DA9">
        <w:rPr>
          <w:rFonts w:ascii="Times New Roman" w:hAnsi="Times New Roman" w:cs="Times New Roman"/>
          <w:lang w:val="ru-RU"/>
        </w:rPr>
        <w:br/>
        <w:t xml:space="preserve"># Проверить </w:t>
      </w:r>
      <w:r w:rsidRPr="00291DA9">
        <w:rPr>
          <w:rFonts w:ascii="Times New Roman" w:hAnsi="Times New Roman" w:cs="Times New Roman"/>
        </w:rPr>
        <w:t>udev</w:t>
      </w:r>
      <w:r w:rsidRPr="00291DA9">
        <w:rPr>
          <w:rFonts w:ascii="Times New Roman" w:hAnsi="Times New Roman" w:cs="Times New Roman"/>
          <w:lang w:val="ru-RU"/>
        </w:rPr>
        <w:t xml:space="preserve">-свойства одного из нижележащих </w:t>
      </w:r>
      <w:r w:rsidRPr="00291DA9">
        <w:rPr>
          <w:rFonts w:ascii="Times New Roman" w:hAnsi="Times New Roman" w:cs="Times New Roman"/>
        </w:rPr>
        <w:t>sd</w:t>
      </w:r>
      <w:r w:rsidRPr="00291DA9">
        <w:rPr>
          <w:rFonts w:ascii="Times New Roman" w:hAnsi="Times New Roman" w:cs="Times New Roman"/>
          <w:lang w:val="ru-RU"/>
        </w:rPr>
        <w:t>-устройств</w:t>
      </w:r>
      <w:r w:rsidRPr="00291DA9">
        <w:rPr>
          <w:rFonts w:ascii="Times New Roman" w:hAnsi="Times New Roman" w:cs="Times New Roman"/>
          <w:lang w:val="ru-RU"/>
        </w:rPr>
        <w:br/>
        <w:t xml:space="preserve"># </w:t>
      </w:r>
      <w:r w:rsidRPr="00291DA9">
        <w:rPr>
          <w:rFonts w:ascii="Times New Roman" w:hAnsi="Times New Roman" w:cs="Times New Roman"/>
        </w:rPr>
        <w:t>udevadm</w:t>
      </w:r>
      <w:r w:rsidRPr="00291DA9">
        <w:rPr>
          <w:rFonts w:ascii="Times New Roman" w:hAnsi="Times New Roman" w:cs="Times New Roman"/>
          <w:lang w:val="ru-RU"/>
        </w:rPr>
        <w:t xml:space="preserve"> </w:t>
      </w:r>
      <w:r w:rsidRPr="00291DA9">
        <w:rPr>
          <w:rFonts w:ascii="Times New Roman" w:hAnsi="Times New Roman" w:cs="Times New Roman"/>
        </w:rPr>
        <w:t>info</w:t>
      </w:r>
      <w:r w:rsidRPr="00291DA9">
        <w:rPr>
          <w:rFonts w:ascii="Times New Roman" w:hAnsi="Times New Roman" w:cs="Times New Roman"/>
          <w:lang w:val="ru-RU"/>
        </w:rPr>
        <w:t xml:space="preserve"> --</w:t>
      </w:r>
      <w:r w:rsidRPr="00291DA9">
        <w:rPr>
          <w:rFonts w:ascii="Times New Roman" w:hAnsi="Times New Roman" w:cs="Times New Roman"/>
        </w:rPr>
        <w:t>query</w:t>
      </w:r>
      <w:r w:rsidRPr="00291DA9">
        <w:rPr>
          <w:rFonts w:ascii="Times New Roman" w:hAnsi="Times New Roman" w:cs="Times New Roman"/>
          <w:lang w:val="ru-RU"/>
        </w:rPr>
        <w:t>=</w:t>
      </w:r>
      <w:r w:rsidRPr="00291DA9">
        <w:rPr>
          <w:rFonts w:ascii="Times New Roman" w:hAnsi="Times New Roman" w:cs="Times New Roman"/>
        </w:rPr>
        <w:t>property</w:t>
      </w:r>
      <w:r w:rsidRPr="00291DA9">
        <w:rPr>
          <w:rFonts w:ascii="Times New Roman" w:hAnsi="Times New Roman" w:cs="Times New Roman"/>
          <w:lang w:val="ru-RU"/>
        </w:rPr>
        <w:t xml:space="preserve"> --</w:t>
      </w:r>
      <w:r w:rsidRPr="00291DA9">
        <w:rPr>
          <w:rFonts w:ascii="Times New Roman" w:hAnsi="Times New Roman" w:cs="Times New Roman"/>
        </w:rPr>
        <w:t>name</w:t>
      </w:r>
      <w:r w:rsidRPr="00291DA9">
        <w:rPr>
          <w:rFonts w:ascii="Times New Roman" w:hAnsi="Times New Roman" w:cs="Times New Roman"/>
          <w:lang w:val="ru-RU"/>
        </w:rPr>
        <w:t>=/</w:t>
      </w:r>
      <w:r w:rsidRPr="00291DA9">
        <w:rPr>
          <w:rFonts w:ascii="Times New Roman" w:hAnsi="Times New Roman" w:cs="Times New Roman"/>
        </w:rPr>
        <w:t>dev</w:t>
      </w:r>
      <w:r w:rsidRPr="00291DA9">
        <w:rPr>
          <w:rFonts w:ascii="Times New Roman" w:hAnsi="Times New Roman" w:cs="Times New Roman"/>
          <w:lang w:val="ru-RU"/>
        </w:rPr>
        <w:t>/</w:t>
      </w:r>
      <w:r w:rsidRPr="00291DA9">
        <w:rPr>
          <w:rFonts w:ascii="Times New Roman" w:hAnsi="Times New Roman" w:cs="Times New Roman"/>
        </w:rPr>
        <w:t>sdX</w:t>
      </w:r>
      <w:r w:rsidRPr="00291DA9">
        <w:rPr>
          <w:rFonts w:ascii="Times New Roman" w:hAnsi="Times New Roman" w:cs="Times New Roman"/>
          <w:lang w:val="ru-RU"/>
        </w:rPr>
        <w:t xml:space="preserve"> | </w:t>
      </w:r>
      <w:r w:rsidRPr="00291DA9">
        <w:rPr>
          <w:rFonts w:ascii="Times New Roman" w:hAnsi="Times New Roman" w:cs="Times New Roman"/>
        </w:rPr>
        <w:t>egrep</w:t>
      </w:r>
      <w:r w:rsidRPr="00291DA9">
        <w:rPr>
          <w:rFonts w:ascii="Times New Roman" w:hAnsi="Times New Roman" w:cs="Times New Roman"/>
          <w:lang w:val="ru-RU"/>
        </w:rPr>
        <w:t xml:space="preserve"> '^(</w:t>
      </w:r>
      <w:r w:rsidRPr="00291DA9">
        <w:rPr>
          <w:rFonts w:ascii="Times New Roman" w:hAnsi="Times New Roman" w:cs="Times New Roman"/>
        </w:rPr>
        <w:t>ID</w:t>
      </w:r>
      <w:r w:rsidRPr="00291DA9">
        <w:rPr>
          <w:rFonts w:ascii="Times New Roman" w:hAnsi="Times New Roman" w:cs="Times New Roman"/>
          <w:lang w:val="ru-RU"/>
        </w:rPr>
        <w:t>_</w:t>
      </w:r>
      <w:r w:rsidRPr="00291DA9">
        <w:rPr>
          <w:rFonts w:ascii="Times New Roman" w:hAnsi="Times New Roman" w:cs="Times New Roman"/>
        </w:rPr>
        <w:t>VENDOR</w:t>
      </w:r>
      <w:r w:rsidRPr="00291DA9">
        <w:rPr>
          <w:rFonts w:ascii="Times New Roman" w:hAnsi="Times New Roman" w:cs="Times New Roman"/>
          <w:lang w:val="ru-RU"/>
        </w:rPr>
        <w:t>|</w:t>
      </w:r>
      <w:r w:rsidRPr="00291DA9">
        <w:rPr>
          <w:rFonts w:ascii="Times New Roman" w:hAnsi="Times New Roman" w:cs="Times New Roman"/>
        </w:rPr>
        <w:t>ID</w:t>
      </w:r>
      <w:r w:rsidRPr="00291DA9">
        <w:rPr>
          <w:rFonts w:ascii="Times New Roman" w:hAnsi="Times New Roman" w:cs="Times New Roman"/>
          <w:lang w:val="ru-RU"/>
        </w:rPr>
        <w:t>_</w:t>
      </w:r>
      <w:r w:rsidRPr="00291DA9">
        <w:rPr>
          <w:rFonts w:ascii="Times New Roman" w:hAnsi="Times New Roman" w:cs="Times New Roman"/>
        </w:rPr>
        <w:t>MODEL</w:t>
      </w:r>
      <w:r w:rsidRPr="00291DA9">
        <w:rPr>
          <w:rFonts w:ascii="Times New Roman" w:hAnsi="Times New Roman" w:cs="Times New Roman"/>
          <w:lang w:val="ru-RU"/>
        </w:rPr>
        <w:t>|</w:t>
      </w:r>
      <w:r w:rsidRPr="00291DA9">
        <w:rPr>
          <w:rFonts w:ascii="Times New Roman" w:hAnsi="Times New Roman" w:cs="Times New Roman"/>
        </w:rPr>
        <w:t>ID</w:t>
      </w:r>
      <w:r w:rsidRPr="00291DA9">
        <w:rPr>
          <w:rFonts w:ascii="Times New Roman" w:hAnsi="Times New Roman" w:cs="Times New Roman"/>
          <w:lang w:val="ru-RU"/>
        </w:rPr>
        <w:t>_</w:t>
      </w:r>
      <w:r w:rsidRPr="00291DA9">
        <w:rPr>
          <w:rFonts w:ascii="Times New Roman" w:hAnsi="Times New Roman" w:cs="Times New Roman"/>
        </w:rPr>
        <w:t>SERIAL</w:t>
      </w:r>
      <w:r w:rsidRPr="00291DA9">
        <w:rPr>
          <w:rFonts w:ascii="Times New Roman" w:hAnsi="Times New Roman" w:cs="Times New Roman"/>
          <w:lang w:val="ru-RU"/>
        </w:rPr>
        <w:t>)='</w:t>
      </w:r>
      <w:r w:rsidRPr="00291DA9">
        <w:rPr>
          <w:rFonts w:ascii="Times New Roman" w:hAnsi="Times New Roman" w:cs="Times New Roman"/>
          <w:lang w:val="ru-RU"/>
        </w:rPr>
        <w:br/>
      </w:r>
      <w:r w:rsidRPr="00291DA9">
        <w:rPr>
          <w:rFonts w:ascii="Times New Roman" w:hAnsi="Times New Roman" w:cs="Times New Roman"/>
          <w:lang w:val="ru-RU"/>
        </w:rPr>
        <w:br/>
        <w:t># Пример ожидаемых строк, значения фиксируются по фактическому стенду:</w:t>
      </w:r>
      <w:r w:rsidRPr="00291DA9">
        <w:rPr>
          <w:rFonts w:ascii="Times New Roman" w:hAnsi="Times New Roman" w:cs="Times New Roman"/>
          <w:lang w:val="ru-RU"/>
        </w:rPr>
        <w:br/>
        <w:t xml:space="preserve"># </w:t>
      </w:r>
      <w:r w:rsidRPr="00291DA9">
        <w:rPr>
          <w:rFonts w:ascii="Times New Roman" w:hAnsi="Times New Roman" w:cs="Times New Roman"/>
        </w:rPr>
        <w:t>ID</w:t>
      </w:r>
      <w:r w:rsidRPr="00291DA9">
        <w:rPr>
          <w:rFonts w:ascii="Times New Roman" w:hAnsi="Times New Roman" w:cs="Times New Roman"/>
          <w:lang w:val="ru-RU"/>
        </w:rPr>
        <w:t>_</w:t>
      </w:r>
      <w:r w:rsidRPr="00291DA9">
        <w:rPr>
          <w:rFonts w:ascii="Times New Roman" w:hAnsi="Times New Roman" w:cs="Times New Roman"/>
        </w:rPr>
        <w:t>VENDOR</w:t>
      </w:r>
      <w:r w:rsidRPr="00291DA9">
        <w:rPr>
          <w:rFonts w:ascii="Times New Roman" w:hAnsi="Times New Roman" w:cs="Times New Roman"/>
          <w:lang w:val="ru-RU"/>
        </w:rPr>
        <w:t>=&lt;</w:t>
      </w:r>
      <w:r w:rsidRPr="00291DA9">
        <w:rPr>
          <w:rFonts w:ascii="Times New Roman" w:hAnsi="Times New Roman" w:cs="Times New Roman"/>
        </w:rPr>
        <w:t>STORAGE</w:t>
      </w:r>
      <w:r w:rsidRPr="00291DA9">
        <w:rPr>
          <w:rFonts w:ascii="Times New Roman" w:hAnsi="Times New Roman" w:cs="Times New Roman"/>
          <w:lang w:val="ru-RU"/>
        </w:rPr>
        <w:t>_</w:t>
      </w:r>
      <w:r w:rsidRPr="00291DA9">
        <w:rPr>
          <w:rFonts w:ascii="Times New Roman" w:hAnsi="Times New Roman" w:cs="Times New Roman"/>
        </w:rPr>
        <w:t>VENDOR</w:t>
      </w:r>
      <w:r w:rsidRPr="00291DA9">
        <w:rPr>
          <w:rFonts w:ascii="Times New Roman" w:hAnsi="Times New Roman" w:cs="Times New Roman"/>
          <w:lang w:val="ru-RU"/>
        </w:rPr>
        <w:t>&gt;</w:t>
      </w:r>
      <w:r w:rsidRPr="00291DA9">
        <w:rPr>
          <w:rFonts w:ascii="Times New Roman" w:hAnsi="Times New Roman" w:cs="Times New Roman"/>
          <w:lang w:val="ru-RU"/>
        </w:rPr>
        <w:br/>
        <w:t xml:space="preserve"># </w:t>
      </w:r>
      <w:r w:rsidRPr="00291DA9">
        <w:rPr>
          <w:rFonts w:ascii="Times New Roman" w:hAnsi="Times New Roman" w:cs="Times New Roman"/>
        </w:rPr>
        <w:t>ID</w:t>
      </w:r>
      <w:r w:rsidRPr="00291DA9">
        <w:rPr>
          <w:rFonts w:ascii="Times New Roman" w:hAnsi="Times New Roman" w:cs="Times New Roman"/>
          <w:lang w:val="ru-RU"/>
        </w:rPr>
        <w:t>_</w:t>
      </w:r>
      <w:r w:rsidRPr="00291DA9">
        <w:rPr>
          <w:rFonts w:ascii="Times New Roman" w:hAnsi="Times New Roman" w:cs="Times New Roman"/>
        </w:rPr>
        <w:t>MODEL</w:t>
      </w:r>
      <w:r w:rsidRPr="00291DA9">
        <w:rPr>
          <w:rFonts w:ascii="Times New Roman" w:hAnsi="Times New Roman" w:cs="Times New Roman"/>
          <w:lang w:val="ru-RU"/>
        </w:rPr>
        <w:t>=&lt;</w:t>
      </w:r>
      <w:r w:rsidRPr="00291DA9">
        <w:rPr>
          <w:rFonts w:ascii="Times New Roman" w:hAnsi="Times New Roman" w:cs="Times New Roman"/>
        </w:rPr>
        <w:t>STORAGE</w:t>
      </w:r>
      <w:r w:rsidRPr="00291DA9">
        <w:rPr>
          <w:rFonts w:ascii="Times New Roman" w:hAnsi="Times New Roman" w:cs="Times New Roman"/>
          <w:lang w:val="ru-RU"/>
        </w:rPr>
        <w:t>_</w:t>
      </w:r>
      <w:r w:rsidRPr="00291DA9">
        <w:rPr>
          <w:rFonts w:ascii="Times New Roman" w:hAnsi="Times New Roman" w:cs="Times New Roman"/>
        </w:rPr>
        <w:t>MODEL</w:t>
      </w:r>
      <w:r w:rsidRPr="00291DA9">
        <w:rPr>
          <w:rFonts w:ascii="Times New Roman" w:hAnsi="Times New Roman" w:cs="Times New Roman"/>
          <w:lang w:val="ru-RU"/>
        </w:rPr>
        <w:t>&gt;</w:t>
      </w:r>
    </w:p>
    <w:p w14:paraId="41FB5784" w14:textId="77777777" w:rsidR="005302D1" w:rsidRPr="00291DA9" w:rsidRDefault="005302D1" w:rsidP="005302D1">
      <w:pPr>
        <w:rPr>
          <w:rFonts w:cs="Times New Roman"/>
          <w:lang w:val="ru-RU"/>
        </w:rPr>
      </w:pPr>
      <w:r w:rsidRPr="00291DA9">
        <w:rPr>
          <w:rFonts w:cs="Times New Roman"/>
          <w:lang w:val="ru-RU"/>
        </w:rPr>
        <w:t xml:space="preserve">Создать конфигурационный файл </w:t>
      </w:r>
      <w:r w:rsidRPr="00291DA9">
        <w:rPr>
          <w:rFonts w:eastAsia="Consolas" w:cs="Times New Roman"/>
          <w:sz w:val="17"/>
          <w:lang w:val="ru-RU"/>
        </w:rPr>
        <w:t>/</w:t>
      </w:r>
      <w:r w:rsidRPr="00291DA9">
        <w:rPr>
          <w:rFonts w:eastAsia="Consolas" w:cs="Times New Roman"/>
          <w:sz w:val="17"/>
        </w:rPr>
        <w:t>etc</w:t>
      </w:r>
      <w:r w:rsidRPr="00291DA9">
        <w:rPr>
          <w:rFonts w:eastAsia="Consolas" w:cs="Times New Roman"/>
          <w:sz w:val="17"/>
          <w:lang w:val="ru-RU"/>
        </w:rPr>
        <w:t>/</w:t>
      </w:r>
      <w:r w:rsidRPr="00291DA9">
        <w:rPr>
          <w:rFonts w:eastAsia="Consolas" w:cs="Times New Roman"/>
          <w:sz w:val="17"/>
        </w:rPr>
        <w:t>udev</w:t>
      </w:r>
      <w:r w:rsidRPr="00291DA9">
        <w:rPr>
          <w:rFonts w:eastAsia="Consolas" w:cs="Times New Roman"/>
          <w:sz w:val="17"/>
          <w:lang w:val="ru-RU"/>
        </w:rPr>
        <w:t>/</w:t>
      </w:r>
      <w:r w:rsidRPr="00291DA9">
        <w:rPr>
          <w:rFonts w:eastAsia="Consolas" w:cs="Times New Roman"/>
          <w:sz w:val="17"/>
        </w:rPr>
        <w:t>rules</w:t>
      </w:r>
      <w:r w:rsidRPr="00291DA9">
        <w:rPr>
          <w:rFonts w:eastAsia="Consolas" w:cs="Times New Roman"/>
          <w:sz w:val="17"/>
          <w:lang w:val="ru-RU"/>
        </w:rPr>
        <w:t>.</w:t>
      </w:r>
      <w:r w:rsidRPr="00291DA9">
        <w:rPr>
          <w:rFonts w:eastAsia="Consolas" w:cs="Times New Roman"/>
          <w:sz w:val="17"/>
        </w:rPr>
        <w:t>d</w:t>
      </w:r>
      <w:r w:rsidRPr="00291DA9">
        <w:rPr>
          <w:rFonts w:eastAsia="Consolas" w:cs="Times New Roman"/>
          <w:sz w:val="17"/>
          <w:lang w:val="ru-RU"/>
        </w:rPr>
        <w:t>/70-</w:t>
      </w:r>
      <w:r w:rsidRPr="00291DA9">
        <w:rPr>
          <w:rFonts w:eastAsia="Consolas" w:cs="Times New Roman"/>
          <w:sz w:val="17"/>
        </w:rPr>
        <w:t>storage</w:t>
      </w:r>
      <w:r w:rsidRPr="00291DA9">
        <w:rPr>
          <w:rFonts w:eastAsia="Consolas" w:cs="Times New Roman"/>
          <w:sz w:val="17"/>
          <w:lang w:val="ru-RU"/>
        </w:rPr>
        <w:t>-</w:t>
      </w:r>
      <w:r w:rsidRPr="00291DA9">
        <w:rPr>
          <w:rFonts w:eastAsia="Consolas" w:cs="Times New Roman"/>
          <w:sz w:val="17"/>
        </w:rPr>
        <w:t>slua</w:t>
      </w:r>
      <w:r w:rsidRPr="00291DA9">
        <w:rPr>
          <w:rFonts w:eastAsia="Consolas" w:cs="Times New Roman"/>
          <w:sz w:val="17"/>
          <w:lang w:val="ru-RU"/>
        </w:rPr>
        <w:t>.</w:t>
      </w:r>
      <w:r w:rsidRPr="00291DA9">
        <w:rPr>
          <w:rFonts w:eastAsia="Consolas" w:cs="Times New Roman"/>
          <w:sz w:val="17"/>
        </w:rPr>
        <w:t>rules</w:t>
      </w:r>
      <w:r w:rsidRPr="00291DA9">
        <w:rPr>
          <w:rFonts w:cs="Times New Roman"/>
          <w:lang w:val="ru-RU"/>
        </w:rPr>
        <w:t xml:space="preserve"> со следующим содержимым:</w:t>
      </w:r>
    </w:p>
    <w:p w14:paraId="625941BC" w14:textId="77777777" w:rsidR="005302D1" w:rsidRPr="00291DA9" w:rsidRDefault="005302D1" w:rsidP="005302D1">
      <w:pPr>
        <w:pStyle w:val="CodeBlock"/>
        <w:shd w:val="clear" w:color="auto" w:fill="F2F4F7"/>
        <w:rPr>
          <w:rFonts w:ascii="Times New Roman" w:hAnsi="Times New Roman" w:cs="Times New Roman"/>
        </w:rPr>
      </w:pPr>
      <w:r w:rsidRPr="00291DA9">
        <w:rPr>
          <w:rFonts w:ascii="Times New Roman" w:hAnsi="Times New Roman" w:cs="Times New Roman"/>
        </w:rPr>
        <w:t># Set SCSI command timeout for tested FC storage devices to 120 seconds</w:t>
      </w:r>
      <w:r w:rsidRPr="00291DA9">
        <w:rPr>
          <w:rFonts w:ascii="Times New Roman" w:hAnsi="Times New Roman" w:cs="Times New Roman"/>
        </w:rPr>
        <w:br/>
        <w:t>ACTION=="add|change", SUBSYSTEM=="block", ENV{ID_VENDOR}=="&lt;STORAGE_VENDOR&gt;", \</w:t>
      </w:r>
      <w:r w:rsidRPr="00291DA9">
        <w:rPr>
          <w:rFonts w:ascii="Times New Roman" w:hAnsi="Times New Roman" w:cs="Times New Roman"/>
        </w:rPr>
        <w:br/>
        <w:t xml:space="preserve">    ENV{ID_MODEL}=="&lt;STORAGE_MODEL&gt;", ATTR{device/timeout}:="120"</w:t>
      </w:r>
      <w:r w:rsidRPr="00291DA9">
        <w:rPr>
          <w:rFonts w:ascii="Times New Roman" w:hAnsi="Times New Roman" w:cs="Times New Roman"/>
        </w:rPr>
        <w:br/>
      </w:r>
      <w:r w:rsidRPr="00291DA9">
        <w:rPr>
          <w:rFonts w:ascii="Times New Roman" w:hAnsi="Times New Roman" w:cs="Times New Roman"/>
        </w:rPr>
        <w:br/>
        <w:t># Optional: set scheduler to none for tested FC storage devices, if agreed for the test stand</w:t>
      </w:r>
      <w:r w:rsidRPr="00291DA9">
        <w:rPr>
          <w:rFonts w:ascii="Times New Roman" w:hAnsi="Times New Roman" w:cs="Times New Roman"/>
        </w:rPr>
        <w:br/>
        <w:t>ACTION=="add|change", SUBSYSTEM=="block", ENV{ID_VENDOR}=="&lt;STORAGE_VENDOR&gt;", \</w:t>
      </w:r>
      <w:r w:rsidRPr="00291DA9">
        <w:rPr>
          <w:rFonts w:ascii="Times New Roman" w:hAnsi="Times New Roman" w:cs="Times New Roman"/>
        </w:rPr>
        <w:br/>
        <w:t xml:space="preserve">    ENV{ID_MODEL}=="&lt;STORAGE_MODEL&gt;", ATTR{queue/scheduler}:="none"</w:t>
      </w:r>
      <w:r w:rsidRPr="00291DA9">
        <w:rPr>
          <w:rFonts w:ascii="Times New Roman" w:hAnsi="Times New Roman" w:cs="Times New Roman"/>
        </w:rPr>
        <w:br/>
      </w:r>
      <w:r w:rsidRPr="00291DA9">
        <w:rPr>
          <w:rFonts w:ascii="Times New Roman" w:hAnsi="Times New Roman" w:cs="Times New Roman"/>
        </w:rPr>
        <w:br/>
        <w:t># Optional: set scheduler to none for DM-Multipath devices, if agreed for the test stand</w:t>
      </w:r>
      <w:r w:rsidRPr="00291DA9">
        <w:rPr>
          <w:rFonts w:ascii="Times New Roman" w:hAnsi="Times New Roman" w:cs="Times New Roman"/>
        </w:rPr>
        <w:br/>
        <w:t>ACTION=="add|change", SUBSYSTEM=="block", KERNEL=="dm-*", ATTR{queue/scheduler}:="none"</w:t>
      </w:r>
    </w:p>
    <w:p w14:paraId="153BC0E3" w14:textId="77777777" w:rsidR="005302D1" w:rsidRPr="00291DA9" w:rsidRDefault="005302D1" w:rsidP="005302D1">
      <w:pPr>
        <w:rPr>
          <w:rFonts w:cs="Times New Roman"/>
          <w:lang w:val="ru-RU"/>
        </w:rPr>
      </w:pPr>
      <w:r w:rsidRPr="00291DA9">
        <w:rPr>
          <w:rFonts w:cs="Times New Roman"/>
          <w:lang w:val="ru-RU"/>
        </w:rPr>
        <w:t xml:space="preserve">После создания правила перечитать </w:t>
      </w:r>
      <w:r w:rsidRPr="00291DA9">
        <w:rPr>
          <w:rFonts w:cs="Times New Roman"/>
        </w:rPr>
        <w:t>udev</w:t>
      </w:r>
      <w:r w:rsidRPr="00291DA9">
        <w:rPr>
          <w:rFonts w:cs="Times New Roman"/>
          <w:lang w:val="ru-RU"/>
        </w:rPr>
        <w:t>-правила и проверить применённые значения:</w:t>
      </w:r>
    </w:p>
    <w:p w14:paraId="1D42D323" w14:textId="4E21CDB0" w:rsidR="001B5BD6" w:rsidRPr="001B5BD6" w:rsidRDefault="005302D1" w:rsidP="001B5BD6">
      <w:pPr>
        <w:pStyle w:val="CodeBlock"/>
        <w:shd w:val="clear" w:color="auto" w:fill="F2F4F7"/>
        <w:rPr>
          <w:rFonts w:ascii="Times New Roman" w:hAnsi="Times New Roman" w:cs="Times New Roman"/>
          <w:lang w:val="ru-RU"/>
        </w:rPr>
      </w:pPr>
      <w:r w:rsidRPr="00291DA9">
        <w:rPr>
          <w:rFonts w:ascii="Times New Roman" w:hAnsi="Times New Roman" w:cs="Times New Roman"/>
          <w:lang w:val="ru-RU"/>
        </w:rPr>
        <w:t xml:space="preserve"># </w:t>
      </w:r>
      <w:r w:rsidRPr="00291DA9">
        <w:rPr>
          <w:rFonts w:ascii="Times New Roman" w:hAnsi="Times New Roman" w:cs="Times New Roman"/>
        </w:rPr>
        <w:t>udevadm</w:t>
      </w:r>
      <w:r w:rsidRPr="00291DA9">
        <w:rPr>
          <w:rFonts w:ascii="Times New Roman" w:hAnsi="Times New Roman" w:cs="Times New Roman"/>
          <w:lang w:val="ru-RU"/>
        </w:rPr>
        <w:t xml:space="preserve"> </w:t>
      </w:r>
      <w:r w:rsidRPr="00291DA9">
        <w:rPr>
          <w:rFonts w:ascii="Times New Roman" w:hAnsi="Times New Roman" w:cs="Times New Roman"/>
        </w:rPr>
        <w:t>control</w:t>
      </w:r>
      <w:r w:rsidRPr="00291DA9">
        <w:rPr>
          <w:rFonts w:ascii="Times New Roman" w:hAnsi="Times New Roman" w:cs="Times New Roman"/>
          <w:lang w:val="ru-RU"/>
        </w:rPr>
        <w:t xml:space="preserve"> --</w:t>
      </w:r>
      <w:r w:rsidRPr="00291DA9">
        <w:rPr>
          <w:rFonts w:ascii="Times New Roman" w:hAnsi="Times New Roman" w:cs="Times New Roman"/>
        </w:rPr>
        <w:t>reload</w:t>
      </w:r>
      <w:r w:rsidR="001B5BD6" w:rsidRPr="00291DA9" w:rsidDel="001B5BD6">
        <w:rPr>
          <w:rFonts w:ascii="Times New Roman" w:hAnsi="Times New Roman" w:cs="Times New Roman"/>
          <w:lang w:val="ru-RU"/>
        </w:rPr>
        <w:t xml:space="preserve"> </w:t>
      </w:r>
      <w:r w:rsidRPr="00291DA9">
        <w:rPr>
          <w:rFonts w:ascii="Times New Roman" w:hAnsi="Times New Roman" w:cs="Times New Roman"/>
          <w:lang w:val="ru-RU"/>
        </w:rPr>
        <w:br/>
        <w:t xml:space="preserve"># </w:t>
      </w:r>
      <w:r w:rsidRPr="00291DA9">
        <w:rPr>
          <w:rFonts w:ascii="Times New Roman" w:hAnsi="Times New Roman" w:cs="Times New Roman"/>
        </w:rPr>
        <w:t>udevadm</w:t>
      </w:r>
      <w:r w:rsidRPr="00291DA9">
        <w:rPr>
          <w:rFonts w:ascii="Times New Roman" w:hAnsi="Times New Roman" w:cs="Times New Roman"/>
          <w:lang w:val="ru-RU"/>
        </w:rPr>
        <w:t xml:space="preserve"> </w:t>
      </w:r>
      <w:r w:rsidRPr="00291DA9">
        <w:rPr>
          <w:rFonts w:ascii="Times New Roman" w:hAnsi="Times New Roman" w:cs="Times New Roman"/>
        </w:rPr>
        <w:t>trigger</w:t>
      </w:r>
      <w:r w:rsidR="001B5BD6" w:rsidRPr="00D61DB8">
        <w:rPr>
          <w:rFonts w:ascii="Times New Roman" w:hAnsi="Times New Roman" w:cs="Times New Roman"/>
          <w:lang w:val="ru-RU"/>
        </w:rPr>
        <w:t xml:space="preserve"> </w:t>
      </w:r>
      <w:r w:rsidR="001B5BD6" w:rsidRPr="001B5BD6">
        <w:rPr>
          <w:rFonts w:ascii="Times New Roman" w:hAnsi="Times New Roman" w:cs="Times New Roman"/>
          <w:lang w:val="ru-RU"/>
        </w:rPr>
        <w:t>-c change -s block</w:t>
      </w:r>
      <w:r w:rsidRPr="00291DA9">
        <w:rPr>
          <w:rFonts w:ascii="Times New Roman" w:hAnsi="Times New Roman" w:cs="Times New Roman"/>
          <w:lang w:val="ru-RU"/>
        </w:rPr>
        <w:br/>
      </w:r>
      <w:r w:rsidRPr="00291DA9">
        <w:rPr>
          <w:rFonts w:ascii="Times New Roman" w:hAnsi="Times New Roman" w:cs="Times New Roman"/>
          <w:lang w:val="ru-RU"/>
        </w:rPr>
        <w:br/>
        <w:t xml:space="preserve"># Проверить </w:t>
      </w:r>
      <w:r w:rsidRPr="00291DA9">
        <w:rPr>
          <w:rFonts w:ascii="Times New Roman" w:hAnsi="Times New Roman" w:cs="Times New Roman"/>
        </w:rPr>
        <w:t>timeout</w:t>
      </w:r>
      <w:r w:rsidRPr="00291DA9">
        <w:rPr>
          <w:rFonts w:ascii="Times New Roman" w:hAnsi="Times New Roman" w:cs="Times New Roman"/>
          <w:lang w:val="ru-RU"/>
        </w:rPr>
        <w:t xml:space="preserve"> на нижележащих </w:t>
      </w:r>
      <w:r w:rsidRPr="00291DA9">
        <w:rPr>
          <w:rFonts w:ascii="Times New Roman" w:hAnsi="Times New Roman" w:cs="Times New Roman"/>
        </w:rPr>
        <w:t>sd</w:t>
      </w:r>
      <w:r w:rsidRPr="00291DA9">
        <w:rPr>
          <w:rFonts w:ascii="Times New Roman" w:hAnsi="Times New Roman" w:cs="Times New Roman"/>
          <w:lang w:val="ru-RU"/>
        </w:rPr>
        <w:t xml:space="preserve">-устройствах тестовых </w:t>
      </w:r>
      <w:r w:rsidRPr="00291DA9">
        <w:rPr>
          <w:rFonts w:ascii="Times New Roman" w:hAnsi="Times New Roman" w:cs="Times New Roman"/>
        </w:rPr>
        <w:t>LUN</w:t>
      </w:r>
      <w:r w:rsidRPr="00291DA9">
        <w:rPr>
          <w:rFonts w:ascii="Times New Roman" w:hAnsi="Times New Roman" w:cs="Times New Roman"/>
          <w:lang w:val="ru-RU"/>
        </w:rPr>
        <w:br/>
        <w:t xml:space="preserve"># </w:t>
      </w:r>
      <w:r w:rsidRPr="00291DA9">
        <w:rPr>
          <w:rFonts w:ascii="Times New Roman" w:hAnsi="Times New Roman" w:cs="Times New Roman"/>
        </w:rPr>
        <w:t>cat</w:t>
      </w:r>
      <w:r w:rsidRPr="00291DA9">
        <w:rPr>
          <w:rFonts w:ascii="Times New Roman" w:hAnsi="Times New Roman" w:cs="Times New Roman"/>
          <w:lang w:val="ru-RU"/>
        </w:rPr>
        <w:t xml:space="preserve"> /</w:t>
      </w:r>
      <w:r w:rsidRPr="00291DA9">
        <w:rPr>
          <w:rFonts w:ascii="Times New Roman" w:hAnsi="Times New Roman" w:cs="Times New Roman"/>
        </w:rPr>
        <w:t>sys</w:t>
      </w:r>
      <w:r w:rsidRPr="00291DA9">
        <w:rPr>
          <w:rFonts w:ascii="Times New Roman" w:hAnsi="Times New Roman" w:cs="Times New Roman"/>
          <w:lang w:val="ru-RU"/>
        </w:rPr>
        <w:t>/</w:t>
      </w:r>
      <w:r w:rsidRPr="00291DA9">
        <w:rPr>
          <w:rFonts w:ascii="Times New Roman" w:hAnsi="Times New Roman" w:cs="Times New Roman"/>
        </w:rPr>
        <w:t>block</w:t>
      </w:r>
      <w:r w:rsidRPr="00291DA9">
        <w:rPr>
          <w:rFonts w:ascii="Times New Roman" w:hAnsi="Times New Roman" w:cs="Times New Roman"/>
          <w:lang w:val="ru-RU"/>
        </w:rPr>
        <w:t>/</w:t>
      </w:r>
      <w:r w:rsidRPr="00291DA9">
        <w:rPr>
          <w:rFonts w:ascii="Times New Roman" w:hAnsi="Times New Roman" w:cs="Times New Roman"/>
        </w:rPr>
        <w:t>sd</w:t>
      </w:r>
      <w:r w:rsidR="001B5BD6" w:rsidRPr="00D61DB8">
        <w:rPr>
          <w:rFonts w:ascii="Times New Roman" w:hAnsi="Times New Roman" w:cs="Times New Roman"/>
          <w:lang w:val="ru-RU"/>
        </w:rPr>
        <w:t>*</w:t>
      </w:r>
      <w:r w:rsidRPr="00291DA9">
        <w:rPr>
          <w:rFonts w:ascii="Times New Roman" w:hAnsi="Times New Roman" w:cs="Times New Roman"/>
          <w:lang w:val="ru-RU"/>
        </w:rPr>
        <w:t>/</w:t>
      </w:r>
      <w:r w:rsidRPr="00291DA9">
        <w:rPr>
          <w:rFonts w:ascii="Times New Roman" w:hAnsi="Times New Roman" w:cs="Times New Roman"/>
        </w:rPr>
        <w:t>device</w:t>
      </w:r>
      <w:r w:rsidRPr="00291DA9">
        <w:rPr>
          <w:rFonts w:ascii="Times New Roman" w:hAnsi="Times New Roman" w:cs="Times New Roman"/>
          <w:lang w:val="ru-RU"/>
        </w:rPr>
        <w:t>/</w:t>
      </w:r>
      <w:r w:rsidRPr="00291DA9">
        <w:rPr>
          <w:rFonts w:ascii="Times New Roman" w:hAnsi="Times New Roman" w:cs="Times New Roman"/>
        </w:rPr>
        <w:t>timeout</w:t>
      </w:r>
      <w:r w:rsidRPr="00291DA9">
        <w:rPr>
          <w:rFonts w:ascii="Times New Roman" w:hAnsi="Times New Roman" w:cs="Times New Roman"/>
          <w:lang w:val="ru-RU"/>
        </w:rPr>
        <w:br/>
      </w:r>
      <w:r w:rsidRPr="00291DA9">
        <w:rPr>
          <w:rFonts w:ascii="Times New Roman" w:hAnsi="Times New Roman" w:cs="Times New Roman"/>
          <w:lang w:val="ru-RU"/>
        </w:rPr>
        <w:br/>
        <w:t xml:space="preserve"># Проверить </w:t>
      </w:r>
      <w:r w:rsidRPr="00291DA9">
        <w:rPr>
          <w:rFonts w:ascii="Times New Roman" w:hAnsi="Times New Roman" w:cs="Times New Roman"/>
        </w:rPr>
        <w:t>scheduler</w:t>
      </w:r>
      <w:r w:rsidRPr="00291DA9">
        <w:rPr>
          <w:rFonts w:ascii="Times New Roman" w:hAnsi="Times New Roman" w:cs="Times New Roman"/>
          <w:lang w:val="ru-RU"/>
        </w:rPr>
        <w:t xml:space="preserve"> на нижележащих </w:t>
      </w:r>
      <w:r w:rsidRPr="00291DA9">
        <w:rPr>
          <w:rFonts w:ascii="Times New Roman" w:hAnsi="Times New Roman" w:cs="Times New Roman"/>
        </w:rPr>
        <w:t>sd</w:t>
      </w:r>
      <w:r w:rsidRPr="00291DA9">
        <w:rPr>
          <w:rFonts w:ascii="Times New Roman" w:hAnsi="Times New Roman" w:cs="Times New Roman"/>
          <w:lang w:val="ru-RU"/>
        </w:rPr>
        <w:t xml:space="preserve">-устройствах, если настройка </w:t>
      </w:r>
      <w:r w:rsidRPr="00291DA9">
        <w:rPr>
          <w:rFonts w:ascii="Times New Roman" w:hAnsi="Times New Roman" w:cs="Times New Roman"/>
        </w:rPr>
        <w:t>scheduler</w:t>
      </w:r>
      <w:r w:rsidRPr="00291DA9">
        <w:rPr>
          <w:rFonts w:ascii="Times New Roman" w:hAnsi="Times New Roman" w:cs="Times New Roman"/>
          <w:lang w:val="ru-RU"/>
        </w:rPr>
        <w:t>=</w:t>
      </w:r>
      <w:r w:rsidRPr="00291DA9">
        <w:rPr>
          <w:rFonts w:ascii="Times New Roman" w:hAnsi="Times New Roman" w:cs="Times New Roman"/>
        </w:rPr>
        <w:t>none</w:t>
      </w:r>
      <w:r w:rsidRPr="00291DA9">
        <w:rPr>
          <w:rFonts w:ascii="Times New Roman" w:hAnsi="Times New Roman" w:cs="Times New Roman"/>
          <w:lang w:val="ru-RU"/>
        </w:rPr>
        <w:t xml:space="preserve"> применялась </w:t>
      </w:r>
      <w:r w:rsidRPr="00291DA9">
        <w:rPr>
          <w:rFonts w:ascii="Times New Roman" w:hAnsi="Times New Roman" w:cs="Times New Roman"/>
        </w:rPr>
        <w:t>udev</w:t>
      </w:r>
      <w:r w:rsidRPr="00291DA9">
        <w:rPr>
          <w:rFonts w:ascii="Times New Roman" w:hAnsi="Times New Roman" w:cs="Times New Roman"/>
          <w:lang w:val="ru-RU"/>
        </w:rPr>
        <w:t>-правилом</w:t>
      </w:r>
      <w:r w:rsidRPr="00291DA9">
        <w:rPr>
          <w:rFonts w:ascii="Times New Roman" w:hAnsi="Times New Roman" w:cs="Times New Roman"/>
          <w:lang w:val="ru-RU"/>
        </w:rPr>
        <w:br/>
      </w:r>
      <w:r w:rsidR="001B5BD6" w:rsidRPr="001B5BD6">
        <w:rPr>
          <w:rFonts w:ascii="Times New Roman" w:hAnsi="Times New Roman" w:cs="Times New Roman"/>
          <w:lang w:val="ru-RU"/>
        </w:rPr>
        <w:t># cat /sys/block/sd*/queue/scheduler</w:t>
      </w:r>
    </w:p>
    <w:p w14:paraId="3063740C" w14:textId="20CBE2DF" w:rsidR="005302D1" w:rsidRPr="00291DA9" w:rsidRDefault="005302D1" w:rsidP="001B5BD6">
      <w:pPr>
        <w:pStyle w:val="CodeBlock"/>
        <w:shd w:val="clear" w:color="auto" w:fill="F2F4F7"/>
        <w:rPr>
          <w:rFonts w:ascii="Times New Roman" w:hAnsi="Times New Roman" w:cs="Times New Roman"/>
          <w:lang w:val="ru-RU"/>
        </w:rPr>
      </w:pPr>
      <w:r w:rsidRPr="00291DA9">
        <w:rPr>
          <w:rFonts w:ascii="Times New Roman" w:hAnsi="Times New Roman" w:cs="Times New Roman"/>
          <w:lang w:val="ru-RU"/>
        </w:rPr>
        <w:br/>
      </w:r>
      <w:r w:rsidRPr="00291DA9">
        <w:rPr>
          <w:rFonts w:ascii="Times New Roman" w:hAnsi="Times New Roman" w:cs="Times New Roman"/>
          <w:lang w:val="ru-RU"/>
        </w:rPr>
        <w:br/>
        <w:t xml:space="preserve"># Проверить </w:t>
      </w:r>
      <w:r w:rsidRPr="00291DA9">
        <w:rPr>
          <w:rFonts w:ascii="Times New Roman" w:hAnsi="Times New Roman" w:cs="Times New Roman"/>
        </w:rPr>
        <w:t>scheduler</w:t>
      </w:r>
      <w:r w:rsidRPr="00291DA9">
        <w:rPr>
          <w:rFonts w:ascii="Times New Roman" w:hAnsi="Times New Roman" w:cs="Times New Roman"/>
          <w:lang w:val="ru-RU"/>
        </w:rPr>
        <w:t xml:space="preserve"> на </w:t>
      </w:r>
      <w:r w:rsidRPr="00291DA9">
        <w:rPr>
          <w:rFonts w:ascii="Times New Roman" w:hAnsi="Times New Roman" w:cs="Times New Roman"/>
        </w:rPr>
        <w:t>DM</w:t>
      </w:r>
      <w:r w:rsidRPr="00291DA9">
        <w:rPr>
          <w:rFonts w:ascii="Times New Roman" w:hAnsi="Times New Roman" w:cs="Times New Roman"/>
          <w:lang w:val="ru-RU"/>
        </w:rPr>
        <w:t>-</w:t>
      </w:r>
      <w:r w:rsidRPr="00291DA9">
        <w:rPr>
          <w:rFonts w:ascii="Times New Roman" w:hAnsi="Times New Roman" w:cs="Times New Roman"/>
        </w:rPr>
        <w:t>Multipath</w:t>
      </w:r>
      <w:r w:rsidRPr="00291DA9">
        <w:rPr>
          <w:rFonts w:ascii="Times New Roman" w:hAnsi="Times New Roman" w:cs="Times New Roman"/>
          <w:lang w:val="ru-RU"/>
        </w:rPr>
        <w:t xml:space="preserve"> устройстве, если настройка </w:t>
      </w:r>
      <w:r w:rsidRPr="00291DA9">
        <w:rPr>
          <w:rFonts w:ascii="Times New Roman" w:hAnsi="Times New Roman" w:cs="Times New Roman"/>
        </w:rPr>
        <w:t>scheduler</w:t>
      </w:r>
      <w:r w:rsidRPr="00291DA9">
        <w:rPr>
          <w:rFonts w:ascii="Times New Roman" w:hAnsi="Times New Roman" w:cs="Times New Roman"/>
          <w:lang w:val="ru-RU"/>
        </w:rPr>
        <w:t>=</w:t>
      </w:r>
      <w:r w:rsidRPr="00291DA9">
        <w:rPr>
          <w:rFonts w:ascii="Times New Roman" w:hAnsi="Times New Roman" w:cs="Times New Roman"/>
        </w:rPr>
        <w:t>none</w:t>
      </w:r>
      <w:r w:rsidRPr="00291DA9">
        <w:rPr>
          <w:rFonts w:ascii="Times New Roman" w:hAnsi="Times New Roman" w:cs="Times New Roman"/>
          <w:lang w:val="ru-RU"/>
        </w:rPr>
        <w:t xml:space="preserve"> применялась </w:t>
      </w:r>
      <w:r w:rsidRPr="00291DA9">
        <w:rPr>
          <w:rFonts w:ascii="Times New Roman" w:hAnsi="Times New Roman" w:cs="Times New Roman"/>
        </w:rPr>
        <w:t>udev</w:t>
      </w:r>
      <w:r w:rsidRPr="00291DA9">
        <w:rPr>
          <w:rFonts w:ascii="Times New Roman" w:hAnsi="Times New Roman" w:cs="Times New Roman"/>
          <w:lang w:val="ru-RU"/>
        </w:rPr>
        <w:t>-правилом</w:t>
      </w:r>
      <w:r w:rsidRPr="00291DA9">
        <w:rPr>
          <w:rFonts w:ascii="Times New Roman" w:hAnsi="Times New Roman" w:cs="Times New Roman"/>
          <w:lang w:val="ru-RU"/>
        </w:rPr>
        <w:br/>
      </w:r>
      <w:r w:rsidR="00872170" w:rsidRPr="00872170">
        <w:rPr>
          <w:rFonts w:ascii="Times New Roman" w:hAnsi="Times New Roman" w:cs="Times New Roman"/>
          <w:lang w:val="ru-RU"/>
        </w:rPr>
        <w:t># cat /sys/block/dm-*/queue/scheduler</w:t>
      </w:r>
      <w:r w:rsidR="00872170" w:rsidRPr="00872170" w:rsidDel="00872170">
        <w:rPr>
          <w:rFonts w:ascii="Times New Roman" w:hAnsi="Times New Roman" w:cs="Times New Roman"/>
          <w:lang w:val="ru-RU"/>
        </w:rPr>
        <w:t xml:space="preserve"> </w:t>
      </w:r>
    </w:p>
    <w:tbl>
      <w:tblPr>
        <w:tblW w:w="0" w:type="auto"/>
        <w:jc w:val="center"/>
        <w:tblBorders>
          <w:top w:val="single" w:sz="6" w:space="0" w:color="D9DEE8"/>
          <w:left w:val="single" w:sz="6" w:space="0" w:color="D9DEE8"/>
          <w:bottom w:val="single" w:sz="6" w:space="0" w:color="D9DEE8"/>
          <w:right w:val="single" w:sz="6" w:space="0" w:color="D9DEE8"/>
          <w:insideH w:val="single" w:sz="6" w:space="0" w:color="D9DEE8"/>
          <w:insideV w:val="single" w:sz="6" w:space="0" w:color="D9DEE8"/>
        </w:tblBorders>
        <w:tblLook w:val="04A0" w:firstRow="1" w:lastRow="0" w:firstColumn="1" w:lastColumn="0" w:noHBand="0" w:noVBand="1"/>
      </w:tblPr>
      <w:tblGrid>
        <w:gridCol w:w="14464"/>
      </w:tblGrid>
      <w:tr w:rsidR="005302D1" w:rsidRPr="00291DA9" w14:paraId="0EFC23C9" w14:textId="77777777" w:rsidTr="003E0862">
        <w:trPr>
          <w:jc w:val="center"/>
        </w:trPr>
        <w:tc>
          <w:tcPr>
            <w:tcW w:w="14480" w:type="dxa"/>
            <w:shd w:val="clear" w:color="auto" w:fill="FFF7E6"/>
          </w:tcPr>
          <w:p w14:paraId="7267B0F2" w14:textId="77777777" w:rsidR="005302D1" w:rsidRPr="00291DA9" w:rsidRDefault="005302D1" w:rsidP="003E0862">
            <w:pPr>
              <w:rPr>
                <w:rFonts w:cs="Times New Roman"/>
              </w:rPr>
            </w:pPr>
            <w:r w:rsidRPr="00291DA9">
              <w:rPr>
                <w:rFonts w:cs="Times New Roman"/>
                <w:b/>
                <w:sz w:val="19"/>
                <w:lang w:val="ru-RU"/>
              </w:rPr>
              <w:t>Важно.</w:t>
            </w:r>
            <w:r w:rsidRPr="00291DA9">
              <w:rPr>
                <w:rFonts w:cs="Times New Roman"/>
                <w:sz w:val="19"/>
                <w:lang w:val="ru-RU"/>
              </w:rPr>
              <w:t xml:space="preserve"> Значения </w:t>
            </w:r>
            <w:r w:rsidRPr="00291DA9">
              <w:rPr>
                <w:rFonts w:eastAsia="Consolas" w:cs="Times New Roman"/>
                <w:sz w:val="19"/>
                <w:lang w:val="ru-RU"/>
              </w:rPr>
              <w:t>&lt;</w:t>
            </w:r>
            <w:r w:rsidRPr="00291DA9">
              <w:rPr>
                <w:rFonts w:eastAsia="Consolas" w:cs="Times New Roman"/>
                <w:sz w:val="19"/>
              </w:rPr>
              <w:t>STORAGE</w:t>
            </w:r>
            <w:r w:rsidRPr="00291DA9">
              <w:rPr>
                <w:rFonts w:eastAsia="Consolas" w:cs="Times New Roman"/>
                <w:sz w:val="19"/>
                <w:lang w:val="ru-RU"/>
              </w:rPr>
              <w:t>_</w:t>
            </w:r>
            <w:r w:rsidRPr="00291DA9">
              <w:rPr>
                <w:rFonts w:eastAsia="Consolas" w:cs="Times New Roman"/>
                <w:sz w:val="19"/>
              </w:rPr>
              <w:t>VENDOR</w:t>
            </w:r>
            <w:r w:rsidRPr="00291DA9">
              <w:rPr>
                <w:rFonts w:eastAsia="Consolas" w:cs="Times New Roman"/>
                <w:sz w:val="19"/>
                <w:lang w:val="ru-RU"/>
              </w:rPr>
              <w:t>&gt;</w:t>
            </w:r>
            <w:r w:rsidRPr="00291DA9">
              <w:rPr>
                <w:rFonts w:cs="Times New Roman"/>
                <w:sz w:val="19"/>
                <w:lang w:val="ru-RU"/>
              </w:rPr>
              <w:t xml:space="preserve"> и </w:t>
            </w:r>
            <w:r w:rsidRPr="00291DA9">
              <w:rPr>
                <w:rFonts w:eastAsia="Consolas" w:cs="Times New Roman"/>
                <w:sz w:val="19"/>
                <w:lang w:val="ru-RU"/>
              </w:rPr>
              <w:t>&lt;</w:t>
            </w:r>
            <w:r w:rsidRPr="00291DA9">
              <w:rPr>
                <w:rFonts w:eastAsia="Consolas" w:cs="Times New Roman"/>
                <w:sz w:val="19"/>
              </w:rPr>
              <w:t>STORAGE</w:t>
            </w:r>
            <w:r w:rsidRPr="00291DA9">
              <w:rPr>
                <w:rFonts w:eastAsia="Consolas" w:cs="Times New Roman"/>
                <w:sz w:val="19"/>
                <w:lang w:val="ru-RU"/>
              </w:rPr>
              <w:t>_</w:t>
            </w:r>
            <w:r w:rsidRPr="00291DA9">
              <w:rPr>
                <w:rFonts w:eastAsia="Consolas" w:cs="Times New Roman"/>
                <w:sz w:val="19"/>
              </w:rPr>
              <w:t>MODEL</w:t>
            </w:r>
            <w:r w:rsidRPr="00291DA9">
              <w:rPr>
                <w:rFonts w:eastAsia="Consolas" w:cs="Times New Roman"/>
                <w:sz w:val="19"/>
                <w:lang w:val="ru-RU"/>
              </w:rPr>
              <w:t>&gt;</w:t>
            </w:r>
            <w:r w:rsidRPr="00291DA9">
              <w:rPr>
                <w:rFonts w:cs="Times New Roman"/>
                <w:sz w:val="19"/>
                <w:lang w:val="ru-RU"/>
              </w:rPr>
              <w:t xml:space="preserve"> являются шаблонными. В финальном протоколе испытаний должны быть указаны фактические значения, полученные командой </w:t>
            </w:r>
            <w:r w:rsidRPr="00291DA9">
              <w:rPr>
                <w:rFonts w:eastAsia="Consolas" w:cs="Times New Roman"/>
                <w:sz w:val="19"/>
              </w:rPr>
              <w:t>udevadm</w:t>
            </w:r>
            <w:r w:rsidRPr="00291DA9">
              <w:rPr>
                <w:rFonts w:eastAsia="Consolas" w:cs="Times New Roman"/>
                <w:sz w:val="19"/>
                <w:lang w:val="ru-RU"/>
              </w:rPr>
              <w:t xml:space="preserve"> </w:t>
            </w:r>
            <w:r w:rsidRPr="00291DA9">
              <w:rPr>
                <w:rFonts w:eastAsia="Consolas" w:cs="Times New Roman"/>
                <w:sz w:val="19"/>
              </w:rPr>
              <w:t>info</w:t>
            </w:r>
            <w:r w:rsidRPr="00291DA9">
              <w:rPr>
                <w:rFonts w:cs="Times New Roman"/>
                <w:sz w:val="19"/>
                <w:lang w:val="ru-RU"/>
              </w:rPr>
              <w:t xml:space="preserve">. </w:t>
            </w:r>
            <w:r w:rsidRPr="00291DA9">
              <w:rPr>
                <w:rFonts w:cs="Times New Roman"/>
                <w:sz w:val="19"/>
              </w:rPr>
              <w:t>Конкретный производитель СХД в тексте правила ПМИ не фиксируется.</w:t>
            </w:r>
          </w:p>
        </w:tc>
      </w:tr>
    </w:tbl>
    <w:p w14:paraId="79F590D6" w14:textId="77777777" w:rsidR="005302D1" w:rsidRPr="00291DA9" w:rsidRDefault="005302D1" w:rsidP="005302D1">
      <w:pPr>
        <w:rPr>
          <w:rFonts w:cs="Times New Roman"/>
        </w:rPr>
      </w:pPr>
    </w:p>
    <w:p w14:paraId="5CC25222" w14:textId="77777777" w:rsidR="005302D1" w:rsidRPr="005302D1" w:rsidRDefault="005302D1" w:rsidP="005302D1">
      <w:pPr>
        <w:rPr>
          <w:rFonts w:cs="Times New Roman"/>
          <w:b/>
          <w:bCs/>
          <w:szCs w:val="28"/>
          <w:lang w:val="ru-RU"/>
        </w:rPr>
      </w:pPr>
      <w:r w:rsidRPr="005302D1">
        <w:rPr>
          <w:rFonts w:cs="Times New Roman"/>
          <w:b/>
          <w:bCs/>
          <w:szCs w:val="28"/>
          <w:lang w:val="ru-RU"/>
        </w:rPr>
        <w:t>7.1. Команды сбора состояния на хостах SLUA / Symmetric Active-Active</w:t>
      </w:r>
    </w:p>
    <w:p w14:paraId="25D5CDE0" w14:textId="77777777" w:rsidR="005302D1" w:rsidRPr="00291DA9" w:rsidRDefault="005302D1" w:rsidP="005302D1">
      <w:pPr>
        <w:rPr>
          <w:rFonts w:cs="Times New Roman"/>
          <w:lang w:val="ru-RU"/>
        </w:rPr>
      </w:pPr>
      <w:r w:rsidRPr="00291DA9">
        <w:rPr>
          <w:rFonts w:cs="Times New Roman"/>
          <w:lang w:val="ru-RU"/>
        </w:rPr>
        <w:t>Команды применяются в испытаниях № 1, 3, 5, 7, 9–14: перед началом нагрузки, в момент отказа, после стабилизации и после восстановления.</w:t>
      </w:r>
    </w:p>
    <w:p w14:paraId="1647D6F4" w14:textId="48CB5170" w:rsidR="005302D1" w:rsidRPr="00291DA9" w:rsidRDefault="005302D1" w:rsidP="005302D1">
      <w:pPr>
        <w:pStyle w:val="CodeBlock"/>
        <w:shd w:val="clear" w:color="auto" w:fill="F2F4F7"/>
        <w:rPr>
          <w:rFonts w:ascii="Times New Roman" w:hAnsi="Times New Roman" w:cs="Times New Roman"/>
        </w:rPr>
      </w:pPr>
      <w:r w:rsidRPr="00291DA9">
        <w:rPr>
          <w:rFonts w:ascii="Times New Roman" w:hAnsi="Times New Roman" w:cs="Times New Roman"/>
        </w:rPr>
        <w:t>$ hostnamectl</w:t>
      </w:r>
      <w:r w:rsidRPr="00291DA9">
        <w:rPr>
          <w:rFonts w:ascii="Times New Roman" w:hAnsi="Times New Roman" w:cs="Times New Roman"/>
        </w:rPr>
        <w:br/>
      </w:r>
      <w:r w:rsidRPr="00291DA9">
        <w:rPr>
          <w:rFonts w:ascii="Times New Roman" w:hAnsi="Times New Roman" w:cs="Times New Roman"/>
        </w:rPr>
        <w:br/>
        <w:t xml:space="preserve">$ </w:t>
      </w:r>
      <w:r w:rsidR="00872170" w:rsidRPr="00872170">
        <w:rPr>
          <w:rFonts w:ascii="Times New Roman" w:hAnsi="Times New Roman" w:cs="Times New Roman"/>
        </w:rPr>
        <w:t>cat /etc/*release*</w:t>
      </w:r>
      <w:r w:rsidRPr="00291DA9">
        <w:rPr>
          <w:rFonts w:ascii="Times New Roman" w:hAnsi="Times New Roman" w:cs="Times New Roman"/>
        </w:rPr>
        <w:br/>
      </w:r>
      <w:r w:rsidRPr="00291DA9">
        <w:rPr>
          <w:rFonts w:ascii="Times New Roman" w:hAnsi="Times New Roman" w:cs="Times New Roman"/>
        </w:rPr>
        <w:br/>
      </w:r>
      <w:r w:rsidRPr="00291DA9">
        <w:rPr>
          <w:rFonts w:ascii="Times New Roman" w:hAnsi="Times New Roman" w:cs="Times New Roman"/>
        </w:rPr>
        <w:lastRenderedPageBreak/>
        <w:t>$ uname -r</w:t>
      </w:r>
      <w:r w:rsidRPr="00291DA9">
        <w:rPr>
          <w:rFonts w:ascii="Times New Roman" w:hAnsi="Times New Roman" w:cs="Times New Roman"/>
        </w:rPr>
        <w:br/>
      </w:r>
      <w:r w:rsidRPr="00291DA9">
        <w:rPr>
          <w:rFonts w:ascii="Times New Roman" w:hAnsi="Times New Roman" w:cs="Times New Roman"/>
        </w:rPr>
        <w:br/>
        <w:t>$ fio --version</w:t>
      </w:r>
      <w:r w:rsidRPr="00291DA9">
        <w:rPr>
          <w:rFonts w:ascii="Times New Roman" w:hAnsi="Times New Roman" w:cs="Times New Roman"/>
        </w:rPr>
        <w:br/>
      </w:r>
      <w:r w:rsidRPr="00291DA9">
        <w:rPr>
          <w:rFonts w:ascii="Times New Roman" w:hAnsi="Times New Roman" w:cs="Times New Roman"/>
        </w:rPr>
        <w:br/>
        <w:t>$ rpm -q fio device-mapper-multipath sg3_utils lsscsi</w:t>
      </w:r>
      <w:r w:rsidRPr="00291DA9">
        <w:rPr>
          <w:rFonts w:ascii="Times New Roman" w:hAnsi="Times New Roman" w:cs="Times New Roman"/>
        </w:rPr>
        <w:br/>
      </w:r>
      <w:r w:rsidRPr="00291DA9">
        <w:rPr>
          <w:rFonts w:ascii="Times New Roman" w:hAnsi="Times New Roman" w:cs="Times New Roman"/>
        </w:rPr>
        <w:br/>
        <w:t>$ lspci | grep -Ei "Fibre|HBA|QLogic|Emulex"</w:t>
      </w:r>
      <w:r w:rsidRPr="00291DA9">
        <w:rPr>
          <w:rFonts w:ascii="Times New Roman" w:hAnsi="Times New Roman" w:cs="Times New Roman"/>
        </w:rPr>
        <w:br/>
      </w:r>
      <w:r w:rsidRPr="00291DA9">
        <w:rPr>
          <w:rFonts w:ascii="Times New Roman" w:hAnsi="Times New Roman" w:cs="Times New Roman"/>
        </w:rPr>
        <w:br/>
        <w:t>$ ls -1 /sys/class/fc_host/</w:t>
      </w:r>
      <w:r w:rsidRPr="00291DA9">
        <w:rPr>
          <w:rFonts w:ascii="Times New Roman" w:hAnsi="Times New Roman" w:cs="Times New Roman"/>
        </w:rPr>
        <w:br/>
      </w:r>
      <w:r w:rsidRPr="00291DA9">
        <w:rPr>
          <w:rFonts w:ascii="Times New Roman" w:hAnsi="Times New Roman" w:cs="Times New Roman"/>
        </w:rPr>
        <w:br/>
        <w:t>$ cat /sys/class/fc_host/host*/port_name</w:t>
      </w:r>
      <w:r w:rsidRPr="00291DA9">
        <w:rPr>
          <w:rFonts w:ascii="Times New Roman" w:hAnsi="Times New Roman" w:cs="Times New Roman"/>
        </w:rPr>
        <w:br/>
      </w:r>
      <w:r w:rsidRPr="00291DA9">
        <w:rPr>
          <w:rFonts w:ascii="Times New Roman" w:hAnsi="Times New Roman" w:cs="Times New Roman"/>
        </w:rPr>
        <w:br/>
        <w:t>$ cat /sys/class/fc_host/host*/port_state</w:t>
      </w:r>
      <w:r w:rsidRPr="00291DA9">
        <w:rPr>
          <w:rFonts w:ascii="Times New Roman" w:hAnsi="Times New Roman" w:cs="Times New Roman"/>
        </w:rPr>
        <w:br/>
      </w:r>
      <w:r w:rsidRPr="00291DA9">
        <w:rPr>
          <w:rFonts w:ascii="Times New Roman" w:hAnsi="Times New Roman" w:cs="Times New Roman"/>
        </w:rPr>
        <w:br/>
        <w:t>$ cat /sys/class/fc_host/host*/speed</w:t>
      </w:r>
      <w:r w:rsidRPr="00291DA9">
        <w:rPr>
          <w:rFonts w:ascii="Times New Roman" w:hAnsi="Times New Roman" w:cs="Times New Roman"/>
        </w:rPr>
        <w:br/>
      </w:r>
      <w:r w:rsidRPr="00291DA9">
        <w:rPr>
          <w:rFonts w:ascii="Times New Roman" w:hAnsi="Times New Roman" w:cs="Times New Roman"/>
        </w:rPr>
        <w:br/>
        <w:t>$ lsscsi -g</w:t>
      </w:r>
      <w:r w:rsidRPr="00291DA9">
        <w:rPr>
          <w:rFonts w:ascii="Times New Roman" w:hAnsi="Times New Roman" w:cs="Times New Roman"/>
        </w:rPr>
        <w:br/>
      </w:r>
      <w:r w:rsidRPr="00291DA9">
        <w:rPr>
          <w:rFonts w:ascii="Times New Roman" w:hAnsi="Times New Roman" w:cs="Times New Roman"/>
        </w:rPr>
        <w:br/>
        <w:t>$ lsblk -o NAME,TYPE,SIZE,MODEL,SERIAL,WWN</w:t>
      </w:r>
      <w:r w:rsidRPr="00291DA9">
        <w:rPr>
          <w:rFonts w:ascii="Times New Roman" w:hAnsi="Times New Roman" w:cs="Times New Roman"/>
        </w:rPr>
        <w:br/>
      </w:r>
      <w:r w:rsidRPr="00291DA9">
        <w:rPr>
          <w:rFonts w:ascii="Times New Roman" w:hAnsi="Times New Roman" w:cs="Times New Roman"/>
        </w:rPr>
        <w:br/>
        <w:t>$ multipath -ll</w:t>
      </w:r>
      <w:r w:rsidRPr="00291DA9">
        <w:rPr>
          <w:rFonts w:ascii="Times New Roman" w:hAnsi="Times New Roman" w:cs="Times New Roman"/>
        </w:rPr>
        <w:br/>
      </w:r>
      <w:r w:rsidRPr="00291DA9">
        <w:rPr>
          <w:rFonts w:ascii="Times New Roman" w:hAnsi="Times New Roman" w:cs="Times New Roman"/>
        </w:rPr>
        <w:br/>
        <w:t># multipathd show paths</w:t>
      </w:r>
      <w:r w:rsidRPr="00291DA9">
        <w:rPr>
          <w:rFonts w:ascii="Times New Roman" w:hAnsi="Times New Roman" w:cs="Times New Roman"/>
        </w:rPr>
        <w:br/>
      </w:r>
      <w:r w:rsidRPr="00291DA9">
        <w:rPr>
          <w:rFonts w:ascii="Times New Roman" w:hAnsi="Times New Roman" w:cs="Times New Roman"/>
        </w:rPr>
        <w:br/>
        <w:t># dmesg -T | tail -n 300</w:t>
      </w:r>
      <w:r w:rsidRPr="00291DA9">
        <w:rPr>
          <w:rFonts w:ascii="Times New Roman" w:hAnsi="Times New Roman" w:cs="Times New Roman"/>
        </w:rPr>
        <w:br/>
      </w:r>
      <w:r w:rsidRPr="00291DA9">
        <w:rPr>
          <w:rFonts w:ascii="Times New Roman" w:hAnsi="Times New Roman" w:cs="Times New Roman"/>
        </w:rPr>
        <w:br/>
        <w:t>$ iostat -dxm 5 3</w:t>
      </w:r>
    </w:p>
    <w:p w14:paraId="5D0E1A8B" w14:textId="77777777" w:rsidR="005302D1" w:rsidRPr="00A0593A" w:rsidRDefault="005302D1" w:rsidP="005302D1">
      <w:pPr>
        <w:rPr>
          <w:rFonts w:cs="Times New Roman"/>
          <w:b/>
          <w:bCs/>
          <w:szCs w:val="28"/>
        </w:rPr>
      </w:pPr>
      <w:r w:rsidRPr="00A0593A">
        <w:rPr>
          <w:rFonts w:cs="Times New Roman"/>
          <w:b/>
          <w:bCs/>
          <w:szCs w:val="28"/>
        </w:rPr>
        <w:t xml:space="preserve">7.2. </w:t>
      </w:r>
      <w:r w:rsidRPr="005302D1">
        <w:rPr>
          <w:rFonts w:cs="Times New Roman"/>
          <w:b/>
          <w:bCs/>
          <w:szCs w:val="28"/>
          <w:lang w:val="ru-RU"/>
        </w:rPr>
        <w:t>Таблица</w:t>
      </w:r>
      <w:r w:rsidRPr="00A0593A">
        <w:rPr>
          <w:rFonts w:cs="Times New Roman"/>
          <w:b/>
          <w:bCs/>
          <w:szCs w:val="28"/>
        </w:rPr>
        <w:t xml:space="preserve"> </w:t>
      </w:r>
      <w:r w:rsidRPr="005302D1">
        <w:rPr>
          <w:rFonts w:cs="Times New Roman"/>
          <w:b/>
          <w:bCs/>
          <w:szCs w:val="28"/>
          <w:lang w:val="ru-RU"/>
        </w:rPr>
        <w:t>соответствия</w:t>
      </w:r>
      <w:r w:rsidRPr="00A0593A">
        <w:rPr>
          <w:rFonts w:cs="Times New Roman"/>
          <w:b/>
          <w:bCs/>
          <w:szCs w:val="28"/>
        </w:rPr>
        <w:t xml:space="preserve"> target WWPN </w:t>
      </w:r>
      <w:r w:rsidRPr="005302D1">
        <w:rPr>
          <w:rFonts w:cs="Times New Roman"/>
          <w:b/>
          <w:bCs/>
          <w:szCs w:val="28"/>
          <w:lang w:val="ru-RU"/>
        </w:rPr>
        <w:t>контроллерам</w:t>
      </w:r>
      <w:r w:rsidRPr="00A0593A">
        <w:rPr>
          <w:rFonts w:cs="Times New Roman"/>
          <w:b/>
          <w:bCs/>
          <w:szCs w:val="28"/>
        </w:rPr>
        <w:t xml:space="preserve"> SLUA / Symmetric Active-Active</w:t>
      </w:r>
    </w:p>
    <w:p w14:paraId="011D206A" w14:textId="77777777" w:rsidR="005302D1" w:rsidRPr="00291DA9" w:rsidRDefault="005302D1" w:rsidP="005302D1">
      <w:pPr>
        <w:rPr>
          <w:rFonts w:cs="Times New Roman"/>
          <w:lang w:val="ru-RU"/>
        </w:rPr>
      </w:pPr>
      <w:r w:rsidRPr="00291DA9">
        <w:rPr>
          <w:rFonts w:cs="Times New Roman"/>
          <w:lang w:val="ru-RU"/>
        </w:rPr>
        <w:t>Таблица заполняется в испытаниях № 5 и № 7, затем используется в отказных испытаниях № 10–13.</w:t>
      </w:r>
    </w:p>
    <w:tbl>
      <w:tblPr>
        <w:tblStyle w:val="aff0"/>
        <w:tblW w:w="0" w:type="auto"/>
        <w:jc w:val="center"/>
        <w:tblBorders>
          <w:top w:val="single" w:sz="4" w:space="0" w:color="C9D2E3"/>
          <w:left w:val="single" w:sz="4" w:space="0" w:color="C9D2E3"/>
          <w:bottom w:val="single" w:sz="4" w:space="0" w:color="C9D2E3"/>
          <w:right w:val="single" w:sz="4" w:space="0" w:color="C9D2E3"/>
          <w:insideH w:val="single" w:sz="4" w:space="0" w:color="C9D2E3"/>
          <w:insideV w:val="single" w:sz="4" w:space="0" w:color="C9D2E3"/>
        </w:tblBorders>
        <w:tblLook w:val="04A0" w:firstRow="1" w:lastRow="0" w:firstColumn="1" w:lastColumn="0" w:noHBand="0" w:noVBand="1"/>
      </w:tblPr>
      <w:tblGrid>
        <w:gridCol w:w="1701"/>
        <w:gridCol w:w="1701"/>
        <w:gridCol w:w="1701"/>
        <w:gridCol w:w="1814"/>
        <w:gridCol w:w="1701"/>
        <w:gridCol w:w="1417"/>
        <w:gridCol w:w="1417"/>
      </w:tblGrid>
      <w:tr w:rsidR="005302D1" w:rsidRPr="00291DA9" w14:paraId="47473BBB" w14:textId="77777777" w:rsidTr="003E0862">
        <w:trPr>
          <w:tblHeader/>
          <w:jc w:val="center"/>
        </w:trPr>
        <w:tc>
          <w:tcPr>
            <w:tcW w:w="1701" w:type="dxa"/>
            <w:shd w:val="clear" w:color="auto" w:fill="E9EEF8"/>
          </w:tcPr>
          <w:p w14:paraId="557134C9" w14:textId="77777777" w:rsidR="005302D1" w:rsidRPr="00291DA9" w:rsidRDefault="005302D1" w:rsidP="003E0862">
            <w:pPr>
              <w:pStyle w:val="TableText"/>
              <w:spacing w:after="40"/>
              <w:rPr>
                <w:rFonts w:cs="Times New Roman"/>
              </w:rPr>
            </w:pPr>
            <w:r w:rsidRPr="00291DA9">
              <w:rPr>
                <w:rFonts w:cs="Times New Roman"/>
                <w:b/>
              </w:rPr>
              <w:t>Target WWPN</w:t>
            </w:r>
          </w:p>
        </w:tc>
        <w:tc>
          <w:tcPr>
            <w:tcW w:w="1701" w:type="dxa"/>
            <w:shd w:val="clear" w:color="auto" w:fill="E9EEF8"/>
          </w:tcPr>
          <w:p w14:paraId="7302D849" w14:textId="77777777" w:rsidR="005302D1" w:rsidRPr="00291DA9" w:rsidRDefault="005302D1" w:rsidP="003E0862">
            <w:pPr>
              <w:pStyle w:val="TableText"/>
              <w:spacing w:after="40"/>
              <w:rPr>
                <w:rFonts w:cs="Times New Roman"/>
              </w:rPr>
            </w:pPr>
            <w:r w:rsidRPr="00291DA9">
              <w:rPr>
                <w:rFonts w:cs="Times New Roman"/>
                <w:b/>
              </w:rPr>
              <w:t>СХД</w:t>
            </w:r>
          </w:p>
        </w:tc>
        <w:tc>
          <w:tcPr>
            <w:tcW w:w="1701" w:type="dxa"/>
            <w:shd w:val="clear" w:color="auto" w:fill="E9EEF8"/>
          </w:tcPr>
          <w:p w14:paraId="4F3068F2" w14:textId="77777777" w:rsidR="005302D1" w:rsidRPr="00291DA9" w:rsidRDefault="005302D1" w:rsidP="003E0862">
            <w:pPr>
              <w:pStyle w:val="TableText"/>
              <w:spacing w:after="40"/>
              <w:rPr>
                <w:rFonts w:cs="Times New Roman"/>
              </w:rPr>
            </w:pPr>
            <w:r w:rsidRPr="00291DA9">
              <w:rPr>
                <w:rFonts w:cs="Times New Roman"/>
                <w:b/>
              </w:rPr>
              <w:t>Контроллер</w:t>
            </w:r>
          </w:p>
        </w:tc>
        <w:tc>
          <w:tcPr>
            <w:tcW w:w="1814" w:type="dxa"/>
            <w:shd w:val="clear" w:color="auto" w:fill="E9EEF8"/>
          </w:tcPr>
          <w:p w14:paraId="0F36F2A5" w14:textId="77777777" w:rsidR="005302D1" w:rsidRPr="00291DA9" w:rsidRDefault="005302D1" w:rsidP="003E0862">
            <w:pPr>
              <w:pStyle w:val="TableText"/>
              <w:spacing w:after="40"/>
              <w:rPr>
                <w:rFonts w:cs="Times New Roman"/>
              </w:rPr>
            </w:pPr>
            <w:r w:rsidRPr="00291DA9">
              <w:rPr>
                <w:rFonts w:cs="Times New Roman"/>
                <w:b/>
              </w:rPr>
              <w:t>Front-end порт</w:t>
            </w:r>
          </w:p>
        </w:tc>
        <w:tc>
          <w:tcPr>
            <w:tcW w:w="1701" w:type="dxa"/>
            <w:shd w:val="clear" w:color="auto" w:fill="E9EEF8"/>
          </w:tcPr>
          <w:p w14:paraId="4A07588A" w14:textId="77777777" w:rsidR="005302D1" w:rsidRPr="00291DA9" w:rsidRDefault="005302D1" w:rsidP="003E0862">
            <w:pPr>
              <w:pStyle w:val="TableText"/>
              <w:spacing w:after="40"/>
              <w:rPr>
                <w:rFonts w:cs="Times New Roman"/>
              </w:rPr>
            </w:pPr>
            <w:r w:rsidRPr="00291DA9">
              <w:rPr>
                <w:rFonts w:cs="Times New Roman"/>
                <w:b/>
              </w:rPr>
              <w:t>FC-фабрика</w:t>
            </w:r>
          </w:p>
        </w:tc>
        <w:tc>
          <w:tcPr>
            <w:tcW w:w="1417" w:type="dxa"/>
            <w:shd w:val="clear" w:color="auto" w:fill="E9EEF8"/>
          </w:tcPr>
          <w:p w14:paraId="16DC939B" w14:textId="77777777" w:rsidR="005302D1" w:rsidRPr="00291DA9" w:rsidRDefault="005302D1" w:rsidP="003E0862">
            <w:pPr>
              <w:pStyle w:val="TableText"/>
              <w:spacing w:after="40"/>
              <w:rPr>
                <w:rFonts w:cs="Times New Roman"/>
              </w:rPr>
            </w:pPr>
            <w:r w:rsidRPr="00291DA9">
              <w:rPr>
                <w:rFonts w:cs="Times New Roman"/>
                <w:b/>
              </w:rPr>
              <w:t>Скорость</w:t>
            </w:r>
          </w:p>
        </w:tc>
        <w:tc>
          <w:tcPr>
            <w:tcW w:w="1417" w:type="dxa"/>
            <w:shd w:val="clear" w:color="auto" w:fill="E9EEF8"/>
          </w:tcPr>
          <w:p w14:paraId="2717633F" w14:textId="77777777" w:rsidR="005302D1" w:rsidRPr="00291DA9" w:rsidRDefault="005302D1" w:rsidP="003E0862">
            <w:pPr>
              <w:pStyle w:val="TableText"/>
              <w:spacing w:after="40"/>
              <w:rPr>
                <w:rFonts w:cs="Times New Roman"/>
              </w:rPr>
            </w:pPr>
            <w:r w:rsidRPr="00291DA9">
              <w:rPr>
                <w:rFonts w:cs="Times New Roman"/>
                <w:b/>
              </w:rPr>
              <w:t>Статус</w:t>
            </w:r>
          </w:p>
        </w:tc>
      </w:tr>
      <w:tr w:rsidR="005302D1" w:rsidRPr="00291DA9" w14:paraId="0081EE4E" w14:textId="77777777" w:rsidTr="003E0862">
        <w:trPr>
          <w:jc w:val="center"/>
        </w:trPr>
        <w:tc>
          <w:tcPr>
            <w:tcW w:w="1701" w:type="dxa"/>
          </w:tcPr>
          <w:p w14:paraId="12CB5897" w14:textId="77777777" w:rsidR="005302D1" w:rsidRPr="00291DA9" w:rsidRDefault="005302D1" w:rsidP="003E0862">
            <w:pPr>
              <w:pStyle w:val="TableText"/>
              <w:spacing w:after="40"/>
              <w:rPr>
                <w:rFonts w:cs="Times New Roman"/>
              </w:rPr>
            </w:pPr>
            <w:r w:rsidRPr="00291DA9">
              <w:rPr>
                <w:rFonts w:cs="Times New Roman"/>
              </w:rPr>
              <w:t>__</w:t>
            </w:r>
          </w:p>
        </w:tc>
        <w:tc>
          <w:tcPr>
            <w:tcW w:w="1701" w:type="dxa"/>
          </w:tcPr>
          <w:p w14:paraId="1E1262AA" w14:textId="77777777" w:rsidR="005302D1" w:rsidRPr="00291DA9" w:rsidRDefault="005302D1" w:rsidP="003E0862">
            <w:pPr>
              <w:pStyle w:val="TableText"/>
              <w:spacing w:after="40"/>
              <w:rPr>
                <w:rFonts w:cs="Times New Roman"/>
              </w:rPr>
            </w:pPr>
            <w:r w:rsidRPr="00291DA9">
              <w:rPr>
                <w:rFonts w:cs="Times New Roman"/>
              </w:rPr>
              <w:t>__</w:t>
            </w:r>
          </w:p>
        </w:tc>
        <w:tc>
          <w:tcPr>
            <w:tcW w:w="1701" w:type="dxa"/>
          </w:tcPr>
          <w:p w14:paraId="425FC403" w14:textId="77777777" w:rsidR="005302D1" w:rsidRPr="00291DA9" w:rsidRDefault="005302D1" w:rsidP="003E0862">
            <w:pPr>
              <w:pStyle w:val="TableText"/>
              <w:spacing w:after="40"/>
              <w:rPr>
                <w:rFonts w:cs="Times New Roman"/>
              </w:rPr>
            </w:pPr>
            <w:r w:rsidRPr="00291DA9">
              <w:rPr>
                <w:rFonts w:cs="Times New Roman"/>
              </w:rPr>
              <w:t>Controller A</w:t>
            </w:r>
          </w:p>
        </w:tc>
        <w:tc>
          <w:tcPr>
            <w:tcW w:w="1814" w:type="dxa"/>
          </w:tcPr>
          <w:p w14:paraId="6EEF8007" w14:textId="77777777" w:rsidR="005302D1" w:rsidRPr="00291DA9" w:rsidRDefault="005302D1" w:rsidP="003E0862">
            <w:pPr>
              <w:pStyle w:val="TableText"/>
              <w:spacing w:after="40"/>
              <w:rPr>
                <w:rFonts w:cs="Times New Roman"/>
              </w:rPr>
            </w:pPr>
            <w:r w:rsidRPr="00291DA9">
              <w:rPr>
                <w:rFonts w:cs="Times New Roman"/>
              </w:rPr>
              <w:t>FC A1</w:t>
            </w:r>
          </w:p>
        </w:tc>
        <w:tc>
          <w:tcPr>
            <w:tcW w:w="1701" w:type="dxa"/>
          </w:tcPr>
          <w:p w14:paraId="750F7DAF" w14:textId="77777777" w:rsidR="005302D1" w:rsidRPr="00291DA9" w:rsidRDefault="005302D1" w:rsidP="003E0862">
            <w:pPr>
              <w:pStyle w:val="TableText"/>
              <w:spacing w:after="40"/>
              <w:rPr>
                <w:rFonts w:cs="Times New Roman"/>
              </w:rPr>
            </w:pPr>
            <w:r w:rsidRPr="00291DA9">
              <w:rPr>
                <w:rFonts w:cs="Times New Roman"/>
              </w:rPr>
              <w:t>A</w:t>
            </w:r>
          </w:p>
        </w:tc>
        <w:tc>
          <w:tcPr>
            <w:tcW w:w="1417" w:type="dxa"/>
          </w:tcPr>
          <w:p w14:paraId="6E558733" w14:textId="77777777" w:rsidR="005302D1" w:rsidRPr="00291DA9" w:rsidRDefault="005302D1" w:rsidP="003E0862">
            <w:pPr>
              <w:pStyle w:val="TableText"/>
              <w:spacing w:after="40"/>
              <w:rPr>
                <w:rFonts w:cs="Times New Roman"/>
              </w:rPr>
            </w:pPr>
            <w:r w:rsidRPr="00291DA9">
              <w:rPr>
                <w:rFonts w:cs="Times New Roman"/>
              </w:rPr>
              <w:t>__ Gbit/s</w:t>
            </w:r>
          </w:p>
        </w:tc>
        <w:tc>
          <w:tcPr>
            <w:tcW w:w="1417" w:type="dxa"/>
          </w:tcPr>
          <w:p w14:paraId="6230ADA1" w14:textId="77777777" w:rsidR="005302D1" w:rsidRPr="00291DA9" w:rsidRDefault="005302D1" w:rsidP="003E0862">
            <w:pPr>
              <w:pStyle w:val="TableText"/>
              <w:spacing w:after="40"/>
              <w:rPr>
                <w:rFonts w:cs="Times New Roman"/>
              </w:rPr>
            </w:pPr>
            <w:r w:rsidRPr="00291DA9">
              <w:rPr>
                <w:rFonts w:cs="Times New Roman"/>
              </w:rPr>
              <w:t>Online</w:t>
            </w:r>
          </w:p>
        </w:tc>
      </w:tr>
      <w:tr w:rsidR="005302D1" w:rsidRPr="00291DA9" w14:paraId="1D783D4C" w14:textId="77777777" w:rsidTr="003E0862">
        <w:trPr>
          <w:jc w:val="center"/>
        </w:trPr>
        <w:tc>
          <w:tcPr>
            <w:tcW w:w="1701" w:type="dxa"/>
          </w:tcPr>
          <w:p w14:paraId="139FE0A2" w14:textId="77777777" w:rsidR="005302D1" w:rsidRPr="00291DA9" w:rsidRDefault="005302D1" w:rsidP="003E0862">
            <w:pPr>
              <w:pStyle w:val="TableText"/>
              <w:spacing w:after="40"/>
              <w:rPr>
                <w:rFonts w:cs="Times New Roman"/>
              </w:rPr>
            </w:pPr>
            <w:r w:rsidRPr="00291DA9">
              <w:rPr>
                <w:rFonts w:cs="Times New Roman"/>
              </w:rPr>
              <w:t>__</w:t>
            </w:r>
          </w:p>
        </w:tc>
        <w:tc>
          <w:tcPr>
            <w:tcW w:w="1701" w:type="dxa"/>
          </w:tcPr>
          <w:p w14:paraId="77796677" w14:textId="77777777" w:rsidR="005302D1" w:rsidRPr="00291DA9" w:rsidRDefault="005302D1" w:rsidP="003E0862">
            <w:pPr>
              <w:pStyle w:val="TableText"/>
              <w:spacing w:after="40"/>
              <w:rPr>
                <w:rFonts w:cs="Times New Roman"/>
              </w:rPr>
            </w:pPr>
            <w:r w:rsidRPr="00291DA9">
              <w:rPr>
                <w:rFonts w:cs="Times New Roman"/>
              </w:rPr>
              <w:t>__</w:t>
            </w:r>
          </w:p>
        </w:tc>
        <w:tc>
          <w:tcPr>
            <w:tcW w:w="1701" w:type="dxa"/>
          </w:tcPr>
          <w:p w14:paraId="075CD0BE" w14:textId="77777777" w:rsidR="005302D1" w:rsidRPr="00291DA9" w:rsidRDefault="005302D1" w:rsidP="003E0862">
            <w:pPr>
              <w:pStyle w:val="TableText"/>
              <w:spacing w:after="40"/>
              <w:rPr>
                <w:rFonts w:cs="Times New Roman"/>
              </w:rPr>
            </w:pPr>
            <w:r w:rsidRPr="00291DA9">
              <w:rPr>
                <w:rFonts w:cs="Times New Roman"/>
              </w:rPr>
              <w:t>Controller A</w:t>
            </w:r>
          </w:p>
        </w:tc>
        <w:tc>
          <w:tcPr>
            <w:tcW w:w="1814" w:type="dxa"/>
          </w:tcPr>
          <w:p w14:paraId="0EC0BB4E" w14:textId="77777777" w:rsidR="005302D1" w:rsidRPr="00291DA9" w:rsidRDefault="005302D1" w:rsidP="003E0862">
            <w:pPr>
              <w:pStyle w:val="TableText"/>
              <w:spacing w:after="40"/>
              <w:rPr>
                <w:rFonts w:cs="Times New Roman"/>
              </w:rPr>
            </w:pPr>
            <w:r w:rsidRPr="00291DA9">
              <w:rPr>
                <w:rFonts w:cs="Times New Roman"/>
              </w:rPr>
              <w:t>FC A2</w:t>
            </w:r>
          </w:p>
        </w:tc>
        <w:tc>
          <w:tcPr>
            <w:tcW w:w="1701" w:type="dxa"/>
          </w:tcPr>
          <w:p w14:paraId="12DE4E3E" w14:textId="77777777" w:rsidR="005302D1" w:rsidRPr="00291DA9" w:rsidRDefault="005302D1" w:rsidP="003E0862">
            <w:pPr>
              <w:pStyle w:val="TableText"/>
              <w:spacing w:after="40"/>
              <w:rPr>
                <w:rFonts w:cs="Times New Roman"/>
              </w:rPr>
            </w:pPr>
            <w:r w:rsidRPr="00291DA9">
              <w:rPr>
                <w:rFonts w:cs="Times New Roman"/>
              </w:rPr>
              <w:t>A</w:t>
            </w:r>
          </w:p>
        </w:tc>
        <w:tc>
          <w:tcPr>
            <w:tcW w:w="1417" w:type="dxa"/>
          </w:tcPr>
          <w:p w14:paraId="756C6F1F" w14:textId="77777777" w:rsidR="005302D1" w:rsidRPr="00291DA9" w:rsidRDefault="005302D1" w:rsidP="003E0862">
            <w:pPr>
              <w:pStyle w:val="TableText"/>
              <w:spacing w:after="40"/>
              <w:rPr>
                <w:rFonts w:cs="Times New Roman"/>
              </w:rPr>
            </w:pPr>
            <w:r w:rsidRPr="00291DA9">
              <w:rPr>
                <w:rFonts w:cs="Times New Roman"/>
              </w:rPr>
              <w:t>__ Gbit/s</w:t>
            </w:r>
          </w:p>
        </w:tc>
        <w:tc>
          <w:tcPr>
            <w:tcW w:w="1417" w:type="dxa"/>
          </w:tcPr>
          <w:p w14:paraId="5BEFE6DB" w14:textId="77777777" w:rsidR="005302D1" w:rsidRPr="00291DA9" w:rsidRDefault="005302D1" w:rsidP="003E0862">
            <w:pPr>
              <w:pStyle w:val="TableText"/>
              <w:spacing w:after="40"/>
              <w:rPr>
                <w:rFonts w:cs="Times New Roman"/>
              </w:rPr>
            </w:pPr>
            <w:r w:rsidRPr="00291DA9">
              <w:rPr>
                <w:rFonts w:cs="Times New Roman"/>
              </w:rPr>
              <w:t>Online</w:t>
            </w:r>
          </w:p>
        </w:tc>
      </w:tr>
      <w:tr w:rsidR="005302D1" w:rsidRPr="00291DA9" w14:paraId="28699B10" w14:textId="77777777" w:rsidTr="003E0862">
        <w:trPr>
          <w:jc w:val="center"/>
        </w:trPr>
        <w:tc>
          <w:tcPr>
            <w:tcW w:w="1701" w:type="dxa"/>
          </w:tcPr>
          <w:p w14:paraId="28D44901" w14:textId="77777777" w:rsidR="005302D1" w:rsidRPr="00291DA9" w:rsidRDefault="005302D1" w:rsidP="003E0862">
            <w:pPr>
              <w:pStyle w:val="TableText"/>
              <w:spacing w:after="40"/>
              <w:rPr>
                <w:rFonts w:cs="Times New Roman"/>
              </w:rPr>
            </w:pPr>
            <w:r w:rsidRPr="00291DA9">
              <w:rPr>
                <w:rFonts w:cs="Times New Roman"/>
              </w:rPr>
              <w:t>__</w:t>
            </w:r>
          </w:p>
        </w:tc>
        <w:tc>
          <w:tcPr>
            <w:tcW w:w="1701" w:type="dxa"/>
          </w:tcPr>
          <w:p w14:paraId="73016E45" w14:textId="77777777" w:rsidR="005302D1" w:rsidRPr="00291DA9" w:rsidRDefault="005302D1" w:rsidP="003E0862">
            <w:pPr>
              <w:pStyle w:val="TableText"/>
              <w:spacing w:after="40"/>
              <w:rPr>
                <w:rFonts w:cs="Times New Roman"/>
              </w:rPr>
            </w:pPr>
            <w:r w:rsidRPr="00291DA9">
              <w:rPr>
                <w:rFonts w:cs="Times New Roman"/>
              </w:rPr>
              <w:t>__</w:t>
            </w:r>
          </w:p>
        </w:tc>
        <w:tc>
          <w:tcPr>
            <w:tcW w:w="1701" w:type="dxa"/>
          </w:tcPr>
          <w:p w14:paraId="18F05524" w14:textId="77777777" w:rsidR="005302D1" w:rsidRPr="00291DA9" w:rsidRDefault="005302D1" w:rsidP="003E0862">
            <w:pPr>
              <w:pStyle w:val="TableText"/>
              <w:spacing w:after="40"/>
              <w:rPr>
                <w:rFonts w:cs="Times New Roman"/>
              </w:rPr>
            </w:pPr>
            <w:r w:rsidRPr="00291DA9">
              <w:rPr>
                <w:rFonts w:cs="Times New Roman"/>
              </w:rPr>
              <w:t>Controller A</w:t>
            </w:r>
          </w:p>
        </w:tc>
        <w:tc>
          <w:tcPr>
            <w:tcW w:w="1814" w:type="dxa"/>
          </w:tcPr>
          <w:p w14:paraId="56FEF428" w14:textId="77777777" w:rsidR="005302D1" w:rsidRPr="00291DA9" w:rsidRDefault="005302D1" w:rsidP="003E0862">
            <w:pPr>
              <w:pStyle w:val="TableText"/>
              <w:spacing w:after="40"/>
              <w:rPr>
                <w:rFonts w:cs="Times New Roman"/>
              </w:rPr>
            </w:pPr>
            <w:r w:rsidRPr="00291DA9">
              <w:rPr>
                <w:rFonts w:cs="Times New Roman"/>
              </w:rPr>
              <w:t>FC A3</w:t>
            </w:r>
          </w:p>
        </w:tc>
        <w:tc>
          <w:tcPr>
            <w:tcW w:w="1701" w:type="dxa"/>
          </w:tcPr>
          <w:p w14:paraId="0DE99793" w14:textId="77777777" w:rsidR="005302D1" w:rsidRPr="00291DA9" w:rsidRDefault="005302D1" w:rsidP="003E0862">
            <w:pPr>
              <w:pStyle w:val="TableText"/>
              <w:spacing w:after="40"/>
              <w:rPr>
                <w:rFonts w:cs="Times New Roman"/>
              </w:rPr>
            </w:pPr>
            <w:r w:rsidRPr="00291DA9">
              <w:rPr>
                <w:rFonts w:cs="Times New Roman"/>
              </w:rPr>
              <w:t>B</w:t>
            </w:r>
          </w:p>
        </w:tc>
        <w:tc>
          <w:tcPr>
            <w:tcW w:w="1417" w:type="dxa"/>
          </w:tcPr>
          <w:p w14:paraId="55688B3D" w14:textId="77777777" w:rsidR="005302D1" w:rsidRPr="00291DA9" w:rsidRDefault="005302D1" w:rsidP="003E0862">
            <w:pPr>
              <w:pStyle w:val="TableText"/>
              <w:spacing w:after="40"/>
              <w:rPr>
                <w:rFonts w:cs="Times New Roman"/>
              </w:rPr>
            </w:pPr>
            <w:r w:rsidRPr="00291DA9">
              <w:rPr>
                <w:rFonts w:cs="Times New Roman"/>
              </w:rPr>
              <w:t>__ Gbit/s</w:t>
            </w:r>
          </w:p>
        </w:tc>
        <w:tc>
          <w:tcPr>
            <w:tcW w:w="1417" w:type="dxa"/>
          </w:tcPr>
          <w:p w14:paraId="26B27CC7" w14:textId="77777777" w:rsidR="005302D1" w:rsidRPr="00291DA9" w:rsidRDefault="005302D1" w:rsidP="003E0862">
            <w:pPr>
              <w:pStyle w:val="TableText"/>
              <w:spacing w:after="40"/>
              <w:rPr>
                <w:rFonts w:cs="Times New Roman"/>
              </w:rPr>
            </w:pPr>
            <w:r w:rsidRPr="00291DA9">
              <w:rPr>
                <w:rFonts w:cs="Times New Roman"/>
              </w:rPr>
              <w:t>Online</w:t>
            </w:r>
          </w:p>
        </w:tc>
      </w:tr>
      <w:tr w:rsidR="005302D1" w:rsidRPr="00291DA9" w14:paraId="09503B29" w14:textId="77777777" w:rsidTr="003E0862">
        <w:trPr>
          <w:jc w:val="center"/>
        </w:trPr>
        <w:tc>
          <w:tcPr>
            <w:tcW w:w="1701" w:type="dxa"/>
          </w:tcPr>
          <w:p w14:paraId="766E7433" w14:textId="77777777" w:rsidR="005302D1" w:rsidRPr="00291DA9" w:rsidRDefault="005302D1" w:rsidP="003E0862">
            <w:pPr>
              <w:pStyle w:val="TableText"/>
              <w:spacing w:after="40"/>
              <w:rPr>
                <w:rFonts w:cs="Times New Roman"/>
              </w:rPr>
            </w:pPr>
            <w:r w:rsidRPr="00291DA9">
              <w:rPr>
                <w:rFonts w:cs="Times New Roman"/>
              </w:rPr>
              <w:t>__</w:t>
            </w:r>
          </w:p>
        </w:tc>
        <w:tc>
          <w:tcPr>
            <w:tcW w:w="1701" w:type="dxa"/>
          </w:tcPr>
          <w:p w14:paraId="066CBBFF" w14:textId="77777777" w:rsidR="005302D1" w:rsidRPr="00291DA9" w:rsidRDefault="005302D1" w:rsidP="003E0862">
            <w:pPr>
              <w:pStyle w:val="TableText"/>
              <w:spacing w:after="40"/>
              <w:rPr>
                <w:rFonts w:cs="Times New Roman"/>
              </w:rPr>
            </w:pPr>
            <w:r w:rsidRPr="00291DA9">
              <w:rPr>
                <w:rFonts w:cs="Times New Roman"/>
              </w:rPr>
              <w:t>__</w:t>
            </w:r>
          </w:p>
        </w:tc>
        <w:tc>
          <w:tcPr>
            <w:tcW w:w="1701" w:type="dxa"/>
          </w:tcPr>
          <w:p w14:paraId="1474D5AB" w14:textId="77777777" w:rsidR="005302D1" w:rsidRPr="00291DA9" w:rsidRDefault="005302D1" w:rsidP="003E0862">
            <w:pPr>
              <w:pStyle w:val="TableText"/>
              <w:spacing w:after="40"/>
              <w:rPr>
                <w:rFonts w:cs="Times New Roman"/>
              </w:rPr>
            </w:pPr>
            <w:r w:rsidRPr="00291DA9">
              <w:rPr>
                <w:rFonts w:cs="Times New Roman"/>
              </w:rPr>
              <w:t>Controller A</w:t>
            </w:r>
          </w:p>
        </w:tc>
        <w:tc>
          <w:tcPr>
            <w:tcW w:w="1814" w:type="dxa"/>
          </w:tcPr>
          <w:p w14:paraId="6135C527" w14:textId="77777777" w:rsidR="005302D1" w:rsidRPr="00291DA9" w:rsidRDefault="005302D1" w:rsidP="003E0862">
            <w:pPr>
              <w:pStyle w:val="TableText"/>
              <w:spacing w:after="40"/>
              <w:rPr>
                <w:rFonts w:cs="Times New Roman"/>
              </w:rPr>
            </w:pPr>
            <w:r w:rsidRPr="00291DA9">
              <w:rPr>
                <w:rFonts w:cs="Times New Roman"/>
              </w:rPr>
              <w:t>FC A4</w:t>
            </w:r>
          </w:p>
        </w:tc>
        <w:tc>
          <w:tcPr>
            <w:tcW w:w="1701" w:type="dxa"/>
          </w:tcPr>
          <w:p w14:paraId="66D966AC" w14:textId="77777777" w:rsidR="005302D1" w:rsidRPr="00291DA9" w:rsidRDefault="005302D1" w:rsidP="003E0862">
            <w:pPr>
              <w:pStyle w:val="TableText"/>
              <w:spacing w:after="40"/>
              <w:rPr>
                <w:rFonts w:cs="Times New Roman"/>
              </w:rPr>
            </w:pPr>
            <w:r w:rsidRPr="00291DA9">
              <w:rPr>
                <w:rFonts w:cs="Times New Roman"/>
              </w:rPr>
              <w:t>B</w:t>
            </w:r>
          </w:p>
        </w:tc>
        <w:tc>
          <w:tcPr>
            <w:tcW w:w="1417" w:type="dxa"/>
          </w:tcPr>
          <w:p w14:paraId="3D44B7D7" w14:textId="77777777" w:rsidR="005302D1" w:rsidRPr="00291DA9" w:rsidRDefault="005302D1" w:rsidP="003E0862">
            <w:pPr>
              <w:pStyle w:val="TableText"/>
              <w:spacing w:after="40"/>
              <w:rPr>
                <w:rFonts w:cs="Times New Roman"/>
              </w:rPr>
            </w:pPr>
            <w:r w:rsidRPr="00291DA9">
              <w:rPr>
                <w:rFonts w:cs="Times New Roman"/>
              </w:rPr>
              <w:t>__ Gbit/s</w:t>
            </w:r>
          </w:p>
        </w:tc>
        <w:tc>
          <w:tcPr>
            <w:tcW w:w="1417" w:type="dxa"/>
          </w:tcPr>
          <w:p w14:paraId="104D8767" w14:textId="77777777" w:rsidR="005302D1" w:rsidRPr="00291DA9" w:rsidRDefault="005302D1" w:rsidP="003E0862">
            <w:pPr>
              <w:pStyle w:val="TableText"/>
              <w:spacing w:after="40"/>
              <w:rPr>
                <w:rFonts w:cs="Times New Roman"/>
              </w:rPr>
            </w:pPr>
            <w:r w:rsidRPr="00291DA9">
              <w:rPr>
                <w:rFonts w:cs="Times New Roman"/>
              </w:rPr>
              <w:t>Online</w:t>
            </w:r>
          </w:p>
        </w:tc>
      </w:tr>
      <w:tr w:rsidR="005302D1" w:rsidRPr="00291DA9" w14:paraId="2CD826AB" w14:textId="77777777" w:rsidTr="003E0862">
        <w:trPr>
          <w:jc w:val="center"/>
        </w:trPr>
        <w:tc>
          <w:tcPr>
            <w:tcW w:w="1701" w:type="dxa"/>
          </w:tcPr>
          <w:p w14:paraId="65FA44F8" w14:textId="77777777" w:rsidR="005302D1" w:rsidRPr="00291DA9" w:rsidRDefault="005302D1" w:rsidP="003E0862">
            <w:pPr>
              <w:pStyle w:val="TableText"/>
              <w:spacing w:after="40"/>
              <w:rPr>
                <w:rFonts w:cs="Times New Roman"/>
              </w:rPr>
            </w:pPr>
            <w:r w:rsidRPr="00291DA9">
              <w:rPr>
                <w:rFonts w:cs="Times New Roman"/>
              </w:rPr>
              <w:t>__</w:t>
            </w:r>
          </w:p>
        </w:tc>
        <w:tc>
          <w:tcPr>
            <w:tcW w:w="1701" w:type="dxa"/>
          </w:tcPr>
          <w:p w14:paraId="4D34DD52" w14:textId="77777777" w:rsidR="005302D1" w:rsidRPr="00291DA9" w:rsidRDefault="005302D1" w:rsidP="003E0862">
            <w:pPr>
              <w:pStyle w:val="TableText"/>
              <w:spacing w:after="40"/>
              <w:rPr>
                <w:rFonts w:cs="Times New Roman"/>
              </w:rPr>
            </w:pPr>
            <w:r w:rsidRPr="00291DA9">
              <w:rPr>
                <w:rFonts w:cs="Times New Roman"/>
              </w:rPr>
              <w:t>__</w:t>
            </w:r>
          </w:p>
        </w:tc>
        <w:tc>
          <w:tcPr>
            <w:tcW w:w="1701" w:type="dxa"/>
          </w:tcPr>
          <w:p w14:paraId="001B7CF7" w14:textId="77777777" w:rsidR="005302D1" w:rsidRPr="00291DA9" w:rsidRDefault="005302D1" w:rsidP="003E0862">
            <w:pPr>
              <w:pStyle w:val="TableText"/>
              <w:spacing w:after="40"/>
              <w:rPr>
                <w:rFonts w:cs="Times New Roman"/>
              </w:rPr>
            </w:pPr>
            <w:r w:rsidRPr="00291DA9">
              <w:rPr>
                <w:rFonts w:cs="Times New Roman"/>
              </w:rPr>
              <w:t>Controller B</w:t>
            </w:r>
          </w:p>
        </w:tc>
        <w:tc>
          <w:tcPr>
            <w:tcW w:w="1814" w:type="dxa"/>
          </w:tcPr>
          <w:p w14:paraId="3995D1F8" w14:textId="77777777" w:rsidR="005302D1" w:rsidRPr="00291DA9" w:rsidRDefault="005302D1" w:rsidP="003E0862">
            <w:pPr>
              <w:pStyle w:val="TableText"/>
              <w:spacing w:after="40"/>
              <w:rPr>
                <w:rFonts w:cs="Times New Roman"/>
              </w:rPr>
            </w:pPr>
            <w:r w:rsidRPr="00291DA9">
              <w:rPr>
                <w:rFonts w:cs="Times New Roman"/>
              </w:rPr>
              <w:t>FC B1</w:t>
            </w:r>
          </w:p>
        </w:tc>
        <w:tc>
          <w:tcPr>
            <w:tcW w:w="1701" w:type="dxa"/>
          </w:tcPr>
          <w:p w14:paraId="43A4E073" w14:textId="77777777" w:rsidR="005302D1" w:rsidRPr="00291DA9" w:rsidRDefault="005302D1" w:rsidP="003E0862">
            <w:pPr>
              <w:pStyle w:val="TableText"/>
              <w:spacing w:after="40"/>
              <w:rPr>
                <w:rFonts w:cs="Times New Roman"/>
              </w:rPr>
            </w:pPr>
            <w:r w:rsidRPr="00291DA9">
              <w:rPr>
                <w:rFonts w:cs="Times New Roman"/>
              </w:rPr>
              <w:t>A</w:t>
            </w:r>
          </w:p>
        </w:tc>
        <w:tc>
          <w:tcPr>
            <w:tcW w:w="1417" w:type="dxa"/>
          </w:tcPr>
          <w:p w14:paraId="27437D56" w14:textId="77777777" w:rsidR="005302D1" w:rsidRPr="00291DA9" w:rsidRDefault="005302D1" w:rsidP="003E0862">
            <w:pPr>
              <w:pStyle w:val="TableText"/>
              <w:spacing w:after="40"/>
              <w:rPr>
                <w:rFonts w:cs="Times New Roman"/>
              </w:rPr>
            </w:pPr>
            <w:r w:rsidRPr="00291DA9">
              <w:rPr>
                <w:rFonts w:cs="Times New Roman"/>
              </w:rPr>
              <w:t>__ Gbit/s</w:t>
            </w:r>
          </w:p>
        </w:tc>
        <w:tc>
          <w:tcPr>
            <w:tcW w:w="1417" w:type="dxa"/>
          </w:tcPr>
          <w:p w14:paraId="632C12BF" w14:textId="77777777" w:rsidR="005302D1" w:rsidRPr="00291DA9" w:rsidRDefault="005302D1" w:rsidP="003E0862">
            <w:pPr>
              <w:pStyle w:val="TableText"/>
              <w:spacing w:after="40"/>
              <w:rPr>
                <w:rFonts w:cs="Times New Roman"/>
              </w:rPr>
            </w:pPr>
            <w:r w:rsidRPr="00291DA9">
              <w:rPr>
                <w:rFonts w:cs="Times New Roman"/>
              </w:rPr>
              <w:t>Online</w:t>
            </w:r>
          </w:p>
        </w:tc>
      </w:tr>
      <w:tr w:rsidR="005302D1" w:rsidRPr="00291DA9" w14:paraId="24D1787F" w14:textId="77777777" w:rsidTr="003E0862">
        <w:trPr>
          <w:jc w:val="center"/>
        </w:trPr>
        <w:tc>
          <w:tcPr>
            <w:tcW w:w="1701" w:type="dxa"/>
          </w:tcPr>
          <w:p w14:paraId="7B503C91" w14:textId="77777777" w:rsidR="005302D1" w:rsidRPr="00291DA9" w:rsidRDefault="005302D1" w:rsidP="003E0862">
            <w:pPr>
              <w:pStyle w:val="TableText"/>
              <w:spacing w:after="40"/>
              <w:rPr>
                <w:rFonts w:cs="Times New Roman"/>
              </w:rPr>
            </w:pPr>
            <w:r w:rsidRPr="00291DA9">
              <w:rPr>
                <w:rFonts w:cs="Times New Roman"/>
              </w:rPr>
              <w:t>__</w:t>
            </w:r>
          </w:p>
        </w:tc>
        <w:tc>
          <w:tcPr>
            <w:tcW w:w="1701" w:type="dxa"/>
          </w:tcPr>
          <w:p w14:paraId="50308DB2" w14:textId="77777777" w:rsidR="005302D1" w:rsidRPr="00291DA9" w:rsidRDefault="005302D1" w:rsidP="003E0862">
            <w:pPr>
              <w:pStyle w:val="TableText"/>
              <w:spacing w:after="40"/>
              <w:rPr>
                <w:rFonts w:cs="Times New Roman"/>
              </w:rPr>
            </w:pPr>
            <w:r w:rsidRPr="00291DA9">
              <w:rPr>
                <w:rFonts w:cs="Times New Roman"/>
              </w:rPr>
              <w:t>__</w:t>
            </w:r>
          </w:p>
        </w:tc>
        <w:tc>
          <w:tcPr>
            <w:tcW w:w="1701" w:type="dxa"/>
          </w:tcPr>
          <w:p w14:paraId="71B8CBCA" w14:textId="77777777" w:rsidR="005302D1" w:rsidRPr="00291DA9" w:rsidRDefault="005302D1" w:rsidP="003E0862">
            <w:pPr>
              <w:pStyle w:val="TableText"/>
              <w:spacing w:after="40"/>
              <w:rPr>
                <w:rFonts w:cs="Times New Roman"/>
              </w:rPr>
            </w:pPr>
            <w:r w:rsidRPr="00291DA9">
              <w:rPr>
                <w:rFonts w:cs="Times New Roman"/>
              </w:rPr>
              <w:t>Controller B</w:t>
            </w:r>
          </w:p>
        </w:tc>
        <w:tc>
          <w:tcPr>
            <w:tcW w:w="1814" w:type="dxa"/>
          </w:tcPr>
          <w:p w14:paraId="596EF453" w14:textId="77777777" w:rsidR="005302D1" w:rsidRPr="00291DA9" w:rsidRDefault="005302D1" w:rsidP="003E0862">
            <w:pPr>
              <w:pStyle w:val="TableText"/>
              <w:spacing w:after="40"/>
              <w:rPr>
                <w:rFonts w:cs="Times New Roman"/>
              </w:rPr>
            </w:pPr>
            <w:r w:rsidRPr="00291DA9">
              <w:rPr>
                <w:rFonts w:cs="Times New Roman"/>
              </w:rPr>
              <w:t>FC B2</w:t>
            </w:r>
          </w:p>
        </w:tc>
        <w:tc>
          <w:tcPr>
            <w:tcW w:w="1701" w:type="dxa"/>
          </w:tcPr>
          <w:p w14:paraId="109FFC61" w14:textId="77777777" w:rsidR="005302D1" w:rsidRPr="00291DA9" w:rsidRDefault="005302D1" w:rsidP="003E0862">
            <w:pPr>
              <w:pStyle w:val="TableText"/>
              <w:spacing w:after="40"/>
              <w:rPr>
                <w:rFonts w:cs="Times New Roman"/>
              </w:rPr>
            </w:pPr>
            <w:r w:rsidRPr="00291DA9">
              <w:rPr>
                <w:rFonts w:cs="Times New Roman"/>
              </w:rPr>
              <w:t>A</w:t>
            </w:r>
          </w:p>
        </w:tc>
        <w:tc>
          <w:tcPr>
            <w:tcW w:w="1417" w:type="dxa"/>
          </w:tcPr>
          <w:p w14:paraId="64A1E21D" w14:textId="77777777" w:rsidR="005302D1" w:rsidRPr="00291DA9" w:rsidRDefault="005302D1" w:rsidP="003E0862">
            <w:pPr>
              <w:pStyle w:val="TableText"/>
              <w:spacing w:after="40"/>
              <w:rPr>
                <w:rFonts w:cs="Times New Roman"/>
              </w:rPr>
            </w:pPr>
            <w:r w:rsidRPr="00291DA9">
              <w:rPr>
                <w:rFonts w:cs="Times New Roman"/>
              </w:rPr>
              <w:t>__ Gbit/s</w:t>
            </w:r>
          </w:p>
        </w:tc>
        <w:tc>
          <w:tcPr>
            <w:tcW w:w="1417" w:type="dxa"/>
          </w:tcPr>
          <w:p w14:paraId="316C5A50" w14:textId="77777777" w:rsidR="005302D1" w:rsidRPr="00291DA9" w:rsidRDefault="005302D1" w:rsidP="003E0862">
            <w:pPr>
              <w:pStyle w:val="TableText"/>
              <w:spacing w:after="40"/>
              <w:rPr>
                <w:rFonts w:cs="Times New Roman"/>
              </w:rPr>
            </w:pPr>
            <w:r w:rsidRPr="00291DA9">
              <w:rPr>
                <w:rFonts w:cs="Times New Roman"/>
              </w:rPr>
              <w:t>Online</w:t>
            </w:r>
          </w:p>
        </w:tc>
      </w:tr>
      <w:tr w:rsidR="005302D1" w:rsidRPr="00291DA9" w14:paraId="1B2B300E" w14:textId="77777777" w:rsidTr="003E0862">
        <w:trPr>
          <w:jc w:val="center"/>
        </w:trPr>
        <w:tc>
          <w:tcPr>
            <w:tcW w:w="1701" w:type="dxa"/>
          </w:tcPr>
          <w:p w14:paraId="130853EA" w14:textId="77777777" w:rsidR="005302D1" w:rsidRPr="00291DA9" w:rsidRDefault="005302D1" w:rsidP="003E0862">
            <w:pPr>
              <w:pStyle w:val="TableText"/>
              <w:spacing w:after="40"/>
              <w:rPr>
                <w:rFonts w:cs="Times New Roman"/>
              </w:rPr>
            </w:pPr>
            <w:r w:rsidRPr="00291DA9">
              <w:rPr>
                <w:rFonts w:cs="Times New Roman"/>
              </w:rPr>
              <w:t>__</w:t>
            </w:r>
          </w:p>
        </w:tc>
        <w:tc>
          <w:tcPr>
            <w:tcW w:w="1701" w:type="dxa"/>
          </w:tcPr>
          <w:p w14:paraId="4187FF31" w14:textId="77777777" w:rsidR="005302D1" w:rsidRPr="00291DA9" w:rsidRDefault="005302D1" w:rsidP="003E0862">
            <w:pPr>
              <w:pStyle w:val="TableText"/>
              <w:spacing w:after="40"/>
              <w:rPr>
                <w:rFonts w:cs="Times New Roman"/>
              </w:rPr>
            </w:pPr>
            <w:r w:rsidRPr="00291DA9">
              <w:rPr>
                <w:rFonts w:cs="Times New Roman"/>
              </w:rPr>
              <w:t>__</w:t>
            </w:r>
          </w:p>
        </w:tc>
        <w:tc>
          <w:tcPr>
            <w:tcW w:w="1701" w:type="dxa"/>
          </w:tcPr>
          <w:p w14:paraId="1955C3B5" w14:textId="77777777" w:rsidR="005302D1" w:rsidRPr="00291DA9" w:rsidRDefault="005302D1" w:rsidP="003E0862">
            <w:pPr>
              <w:pStyle w:val="TableText"/>
              <w:spacing w:after="40"/>
              <w:rPr>
                <w:rFonts w:cs="Times New Roman"/>
              </w:rPr>
            </w:pPr>
            <w:r w:rsidRPr="00291DA9">
              <w:rPr>
                <w:rFonts w:cs="Times New Roman"/>
              </w:rPr>
              <w:t>Controller B</w:t>
            </w:r>
          </w:p>
        </w:tc>
        <w:tc>
          <w:tcPr>
            <w:tcW w:w="1814" w:type="dxa"/>
          </w:tcPr>
          <w:p w14:paraId="0A41C67B" w14:textId="77777777" w:rsidR="005302D1" w:rsidRPr="00291DA9" w:rsidRDefault="005302D1" w:rsidP="003E0862">
            <w:pPr>
              <w:pStyle w:val="TableText"/>
              <w:spacing w:after="40"/>
              <w:rPr>
                <w:rFonts w:cs="Times New Roman"/>
              </w:rPr>
            </w:pPr>
            <w:r w:rsidRPr="00291DA9">
              <w:rPr>
                <w:rFonts w:cs="Times New Roman"/>
              </w:rPr>
              <w:t>FC B3</w:t>
            </w:r>
          </w:p>
        </w:tc>
        <w:tc>
          <w:tcPr>
            <w:tcW w:w="1701" w:type="dxa"/>
          </w:tcPr>
          <w:p w14:paraId="18681A5A" w14:textId="77777777" w:rsidR="005302D1" w:rsidRPr="00291DA9" w:rsidRDefault="005302D1" w:rsidP="003E0862">
            <w:pPr>
              <w:pStyle w:val="TableText"/>
              <w:spacing w:after="40"/>
              <w:rPr>
                <w:rFonts w:cs="Times New Roman"/>
              </w:rPr>
            </w:pPr>
            <w:r w:rsidRPr="00291DA9">
              <w:rPr>
                <w:rFonts w:cs="Times New Roman"/>
              </w:rPr>
              <w:t>B</w:t>
            </w:r>
          </w:p>
        </w:tc>
        <w:tc>
          <w:tcPr>
            <w:tcW w:w="1417" w:type="dxa"/>
          </w:tcPr>
          <w:p w14:paraId="6CC7B4FA" w14:textId="77777777" w:rsidR="005302D1" w:rsidRPr="00291DA9" w:rsidRDefault="005302D1" w:rsidP="003E0862">
            <w:pPr>
              <w:pStyle w:val="TableText"/>
              <w:spacing w:after="40"/>
              <w:rPr>
                <w:rFonts w:cs="Times New Roman"/>
              </w:rPr>
            </w:pPr>
            <w:r w:rsidRPr="00291DA9">
              <w:rPr>
                <w:rFonts w:cs="Times New Roman"/>
              </w:rPr>
              <w:t>__ Gbit/s</w:t>
            </w:r>
          </w:p>
        </w:tc>
        <w:tc>
          <w:tcPr>
            <w:tcW w:w="1417" w:type="dxa"/>
          </w:tcPr>
          <w:p w14:paraId="4476C332" w14:textId="77777777" w:rsidR="005302D1" w:rsidRPr="00291DA9" w:rsidRDefault="005302D1" w:rsidP="003E0862">
            <w:pPr>
              <w:pStyle w:val="TableText"/>
              <w:spacing w:after="40"/>
              <w:rPr>
                <w:rFonts w:cs="Times New Roman"/>
              </w:rPr>
            </w:pPr>
            <w:r w:rsidRPr="00291DA9">
              <w:rPr>
                <w:rFonts w:cs="Times New Roman"/>
              </w:rPr>
              <w:t>Online</w:t>
            </w:r>
          </w:p>
        </w:tc>
      </w:tr>
      <w:tr w:rsidR="005302D1" w:rsidRPr="00291DA9" w14:paraId="3F49BD39" w14:textId="77777777" w:rsidTr="003E0862">
        <w:trPr>
          <w:jc w:val="center"/>
        </w:trPr>
        <w:tc>
          <w:tcPr>
            <w:tcW w:w="1701" w:type="dxa"/>
          </w:tcPr>
          <w:p w14:paraId="62DF4939" w14:textId="77777777" w:rsidR="005302D1" w:rsidRPr="00291DA9" w:rsidRDefault="005302D1" w:rsidP="003E0862">
            <w:pPr>
              <w:pStyle w:val="TableText"/>
              <w:spacing w:after="40"/>
              <w:rPr>
                <w:rFonts w:cs="Times New Roman"/>
              </w:rPr>
            </w:pPr>
            <w:r w:rsidRPr="00291DA9">
              <w:rPr>
                <w:rFonts w:cs="Times New Roman"/>
              </w:rPr>
              <w:t>__</w:t>
            </w:r>
          </w:p>
        </w:tc>
        <w:tc>
          <w:tcPr>
            <w:tcW w:w="1701" w:type="dxa"/>
          </w:tcPr>
          <w:p w14:paraId="2B08FC21" w14:textId="77777777" w:rsidR="005302D1" w:rsidRPr="00291DA9" w:rsidRDefault="005302D1" w:rsidP="003E0862">
            <w:pPr>
              <w:pStyle w:val="TableText"/>
              <w:spacing w:after="40"/>
              <w:rPr>
                <w:rFonts w:cs="Times New Roman"/>
              </w:rPr>
            </w:pPr>
            <w:r w:rsidRPr="00291DA9">
              <w:rPr>
                <w:rFonts w:cs="Times New Roman"/>
              </w:rPr>
              <w:t>__</w:t>
            </w:r>
          </w:p>
        </w:tc>
        <w:tc>
          <w:tcPr>
            <w:tcW w:w="1701" w:type="dxa"/>
          </w:tcPr>
          <w:p w14:paraId="12BD5176" w14:textId="77777777" w:rsidR="005302D1" w:rsidRPr="00291DA9" w:rsidRDefault="005302D1" w:rsidP="003E0862">
            <w:pPr>
              <w:pStyle w:val="TableText"/>
              <w:spacing w:after="40"/>
              <w:rPr>
                <w:rFonts w:cs="Times New Roman"/>
              </w:rPr>
            </w:pPr>
            <w:r w:rsidRPr="00291DA9">
              <w:rPr>
                <w:rFonts w:cs="Times New Roman"/>
              </w:rPr>
              <w:t>Controller B</w:t>
            </w:r>
          </w:p>
        </w:tc>
        <w:tc>
          <w:tcPr>
            <w:tcW w:w="1814" w:type="dxa"/>
          </w:tcPr>
          <w:p w14:paraId="03EADCAF" w14:textId="77777777" w:rsidR="005302D1" w:rsidRPr="00291DA9" w:rsidRDefault="005302D1" w:rsidP="003E0862">
            <w:pPr>
              <w:pStyle w:val="TableText"/>
              <w:spacing w:after="40"/>
              <w:rPr>
                <w:rFonts w:cs="Times New Roman"/>
              </w:rPr>
            </w:pPr>
            <w:r w:rsidRPr="00291DA9">
              <w:rPr>
                <w:rFonts w:cs="Times New Roman"/>
              </w:rPr>
              <w:t>FC B4</w:t>
            </w:r>
          </w:p>
        </w:tc>
        <w:tc>
          <w:tcPr>
            <w:tcW w:w="1701" w:type="dxa"/>
          </w:tcPr>
          <w:p w14:paraId="6420DD9E" w14:textId="77777777" w:rsidR="005302D1" w:rsidRPr="00291DA9" w:rsidRDefault="005302D1" w:rsidP="003E0862">
            <w:pPr>
              <w:pStyle w:val="TableText"/>
              <w:spacing w:after="40"/>
              <w:rPr>
                <w:rFonts w:cs="Times New Roman"/>
              </w:rPr>
            </w:pPr>
            <w:r w:rsidRPr="00291DA9">
              <w:rPr>
                <w:rFonts w:cs="Times New Roman"/>
              </w:rPr>
              <w:t>B</w:t>
            </w:r>
          </w:p>
        </w:tc>
        <w:tc>
          <w:tcPr>
            <w:tcW w:w="1417" w:type="dxa"/>
          </w:tcPr>
          <w:p w14:paraId="5BE2F181" w14:textId="77777777" w:rsidR="005302D1" w:rsidRPr="00291DA9" w:rsidRDefault="005302D1" w:rsidP="003E0862">
            <w:pPr>
              <w:pStyle w:val="TableText"/>
              <w:spacing w:after="40"/>
              <w:rPr>
                <w:rFonts w:cs="Times New Roman"/>
              </w:rPr>
            </w:pPr>
            <w:r w:rsidRPr="00291DA9">
              <w:rPr>
                <w:rFonts w:cs="Times New Roman"/>
              </w:rPr>
              <w:t>__ Gbit/s</w:t>
            </w:r>
          </w:p>
        </w:tc>
        <w:tc>
          <w:tcPr>
            <w:tcW w:w="1417" w:type="dxa"/>
          </w:tcPr>
          <w:p w14:paraId="2C57CC6A" w14:textId="77777777" w:rsidR="005302D1" w:rsidRPr="00291DA9" w:rsidRDefault="005302D1" w:rsidP="003E0862">
            <w:pPr>
              <w:pStyle w:val="TableText"/>
              <w:spacing w:after="40"/>
              <w:rPr>
                <w:rFonts w:cs="Times New Roman"/>
              </w:rPr>
            </w:pPr>
            <w:r w:rsidRPr="00291DA9">
              <w:rPr>
                <w:rFonts w:cs="Times New Roman"/>
              </w:rPr>
              <w:t>Online</w:t>
            </w:r>
          </w:p>
        </w:tc>
      </w:tr>
    </w:tbl>
    <w:p w14:paraId="0AED0ED3" w14:textId="77777777" w:rsidR="005302D1" w:rsidRPr="00291DA9" w:rsidRDefault="005302D1" w:rsidP="005302D1">
      <w:pPr>
        <w:rPr>
          <w:rFonts w:cs="Times New Roman"/>
        </w:rPr>
      </w:pPr>
    </w:p>
    <w:p w14:paraId="435E6355" w14:textId="77777777" w:rsidR="005302D1" w:rsidRPr="005302D1" w:rsidRDefault="005302D1" w:rsidP="005302D1">
      <w:pPr>
        <w:rPr>
          <w:rFonts w:cs="Times New Roman"/>
          <w:b/>
          <w:bCs/>
          <w:szCs w:val="28"/>
          <w:lang w:val="ru-RU"/>
        </w:rPr>
      </w:pPr>
      <w:r w:rsidRPr="005302D1">
        <w:rPr>
          <w:rFonts w:cs="Times New Roman"/>
          <w:b/>
          <w:bCs/>
          <w:szCs w:val="28"/>
          <w:lang w:val="ru-RU"/>
        </w:rPr>
        <w:t>7.3. Требования к количеству путей и группировке SLUA / Symmetric Active-Active</w:t>
      </w:r>
    </w:p>
    <w:p w14:paraId="171593F1" w14:textId="77777777" w:rsidR="005302D1" w:rsidRPr="005302D1" w:rsidRDefault="005302D1" w:rsidP="005302D1">
      <w:pPr>
        <w:rPr>
          <w:rFonts w:cs="Times New Roman"/>
          <w:lang w:val="ru-RU"/>
        </w:rPr>
      </w:pPr>
      <w:r w:rsidRPr="00291DA9">
        <w:rPr>
          <w:rFonts w:cs="Times New Roman"/>
          <w:lang w:val="ru-RU"/>
        </w:rPr>
        <w:t xml:space="preserve">Конкретное число путей к одному </w:t>
      </w:r>
      <w:r w:rsidRPr="00291DA9">
        <w:rPr>
          <w:rFonts w:cs="Times New Roman"/>
        </w:rPr>
        <w:t>LUN</w:t>
      </w:r>
      <w:r w:rsidRPr="00291DA9">
        <w:rPr>
          <w:rFonts w:cs="Times New Roman"/>
          <w:lang w:val="ru-RU"/>
        </w:rPr>
        <w:t xml:space="preserve"> на сервере зависит от настроек </w:t>
      </w:r>
      <w:r w:rsidRPr="00291DA9">
        <w:rPr>
          <w:rFonts w:cs="Times New Roman"/>
        </w:rPr>
        <w:t>zoning</w:t>
      </w:r>
      <w:r w:rsidRPr="00291DA9">
        <w:rPr>
          <w:rFonts w:cs="Times New Roman"/>
          <w:lang w:val="ru-RU"/>
        </w:rPr>
        <w:t xml:space="preserve">, количества </w:t>
      </w:r>
      <w:r w:rsidRPr="00291DA9">
        <w:rPr>
          <w:rFonts w:cs="Times New Roman"/>
        </w:rPr>
        <w:t>initiator</w:t>
      </w:r>
      <w:r w:rsidRPr="00291DA9">
        <w:rPr>
          <w:rFonts w:cs="Times New Roman"/>
          <w:lang w:val="ru-RU"/>
        </w:rPr>
        <w:t>/</w:t>
      </w:r>
      <w:r w:rsidRPr="00291DA9">
        <w:rPr>
          <w:rFonts w:cs="Times New Roman"/>
        </w:rPr>
        <w:t>target</w:t>
      </w:r>
      <w:r w:rsidRPr="00291DA9">
        <w:rPr>
          <w:rFonts w:cs="Times New Roman"/>
          <w:lang w:val="ru-RU"/>
        </w:rPr>
        <w:t xml:space="preserve">-портов и масштабирования стенда. </w:t>
      </w:r>
      <w:r w:rsidRPr="005302D1">
        <w:rPr>
          <w:rFonts w:cs="Times New Roman"/>
          <w:lang w:val="ru-RU"/>
        </w:rPr>
        <w:t xml:space="preserve">Для проверки </w:t>
      </w:r>
      <w:r w:rsidRPr="00291DA9">
        <w:rPr>
          <w:rFonts w:cs="Times New Roman"/>
        </w:rPr>
        <w:t>SLUA</w:t>
      </w:r>
      <w:r w:rsidRPr="005302D1">
        <w:rPr>
          <w:rFonts w:cs="Times New Roman"/>
          <w:lang w:val="ru-RU"/>
        </w:rPr>
        <w:t xml:space="preserve"> устанавливаются следующие требования:</w:t>
      </w:r>
    </w:p>
    <w:tbl>
      <w:tblPr>
        <w:tblStyle w:val="aff0"/>
        <w:tblW w:w="0" w:type="auto"/>
        <w:jc w:val="center"/>
        <w:tblBorders>
          <w:top w:val="single" w:sz="4" w:space="0" w:color="C9D2E3"/>
          <w:left w:val="single" w:sz="4" w:space="0" w:color="C9D2E3"/>
          <w:bottom w:val="single" w:sz="4" w:space="0" w:color="C9D2E3"/>
          <w:right w:val="single" w:sz="4" w:space="0" w:color="C9D2E3"/>
          <w:insideH w:val="single" w:sz="4" w:space="0" w:color="C9D2E3"/>
          <w:insideV w:val="single" w:sz="4" w:space="0" w:color="C9D2E3"/>
        </w:tblBorders>
        <w:tblLook w:val="04A0" w:firstRow="1" w:lastRow="0" w:firstColumn="1" w:lastColumn="0" w:noHBand="0" w:noVBand="1"/>
      </w:tblPr>
      <w:tblGrid>
        <w:gridCol w:w="6804"/>
        <w:gridCol w:w="6804"/>
      </w:tblGrid>
      <w:tr w:rsidR="005302D1" w:rsidRPr="00291DA9" w14:paraId="20B6C107" w14:textId="77777777" w:rsidTr="003E0862">
        <w:trPr>
          <w:tblHeader/>
          <w:jc w:val="center"/>
        </w:trPr>
        <w:tc>
          <w:tcPr>
            <w:tcW w:w="6804" w:type="dxa"/>
            <w:shd w:val="clear" w:color="auto" w:fill="E9EEF8"/>
          </w:tcPr>
          <w:p w14:paraId="31D932C8" w14:textId="77777777" w:rsidR="005302D1" w:rsidRPr="00291DA9" w:rsidRDefault="005302D1" w:rsidP="003E0862">
            <w:pPr>
              <w:pStyle w:val="TableText"/>
              <w:spacing w:after="40"/>
              <w:rPr>
                <w:rFonts w:cs="Times New Roman"/>
              </w:rPr>
            </w:pPr>
            <w:r w:rsidRPr="00291DA9">
              <w:rPr>
                <w:rFonts w:cs="Times New Roman"/>
                <w:b/>
              </w:rPr>
              <w:t>Параметр</w:t>
            </w:r>
          </w:p>
        </w:tc>
        <w:tc>
          <w:tcPr>
            <w:tcW w:w="6804" w:type="dxa"/>
            <w:shd w:val="clear" w:color="auto" w:fill="E9EEF8"/>
          </w:tcPr>
          <w:p w14:paraId="747DFF44" w14:textId="77777777" w:rsidR="005302D1" w:rsidRPr="00291DA9" w:rsidRDefault="005302D1" w:rsidP="003E0862">
            <w:pPr>
              <w:pStyle w:val="TableText"/>
              <w:spacing w:after="40"/>
              <w:rPr>
                <w:rFonts w:cs="Times New Roman"/>
              </w:rPr>
            </w:pPr>
            <w:r w:rsidRPr="00291DA9">
              <w:rPr>
                <w:rFonts w:cs="Times New Roman"/>
                <w:b/>
              </w:rPr>
              <w:t>Требование</w:t>
            </w:r>
          </w:p>
        </w:tc>
      </w:tr>
      <w:tr w:rsidR="005302D1" w:rsidRPr="003E0862" w14:paraId="06AC15EE" w14:textId="77777777" w:rsidTr="003E0862">
        <w:trPr>
          <w:jc w:val="center"/>
        </w:trPr>
        <w:tc>
          <w:tcPr>
            <w:tcW w:w="6804" w:type="dxa"/>
          </w:tcPr>
          <w:p w14:paraId="1E17DD9F"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Количество путей к одному </w:t>
            </w:r>
            <w:r w:rsidRPr="00291DA9">
              <w:rPr>
                <w:rFonts w:cs="Times New Roman"/>
              </w:rPr>
              <w:t>LUN</w:t>
            </w:r>
            <w:r w:rsidRPr="00291DA9">
              <w:rPr>
                <w:rFonts w:cs="Times New Roman"/>
                <w:lang w:val="ru-RU"/>
              </w:rPr>
              <w:t xml:space="preserve"> на одном сервере</w:t>
            </w:r>
          </w:p>
        </w:tc>
        <w:tc>
          <w:tcPr>
            <w:tcW w:w="6804" w:type="dxa"/>
          </w:tcPr>
          <w:p w14:paraId="149DD975" w14:textId="3B001A04" w:rsidR="005302D1" w:rsidRPr="00291DA9" w:rsidRDefault="005302D1" w:rsidP="003E0862">
            <w:pPr>
              <w:pStyle w:val="TableText"/>
              <w:spacing w:after="40"/>
              <w:rPr>
                <w:rFonts w:cs="Times New Roman"/>
                <w:lang w:val="ru-RU"/>
              </w:rPr>
            </w:pPr>
            <w:r w:rsidRPr="00291DA9">
              <w:rPr>
                <w:rFonts w:cs="Times New Roman"/>
                <w:lang w:val="ru-RU"/>
              </w:rPr>
              <w:t xml:space="preserve">Не менее </w:t>
            </w:r>
            <w:r w:rsidR="00872170" w:rsidRPr="00D61DB8">
              <w:rPr>
                <w:rFonts w:cs="Times New Roman"/>
                <w:lang w:val="ru-RU"/>
              </w:rPr>
              <w:t>4</w:t>
            </w:r>
            <w:r w:rsidR="00872170" w:rsidRPr="00291DA9">
              <w:rPr>
                <w:rFonts w:cs="Times New Roman"/>
                <w:lang w:val="ru-RU"/>
              </w:rPr>
              <w:t xml:space="preserve"> </w:t>
            </w:r>
            <w:r w:rsidRPr="00291DA9">
              <w:rPr>
                <w:rFonts w:cs="Times New Roman"/>
                <w:lang w:val="ru-RU"/>
              </w:rPr>
              <w:t xml:space="preserve">путей либо иное число, соответствующее согласованной матрице </w:t>
            </w:r>
            <w:r w:rsidRPr="00291DA9">
              <w:rPr>
                <w:rFonts w:cs="Times New Roman"/>
              </w:rPr>
              <w:t>initiator</w:t>
            </w:r>
            <w:r w:rsidRPr="00291DA9">
              <w:rPr>
                <w:rFonts w:cs="Times New Roman"/>
                <w:lang w:val="ru-RU"/>
              </w:rPr>
              <w:t>-</w:t>
            </w:r>
            <w:r w:rsidRPr="00291DA9">
              <w:rPr>
                <w:rFonts w:cs="Times New Roman"/>
              </w:rPr>
              <w:t>target</w:t>
            </w:r>
            <w:r w:rsidRPr="00291DA9">
              <w:rPr>
                <w:rFonts w:cs="Times New Roman"/>
                <w:lang w:val="ru-RU"/>
              </w:rPr>
              <w:t xml:space="preserve"> и письменно зафиксированное до начала отказных испытаний.</w:t>
            </w:r>
          </w:p>
        </w:tc>
      </w:tr>
      <w:tr w:rsidR="005302D1" w:rsidRPr="003E0862" w14:paraId="015B55E4" w14:textId="77777777" w:rsidTr="003E0862">
        <w:trPr>
          <w:jc w:val="center"/>
        </w:trPr>
        <w:tc>
          <w:tcPr>
            <w:tcW w:w="6804" w:type="dxa"/>
          </w:tcPr>
          <w:p w14:paraId="12D1F653" w14:textId="77777777" w:rsidR="005302D1" w:rsidRPr="00291DA9" w:rsidRDefault="005302D1" w:rsidP="003E0862">
            <w:pPr>
              <w:pStyle w:val="TableText"/>
              <w:spacing w:after="40"/>
              <w:rPr>
                <w:rFonts w:cs="Times New Roman"/>
              </w:rPr>
            </w:pPr>
            <w:r w:rsidRPr="00291DA9">
              <w:rPr>
                <w:rFonts w:cs="Times New Roman"/>
              </w:rPr>
              <w:t>Распределение путей по контроллерам</w:t>
            </w:r>
          </w:p>
        </w:tc>
        <w:tc>
          <w:tcPr>
            <w:tcW w:w="6804" w:type="dxa"/>
          </w:tcPr>
          <w:p w14:paraId="1BE37DBC" w14:textId="77777777" w:rsidR="005302D1" w:rsidRPr="00291DA9" w:rsidRDefault="005302D1" w:rsidP="003E0862">
            <w:pPr>
              <w:pStyle w:val="TableText"/>
              <w:spacing w:after="40"/>
              <w:rPr>
                <w:rFonts w:cs="Times New Roman"/>
                <w:lang w:val="ru-RU"/>
              </w:rPr>
            </w:pPr>
            <w:r w:rsidRPr="00291DA9">
              <w:rPr>
                <w:rFonts w:cs="Times New Roman"/>
                <w:lang w:val="ru-RU"/>
              </w:rPr>
              <w:t>Пути проходят через оба контроллера СХД (</w:t>
            </w:r>
            <w:r w:rsidRPr="00291DA9">
              <w:rPr>
                <w:rFonts w:cs="Times New Roman"/>
              </w:rPr>
              <w:t>Controller</w:t>
            </w:r>
            <w:r w:rsidRPr="00291DA9">
              <w:rPr>
                <w:rFonts w:cs="Times New Roman"/>
                <w:lang w:val="ru-RU"/>
              </w:rPr>
              <w:t xml:space="preserve"> </w:t>
            </w:r>
            <w:r w:rsidRPr="00291DA9">
              <w:rPr>
                <w:rFonts w:cs="Times New Roman"/>
              </w:rPr>
              <w:t>A</w:t>
            </w:r>
            <w:r w:rsidRPr="00291DA9">
              <w:rPr>
                <w:rFonts w:cs="Times New Roman"/>
                <w:lang w:val="ru-RU"/>
              </w:rPr>
              <w:t xml:space="preserve"> и </w:t>
            </w:r>
            <w:r w:rsidRPr="00291DA9">
              <w:rPr>
                <w:rFonts w:cs="Times New Roman"/>
              </w:rPr>
              <w:t>Controller</w:t>
            </w:r>
            <w:r w:rsidRPr="00291DA9">
              <w:rPr>
                <w:rFonts w:cs="Times New Roman"/>
                <w:lang w:val="ru-RU"/>
              </w:rPr>
              <w:t xml:space="preserve"> </w:t>
            </w:r>
            <w:r w:rsidRPr="00291DA9">
              <w:rPr>
                <w:rFonts w:cs="Times New Roman"/>
              </w:rPr>
              <w:t>B</w:t>
            </w:r>
            <w:r w:rsidRPr="00291DA9">
              <w:rPr>
                <w:rFonts w:cs="Times New Roman"/>
                <w:lang w:val="ru-RU"/>
              </w:rPr>
              <w:t>).</w:t>
            </w:r>
          </w:p>
        </w:tc>
      </w:tr>
      <w:tr w:rsidR="005302D1" w:rsidRPr="003E0862" w14:paraId="28D35065" w14:textId="77777777" w:rsidTr="003E0862">
        <w:trPr>
          <w:jc w:val="center"/>
        </w:trPr>
        <w:tc>
          <w:tcPr>
            <w:tcW w:w="6804" w:type="dxa"/>
          </w:tcPr>
          <w:p w14:paraId="27FAAEF9"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Группировка путей в </w:t>
            </w:r>
          </w:p>
          <w:p w14:paraId="57174133" w14:textId="77777777" w:rsidR="005302D1" w:rsidRPr="00291DA9" w:rsidRDefault="005302D1" w:rsidP="003E0862">
            <w:pPr>
              <w:pStyle w:val="TableText"/>
              <w:spacing w:after="40"/>
              <w:rPr>
                <w:rFonts w:cs="Times New Roman"/>
                <w:lang w:val="ru-RU"/>
              </w:rPr>
            </w:pPr>
            <w:r w:rsidRPr="00291DA9">
              <w:rPr>
                <w:rFonts w:eastAsia="Consolas" w:cs="Times New Roman"/>
              </w:rPr>
              <w:t>multipath</w:t>
            </w:r>
            <w:r w:rsidRPr="00291DA9">
              <w:rPr>
                <w:rFonts w:eastAsia="Consolas" w:cs="Times New Roman"/>
                <w:lang w:val="ru-RU"/>
              </w:rPr>
              <w:t xml:space="preserve"> -</w:t>
            </w:r>
            <w:r w:rsidRPr="00291DA9">
              <w:rPr>
                <w:rFonts w:eastAsia="Consolas" w:cs="Times New Roman"/>
              </w:rPr>
              <w:t>ll</w:t>
            </w:r>
          </w:p>
        </w:tc>
        <w:tc>
          <w:tcPr>
            <w:tcW w:w="6804" w:type="dxa"/>
          </w:tcPr>
          <w:p w14:paraId="322D3674"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Допускается одна или несколько групп путей. Все отображаемые группы, используемые для рабочих путей, должны иметь </w:t>
            </w:r>
          </w:p>
          <w:p w14:paraId="0B8ED81C" w14:textId="77777777" w:rsidR="005302D1" w:rsidRPr="00291DA9" w:rsidRDefault="005302D1" w:rsidP="003E0862">
            <w:pPr>
              <w:pStyle w:val="TableText"/>
              <w:spacing w:after="40"/>
              <w:rPr>
                <w:rFonts w:cs="Times New Roman"/>
                <w:lang w:val="ru-RU"/>
              </w:rPr>
            </w:pPr>
            <w:r w:rsidRPr="00291DA9">
              <w:rPr>
                <w:rFonts w:eastAsia="Consolas" w:cs="Times New Roman"/>
              </w:rPr>
              <w:t>status</w:t>
            </w:r>
            <w:r w:rsidRPr="00291DA9">
              <w:rPr>
                <w:rFonts w:eastAsia="Consolas" w:cs="Times New Roman"/>
                <w:lang w:val="ru-RU"/>
              </w:rPr>
              <w:t>=</w:t>
            </w:r>
            <w:r w:rsidRPr="00291DA9">
              <w:rPr>
                <w:rFonts w:eastAsia="Consolas" w:cs="Times New Roman"/>
              </w:rPr>
              <w:t>active</w:t>
            </w:r>
          </w:p>
          <w:p w14:paraId="02056718"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w:t>
            </w:r>
          </w:p>
          <w:p w14:paraId="2450AAAF" w14:textId="77777777" w:rsidR="005302D1" w:rsidRPr="00291DA9" w:rsidRDefault="005302D1" w:rsidP="003E0862">
            <w:pPr>
              <w:pStyle w:val="TableText"/>
              <w:spacing w:after="40"/>
              <w:rPr>
                <w:rFonts w:cs="Times New Roman"/>
                <w:lang w:val="ru-RU"/>
              </w:rPr>
            </w:pPr>
            <w:r w:rsidRPr="00291DA9">
              <w:rPr>
                <w:rFonts w:eastAsia="Consolas" w:cs="Times New Roman"/>
              </w:rPr>
              <w:t>prio</w:t>
            </w:r>
          </w:p>
          <w:p w14:paraId="45B0C070" w14:textId="77777777" w:rsidR="005302D1" w:rsidRPr="00291DA9" w:rsidRDefault="005302D1" w:rsidP="003E0862">
            <w:pPr>
              <w:pStyle w:val="TableText"/>
              <w:spacing w:after="40"/>
              <w:rPr>
                <w:rFonts w:cs="Times New Roman"/>
                <w:lang w:val="ru-RU"/>
              </w:rPr>
            </w:pPr>
            <w:r w:rsidRPr="00291DA9">
              <w:rPr>
                <w:rFonts w:cs="Times New Roman"/>
                <w:lang w:val="ru-RU"/>
              </w:rPr>
              <w:lastRenderedPageBreak/>
              <w:t xml:space="preserve"> у путей/групп через оба контроллера должен быть одинаковым либо сопоставимым.</w:t>
            </w:r>
          </w:p>
        </w:tc>
      </w:tr>
      <w:tr w:rsidR="005302D1" w:rsidRPr="00291DA9" w14:paraId="79E0789D" w14:textId="77777777" w:rsidTr="003E0862">
        <w:trPr>
          <w:jc w:val="center"/>
        </w:trPr>
        <w:tc>
          <w:tcPr>
            <w:tcW w:w="6804" w:type="dxa"/>
          </w:tcPr>
          <w:p w14:paraId="4DC00603" w14:textId="77777777" w:rsidR="005302D1" w:rsidRPr="00291DA9" w:rsidRDefault="005302D1" w:rsidP="003E0862">
            <w:pPr>
              <w:pStyle w:val="TableText"/>
              <w:spacing w:after="40"/>
              <w:rPr>
                <w:rFonts w:cs="Times New Roman"/>
              </w:rPr>
            </w:pPr>
            <w:r w:rsidRPr="00291DA9">
              <w:rPr>
                <w:rFonts w:cs="Times New Roman"/>
              </w:rPr>
              <w:lastRenderedPageBreak/>
              <w:t>Состояние каждого рабочего пути</w:t>
            </w:r>
          </w:p>
        </w:tc>
        <w:tc>
          <w:tcPr>
            <w:tcW w:w="6804" w:type="dxa"/>
          </w:tcPr>
          <w:p w14:paraId="5AB37A54" w14:textId="77777777" w:rsidR="005302D1" w:rsidRPr="00291DA9" w:rsidRDefault="005302D1" w:rsidP="003E0862">
            <w:pPr>
              <w:pStyle w:val="TableText"/>
              <w:spacing w:after="40"/>
              <w:rPr>
                <w:rFonts w:cs="Times New Roman"/>
              </w:rPr>
            </w:pPr>
            <w:r w:rsidRPr="00291DA9">
              <w:rPr>
                <w:rFonts w:eastAsia="Consolas" w:cs="Times New Roman"/>
              </w:rPr>
              <w:t>active ready running</w:t>
            </w:r>
          </w:p>
          <w:p w14:paraId="3268CF2B" w14:textId="77777777" w:rsidR="005302D1" w:rsidRPr="00291DA9" w:rsidRDefault="005302D1" w:rsidP="003E0862">
            <w:pPr>
              <w:pStyle w:val="TableText"/>
              <w:spacing w:after="40"/>
              <w:rPr>
                <w:rFonts w:cs="Times New Roman"/>
              </w:rPr>
            </w:pPr>
            <w:r w:rsidRPr="00291DA9">
              <w:rPr>
                <w:rFonts w:cs="Times New Roman"/>
              </w:rPr>
              <w:t>.</w:t>
            </w:r>
          </w:p>
        </w:tc>
      </w:tr>
      <w:tr w:rsidR="005302D1" w:rsidRPr="003E0862" w14:paraId="7B8B6981" w14:textId="77777777" w:rsidTr="003E0862">
        <w:trPr>
          <w:jc w:val="center"/>
        </w:trPr>
        <w:tc>
          <w:tcPr>
            <w:tcW w:w="6804" w:type="dxa"/>
          </w:tcPr>
          <w:p w14:paraId="338010A1"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Недопустимые признаки для исходной </w:t>
            </w:r>
            <w:r w:rsidRPr="00291DA9">
              <w:rPr>
                <w:rFonts w:cs="Times New Roman"/>
              </w:rPr>
              <w:t>SLUA</w:t>
            </w:r>
            <w:r w:rsidRPr="00291DA9">
              <w:rPr>
                <w:rFonts w:cs="Times New Roman"/>
                <w:lang w:val="ru-RU"/>
              </w:rPr>
              <w:t>-картины</w:t>
            </w:r>
          </w:p>
        </w:tc>
        <w:tc>
          <w:tcPr>
            <w:tcW w:w="6804" w:type="dxa"/>
          </w:tcPr>
          <w:p w14:paraId="530AB20D" w14:textId="77777777" w:rsidR="005302D1" w:rsidRPr="00291DA9" w:rsidRDefault="005302D1" w:rsidP="003E0862">
            <w:pPr>
              <w:pStyle w:val="TableText"/>
              <w:spacing w:after="40"/>
              <w:rPr>
                <w:rFonts w:cs="Times New Roman"/>
              </w:rPr>
            </w:pPr>
            <w:r w:rsidRPr="00291DA9">
              <w:rPr>
                <w:rFonts w:eastAsia="Consolas" w:cs="Times New Roman"/>
              </w:rPr>
              <w:t>status=enabled</w:t>
            </w:r>
          </w:p>
          <w:p w14:paraId="5C5D7416" w14:textId="77777777" w:rsidR="005302D1" w:rsidRPr="00291DA9" w:rsidRDefault="005302D1" w:rsidP="003E0862">
            <w:pPr>
              <w:pStyle w:val="TableText"/>
              <w:spacing w:after="40"/>
              <w:rPr>
                <w:rFonts w:cs="Times New Roman"/>
              </w:rPr>
            </w:pPr>
            <w:r w:rsidRPr="00291DA9">
              <w:rPr>
                <w:rFonts w:cs="Times New Roman"/>
              </w:rPr>
              <w:t xml:space="preserve">, </w:t>
            </w:r>
          </w:p>
          <w:p w14:paraId="083B6841" w14:textId="77777777" w:rsidR="005302D1" w:rsidRPr="00291DA9" w:rsidRDefault="005302D1" w:rsidP="003E0862">
            <w:pPr>
              <w:pStyle w:val="TableText"/>
              <w:spacing w:after="40"/>
              <w:rPr>
                <w:rFonts w:cs="Times New Roman"/>
              </w:rPr>
            </w:pPr>
            <w:r w:rsidRPr="00291DA9">
              <w:rPr>
                <w:rFonts w:eastAsia="Consolas" w:cs="Times New Roman"/>
              </w:rPr>
              <w:t>enabled ghost running</w:t>
            </w:r>
          </w:p>
          <w:p w14:paraId="6A1B4D8B" w14:textId="77777777" w:rsidR="005302D1" w:rsidRPr="00291DA9" w:rsidRDefault="005302D1" w:rsidP="003E0862">
            <w:pPr>
              <w:pStyle w:val="TableText"/>
              <w:spacing w:after="40"/>
              <w:rPr>
                <w:rFonts w:cs="Times New Roman"/>
              </w:rPr>
            </w:pPr>
            <w:r w:rsidRPr="00291DA9">
              <w:rPr>
                <w:rFonts w:cs="Times New Roman"/>
              </w:rPr>
              <w:t xml:space="preserve">, </w:t>
            </w:r>
          </w:p>
          <w:p w14:paraId="347AB5B9" w14:textId="77777777" w:rsidR="005302D1" w:rsidRPr="00291DA9" w:rsidRDefault="005302D1" w:rsidP="003E0862">
            <w:pPr>
              <w:pStyle w:val="TableText"/>
              <w:spacing w:after="40"/>
              <w:rPr>
                <w:rFonts w:cs="Times New Roman"/>
              </w:rPr>
            </w:pPr>
            <w:r w:rsidRPr="00291DA9">
              <w:rPr>
                <w:rFonts w:eastAsia="Consolas" w:cs="Times New Roman"/>
              </w:rPr>
              <w:t>standby</w:t>
            </w:r>
          </w:p>
          <w:p w14:paraId="629A4715" w14:textId="77777777" w:rsidR="005302D1" w:rsidRPr="00291DA9" w:rsidRDefault="005302D1" w:rsidP="003E0862">
            <w:pPr>
              <w:pStyle w:val="TableText"/>
              <w:spacing w:after="40"/>
              <w:rPr>
                <w:rFonts w:cs="Times New Roman"/>
              </w:rPr>
            </w:pPr>
            <w:r w:rsidRPr="00291DA9">
              <w:rPr>
                <w:rFonts w:cs="Times New Roman"/>
              </w:rPr>
              <w:t xml:space="preserve">, </w:t>
            </w:r>
          </w:p>
          <w:p w14:paraId="53A5D867" w14:textId="77777777" w:rsidR="005302D1" w:rsidRPr="00291DA9" w:rsidRDefault="005302D1" w:rsidP="003E0862">
            <w:pPr>
              <w:pStyle w:val="TableText"/>
              <w:spacing w:after="40"/>
              <w:rPr>
                <w:rFonts w:cs="Times New Roman"/>
              </w:rPr>
            </w:pPr>
            <w:r w:rsidRPr="00291DA9">
              <w:rPr>
                <w:rFonts w:eastAsia="Consolas" w:cs="Times New Roman"/>
              </w:rPr>
              <w:t>active/non-optimized</w:t>
            </w:r>
          </w:p>
          <w:p w14:paraId="1C6BD737" w14:textId="77777777" w:rsidR="005302D1" w:rsidRPr="00291DA9" w:rsidRDefault="005302D1" w:rsidP="003E0862">
            <w:pPr>
              <w:pStyle w:val="TableText"/>
              <w:spacing w:after="40"/>
              <w:rPr>
                <w:rFonts w:cs="Times New Roman"/>
              </w:rPr>
            </w:pPr>
            <w:r w:rsidRPr="00291DA9">
              <w:rPr>
                <w:rFonts w:cs="Times New Roman"/>
              </w:rPr>
              <w:t xml:space="preserve">, </w:t>
            </w:r>
          </w:p>
          <w:p w14:paraId="702C0CC1" w14:textId="77777777" w:rsidR="005302D1" w:rsidRPr="00291DA9" w:rsidRDefault="005302D1" w:rsidP="003E0862">
            <w:pPr>
              <w:pStyle w:val="TableText"/>
              <w:spacing w:after="40"/>
              <w:rPr>
                <w:rFonts w:cs="Times New Roman"/>
              </w:rPr>
            </w:pPr>
            <w:r w:rsidRPr="00291DA9">
              <w:rPr>
                <w:rFonts w:eastAsia="Consolas" w:cs="Times New Roman"/>
              </w:rPr>
              <w:t>faulty</w:t>
            </w:r>
          </w:p>
          <w:p w14:paraId="64F235A8" w14:textId="77777777" w:rsidR="005302D1" w:rsidRPr="00291DA9" w:rsidRDefault="005302D1" w:rsidP="003E0862">
            <w:pPr>
              <w:pStyle w:val="TableText"/>
              <w:spacing w:after="40"/>
              <w:rPr>
                <w:rFonts w:cs="Times New Roman"/>
              </w:rPr>
            </w:pPr>
            <w:r w:rsidRPr="00291DA9">
              <w:rPr>
                <w:rFonts w:cs="Times New Roman"/>
              </w:rPr>
              <w:t xml:space="preserve">, </w:t>
            </w:r>
          </w:p>
          <w:p w14:paraId="3B015D73" w14:textId="77777777" w:rsidR="005302D1" w:rsidRPr="00291DA9" w:rsidRDefault="005302D1" w:rsidP="003E0862">
            <w:pPr>
              <w:pStyle w:val="TableText"/>
              <w:spacing w:after="40"/>
              <w:rPr>
                <w:rFonts w:cs="Times New Roman"/>
                <w:lang w:val="ru-RU"/>
              </w:rPr>
            </w:pPr>
            <w:r w:rsidRPr="00291DA9">
              <w:rPr>
                <w:rFonts w:eastAsia="Consolas" w:cs="Times New Roman"/>
              </w:rPr>
              <w:t>failed</w:t>
            </w:r>
          </w:p>
          <w:p w14:paraId="3E6AE270"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w:t>
            </w:r>
          </w:p>
          <w:p w14:paraId="257DBE7A" w14:textId="77777777" w:rsidR="005302D1" w:rsidRPr="00291DA9" w:rsidRDefault="005302D1" w:rsidP="003E0862">
            <w:pPr>
              <w:pStyle w:val="TableText"/>
              <w:spacing w:after="40"/>
              <w:rPr>
                <w:rFonts w:cs="Times New Roman"/>
                <w:lang w:val="ru-RU"/>
              </w:rPr>
            </w:pPr>
            <w:r w:rsidRPr="00291DA9">
              <w:rPr>
                <w:rFonts w:eastAsia="Consolas" w:cs="Times New Roman"/>
              </w:rPr>
              <w:t>offline</w:t>
            </w:r>
          </w:p>
          <w:p w14:paraId="6401155A"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w:t>
            </w:r>
          </w:p>
          <w:p w14:paraId="189CFF08" w14:textId="77777777" w:rsidR="005302D1" w:rsidRPr="00291DA9" w:rsidRDefault="005302D1" w:rsidP="003E0862">
            <w:pPr>
              <w:pStyle w:val="TableText"/>
              <w:spacing w:after="40"/>
              <w:rPr>
                <w:rFonts w:cs="Times New Roman"/>
                <w:lang w:val="ru-RU"/>
              </w:rPr>
            </w:pPr>
            <w:r w:rsidRPr="00291DA9">
              <w:rPr>
                <w:rFonts w:eastAsia="Consolas" w:cs="Times New Roman"/>
              </w:rPr>
              <w:t>undef</w:t>
            </w:r>
          </w:p>
          <w:p w14:paraId="59F08782"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без официального пояснения производителя.</w:t>
            </w:r>
          </w:p>
        </w:tc>
      </w:tr>
    </w:tbl>
    <w:p w14:paraId="2E5B6D8E" w14:textId="77777777" w:rsidR="005302D1" w:rsidRPr="00291DA9" w:rsidRDefault="005302D1" w:rsidP="005302D1">
      <w:pPr>
        <w:rPr>
          <w:rFonts w:cs="Times New Roman"/>
          <w:lang w:val="ru-RU"/>
        </w:rPr>
      </w:pPr>
    </w:p>
    <w:tbl>
      <w:tblPr>
        <w:tblW w:w="0" w:type="auto"/>
        <w:jc w:val="center"/>
        <w:tblBorders>
          <w:top w:val="single" w:sz="6" w:space="0" w:color="D9DEE8"/>
          <w:left w:val="single" w:sz="6" w:space="0" w:color="D9DEE8"/>
          <w:bottom w:val="single" w:sz="6" w:space="0" w:color="D9DEE8"/>
          <w:right w:val="single" w:sz="6" w:space="0" w:color="D9DEE8"/>
          <w:insideH w:val="single" w:sz="6" w:space="0" w:color="D9DEE8"/>
          <w:insideV w:val="single" w:sz="6" w:space="0" w:color="D9DEE8"/>
        </w:tblBorders>
        <w:tblLook w:val="04A0" w:firstRow="1" w:lastRow="0" w:firstColumn="1" w:lastColumn="0" w:noHBand="0" w:noVBand="1"/>
      </w:tblPr>
      <w:tblGrid>
        <w:gridCol w:w="14464"/>
      </w:tblGrid>
      <w:tr w:rsidR="005302D1" w:rsidRPr="003E0862" w14:paraId="3C85DD7B" w14:textId="77777777" w:rsidTr="003E0862">
        <w:trPr>
          <w:jc w:val="center"/>
        </w:trPr>
        <w:tc>
          <w:tcPr>
            <w:tcW w:w="14480" w:type="dxa"/>
            <w:shd w:val="clear" w:color="auto" w:fill="FFF7E6"/>
          </w:tcPr>
          <w:p w14:paraId="0486A573" w14:textId="77777777" w:rsidR="005302D1" w:rsidRPr="00291DA9" w:rsidRDefault="005302D1" w:rsidP="003E0862">
            <w:pPr>
              <w:rPr>
                <w:rFonts w:cs="Times New Roman"/>
                <w:lang w:val="ru-RU"/>
              </w:rPr>
            </w:pPr>
            <w:r w:rsidRPr="00291DA9">
              <w:rPr>
                <w:rFonts w:cs="Times New Roman"/>
                <w:b/>
                <w:sz w:val="19"/>
                <w:lang w:val="ru-RU"/>
              </w:rPr>
              <w:t>Важно.</w:t>
            </w:r>
            <w:r w:rsidRPr="00291DA9">
              <w:rPr>
                <w:rFonts w:cs="Times New Roman"/>
                <w:sz w:val="19"/>
                <w:lang w:val="ru-RU"/>
              </w:rPr>
              <w:t xml:space="preserve"> Фактическое количество путей и матрица </w:t>
            </w:r>
            <w:r w:rsidRPr="00291DA9">
              <w:rPr>
                <w:rFonts w:cs="Times New Roman"/>
                <w:sz w:val="19"/>
              </w:rPr>
              <w:t>initiator</w:t>
            </w:r>
            <w:r w:rsidRPr="00291DA9">
              <w:rPr>
                <w:rFonts w:cs="Times New Roman"/>
                <w:sz w:val="19"/>
                <w:lang w:val="ru-RU"/>
              </w:rPr>
              <w:t>-</w:t>
            </w:r>
            <w:r w:rsidRPr="00291DA9">
              <w:rPr>
                <w:rFonts w:cs="Times New Roman"/>
                <w:sz w:val="19"/>
              </w:rPr>
              <w:t>target</w:t>
            </w:r>
            <w:r w:rsidRPr="00291DA9">
              <w:rPr>
                <w:rFonts w:cs="Times New Roman"/>
                <w:sz w:val="19"/>
                <w:lang w:val="ru-RU"/>
              </w:rPr>
              <w:t xml:space="preserve"> фиксируются в журнале испытаний до начала отказных испытаний. Одна </w:t>
            </w:r>
            <w:r w:rsidRPr="00291DA9">
              <w:rPr>
                <w:rFonts w:cs="Times New Roman"/>
                <w:sz w:val="19"/>
              </w:rPr>
              <w:t>active</w:t>
            </w:r>
            <w:r w:rsidRPr="00291DA9">
              <w:rPr>
                <w:rFonts w:cs="Times New Roman"/>
                <w:sz w:val="19"/>
                <w:lang w:val="ru-RU"/>
              </w:rPr>
              <w:t xml:space="preserve">-группа в </w:t>
            </w:r>
            <w:r w:rsidRPr="00291DA9">
              <w:rPr>
                <w:rFonts w:eastAsia="Consolas" w:cs="Times New Roman"/>
                <w:sz w:val="19"/>
              </w:rPr>
              <w:t>multipath</w:t>
            </w:r>
            <w:r w:rsidRPr="00291DA9">
              <w:rPr>
                <w:rFonts w:eastAsia="Consolas" w:cs="Times New Roman"/>
                <w:sz w:val="19"/>
                <w:lang w:val="ru-RU"/>
              </w:rPr>
              <w:t xml:space="preserve"> -</w:t>
            </w:r>
            <w:r w:rsidRPr="00291DA9">
              <w:rPr>
                <w:rFonts w:eastAsia="Consolas" w:cs="Times New Roman"/>
                <w:sz w:val="19"/>
              </w:rPr>
              <w:t>ll</w:t>
            </w:r>
            <w:r w:rsidRPr="00291DA9">
              <w:rPr>
                <w:rFonts w:cs="Times New Roman"/>
                <w:sz w:val="19"/>
                <w:lang w:val="ru-RU"/>
              </w:rPr>
              <w:t xml:space="preserve"> допустима, если в ней присутствуют рабочие пути через оба контроллера с одинаковым/сопоставимым </w:t>
            </w:r>
            <w:r w:rsidRPr="00291DA9">
              <w:rPr>
                <w:rFonts w:eastAsia="Consolas" w:cs="Times New Roman"/>
                <w:sz w:val="19"/>
              </w:rPr>
              <w:t>prio</w:t>
            </w:r>
            <w:r w:rsidRPr="00291DA9">
              <w:rPr>
                <w:rFonts w:cs="Times New Roman"/>
                <w:sz w:val="19"/>
                <w:lang w:val="ru-RU"/>
              </w:rPr>
              <w:t xml:space="preserve"> и все рабочие пути имеют </w:t>
            </w:r>
            <w:r w:rsidRPr="00291DA9">
              <w:rPr>
                <w:rFonts w:eastAsia="Consolas" w:cs="Times New Roman"/>
                <w:sz w:val="19"/>
              </w:rPr>
              <w:t>active</w:t>
            </w:r>
            <w:r w:rsidRPr="00291DA9">
              <w:rPr>
                <w:rFonts w:eastAsia="Consolas" w:cs="Times New Roman"/>
                <w:sz w:val="19"/>
                <w:lang w:val="ru-RU"/>
              </w:rPr>
              <w:t xml:space="preserve"> </w:t>
            </w:r>
            <w:r w:rsidRPr="00291DA9">
              <w:rPr>
                <w:rFonts w:eastAsia="Consolas" w:cs="Times New Roman"/>
                <w:sz w:val="19"/>
              </w:rPr>
              <w:t>ready</w:t>
            </w:r>
            <w:r w:rsidRPr="00291DA9">
              <w:rPr>
                <w:rFonts w:eastAsia="Consolas" w:cs="Times New Roman"/>
                <w:sz w:val="19"/>
                <w:lang w:val="ru-RU"/>
              </w:rPr>
              <w:t xml:space="preserve"> </w:t>
            </w:r>
            <w:r w:rsidRPr="00291DA9">
              <w:rPr>
                <w:rFonts w:eastAsia="Consolas" w:cs="Times New Roman"/>
                <w:sz w:val="19"/>
              </w:rPr>
              <w:t>running</w:t>
            </w:r>
            <w:r w:rsidRPr="00291DA9">
              <w:rPr>
                <w:rFonts w:cs="Times New Roman"/>
                <w:sz w:val="19"/>
                <w:lang w:val="ru-RU"/>
              </w:rPr>
              <w:t>.</w:t>
            </w:r>
          </w:p>
        </w:tc>
      </w:tr>
    </w:tbl>
    <w:p w14:paraId="768E9411" w14:textId="77777777" w:rsidR="005302D1" w:rsidRPr="00291DA9" w:rsidRDefault="005302D1" w:rsidP="005302D1">
      <w:pPr>
        <w:rPr>
          <w:rFonts w:cs="Times New Roman"/>
          <w:lang w:val="ru-RU"/>
        </w:rPr>
      </w:pPr>
    </w:p>
    <w:p w14:paraId="56D34EF4" w14:textId="77777777" w:rsidR="005302D1" w:rsidRPr="005302D1" w:rsidRDefault="005302D1" w:rsidP="005302D1">
      <w:pPr>
        <w:rPr>
          <w:rFonts w:cs="Times New Roman"/>
          <w:b/>
          <w:bCs/>
          <w:szCs w:val="28"/>
          <w:lang w:val="ru-RU"/>
        </w:rPr>
      </w:pPr>
      <w:r w:rsidRPr="005302D1">
        <w:rPr>
          <w:rFonts w:cs="Times New Roman"/>
          <w:b/>
          <w:bCs/>
          <w:szCs w:val="28"/>
          <w:lang w:val="ru-RU"/>
        </w:rPr>
        <w:t>7.4. Допустимые и недопустимые состояния путей для проверки SLUA SLUA / Symmetric Active-Active</w:t>
      </w:r>
    </w:p>
    <w:tbl>
      <w:tblPr>
        <w:tblStyle w:val="aff0"/>
        <w:tblW w:w="0" w:type="auto"/>
        <w:jc w:val="center"/>
        <w:tblBorders>
          <w:top w:val="single" w:sz="4" w:space="0" w:color="C9D2E3"/>
          <w:left w:val="single" w:sz="4" w:space="0" w:color="C9D2E3"/>
          <w:bottom w:val="single" w:sz="4" w:space="0" w:color="C9D2E3"/>
          <w:right w:val="single" w:sz="4" w:space="0" w:color="C9D2E3"/>
          <w:insideH w:val="single" w:sz="4" w:space="0" w:color="C9D2E3"/>
          <w:insideV w:val="single" w:sz="4" w:space="0" w:color="C9D2E3"/>
        </w:tblBorders>
        <w:tblLook w:val="04A0" w:firstRow="1" w:lastRow="0" w:firstColumn="1" w:lastColumn="0" w:noHBand="0" w:noVBand="1"/>
      </w:tblPr>
      <w:tblGrid>
        <w:gridCol w:w="1814"/>
        <w:gridCol w:w="4252"/>
        <w:gridCol w:w="4252"/>
        <w:gridCol w:w="2268"/>
      </w:tblGrid>
      <w:tr w:rsidR="005302D1" w:rsidRPr="00291DA9" w14:paraId="515BA395" w14:textId="77777777" w:rsidTr="003E0862">
        <w:trPr>
          <w:tblHeader/>
          <w:jc w:val="center"/>
        </w:trPr>
        <w:tc>
          <w:tcPr>
            <w:tcW w:w="1814" w:type="dxa"/>
            <w:shd w:val="clear" w:color="auto" w:fill="E9EEF8"/>
          </w:tcPr>
          <w:p w14:paraId="0388CD5F" w14:textId="77777777" w:rsidR="005302D1" w:rsidRPr="00291DA9" w:rsidRDefault="005302D1" w:rsidP="003E0862">
            <w:pPr>
              <w:pStyle w:val="TableText"/>
              <w:spacing w:after="40"/>
              <w:rPr>
                <w:rFonts w:cs="Times New Roman"/>
              </w:rPr>
            </w:pPr>
            <w:r w:rsidRPr="00291DA9">
              <w:rPr>
                <w:rFonts w:cs="Times New Roman"/>
                <w:b/>
              </w:rPr>
              <w:t>Ситуация</w:t>
            </w:r>
          </w:p>
        </w:tc>
        <w:tc>
          <w:tcPr>
            <w:tcW w:w="4252" w:type="dxa"/>
            <w:shd w:val="clear" w:color="auto" w:fill="E9EEF8"/>
          </w:tcPr>
          <w:p w14:paraId="323B6A1D" w14:textId="77777777" w:rsidR="005302D1" w:rsidRPr="00291DA9" w:rsidRDefault="005302D1" w:rsidP="003E0862">
            <w:pPr>
              <w:pStyle w:val="TableText"/>
              <w:spacing w:after="40"/>
              <w:rPr>
                <w:rFonts w:cs="Times New Roman"/>
                <w:lang w:val="ru-RU"/>
              </w:rPr>
            </w:pPr>
            <w:r w:rsidRPr="00291DA9">
              <w:rPr>
                <w:rFonts w:cs="Times New Roman"/>
                <w:b/>
                <w:lang w:val="ru-RU"/>
              </w:rPr>
              <w:t xml:space="preserve">Типовые статусы в </w:t>
            </w:r>
            <w:r w:rsidRPr="00291DA9">
              <w:rPr>
                <w:rFonts w:cs="Times New Roman"/>
                <w:b/>
              </w:rPr>
              <w:t>multipath</w:t>
            </w:r>
            <w:r w:rsidRPr="00291DA9">
              <w:rPr>
                <w:rFonts w:cs="Times New Roman"/>
                <w:b/>
                <w:lang w:val="ru-RU"/>
              </w:rPr>
              <w:t xml:space="preserve"> -</w:t>
            </w:r>
            <w:r w:rsidRPr="00291DA9">
              <w:rPr>
                <w:rFonts w:cs="Times New Roman"/>
                <w:b/>
              </w:rPr>
              <w:t>ll</w:t>
            </w:r>
          </w:p>
        </w:tc>
        <w:tc>
          <w:tcPr>
            <w:tcW w:w="4252" w:type="dxa"/>
            <w:shd w:val="clear" w:color="auto" w:fill="E9EEF8"/>
          </w:tcPr>
          <w:p w14:paraId="2C62A1A5" w14:textId="77777777" w:rsidR="005302D1" w:rsidRPr="00291DA9" w:rsidRDefault="005302D1" w:rsidP="003E0862">
            <w:pPr>
              <w:pStyle w:val="TableText"/>
              <w:spacing w:after="40"/>
              <w:rPr>
                <w:rFonts w:cs="Times New Roman"/>
              </w:rPr>
            </w:pPr>
            <w:r w:rsidRPr="00291DA9">
              <w:rPr>
                <w:rFonts w:cs="Times New Roman"/>
                <w:b/>
              </w:rPr>
              <w:t>Оценка для SLUA</w:t>
            </w:r>
          </w:p>
        </w:tc>
        <w:tc>
          <w:tcPr>
            <w:tcW w:w="2268" w:type="dxa"/>
            <w:shd w:val="clear" w:color="auto" w:fill="E9EEF8"/>
          </w:tcPr>
          <w:p w14:paraId="5EDFF8E0" w14:textId="77777777" w:rsidR="005302D1" w:rsidRPr="00291DA9" w:rsidRDefault="005302D1" w:rsidP="003E0862">
            <w:pPr>
              <w:pStyle w:val="TableText"/>
              <w:spacing w:after="40"/>
              <w:rPr>
                <w:rFonts w:cs="Times New Roman"/>
              </w:rPr>
            </w:pPr>
            <w:r w:rsidRPr="00291DA9">
              <w:rPr>
                <w:rFonts w:cs="Times New Roman"/>
                <w:b/>
              </w:rPr>
              <w:t>Комментарий</w:t>
            </w:r>
          </w:p>
        </w:tc>
      </w:tr>
      <w:tr w:rsidR="005302D1" w:rsidRPr="003E0862" w14:paraId="2AF6CB58" w14:textId="77777777" w:rsidTr="003E0862">
        <w:trPr>
          <w:jc w:val="center"/>
        </w:trPr>
        <w:tc>
          <w:tcPr>
            <w:tcW w:w="1814" w:type="dxa"/>
          </w:tcPr>
          <w:p w14:paraId="439F6EC9" w14:textId="77777777" w:rsidR="005302D1" w:rsidRPr="00291DA9" w:rsidRDefault="005302D1" w:rsidP="003E0862">
            <w:pPr>
              <w:pStyle w:val="TableText"/>
              <w:spacing w:after="40"/>
              <w:rPr>
                <w:rFonts w:cs="Times New Roman"/>
                <w:lang w:val="ru-RU"/>
              </w:rPr>
            </w:pPr>
            <w:r w:rsidRPr="00291DA9">
              <w:rPr>
                <w:rFonts w:cs="Times New Roman"/>
                <w:lang w:val="ru-RU"/>
              </w:rPr>
              <w:t>Рабочий путь через каждый контроллер</w:t>
            </w:r>
          </w:p>
        </w:tc>
        <w:tc>
          <w:tcPr>
            <w:tcW w:w="4252" w:type="dxa"/>
          </w:tcPr>
          <w:p w14:paraId="5669DED3" w14:textId="77777777" w:rsidR="005302D1" w:rsidRPr="00291DA9" w:rsidRDefault="005302D1" w:rsidP="003E0862">
            <w:pPr>
              <w:pStyle w:val="TableText"/>
              <w:spacing w:after="40"/>
              <w:rPr>
                <w:rFonts w:cs="Times New Roman"/>
                <w:lang w:val="ru-RU"/>
              </w:rPr>
            </w:pPr>
            <w:r w:rsidRPr="00291DA9">
              <w:rPr>
                <w:rFonts w:eastAsia="Consolas" w:cs="Times New Roman"/>
              </w:rPr>
              <w:t>active</w:t>
            </w:r>
            <w:r w:rsidRPr="00291DA9">
              <w:rPr>
                <w:rFonts w:eastAsia="Consolas" w:cs="Times New Roman"/>
                <w:lang w:val="ru-RU"/>
              </w:rPr>
              <w:t xml:space="preserve"> </w:t>
            </w:r>
            <w:r w:rsidRPr="00291DA9">
              <w:rPr>
                <w:rFonts w:eastAsia="Consolas" w:cs="Times New Roman"/>
              </w:rPr>
              <w:t>ready</w:t>
            </w:r>
            <w:r w:rsidRPr="00291DA9">
              <w:rPr>
                <w:rFonts w:eastAsia="Consolas" w:cs="Times New Roman"/>
                <w:lang w:val="ru-RU"/>
              </w:rPr>
              <w:t xml:space="preserve"> </w:t>
            </w:r>
            <w:r w:rsidRPr="00291DA9">
              <w:rPr>
                <w:rFonts w:eastAsia="Consolas" w:cs="Times New Roman"/>
              </w:rPr>
              <w:t>running</w:t>
            </w:r>
          </w:p>
          <w:p w14:paraId="36961B45"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 либо эквивалентный штатный статус производителя</w:t>
            </w:r>
          </w:p>
        </w:tc>
        <w:tc>
          <w:tcPr>
            <w:tcW w:w="4252" w:type="dxa"/>
          </w:tcPr>
          <w:p w14:paraId="37A0FF02" w14:textId="77777777" w:rsidR="005302D1" w:rsidRPr="00291DA9" w:rsidRDefault="005302D1" w:rsidP="003E0862">
            <w:pPr>
              <w:pStyle w:val="TableText"/>
              <w:spacing w:after="40"/>
              <w:rPr>
                <w:rFonts w:cs="Times New Roman"/>
              </w:rPr>
            </w:pPr>
            <w:r w:rsidRPr="00291DA9">
              <w:rPr>
                <w:rFonts w:cs="Times New Roman"/>
              </w:rPr>
              <w:t>Допустимо</w:t>
            </w:r>
          </w:p>
        </w:tc>
        <w:tc>
          <w:tcPr>
            <w:tcW w:w="2268" w:type="dxa"/>
          </w:tcPr>
          <w:p w14:paraId="3663BA82"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Базовое ожидаемое состояние рабочего пути. Для проверки </w:t>
            </w:r>
            <w:r w:rsidRPr="00291DA9">
              <w:rPr>
                <w:rFonts w:cs="Times New Roman"/>
              </w:rPr>
              <w:t>SLUA</w:t>
            </w:r>
            <w:r w:rsidRPr="00291DA9">
              <w:rPr>
                <w:rFonts w:cs="Times New Roman"/>
                <w:lang w:val="ru-RU"/>
              </w:rPr>
              <w:t xml:space="preserve"> рабочие пути должны быть представлены через оба контроллера.</w:t>
            </w:r>
          </w:p>
        </w:tc>
      </w:tr>
      <w:tr w:rsidR="005302D1" w:rsidRPr="003E0862" w14:paraId="71ACB812" w14:textId="77777777" w:rsidTr="003E0862">
        <w:trPr>
          <w:jc w:val="center"/>
        </w:trPr>
        <w:tc>
          <w:tcPr>
            <w:tcW w:w="1814" w:type="dxa"/>
          </w:tcPr>
          <w:p w14:paraId="58E3B8B2" w14:textId="77777777" w:rsidR="005302D1" w:rsidRPr="00291DA9" w:rsidRDefault="005302D1" w:rsidP="003E0862">
            <w:pPr>
              <w:pStyle w:val="TableText"/>
              <w:spacing w:after="40"/>
              <w:rPr>
                <w:rFonts w:cs="Times New Roman"/>
                <w:lang w:val="ru-RU"/>
              </w:rPr>
            </w:pPr>
            <w:r w:rsidRPr="00291DA9">
              <w:rPr>
                <w:rFonts w:cs="Times New Roman"/>
                <w:lang w:val="ru-RU"/>
              </w:rPr>
              <w:t>Путь через один контроллер имеет меньший приоритет</w:t>
            </w:r>
          </w:p>
        </w:tc>
        <w:tc>
          <w:tcPr>
            <w:tcW w:w="4252" w:type="dxa"/>
          </w:tcPr>
          <w:p w14:paraId="33317AAD" w14:textId="77777777" w:rsidR="005302D1" w:rsidRPr="00291DA9" w:rsidRDefault="005302D1" w:rsidP="003E0862">
            <w:pPr>
              <w:pStyle w:val="TableText"/>
              <w:spacing w:after="40"/>
              <w:rPr>
                <w:rFonts w:cs="Times New Roman"/>
              </w:rPr>
            </w:pPr>
            <w:r w:rsidRPr="00291DA9">
              <w:rPr>
                <w:rFonts w:eastAsia="Consolas" w:cs="Times New Roman"/>
              </w:rPr>
              <w:t>enabled ready running</w:t>
            </w:r>
          </w:p>
          <w:p w14:paraId="0C3C1BE9" w14:textId="77777777" w:rsidR="005302D1" w:rsidRPr="00291DA9" w:rsidRDefault="005302D1" w:rsidP="003E0862">
            <w:pPr>
              <w:pStyle w:val="TableText"/>
              <w:spacing w:after="40"/>
              <w:rPr>
                <w:rFonts w:cs="Times New Roman"/>
              </w:rPr>
            </w:pPr>
            <w:r w:rsidRPr="00291DA9">
              <w:rPr>
                <w:rFonts w:cs="Times New Roman"/>
              </w:rPr>
              <w:t xml:space="preserve"> с меньшим </w:t>
            </w:r>
          </w:p>
          <w:p w14:paraId="7907840C" w14:textId="77777777" w:rsidR="005302D1" w:rsidRPr="00291DA9" w:rsidRDefault="005302D1" w:rsidP="003E0862">
            <w:pPr>
              <w:pStyle w:val="TableText"/>
              <w:spacing w:after="40"/>
              <w:rPr>
                <w:rFonts w:cs="Times New Roman"/>
              </w:rPr>
            </w:pPr>
            <w:r w:rsidRPr="00291DA9">
              <w:rPr>
                <w:rFonts w:eastAsia="Consolas" w:cs="Times New Roman"/>
              </w:rPr>
              <w:t>prio</w:t>
            </w:r>
          </w:p>
          <w:p w14:paraId="3061A85C" w14:textId="77777777" w:rsidR="005302D1" w:rsidRPr="00291DA9" w:rsidRDefault="005302D1" w:rsidP="003E0862">
            <w:pPr>
              <w:pStyle w:val="TableText"/>
              <w:spacing w:after="40"/>
              <w:rPr>
                <w:rFonts w:cs="Times New Roman"/>
              </w:rPr>
            </w:pPr>
            <w:r w:rsidRPr="00291DA9">
              <w:rPr>
                <w:rFonts w:cs="Times New Roman"/>
              </w:rPr>
              <w:t xml:space="preserve">, </w:t>
            </w:r>
          </w:p>
          <w:p w14:paraId="2D84AFC2" w14:textId="77777777" w:rsidR="005302D1" w:rsidRPr="00291DA9" w:rsidRDefault="005302D1" w:rsidP="003E0862">
            <w:pPr>
              <w:pStyle w:val="TableText"/>
              <w:spacing w:after="40"/>
              <w:rPr>
                <w:rFonts w:cs="Times New Roman"/>
              </w:rPr>
            </w:pPr>
            <w:r w:rsidRPr="00291DA9">
              <w:rPr>
                <w:rFonts w:eastAsia="Consolas" w:cs="Times New Roman"/>
              </w:rPr>
              <w:t>active/non-optimized</w:t>
            </w:r>
          </w:p>
        </w:tc>
        <w:tc>
          <w:tcPr>
            <w:tcW w:w="4252" w:type="dxa"/>
          </w:tcPr>
          <w:p w14:paraId="56577340" w14:textId="77777777" w:rsidR="005302D1" w:rsidRPr="00291DA9" w:rsidRDefault="005302D1" w:rsidP="003E0862">
            <w:pPr>
              <w:pStyle w:val="TableText"/>
              <w:spacing w:after="40"/>
              <w:rPr>
                <w:rFonts w:cs="Times New Roman"/>
              </w:rPr>
            </w:pPr>
            <w:r w:rsidRPr="00291DA9">
              <w:rPr>
                <w:rFonts w:cs="Times New Roman"/>
              </w:rPr>
              <w:t>Не является подтверждением SLUA</w:t>
            </w:r>
          </w:p>
        </w:tc>
        <w:tc>
          <w:tcPr>
            <w:tcW w:w="2268" w:type="dxa"/>
          </w:tcPr>
          <w:p w14:paraId="73ED4CEB" w14:textId="0DF2ED9D" w:rsidR="005302D1" w:rsidRPr="00291DA9" w:rsidRDefault="005302D1" w:rsidP="003E0862">
            <w:pPr>
              <w:pStyle w:val="TableText"/>
              <w:spacing w:after="40"/>
              <w:rPr>
                <w:rFonts w:cs="Times New Roman"/>
                <w:lang w:val="ru-RU"/>
              </w:rPr>
            </w:pPr>
            <w:r w:rsidRPr="00291DA9">
              <w:rPr>
                <w:rFonts w:cs="Times New Roman"/>
                <w:lang w:val="ru-RU"/>
              </w:rPr>
              <w:t xml:space="preserve">Такая картина характерна для </w:t>
            </w:r>
            <w:r w:rsidRPr="00291DA9">
              <w:rPr>
                <w:rFonts w:cs="Times New Roman"/>
              </w:rPr>
              <w:t>ALUA</w:t>
            </w:r>
            <w:r w:rsidRPr="00291DA9">
              <w:rPr>
                <w:rFonts w:cs="Times New Roman"/>
                <w:lang w:val="ru-RU"/>
              </w:rPr>
              <w:t xml:space="preserve"> или иной асимметричной логики выбора путей. Для настоящей проверки требуется пояснение производителя и дополнительное подтверждение, что </w:t>
            </w:r>
            <w:r w:rsidR="00F61CF4">
              <w:rPr>
                <w:rFonts w:cs="Times New Roman"/>
              </w:rPr>
              <w:t>LUN</w:t>
            </w:r>
            <w:r w:rsidR="00F61CF4" w:rsidRPr="00D61DB8">
              <w:rPr>
                <w:rFonts w:cs="Times New Roman"/>
                <w:lang w:val="ru-RU"/>
              </w:rPr>
              <w:t xml:space="preserve"> </w:t>
            </w:r>
            <w:r w:rsidRPr="00291DA9">
              <w:rPr>
                <w:rFonts w:cs="Times New Roman"/>
                <w:lang w:val="ru-RU"/>
              </w:rPr>
              <w:t>не привязан к одному контроллеру.</w:t>
            </w:r>
          </w:p>
        </w:tc>
      </w:tr>
      <w:tr w:rsidR="005302D1" w:rsidRPr="003E0862" w14:paraId="5F582DA2" w14:textId="77777777" w:rsidTr="003E0862">
        <w:trPr>
          <w:jc w:val="center"/>
        </w:trPr>
        <w:tc>
          <w:tcPr>
            <w:tcW w:w="1814" w:type="dxa"/>
          </w:tcPr>
          <w:p w14:paraId="0A1E8F8A" w14:textId="77777777" w:rsidR="005302D1" w:rsidRPr="00291DA9" w:rsidRDefault="005302D1" w:rsidP="003E0862">
            <w:pPr>
              <w:pStyle w:val="TableText"/>
              <w:spacing w:after="40"/>
              <w:rPr>
                <w:rFonts w:cs="Times New Roman"/>
                <w:lang w:val="ru-RU"/>
              </w:rPr>
            </w:pPr>
            <w:r w:rsidRPr="00291DA9">
              <w:rPr>
                <w:rFonts w:cs="Times New Roman"/>
                <w:lang w:val="ru-RU"/>
              </w:rPr>
              <w:t>Резервная или неактивная группа путей</w:t>
            </w:r>
          </w:p>
        </w:tc>
        <w:tc>
          <w:tcPr>
            <w:tcW w:w="4252" w:type="dxa"/>
          </w:tcPr>
          <w:p w14:paraId="5175647E" w14:textId="77777777" w:rsidR="005302D1" w:rsidRPr="00291DA9" w:rsidRDefault="005302D1" w:rsidP="003E0862">
            <w:pPr>
              <w:pStyle w:val="TableText"/>
              <w:spacing w:after="40"/>
              <w:rPr>
                <w:rFonts w:cs="Times New Roman"/>
              </w:rPr>
            </w:pPr>
            <w:r w:rsidRPr="00291DA9">
              <w:rPr>
                <w:rFonts w:cs="Times New Roman"/>
              </w:rPr>
              <w:t>enabled / standby / ghost</w:t>
            </w:r>
          </w:p>
        </w:tc>
        <w:tc>
          <w:tcPr>
            <w:tcW w:w="4252" w:type="dxa"/>
          </w:tcPr>
          <w:p w14:paraId="1F9D1AEE"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Не допускается как штатная картина </w:t>
            </w:r>
            <w:r w:rsidRPr="00291DA9">
              <w:rPr>
                <w:rFonts w:cs="Times New Roman"/>
              </w:rPr>
              <w:t>SLUA</w:t>
            </w:r>
          </w:p>
        </w:tc>
        <w:tc>
          <w:tcPr>
            <w:tcW w:w="2268" w:type="dxa"/>
          </w:tcPr>
          <w:p w14:paraId="691ED82D"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Допускается только если производитель письменно подтверждает, что такие статусы являются особенностью отображения и не означают пассивный/резервный доступ к </w:t>
            </w:r>
            <w:r w:rsidRPr="00291DA9">
              <w:rPr>
                <w:rFonts w:cs="Times New Roman"/>
              </w:rPr>
              <w:t>LUN</w:t>
            </w:r>
            <w:r w:rsidRPr="00291DA9">
              <w:rPr>
                <w:rFonts w:cs="Times New Roman"/>
                <w:lang w:val="ru-RU"/>
              </w:rPr>
              <w:t>.</w:t>
            </w:r>
          </w:p>
        </w:tc>
      </w:tr>
      <w:tr w:rsidR="005302D1" w:rsidRPr="003E0862" w14:paraId="2362E7AD" w14:textId="77777777" w:rsidTr="003E0862">
        <w:trPr>
          <w:jc w:val="center"/>
        </w:trPr>
        <w:tc>
          <w:tcPr>
            <w:tcW w:w="1814" w:type="dxa"/>
          </w:tcPr>
          <w:p w14:paraId="54DB8049" w14:textId="77777777" w:rsidR="005302D1" w:rsidRPr="00291DA9" w:rsidRDefault="005302D1" w:rsidP="003E0862">
            <w:pPr>
              <w:pStyle w:val="TableText"/>
              <w:spacing w:after="40"/>
              <w:rPr>
                <w:rFonts w:cs="Times New Roman"/>
              </w:rPr>
            </w:pPr>
            <w:r w:rsidRPr="00291DA9">
              <w:rPr>
                <w:rFonts w:cs="Times New Roman"/>
              </w:rPr>
              <w:lastRenderedPageBreak/>
              <w:t>Путь неисправен или потерян</w:t>
            </w:r>
          </w:p>
        </w:tc>
        <w:tc>
          <w:tcPr>
            <w:tcW w:w="4252" w:type="dxa"/>
          </w:tcPr>
          <w:p w14:paraId="03D54199" w14:textId="77777777" w:rsidR="005302D1" w:rsidRPr="00291DA9" w:rsidRDefault="005302D1" w:rsidP="003E0862">
            <w:pPr>
              <w:pStyle w:val="TableText"/>
              <w:spacing w:after="40"/>
              <w:rPr>
                <w:rFonts w:cs="Times New Roman"/>
              </w:rPr>
            </w:pPr>
            <w:r w:rsidRPr="00291DA9">
              <w:rPr>
                <w:rFonts w:cs="Times New Roman"/>
              </w:rPr>
              <w:t>faulty / failed / offline / shaky / undef</w:t>
            </w:r>
          </w:p>
        </w:tc>
        <w:tc>
          <w:tcPr>
            <w:tcW w:w="4252" w:type="dxa"/>
          </w:tcPr>
          <w:p w14:paraId="27422C3A" w14:textId="77777777" w:rsidR="005302D1" w:rsidRPr="00291DA9" w:rsidRDefault="005302D1" w:rsidP="003E0862">
            <w:pPr>
              <w:pStyle w:val="TableText"/>
              <w:spacing w:after="40"/>
              <w:rPr>
                <w:rFonts w:cs="Times New Roman"/>
                <w:lang w:val="ru-RU"/>
              </w:rPr>
            </w:pPr>
            <w:r w:rsidRPr="00291DA9">
              <w:rPr>
                <w:rFonts w:cs="Times New Roman"/>
                <w:lang w:val="ru-RU"/>
              </w:rPr>
              <w:t>Не допускается для исходного состояния</w:t>
            </w:r>
          </w:p>
        </w:tc>
        <w:tc>
          <w:tcPr>
            <w:tcW w:w="2268" w:type="dxa"/>
          </w:tcPr>
          <w:p w14:paraId="30A775E7" w14:textId="77777777" w:rsidR="005302D1" w:rsidRPr="00291DA9" w:rsidRDefault="005302D1" w:rsidP="003E0862">
            <w:pPr>
              <w:pStyle w:val="TableText"/>
              <w:spacing w:after="40"/>
              <w:rPr>
                <w:rFonts w:cs="Times New Roman"/>
                <w:lang w:val="ru-RU"/>
              </w:rPr>
            </w:pPr>
            <w:r w:rsidRPr="00291DA9">
              <w:rPr>
                <w:rFonts w:cs="Times New Roman"/>
                <w:lang w:val="ru-RU"/>
              </w:rPr>
              <w:t>Допустимо только как ожидаемое временное состояние в отказном сценарии с последующим восстановлением.</w:t>
            </w:r>
          </w:p>
        </w:tc>
      </w:tr>
      <w:tr w:rsidR="005302D1" w:rsidRPr="003E0862" w14:paraId="297321F0" w14:textId="77777777" w:rsidTr="003E0862">
        <w:trPr>
          <w:jc w:val="center"/>
        </w:trPr>
        <w:tc>
          <w:tcPr>
            <w:tcW w:w="1814" w:type="dxa"/>
          </w:tcPr>
          <w:p w14:paraId="245E99A3" w14:textId="77777777" w:rsidR="005302D1" w:rsidRPr="00291DA9" w:rsidRDefault="005302D1" w:rsidP="003E0862">
            <w:pPr>
              <w:pStyle w:val="TableText"/>
              <w:spacing w:after="40"/>
              <w:rPr>
                <w:rFonts w:cs="Times New Roman"/>
                <w:lang w:val="ru-RU"/>
              </w:rPr>
            </w:pPr>
            <w:r w:rsidRPr="00291DA9">
              <w:rPr>
                <w:rFonts w:cs="Times New Roman"/>
                <w:lang w:val="ru-RU"/>
              </w:rPr>
              <w:t>Количество путей меньше требуемого минимума</w:t>
            </w:r>
          </w:p>
        </w:tc>
        <w:tc>
          <w:tcPr>
            <w:tcW w:w="4252" w:type="dxa"/>
          </w:tcPr>
          <w:p w14:paraId="5C38C81F" w14:textId="77777777" w:rsidR="005302D1" w:rsidRPr="00291DA9" w:rsidRDefault="005302D1" w:rsidP="003E0862">
            <w:pPr>
              <w:pStyle w:val="TableText"/>
              <w:spacing w:after="40"/>
              <w:rPr>
                <w:rFonts w:cs="Times New Roman"/>
              </w:rPr>
            </w:pPr>
            <w:r w:rsidRPr="00291DA9">
              <w:rPr>
                <w:rFonts w:cs="Times New Roman"/>
              </w:rPr>
              <w:t>отсутствует часть путей</w:t>
            </w:r>
          </w:p>
        </w:tc>
        <w:tc>
          <w:tcPr>
            <w:tcW w:w="4252" w:type="dxa"/>
          </w:tcPr>
          <w:p w14:paraId="0962392A" w14:textId="77777777" w:rsidR="005302D1" w:rsidRPr="00291DA9" w:rsidRDefault="005302D1" w:rsidP="003E0862">
            <w:pPr>
              <w:pStyle w:val="TableText"/>
              <w:spacing w:after="40"/>
              <w:rPr>
                <w:rFonts w:cs="Times New Roman"/>
              </w:rPr>
            </w:pPr>
            <w:r w:rsidRPr="00291DA9">
              <w:rPr>
                <w:rFonts w:cs="Times New Roman"/>
              </w:rPr>
              <w:t>Не допускается</w:t>
            </w:r>
          </w:p>
        </w:tc>
        <w:tc>
          <w:tcPr>
            <w:tcW w:w="2268" w:type="dxa"/>
          </w:tcPr>
          <w:p w14:paraId="1837A2F4" w14:textId="77777777" w:rsidR="005302D1" w:rsidRPr="00291DA9" w:rsidRDefault="005302D1" w:rsidP="003E0862">
            <w:pPr>
              <w:pStyle w:val="TableText"/>
              <w:spacing w:after="40"/>
              <w:rPr>
                <w:rFonts w:cs="Times New Roman"/>
                <w:lang w:val="ru-RU"/>
              </w:rPr>
            </w:pPr>
            <w:r w:rsidRPr="00291DA9">
              <w:rPr>
                <w:rFonts w:cs="Times New Roman"/>
              </w:rPr>
              <w:t xml:space="preserve">Требуется сверка zoning/masking и карты initiator-target. </w:t>
            </w:r>
            <w:r w:rsidRPr="00291DA9">
              <w:rPr>
                <w:rFonts w:cs="Times New Roman"/>
                <w:lang w:val="ru-RU"/>
              </w:rPr>
              <w:t xml:space="preserve">Минимум — 8 путей на </w:t>
            </w:r>
            <w:r w:rsidRPr="00291DA9">
              <w:rPr>
                <w:rFonts w:cs="Times New Roman"/>
              </w:rPr>
              <w:t>LUN</w:t>
            </w:r>
            <w:r w:rsidRPr="00291DA9">
              <w:rPr>
                <w:rFonts w:cs="Times New Roman"/>
                <w:lang w:val="ru-RU"/>
              </w:rPr>
              <w:t xml:space="preserve"> с распределением через оба контроллера; см. раздел 7.3.</w:t>
            </w:r>
          </w:p>
        </w:tc>
      </w:tr>
    </w:tbl>
    <w:p w14:paraId="40E9CFFA" w14:textId="77777777" w:rsidR="005302D1" w:rsidRPr="00291DA9" w:rsidRDefault="005302D1" w:rsidP="005302D1">
      <w:pPr>
        <w:rPr>
          <w:rFonts w:cs="Times New Roman"/>
          <w:lang w:val="ru-RU"/>
        </w:rPr>
      </w:pPr>
    </w:p>
    <w:tbl>
      <w:tblPr>
        <w:tblW w:w="0" w:type="auto"/>
        <w:jc w:val="center"/>
        <w:tblBorders>
          <w:top w:val="single" w:sz="6" w:space="0" w:color="D9DEE8"/>
          <w:left w:val="single" w:sz="6" w:space="0" w:color="D9DEE8"/>
          <w:bottom w:val="single" w:sz="6" w:space="0" w:color="D9DEE8"/>
          <w:right w:val="single" w:sz="6" w:space="0" w:color="D9DEE8"/>
          <w:insideH w:val="single" w:sz="6" w:space="0" w:color="D9DEE8"/>
          <w:insideV w:val="single" w:sz="6" w:space="0" w:color="D9DEE8"/>
        </w:tblBorders>
        <w:tblLook w:val="04A0" w:firstRow="1" w:lastRow="0" w:firstColumn="1" w:lastColumn="0" w:noHBand="0" w:noVBand="1"/>
      </w:tblPr>
      <w:tblGrid>
        <w:gridCol w:w="14464"/>
      </w:tblGrid>
      <w:tr w:rsidR="005302D1" w:rsidRPr="003E0862" w14:paraId="77E23C86" w14:textId="77777777" w:rsidTr="003E0862">
        <w:trPr>
          <w:jc w:val="center"/>
        </w:trPr>
        <w:tc>
          <w:tcPr>
            <w:tcW w:w="14480" w:type="dxa"/>
            <w:shd w:val="clear" w:color="auto" w:fill="EEF2FF"/>
          </w:tcPr>
          <w:p w14:paraId="64DC70DA" w14:textId="77777777" w:rsidR="005302D1" w:rsidRPr="00291DA9" w:rsidRDefault="005302D1" w:rsidP="003E0862">
            <w:pPr>
              <w:rPr>
                <w:rFonts w:cs="Times New Roman"/>
                <w:lang w:val="ru-RU"/>
              </w:rPr>
            </w:pPr>
            <w:r w:rsidRPr="00291DA9">
              <w:rPr>
                <w:rFonts w:cs="Times New Roman"/>
                <w:b/>
                <w:sz w:val="19"/>
                <w:lang w:val="ru-RU"/>
              </w:rPr>
              <w:t xml:space="preserve">О поле </w:t>
            </w:r>
            <w:r w:rsidRPr="00291DA9">
              <w:rPr>
                <w:rFonts w:eastAsia="Consolas" w:cs="Times New Roman"/>
                <w:b/>
                <w:sz w:val="19"/>
              </w:rPr>
              <w:t>hwhandler</w:t>
            </w:r>
            <w:r w:rsidRPr="00291DA9">
              <w:rPr>
                <w:rFonts w:cs="Times New Roman"/>
                <w:b/>
                <w:sz w:val="19"/>
                <w:lang w:val="ru-RU"/>
              </w:rPr>
              <w:t>.</w:t>
            </w:r>
            <w:r w:rsidRPr="00291DA9">
              <w:rPr>
                <w:rFonts w:cs="Times New Roman"/>
                <w:sz w:val="19"/>
                <w:lang w:val="ru-RU"/>
              </w:rPr>
              <w:t xml:space="preserve"> Значение </w:t>
            </w:r>
            <w:r w:rsidRPr="00291DA9">
              <w:rPr>
                <w:rFonts w:eastAsia="Consolas" w:cs="Times New Roman"/>
                <w:sz w:val="19"/>
              </w:rPr>
              <w:t>hwhandler</w:t>
            </w:r>
            <w:r w:rsidRPr="00291DA9">
              <w:rPr>
                <w:rFonts w:eastAsia="Consolas" w:cs="Times New Roman"/>
                <w:sz w:val="19"/>
                <w:lang w:val="ru-RU"/>
              </w:rPr>
              <w:t xml:space="preserve">='1 </w:t>
            </w:r>
            <w:r w:rsidRPr="00291DA9">
              <w:rPr>
                <w:rFonts w:eastAsia="Consolas" w:cs="Times New Roman"/>
                <w:sz w:val="19"/>
              </w:rPr>
              <w:t>alua</w:t>
            </w:r>
            <w:r w:rsidRPr="00291DA9">
              <w:rPr>
                <w:rFonts w:eastAsia="Consolas" w:cs="Times New Roman"/>
                <w:sz w:val="19"/>
                <w:lang w:val="ru-RU"/>
              </w:rPr>
              <w:t>'</w:t>
            </w:r>
            <w:r w:rsidRPr="00291DA9">
              <w:rPr>
                <w:rFonts w:cs="Times New Roman"/>
                <w:sz w:val="19"/>
                <w:lang w:val="ru-RU"/>
              </w:rPr>
              <w:t xml:space="preserve"> в выводе </w:t>
            </w:r>
            <w:r w:rsidRPr="00291DA9">
              <w:rPr>
                <w:rFonts w:eastAsia="Consolas" w:cs="Times New Roman"/>
                <w:sz w:val="19"/>
              </w:rPr>
              <w:t>multipath</w:t>
            </w:r>
            <w:r w:rsidRPr="00291DA9">
              <w:rPr>
                <w:rFonts w:eastAsia="Consolas" w:cs="Times New Roman"/>
                <w:sz w:val="19"/>
                <w:lang w:val="ru-RU"/>
              </w:rPr>
              <w:t xml:space="preserve"> -</w:t>
            </w:r>
            <w:r w:rsidRPr="00291DA9">
              <w:rPr>
                <w:rFonts w:eastAsia="Consolas" w:cs="Times New Roman"/>
                <w:sz w:val="19"/>
              </w:rPr>
              <w:t>ll</w:t>
            </w:r>
            <w:r w:rsidRPr="00291DA9">
              <w:rPr>
                <w:rFonts w:cs="Times New Roman"/>
                <w:sz w:val="19"/>
                <w:lang w:val="ru-RU"/>
              </w:rPr>
              <w:t xml:space="preserve"> само по себе не является признаком </w:t>
            </w:r>
            <w:r w:rsidRPr="00291DA9">
              <w:rPr>
                <w:rFonts w:cs="Times New Roman"/>
                <w:sz w:val="19"/>
              </w:rPr>
              <w:t>ALUA</w:t>
            </w:r>
            <w:r w:rsidRPr="00291DA9">
              <w:rPr>
                <w:rFonts w:cs="Times New Roman"/>
                <w:sz w:val="19"/>
                <w:lang w:val="ru-RU"/>
              </w:rPr>
              <w:t xml:space="preserve">-картины и не отвергает </w:t>
            </w:r>
            <w:r w:rsidRPr="00291DA9">
              <w:rPr>
                <w:rFonts w:cs="Times New Roman"/>
                <w:sz w:val="19"/>
              </w:rPr>
              <w:t>SLUA</w:t>
            </w:r>
            <w:r w:rsidRPr="00291DA9">
              <w:rPr>
                <w:rFonts w:cs="Times New Roman"/>
                <w:sz w:val="19"/>
                <w:lang w:val="ru-RU"/>
              </w:rPr>
              <w:t xml:space="preserve">. </w:t>
            </w:r>
            <w:r w:rsidRPr="00291DA9">
              <w:rPr>
                <w:rFonts w:cs="Times New Roman"/>
                <w:sz w:val="19"/>
              </w:rPr>
              <w:t>Hardware</w:t>
            </w:r>
            <w:r w:rsidRPr="00291DA9">
              <w:rPr>
                <w:rFonts w:cs="Times New Roman"/>
                <w:sz w:val="19"/>
                <w:lang w:val="ru-RU"/>
              </w:rPr>
              <w:t xml:space="preserve"> </w:t>
            </w:r>
            <w:r w:rsidRPr="00291DA9">
              <w:rPr>
                <w:rFonts w:cs="Times New Roman"/>
                <w:sz w:val="19"/>
              </w:rPr>
              <w:t>handler</w:t>
            </w:r>
            <w:r w:rsidRPr="00291DA9">
              <w:rPr>
                <w:rFonts w:cs="Times New Roman"/>
                <w:sz w:val="19"/>
                <w:lang w:val="ru-RU"/>
              </w:rPr>
              <w:t xml:space="preserve"> работает с </w:t>
            </w:r>
            <w:r w:rsidRPr="00291DA9">
              <w:rPr>
                <w:rFonts w:cs="Times New Roman"/>
                <w:sz w:val="19"/>
              </w:rPr>
              <w:t>TPG</w:t>
            </w:r>
            <w:r w:rsidRPr="00291DA9">
              <w:rPr>
                <w:rFonts w:cs="Times New Roman"/>
                <w:sz w:val="19"/>
                <w:lang w:val="ru-RU"/>
              </w:rPr>
              <w:t xml:space="preserve">-данными протокола, но фактический режим доступа (симметричный или асимметричный) определяется значениями </w:t>
            </w:r>
            <w:r w:rsidRPr="00291DA9">
              <w:rPr>
                <w:rFonts w:eastAsia="Consolas" w:cs="Times New Roman"/>
                <w:sz w:val="19"/>
              </w:rPr>
              <w:t>prio</w:t>
            </w:r>
            <w:r w:rsidRPr="00291DA9">
              <w:rPr>
                <w:rFonts w:cs="Times New Roman"/>
                <w:sz w:val="19"/>
                <w:lang w:val="ru-RU"/>
              </w:rPr>
              <w:t xml:space="preserve"> и статусами групп путей. </w:t>
            </w:r>
            <w:r w:rsidRPr="00291DA9">
              <w:rPr>
                <w:rFonts w:cs="Times New Roman"/>
                <w:sz w:val="19"/>
              </w:rPr>
              <w:t>SLUA</w:t>
            </w:r>
            <w:r w:rsidRPr="00291DA9">
              <w:rPr>
                <w:rFonts w:cs="Times New Roman"/>
                <w:sz w:val="19"/>
                <w:lang w:val="ru-RU"/>
              </w:rPr>
              <w:t xml:space="preserve">-картина: все отображаемые группы рабочих путей имеют </w:t>
            </w:r>
            <w:r w:rsidRPr="00291DA9">
              <w:rPr>
                <w:rFonts w:eastAsia="Consolas" w:cs="Times New Roman"/>
                <w:sz w:val="19"/>
              </w:rPr>
              <w:t>status</w:t>
            </w:r>
            <w:r w:rsidRPr="00291DA9">
              <w:rPr>
                <w:rFonts w:eastAsia="Consolas" w:cs="Times New Roman"/>
                <w:sz w:val="19"/>
                <w:lang w:val="ru-RU"/>
              </w:rPr>
              <w:t>=</w:t>
            </w:r>
            <w:r w:rsidRPr="00291DA9">
              <w:rPr>
                <w:rFonts w:eastAsia="Consolas" w:cs="Times New Roman"/>
                <w:sz w:val="19"/>
              </w:rPr>
              <w:t>active</w:t>
            </w:r>
            <w:r w:rsidRPr="00291DA9">
              <w:rPr>
                <w:rFonts w:cs="Times New Roman"/>
                <w:sz w:val="19"/>
                <w:lang w:val="ru-RU"/>
              </w:rPr>
              <w:t xml:space="preserve">, </w:t>
            </w:r>
            <w:r w:rsidRPr="00291DA9">
              <w:rPr>
                <w:rFonts w:eastAsia="Consolas" w:cs="Times New Roman"/>
                <w:sz w:val="19"/>
              </w:rPr>
              <w:t>prio</w:t>
            </w:r>
            <w:r w:rsidRPr="00291DA9">
              <w:rPr>
                <w:rFonts w:cs="Times New Roman"/>
                <w:sz w:val="19"/>
                <w:lang w:val="ru-RU"/>
              </w:rPr>
              <w:t xml:space="preserve"> у путей/групп через оба контроллера одинаковый либо сопоставимый; при этом наличие </w:t>
            </w:r>
            <w:r w:rsidRPr="00291DA9">
              <w:rPr>
                <w:rFonts w:eastAsia="Consolas" w:cs="Times New Roman"/>
                <w:sz w:val="19"/>
              </w:rPr>
              <w:t>hwhandler</w:t>
            </w:r>
            <w:r w:rsidRPr="00291DA9">
              <w:rPr>
                <w:rFonts w:eastAsia="Consolas" w:cs="Times New Roman"/>
                <w:sz w:val="19"/>
                <w:lang w:val="ru-RU"/>
              </w:rPr>
              <w:t xml:space="preserve">='1 </w:t>
            </w:r>
            <w:r w:rsidRPr="00291DA9">
              <w:rPr>
                <w:rFonts w:eastAsia="Consolas" w:cs="Times New Roman"/>
                <w:sz w:val="19"/>
              </w:rPr>
              <w:t>alua</w:t>
            </w:r>
            <w:r w:rsidRPr="00291DA9">
              <w:rPr>
                <w:rFonts w:eastAsia="Consolas" w:cs="Times New Roman"/>
                <w:sz w:val="19"/>
                <w:lang w:val="ru-RU"/>
              </w:rPr>
              <w:t>'</w:t>
            </w:r>
            <w:r w:rsidRPr="00291DA9">
              <w:rPr>
                <w:rFonts w:cs="Times New Roman"/>
                <w:sz w:val="19"/>
                <w:lang w:val="ru-RU"/>
              </w:rPr>
              <w:t xml:space="preserve"> допустимо и само по себе не означает </w:t>
            </w:r>
            <w:r w:rsidRPr="00291DA9">
              <w:rPr>
                <w:rFonts w:cs="Times New Roman"/>
                <w:sz w:val="19"/>
              </w:rPr>
              <w:t>ALUA</w:t>
            </w:r>
            <w:r w:rsidRPr="00291DA9">
              <w:rPr>
                <w:rFonts w:cs="Times New Roman"/>
                <w:sz w:val="19"/>
                <w:lang w:val="ru-RU"/>
              </w:rPr>
              <w:t>-картину.</w:t>
            </w:r>
          </w:p>
        </w:tc>
      </w:tr>
    </w:tbl>
    <w:p w14:paraId="3D38DF02" w14:textId="77777777" w:rsidR="005302D1" w:rsidRPr="00291DA9" w:rsidRDefault="005302D1" w:rsidP="005302D1">
      <w:pPr>
        <w:rPr>
          <w:rFonts w:cs="Times New Roman"/>
          <w:lang w:val="ru-RU"/>
        </w:rPr>
      </w:pPr>
    </w:p>
    <w:p w14:paraId="49D03328" w14:textId="77777777" w:rsidR="005302D1" w:rsidRPr="00A0593A" w:rsidRDefault="005302D1" w:rsidP="005302D1">
      <w:pPr>
        <w:rPr>
          <w:rFonts w:cs="Times New Roman"/>
          <w:b/>
          <w:bCs/>
          <w:szCs w:val="28"/>
        </w:rPr>
      </w:pPr>
      <w:r w:rsidRPr="00A0593A">
        <w:rPr>
          <w:rFonts w:cs="Times New Roman"/>
          <w:b/>
          <w:bCs/>
          <w:szCs w:val="28"/>
        </w:rPr>
        <w:t xml:space="preserve">7.5. </w:t>
      </w:r>
      <w:r w:rsidRPr="005302D1">
        <w:rPr>
          <w:rFonts w:cs="Times New Roman"/>
          <w:b/>
          <w:bCs/>
          <w:szCs w:val="28"/>
          <w:lang w:val="ru-RU"/>
        </w:rPr>
        <w:t>Пример</w:t>
      </w:r>
      <w:r w:rsidRPr="00A0593A">
        <w:rPr>
          <w:rFonts w:cs="Times New Roman"/>
          <w:b/>
          <w:bCs/>
          <w:szCs w:val="28"/>
        </w:rPr>
        <w:t xml:space="preserve"> </w:t>
      </w:r>
      <w:r w:rsidRPr="005302D1">
        <w:rPr>
          <w:rFonts w:cs="Times New Roman"/>
          <w:b/>
          <w:bCs/>
          <w:szCs w:val="28"/>
          <w:lang w:val="ru-RU"/>
        </w:rPr>
        <w:t>ожидаемого</w:t>
      </w:r>
      <w:r w:rsidRPr="00A0593A">
        <w:rPr>
          <w:rFonts w:cs="Times New Roman"/>
          <w:b/>
          <w:bCs/>
          <w:szCs w:val="28"/>
        </w:rPr>
        <w:t xml:space="preserve"> </w:t>
      </w:r>
      <w:r w:rsidRPr="005302D1">
        <w:rPr>
          <w:rFonts w:cs="Times New Roman"/>
          <w:b/>
          <w:bCs/>
          <w:szCs w:val="28"/>
          <w:lang w:val="ru-RU"/>
        </w:rPr>
        <w:t>вывода</w:t>
      </w:r>
      <w:r w:rsidRPr="00A0593A">
        <w:rPr>
          <w:rFonts w:cs="Times New Roman"/>
          <w:b/>
          <w:bCs/>
          <w:szCs w:val="28"/>
        </w:rPr>
        <w:t xml:space="preserve"> multipath -ll </w:t>
      </w:r>
      <w:r w:rsidRPr="005302D1">
        <w:rPr>
          <w:rFonts w:cs="Times New Roman"/>
          <w:b/>
          <w:bCs/>
          <w:szCs w:val="28"/>
          <w:lang w:val="ru-RU"/>
        </w:rPr>
        <w:t>для</w:t>
      </w:r>
      <w:r w:rsidRPr="00A0593A">
        <w:rPr>
          <w:rFonts w:cs="Times New Roman"/>
          <w:b/>
          <w:bCs/>
          <w:szCs w:val="28"/>
        </w:rPr>
        <w:t xml:space="preserve"> SLUA SLUA / Symmetric Active-Active</w:t>
      </w:r>
    </w:p>
    <w:p w14:paraId="534760CB" w14:textId="77777777" w:rsidR="005302D1" w:rsidRPr="008E6C81" w:rsidRDefault="005302D1" w:rsidP="005302D1">
      <w:pPr>
        <w:rPr>
          <w:rFonts w:cs="Times New Roman"/>
          <w:lang w:val="ru-RU"/>
        </w:rPr>
      </w:pPr>
      <w:r w:rsidRPr="00291DA9">
        <w:rPr>
          <w:rFonts w:cs="Times New Roman"/>
          <w:lang w:val="ru-RU"/>
        </w:rPr>
        <w:t xml:space="preserve">Пример является иллюстративным и показывает обязательные признаки </w:t>
      </w:r>
      <w:r w:rsidRPr="00291DA9">
        <w:rPr>
          <w:rFonts w:cs="Times New Roman"/>
        </w:rPr>
        <w:t>SLUA</w:t>
      </w:r>
      <w:r w:rsidRPr="00291DA9">
        <w:rPr>
          <w:rFonts w:cs="Times New Roman"/>
          <w:lang w:val="ru-RU"/>
        </w:rPr>
        <w:t xml:space="preserve"> в выводе </w:t>
      </w:r>
      <w:r w:rsidRPr="00291DA9">
        <w:rPr>
          <w:rFonts w:eastAsia="Consolas" w:cs="Times New Roman"/>
          <w:sz w:val="17"/>
        </w:rPr>
        <w:t>multipath</w:t>
      </w:r>
      <w:r w:rsidRPr="00291DA9">
        <w:rPr>
          <w:rFonts w:eastAsia="Consolas" w:cs="Times New Roman"/>
          <w:sz w:val="17"/>
          <w:lang w:val="ru-RU"/>
        </w:rPr>
        <w:t xml:space="preserve"> -</w:t>
      </w:r>
      <w:r w:rsidRPr="00291DA9">
        <w:rPr>
          <w:rFonts w:eastAsia="Consolas" w:cs="Times New Roman"/>
          <w:sz w:val="17"/>
        </w:rPr>
        <w:t>ll</w:t>
      </w:r>
      <w:r w:rsidRPr="00291DA9">
        <w:rPr>
          <w:rFonts w:cs="Times New Roman"/>
          <w:lang w:val="ru-RU"/>
        </w:rPr>
        <w:t>. Имена устройств (</w:t>
      </w:r>
      <w:r w:rsidRPr="00291DA9">
        <w:rPr>
          <w:rFonts w:eastAsia="Consolas" w:cs="Times New Roman"/>
          <w:sz w:val="17"/>
        </w:rPr>
        <w:t>sdb</w:t>
      </w:r>
      <w:r w:rsidRPr="00291DA9">
        <w:rPr>
          <w:rFonts w:cs="Times New Roman"/>
          <w:lang w:val="ru-RU"/>
        </w:rPr>
        <w:t xml:space="preserve">, </w:t>
      </w:r>
      <w:r w:rsidRPr="00291DA9">
        <w:rPr>
          <w:rFonts w:eastAsia="Consolas" w:cs="Times New Roman"/>
          <w:sz w:val="17"/>
        </w:rPr>
        <w:t>sdc</w:t>
      </w:r>
      <w:r w:rsidRPr="00291DA9">
        <w:rPr>
          <w:rFonts w:cs="Times New Roman"/>
          <w:lang w:val="ru-RU"/>
        </w:rPr>
        <w:t xml:space="preserve"> и т. д.), номера </w:t>
      </w:r>
      <w:r w:rsidRPr="00291DA9">
        <w:rPr>
          <w:rFonts w:cs="Times New Roman"/>
        </w:rPr>
        <w:t>SCSI</w:t>
      </w:r>
      <w:r w:rsidRPr="00291DA9">
        <w:rPr>
          <w:rFonts w:cs="Times New Roman"/>
          <w:lang w:val="ru-RU"/>
        </w:rPr>
        <w:t xml:space="preserve">-устройств и точное количество путей в каждой группе на реальном стенде будут отличаться. </w:t>
      </w:r>
      <w:r w:rsidRPr="008E6C81">
        <w:rPr>
          <w:rFonts w:cs="Times New Roman"/>
          <w:lang w:val="ru-RU"/>
        </w:rPr>
        <w:t>Ключевые требования к выводу:</w:t>
      </w:r>
    </w:p>
    <w:p w14:paraId="74592EB9" w14:textId="77777777" w:rsidR="005302D1" w:rsidRPr="00291DA9" w:rsidRDefault="005302D1" w:rsidP="005302D1">
      <w:pPr>
        <w:pStyle w:val="a0"/>
        <w:spacing w:after="200" w:line="276" w:lineRule="auto"/>
        <w:rPr>
          <w:rFonts w:cs="Times New Roman"/>
          <w:lang w:val="ru-RU"/>
        </w:rPr>
      </w:pPr>
      <w:r w:rsidRPr="00291DA9">
        <w:rPr>
          <w:rFonts w:cs="Times New Roman"/>
          <w:lang w:val="ru-RU"/>
        </w:rPr>
        <w:t>Допускается одна или несколько групп путей. Пример ниже показывает две группы как наглядный вариант, но это не единственно допустимое отображение.</w:t>
      </w:r>
    </w:p>
    <w:p w14:paraId="1C626D64" w14:textId="77777777" w:rsidR="005302D1" w:rsidRPr="00291DA9" w:rsidRDefault="005302D1" w:rsidP="005302D1">
      <w:pPr>
        <w:pStyle w:val="a0"/>
        <w:spacing w:after="200" w:line="276" w:lineRule="auto"/>
        <w:rPr>
          <w:rFonts w:cs="Times New Roman"/>
          <w:lang w:val="ru-RU"/>
        </w:rPr>
      </w:pPr>
      <w:r w:rsidRPr="00291DA9">
        <w:rPr>
          <w:rFonts w:cs="Times New Roman"/>
          <w:lang w:val="ru-RU"/>
        </w:rPr>
        <w:t xml:space="preserve">Все рабочие группы имеют </w:t>
      </w:r>
      <w:r w:rsidRPr="00291DA9">
        <w:rPr>
          <w:rFonts w:eastAsia="Consolas" w:cs="Times New Roman"/>
          <w:sz w:val="17"/>
        </w:rPr>
        <w:t>policy</w:t>
      </w:r>
      <w:r w:rsidRPr="00291DA9">
        <w:rPr>
          <w:rFonts w:eastAsia="Consolas" w:cs="Times New Roman"/>
          <w:sz w:val="17"/>
          <w:lang w:val="ru-RU"/>
        </w:rPr>
        <w:t>='</w:t>
      </w:r>
      <w:r w:rsidRPr="00291DA9">
        <w:rPr>
          <w:rFonts w:eastAsia="Consolas" w:cs="Times New Roman"/>
          <w:sz w:val="17"/>
        </w:rPr>
        <w:t>round</w:t>
      </w:r>
      <w:r w:rsidRPr="00291DA9">
        <w:rPr>
          <w:rFonts w:eastAsia="Consolas" w:cs="Times New Roman"/>
          <w:sz w:val="17"/>
          <w:lang w:val="ru-RU"/>
        </w:rPr>
        <w:t>-</w:t>
      </w:r>
      <w:r w:rsidRPr="00291DA9">
        <w:rPr>
          <w:rFonts w:eastAsia="Consolas" w:cs="Times New Roman"/>
          <w:sz w:val="17"/>
        </w:rPr>
        <w:t>robin</w:t>
      </w:r>
      <w:r w:rsidRPr="00291DA9">
        <w:rPr>
          <w:rFonts w:eastAsia="Consolas" w:cs="Times New Roman"/>
          <w:sz w:val="17"/>
          <w:lang w:val="ru-RU"/>
        </w:rPr>
        <w:t xml:space="preserve"> 0'</w:t>
      </w:r>
      <w:r w:rsidRPr="00291DA9">
        <w:rPr>
          <w:rFonts w:cs="Times New Roman"/>
          <w:lang w:val="ru-RU"/>
        </w:rPr>
        <w:t xml:space="preserve">, одинаковый/сопоставимый </w:t>
      </w:r>
      <w:r w:rsidRPr="00291DA9">
        <w:rPr>
          <w:rFonts w:eastAsia="Consolas" w:cs="Times New Roman"/>
          <w:sz w:val="17"/>
        </w:rPr>
        <w:t>prio</w:t>
      </w:r>
      <w:r w:rsidRPr="00291DA9">
        <w:rPr>
          <w:rFonts w:cs="Times New Roman"/>
          <w:lang w:val="ru-RU"/>
        </w:rPr>
        <w:t xml:space="preserve"> и </w:t>
      </w:r>
      <w:r w:rsidRPr="00291DA9">
        <w:rPr>
          <w:rFonts w:eastAsia="Consolas" w:cs="Times New Roman"/>
          <w:sz w:val="17"/>
        </w:rPr>
        <w:t>status</w:t>
      </w:r>
      <w:r w:rsidRPr="00291DA9">
        <w:rPr>
          <w:rFonts w:eastAsia="Consolas" w:cs="Times New Roman"/>
          <w:sz w:val="17"/>
          <w:lang w:val="ru-RU"/>
        </w:rPr>
        <w:t>=</w:t>
      </w:r>
      <w:r w:rsidRPr="00291DA9">
        <w:rPr>
          <w:rFonts w:eastAsia="Consolas" w:cs="Times New Roman"/>
          <w:sz w:val="17"/>
        </w:rPr>
        <w:t>active</w:t>
      </w:r>
      <w:r w:rsidRPr="00291DA9">
        <w:rPr>
          <w:rFonts w:cs="Times New Roman"/>
          <w:lang w:val="ru-RU"/>
        </w:rPr>
        <w:t>.</w:t>
      </w:r>
    </w:p>
    <w:p w14:paraId="070B4450" w14:textId="77777777" w:rsidR="005302D1" w:rsidRPr="00291DA9" w:rsidRDefault="005302D1" w:rsidP="005302D1">
      <w:pPr>
        <w:pStyle w:val="a0"/>
        <w:spacing w:after="200" w:line="276" w:lineRule="auto"/>
        <w:rPr>
          <w:rFonts w:cs="Times New Roman"/>
          <w:lang w:val="ru-RU"/>
        </w:rPr>
      </w:pPr>
      <w:r w:rsidRPr="00291DA9">
        <w:rPr>
          <w:rFonts w:cs="Times New Roman"/>
          <w:lang w:val="ru-RU"/>
        </w:rPr>
        <w:t xml:space="preserve">Каждый рабочий путь находится в состоянии </w:t>
      </w:r>
      <w:r w:rsidRPr="00291DA9">
        <w:rPr>
          <w:rFonts w:eastAsia="Consolas" w:cs="Times New Roman"/>
          <w:sz w:val="17"/>
        </w:rPr>
        <w:t>active</w:t>
      </w:r>
      <w:r w:rsidRPr="00291DA9">
        <w:rPr>
          <w:rFonts w:eastAsia="Consolas" w:cs="Times New Roman"/>
          <w:sz w:val="17"/>
          <w:lang w:val="ru-RU"/>
        </w:rPr>
        <w:t xml:space="preserve"> </w:t>
      </w:r>
      <w:r w:rsidRPr="00291DA9">
        <w:rPr>
          <w:rFonts w:eastAsia="Consolas" w:cs="Times New Roman"/>
          <w:sz w:val="17"/>
        </w:rPr>
        <w:t>ready</w:t>
      </w:r>
      <w:r w:rsidRPr="00291DA9">
        <w:rPr>
          <w:rFonts w:eastAsia="Consolas" w:cs="Times New Roman"/>
          <w:sz w:val="17"/>
          <w:lang w:val="ru-RU"/>
        </w:rPr>
        <w:t xml:space="preserve"> </w:t>
      </w:r>
      <w:r w:rsidRPr="00291DA9">
        <w:rPr>
          <w:rFonts w:eastAsia="Consolas" w:cs="Times New Roman"/>
          <w:sz w:val="17"/>
        </w:rPr>
        <w:t>running</w:t>
      </w:r>
      <w:r w:rsidRPr="00291DA9">
        <w:rPr>
          <w:rFonts w:cs="Times New Roman"/>
          <w:lang w:val="ru-RU"/>
        </w:rPr>
        <w:t>.</w:t>
      </w:r>
    </w:p>
    <w:p w14:paraId="56486044" w14:textId="77777777" w:rsidR="005302D1" w:rsidRPr="00291DA9" w:rsidRDefault="005302D1" w:rsidP="005302D1">
      <w:pPr>
        <w:pStyle w:val="a0"/>
        <w:spacing w:after="200" w:line="276" w:lineRule="auto"/>
        <w:rPr>
          <w:rFonts w:cs="Times New Roman"/>
          <w:lang w:val="ru-RU"/>
        </w:rPr>
      </w:pPr>
      <w:r w:rsidRPr="00291DA9">
        <w:rPr>
          <w:rFonts w:cs="Times New Roman"/>
          <w:lang w:val="ru-RU"/>
        </w:rPr>
        <w:t xml:space="preserve">Количество путей к одному </w:t>
      </w:r>
      <w:r w:rsidRPr="00291DA9">
        <w:rPr>
          <w:rFonts w:cs="Times New Roman"/>
        </w:rPr>
        <w:t>LUN</w:t>
      </w:r>
      <w:r w:rsidRPr="00291DA9">
        <w:rPr>
          <w:rFonts w:cs="Times New Roman"/>
          <w:lang w:val="ru-RU"/>
        </w:rPr>
        <w:t xml:space="preserve"> на одном сервере — не менее 8 либо иное число, соответствующее согласованной матрице </w:t>
      </w:r>
      <w:r w:rsidRPr="00291DA9">
        <w:rPr>
          <w:rFonts w:cs="Times New Roman"/>
        </w:rPr>
        <w:t>initiator</w:t>
      </w:r>
      <w:r w:rsidRPr="00291DA9">
        <w:rPr>
          <w:rFonts w:cs="Times New Roman"/>
          <w:lang w:val="ru-RU"/>
        </w:rPr>
        <w:t>-</w:t>
      </w:r>
      <w:r w:rsidRPr="00291DA9">
        <w:rPr>
          <w:rFonts w:cs="Times New Roman"/>
        </w:rPr>
        <w:t>target</w:t>
      </w:r>
      <w:r w:rsidRPr="00291DA9">
        <w:rPr>
          <w:rFonts w:cs="Times New Roman"/>
          <w:lang w:val="ru-RU"/>
        </w:rPr>
        <w:t>; пути должны проходить через оба контроллера.</w:t>
      </w:r>
    </w:p>
    <w:p w14:paraId="31A1FB2D" w14:textId="77777777" w:rsidR="005302D1" w:rsidRPr="00291DA9" w:rsidRDefault="005302D1" w:rsidP="005302D1">
      <w:pPr>
        <w:pStyle w:val="CodeBlock"/>
        <w:shd w:val="clear" w:color="auto" w:fill="F2F4F7"/>
        <w:rPr>
          <w:rFonts w:ascii="Times New Roman" w:hAnsi="Times New Roman" w:cs="Times New Roman"/>
        </w:rPr>
      </w:pPr>
      <w:r w:rsidRPr="00291DA9">
        <w:rPr>
          <w:rFonts w:ascii="Times New Roman" w:hAnsi="Times New Roman" w:cs="Times New Roman"/>
        </w:rPr>
        <w:t>3600xxxxxxxxxxxxxxxxxxxxxxxxxxxxxxx dm-2 VENDOR,MODEL</w:t>
      </w:r>
      <w:r w:rsidRPr="00291DA9">
        <w:rPr>
          <w:rFonts w:ascii="Times New Roman" w:hAnsi="Times New Roman" w:cs="Times New Roman"/>
        </w:rPr>
        <w:br/>
        <w:t>size=2.0T features='1 queue_if_no_path' hwhandler='1 alua' wp=rw</w:t>
      </w:r>
      <w:r w:rsidRPr="00291DA9">
        <w:rPr>
          <w:rFonts w:ascii="Times New Roman" w:hAnsi="Times New Roman" w:cs="Times New Roman"/>
        </w:rPr>
        <w:br/>
        <w:t>|-+- policy='round-robin 0' prio=50 status=active</w:t>
      </w:r>
      <w:r w:rsidRPr="00291DA9">
        <w:rPr>
          <w:rFonts w:ascii="Times New Roman" w:hAnsi="Times New Roman" w:cs="Times New Roman"/>
        </w:rPr>
        <w:br/>
        <w:t>| |- 1:0:0:1  sdb  8:16   active ready running   # путь через Controller A</w:t>
      </w:r>
      <w:r w:rsidRPr="00291DA9">
        <w:rPr>
          <w:rFonts w:ascii="Times New Roman" w:hAnsi="Times New Roman" w:cs="Times New Roman"/>
        </w:rPr>
        <w:br/>
        <w:t>| |- 1:0:1:1  sdc  8:32   active ready running   # путь через Controller A</w:t>
      </w:r>
      <w:r w:rsidRPr="00291DA9">
        <w:rPr>
          <w:rFonts w:ascii="Times New Roman" w:hAnsi="Times New Roman" w:cs="Times New Roman"/>
        </w:rPr>
        <w:br/>
        <w:t>| |- 2:0:0:1  sdd  8:48   active ready running   # путь через Controller A</w:t>
      </w:r>
      <w:r w:rsidRPr="00291DA9">
        <w:rPr>
          <w:rFonts w:ascii="Times New Roman" w:hAnsi="Times New Roman" w:cs="Times New Roman"/>
        </w:rPr>
        <w:br/>
        <w:t>| `- 2:0:1:1  sde  8:64   active ready running   # путь через Controller A</w:t>
      </w:r>
      <w:r w:rsidRPr="00291DA9">
        <w:rPr>
          <w:rFonts w:ascii="Times New Roman" w:hAnsi="Times New Roman" w:cs="Times New Roman"/>
        </w:rPr>
        <w:br/>
        <w:t>`-+- policy='round-robin 0' prio=50 status=active</w:t>
      </w:r>
      <w:r w:rsidRPr="00291DA9">
        <w:rPr>
          <w:rFonts w:ascii="Times New Roman" w:hAnsi="Times New Roman" w:cs="Times New Roman"/>
        </w:rPr>
        <w:br/>
        <w:t xml:space="preserve">  |- 1:0:2:1  sdf  8:80   active ready running   # путь через Controller B</w:t>
      </w:r>
      <w:r w:rsidRPr="00291DA9">
        <w:rPr>
          <w:rFonts w:ascii="Times New Roman" w:hAnsi="Times New Roman" w:cs="Times New Roman"/>
        </w:rPr>
        <w:br/>
        <w:t xml:space="preserve">  |- 1:0:3:1  sdg  8:96   active ready running   # путь через Controller B</w:t>
      </w:r>
      <w:r w:rsidRPr="00291DA9">
        <w:rPr>
          <w:rFonts w:ascii="Times New Roman" w:hAnsi="Times New Roman" w:cs="Times New Roman"/>
        </w:rPr>
        <w:br/>
        <w:t xml:space="preserve">  |- 2:0:2:1  sdh  8:112  active ready running   # путь через Controller B</w:t>
      </w:r>
      <w:r w:rsidRPr="00291DA9">
        <w:rPr>
          <w:rFonts w:ascii="Times New Roman" w:hAnsi="Times New Roman" w:cs="Times New Roman"/>
        </w:rPr>
        <w:br/>
        <w:t xml:space="preserve">  `- 2:0:3:1  sdi  8:128  active ready running   # путь через Controller B</w:t>
      </w:r>
    </w:p>
    <w:tbl>
      <w:tblPr>
        <w:tblW w:w="0" w:type="auto"/>
        <w:jc w:val="center"/>
        <w:tblBorders>
          <w:top w:val="single" w:sz="6" w:space="0" w:color="D9DEE8"/>
          <w:left w:val="single" w:sz="6" w:space="0" w:color="D9DEE8"/>
          <w:bottom w:val="single" w:sz="6" w:space="0" w:color="D9DEE8"/>
          <w:right w:val="single" w:sz="6" w:space="0" w:color="D9DEE8"/>
          <w:insideH w:val="single" w:sz="6" w:space="0" w:color="D9DEE8"/>
          <w:insideV w:val="single" w:sz="6" w:space="0" w:color="D9DEE8"/>
        </w:tblBorders>
        <w:tblLook w:val="04A0" w:firstRow="1" w:lastRow="0" w:firstColumn="1" w:lastColumn="0" w:noHBand="0" w:noVBand="1"/>
      </w:tblPr>
      <w:tblGrid>
        <w:gridCol w:w="14464"/>
      </w:tblGrid>
      <w:tr w:rsidR="005302D1" w:rsidRPr="003E0862" w14:paraId="2DE326BD" w14:textId="77777777" w:rsidTr="003E0862">
        <w:trPr>
          <w:jc w:val="center"/>
        </w:trPr>
        <w:tc>
          <w:tcPr>
            <w:tcW w:w="14480" w:type="dxa"/>
            <w:shd w:val="clear" w:color="auto" w:fill="EEF2FF"/>
          </w:tcPr>
          <w:p w14:paraId="2E2DCB76" w14:textId="77777777" w:rsidR="005302D1" w:rsidRPr="00291DA9" w:rsidRDefault="005302D1" w:rsidP="003E0862">
            <w:pPr>
              <w:rPr>
                <w:rFonts w:cs="Times New Roman"/>
                <w:lang w:val="ru-RU"/>
              </w:rPr>
            </w:pPr>
            <w:r w:rsidRPr="00291DA9">
              <w:rPr>
                <w:rFonts w:cs="Times New Roman"/>
                <w:b/>
                <w:sz w:val="19"/>
                <w:lang w:val="ru-RU"/>
              </w:rPr>
              <w:t>Допустимое альтернативное отображение.</w:t>
            </w:r>
            <w:r w:rsidRPr="00291DA9">
              <w:rPr>
                <w:rFonts w:cs="Times New Roman"/>
                <w:sz w:val="19"/>
                <w:lang w:val="ru-RU"/>
              </w:rPr>
              <w:t xml:space="preserve"> Если при одинаковом </w:t>
            </w:r>
            <w:r w:rsidRPr="00291DA9">
              <w:rPr>
                <w:rFonts w:eastAsia="Consolas" w:cs="Times New Roman"/>
                <w:sz w:val="19"/>
              </w:rPr>
              <w:t>prio</w:t>
            </w:r>
            <w:r w:rsidRPr="00291DA9">
              <w:rPr>
                <w:rFonts w:cs="Times New Roman"/>
                <w:sz w:val="19"/>
                <w:lang w:val="ru-RU"/>
              </w:rPr>
              <w:t xml:space="preserve"> </w:t>
            </w:r>
            <w:r w:rsidRPr="00291DA9">
              <w:rPr>
                <w:rFonts w:cs="Times New Roman"/>
                <w:sz w:val="19"/>
              </w:rPr>
              <w:t>DM</w:t>
            </w:r>
            <w:r w:rsidRPr="00291DA9">
              <w:rPr>
                <w:rFonts w:cs="Times New Roman"/>
                <w:sz w:val="19"/>
                <w:lang w:val="ru-RU"/>
              </w:rPr>
              <w:t>-</w:t>
            </w:r>
            <w:r w:rsidRPr="00291DA9">
              <w:rPr>
                <w:rFonts w:cs="Times New Roman"/>
                <w:sz w:val="19"/>
              </w:rPr>
              <w:t>Multipath</w:t>
            </w:r>
            <w:r w:rsidRPr="00291DA9">
              <w:rPr>
                <w:rFonts w:cs="Times New Roman"/>
                <w:sz w:val="19"/>
                <w:lang w:val="ru-RU"/>
              </w:rPr>
              <w:t xml:space="preserve"> собирает все пути в одну группу </w:t>
            </w:r>
            <w:r w:rsidRPr="00291DA9">
              <w:rPr>
                <w:rFonts w:eastAsia="Consolas" w:cs="Times New Roman"/>
                <w:sz w:val="19"/>
              </w:rPr>
              <w:t>status</w:t>
            </w:r>
            <w:r w:rsidRPr="00291DA9">
              <w:rPr>
                <w:rFonts w:eastAsia="Consolas" w:cs="Times New Roman"/>
                <w:sz w:val="19"/>
                <w:lang w:val="ru-RU"/>
              </w:rPr>
              <w:t>=</w:t>
            </w:r>
            <w:r w:rsidRPr="00291DA9">
              <w:rPr>
                <w:rFonts w:eastAsia="Consolas" w:cs="Times New Roman"/>
                <w:sz w:val="19"/>
              </w:rPr>
              <w:t>active</w:t>
            </w:r>
            <w:r w:rsidRPr="00291DA9">
              <w:rPr>
                <w:rFonts w:cs="Times New Roman"/>
                <w:sz w:val="19"/>
                <w:lang w:val="ru-RU"/>
              </w:rPr>
              <w:t xml:space="preserve">, это не является основанием для отказа, если в группе присутствуют пути через оба контроллера и каждый рабочий путь имеет </w:t>
            </w:r>
            <w:r w:rsidRPr="00291DA9">
              <w:rPr>
                <w:rFonts w:eastAsia="Consolas" w:cs="Times New Roman"/>
                <w:sz w:val="19"/>
              </w:rPr>
              <w:t>active</w:t>
            </w:r>
            <w:r w:rsidRPr="00291DA9">
              <w:rPr>
                <w:rFonts w:eastAsia="Consolas" w:cs="Times New Roman"/>
                <w:sz w:val="19"/>
                <w:lang w:val="ru-RU"/>
              </w:rPr>
              <w:t xml:space="preserve"> </w:t>
            </w:r>
            <w:r w:rsidRPr="00291DA9">
              <w:rPr>
                <w:rFonts w:eastAsia="Consolas" w:cs="Times New Roman"/>
                <w:sz w:val="19"/>
              </w:rPr>
              <w:t>ready</w:t>
            </w:r>
            <w:r w:rsidRPr="00291DA9">
              <w:rPr>
                <w:rFonts w:eastAsia="Consolas" w:cs="Times New Roman"/>
                <w:sz w:val="19"/>
                <w:lang w:val="ru-RU"/>
              </w:rPr>
              <w:t xml:space="preserve"> </w:t>
            </w:r>
            <w:r w:rsidRPr="00291DA9">
              <w:rPr>
                <w:rFonts w:eastAsia="Consolas" w:cs="Times New Roman"/>
                <w:sz w:val="19"/>
              </w:rPr>
              <w:t>running</w:t>
            </w:r>
            <w:r w:rsidRPr="00291DA9">
              <w:rPr>
                <w:rFonts w:cs="Times New Roman"/>
                <w:sz w:val="19"/>
                <w:lang w:val="ru-RU"/>
              </w:rPr>
              <w:t>.</w:t>
            </w:r>
          </w:p>
        </w:tc>
      </w:tr>
    </w:tbl>
    <w:p w14:paraId="7E51F553" w14:textId="77777777" w:rsidR="005302D1" w:rsidRPr="00291DA9" w:rsidRDefault="005302D1" w:rsidP="005302D1">
      <w:pPr>
        <w:rPr>
          <w:rFonts w:cs="Times New Roman"/>
          <w:lang w:val="ru-RU"/>
        </w:rPr>
      </w:pPr>
    </w:p>
    <w:p w14:paraId="293D7B19" w14:textId="77777777" w:rsidR="005302D1" w:rsidRPr="00291DA9" w:rsidRDefault="005302D1" w:rsidP="005302D1">
      <w:pPr>
        <w:pStyle w:val="CodeBlock"/>
        <w:shd w:val="clear" w:color="auto" w:fill="F2F4F7"/>
        <w:rPr>
          <w:rFonts w:ascii="Times New Roman" w:hAnsi="Times New Roman" w:cs="Times New Roman"/>
        </w:rPr>
      </w:pPr>
      <w:r w:rsidRPr="00291DA9">
        <w:rPr>
          <w:rFonts w:ascii="Times New Roman" w:hAnsi="Times New Roman" w:cs="Times New Roman"/>
        </w:rPr>
        <w:t>3600xxxxxxxxxxxxxxxxxxxxxxxxxxxxxxx dm-2 VENDOR,MODEL</w:t>
      </w:r>
      <w:r w:rsidRPr="00291DA9">
        <w:rPr>
          <w:rFonts w:ascii="Times New Roman" w:hAnsi="Times New Roman" w:cs="Times New Roman"/>
        </w:rPr>
        <w:br/>
        <w:t>size=2.0T features='1 queue_if_no_path' hwhandler='1 alua' wp=rw</w:t>
      </w:r>
      <w:r w:rsidRPr="00291DA9">
        <w:rPr>
          <w:rFonts w:ascii="Times New Roman" w:hAnsi="Times New Roman" w:cs="Times New Roman"/>
        </w:rPr>
        <w:br/>
        <w:t>`-+- policy='round-robin 0' prio=50 status=active</w:t>
      </w:r>
      <w:r w:rsidRPr="00291DA9">
        <w:rPr>
          <w:rFonts w:ascii="Times New Roman" w:hAnsi="Times New Roman" w:cs="Times New Roman"/>
        </w:rPr>
        <w:br/>
        <w:t xml:space="preserve">  |- 1:0:0:1  sdb  8:16   active ready running   # путь через Controller A</w:t>
      </w:r>
      <w:r w:rsidRPr="00291DA9">
        <w:rPr>
          <w:rFonts w:ascii="Times New Roman" w:hAnsi="Times New Roman" w:cs="Times New Roman"/>
        </w:rPr>
        <w:br/>
        <w:t xml:space="preserve">  |- 1:0:1:1  sdc  8:32   active ready running   # путь через Controller A</w:t>
      </w:r>
      <w:r w:rsidRPr="00291DA9">
        <w:rPr>
          <w:rFonts w:ascii="Times New Roman" w:hAnsi="Times New Roman" w:cs="Times New Roman"/>
        </w:rPr>
        <w:br/>
      </w:r>
      <w:r w:rsidRPr="00291DA9">
        <w:rPr>
          <w:rFonts w:ascii="Times New Roman" w:hAnsi="Times New Roman" w:cs="Times New Roman"/>
        </w:rPr>
        <w:lastRenderedPageBreak/>
        <w:t xml:space="preserve">  |- 1:0:2:1  sdf  8:80   active ready running   # путь через Controller B</w:t>
      </w:r>
      <w:r w:rsidRPr="00291DA9">
        <w:rPr>
          <w:rFonts w:ascii="Times New Roman" w:hAnsi="Times New Roman" w:cs="Times New Roman"/>
        </w:rPr>
        <w:br/>
        <w:t xml:space="preserve">  `- 1:0:3:1  sdg  8:96   active ready running   # путь через Controller B</w:t>
      </w:r>
    </w:p>
    <w:p w14:paraId="36A830FE" w14:textId="77777777" w:rsidR="005302D1" w:rsidRPr="00291DA9" w:rsidRDefault="005302D1" w:rsidP="005302D1">
      <w:pPr>
        <w:rPr>
          <w:rFonts w:cs="Times New Roman"/>
          <w:lang w:val="ru-RU"/>
        </w:rPr>
      </w:pPr>
      <w:r w:rsidRPr="00291DA9">
        <w:rPr>
          <w:rFonts w:cs="Times New Roman"/>
          <w:lang w:val="ru-RU"/>
        </w:rPr>
        <w:t xml:space="preserve">Ниже — пример картины, которая </w:t>
      </w:r>
      <w:r w:rsidRPr="00291DA9">
        <w:rPr>
          <w:rFonts w:cs="Times New Roman"/>
          <w:b/>
          <w:lang w:val="ru-RU"/>
        </w:rPr>
        <w:t>не</w:t>
      </w:r>
      <w:r w:rsidRPr="00291DA9">
        <w:rPr>
          <w:rFonts w:cs="Times New Roman"/>
          <w:lang w:val="ru-RU"/>
        </w:rPr>
        <w:t xml:space="preserve"> является подтверждением </w:t>
      </w:r>
      <w:r w:rsidRPr="00291DA9">
        <w:rPr>
          <w:rFonts w:cs="Times New Roman"/>
        </w:rPr>
        <w:t>SLUA</w:t>
      </w:r>
      <w:r w:rsidRPr="00291DA9">
        <w:rPr>
          <w:rFonts w:cs="Times New Roman"/>
          <w:lang w:val="ru-RU"/>
        </w:rPr>
        <w:t xml:space="preserve"> (для сравнения):</w:t>
      </w:r>
    </w:p>
    <w:p w14:paraId="6D6C61FA" w14:textId="77777777" w:rsidR="005302D1" w:rsidRPr="00291DA9" w:rsidRDefault="005302D1" w:rsidP="005302D1">
      <w:pPr>
        <w:pStyle w:val="CodeBlock"/>
        <w:shd w:val="clear" w:color="auto" w:fill="F2F4F7"/>
        <w:rPr>
          <w:rFonts w:ascii="Times New Roman" w:hAnsi="Times New Roman" w:cs="Times New Roman"/>
        </w:rPr>
      </w:pPr>
      <w:r w:rsidRPr="00291DA9">
        <w:rPr>
          <w:rFonts w:ascii="Times New Roman" w:hAnsi="Times New Roman" w:cs="Times New Roman"/>
        </w:rPr>
        <w:t>3600xxxxxxxxxxxxxxxxxxxxxxxxxxxxxxx dm-2 VENDOR,MODEL</w:t>
      </w:r>
      <w:r w:rsidRPr="00291DA9">
        <w:rPr>
          <w:rFonts w:ascii="Times New Roman" w:hAnsi="Times New Roman" w:cs="Times New Roman"/>
        </w:rPr>
        <w:br/>
        <w:t>size=2.0T features='1 queue_if_no_path' hwhandler='1 alua' wp=rw</w:t>
      </w:r>
      <w:r w:rsidRPr="00291DA9">
        <w:rPr>
          <w:rFonts w:ascii="Times New Roman" w:hAnsi="Times New Roman" w:cs="Times New Roman"/>
        </w:rPr>
        <w:br/>
        <w:t>|-+- policy='round-robin 0' prio=50 status=active</w:t>
      </w:r>
      <w:r w:rsidRPr="00291DA9">
        <w:rPr>
          <w:rFonts w:ascii="Times New Roman" w:hAnsi="Times New Roman" w:cs="Times New Roman"/>
        </w:rPr>
        <w:br/>
        <w:t>| |- 1:0:0:1  sdb  8:16   active ready running   # optimized (active/optimized)</w:t>
      </w:r>
      <w:r w:rsidRPr="00291DA9">
        <w:rPr>
          <w:rFonts w:ascii="Times New Roman" w:hAnsi="Times New Roman" w:cs="Times New Roman"/>
        </w:rPr>
        <w:br/>
        <w:t>| `- ...</w:t>
      </w:r>
      <w:r w:rsidRPr="00291DA9">
        <w:rPr>
          <w:rFonts w:ascii="Times New Roman" w:hAnsi="Times New Roman" w:cs="Times New Roman"/>
        </w:rPr>
        <w:br/>
        <w:t>`-+- policy='round-robin 0' prio=10 status=enabled</w:t>
      </w:r>
      <w:r w:rsidRPr="00291DA9">
        <w:rPr>
          <w:rFonts w:ascii="Times New Roman" w:hAnsi="Times New Roman" w:cs="Times New Roman"/>
        </w:rPr>
        <w:br/>
        <w:t xml:space="preserve">  |- 1:0:2:1  sdf  8:80   active ready running   # non-optimized / lower priority</w:t>
      </w:r>
      <w:r w:rsidRPr="00291DA9">
        <w:rPr>
          <w:rFonts w:ascii="Times New Roman" w:hAnsi="Times New Roman" w:cs="Times New Roman"/>
        </w:rPr>
        <w:br/>
        <w:t xml:space="preserve">  `- ...</w:t>
      </w:r>
    </w:p>
    <w:p w14:paraId="71F7AEA0" w14:textId="77777777" w:rsidR="005302D1" w:rsidRPr="00291DA9" w:rsidRDefault="005302D1" w:rsidP="005302D1">
      <w:pPr>
        <w:rPr>
          <w:rFonts w:cs="Times New Roman"/>
          <w:lang w:val="ru-RU"/>
        </w:rPr>
      </w:pPr>
      <w:r w:rsidRPr="00291DA9">
        <w:rPr>
          <w:rFonts w:cs="Times New Roman"/>
          <w:lang w:val="ru-RU"/>
        </w:rPr>
        <w:t xml:space="preserve">Признаки, отвергающие </w:t>
      </w:r>
      <w:r w:rsidRPr="00291DA9">
        <w:rPr>
          <w:rFonts w:cs="Times New Roman"/>
        </w:rPr>
        <w:t>SLUA</w:t>
      </w:r>
      <w:r w:rsidRPr="00291DA9">
        <w:rPr>
          <w:rFonts w:cs="Times New Roman"/>
          <w:lang w:val="ru-RU"/>
        </w:rPr>
        <w:t xml:space="preserve"> в этом примере: разные значения </w:t>
      </w:r>
      <w:r w:rsidRPr="00291DA9">
        <w:rPr>
          <w:rFonts w:eastAsia="Consolas" w:cs="Times New Roman"/>
          <w:sz w:val="17"/>
        </w:rPr>
        <w:t>prio</w:t>
      </w:r>
      <w:r w:rsidRPr="00291DA9">
        <w:rPr>
          <w:rFonts w:cs="Times New Roman"/>
          <w:lang w:val="ru-RU"/>
        </w:rPr>
        <w:t xml:space="preserve"> у групп, статус второй группы </w:t>
      </w:r>
      <w:r w:rsidRPr="00291DA9">
        <w:rPr>
          <w:rFonts w:eastAsia="Consolas" w:cs="Times New Roman"/>
          <w:sz w:val="17"/>
        </w:rPr>
        <w:t>status</w:t>
      </w:r>
      <w:r w:rsidRPr="00291DA9">
        <w:rPr>
          <w:rFonts w:eastAsia="Consolas" w:cs="Times New Roman"/>
          <w:sz w:val="17"/>
          <w:lang w:val="ru-RU"/>
        </w:rPr>
        <w:t>=</w:t>
      </w:r>
      <w:r w:rsidRPr="00291DA9">
        <w:rPr>
          <w:rFonts w:eastAsia="Consolas" w:cs="Times New Roman"/>
          <w:sz w:val="17"/>
        </w:rPr>
        <w:t>enabled</w:t>
      </w:r>
      <w:r w:rsidRPr="00291DA9">
        <w:rPr>
          <w:rFonts w:cs="Times New Roman"/>
          <w:lang w:val="ru-RU"/>
        </w:rPr>
        <w:t xml:space="preserve"> вместо </w:t>
      </w:r>
      <w:r w:rsidRPr="00291DA9">
        <w:rPr>
          <w:rFonts w:eastAsia="Consolas" w:cs="Times New Roman"/>
          <w:sz w:val="17"/>
        </w:rPr>
        <w:t>status</w:t>
      </w:r>
      <w:r w:rsidRPr="00291DA9">
        <w:rPr>
          <w:rFonts w:eastAsia="Consolas" w:cs="Times New Roman"/>
          <w:sz w:val="17"/>
          <w:lang w:val="ru-RU"/>
        </w:rPr>
        <w:t>=</w:t>
      </w:r>
      <w:r w:rsidRPr="00291DA9">
        <w:rPr>
          <w:rFonts w:eastAsia="Consolas" w:cs="Times New Roman"/>
          <w:sz w:val="17"/>
        </w:rPr>
        <w:t>active</w:t>
      </w:r>
      <w:r w:rsidRPr="00291DA9">
        <w:rPr>
          <w:rFonts w:cs="Times New Roman"/>
          <w:lang w:val="ru-RU"/>
        </w:rPr>
        <w:t>, а также признаки непредпочтительного/неоптимизированного доступа.</w:t>
      </w:r>
    </w:p>
    <w:p w14:paraId="45F3253D" w14:textId="77777777" w:rsidR="005302D1" w:rsidRPr="00A0593A" w:rsidRDefault="005302D1" w:rsidP="005302D1">
      <w:pPr>
        <w:rPr>
          <w:rFonts w:cs="Times New Roman"/>
          <w:b/>
          <w:bCs/>
          <w:szCs w:val="28"/>
        </w:rPr>
      </w:pPr>
      <w:r w:rsidRPr="00A0593A">
        <w:rPr>
          <w:rFonts w:cs="Times New Roman"/>
          <w:b/>
          <w:bCs/>
          <w:szCs w:val="28"/>
        </w:rPr>
        <w:t xml:space="preserve">7.6. </w:t>
      </w:r>
      <w:r w:rsidRPr="005302D1">
        <w:rPr>
          <w:rFonts w:cs="Times New Roman"/>
          <w:b/>
          <w:bCs/>
          <w:szCs w:val="28"/>
          <w:lang w:val="ru-RU"/>
        </w:rPr>
        <w:t>Таблица</w:t>
      </w:r>
      <w:r w:rsidRPr="00A0593A">
        <w:rPr>
          <w:rFonts w:cs="Times New Roman"/>
          <w:b/>
          <w:bCs/>
          <w:szCs w:val="28"/>
        </w:rPr>
        <w:t xml:space="preserve"> </w:t>
      </w:r>
      <w:r w:rsidRPr="005302D1">
        <w:rPr>
          <w:rFonts w:cs="Times New Roman"/>
          <w:b/>
          <w:bCs/>
          <w:szCs w:val="28"/>
          <w:lang w:val="ru-RU"/>
        </w:rPr>
        <w:t>фиксации</w:t>
      </w:r>
      <w:r w:rsidRPr="00A0593A">
        <w:rPr>
          <w:rFonts w:cs="Times New Roman"/>
          <w:b/>
          <w:bCs/>
          <w:szCs w:val="28"/>
        </w:rPr>
        <w:t xml:space="preserve"> </w:t>
      </w:r>
      <w:r w:rsidRPr="005302D1">
        <w:rPr>
          <w:rFonts w:cs="Times New Roman"/>
          <w:b/>
          <w:bCs/>
          <w:szCs w:val="28"/>
          <w:lang w:val="ru-RU"/>
        </w:rPr>
        <w:t>пулов</w:t>
      </w:r>
      <w:r w:rsidRPr="00A0593A">
        <w:rPr>
          <w:rFonts w:cs="Times New Roman"/>
          <w:b/>
          <w:bCs/>
          <w:szCs w:val="28"/>
        </w:rPr>
        <w:t xml:space="preserve"> </w:t>
      </w:r>
      <w:r w:rsidRPr="005302D1">
        <w:rPr>
          <w:rFonts w:cs="Times New Roman"/>
          <w:b/>
          <w:bCs/>
          <w:szCs w:val="28"/>
          <w:lang w:val="ru-RU"/>
        </w:rPr>
        <w:t>и</w:t>
      </w:r>
      <w:r w:rsidRPr="00A0593A">
        <w:rPr>
          <w:rFonts w:cs="Times New Roman"/>
          <w:b/>
          <w:bCs/>
          <w:szCs w:val="28"/>
        </w:rPr>
        <w:t xml:space="preserve"> LUN SLUA / Symmetric Active-Active</w:t>
      </w:r>
    </w:p>
    <w:tbl>
      <w:tblPr>
        <w:tblStyle w:val="aff0"/>
        <w:tblW w:w="0" w:type="auto"/>
        <w:jc w:val="center"/>
        <w:tblBorders>
          <w:top w:val="single" w:sz="4" w:space="0" w:color="C9D2E3"/>
          <w:left w:val="single" w:sz="4" w:space="0" w:color="C9D2E3"/>
          <w:bottom w:val="single" w:sz="4" w:space="0" w:color="C9D2E3"/>
          <w:right w:val="single" w:sz="4" w:space="0" w:color="C9D2E3"/>
          <w:insideH w:val="single" w:sz="4" w:space="0" w:color="C9D2E3"/>
          <w:insideV w:val="single" w:sz="4" w:space="0" w:color="C9D2E3"/>
        </w:tblBorders>
        <w:tblLook w:val="04A0" w:firstRow="1" w:lastRow="0" w:firstColumn="1" w:lastColumn="0" w:noHBand="0" w:noVBand="1"/>
      </w:tblPr>
      <w:tblGrid>
        <w:gridCol w:w="1701"/>
        <w:gridCol w:w="1701"/>
        <w:gridCol w:w="1701"/>
        <w:gridCol w:w="1814"/>
        <w:gridCol w:w="1701"/>
        <w:gridCol w:w="1417"/>
        <w:gridCol w:w="1417"/>
      </w:tblGrid>
      <w:tr w:rsidR="005302D1" w:rsidRPr="00291DA9" w14:paraId="4B51DC19" w14:textId="77777777" w:rsidTr="003E0862">
        <w:trPr>
          <w:tblHeader/>
          <w:jc w:val="center"/>
        </w:trPr>
        <w:tc>
          <w:tcPr>
            <w:tcW w:w="1701" w:type="dxa"/>
            <w:shd w:val="clear" w:color="auto" w:fill="E9EEF8"/>
          </w:tcPr>
          <w:p w14:paraId="1BE86B68" w14:textId="77777777" w:rsidR="005302D1" w:rsidRPr="00291DA9" w:rsidRDefault="005302D1" w:rsidP="003E0862">
            <w:pPr>
              <w:pStyle w:val="TableText"/>
              <w:spacing w:after="40"/>
              <w:rPr>
                <w:rFonts w:cs="Times New Roman"/>
              </w:rPr>
            </w:pPr>
            <w:r w:rsidRPr="00291DA9">
              <w:rPr>
                <w:rFonts w:cs="Times New Roman"/>
                <w:b/>
              </w:rPr>
              <w:t>Пул</w:t>
            </w:r>
          </w:p>
        </w:tc>
        <w:tc>
          <w:tcPr>
            <w:tcW w:w="1701" w:type="dxa"/>
            <w:shd w:val="clear" w:color="auto" w:fill="E9EEF8"/>
          </w:tcPr>
          <w:p w14:paraId="3E6D2AE1" w14:textId="77777777" w:rsidR="005302D1" w:rsidRPr="00291DA9" w:rsidRDefault="005302D1" w:rsidP="003E0862">
            <w:pPr>
              <w:pStyle w:val="TableText"/>
              <w:spacing w:after="40"/>
              <w:rPr>
                <w:rFonts w:cs="Times New Roman"/>
              </w:rPr>
            </w:pPr>
            <w:r w:rsidRPr="00291DA9">
              <w:rPr>
                <w:rFonts w:cs="Times New Roman"/>
                <w:b/>
              </w:rPr>
              <w:t>Схема защиты</w:t>
            </w:r>
          </w:p>
        </w:tc>
        <w:tc>
          <w:tcPr>
            <w:tcW w:w="1701" w:type="dxa"/>
            <w:shd w:val="clear" w:color="auto" w:fill="E9EEF8"/>
          </w:tcPr>
          <w:p w14:paraId="7D12D91E" w14:textId="77777777" w:rsidR="005302D1" w:rsidRPr="00291DA9" w:rsidRDefault="005302D1" w:rsidP="003E0862">
            <w:pPr>
              <w:pStyle w:val="TableText"/>
              <w:spacing w:after="40"/>
              <w:rPr>
                <w:rFonts w:cs="Times New Roman"/>
              </w:rPr>
            </w:pPr>
            <w:r w:rsidRPr="00291DA9">
              <w:rPr>
                <w:rFonts w:cs="Times New Roman"/>
                <w:b/>
              </w:rPr>
              <w:t>Форматированный объём пула</w:t>
            </w:r>
          </w:p>
        </w:tc>
        <w:tc>
          <w:tcPr>
            <w:tcW w:w="1814" w:type="dxa"/>
            <w:shd w:val="clear" w:color="auto" w:fill="E9EEF8"/>
          </w:tcPr>
          <w:p w14:paraId="57205CDE" w14:textId="77777777" w:rsidR="005302D1" w:rsidRPr="00291DA9" w:rsidRDefault="005302D1" w:rsidP="003E0862">
            <w:pPr>
              <w:pStyle w:val="TableText"/>
              <w:spacing w:after="40"/>
              <w:rPr>
                <w:rFonts w:cs="Times New Roman"/>
              </w:rPr>
            </w:pPr>
            <w:r w:rsidRPr="00291DA9">
              <w:rPr>
                <w:rFonts w:cs="Times New Roman"/>
                <w:b/>
              </w:rPr>
              <w:t>LUN</w:t>
            </w:r>
          </w:p>
        </w:tc>
        <w:tc>
          <w:tcPr>
            <w:tcW w:w="1701" w:type="dxa"/>
            <w:shd w:val="clear" w:color="auto" w:fill="E9EEF8"/>
          </w:tcPr>
          <w:p w14:paraId="0F978BFD" w14:textId="77777777" w:rsidR="005302D1" w:rsidRPr="00291DA9" w:rsidRDefault="005302D1" w:rsidP="003E0862">
            <w:pPr>
              <w:pStyle w:val="TableText"/>
              <w:spacing w:after="40"/>
              <w:rPr>
                <w:rFonts w:cs="Times New Roman"/>
              </w:rPr>
            </w:pPr>
            <w:r w:rsidRPr="00291DA9">
              <w:rPr>
                <w:rFonts w:cs="Times New Roman"/>
                <w:b/>
              </w:rPr>
              <w:t>Размер LUN</w:t>
            </w:r>
          </w:p>
        </w:tc>
        <w:tc>
          <w:tcPr>
            <w:tcW w:w="1417" w:type="dxa"/>
            <w:shd w:val="clear" w:color="auto" w:fill="E9EEF8"/>
          </w:tcPr>
          <w:p w14:paraId="43E22C7F" w14:textId="77777777" w:rsidR="005302D1" w:rsidRPr="00291DA9" w:rsidRDefault="005302D1" w:rsidP="003E0862">
            <w:pPr>
              <w:pStyle w:val="TableText"/>
              <w:spacing w:after="40"/>
              <w:rPr>
                <w:rFonts w:cs="Times New Roman"/>
              </w:rPr>
            </w:pPr>
            <w:r w:rsidRPr="00291DA9">
              <w:rPr>
                <w:rFonts w:cs="Times New Roman"/>
                <w:b/>
              </w:rPr>
              <w:t>WWID</w:t>
            </w:r>
          </w:p>
        </w:tc>
        <w:tc>
          <w:tcPr>
            <w:tcW w:w="1417" w:type="dxa"/>
            <w:shd w:val="clear" w:color="auto" w:fill="E9EEF8"/>
          </w:tcPr>
          <w:p w14:paraId="56D1D7D5" w14:textId="77777777" w:rsidR="005302D1" w:rsidRPr="00291DA9" w:rsidRDefault="005302D1" w:rsidP="003E0862">
            <w:pPr>
              <w:pStyle w:val="TableText"/>
              <w:spacing w:after="40"/>
              <w:rPr>
                <w:rFonts w:cs="Times New Roman"/>
              </w:rPr>
            </w:pPr>
            <w:r w:rsidRPr="00291DA9">
              <w:rPr>
                <w:rFonts w:cs="Times New Roman"/>
                <w:b/>
              </w:rPr>
              <w:t>Предоставлен серверам</w:t>
            </w:r>
          </w:p>
        </w:tc>
      </w:tr>
      <w:tr w:rsidR="005302D1" w:rsidRPr="00291DA9" w14:paraId="613AA8C3" w14:textId="77777777" w:rsidTr="003E0862">
        <w:trPr>
          <w:jc w:val="center"/>
        </w:trPr>
        <w:tc>
          <w:tcPr>
            <w:tcW w:w="1701" w:type="dxa"/>
          </w:tcPr>
          <w:p w14:paraId="1E757D22" w14:textId="77777777" w:rsidR="005302D1" w:rsidRPr="00291DA9" w:rsidRDefault="005302D1" w:rsidP="003E0862">
            <w:pPr>
              <w:pStyle w:val="TableText"/>
              <w:spacing w:after="40"/>
              <w:rPr>
                <w:rFonts w:cs="Times New Roman"/>
              </w:rPr>
            </w:pPr>
            <w:r w:rsidRPr="00291DA9">
              <w:rPr>
                <w:rFonts w:cs="Times New Roman"/>
              </w:rPr>
              <w:t>Pool-1</w:t>
            </w:r>
          </w:p>
        </w:tc>
        <w:tc>
          <w:tcPr>
            <w:tcW w:w="1701" w:type="dxa"/>
          </w:tcPr>
          <w:p w14:paraId="1C4E30DC" w14:textId="77777777" w:rsidR="005302D1" w:rsidRPr="00291DA9" w:rsidRDefault="005302D1" w:rsidP="003E0862">
            <w:pPr>
              <w:pStyle w:val="TableText"/>
              <w:spacing w:after="40"/>
              <w:rPr>
                <w:rFonts w:cs="Times New Roman"/>
              </w:rPr>
            </w:pPr>
            <w:r w:rsidRPr="00291DA9">
              <w:rPr>
                <w:rFonts w:cs="Times New Roman"/>
              </w:rPr>
              <w:t>RAID 6 / эквивалент</w:t>
            </w:r>
          </w:p>
        </w:tc>
        <w:tc>
          <w:tcPr>
            <w:tcW w:w="1701" w:type="dxa"/>
          </w:tcPr>
          <w:p w14:paraId="7EB5218A" w14:textId="77777777" w:rsidR="005302D1" w:rsidRPr="00291DA9" w:rsidRDefault="005302D1" w:rsidP="003E0862">
            <w:pPr>
              <w:pStyle w:val="TableText"/>
              <w:spacing w:after="40"/>
              <w:rPr>
                <w:rFonts w:cs="Times New Roman"/>
              </w:rPr>
            </w:pPr>
            <w:r w:rsidRPr="00291DA9">
              <w:rPr>
                <w:rFonts w:cs="Times New Roman"/>
              </w:rPr>
              <w:t>__ TiB</w:t>
            </w:r>
          </w:p>
        </w:tc>
        <w:tc>
          <w:tcPr>
            <w:tcW w:w="1814" w:type="dxa"/>
          </w:tcPr>
          <w:p w14:paraId="05D49F20" w14:textId="77777777" w:rsidR="005302D1" w:rsidRPr="00291DA9" w:rsidRDefault="005302D1" w:rsidP="003E0862">
            <w:pPr>
              <w:pStyle w:val="TableText"/>
              <w:spacing w:after="40"/>
              <w:rPr>
                <w:rFonts w:cs="Times New Roman"/>
              </w:rPr>
            </w:pPr>
            <w:r w:rsidRPr="00291DA9">
              <w:rPr>
                <w:rFonts w:cs="Times New Roman"/>
              </w:rPr>
              <w:t>LUN1</w:t>
            </w:r>
          </w:p>
        </w:tc>
        <w:tc>
          <w:tcPr>
            <w:tcW w:w="1701" w:type="dxa"/>
          </w:tcPr>
          <w:p w14:paraId="48E948FE" w14:textId="77777777" w:rsidR="005302D1" w:rsidRPr="00291DA9" w:rsidRDefault="005302D1" w:rsidP="003E0862">
            <w:pPr>
              <w:pStyle w:val="TableText"/>
              <w:spacing w:after="40"/>
              <w:rPr>
                <w:rFonts w:cs="Times New Roman"/>
              </w:rPr>
            </w:pPr>
            <w:r w:rsidRPr="00291DA9">
              <w:rPr>
                <w:rFonts w:cs="Times New Roman"/>
              </w:rPr>
              <w:t>40% от Pool-1</w:t>
            </w:r>
          </w:p>
        </w:tc>
        <w:tc>
          <w:tcPr>
            <w:tcW w:w="1417" w:type="dxa"/>
          </w:tcPr>
          <w:p w14:paraId="38A22538" w14:textId="77777777" w:rsidR="005302D1" w:rsidRPr="00291DA9" w:rsidRDefault="005302D1" w:rsidP="003E0862">
            <w:pPr>
              <w:pStyle w:val="TableText"/>
              <w:spacing w:after="40"/>
              <w:rPr>
                <w:rFonts w:cs="Times New Roman"/>
              </w:rPr>
            </w:pPr>
            <w:r w:rsidRPr="00291DA9">
              <w:rPr>
                <w:rFonts w:cs="Times New Roman"/>
              </w:rPr>
              <w:t>__</w:t>
            </w:r>
          </w:p>
        </w:tc>
        <w:tc>
          <w:tcPr>
            <w:tcW w:w="1417" w:type="dxa"/>
          </w:tcPr>
          <w:p w14:paraId="3F7AB33B" w14:textId="77777777" w:rsidR="005302D1" w:rsidRPr="00291DA9" w:rsidRDefault="005302D1" w:rsidP="003E0862">
            <w:pPr>
              <w:pStyle w:val="TableText"/>
              <w:spacing w:after="40"/>
              <w:rPr>
                <w:rFonts w:cs="Times New Roman"/>
              </w:rPr>
            </w:pPr>
            <w:r w:rsidRPr="00291DA9">
              <w:rPr>
                <w:rFonts w:cs="Times New Roman"/>
              </w:rPr>
              <w:t>Server-1 / Server-2</w:t>
            </w:r>
          </w:p>
        </w:tc>
      </w:tr>
      <w:tr w:rsidR="005302D1" w:rsidRPr="00291DA9" w14:paraId="78669461" w14:textId="77777777" w:rsidTr="003E0862">
        <w:trPr>
          <w:jc w:val="center"/>
        </w:trPr>
        <w:tc>
          <w:tcPr>
            <w:tcW w:w="1701" w:type="dxa"/>
          </w:tcPr>
          <w:p w14:paraId="226921E0" w14:textId="77777777" w:rsidR="005302D1" w:rsidRPr="00291DA9" w:rsidRDefault="005302D1" w:rsidP="003E0862">
            <w:pPr>
              <w:pStyle w:val="TableText"/>
              <w:spacing w:after="40"/>
              <w:rPr>
                <w:rFonts w:cs="Times New Roman"/>
              </w:rPr>
            </w:pPr>
            <w:r w:rsidRPr="00291DA9">
              <w:rPr>
                <w:rFonts w:cs="Times New Roman"/>
              </w:rPr>
              <w:t>Pool-1</w:t>
            </w:r>
          </w:p>
        </w:tc>
        <w:tc>
          <w:tcPr>
            <w:tcW w:w="1701" w:type="dxa"/>
          </w:tcPr>
          <w:p w14:paraId="36454A78" w14:textId="77777777" w:rsidR="005302D1" w:rsidRPr="00291DA9" w:rsidRDefault="005302D1" w:rsidP="003E0862">
            <w:pPr>
              <w:pStyle w:val="TableText"/>
              <w:spacing w:after="40"/>
              <w:rPr>
                <w:rFonts w:cs="Times New Roman"/>
              </w:rPr>
            </w:pPr>
            <w:r w:rsidRPr="00291DA9">
              <w:rPr>
                <w:rFonts w:cs="Times New Roman"/>
              </w:rPr>
              <w:t>RAID 6 / эквивалент</w:t>
            </w:r>
          </w:p>
        </w:tc>
        <w:tc>
          <w:tcPr>
            <w:tcW w:w="1701" w:type="dxa"/>
          </w:tcPr>
          <w:p w14:paraId="1B46AAFF" w14:textId="77777777" w:rsidR="005302D1" w:rsidRPr="00291DA9" w:rsidRDefault="005302D1" w:rsidP="003E0862">
            <w:pPr>
              <w:pStyle w:val="TableText"/>
              <w:spacing w:after="40"/>
              <w:rPr>
                <w:rFonts w:cs="Times New Roman"/>
              </w:rPr>
            </w:pPr>
            <w:r w:rsidRPr="00291DA9">
              <w:rPr>
                <w:rFonts w:cs="Times New Roman"/>
              </w:rPr>
              <w:t>__ TiB</w:t>
            </w:r>
          </w:p>
        </w:tc>
        <w:tc>
          <w:tcPr>
            <w:tcW w:w="1814" w:type="dxa"/>
          </w:tcPr>
          <w:p w14:paraId="011AC478" w14:textId="77777777" w:rsidR="005302D1" w:rsidRPr="00291DA9" w:rsidRDefault="005302D1" w:rsidP="003E0862">
            <w:pPr>
              <w:pStyle w:val="TableText"/>
              <w:spacing w:after="40"/>
              <w:rPr>
                <w:rFonts w:cs="Times New Roman"/>
              </w:rPr>
            </w:pPr>
            <w:r w:rsidRPr="00291DA9">
              <w:rPr>
                <w:rFonts w:cs="Times New Roman"/>
              </w:rPr>
              <w:t>LUN2</w:t>
            </w:r>
          </w:p>
        </w:tc>
        <w:tc>
          <w:tcPr>
            <w:tcW w:w="1701" w:type="dxa"/>
          </w:tcPr>
          <w:p w14:paraId="7AEFDC2C" w14:textId="77777777" w:rsidR="005302D1" w:rsidRPr="00291DA9" w:rsidRDefault="005302D1" w:rsidP="003E0862">
            <w:pPr>
              <w:pStyle w:val="TableText"/>
              <w:spacing w:after="40"/>
              <w:rPr>
                <w:rFonts w:cs="Times New Roman"/>
              </w:rPr>
            </w:pPr>
            <w:r w:rsidRPr="00291DA9">
              <w:rPr>
                <w:rFonts w:cs="Times New Roman"/>
              </w:rPr>
              <w:t>40% от Pool-1</w:t>
            </w:r>
          </w:p>
        </w:tc>
        <w:tc>
          <w:tcPr>
            <w:tcW w:w="1417" w:type="dxa"/>
          </w:tcPr>
          <w:p w14:paraId="5EDE871C" w14:textId="77777777" w:rsidR="005302D1" w:rsidRPr="00291DA9" w:rsidRDefault="005302D1" w:rsidP="003E0862">
            <w:pPr>
              <w:pStyle w:val="TableText"/>
              <w:spacing w:after="40"/>
              <w:rPr>
                <w:rFonts w:cs="Times New Roman"/>
              </w:rPr>
            </w:pPr>
            <w:r w:rsidRPr="00291DA9">
              <w:rPr>
                <w:rFonts w:cs="Times New Roman"/>
              </w:rPr>
              <w:t>__</w:t>
            </w:r>
          </w:p>
        </w:tc>
        <w:tc>
          <w:tcPr>
            <w:tcW w:w="1417" w:type="dxa"/>
          </w:tcPr>
          <w:p w14:paraId="19F21D9B" w14:textId="77777777" w:rsidR="005302D1" w:rsidRPr="00291DA9" w:rsidRDefault="005302D1" w:rsidP="003E0862">
            <w:pPr>
              <w:pStyle w:val="TableText"/>
              <w:spacing w:after="40"/>
              <w:rPr>
                <w:rFonts w:cs="Times New Roman"/>
              </w:rPr>
            </w:pPr>
            <w:r w:rsidRPr="00291DA9">
              <w:rPr>
                <w:rFonts w:cs="Times New Roman"/>
              </w:rPr>
              <w:t>Server-1 / Server-2</w:t>
            </w:r>
          </w:p>
        </w:tc>
      </w:tr>
      <w:tr w:rsidR="005302D1" w:rsidRPr="00291DA9" w14:paraId="50016322" w14:textId="77777777" w:rsidTr="003E0862">
        <w:trPr>
          <w:jc w:val="center"/>
        </w:trPr>
        <w:tc>
          <w:tcPr>
            <w:tcW w:w="1701" w:type="dxa"/>
          </w:tcPr>
          <w:p w14:paraId="12573B9C" w14:textId="77777777" w:rsidR="005302D1" w:rsidRPr="00291DA9" w:rsidRDefault="005302D1" w:rsidP="003E0862">
            <w:pPr>
              <w:pStyle w:val="TableText"/>
              <w:spacing w:after="40"/>
              <w:rPr>
                <w:rFonts w:cs="Times New Roman"/>
              </w:rPr>
            </w:pPr>
            <w:r w:rsidRPr="00291DA9">
              <w:rPr>
                <w:rFonts w:cs="Times New Roman"/>
              </w:rPr>
              <w:t>Pool-2</w:t>
            </w:r>
          </w:p>
        </w:tc>
        <w:tc>
          <w:tcPr>
            <w:tcW w:w="1701" w:type="dxa"/>
          </w:tcPr>
          <w:p w14:paraId="37969894" w14:textId="77777777" w:rsidR="005302D1" w:rsidRPr="00291DA9" w:rsidRDefault="005302D1" w:rsidP="003E0862">
            <w:pPr>
              <w:pStyle w:val="TableText"/>
              <w:spacing w:after="40"/>
              <w:rPr>
                <w:rFonts w:cs="Times New Roman"/>
              </w:rPr>
            </w:pPr>
            <w:r w:rsidRPr="00291DA9">
              <w:rPr>
                <w:rFonts w:cs="Times New Roman"/>
              </w:rPr>
              <w:t>RAID 6 / эквивалент</w:t>
            </w:r>
          </w:p>
        </w:tc>
        <w:tc>
          <w:tcPr>
            <w:tcW w:w="1701" w:type="dxa"/>
          </w:tcPr>
          <w:p w14:paraId="2768357E" w14:textId="77777777" w:rsidR="005302D1" w:rsidRPr="00291DA9" w:rsidRDefault="005302D1" w:rsidP="003E0862">
            <w:pPr>
              <w:pStyle w:val="TableText"/>
              <w:spacing w:after="40"/>
              <w:rPr>
                <w:rFonts w:cs="Times New Roman"/>
              </w:rPr>
            </w:pPr>
            <w:r w:rsidRPr="00291DA9">
              <w:rPr>
                <w:rFonts w:cs="Times New Roman"/>
              </w:rPr>
              <w:t>__ TiB</w:t>
            </w:r>
          </w:p>
        </w:tc>
        <w:tc>
          <w:tcPr>
            <w:tcW w:w="1814" w:type="dxa"/>
          </w:tcPr>
          <w:p w14:paraId="63D8E070" w14:textId="77777777" w:rsidR="005302D1" w:rsidRPr="00291DA9" w:rsidRDefault="005302D1" w:rsidP="003E0862">
            <w:pPr>
              <w:pStyle w:val="TableText"/>
              <w:spacing w:after="40"/>
              <w:rPr>
                <w:rFonts w:cs="Times New Roman"/>
              </w:rPr>
            </w:pPr>
            <w:r w:rsidRPr="00291DA9">
              <w:rPr>
                <w:rFonts w:cs="Times New Roman"/>
              </w:rPr>
              <w:t>LUN3</w:t>
            </w:r>
          </w:p>
        </w:tc>
        <w:tc>
          <w:tcPr>
            <w:tcW w:w="1701" w:type="dxa"/>
          </w:tcPr>
          <w:p w14:paraId="12271556" w14:textId="77777777" w:rsidR="005302D1" w:rsidRPr="00291DA9" w:rsidRDefault="005302D1" w:rsidP="003E0862">
            <w:pPr>
              <w:pStyle w:val="TableText"/>
              <w:spacing w:after="40"/>
              <w:rPr>
                <w:rFonts w:cs="Times New Roman"/>
              </w:rPr>
            </w:pPr>
            <w:r w:rsidRPr="00291DA9">
              <w:rPr>
                <w:rFonts w:cs="Times New Roman"/>
              </w:rPr>
              <w:t>40% от Pool-2</w:t>
            </w:r>
          </w:p>
        </w:tc>
        <w:tc>
          <w:tcPr>
            <w:tcW w:w="1417" w:type="dxa"/>
          </w:tcPr>
          <w:p w14:paraId="006A4642" w14:textId="77777777" w:rsidR="005302D1" w:rsidRPr="00291DA9" w:rsidRDefault="005302D1" w:rsidP="003E0862">
            <w:pPr>
              <w:pStyle w:val="TableText"/>
              <w:spacing w:after="40"/>
              <w:rPr>
                <w:rFonts w:cs="Times New Roman"/>
              </w:rPr>
            </w:pPr>
            <w:r w:rsidRPr="00291DA9">
              <w:rPr>
                <w:rFonts w:cs="Times New Roman"/>
              </w:rPr>
              <w:t>__</w:t>
            </w:r>
          </w:p>
        </w:tc>
        <w:tc>
          <w:tcPr>
            <w:tcW w:w="1417" w:type="dxa"/>
          </w:tcPr>
          <w:p w14:paraId="0816066E" w14:textId="77777777" w:rsidR="005302D1" w:rsidRPr="00291DA9" w:rsidRDefault="005302D1" w:rsidP="003E0862">
            <w:pPr>
              <w:pStyle w:val="TableText"/>
              <w:spacing w:after="40"/>
              <w:rPr>
                <w:rFonts w:cs="Times New Roman"/>
              </w:rPr>
            </w:pPr>
            <w:r w:rsidRPr="00291DA9">
              <w:rPr>
                <w:rFonts w:cs="Times New Roman"/>
              </w:rPr>
              <w:t>Server-1 / Server-2</w:t>
            </w:r>
          </w:p>
        </w:tc>
      </w:tr>
      <w:tr w:rsidR="005302D1" w:rsidRPr="00291DA9" w14:paraId="319D101E" w14:textId="77777777" w:rsidTr="003E0862">
        <w:trPr>
          <w:jc w:val="center"/>
        </w:trPr>
        <w:tc>
          <w:tcPr>
            <w:tcW w:w="1701" w:type="dxa"/>
          </w:tcPr>
          <w:p w14:paraId="6044E508" w14:textId="77777777" w:rsidR="005302D1" w:rsidRPr="00291DA9" w:rsidRDefault="005302D1" w:rsidP="003E0862">
            <w:pPr>
              <w:pStyle w:val="TableText"/>
              <w:spacing w:after="40"/>
              <w:rPr>
                <w:rFonts w:cs="Times New Roman"/>
              </w:rPr>
            </w:pPr>
            <w:r w:rsidRPr="00291DA9">
              <w:rPr>
                <w:rFonts w:cs="Times New Roman"/>
              </w:rPr>
              <w:t>Pool-2</w:t>
            </w:r>
          </w:p>
        </w:tc>
        <w:tc>
          <w:tcPr>
            <w:tcW w:w="1701" w:type="dxa"/>
          </w:tcPr>
          <w:p w14:paraId="4E13459D" w14:textId="77777777" w:rsidR="005302D1" w:rsidRPr="00291DA9" w:rsidRDefault="005302D1" w:rsidP="003E0862">
            <w:pPr>
              <w:pStyle w:val="TableText"/>
              <w:spacing w:after="40"/>
              <w:rPr>
                <w:rFonts w:cs="Times New Roman"/>
              </w:rPr>
            </w:pPr>
            <w:r w:rsidRPr="00291DA9">
              <w:rPr>
                <w:rFonts w:cs="Times New Roman"/>
              </w:rPr>
              <w:t>RAID 6 / эквивалент</w:t>
            </w:r>
          </w:p>
        </w:tc>
        <w:tc>
          <w:tcPr>
            <w:tcW w:w="1701" w:type="dxa"/>
          </w:tcPr>
          <w:p w14:paraId="54626C7A" w14:textId="77777777" w:rsidR="005302D1" w:rsidRPr="00291DA9" w:rsidRDefault="005302D1" w:rsidP="003E0862">
            <w:pPr>
              <w:pStyle w:val="TableText"/>
              <w:spacing w:after="40"/>
              <w:rPr>
                <w:rFonts w:cs="Times New Roman"/>
              </w:rPr>
            </w:pPr>
            <w:r w:rsidRPr="00291DA9">
              <w:rPr>
                <w:rFonts w:cs="Times New Roman"/>
              </w:rPr>
              <w:t>__ TiB</w:t>
            </w:r>
          </w:p>
        </w:tc>
        <w:tc>
          <w:tcPr>
            <w:tcW w:w="1814" w:type="dxa"/>
          </w:tcPr>
          <w:p w14:paraId="5EE8795B" w14:textId="77777777" w:rsidR="005302D1" w:rsidRPr="00291DA9" w:rsidRDefault="005302D1" w:rsidP="003E0862">
            <w:pPr>
              <w:pStyle w:val="TableText"/>
              <w:spacing w:after="40"/>
              <w:rPr>
                <w:rFonts w:cs="Times New Roman"/>
              </w:rPr>
            </w:pPr>
            <w:r w:rsidRPr="00291DA9">
              <w:rPr>
                <w:rFonts w:cs="Times New Roman"/>
              </w:rPr>
              <w:t>LUN4</w:t>
            </w:r>
          </w:p>
        </w:tc>
        <w:tc>
          <w:tcPr>
            <w:tcW w:w="1701" w:type="dxa"/>
          </w:tcPr>
          <w:p w14:paraId="17848DA0" w14:textId="77777777" w:rsidR="005302D1" w:rsidRPr="00291DA9" w:rsidRDefault="005302D1" w:rsidP="003E0862">
            <w:pPr>
              <w:pStyle w:val="TableText"/>
              <w:spacing w:after="40"/>
              <w:rPr>
                <w:rFonts w:cs="Times New Roman"/>
              </w:rPr>
            </w:pPr>
            <w:r w:rsidRPr="00291DA9">
              <w:rPr>
                <w:rFonts w:cs="Times New Roman"/>
              </w:rPr>
              <w:t>40% от Pool-2</w:t>
            </w:r>
          </w:p>
        </w:tc>
        <w:tc>
          <w:tcPr>
            <w:tcW w:w="1417" w:type="dxa"/>
          </w:tcPr>
          <w:p w14:paraId="5339E660" w14:textId="77777777" w:rsidR="005302D1" w:rsidRPr="00291DA9" w:rsidRDefault="005302D1" w:rsidP="003E0862">
            <w:pPr>
              <w:pStyle w:val="TableText"/>
              <w:spacing w:after="40"/>
              <w:rPr>
                <w:rFonts w:cs="Times New Roman"/>
              </w:rPr>
            </w:pPr>
            <w:r w:rsidRPr="00291DA9">
              <w:rPr>
                <w:rFonts w:cs="Times New Roman"/>
              </w:rPr>
              <w:t>__</w:t>
            </w:r>
          </w:p>
        </w:tc>
        <w:tc>
          <w:tcPr>
            <w:tcW w:w="1417" w:type="dxa"/>
          </w:tcPr>
          <w:p w14:paraId="6F47D401" w14:textId="77777777" w:rsidR="005302D1" w:rsidRPr="00291DA9" w:rsidRDefault="005302D1" w:rsidP="003E0862">
            <w:pPr>
              <w:pStyle w:val="TableText"/>
              <w:spacing w:after="40"/>
              <w:rPr>
                <w:rFonts w:cs="Times New Roman"/>
              </w:rPr>
            </w:pPr>
            <w:r w:rsidRPr="00291DA9">
              <w:rPr>
                <w:rFonts w:cs="Times New Roman"/>
              </w:rPr>
              <w:t>Server-1 / Server-2</w:t>
            </w:r>
          </w:p>
        </w:tc>
      </w:tr>
    </w:tbl>
    <w:p w14:paraId="71801C26" w14:textId="77777777" w:rsidR="005302D1" w:rsidRPr="00291DA9" w:rsidRDefault="005302D1" w:rsidP="005302D1">
      <w:pPr>
        <w:rPr>
          <w:rFonts w:cs="Times New Roman"/>
        </w:rPr>
      </w:pPr>
    </w:p>
    <w:p w14:paraId="5AC4C20F" w14:textId="77777777" w:rsidR="005302D1" w:rsidRPr="005302D1" w:rsidRDefault="005302D1" w:rsidP="005302D1">
      <w:pPr>
        <w:rPr>
          <w:rFonts w:cs="Times New Roman"/>
          <w:b/>
          <w:bCs/>
          <w:szCs w:val="28"/>
          <w:lang w:val="ru-RU"/>
        </w:rPr>
      </w:pPr>
      <w:r w:rsidRPr="005302D1">
        <w:rPr>
          <w:rFonts w:cs="Times New Roman"/>
          <w:b/>
          <w:bCs/>
          <w:szCs w:val="28"/>
          <w:lang w:val="ru-RU"/>
        </w:rPr>
        <w:t>7.7. Функциональный FIO-профиль для двух серверов SLUA / Symmetric Active-Active</w:t>
      </w:r>
    </w:p>
    <w:tbl>
      <w:tblPr>
        <w:tblW w:w="0" w:type="auto"/>
        <w:jc w:val="center"/>
        <w:tblBorders>
          <w:top w:val="single" w:sz="6" w:space="0" w:color="D9DEE8"/>
          <w:left w:val="single" w:sz="6" w:space="0" w:color="D9DEE8"/>
          <w:bottom w:val="single" w:sz="6" w:space="0" w:color="D9DEE8"/>
          <w:right w:val="single" w:sz="6" w:space="0" w:color="D9DEE8"/>
          <w:insideH w:val="single" w:sz="6" w:space="0" w:color="D9DEE8"/>
          <w:insideV w:val="single" w:sz="6" w:space="0" w:color="D9DEE8"/>
        </w:tblBorders>
        <w:tblLook w:val="04A0" w:firstRow="1" w:lastRow="0" w:firstColumn="1" w:lastColumn="0" w:noHBand="0" w:noVBand="1"/>
      </w:tblPr>
      <w:tblGrid>
        <w:gridCol w:w="14464"/>
      </w:tblGrid>
      <w:tr w:rsidR="005302D1" w:rsidRPr="003E0862" w14:paraId="7339CCF7" w14:textId="77777777" w:rsidTr="003E0862">
        <w:trPr>
          <w:jc w:val="center"/>
        </w:trPr>
        <w:tc>
          <w:tcPr>
            <w:tcW w:w="14480" w:type="dxa"/>
            <w:shd w:val="clear" w:color="auto" w:fill="EEF2FF"/>
          </w:tcPr>
          <w:p w14:paraId="495594C9" w14:textId="77777777" w:rsidR="005302D1" w:rsidRPr="00291DA9" w:rsidRDefault="005302D1" w:rsidP="003E0862">
            <w:pPr>
              <w:rPr>
                <w:rFonts w:cs="Times New Roman"/>
                <w:lang w:val="ru-RU"/>
              </w:rPr>
            </w:pPr>
            <w:r w:rsidRPr="00291DA9">
              <w:rPr>
                <w:rFonts w:cs="Times New Roman"/>
                <w:b/>
                <w:sz w:val="19"/>
                <w:lang w:val="ru-RU"/>
              </w:rPr>
              <w:t xml:space="preserve">Ограничение запуска </w:t>
            </w:r>
            <w:r w:rsidRPr="00291DA9">
              <w:rPr>
                <w:rFonts w:cs="Times New Roman"/>
                <w:b/>
                <w:sz w:val="19"/>
              </w:rPr>
              <w:t>FIO</w:t>
            </w:r>
            <w:r w:rsidRPr="00291DA9">
              <w:rPr>
                <w:rFonts w:cs="Times New Roman"/>
                <w:b/>
                <w:sz w:val="19"/>
                <w:lang w:val="ru-RU"/>
              </w:rPr>
              <w:t>.</w:t>
            </w:r>
            <w:r w:rsidRPr="00291DA9">
              <w:rPr>
                <w:rFonts w:cs="Times New Roman"/>
                <w:sz w:val="19"/>
                <w:lang w:val="ru-RU"/>
              </w:rPr>
              <w:t xml:space="preserve"> В параметре </w:t>
            </w:r>
            <w:r w:rsidRPr="00291DA9">
              <w:rPr>
                <w:rFonts w:eastAsia="Consolas" w:cs="Times New Roman"/>
                <w:sz w:val="19"/>
              </w:rPr>
              <w:t>filename</w:t>
            </w:r>
            <w:r w:rsidRPr="00291DA9">
              <w:rPr>
                <w:rFonts w:cs="Times New Roman"/>
                <w:sz w:val="19"/>
                <w:lang w:val="ru-RU"/>
              </w:rPr>
              <w:t xml:space="preserve"> указывается только </w:t>
            </w:r>
            <w:r w:rsidRPr="00291DA9">
              <w:rPr>
                <w:rFonts w:cs="Times New Roman"/>
                <w:sz w:val="19"/>
              </w:rPr>
              <w:t>DM</w:t>
            </w:r>
            <w:r w:rsidRPr="00291DA9">
              <w:rPr>
                <w:rFonts w:cs="Times New Roman"/>
                <w:sz w:val="19"/>
                <w:lang w:val="ru-RU"/>
              </w:rPr>
              <w:t>-</w:t>
            </w:r>
            <w:r w:rsidRPr="00291DA9">
              <w:rPr>
                <w:rFonts w:cs="Times New Roman"/>
                <w:sz w:val="19"/>
              </w:rPr>
              <w:t>Multipath</w:t>
            </w:r>
            <w:r w:rsidRPr="00291DA9">
              <w:rPr>
                <w:rFonts w:cs="Times New Roman"/>
                <w:sz w:val="19"/>
                <w:lang w:val="ru-RU"/>
              </w:rPr>
              <w:t xml:space="preserve"> устройство, например </w:t>
            </w:r>
            <w:r w:rsidRPr="00291DA9">
              <w:rPr>
                <w:rFonts w:eastAsia="Consolas" w:cs="Times New Roman"/>
                <w:sz w:val="19"/>
                <w:lang w:val="ru-RU"/>
              </w:rPr>
              <w:t>/</w:t>
            </w:r>
            <w:r w:rsidRPr="00291DA9">
              <w:rPr>
                <w:rFonts w:eastAsia="Consolas" w:cs="Times New Roman"/>
                <w:sz w:val="19"/>
              </w:rPr>
              <w:t>dev</w:t>
            </w:r>
            <w:r w:rsidRPr="00291DA9">
              <w:rPr>
                <w:rFonts w:eastAsia="Consolas" w:cs="Times New Roman"/>
                <w:sz w:val="19"/>
                <w:lang w:val="ru-RU"/>
              </w:rPr>
              <w:t>/</w:t>
            </w:r>
            <w:r w:rsidRPr="00291DA9">
              <w:rPr>
                <w:rFonts w:eastAsia="Consolas" w:cs="Times New Roman"/>
                <w:sz w:val="19"/>
              </w:rPr>
              <w:t>mapper</w:t>
            </w:r>
            <w:r w:rsidRPr="00291DA9">
              <w:rPr>
                <w:rFonts w:eastAsia="Consolas" w:cs="Times New Roman"/>
                <w:sz w:val="19"/>
                <w:lang w:val="ru-RU"/>
              </w:rPr>
              <w:t>/&lt;</w:t>
            </w:r>
            <w:r w:rsidRPr="00291DA9">
              <w:rPr>
                <w:rFonts w:eastAsia="Consolas" w:cs="Times New Roman"/>
                <w:sz w:val="19"/>
              </w:rPr>
              <w:t>WWID</w:t>
            </w:r>
            <w:r w:rsidRPr="00291DA9">
              <w:rPr>
                <w:rFonts w:eastAsia="Consolas" w:cs="Times New Roman"/>
                <w:sz w:val="19"/>
                <w:lang w:val="ru-RU"/>
              </w:rPr>
              <w:t>&gt;</w:t>
            </w:r>
            <w:r w:rsidRPr="00291DA9">
              <w:rPr>
                <w:rFonts w:cs="Times New Roman"/>
                <w:sz w:val="19"/>
                <w:lang w:val="ru-RU"/>
              </w:rPr>
              <w:t xml:space="preserve">. Запуск </w:t>
            </w:r>
            <w:r w:rsidRPr="00291DA9">
              <w:rPr>
                <w:rFonts w:cs="Times New Roman"/>
                <w:sz w:val="19"/>
              </w:rPr>
              <w:t>FIO</w:t>
            </w:r>
            <w:r w:rsidRPr="00291DA9">
              <w:rPr>
                <w:rFonts w:cs="Times New Roman"/>
                <w:sz w:val="19"/>
                <w:lang w:val="ru-RU"/>
              </w:rPr>
              <w:t xml:space="preserve"> по нижележащим устройствам </w:t>
            </w:r>
            <w:r w:rsidRPr="00291DA9">
              <w:rPr>
                <w:rFonts w:eastAsia="Consolas" w:cs="Times New Roman"/>
                <w:sz w:val="19"/>
                <w:lang w:val="ru-RU"/>
              </w:rPr>
              <w:t>/</w:t>
            </w:r>
            <w:r w:rsidRPr="00291DA9">
              <w:rPr>
                <w:rFonts w:eastAsia="Consolas" w:cs="Times New Roman"/>
                <w:sz w:val="19"/>
              </w:rPr>
              <w:t>dev</w:t>
            </w:r>
            <w:r w:rsidRPr="00291DA9">
              <w:rPr>
                <w:rFonts w:eastAsia="Consolas" w:cs="Times New Roman"/>
                <w:sz w:val="19"/>
                <w:lang w:val="ru-RU"/>
              </w:rPr>
              <w:t>/</w:t>
            </w:r>
            <w:r w:rsidRPr="00291DA9">
              <w:rPr>
                <w:rFonts w:eastAsia="Consolas" w:cs="Times New Roman"/>
                <w:sz w:val="19"/>
              </w:rPr>
              <w:t>sdX</w:t>
            </w:r>
            <w:r w:rsidRPr="00291DA9">
              <w:rPr>
                <w:rFonts w:cs="Times New Roman"/>
                <w:sz w:val="19"/>
                <w:lang w:val="ru-RU"/>
              </w:rPr>
              <w:t xml:space="preserve"> не допускается. Тестовые </w:t>
            </w:r>
            <w:r w:rsidRPr="00291DA9">
              <w:rPr>
                <w:rFonts w:cs="Times New Roman"/>
                <w:sz w:val="19"/>
              </w:rPr>
              <w:t>LUN</w:t>
            </w:r>
            <w:r w:rsidRPr="00291DA9">
              <w:rPr>
                <w:rFonts w:cs="Times New Roman"/>
                <w:sz w:val="19"/>
                <w:lang w:val="ru-RU"/>
              </w:rPr>
              <w:t xml:space="preserve"> не должны быть смонтированы, входить в файловую систему, </w:t>
            </w:r>
            <w:r w:rsidRPr="00291DA9">
              <w:rPr>
                <w:rFonts w:cs="Times New Roman"/>
                <w:sz w:val="19"/>
              </w:rPr>
              <w:t>LVM</w:t>
            </w:r>
            <w:r w:rsidRPr="00291DA9">
              <w:rPr>
                <w:rFonts w:cs="Times New Roman"/>
                <w:sz w:val="19"/>
                <w:lang w:val="ru-RU"/>
              </w:rPr>
              <w:t xml:space="preserve">, </w:t>
            </w:r>
            <w:r w:rsidRPr="00291DA9">
              <w:rPr>
                <w:rFonts w:cs="Times New Roman"/>
                <w:sz w:val="19"/>
              </w:rPr>
              <w:t>mdraid</w:t>
            </w:r>
            <w:r w:rsidRPr="00291DA9">
              <w:rPr>
                <w:rFonts w:cs="Times New Roman"/>
                <w:sz w:val="19"/>
                <w:lang w:val="ru-RU"/>
              </w:rPr>
              <w:t xml:space="preserve"> или использоваться другими приложениями.</w:t>
            </w:r>
          </w:p>
        </w:tc>
      </w:tr>
    </w:tbl>
    <w:p w14:paraId="0B7919CB" w14:textId="77777777" w:rsidR="005302D1" w:rsidRPr="00291DA9" w:rsidRDefault="005302D1" w:rsidP="005302D1">
      <w:pPr>
        <w:rPr>
          <w:rFonts w:cs="Times New Roman"/>
          <w:lang w:val="ru-RU"/>
        </w:rPr>
      </w:pPr>
    </w:p>
    <w:tbl>
      <w:tblPr>
        <w:tblW w:w="0" w:type="auto"/>
        <w:jc w:val="center"/>
        <w:tblBorders>
          <w:top w:val="single" w:sz="6" w:space="0" w:color="D9DEE8"/>
          <w:left w:val="single" w:sz="6" w:space="0" w:color="D9DEE8"/>
          <w:bottom w:val="single" w:sz="6" w:space="0" w:color="D9DEE8"/>
          <w:right w:val="single" w:sz="6" w:space="0" w:color="D9DEE8"/>
          <w:insideH w:val="single" w:sz="6" w:space="0" w:color="D9DEE8"/>
          <w:insideV w:val="single" w:sz="6" w:space="0" w:color="D9DEE8"/>
        </w:tblBorders>
        <w:tblLook w:val="04A0" w:firstRow="1" w:lastRow="0" w:firstColumn="1" w:lastColumn="0" w:noHBand="0" w:noVBand="1"/>
      </w:tblPr>
      <w:tblGrid>
        <w:gridCol w:w="14464"/>
      </w:tblGrid>
      <w:tr w:rsidR="005302D1" w:rsidRPr="003E0862" w14:paraId="7048075C" w14:textId="77777777" w:rsidTr="003E0862">
        <w:trPr>
          <w:jc w:val="center"/>
        </w:trPr>
        <w:tc>
          <w:tcPr>
            <w:tcW w:w="14480" w:type="dxa"/>
            <w:shd w:val="clear" w:color="auto" w:fill="EEF2FF"/>
          </w:tcPr>
          <w:p w14:paraId="3FDF302D" w14:textId="77777777" w:rsidR="005302D1" w:rsidRPr="00291DA9" w:rsidRDefault="005302D1" w:rsidP="003E0862">
            <w:pPr>
              <w:rPr>
                <w:rFonts w:cs="Times New Roman"/>
                <w:lang w:val="ru-RU"/>
              </w:rPr>
            </w:pPr>
            <w:r w:rsidRPr="00291DA9">
              <w:rPr>
                <w:rFonts w:cs="Times New Roman"/>
                <w:b/>
                <w:sz w:val="19"/>
                <w:lang w:val="ru-RU"/>
              </w:rPr>
              <w:t xml:space="preserve">Обработка ошибок </w:t>
            </w:r>
            <w:r w:rsidRPr="00291DA9">
              <w:rPr>
                <w:rFonts w:cs="Times New Roman"/>
                <w:b/>
                <w:sz w:val="19"/>
              </w:rPr>
              <w:t>FIO</w:t>
            </w:r>
            <w:r w:rsidRPr="00291DA9">
              <w:rPr>
                <w:rFonts w:cs="Times New Roman"/>
                <w:b/>
                <w:sz w:val="19"/>
                <w:lang w:val="ru-RU"/>
              </w:rPr>
              <w:t>.</w:t>
            </w:r>
            <w:r w:rsidRPr="00291DA9">
              <w:rPr>
                <w:rFonts w:cs="Times New Roman"/>
                <w:sz w:val="19"/>
                <w:lang w:val="ru-RU"/>
              </w:rPr>
              <w:t xml:space="preserve"> В профиле </w:t>
            </w:r>
            <w:r w:rsidRPr="00291DA9">
              <w:rPr>
                <w:rFonts w:cs="Times New Roman"/>
                <w:sz w:val="19"/>
              </w:rPr>
              <w:t>FIO</w:t>
            </w:r>
            <w:r w:rsidRPr="00291DA9">
              <w:rPr>
                <w:rFonts w:cs="Times New Roman"/>
                <w:sz w:val="19"/>
                <w:lang w:val="ru-RU"/>
              </w:rPr>
              <w:t xml:space="preserve"> используется </w:t>
            </w:r>
            <w:r w:rsidRPr="00291DA9">
              <w:rPr>
                <w:rFonts w:eastAsia="Consolas" w:cs="Times New Roman"/>
                <w:sz w:val="19"/>
              </w:rPr>
              <w:t>continue</w:t>
            </w:r>
            <w:r w:rsidRPr="00291DA9">
              <w:rPr>
                <w:rFonts w:eastAsia="Consolas" w:cs="Times New Roman"/>
                <w:sz w:val="19"/>
                <w:lang w:val="ru-RU"/>
              </w:rPr>
              <w:t>_</w:t>
            </w:r>
            <w:r w:rsidRPr="00291DA9">
              <w:rPr>
                <w:rFonts w:eastAsia="Consolas" w:cs="Times New Roman"/>
                <w:sz w:val="19"/>
              </w:rPr>
              <w:t>on</w:t>
            </w:r>
            <w:r w:rsidRPr="00291DA9">
              <w:rPr>
                <w:rFonts w:eastAsia="Consolas" w:cs="Times New Roman"/>
                <w:sz w:val="19"/>
                <w:lang w:val="ru-RU"/>
              </w:rPr>
              <w:t>_</w:t>
            </w:r>
            <w:r w:rsidRPr="00291DA9">
              <w:rPr>
                <w:rFonts w:eastAsia="Consolas" w:cs="Times New Roman"/>
                <w:sz w:val="19"/>
              </w:rPr>
              <w:t>error</w:t>
            </w:r>
            <w:r w:rsidRPr="00291DA9">
              <w:rPr>
                <w:rFonts w:eastAsia="Consolas" w:cs="Times New Roman"/>
                <w:sz w:val="19"/>
                <w:lang w:val="ru-RU"/>
              </w:rPr>
              <w:t>=</w:t>
            </w:r>
            <w:r w:rsidRPr="00291DA9">
              <w:rPr>
                <w:rFonts w:eastAsia="Consolas" w:cs="Times New Roman"/>
                <w:sz w:val="19"/>
              </w:rPr>
              <w:t>io</w:t>
            </w:r>
            <w:r w:rsidRPr="00291DA9">
              <w:rPr>
                <w:rFonts w:cs="Times New Roman"/>
                <w:sz w:val="19"/>
                <w:lang w:val="ru-RU"/>
              </w:rPr>
              <w:t xml:space="preserve">, чтобы прогон не прекращался на первой ошибке ввода-вывода и в итоговом отчёте был виден полный счётчик ошибок. Желательное состояние — </w:t>
            </w:r>
            <w:r w:rsidRPr="00291DA9">
              <w:rPr>
                <w:rFonts w:eastAsia="Consolas" w:cs="Times New Roman"/>
                <w:sz w:val="19"/>
              </w:rPr>
              <w:t>err</w:t>
            </w:r>
            <w:r w:rsidRPr="00291DA9">
              <w:rPr>
                <w:rFonts w:eastAsia="Consolas" w:cs="Times New Roman"/>
                <w:sz w:val="19"/>
                <w:lang w:val="ru-RU"/>
              </w:rPr>
              <w:t>=0</w:t>
            </w:r>
            <w:r w:rsidRPr="00291DA9">
              <w:rPr>
                <w:rFonts w:cs="Times New Roman"/>
                <w:sz w:val="19"/>
                <w:lang w:val="ru-RU"/>
              </w:rPr>
              <w:t xml:space="preserve"> по каждому заданию, каждому </w:t>
            </w:r>
            <w:r w:rsidRPr="00291DA9">
              <w:rPr>
                <w:rFonts w:cs="Times New Roman"/>
                <w:sz w:val="19"/>
              </w:rPr>
              <w:t>LUN</w:t>
            </w:r>
            <w:r w:rsidRPr="00291DA9">
              <w:rPr>
                <w:rFonts w:cs="Times New Roman"/>
                <w:sz w:val="19"/>
                <w:lang w:val="ru-RU"/>
              </w:rPr>
              <w:t xml:space="preserve"> и каждому серверу. Для базового нагрузочного испытания №9 значение </w:t>
            </w:r>
            <w:r w:rsidRPr="00291DA9">
              <w:rPr>
                <w:rFonts w:eastAsia="Consolas" w:cs="Times New Roman"/>
                <w:sz w:val="19"/>
              </w:rPr>
              <w:t>err</w:t>
            </w:r>
            <w:r w:rsidRPr="00291DA9">
              <w:rPr>
                <w:rFonts w:eastAsia="Consolas" w:cs="Times New Roman"/>
                <w:sz w:val="19"/>
                <w:lang w:val="ru-RU"/>
              </w:rPr>
              <w:t>&gt;0</w:t>
            </w:r>
            <w:r w:rsidRPr="00291DA9">
              <w:rPr>
                <w:rFonts w:cs="Times New Roman"/>
                <w:sz w:val="19"/>
                <w:lang w:val="ru-RU"/>
              </w:rPr>
              <w:t xml:space="preserve"> не допускает автоматического присвоения статуса «Пройдено» и требует письменного пояснения производителя и согласования Заказчика. Для отказных сценариев №10–13 значение </w:t>
            </w:r>
            <w:r w:rsidRPr="00291DA9">
              <w:rPr>
                <w:rFonts w:eastAsia="Consolas" w:cs="Times New Roman"/>
                <w:sz w:val="19"/>
              </w:rPr>
              <w:t>err</w:t>
            </w:r>
            <w:r w:rsidRPr="00291DA9">
              <w:rPr>
                <w:rFonts w:eastAsia="Consolas" w:cs="Times New Roman"/>
                <w:sz w:val="19"/>
                <w:lang w:val="ru-RU"/>
              </w:rPr>
              <w:t>&gt;0</w:t>
            </w:r>
            <w:r w:rsidRPr="00291DA9">
              <w:rPr>
                <w:rFonts w:cs="Times New Roman"/>
                <w:sz w:val="19"/>
                <w:lang w:val="ru-RU"/>
              </w:rPr>
              <w:t xml:space="preserve"> фиксируется как замечание и подлежит разбору; оно не является автоматическим основанием для статуса «Не пройдено», если одновременно подтверждены доступность </w:t>
            </w:r>
            <w:r w:rsidRPr="00291DA9">
              <w:rPr>
                <w:rFonts w:cs="Times New Roman"/>
                <w:sz w:val="19"/>
              </w:rPr>
              <w:t>LUN</w:t>
            </w:r>
            <w:r w:rsidRPr="00291DA9">
              <w:rPr>
                <w:rFonts w:cs="Times New Roman"/>
                <w:sz w:val="19"/>
                <w:lang w:val="ru-RU"/>
              </w:rPr>
              <w:t xml:space="preserve">, наличие прогресса </w:t>
            </w:r>
            <w:r w:rsidRPr="00291DA9">
              <w:rPr>
                <w:rFonts w:cs="Times New Roman"/>
                <w:sz w:val="19"/>
              </w:rPr>
              <w:t>I</w:t>
            </w:r>
            <w:r w:rsidRPr="00291DA9">
              <w:rPr>
                <w:rFonts w:cs="Times New Roman"/>
                <w:sz w:val="19"/>
                <w:lang w:val="ru-RU"/>
              </w:rPr>
              <w:t>/</w:t>
            </w:r>
            <w:r w:rsidRPr="00291DA9">
              <w:rPr>
                <w:rFonts w:cs="Times New Roman"/>
                <w:sz w:val="19"/>
              </w:rPr>
              <w:t>O</w:t>
            </w:r>
            <w:r w:rsidRPr="00291DA9">
              <w:rPr>
                <w:rFonts w:cs="Times New Roman"/>
                <w:sz w:val="19"/>
                <w:lang w:val="ru-RU"/>
              </w:rPr>
              <w:t xml:space="preserve"> на </w:t>
            </w:r>
            <w:r w:rsidRPr="00291DA9">
              <w:rPr>
                <w:rFonts w:cs="Times New Roman"/>
                <w:sz w:val="19"/>
              </w:rPr>
              <w:t>DM</w:t>
            </w:r>
            <w:r w:rsidRPr="00291DA9">
              <w:rPr>
                <w:rFonts w:cs="Times New Roman"/>
                <w:sz w:val="19"/>
                <w:lang w:val="ru-RU"/>
              </w:rPr>
              <w:t>-</w:t>
            </w:r>
            <w:r w:rsidRPr="00291DA9">
              <w:rPr>
                <w:rFonts w:cs="Times New Roman"/>
                <w:sz w:val="19"/>
              </w:rPr>
              <w:t>Multipath</w:t>
            </w:r>
            <w:r w:rsidRPr="00291DA9">
              <w:rPr>
                <w:rFonts w:cs="Times New Roman"/>
                <w:sz w:val="19"/>
                <w:lang w:val="ru-RU"/>
              </w:rPr>
              <w:t xml:space="preserve"> устройстве через оставшиеся рабочие пути и автоматическое восстановление путей. При числовом </w:t>
            </w:r>
            <w:r w:rsidRPr="00291DA9">
              <w:rPr>
                <w:rFonts w:eastAsia="Consolas" w:cs="Times New Roman"/>
                <w:sz w:val="19"/>
              </w:rPr>
              <w:t>no</w:t>
            </w:r>
            <w:r w:rsidRPr="00291DA9">
              <w:rPr>
                <w:rFonts w:eastAsia="Consolas" w:cs="Times New Roman"/>
                <w:sz w:val="19"/>
                <w:lang w:val="ru-RU"/>
              </w:rPr>
              <w:t>_</w:t>
            </w:r>
            <w:r w:rsidRPr="00291DA9">
              <w:rPr>
                <w:rFonts w:eastAsia="Consolas" w:cs="Times New Roman"/>
                <w:sz w:val="19"/>
              </w:rPr>
              <w:t>path</w:t>
            </w:r>
            <w:r w:rsidRPr="00291DA9">
              <w:rPr>
                <w:rFonts w:eastAsia="Consolas" w:cs="Times New Roman"/>
                <w:sz w:val="19"/>
                <w:lang w:val="ru-RU"/>
              </w:rPr>
              <w:t>_</w:t>
            </w:r>
            <w:r w:rsidRPr="00291DA9">
              <w:rPr>
                <w:rFonts w:eastAsia="Consolas" w:cs="Times New Roman"/>
                <w:sz w:val="19"/>
              </w:rPr>
              <w:t>retry</w:t>
            </w:r>
            <w:r w:rsidRPr="00291DA9">
              <w:rPr>
                <w:rFonts w:cs="Times New Roman"/>
                <w:sz w:val="19"/>
                <w:lang w:val="ru-RU"/>
              </w:rPr>
              <w:t xml:space="preserve"> </w:t>
            </w:r>
            <w:r w:rsidRPr="00291DA9">
              <w:rPr>
                <w:rFonts w:cs="Times New Roman"/>
                <w:sz w:val="19"/>
              </w:rPr>
              <w:t>multipath</w:t>
            </w:r>
            <w:r w:rsidRPr="00291DA9">
              <w:rPr>
                <w:rFonts w:cs="Times New Roman"/>
                <w:sz w:val="19"/>
                <w:lang w:val="ru-RU"/>
              </w:rPr>
              <w:t xml:space="preserve"> может вернуть </w:t>
            </w:r>
            <w:r w:rsidRPr="00291DA9">
              <w:rPr>
                <w:rFonts w:cs="Times New Roman"/>
                <w:sz w:val="19"/>
              </w:rPr>
              <w:t>EIO</w:t>
            </w:r>
            <w:r w:rsidRPr="00291DA9">
              <w:rPr>
                <w:rFonts w:cs="Times New Roman"/>
                <w:sz w:val="19"/>
                <w:lang w:val="ru-RU"/>
              </w:rPr>
              <w:t xml:space="preserve"> на </w:t>
            </w:r>
            <w:r w:rsidRPr="00291DA9">
              <w:rPr>
                <w:rFonts w:cs="Times New Roman"/>
                <w:sz w:val="19"/>
              </w:rPr>
              <w:t>DM</w:t>
            </w:r>
            <w:r w:rsidRPr="00291DA9">
              <w:rPr>
                <w:rFonts w:cs="Times New Roman"/>
                <w:sz w:val="19"/>
                <w:lang w:val="ru-RU"/>
              </w:rPr>
              <w:t xml:space="preserve">-устройство только в ситуации, когда для данного </w:t>
            </w:r>
            <w:r w:rsidRPr="00291DA9">
              <w:rPr>
                <w:rFonts w:cs="Times New Roman"/>
                <w:sz w:val="19"/>
              </w:rPr>
              <w:t>multipath</w:t>
            </w:r>
            <w:r w:rsidRPr="00291DA9">
              <w:rPr>
                <w:rFonts w:cs="Times New Roman"/>
                <w:sz w:val="19"/>
                <w:lang w:val="ru-RU"/>
              </w:rPr>
              <w:t xml:space="preserve">-устройства отсутствуют доступные рабочие пути в течение расчётного окна </w:t>
            </w:r>
            <w:r w:rsidRPr="00291DA9">
              <w:rPr>
                <w:rFonts w:eastAsia="Consolas" w:cs="Times New Roman"/>
                <w:sz w:val="19"/>
              </w:rPr>
              <w:t>no</w:t>
            </w:r>
            <w:r w:rsidRPr="00291DA9">
              <w:rPr>
                <w:rFonts w:eastAsia="Consolas" w:cs="Times New Roman"/>
                <w:sz w:val="19"/>
                <w:lang w:val="ru-RU"/>
              </w:rPr>
              <w:t>_</w:t>
            </w:r>
            <w:r w:rsidRPr="00291DA9">
              <w:rPr>
                <w:rFonts w:eastAsia="Consolas" w:cs="Times New Roman"/>
                <w:sz w:val="19"/>
              </w:rPr>
              <w:t>path</w:t>
            </w:r>
            <w:r w:rsidRPr="00291DA9">
              <w:rPr>
                <w:rFonts w:eastAsia="Consolas" w:cs="Times New Roman"/>
                <w:sz w:val="19"/>
                <w:lang w:val="ru-RU"/>
              </w:rPr>
              <w:t>_</w:t>
            </w:r>
            <w:r w:rsidRPr="00291DA9">
              <w:rPr>
                <w:rFonts w:eastAsia="Consolas" w:cs="Times New Roman"/>
                <w:sz w:val="19"/>
              </w:rPr>
              <w:t>retry</w:t>
            </w:r>
            <w:r w:rsidRPr="00291DA9">
              <w:rPr>
                <w:rFonts w:eastAsia="Consolas" w:cs="Times New Roman"/>
                <w:sz w:val="19"/>
                <w:lang w:val="ru-RU"/>
              </w:rPr>
              <w:t xml:space="preserve"> × </w:t>
            </w:r>
            <w:r w:rsidRPr="00291DA9">
              <w:rPr>
                <w:rFonts w:eastAsia="Consolas" w:cs="Times New Roman"/>
                <w:sz w:val="19"/>
              </w:rPr>
              <w:t>polling</w:t>
            </w:r>
            <w:r w:rsidRPr="00291DA9">
              <w:rPr>
                <w:rFonts w:eastAsia="Consolas" w:cs="Times New Roman"/>
                <w:sz w:val="19"/>
                <w:lang w:val="ru-RU"/>
              </w:rPr>
              <w:t>_</w:t>
            </w:r>
            <w:r w:rsidRPr="00291DA9">
              <w:rPr>
                <w:rFonts w:eastAsia="Consolas" w:cs="Times New Roman"/>
                <w:sz w:val="19"/>
              </w:rPr>
              <w:t>interval</w:t>
            </w:r>
            <w:r w:rsidRPr="00291DA9">
              <w:rPr>
                <w:rFonts w:cs="Times New Roman"/>
                <w:sz w:val="19"/>
                <w:lang w:val="ru-RU"/>
              </w:rPr>
              <w:t xml:space="preserve">. Если после отказа должны оставаться рабочие пути, появление </w:t>
            </w:r>
            <w:r w:rsidRPr="00291DA9">
              <w:rPr>
                <w:rFonts w:cs="Times New Roman"/>
                <w:sz w:val="19"/>
              </w:rPr>
              <w:t>EIO</w:t>
            </w:r>
            <w:r w:rsidRPr="00291DA9">
              <w:rPr>
                <w:rFonts w:cs="Times New Roman"/>
                <w:sz w:val="19"/>
                <w:lang w:val="ru-RU"/>
              </w:rPr>
              <w:t xml:space="preserve"> требует отдельного разбора и не считается штатным подтверждением </w:t>
            </w:r>
            <w:r w:rsidRPr="00291DA9">
              <w:rPr>
                <w:rFonts w:cs="Times New Roman"/>
                <w:sz w:val="19"/>
              </w:rPr>
              <w:t>SLUA</w:t>
            </w:r>
            <w:r w:rsidRPr="00291DA9">
              <w:rPr>
                <w:rFonts w:cs="Times New Roman"/>
                <w:sz w:val="19"/>
                <w:lang w:val="ru-RU"/>
              </w:rPr>
              <w:t xml:space="preserve"> без письменного пояснения производителя.</w:t>
            </w:r>
          </w:p>
        </w:tc>
      </w:tr>
    </w:tbl>
    <w:p w14:paraId="164F4C89" w14:textId="77777777" w:rsidR="005302D1" w:rsidRPr="00291DA9" w:rsidRDefault="005302D1" w:rsidP="005302D1">
      <w:pPr>
        <w:rPr>
          <w:rFonts w:cs="Times New Roman"/>
          <w:lang w:val="ru-RU"/>
        </w:rPr>
      </w:pPr>
    </w:p>
    <w:p w14:paraId="7B37DDD6" w14:textId="77777777" w:rsidR="005302D1" w:rsidRPr="00291DA9" w:rsidRDefault="005302D1" w:rsidP="005302D1">
      <w:pPr>
        <w:rPr>
          <w:rFonts w:cs="Times New Roman"/>
          <w:lang w:val="ru-RU"/>
        </w:rPr>
      </w:pPr>
      <w:r w:rsidRPr="00291DA9">
        <w:rPr>
          <w:rFonts w:cs="Times New Roman"/>
          <w:lang w:val="ru-RU"/>
        </w:rPr>
        <w:t xml:space="preserve">Профиль предназначен для создания устойчивой функциональной нагрузки, а не для подтверждения максимальной производительности. Суммарная глубина очереди: 100 = 2 сервера × (12 + 12 + 13 + 13). Длительность одного прогона: </w:t>
      </w:r>
      <w:r w:rsidRPr="00291DA9">
        <w:rPr>
          <w:rFonts w:eastAsia="Consolas" w:cs="Times New Roman"/>
          <w:sz w:val="17"/>
        </w:rPr>
        <w:t>ramp</w:t>
      </w:r>
      <w:r w:rsidRPr="00291DA9">
        <w:rPr>
          <w:rFonts w:eastAsia="Consolas" w:cs="Times New Roman"/>
          <w:sz w:val="17"/>
          <w:lang w:val="ru-RU"/>
        </w:rPr>
        <w:t>_</w:t>
      </w:r>
      <w:r w:rsidRPr="00291DA9">
        <w:rPr>
          <w:rFonts w:eastAsia="Consolas" w:cs="Times New Roman"/>
          <w:sz w:val="17"/>
        </w:rPr>
        <w:t>time</w:t>
      </w:r>
      <w:r w:rsidRPr="00291DA9">
        <w:rPr>
          <w:rFonts w:eastAsia="Consolas" w:cs="Times New Roman"/>
          <w:sz w:val="17"/>
          <w:lang w:val="ru-RU"/>
        </w:rPr>
        <w:t>=60</w:t>
      </w:r>
      <w:r w:rsidRPr="00291DA9">
        <w:rPr>
          <w:rFonts w:cs="Times New Roman"/>
          <w:lang w:val="ru-RU"/>
        </w:rPr>
        <w:t xml:space="preserve"> + </w:t>
      </w:r>
      <w:r w:rsidRPr="00291DA9">
        <w:rPr>
          <w:rFonts w:eastAsia="Consolas" w:cs="Times New Roman"/>
          <w:sz w:val="17"/>
        </w:rPr>
        <w:t>runtime</w:t>
      </w:r>
      <w:r w:rsidRPr="00291DA9">
        <w:rPr>
          <w:rFonts w:eastAsia="Consolas" w:cs="Times New Roman"/>
          <w:sz w:val="17"/>
          <w:lang w:val="ru-RU"/>
        </w:rPr>
        <w:t>=600</w:t>
      </w:r>
      <w:r w:rsidRPr="00291DA9">
        <w:rPr>
          <w:rFonts w:cs="Times New Roman"/>
          <w:lang w:val="ru-RU"/>
        </w:rPr>
        <w:t xml:space="preserve">, итого около 11 минут активной нагрузки на сценарий — достаточно для функциональной проверки </w:t>
      </w:r>
      <w:r w:rsidRPr="00291DA9">
        <w:rPr>
          <w:rFonts w:cs="Times New Roman"/>
        </w:rPr>
        <w:t>SLUA</w:t>
      </w:r>
      <w:r w:rsidRPr="00291DA9">
        <w:rPr>
          <w:rFonts w:cs="Times New Roman"/>
          <w:lang w:val="ru-RU"/>
        </w:rPr>
        <w:t xml:space="preserve"> и отказных сценариев.</w:t>
      </w:r>
    </w:p>
    <w:p w14:paraId="2946522E" w14:textId="77777777" w:rsidR="005302D1" w:rsidRPr="00291DA9" w:rsidRDefault="005302D1" w:rsidP="005302D1">
      <w:pPr>
        <w:pStyle w:val="CodeBlock"/>
        <w:shd w:val="clear" w:color="auto" w:fill="F2F4F7"/>
        <w:rPr>
          <w:rFonts w:ascii="Times New Roman" w:hAnsi="Times New Roman" w:cs="Times New Roman"/>
        </w:rPr>
      </w:pPr>
      <w:r w:rsidRPr="00291DA9">
        <w:rPr>
          <w:rFonts w:ascii="Times New Roman" w:hAnsi="Times New Roman" w:cs="Times New Roman"/>
        </w:rPr>
        <w:t># На server-1</w:t>
      </w:r>
      <w:r w:rsidRPr="00291DA9">
        <w:rPr>
          <w:rFonts w:ascii="Times New Roman" w:hAnsi="Times New Roman" w:cs="Times New Roman"/>
        </w:rPr>
        <w:br/>
        <w:t># mkdir -p /var/tmp/pmi_slua/profiles /var/tmp/pmi_slua/results</w:t>
      </w:r>
      <w:r w:rsidRPr="00291DA9">
        <w:rPr>
          <w:rFonts w:ascii="Times New Roman" w:hAnsi="Times New Roman" w:cs="Times New Roman"/>
        </w:rPr>
        <w:br/>
      </w:r>
      <w:r w:rsidRPr="00291DA9">
        <w:rPr>
          <w:rFonts w:ascii="Times New Roman" w:hAnsi="Times New Roman" w:cs="Times New Roman"/>
        </w:rPr>
        <w:br/>
        <w:t># cat &gt;/var/tmp/pmi_slua/profiles/slua_host1.fio &lt;&lt;'EOF'</w:t>
      </w:r>
      <w:r w:rsidRPr="00291DA9">
        <w:rPr>
          <w:rFonts w:ascii="Times New Roman" w:hAnsi="Times New Roman" w:cs="Times New Roman"/>
        </w:rPr>
        <w:br/>
        <w:t>[global]</w:t>
      </w:r>
      <w:r w:rsidRPr="00291DA9">
        <w:rPr>
          <w:rFonts w:ascii="Times New Roman" w:hAnsi="Times New Roman" w:cs="Times New Roman"/>
        </w:rPr>
        <w:br/>
        <w:t>direct=1</w:t>
      </w:r>
      <w:r w:rsidRPr="00291DA9">
        <w:rPr>
          <w:rFonts w:ascii="Times New Roman" w:hAnsi="Times New Roman" w:cs="Times New Roman"/>
        </w:rPr>
        <w:br/>
        <w:t>ioengine=libaio</w:t>
      </w:r>
      <w:r w:rsidRPr="00291DA9">
        <w:rPr>
          <w:rFonts w:ascii="Times New Roman" w:hAnsi="Times New Roman" w:cs="Times New Roman"/>
        </w:rPr>
        <w:br/>
      </w:r>
      <w:r w:rsidRPr="00291DA9">
        <w:rPr>
          <w:rFonts w:ascii="Times New Roman" w:hAnsi="Times New Roman" w:cs="Times New Roman"/>
        </w:rPr>
        <w:lastRenderedPageBreak/>
        <w:br/>
        <w:t>continue_on_error=io</w:t>
      </w:r>
      <w:r w:rsidRPr="00291DA9">
        <w:rPr>
          <w:rFonts w:ascii="Times New Roman" w:hAnsi="Times New Roman" w:cs="Times New Roman"/>
        </w:rPr>
        <w:br/>
      </w:r>
      <w:r w:rsidRPr="00291DA9">
        <w:rPr>
          <w:rFonts w:ascii="Times New Roman" w:hAnsi="Times New Roman" w:cs="Times New Roman"/>
        </w:rPr>
        <w:br/>
        <w:t>group_reporting=1</w:t>
      </w:r>
      <w:r w:rsidRPr="00291DA9">
        <w:rPr>
          <w:rFonts w:ascii="Times New Roman" w:hAnsi="Times New Roman" w:cs="Times New Roman"/>
        </w:rPr>
        <w:br/>
        <w:t>randrepeat=0</w:t>
      </w:r>
      <w:r w:rsidRPr="00291DA9">
        <w:rPr>
          <w:rFonts w:ascii="Times New Roman" w:hAnsi="Times New Roman" w:cs="Times New Roman"/>
        </w:rPr>
        <w:br/>
        <w:t>rw=randrw</w:t>
      </w:r>
      <w:r w:rsidRPr="00291DA9">
        <w:rPr>
          <w:rFonts w:ascii="Times New Roman" w:hAnsi="Times New Roman" w:cs="Times New Roman"/>
        </w:rPr>
        <w:br/>
        <w:t>blocksize=64k</w:t>
      </w:r>
      <w:r w:rsidRPr="00291DA9">
        <w:rPr>
          <w:rFonts w:ascii="Times New Roman" w:hAnsi="Times New Roman" w:cs="Times New Roman"/>
        </w:rPr>
        <w:br/>
        <w:t>rwmixread=70</w:t>
      </w:r>
      <w:r w:rsidRPr="00291DA9">
        <w:rPr>
          <w:rFonts w:ascii="Times New Roman" w:hAnsi="Times New Roman" w:cs="Times New Roman"/>
        </w:rPr>
        <w:br/>
        <w:t>time_based=1</w:t>
      </w:r>
      <w:r w:rsidRPr="00291DA9">
        <w:rPr>
          <w:rFonts w:ascii="Times New Roman" w:hAnsi="Times New Roman" w:cs="Times New Roman"/>
        </w:rPr>
        <w:br/>
        <w:t>ramp_time=60</w:t>
      </w:r>
      <w:r w:rsidRPr="00291DA9">
        <w:rPr>
          <w:rFonts w:ascii="Times New Roman" w:hAnsi="Times New Roman" w:cs="Times New Roman"/>
        </w:rPr>
        <w:br/>
        <w:t>runtime=600</w:t>
      </w:r>
      <w:r w:rsidRPr="00291DA9">
        <w:rPr>
          <w:rFonts w:ascii="Times New Roman" w:hAnsi="Times New Roman" w:cs="Times New Roman"/>
        </w:rPr>
        <w:br/>
      </w:r>
      <w:r w:rsidRPr="00291DA9">
        <w:rPr>
          <w:rFonts w:ascii="Times New Roman" w:hAnsi="Times New Roman" w:cs="Times New Roman"/>
        </w:rPr>
        <w:br/>
        <w:t>[lun1]</w:t>
      </w:r>
      <w:r w:rsidRPr="00291DA9">
        <w:rPr>
          <w:rFonts w:ascii="Times New Roman" w:hAnsi="Times New Roman" w:cs="Times New Roman"/>
        </w:rPr>
        <w:br/>
        <w:t>filename=&lt;LUN1_PATH_SERVER1&gt;</w:t>
      </w:r>
      <w:r w:rsidRPr="00291DA9">
        <w:rPr>
          <w:rFonts w:ascii="Times New Roman" w:hAnsi="Times New Roman" w:cs="Times New Roman"/>
        </w:rPr>
        <w:br/>
        <w:t>numjobs=1</w:t>
      </w:r>
      <w:r w:rsidRPr="00291DA9">
        <w:rPr>
          <w:rFonts w:ascii="Times New Roman" w:hAnsi="Times New Roman" w:cs="Times New Roman"/>
        </w:rPr>
        <w:br/>
        <w:t>iodepth=12</w:t>
      </w:r>
      <w:r w:rsidRPr="00291DA9">
        <w:rPr>
          <w:rFonts w:ascii="Times New Roman" w:hAnsi="Times New Roman" w:cs="Times New Roman"/>
        </w:rPr>
        <w:br/>
      </w:r>
      <w:r w:rsidRPr="00291DA9">
        <w:rPr>
          <w:rFonts w:ascii="Times New Roman" w:hAnsi="Times New Roman" w:cs="Times New Roman"/>
        </w:rPr>
        <w:br/>
        <w:t>[lun2]</w:t>
      </w:r>
      <w:r w:rsidRPr="00291DA9">
        <w:rPr>
          <w:rFonts w:ascii="Times New Roman" w:hAnsi="Times New Roman" w:cs="Times New Roman"/>
        </w:rPr>
        <w:br/>
        <w:t>filename=&lt;LUN2_PATH_SERVER1&gt;</w:t>
      </w:r>
      <w:r w:rsidRPr="00291DA9">
        <w:rPr>
          <w:rFonts w:ascii="Times New Roman" w:hAnsi="Times New Roman" w:cs="Times New Roman"/>
        </w:rPr>
        <w:br/>
        <w:t>numjobs=1</w:t>
      </w:r>
      <w:r w:rsidRPr="00291DA9">
        <w:rPr>
          <w:rFonts w:ascii="Times New Roman" w:hAnsi="Times New Roman" w:cs="Times New Roman"/>
        </w:rPr>
        <w:br/>
        <w:t>iodepth=12</w:t>
      </w:r>
      <w:r w:rsidRPr="00291DA9">
        <w:rPr>
          <w:rFonts w:ascii="Times New Roman" w:hAnsi="Times New Roman" w:cs="Times New Roman"/>
        </w:rPr>
        <w:br/>
      </w:r>
      <w:r w:rsidRPr="00291DA9">
        <w:rPr>
          <w:rFonts w:ascii="Times New Roman" w:hAnsi="Times New Roman" w:cs="Times New Roman"/>
        </w:rPr>
        <w:br/>
        <w:t>[lun3]</w:t>
      </w:r>
      <w:r w:rsidRPr="00291DA9">
        <w:rPr>
          <w:rFonts w:ascii="Times New Roman" w:hAnsi="Times New Roman" w:cs="Times New Roman"/>
        </w:rPr>
        <w:br/>
        <w:t>filename=&lt;LUN3_PATH_SERVER1&gt;</w:t>
      </w:r>
      <w:r w:rsidRPr="00291DA9">
        <w:rPr>
          <w:rFonts w:ascii="Times New Roman" w:hAnsi="Times New Roman" w:cs="Times New Roman"/>
        </w:rPr>
        <w:br/>
        <w:t>numjobs=1</w:t>
      </w:r>
      <w:r w:rsidRPr="00291DA9">
        <w:rPr>
          <w:rFonts w:ascii="Times New Roman" w:hAnsi="Times New Roman" w:cs="Times New Roman"/>
        </w:rPr>
        <w:br/>
        <w:t>iodepth=13</w:t>
      </w:r>
      <w:r w:rsidRPr="00291DA9">
        <w:rPr>
          <w:rFonts w:ascii="Times New Roman" w:hAnsi="Times New Roman" w:cs="Times New Roman"/>
        </w:rPr>
        <w:br/>
      </w:r>
      <w:r w:rsidRPr="00291DA9">
        <w:rPr>
          <w:rFonts w:ascii="Times New Roman" w:hAnsi="Times New Roman" w:cs="Times New Roman"/>
        </w:rPr>
        <w:br/>
        <w:t>[lun4]</w:t>
      </w:r>
      <w:r w:rsidRPr="00291DA9">
        <w:rPr>
          <w:rFonts w:ascii="Times New Roman" w:hAnsi="Times New Roman" w:cs="Times New Roman"/>
        </w:rPr>
        <w:br/>
        <w:t>filename=&lt;LUN4_PATH_SERVER1&gt;</w:t>
      </w:r>
      <w:r w:rsidRPr="00291DA9">
        <w:rPr>
          <w:rFonts w:ascii="Times New Roman" w:hAnsi="Times New Roman" w:cs="Times New Roman"/>
        </w:rPr>
        <w:br/>
        <w:t>numjobs=1</w:t>
      </w:r>
      <w:r w:rsidRPr="00291DA9">
        <w:rPr>
          <w:rFonts w:ascii="Times New Roman" w:hAnsi="Times New Roman" w:cs="Times New Roman"/>
        </w:rPr>
        <w:br/>
        <w:t>iodepth=13</w:t>
      </w:r>
      <w:r w:rsidRPr="00291DA9">
        <w:rPr>
          <w:rFonts w:ascii="Times New Roman" w:hAnsi="Times New Roman" w:cs="Times New Roman"/>
        </w:rPr>
        <w:br/>
        <w:t>EOF</w:t>
      </w:r>
      <w:r w:rsidRPr="00291DA9">
        <w:rPr>
          <w:rFonts w:ascii="Times New Roman" w:hAnsi="Times New Roman" w:cs="Times New Roman"/>
        </w:rPr>
        <w:br/>
      </w:r>
      <w:r w:rsidRPr="00291DA9">
        <w:rPr>
          <w:rFonts w:ascii="Times New Roman" w:hAnsi="Times New Roman" w:cs="Times New Roman"/>
        </w:rPr>
        <w:br/>
        <w:t># На server-2</w:t>
      </w:r>
      <w:r w:rsidRPr="00291DA9">
        <w:rPr>
          <w:rFonts w:ascii="Times New Roman" w:hAnsi="Times New Roman" w:cs="Times New Roman"/>
        </w:rPr>
        <w:br/>
        <w:t># mkdir -p /var/tmp/pmi_slua/profiles /var/tmp/pmi_slua/results</w:t>
      </w:r>
      <w:r w:rsidRPr="00291DA9">
        <w:rPr>
          <w:rFonts w:ascii="Times New Roman" w:hAnsi="Times New Roman" w:cs="Times New Roman"/>
        </w:rPr>
        <w:br/>
      </w:r>
      <w:r w:rsidRPr="00291DA9">
        <w:rPr>
          <w:rFonts w:ascii="Times New Roman" w:hAnsi="Times New Roman" w:cs="Times New Roman"/>
        </w:rPr>
        <w:br/>
        <w:t># cat &gt;/var/tmp/pmi_slua/profiles/slua_host2.fio &lt;&lt;'EOF'</w:t>
      </w:r>
      <w:r w:rsidRPr="00291DA9">
        <w:rPr>
          <w:rFonts w:ascii="Times New Roman" w:hAnsi="Times New Roman" w:cs="Times New Roman"/>
        </w:rPr>
        <w:br/>
        <w:t>[global]</w:t>
      </w:r>
      <w:r w:rsidRPr="00291DA9">
        <w:rPr>
          <w:rFonts w:ascii="Times New Roman" w:hAnsi="Times New Roman" w:cs="Times New Roman"/>
        </w:rPr>
        <w:br/>
        <w:t>direct=1</w:t>
      </w:r>
      <w:r w:rsidRPr="00291DA9">
        <w:rPr>
          <w:rFonts w:ascii="Times New Roman" w:hAnsi="Times New Roman" w:cs="Times New Roman"/>
        </w:rPr>
        <w:br/>
        <w:t>ioengine=libaio</w:t>
      </w:r>
      <w:r w:rsidRPr="00291DA9">
        <w:rPr>
          <w:rFonts w:ascii="Times New Roman" w:hAnsi="Times New Roman" w:cs="Times New Roman"/>
        </w:rPr>
        <w:br/>
      </w:r>
      <w:r w:rsidRPr="00291DA9">
        <w:rPr>
          <w:rFonts w:ascii="Times New Roman" w:hAnsi="Times New Roman" w:cs="Times New Roman"/>
        </w:rPr>
        <w:br/>
        <w:t>continue_on_error=io</w:t>
      </w:r>
      <w:r w:rsidRPr="00291DA9">
        <w:rPr>
          <w:rFonts w:ascii="Times New Roman" w:hAnsi="Times New Roman" w:cs="Times New Roman"/>
        </w:rPr>
        <w:br/>
      </w:r>
      <w:r w:rsidRPr="00291DA9">
        <w:rPr>
          <w:rFonts w:ascii="Times New Roman" w:hAnsi="Times New Roman" w:cs="Times New Roman"/>
        </w:rPr>
        <w:br/>
        <w:t>group_reporting=1</w:t>
      </w:r>
      <w:r w:rsidRPr="00291DA9">
        <w:rPr>
          <w:rFonts w:ascii="Times New Roman" w:hAnsi="Times New Roman" w:cs="Times New Roman"/>
        </w:rPr>
        <w:br/>
        <w:t>randrepeat=0</w:t>
      </w:r>
      <w:r w:rsidRPr="00291DA9">
        <w:rPr>
          <w:rFonts w:ascii="Times New Roman" w:hAnsi="Times New Roman" w:cs="Times New Roman"/>
        </w:rPr>
        <w:br/>
        <w:t>rw=randrw</w:t>
      </w:r>
      <w:r w:rsidRPr="00291DA9">
        <w:rPr>
          <w:rFonts w:ascii="Times New Roman" w:hAnsi="Times New Roman" w:cs="Times New Roman"/>
        </w:rPr>
        <w:br/>
        <w:t>blocksize=64k</w:t>
      </w:r>
      <w:r w:rsidRPr="00291DA9">
        <w:rPr>
          <w:rFonts w:ascii="Times New Roman" w:hAnsi="Times New Roman" w:cs="Times New Roman"/>
        </w:rPr>
        <w:br/>
        <w:t>rwmixread=70</w:t>
      </w:r>
      <w:r w:rsidRPr="00291DA9">
        <w:rPr>
          <w:rFonts w:ascii="Times New Roman" w:hAnsi="Times New Roman" w:cs="Times New Roman"/>
        </w:rPr>
        <w:br/>
        <w:t>time_based=1</w:t>
      </w:r>
      <w:r w:rsidRPr="00291DA9">
        <w:rPr>
          <w:rFonts w:ascii="Times New Roman" w:hAnsi="Times New Roman" w:cs="Times New Roman"/>
        </w:rPr>
        <w:br/>
        <w:t>ramp_time=60</w:t>
      </w:r>
      <w:r w:rsidRPr="00291DA9">
        <w:rPr>
          <w:rFonts w:ascii="Times New Roman" w:hAnsi="Times New Roman" w:cs="Times New Roman"/>
        </w:rPr>
        <w:br/>
        <w:t>runtime=600</w:t>
      </w:r>
      <w:r w:rsidRPr="00291DA9">
        <w:rPr>
          <w:rFonts w:ascii="Times New Roman" w:hAnsi="Times New Roman" w:cs="Times New Roman"/>
        </w:rPr>
        <w:br/>
      </w:r>
      <w:r w:rsidRPr="00291DA9">
        <w:rPr>
          <w:rFonts w:ascii="Times New Roman" w:hAnsi="Times New Roman" w:cs="Times New Roman"/>
        </w:rPr>
        <w:br/>
        <w:t>[lun1]</w:t>
      </w:r>
      <w:r w:rsidRPr="00291DA9">
        <w:rPr>
          <w:rFonts w:ascii="Times New Roman" w:hAnsi="Times New Roman" w:cs="Times New Roman"/>
        </w:rPr>
        <w:br/>
        <w:t>filename=&lt;LUN1_PATH_SERVER2&gt;</w:t>
      </w:r>
      <w:r w:rsidRPr="00291DA9">
        <w:rPr>
          <w:rFonts w:ascii="Times New Roman" w:hAnsi="Times New Roman" w:cs="Times New Roman"/>
        </w:rPr>
        <w:br/>
        <w:t>numjobs=1</w:t>
      </w:r>
      <w:r w:rsidRPr="00291DA9">
        <w:rPr>
          <w:rFonts w:ascii="Times New Roman" w:hAnsi="Times New Roman" w:cs="Times New Roman"/>
        </w:rPr>
        <w:br/>
        <w:t>iodepth=12</w:t>
      </w:r>
      <w:r w:rsidRPr="00291DA9">
        <w:rPr>
          <w:rFonts w:ascii="Times New Roman" w:hAnsi="Times New Roman" w:cs="Times New Roman"/>
        </w:rPr>
        <w:br/>
      </w:r>
      <w:r w:rsidRPr="00291DA9">
        <w:rPr>
          <w:rFonts w:ascii="Times New Roman" w:hAnsi="Times New Roman" w:cs="Times New Roman"/>
        </w:rPr>
        <w:br/>
        <w:t>[lun2]</w:t>
      </w:r>
      <w:r w:rsidRPr="00291DA9">
        <w:rPr>
          <w:rFonts w:ascii="Times New Roman" w:hAnsi="Times New Roman" w:cs="Times New Roman"/>
        </w:rPr>
        <w:br/>
        <w:t>filename=&lt;LUN2_PATH_SERVER2&gt;</w:t>
      </w:r>
      <w:r w:rsidRPr="00291DA9">
        <w:rPr>
          <w:rFonts w:ascii="Times New Roman" w:hAnsi="Times New Roman" w:cs="Times New Roman"/>
        </w:rPr>
        <w:br/>
      </w:r>
      <w:r w:rsidRPr="00291DA9">
        <w:rPr>
          <w:rFonts w:ascii="Times New Roman" w:hAnsi="Times New Roman" w:cs="Times New Roman"/>
        </w:rPr>
        <w:lastRenderedPageBreak/>
        <w:t>numjobs=1</w:t>
      </w:r>
      <w:r w:rsidRPr="00291DA9">
        <w:rPr>
          <w:rFonts w:ascii="Times New Roman" w:hAnsi="Times New Roman" w:cs="Times New Roman"/>
        </w:rPr>
        <w:br/>
        <w:t>iodepth=12</w:t>
      </w:r>
      <w:r w:rsidRPr="00291DA9">
        <w:rPr>
          <w:rFonts w:ascii="Times New Roman" w:hAnsi="Times New Roman" w:cs="Times New Roman"/>
        </w:rPr>
        <w:br/>
      </w:r>
      <w:r w:rsidRPr="00291DA9">
        <w:rPr>
          <w:rFonts w:ascii="Times New Roman" w:hAnsi="Times New Roman" w:cs="Times New Roman"/>
        </w:rPr>
        <w:br/>
        <w:t>[lun3]</w:t>
      </w:r>
      <w:r w:rsidRPr="00291DA9">
        <w:rPr>
          <w:rFonts w:ascii="Times New Roman" w:hAnsi="Times New Roman" w:cs="Times New Roman"/>
        </w:rPr>
        <w:br/>
        <w:t>filename=&lt;LUN3_PATH_SERVER2&gt;</w:t>
      </w:r>
      <w:r w:rsidRPr="00291DA9">
        <w:rPr>
          <w:rFonts w:ascii="Times New Roman" w:hAnsi="Times New Roman" w:cs="Times New Roman"/>
        </w:rPr>
        <w:br/>
        <w:t>numjobs=1</w:t>
      </w:r>
      <w:r w:rsidRPr="00291DA9">
        <w:rPr>
          <w:rFonts w:ascii="Times New Roman" w:hAnsi="Times New Roman" w:cs="Times New Roman"/>
        </w:rPr>
        <w:br/>
        <w:t>iodepth=13</w:t>
      </w:r>
      <w:r w:rsidRPr="00291DA9">
        <w:rPr>
          <w:rFonts w:ascii="Times New Roman" w:hAnsi="Times New Roman" w:cs="Times New Roman"/>
        </w:rPr>
        <w:br/>
      </w:r>
      <w:r w:rsidRPr="00291DA9">
        <w:rPr>
          <w:rFonts w:ascii="Times New Roman" w:hAnsi="Times New Roman" w:cs="Times New Roman"/>
        </w:rPr>
        <w:br/>
        <w:t>[lun4]</w:t>
      </w:r>
      <w:r w:rsidRPr="00291DA9">
        <w:rPr>
          <w:rFonts w:ascii="Times New Roman" w:hAnsi="Times New Roman" w:cs="Times New Roman"/>
        </w:rPr>
        <w:br/>
        <w:t>filename=&lt;LUN4_PATH_SERVER2&gt;</w:t>
      </w:r>
      <w:r w:rsidRPr="00291DA9">
        <w:rPr>
          <w:rFonts w:ascii="Times New Roman" w:hAnsi="Times New Roman" w:cs="Times New Roman"/>
        </w:rPr>
        <w:br/>
        <w:t>numjobs=1</w:t>
      </w:r>
      <w:r w:rsidRPr="00291DA9">
        <w:rPr>
          <w:rFonts w:ascii="Times New Roman" w:hAnsi="Times New Roman" w:cs="Times New Roman"/>
        </w:rPr>
        <w:br/>
        <w:t>iodepth=13</w:t>
      </w:r>
      <w:r w:rsidRPr="00291DA9">
        <w:rPr>
          <w:rFonts w:ascii="Times New Roman" w:hAnsi="Times New Roman" w:cs="Times New Roman"/>
        </w:rPr>
        <w:br/>
        <w:t>EOF</w:t>
      </w:r>
    </w:p>
    <w:p w14:paraId="09CB76DF" w14:textId="77777777" w:rsidR="005302D1" w:rsidRPr="00A0593A" w:rsidRDefault="005302D1" w:rsidP="005302D1">
      <w:pPr>
        <w:rPr>
          <w:rFonts w:cs="Times New Roman"/>
          <w:b/>
          <w:bCs/>
          <w:szCs w:val="28"/>
        </w:rPr>
      </w:pPr>
      <w:r w:rsidRPr="00A0593A">
        <w:rPr>
          <w:rFonts w:cs="Times New Roman"/>
          <w:b/>
          <w:bCs/>
          <w:szCs w:val="28"/>
        </w:rPr>
        <w:t xml:space="preserve">7.8. </w:t>
      </w:r>
      <w:r w:rsidRPr="005302D1">
        <w:rPr>
          <w:rFonts w:cs="Times New Roman"/>
          <w:b/>
          <w:bCs/>
          <w:szCs w:val="28"/>
          <w:lang w:val="ru-RU"/>
        </w:rPr>
        <w:t>Запуск</w:t>
      </w:r>
      <w:r w:rsidRPr="00A0593A">
        <w:rPr>
          <w:rFonts w:cs="Times New Roman"/>
          <w:b/>
          <w:bCs/>
          <w:szCs w:val="28"/>
        </w:rPr>
        <w:t xml:space="preserve"> FIO </w:t>
      </w:r>
      <w:r w:rsidRPr="005302D1">
        <w:rPr>
          <w:rFonts w:cs="Times New Roman"/>
          <w:b/>
          <w:bCs/>
          <w:szCs w:val="28"/>
          <w:lang w:val="ru-RU"/>
        </w:rPr>
        <w:t>с</w:t>
      </w:r>
      <w:r w:rsidRPr="00A0593A">
        <w:rPr>
          <w:rFonts w:cs="Times New Roman"/>
          <w:b/>
          <w:bCs/>
          <w:szCs w:val="28"/>
        </w:rPr>
        <w:t xml:space="preserve"> </w:t>
      </w:r>
      <w:r w:rsidRPr="005302D1">
        <w:rPr>
          <w:rFonts w:cs="Times New Roman"/>
          <w:b/>
          <w:bCs/>
          <w:szCs w:val="28"/>
          <w:lang w:val="ru-RU"/>
        </w:rPr>
        <w:t>двух</w:t>
      </w:r>
      <w:r w:rsidRPr="00A0593A">
        <w:rPr>
          <w:rFonts w:cs="Times New Roman"/>
          <w:b/>
          <w:bCs/>
          <w:szCs w:val="28"/>
        </w:rPr>
        <w:t xml:space="preserve"> </w:t>
      </w:r>
      <w:r w:rsidRPr="005302D1">
        <w:rPr>
          <w:rFonts w:cs="Times New Roman"/>
          <w:b/>
          <w:bCs/>
          <w:szCs w:val="28"/>
          <w:lang w:val="ru-RU"/>
        </w:rPr>
        <w:t>источников</w:t>
      </w:r>
      <w:r w:rsidRPr="00A0593A">
        <w:rPr>
          <w:rFonts w:cs="Times New Roman"/>
          <w:b/>
          <w:bCs/>
          <w:szCs w:val="28"/>
        </w:rPr>
        <w:t xml:space="preserve"> </w:t>
      </w:r>
      <w:r w:rsidRPr="005302D1">
        <w:rPr>
          <w:rFonts w:cs="Times New Roman"/>
          <w:b/>
          <w:bCs/>
          <w:szCs w:val="28"/>
          <w:lang w:val="ru-RU"/>
        </w:rPr>
        <w:t>нагрузки</w:t>
      </w:r>
      <w:r w:rsidRPr="00A0593A">
        <w:rPr>
          <w:rFonts w:cs="Times New Roman"/>
          <w:b/>
          <w:bCs/>
          <w:szCs w:val="28"/>
        </w:rPr>
        <w:t xml:space="preserve"> SLUA / Symmetric Active-Active</w:t>
      </w:r>
    </w:p>
    <w:p w14:paraId="5D9BF96A" w14:textId="77777777" w:rsidR="005302D1" w:rsidRPr="00291DA9" w:rsidRDefault="005302D1" w:rsidP="005302D1">
      <w:pPr>
        <w:rPr>
          <w:rFonts w:cs="Times New Roman"/>
          <w:lang w:val="ru-RU"/>
        </w:rPr>
      </w:pPr>
      <w:r w:rsidRPr="00291DA9">
        <w:rPr>
          <w:rFonts w:cs="Times New Roman"/>
          <w:lang w:val="ru-RU"/>
        </w:rPr>
        <w:t xml:space="preserve">Запуск выполняется с обоих серверов в согласованное время. Отчёт </w:t>
      </w:r>
      <w:r w:rsidRPr="00291DA9">
        <w:rPr>
          <w:rFonts w:cs="Times New Roman"/>
        </w:rPr>
        <w:t>FIO</w:t>
      </w:r>
      <w:r w:rsidRPr="00291DA9">
        <w:rPr>
          <w:rFonts w:cs="Times New Roman"/>
          <w:lang w:val="ru-RU"/>
        </w:rPr>
        <w:t xml:space="preserve"> сохраняется только в формате </w:t>
      </w:r>
      <w:r w:rsidRPr="00291DA9">
        <w:rPr>
          <w:rFonts w:cs="Times New Roman"/>
        </w:rPr>
        <w:t>normal</w:t>
      </w:r>
      <w:r w:rsidRPr="00291DA9">
        <w:rPr>
          <w:rFonts w:cs="Times New Roman"/>
          <w:lang w:val="ru-RU"/>
        </w:rPr>
        <w:t xml:space="preserve">. Оперативная динамика во время отказов фиксируется отдельным сбором </w:t>
      </w:r>
      <w:r w:rsidRPr="00291DA9">
        <w:rPr>
          <w:rFonts w:eastAsia="Consolas" w:cs="Times New Roman"/>
          <w:sz w:val="17"/>
        </w:rPr>
        <w:t>iostat</w:t>
      </w:r>
      <w:r w:rsidRPr="00291DA9">
        <w:rPr>
          <w:rFonts w:eastAsia="Consolas" w:cs="Times New Roman"/>
          <w:sz w:val="17"/>
          <w:lang w:val="ru-RU"/>
        </w:rPr>
        <w:t xml:space="preserve"> -</w:t>
      </w:r>
      <w:r w:rsidRPr="00291DA9">
        <w:rPr>
          <w:rFonts w:eastAsia="Consolas" w:cs="Times New Roman"/>
          <w:sz w:val="17"/>
        </w:rPr>
        <w:t>t</w:t>
      </w:r>
      <w:r w:rsidRPr="00291DA9">
        <w:rPr>
          <w:rFonts w:eastAsia="Consolas" w:cs="Times New Roman"/>
          <w:sz w:val="17"/>
          <w:lang w:val="ru-RU"/>
        </w:rPr>
        <w:t xml:space="preserve"> -</w:t>
      </w:r>
      <w:r w:rsidRPr="00291DA9">
        <w:rPr>
          <w:rFonts w:eastAsia="Consolas" w:cs="Times New Roman"/>
          <w:sz w:val="17"/>
        </w:rPr>
        <w:t>dxm</w:t>
      </w:r>
      <w:r w:rsidRPr="00291DA9">
        <w:rPr>
          <w:rFonts w:eastAsia="Consolas" w:cs="Times New Roman"/>
          <w:sz w:val="17"/>
          <w:lang w:val="ru-RU"/>
        </w:rPr>
        <w:t xml:space="preserve"> 1</w:t>
      </w:r>
      <w:r w:rsidRPr="00291DA9">
        <w:rPr>
          <w:rFonts w:cs="Times New Roman"/>
          <w:lang w:val="ru-RU"/>
        </w:rPr>
        <w:t xml:space="preserve">, так как вывод </w:t>
      </w:r>
      <w:r w:rsidRPr="00291DA9">
        <w:rPr>
          <w:rFonts w:cs="Times New Roman"/>
        </w:rPr>
        <w:t>FIO</w:t>
      </w:r>
      <w:r w:rsidRPr="00291DA9">
        <w:rPr>
          <w:rFonts w:cs="Times New Roman"/>
          <w:lang w:val="ru-RU"/>
        </w:rPr>
        <w:t xml:space="preserve"> не предназначен для такой же наглядной </w:t>
      </w:r>
      <w:r w:rsidRPr="00291DA9">
        <w:rPr>
          <w:rFonts w:cs="Times New Roman"/>
        </w:rPr>
        <w:t>online</w:t>
      </w:r>
      <w:r w:rsidRPr="00291DA9">
        <w:rPr>
          <w:rFonts w:cs="Times New Roman"/>
          <w:lang w:val="ru-RU"/>
        </w:rPr>
        <w:t xml:space="preserve">-картины, как </w:t>
      </w:r>
      <w:r w:rsidRPr="00291DA9">
        <w:rPr>
          <w:rFonts w:cs="Times New Roman"/>
        </w:rPr>
        <w:t>Vdbench</w:t>
      </w:r>
      <w:r w:rsidRPr="00291DA9">
        <w:rPr>
          <w:rFonts w:cs="Times New Roman"/>
          <w:lang w:val="ru-RU"/>
        </w:rPr>
        <w:t>.</w:t>
      </w:r>
    </w:p>
    <w:p w14:paraId="43BC3E62" w14:textId="77777777" w:rsidR="005302D1" w:rsidRPr="00291DA9" w:rsidRDefault="005302D1" w:rsidP="005302D1">
      <w:pPr>
        <w:pStyle w:val="CodeBlock"/>
        <w:shd w:val="clear" w:color="auto" w:fill="F2F4F7"/>
        <w:rPr>
          <w:rFonts w:ascii="Times New Roman" w:hAnsi="Times New Roman" w:cs="Times New Roman"/>
        </w:rPr>
      </w:pPr>
      <w:r w:rsidRPr="00291DA9">
        <w:rPr>
          <w:rFonts w:ascii="Times New Roman" w:hAnsi="Times New Roman" w:cs="Times New Roman"/>
        </w:rPr>
        <w:t># На server-1</w:t>
      </w:r>
      <w:r w:rsidRPr="00291DA9">
        <w:rPr>
          <w:rFonts w:ascii="Times New Roman" w:hAnsi="Times New Roman" w:cs="Times New Roman"/>
        </w:rPr>
        <w:br/>
        <w:t># RUN_ID=slua_$(date +%F_%H%M%S)</w:t>
      </w:r>
      <w:r w:rsidRPr="00291DA9">
        <w:rPr>
          <w:rFonts w:ascii="Times New Roman" w:hAnsi="Times New Roman" w:cs="Times New Roman"/>
        </w:rPr>
        <w:br/>
        <w:t># RUN_DIR=/var/tmp/pmi_slua/results/$RUN_ID</w:t>
      </w:r>
      <w:r w:rsidRPr="00291DA9">
        <w:rPr>
          <w:rFonts w:ascii="Times New Roman" w:hAnsi="Times New Roman" w:cs="Times New Roman"/>
        </w:rPr>
        <w:br/>
        <w:t># mkdir -p "$RUN_DIR"</w:t>
      </w:r>
      <w:r w:rsidRPr="00291DA9">
        <w:rPr>
          <w:rFonts w:ascii="Times New Roman" w:hAnsi="Times New Roman" w:cs="Times New Roman"/>
        </w:rPr>
        <w:br/>
        <w:t># fio /var/tmp/pmi_slua/profiles/slua_host1.fio   --output="$RUN_DIR/fio_slua_host1_normal.txt"   --output-format=normal</w:t>
      </w:r>
      <w:r w:rsidRPr="00291DA9">
        <w:rPr>
          <w:rFonts w:ascii="Times New Roman" w:hAnsi="Times New Roman" w:cs="Times New Roman"/>
        </w:rPr>
        <w:br/>
        <w:t># dmesg -T &gt; "$RUN_DIR/dmesg_after_test.log"</w:t>
      </w:r>
      <w:r w:rsidRPr="00291DA9">
        <w:rPr>
          <w:rFonts w:ascii="Times New Roman" w:hAnsi="Times New Roman" w:cs="Times New Roman"/>
        </w:rPr>
        <w:br/>
        <w:t># multipath -ll &gt; "$RUN_DIR/multipath_after_test.log"</w:t>
      </w:r>
      <w:r w:rsidRPr="00291DA9">
        <w:rPr>
          <w:rFonts w:ascii="Times New Roman" w:hAnsi="Times New Roman" w:cs="Times New Roman"/>
        </w:rPr>
        <w:br/>
        <w:t># iostat -t -dxm 1 60 &gt; "$RUN_DIR/iostat_1s_after_test.log"</w:t>
      </w:r>
      <w:r w:rsidRPr="00291DA9">
        <w:rPr>
          <w:rFonts w:ascii="Times New Roman" w:hAnsi="Times New Roman" w:cs="Times New Roman"/>
        </w:rPr>
        <w:br/>
      </w:r>
      <w:r w:rsidRPr="00291DA9">
        <w:rPr>
          <w:rFonts w:ascii="Times New Roman" w:hAnsi="Times New Roman" w:cs="Times New Roman"/>
        </w:rPr>
        <w:br/>
        <w:t># На server-2</w:t>
      </w:r>
      <w:r w:rsidRPr="00291DA9">
        <w:rPr>
          <w:rFonts w:ascii="Times New Roman" w:hAnsi="Times New Roman" w:cs="Times New Roman"/>
        </w:rPr>
        <w:br/>
        <w:t># RUN_ID=&lt;тот же RUN_ID, что на server-1&gt;</w:t>
      </w:r>
      <w:r w:rsidRPr="00291DA9">
        <w:rPr>
          <w:rFonts w:ascii="Times New Roman" w:hAnsi="Times New Roman" w:cs="Times New Roman"/>
        </w:rPr>
        <w:br/>
        <w:t># RUN_DIR=/var/tmp/pmi_slua/results/$RUN_ID</w:t>
      </w:r>
      <w:r w:rsidRPr="00291DA9">
        <w:rPr>
          <w:rFonts w:ascii="Times New Roman" w:hAnsi="Times New Roman" w:cs="Times New Roman"/>
        </w:rPr>
        <w:br/>
        <w:t># mkdir -p "$RUN_DIR"</w:t>
      </w:r>
      <w:r w:rsidRPr="00291DA9">
        <w:rPr>
          <w:rFonts w:ascii="Times New Roman" w:hAnsi="Times New Roman" w:cs="Times New Roman"/>
        </w:rPr>
        <w:br/>
        <w:t># fio /var/tmp/pmi_slua/profiles/slua_host2.fio   --output="$RUN_DIR/fio_slua_host2_normal.txt"   --output-format=normal</w:t>
      </w:r>
      <w:r w:rsidRPr="00291DA9">
        <w:rPr>
          <w:rFonts w:ascii="Times New Roman" w:hAnsi="Times New Roman" w:cs="Times New Roman"/>
        </w:rPr>
        <w:br/>
        <w:t># dmesg -T &gt; "$RUN_DIR/dmesg_after_test.log"</w:t>
      </w:r>
      <w:r w:rsidRPr="00291DA9">
        <w:rPr>
          <w:rFonts w:ascii="Times New Roman" w:hAnsi="Times New Roman" w:cs="Times New Roman"/>
        </w:rPr>
        <w:br/>
        <w:t># multipath -ll &gt; "$RUN_DIR/multipath_after_test.log"</w:t>
      </w:r>
      <w:r w:rsidRPr="00291DA9">
        <w:rPr>
          <w:rFonts w:ascii="Times New Roman" w:hAnsi="Times New Roman" w:cs="Times New Roman"/>
        </w:rPr>
        <w:br/>
        <w:t># iostat -t -dxm 1 60 &gt; "$RUN_DIR/iostat_1s_after_test.log"</w:t>
      </w:r>
    </w:p>
    <w:p w14:paraId="27B21E81" w14:textId="77777777" w:rsidR="005302D1" w:rsidRPr="00A0593A" w:rsidRDefault="005302D1" w:rsidP="005302D1">
      <w:pPr>
        <w:rPr>
          <w:rFonts w:cs="Times New Roman"/>
          <w:b/>
          <w:bCs/>
          <w:szCs w:val="28"/>
        </w:rPr>
      </w:pPr>
      <w:r w:rsidRPr="00A0593A">
        <w:rPr>
          <w:rFonts w:cs="Times New Roman"/>
          <w:b/>
          <w:bCs/>
          <w:szCs w:val="28"/>
        </w:rPr>
        <w:t xml:space="preserve">7.9. </w:t>
      </w:r>
      <w:r w:rsidRPr="005302D1">
        <w:rPr>
          <w:rFonts w:cs="Times New Roman"/>
          <w:b/>
          <w:bCs/>
          <w:szCs w:val="28"/>
          <w:lang w:val="ru-RU"/>
        </w:rPr>
        <w:t>Непрерывный</w:t>
      </w:r>
      <w:r w:rsidRPr="00A0593A">
        <w:rPr>
          <w:rFonts w:cs="Times New Roman"/>
          <w:b/>
          <w:bCs/>
          <w:szCs w:val="28"/>
        </w:rPr>
        <w:t xml:space="preserve"> </w:t>
      </w:r>
      <w:r w:rsidRPr="005302D1">
        <w:rPr>
          <w:rFonts w:cs="Times New Roman"/>
          <w:b/>
          <w:bCs/>
          <w:szCs w:val="28"/>
          <w:lang w:val="ru-RU"/>
        </w:rPr>
        <w:t>сбор</w:t>
      </w:r>
      <w:r w:rsidRPr="00A0593A">
        <w:rPr>
          <w:rFonts w:cs="Times New Roman"/>
          <w:b/>
          <w:bCs/>
          <w:szCs w:val="28"/>
        </w:rPr>
        <w:t xml:space="preserve"> iostat </w:t>
      </w:r>
      <w:r w:rsidRPr="005302D1">
        <w:rPr>
          <w:rFonts w:cs="Times New Roman"/>
          <w:b/>
          <w:bCs/>
          <w:szCs w:val="28"/>
          <w:lang w:val="ru-RU"/>
        </w:rPr>
        <w:t>при</w:t>
      </w:r>
      <w:r w:rsidRPr="00A0593A">
        <w:rPr>
          <w:rFonts w:cs="Times New Roman"/>
          <w:b/>
          <w:bCs/>
          <w:szCs w:val="28"/>
        </w:rPr>
        <w:t xml:space="preserve"> </w:t>
      </w:r>
      <w:r w:rsidRPr="005302D1">
        <w:rPr>
          <w:rFonts w:cs="Times New Roman"/>
          <w:b/>
          <w:bCs/>
          <w:szCs w:val="28"/>
          <w:lang w:val="ru-RU"/>
        </w:rPr>
        <w:t>отказах</w:t>
      </w:r>
      <w:r w:rsidRPr="00A0593A">
        <w:rPr>
          <w:rFonts w:cs="Times New Roman"/>
          <w:b/>
          <w:bCs/>
          <w:szCs w:val="28"/>
        </w:rPr>
        <w:t xml:space="preserve"> SLUA / Symmetric Active-Active</w:t>
      </w:r>
    </w:p>
    <w:p w14:paraId="7748F9BA" w14:textId="77777777" w:rsidR="005302D1" w:rsidRPr="00291DA9" w:rsidRDefault="005302D1" w:rsidP="005302D1">
      <w:pPr>
        <w:rPr>
          <w:rFonts w:cs="Times New Roman"/>
          <w:lang w:val="ru-RU"/>
        </w:rPr>
      </w:pPr>
      <w:r w:rsidRPr="00291DA9">
        <w:rPr>
          <w:rFonts w:cs="Times New Roman"/>
          <w:lang w:val="ru-RU"/>
        </w:rPr>
        <w:t xml:space="preserve">Перед выполнением каждого отказного сценария запускается секундный сбор статистики. Он фиксирует, что происходит с </w:t>
      </w:r>
      <w:r w:rsidRPr="00291DA9">
        <w:rPr>
          <w:rFonts w:cs="Times New Roman"/>
        </w:rPr>
        <w:t>DM</w:t>
      </w:r>
      <w:r w:rsidRPr="00291DA9">
        <w:rPr>
          <w:rFonts w:cs="Times New Roman"/>
          <w:lang w:val="ru-RU"/>
        </w:rPr>
        <w:t>-устройствами и нижележащими путями в момент отказа и восстановления. Примеры ожидаемой картины до отказа, после отказа и после восстановления приведены в разделе 7.10.</w:t>
      </w:r>
    </w:p>
    <w:p w14:paraId="45A13D9F" w14:textId="77777777" w:rsidR="005302D1" w:rsidRPr="00291DA9" w:rsidRDefault="005302D1" w:rsidP="005302D1">
      <w:pPr>
        <w:pStyle w:val="CodeBlock"/>
        <w:shd w:val="clear" w:color="auto" w:fill="F2F4F7"/>
        <w:rPr>
          <w:rFonts w:ascii="Times New Roman" w:hAnsi="Times New Roman" w:cs="Times New Roman"/>
          <w:lang w:val="ru-RU"/>
        </w:rPr>
      </w:pPr>
      <w:r w:rsidRPr="00291DA9">
        <w:rPr>
          <w:rFonts w:ascii="Times New Roman" w:hAnsi="Times New Roman" w:cs="Times New Roman"/>
        </w:rPr>
        <w:t># Запуск перед отказом</w:t>
      </w:r>
      <w:r w:rsidRPr="00291DA9">
        <w:rPr>
          <w:rFonts w:ascii="Times New Roman" w:hAnsi="Times New Roman" w:cs="Times New Roman"/>
        </w:rPr>
        <w:br/>
        <w:t># RUN_DIR=/var/tmp/pmi_slua/results/&lt;RUN_ID&gt;</w:t>
      </w:r>
      <w:r w:rsidRPr="00291DA9">
        <w:rPr>
          <w:rFonts w:ascii="Times New Roman" w:hAnsi="Times New Roman" w:cs="Times New Roman"/>
        </w:rPr>
        <w:br/>
        <w:t># iostat -t -dxm 1 &gt; "$RUN_DIR/iostat_1s_during_failure.log" &amp;</w:t>
      </w:r>
      <w:r w:rsidRPr="00291DA9">
        <w:rPr>
          <w:rFonts w:ascii="Times New Roman" w:hAnsi="Times New Roman" w:cs="Times New Roman"/>
        </w:rPr>
        <w:br/>
        <w:t># IOSTAT_PID=$!</w:t>
      </w:r>
      <w:r w:rsidRPr="00291DA9">
        <w:rPr>
          <w:rFonts w:ascii="Times New Roman" w:hAnsi="Times New Roman" w:cs="Times New Roman"/>
        </w:rPr>
        <w:br/>
      </w:r>
      <w:r w:rsidRPr="00291DA9">
        <w:rPr>
          <w:rFonts w:ascii="Times New Roman" w:hAnsi="Times New Roman" w:cs="Times New Roman"/>
        </w:rPr>
        <w:br/>
      </w:r>
      <w:r w:rsidRPr="00291DA9">
        <w:rPr>
          <w:rFonts w:ascii="Times New Roman" w:hAnsi="Times New Roman" w:cs="Times New Roman"/>
          <w:lang w:val="ru-RU"/>
        </w:rPr>
        <w:t># После стабилизации и восстановления</w:t>
      </w:r>
      <w:r w:rsidRPr="00291DA9">
        <w:rPr>
          <w:rFonts w:ascii="Times New Roman" w:hAnsi="Times New Roman" w:cs="Times New Roman"/>
          <w:lang w:val="ru-RU"/>
        </w:rPr>
        <w:br/>
        <w:t xml:space="preserve"># </w:t>
      </w:r>
      <w:r w:rsidRPr="00291DA9">
        <w:rPr>
          <w:rFonts w:ascii="Times New Roman" w:hAnsi="Times New Roman" w:cs="Times New Roman"/>
        </w:rPr>
        <w:t>kill</w:t>
      </w:r>
      <w:r w:rsidRPr="00291DA9">
        <w:rPr>
          <w:rFonts w:ascii="Times New Roman" w:hAnsi="Times New Roman" w:cs="Times New Roman"/>
          <w:lang w:val="ru-RU"/>
        </w:rPr>
        <w:t xml:space="preserve"> $</w:t>
      </w:r>
      <w:r w:rsidRPr="00291DA9">
        <w:rPr>
          <w:rFonts w:ascii="Times New Roman" w:hAnsi="Times New Roman" w:cs="Times New Roman"/>
        </w:rPr>
        <w:t>IOSTAT</w:t>
      </w:r>
      <w:r w:rsidRPr="00291DA9">
        <w:rPr>
          <w:rFonts w:ascii="Times New Roman" w:hAnsi="Times New Roman" w:cs="Times New Roman"/>
          <w:lang w:val="ru-RU"/>
        </w:rPr>
        <w:t>_</w:t>
      </w:r>
      <w:r w:rsidRPr="00291DA9">
        <w:rPr>
          <w:rFonts w:ascii="Times New Roman" w:hAnsi="Times New Roman" w:cs="Times New Roman"/>
        </w:rPr>
        <w:t>PID</w:t>
      </w:r>
      <w:r w:rsidRPr="00291DA9">
        <w:rPr>
          <w:rFonts w:ascii="Times New Roman" w:hAnsi="Times New Roman" w:cs="Times New Roman"/>
          <w:lang w:val="ru-RU"/>
        </w:rPr>
        <w:br/>
      </w:r>
      <w:r w:rsidRPr="00291DA9">
        <w:rPr>
          <w:rFonts w:ascii="Times New Roman" w:hAnsi="Times New Roman" w:cs="Times New Roman"/>
          <w:lang w:val="ru-RU"/>
        </w:rPr>
        <w:br/>
        <w:t># Быстрый контроль в интерактивном режиме</w:t>
      </w:r>
      <w:r w:rsidRPr="00291DA9">
        <w:rPr>
          <w:rFonts w:ascii="Times New Roman" w:hAnsi="Times New Roman" w:cs="Times New Roman"/>
          <w:lang w:val="ru-RU"/>
        </w:rPr>
        <w:br/>
        <w:t xml:space="preserve">$ </w:t>
      </w:r>
      <w:r w:rsidRPr="00291DA9">
        <w:rPr>
          <w:rFonts w:ascii="Times New Roman" w:hAnsi="Times New Roman" w:cs="Times New Roman"/>
        </w:rPr>
        <w:t>iostat</w:t>
      </w:r>
      <w:r w:rsidRPr="00291DA9">
        <w:rPr>
          <w:rFonts w:ascii="Times New Roman" w:hAnsi="Times New Roman" w:cs="Times New Roman"/>
          <w:lang w:val="ru-RU"/>
        </w:rPr>
        <w:t xml:space="preserve"> -</w:t>
      </w:r>
      <w:r w:rsidRPr="00291DA9">
        <w:rPr>
          <w:rFonts w:ascii="Times New Roman" w:hAnsi="Times New Roman" w:cs="Times New Roman"/>
        </w:rPr>
        <w:t>t</w:t>
      </w:r>
      <w:r w:rsidRPr="00291DA9">
        <w:rPr>
          <w:rFonts w:ascii="Times New Roman" w:hAnsi="Times New Roman" w:cs="Times New Roman"/>
          <w:lang w:val="ru-RU"/>
        </w:rPr>
        <w:t xml:space="preserve"> -</w:t>
      </w:r>
      <w:r w:rsidRPr="00291DA9">
        <w:rPr>
          <w:rFonts w:ascii="Times New Roman" w:hAnsi="Times New Roman" w:cs="Times New Roman"/>
        </w:rPr>
        <w:t>dxm</w:t>
      </w:r>
      <w:r w:rsidRPr="00291DA9">
        <w:rPr>
          <w:rFonts w:ascii="Times New Roman" w:hAnsi="Times New Roman" w:cs="Times New Roman"/>
          <w:lang w:val="ru-RU"/>
        </w:rPr>
        <w:t xml:space="preserve"> 1</w:t>
      </w:r>
    </w:p>
    <w:p w14:paraId="55C5C9B6" w14:textId="77777777" w:rsidR="005302D1" w:rsidRPr="005302D1" w:rsidRDefault="005302D1" w:rsidP="005302D1">
      <w:pPr>
        <w:rPr>
          <w:rFonts w:cs="Times New Roman"/>
          <w:b/>
          <w:bCs/>
          <w:szCs w:val="28"/>
          <w:lang w:val="ru-RU"/>
        </w:rPr>
      </w:pPr>
      <w:r w:rsidRPr="005302D1">
        <w:rPr>
          <w:rFonts w:cs="Times New Roman"/>
          <w:b/>
          <w:bCs/>
          <w:szCs w:val="28"/>
          <w:lang w:val="ru-RU"/>
        </w:rPr>
        <w:t>7.10. Примеры iostat до отказа, после отказа и после восстановления SLUA / Symmetric Active-Active</w:t>
      </w:r>
    </w:p>
    <w:p w14:paraId="1FD839DD" w14:textId="77777777" w:rsidR="005302D1" w:rsidRPr="00291DA9" w:rsidRDefault="005302D1" w:rsidP="005302D1">
      <w:pPr>
        <w:rPr>
          <w:rFonts w:cs="Times New Roman"/>
          <w:lang w:val="ru-RU"/>
        </w:rPr>
      </w:pPr>
      <w:r w:rsidRPr="00291DA9">
        <w:rPr>
          <w:rFonts w:cs="Times New Roman"/>
          <w:lang w:val="ru-RU"/>
        </w:rPr>
        <w:t xml:space="preserve">Примеры являются иллюстративными и приведены для краткости на 4 представительных устройствах из общего набора путей одного </w:t>
      </w:r>
      <w:r w:rsidRPr="00291DA9">
        <w:rPr>
          <w:rFonts w:cs="Times New Roman"/>
        </w:rPr>
        <w:t>LUN</w:t>
      </w:r>
      <w:r w:rsidRPr="00291DA9">
        <w:rPr>
          <w:rFonts w:cs="Times New Roman"/>
          <w:lang w:val="ru-RU"/>
        </w:rPr>
        <w:t xml:space="preserve"> (по два пути на каждый контроллер). Фактические имена устройств, скорость и задержка будут отличаться на реальном стенде. Для ПМИ важна сама динамика: </w:t>
      </w:r>
      <w:r w:rsidRPr="00291DA9">
        <w:rPr>
          <w:rFonts w:cs="Times New Roman"/>
        </w:rPr>
        <w:t>DM</w:t>
      </w:r>
      <w:r w:rsidRPr="00291DA9">
        <w:rPr>
          <w:rFonts w:cs="Times New Roman"/>
          <w:lang w:val="ru-RU"/>
        </w:rPr>
        <w:t xml:space="preserve">-устройство продолжает обслуживать ввод-вывод, отказавший путь перестаёт принимать нагрузку, оставшиеся пути продолжают работать, а после восстановления путь возвращается в рабочую картину без ручного переназначения владельца </w:t>
      </w:r>
      <w:r w:rsidRPr="00291DA9">
        <w:rPr>
          <w:rFonts w:cs="Times New Roman"/>
        </w:rPr>
        <w:t>LUN</w:t>
      </w:r>
      <w:r w:rsidRPr="00291DA9">
        <w:rPr>
          <w:rFonts w:cs="Times New Roman"/>
          <w:lang w:val="ru-RU"/>
        </w:rPr>
        <w:t>.</w:t>
      </w:r>
    </w:p>
    <w:p w14:paraId="45309898" w14:textId="77777777" w:rsidR="005302D1" w:rsidRPr="00291DA9" w:rsidRDefault="005302D1" w:rsidP="005302D1">
      <w:pPr>
        <w:pStyle w:val="CodeBlock"/>
        <w:shd w:val="clear" w:color="auto" w:fill="F2F4F7"/>
        <w:rPr>
          <w:rFonts w:ascii="Times New Roman" w:hAnsi="Times New Roman" w:cs="Times New Roman"/>
          <w:lang w:val="ru-RU"/>
        </w:rPr>
      </w:pPr>
      <w:r w:rsidRPr="00291DA9">
        <w:rPr>
          <w:rFonts w:ascii="Times New Roman" w:hAnsi="Times New Roman" w:cs="Times New Roman"/>
          <w:lang w:val="ru-RU"/>
        </w:rPr>
        <w:t xml:space="preserve">Пример до отказа одного </w:t>
      </w:r>
      <w:r w:rsidRPr="00291DA9">
        <w:rPr>
          <w:rFonts w:ascii="Times New Roman" w:hAnsi="Times New Roman" w:cs="Times New Roman"/>
        </w:rPr>
        <w:t>FC</w:t>
      </w:r>
      <w:r w:rsidRPr="00291DA9">
        <w:rPr>
          <w:rFonts w:ascii="Times New Roman" w:hAnsi="Times New Roman" w:cs="Times New Roman"/>
          <w:lang w:val="ru-RU"/>
        </w:rPr>
        <w:t>-пути:</w:t>
      </w:r>
      <w:r w:rsidRPr="00291DA9">
        <w:rPr>
          <w:rFonts w:ascii="Times New Roman" w:hAnsi="Times New Roman" w:cs="Times New Roman"/>
          <w:lang w:val="ru-RU"/>
        </w:rPr>
        <w:br/>
      </w:r>
      <w:r w:rsidRPr="00291DA9">
        <w:rPr>
          <w:rFonts w:ascii="Times New Roman" w:hAnsi="Times New Roman" w:cs="Times New Roman"/>
        </w:rPr>
        <w:t>Device</w:t>
      </w:r>
      <w:r w:rsidRPr="00291DA9">
        <w:rPr>
          <w:rFonts w:ascii="Times New Roman" w:hAnsi="Times New Roman" w:cs="Times New Roman"/>
          <w:lang w:val="ru-RU"/>
        </w:rPr>
        <w:t xml:space="preserve">             </w:t>
      </w:r>
      <w:r w:rsidRPr="00291DA9">
        <w:rPr>
          <w:rFonts w:ascii="Times New Roman" w:hAnsi="Times New Roman" w:cs="Times New Roman"/>
        </w:rPr>
        <w:t>r</w:t>
      </w:r>
      <w:r w:rsidRPr="00291DA9">
        <w:rPr>
          <w:rFonts w:ascii="Times New Roman" w:hAnsi="Times New Roman" w:cs="Times New Roman"/>
          <w:lang w:val="ru-RU"/>
        </w:rPr>
        <w:t>/</w:t>
      </w:r>
      <w:r w:rsidRPr="00291DA9">
        <w:rPr>
          <w:rFonts w:ascii="Times New Roman" w:hAnsi="Times New Roman" w:cs="Times New Roman"/>
        </w:rPr>
        <w:t>s</w:t>
      </w:r>
      <w:r w:rsidRPr="00291DA9">
        <w:rPr>
          <w:rFonts w:ascii="Times New Roman" w:hAnsi="Times New Roman" w:cs="Times New Roman"/>
          <w:lang w:val="ru-RU"/>
        </w:rPr>
        <w:t xml:space="preserve">     </w:t>
      </w:r>
      <w:r w:rsidRPr="00291DA9">
        <w:rPr>
          <w:rFonts w:ascii="Times New Roman" w:hAnsi="Times New Roman" w:cs="Times New Roman"/>
        </w:rPr>
        <w:t>w</w:t>
      </w:r>
      <w:r w:rsidRPr="00291DA9">
        <w:rPr>
          <w:rFonts w:ascii="Times New Roman" w:hAnsi="Times New Roman" w:cs="Times New Roman"/>
          <w:lang w:val="ru-RU"/>
        </w:rPr>
        <w:t>/</w:t>
      </w:r>
      <w:r w:rsidRPr="00291DA9">
        <w:rPr>
          <w:rFonts w:ascii="Times New Roman" w:hAnsi="Times New Roman" w:cs="Times New Roman"/>
        </w:rPr>
        <w:t>s</w:t>
      </w:r>
      <w:r w:rsidRPr="00291DA9">
        <w:rPr>
          <w:rFonts w:ascii="Times New Roman" w:hAnsi="Times New Roman" w:cs="Times New Roman"/>
          <w:lang w:val="ru-RU"/>
        </w:rPr>
        <w:t xml:space="preserve">    </w:t>
      </w:r>
      <w:r w:rsidRPr="00291DA9">
        <w:rPr>
          <w:rFonts w:ascii="Times New Roman" w:hAnsi="Times New Roman" w:cs="Times New Roman"/>
        </w:rPr>
        <w:t>rMB</w:t>
      </w:r>
      <w:r w:rsidRPr="00291DA9">
        <w:rPr>
          <w:rFonts w:ascii="Times New Roman" w:hAnsi="Times New Roman" w:cs="Times New Roman"/>
          <w:lang w:val="ru-RU"/>
        </w:rPr>
        <w:t>/</w:t>
      </w:r>
      <w:r w:rsidRPr="00291DA9">
        <w:rPr>
          <w:rFonts w:ascii="Times New Roman" w:hAnsi="Times New Roman" w:cs="Times New Roman"/>
        </w:rPr>
        <w:t>s</w:t>
      </w:r>
      <w:r w:rsidRPr="00291DA9">
        <w:rPr>
          <w:rFonts w:ascii="Times New Roman" w:hAnsi="Times New Roman" w:cs="Times New Roman"/>
          <w:lang w:val="ru-RU"/>
        </w:rPr>
        <w:t xml:space="preserve">    </w:t>
      </w:r>
      <w:r w:rsidRPr="00291DA9">
        <w:rPr>
          <w:rFonts w:ascii="Times New Roman" w:hAnsi="Times New Roman" w:cs="Times New Roman"/>
        </w:rPr>
        <w:t>wMB</w:t>
      </w:r>
      <w:r w:rsidRPr="00291DA9">
        <w:rPr>
          <w:rFonts w:ascii="Times New Roman" w:hAnsi="Times New Roman" w:cs="Times New Roman"/>
          <w:lang w:val="ru-RU"/>
        </w:rPr>
        <w:t>/</w:t>
      </w:r>
      <w:r w:rsidRPr="00291DA9">
        <w:rPr>
          <w:rFonts w:ascii="Times New Roman" w:hAnsi="Times New Roman" w:cs="Times New Roman"/>
        </w:rPr>
        <w:t>s</w:t>
      </w:r>
      <w:r w:rsidRPr="00291DA9">
        <w:rPr>
          <w:rFonts w:ascii="Times New Roman" w:hAnsi="Times New Roman" w:cs="Times New Roman"/>
          <w:lang w:val="ru-RU"/>
        </w:rPr>
        <w:t xml:space="preserve">  </w:t>
      </w:r>
      <w:r w:rsidRPr="00291DA9">
        <w:rPr>
          <w:rFonts w:ascii="Times New Roman" w:hAnsi="Times New Roman" w:cs="Times New Roman"/>
        </w:rPr>
        <w:t>aqu</w:t>
      </w:r>
      <w:r w:rsidRPr="00291DA9">
        <w:rPr>
          <w:rFonts w:ascii="Times New Roman" w:hAnsi="Times New Roman" w:cs="Times New Roman"/>
          <w:lang w:val="ru-RU"/>
        </w:rPr>
        <w:t>-</w:t>
      </w:r>
      <w:r w:rsidRPr="00291DA9">
        <w:rPr>
          <w:rFonts w:ascii="Times New Roman" w:hAnsi="Times New Roman" w:cs="Times New Roman"/>
        </w:rPr>
        <w:t>sz</w:t>
      </w:r>
      <w:r w:rsidRPr="00291DA9">
        <w:rPr>
          <w:rFonts w:ascii="Times New Roman" w:hAnsi="Times New Roman" w:cs="Times New Roman"/>
          <w:lang w:val="ru-RU"/>
        </w:rPr>
        <w:t xml:space="preserve">  </w:t>
      </w:r>
      <w:r w:rsidRPr="00291DA9">
        <w:rPr>
          <w:rFonts w:ascii="Times New Roman" w:hAnsi="Times New Roman" w:cs="Times New Roman"/>
        </w:rPr>
        <w:t>await</w:t>
      </w:r>
      <w:r w:rsidRPr="00291DA9">
        <w:rPr>
          <w:rFonts w:ascii="Times New Roman" w:hAnsi="Times New Roman" w:cs="Times New Roman"/>
          <w:lang w:val="ru-RU"/>
        </w:rPr>
        <w:t xml:space="preserve">  %</w:t>
      </w:r>
      <w:r w:rsidRPr="00291DA9">
        <w:rPr>
          <w:rFonts w:ascii="Times New Roman" w:hAnsi="Times New Roman" w:cs="Times New Roman"/>
        </w:rPr>
        <w:t>util</w:t>
      </w:r>
      <w:r w:rsidRPr="00291DA9">
        <w:rPr>
          <w:rFonts w:ascii="Times New Roman" w:hAnsi="Times New Roman" w:cs="Times New Roman"/>
          <w:lang w:val="ru-RU"/>
        </w:rPr>
        <w:br/>
      </w:r>
      <w:r w:rsidRPr="00291DA9">
        <w:rPr>
          <w:rFonts w:ascii="Times New Roman" w:hAnsi="Times New Roman" w:cs="Times New Roman"/>
        </w:rPr>
        <w:lastRenderedPageBreak/>
        <w:t>dm</w:t>
      </w:r>
      <w:r w:rsidRPr="00291DA9">
        <w:rPr>
          <w:rFonts w:ascii="Times New Roman" w:hAnsi="Times New Roman" w:cs="Times New Roman"/>
          <w:lang w:val="ru-RU"/>
        </w:rPr>
        <w:t>-2            8200.0  3500.0    512.0    218.0   30.0    2.6   72.0</w:t>
      </w:r>
      <w:r w:rsidRPr="00291DA9">
        <w:rPr>
          <w:rFonts w:ascii="Times New Roman" w:hAnsi="Times New Roman" w:cs="Times New Roman"/>
          <w:lang w:val="ru-RU"/>
        </w:rPr>
        <w:br/>
      </w:r>
      <w:r w:rsidRPr="00291DA9">
        <w:rPr>
          <w:rFonts w:ascii="Times New Roman" w:hAnsi="Times New Roman" w:cs="Times New Roman"/>
        </w:rPr>
        <w:t>sdb</w:t>
      </w:r>
      <w:r w:rsidRPr="00291DA9">
        <w:rPr>
          <w:rFonts w:ascii="Times New Roman" w:hAnsi="Times New Roman" w:cs="Times New Roman"/>
          <w:lang w:val="ru-RU"/>
        </w:rPr>
        <w:t xml:space="preserve">             1030.0   440.0     64.0     27.0    3.5    2.4   18.0  # путь через </w:t>
      </w:r>
      <w:r w:rsidRPr="00291DA9">
        <w:rPr>
          <w:rFonts w:ascii="Times New Roman" w:hAnsi="Times New Roman" w:cs="Times New Roman"/>
        </w:rPr>
        <w:t>Controller</w:t>
      </w:r>
      <w:r w:rsidRPr="00291DA9">
        <w:rPr>
          <w:rFonts w:ascii="Times New Roman" w:hAnsi="Times New Roman" w:cs="Times New Roman"/>
          <w:lang w:val="ru-RU"/>
        </w:rPr>
        <w:t xml:space="preserve"> </w:t>
      </w:r>
      <w:r w:rsidRPr="00291DA9">
        <w:rPr>
          <w:rFonts w:ascii="Times New Roman" w:hAnsi="Times New Roman" w:cs="Times New Roman"/>
        </w:rPr>
        <w:t>A</w:t>
      </w:r>
      <w:r w:rsidRPr="00291DA9">
        <w:rPr>
          <w:rFonts w:ascii="Times New Roman" w:hAnsi="Times New Roman" w:cs="Times New Roman"/>
          <w:lang w:val="ru-RU"/>
        </w:rPr>
        <w:br/>
      </w:r>
      <w:r w:rsidRPr="00291DA9">
        <w:rPr>
          <w:rFonts w:ascii="Times New Roman" w:hAnsi="Times New Roman" w:cs="Times New Roman"/>
        </w:rPr>
        <w:t>sdd</w:t>
      </w:r>
      <w:r w:rsidRPr="00291DA9">
        <w:rPr>
          <w:rFonts w:ascii="Times New Roman" w:hAnsi="Times New Roman" w:cs="Times New Roman"/>
          <w:lang w:val="ru-RU"/>
        </w:rPr>
        <w:t xml:space="preserve">             1010.0   430.0     63.0     26.0    3.4    2.3   17.0  # путь через </w:t>
      </w:r>
      <w:r w:rsidRPr="00291DA9">
        <w:rPr>
          <w:rFonts w:ascii="Times New Roman" w:hAnsi="Times New Roman" w:cs="Times New Roman"/>
        </w:rPr>
        <w:t>Controller</w:t>
      </w:r>
      <w:r w:rsidRPr="00291DA9">
        <w:rPr>
          <w:rFonts w:ascii="Times New Roman" w:hAnsi="Times New Roman" w:cs="Times New Roman"/>
          <w:lang w:val="ru-RU"/>
        </w:rPr>
        <w:t xml:space="preserve"> </w:t>
      </w:r>
      <w:r w:rsidRPr="00291DA9">
        <w:rPr>
          <w:rFonts w:ascii="Times New Roman" w:hAnsi="Times New Roman" w:cs="Times New Roman"/>
        </w:rPr>
        <w:t>A</w:t>
      </w:r>
      <w:r w:rsidRPr="00291DA9">
        <w:rPr>
          <w:rFonts w:ascii="Times New Roman" w:hAnsi="Times New Roman" w:cs="Times New Roman"/>
          <w:lang w:val="ru-RU"/>
        </w:rPr>
        <w:br/>
      </w:r>
      <w:r w:rsidRPr="00291DA9">
        <w:rPr>
          <w:rFonts w:ascii="Times New Roman" w:hAnsi="Times New Roman" w:cs="Times New Roman"/>
        </w:rPr>
        <w:t>sdf</w:t>
      </w:r>
      <w:r w:rsidRPr="00291DA9">
        <w:rPr>
          <w:rFonts w:ascii="Times New Roman" w:hAnsi="Times New Roman" w:cs="Times New Roman"/>
          <w:lang w:val="ru-RU"/>
        </w:rPr>
        <w:t xml:space="preserve">             1025.0   445.0     64.0     27.5    3.5    2.4   18.0  # путь через </w:t>
      </w:r>
      <w:r w:rsidRPr="00291DA9">
        <w:rPr>
          <w:rFonts w:ascii="Times New Roman" w:hAnsi="Times New Roman" w:cs="Times New Roman"/>
        </w:rPr>
        <w:t>Controller</w:t>
      </w:r>
      <w:r w:rsidRPr="00291DA9">
        <w:rPr>
          <w:rFonts w:ascii="Times New Roman" w:hAnsi="Times New Roman" w:cs="Times New Roman"/>
          <w:lang w:val="ru-RU"/>
        </w:rPr>
        <w:t xml:space="preserve"> </w:t>
      </w:r>
      <w:r w:rsidRPr="00291DA9">
        <w:rPr>
          <w:rFonts w:ascii="Times New Roman" w:hAnsi="Times New Roman" w:cs="Times New Roman"/>
        </w:rPr>
        <w:t>B</w:t>
      </w:r>
      <w:r w:rsidRPr="00291DA9">
        <w:rPr>
          <w:rFonts w:ascii="Times New Roman" w:hAnsi="Times New Roman" w:cs="Times New Roman"/>
          <w:lang w:val="ru-RU"/>
        </w:rPr>
        <w:br/>
      </w:r>
      <w:r w:rsidRPr="00291DA9">
        <w:rPr>
          <w:rFonts w:ascii="Times New Roman" w:hAnsi="Times New Roman" w:cs="Times New Roman"/>
        </w:rPr>
        <w:t>sdh</w:t>
      </w:r>
      <w:r w:rsidRPr="00291DA9">
        <w:rPr>
          <w:rFonts w:ascii="Times New Roman" w:hAnsi="Times New Roman" w:cs="Times New Roman"/>
          <w:lang w:val="ru-RU"/>
        </w:rPr>
        <w:t xml:space="preserve">             1005.0   435.0     62.8     27.0    3.4    2.3   17.0  # путь через </w:t>
      </w:r>
      <w:r w:rsidRPr="00291DA9">
        <w:rPr>
          <w:rFonts w:ascii="Times New Roman" w:hAnsi="Times New Roman" w:cs="Times New Roman"/>
        </w:rPr>
        <w:t>Controller</w:t>
      </w:r>
      <w:r w:rsidRPr="00291DA9">
        <w:rPr>
          <w:rFonts w:ascii="Times New Roman" w:hAnsi="Times New Roman" w:cs="Times New Roman"/>
          <w:lang w:val="ru-RU"/>
        </w:rPr>
        <w:t xml:space="preserve"> </w:t>
      </w:r>
      <w:r w:rsidRPr="00291DA9">
        <w:rPr>
          <w:rFonts w:ascii="Times New Roman" w:hAnsi="Times New Roman" w:cs="Times New Roman"/>
        </w:rPr>
        <w:t>B</w:t>
      </w:r>
      <w:r w:rsidRPr="00291DA9">
        <w:rPr>
          <w:rFonts w:ascii="Times New Roman" w:hAnsi="Times New Roman" w:cs="Times New Roman"/>
          <w:lang w:val="ru-RU"/>
        </w:rPr>
        <w:br/>
      </w:r>
      <w:r w:rsidRPr="00291DA9">
        <w:rPr>
          <w:rFonts w:ascii="Times New Roman" w:hAnsi="Times New Roman" w:cs="Times New Roman"/>
          <w:lang w:val="ru-RU"/>
        </w:rPr>
        <w:br/>
        <w:t xml:space="preserve">Пример после отказа одного </w:t>
      </w:r>
      <w:r w:rsidRPr="00291DA9">
        <w:rPr>
          <w:rFonts w:ascii="Times New Roman" w:hAnsi="Times New Roman" w:cs="Times New Roman"/>
        </w:rPr>
        <w:t>FC</w:t>
      </w:r>
      <w:r w:rsidRPr="00291DA9">
        <w:rPr>
          <w:rFonts w:ascii="Times New Roman" w:hAnsi="Times New Roman" w:cs="Times New Roman"/>
          <w:lang w:val="ru-RU"/>
        </w:rPr>
        <w:t xml:space="preserve">-пути, путь </w:t>
      </w:r>
      <w:r w:rsidRPr="00291DA9">
        <w:rPr>
          <w:rFonts w:ascii="Times New Roman" w:hAnsi="Times New Roman" w:cs="Times New Roman"/>
        </w:rPr>
        <w:t>sdb</w:t>
      </w:r>
      <w:r w:rsidRPr="00291DA9">
        <w:rPr>
          <w:rFonts w:ascii="Times New Roman" w:hAnsi="Times New Roman" w:cs="Times New Roman"/>
          <w:lang w:val="ru-RU"/>
        </w:rPr>
        <w:t xml:space="preserve"> потерян, </w:t>
      </w:r>
      <w:r w:rsidRPr="00291DA9">
        <w:rPr>
          <w:rFonts w:ascii="Times New Roman" w:hAnsi="Times New Roman" w:cs="Times New Roman"/>
        </w:rPr>
        <w:t>I</w:t>
      </w:r>
      <w:r w:rsidRPr="00291DA9">
        <w:rPr>
          <w:rFonts w:ascii="Times New Roman" w:hAnsi="Times New Roman" w:cs="Times New Roman"/>
          <w:lang w:val="ru-RU"/>
        </w:rPr>
        <w:t>/</w:t>
      </w:r>
      <w:r w:rsidRPr="00291DA9">
        <w:rPr>
          <w:rFonts w:ascii="Times New Roman" w:hAnsi="Times New Roman" w:cs="Times New Roman"/>
        </w:rPr>
        <w:t>O</w:t>
      </w:r>
      <w:r w:rsidRPr="00291DA9">
        <w:rPr>
          <w:rFonts w:ascii="Times New Roman" w:hAnsi="Times New Roman" w:cs="Times New Roman"/>
          <w:lang w:val="ru-RU"/>
        </w:rPr>
        <w:t xml:space="preserve"> продолжается:</w:t>
      </w:r>
      <w:r w:rsidRPr="00291DA9">
        <w:rPr>
          <w:rFonts w:ascii="Times New Roman" w:hAnsi="Times New Roman" w:cs="Times New Roman"/>
          <w:lang w:val="ru-RU"/>
        </w:rPr>
        <w:br/>
      </w:r>
      <w:r w:rsidRPr="00291DA9">
        <w:rPr>
          <w:rFonts w:ascii="Times New Roman" w:hAnsi="Times New Roman" w:cs="Times New Roman"/>
        </w:rPr>
        <w:t>Device</w:t>
      </w:r>
      <w:r w:rsidRPr="00291DA9">
        <w:rPr>
          <w:rFonts w:ascii="Times New Roman" w:hAnsi="Times New Roman" w:cs="Times New Roman"/>
          <w:lang w:val="ru-RU"/>
        </w:rPr>
        <w:t xml:space="preserve">             </w:t>
      </w:r>
      <w:r w:rsidRPr="00291DA9">
        <w:rPr>
          <w:rFonts w:ascii="Times New Roman" w:hAnsi="Times New Roman" w:cs="Times New Roman"/>
        </w:rPr>
        <w:t>r</w:t>
      </w:r>
      <w:r w:rsidRPr="00291DA9">
        <w:rPr>
          <w:rFonts w:ascii="Times New Roman" w:hAnsi="Times New Roman" w:cs="Times New Roman"/>
          <w:lang w:val="ru-RU"/>
        </w:rPr>
        <w:t>/</w:t>
      </w:r>
      <w:r w:rsidRPr="00291DA9">
        <w:rPr>
          <w:rFonts w:ascii="Times New Roman" w:hAnsi="Times New Roman" w:cs="Times New Roman"/>
        </w:rPr>
        <w:t>s</w:t>
      </w:r>
      <w:r w:rsidRPr="00291DA9">
        <w:rPr>
          <w:rFonts w:ascii="Times New Roman" w:hAnsi="Times New Roman" w:cs="Times New Roman"/>
          <w:lang w:val="ru-RU"/>
        </w:rPr>
        <w:t xml:space="preserve">     </w:t>
      </w:r>
      <w:r w:rsidRPr="00291DA9">
        <w:rPr>
          <w:rFonts w:ascii="Times New Roman" w:hAnsi="Times New Roman" w:cs="Times New Roman"/>
        </w:rPr>
        <w:t>w</w:t>
      </w:r>
      <w:r w:rsidRPr="00291DA9">
        <w:rPr>
          <w:rFonts w:ascii="Times New Roman" w:hAnsi="Times New Roman" w:cs="Times New Roman"/>
          <w:lang w:val="ru-RU"/>
        </w:rPr>
        <w:t>/</w:t>
      </w:r>
      <w:r w:rsidRPr="00291DA9">
        <w:rPr>
          <w:rFonts w:ascii="Times New Roman" w:hAnsi="Times New Roman" w:cs="Times New Roman"/>
        </w:rPr>
        <w:t>s</w:t>
      </w:r>
      <w:r w:rsidRPr="00291DA9">
        <w:rPr>
          <w:rFonts w:ascii="Times New Roman" w:hAnsi="Times New Roman" w:cs="Times New Roman"/>
          <w:lang w:val="ru-RU"/>
        </w:rPr>
        <w:t xml:space="preserve">    </w:t>
      </w:r>
      <w:r w:rsidRPr="00291DA9">
        <w:rPr>
          <w:rFonts w:ascii="Times New Roman" w:hAnsi="Times New Roman" w:cs="Times New Roman"/>
        </w:rPr>
        <w:t>rMB</w:t>
      </w:r>
      <w:r w:rsidRPr="00291DA9">
        <w:rPr>
          <w:rFonts w:ascii="Times New Roman" w:hAnsi="Times New Roman" w:cs="Times New Roman"/>
          <w:lang w:val="ru-RU"/>
        </w:rPr>
        <w:t>/</w:t>
      </w:r>
      <w:r w:rsidRPr="00291DA9">
        <w:rPr>
          <w:rFonts w:ascii="Times New Roman" w:hAnsi="Times New Roman" w:cs="Times New Roman"/>
        </w:rPr>
        <w:t>s</w:t>
      </w:r>
      <w:r w:rsidRPr="00291DA9">
        <w:rPr>
          <w:rFonts w:ascii="Times New Roman" w:hAnsi="Times New Roman" w:cs="Times New Roman"/>
          <w:lang w:val="ru-RU"/>
        </w:rPr>
        <w:t xml:space="preserve">    </w:t>
      </w:r>
      <w:r w:rsidRPr="00291DA9">
        <w:rPr>
          <w:rFonts w:ascii="Times New Roman" w:hAnsi="Times New Roman" w:cs="Times New Roman"/>
        </w:rPr>
        <w:t>wMB</w:t>
      </w:r>
      <w:r w:rsidRPr="00291DA9">
        <w:rPr>
          <w:rFonts w:ascii="Times New Roman" w:hAnsi="Times New Roman" w:cs="Times New Roman"/>
          <w:lang w:val="ru-RU"/>
        </w:rPr>
        <w:t>/</w:t>
      </w:r>
      <w:r w:rsidRPr="00291DA9">
        <w:rPr>
          <w:rFonts w:ascii="Times New Roman" w:hAnsi="Times New Roman" w:cs="Times New Roman"/>
        </w:rPr>
        <w:t>s</w:t>
      </w:r>
      <w:r w:rsidRPr="00291DA9">
        <w:rPr>
          <w:rFonts w:ascii="Times New Roman" w:hAnsi="Times New Roman" w:cs="Times New Roman"/>
          <w:lang w:val="ru-RU"/>
        </w:rPr>
        <w:t xml:space="preserve">  </w:t>
      </w:r>
      <w:r w:rsidRPr="00291DA9">
        <w:rPr>
          <w:rFonts w:ascii="Times New Roman" w:hAnsi="Times New Roman" w:cs="Times New Roman"/>
        </w:rPr>
        <w:t>aqu</w:t>
      </w:r>
      <w:r w:rsidRPr="00291DA9">
        <w:rPr>
          <w:rFonts w:ascii="Times New Roman" w:hAnsi="Times New Roman" w:cs="Times New Roman"/>
          <w:lang w:val="ru-RU"/>
        </w:rPr>
        <w:t>-</w:t>
      </w:r>
      <w:r w:rsidRPr="00291DA9">
        <w:rPr>
          <w:rFonts w:ascii="Times New Roman" w:hAnsi="Times New Roman" w:cs="Times New Roman"/>
        </w:rPr>
        <w:t>sz</w:t>
      </w:r>
      <w:r w:rsidRPr="00291DA9">
        <w:rPr>
          <w:rFonts w:ascii="Times New Roman" w:hAnsi="Times New Roman" w:cs="Times New Roman"/>
          <w:lang w:val="ru-RU"/>
        </w:rPr>
        <w:t xml:space="preserve">  </w:t>
      </w:r>
      <w:r w:rsidRPr="00291DA9">
        <w:rPr>
          <w:rFonts w:ascii="Times New Roman" w:hAnsi="Times New Roman" w:cs="Times New Roman"/>
        </w:rPr>
        <w:t>await</w:t>
      </w:r>
      <w:r w:rsidRPr="00291DA9">
        <w:rPr>
          <w:rFonts w:ascii="Times New Roman" w:hAnsi="Times New Roman" w:cs="Times New Roman"/>
          <w:lang w:val="ru-RU"/>
        </w:rPr>
        <w:t xml:space="preserve">  %</w:t>
      </w:r>
      <w:r w:rsidRPr="00291DA9">
        <w:rPr>
          <w:rFonts w:ascii="Times New Roman" w:hAnsi="Times New Roman" w:cs="Times New Roman"/>
        </w:rPr>
        <w:t>util</w:t>
      </w:r>
      <w:r w:rsidRPr="00291DA9">
        <w:rPr>
          <w:rFonts w:ascii="Times New Roman" w:hAnsi="Times New Roman" w:cs="Times New Roman"/>
          <w:lang w:val="ru-RU"/>
        </w:rPr>
        <w:br/>
      </w:r>
      <w:r w:rsidRPr="00291DA9">
        <w:rPr>
          <w:rFonts w:ascii="Times New Roman" w:hAnsi="Times New Roman" w:cs="Times New Roman"/>
        </w:rPr>
        <w:t>dm</w:t>
      </w:r>
      <w:r w:rsidRPr="00291DA9">
        <w:rPr>
          <w:rFonts w:ascii="Times New Roman" w:hAnsi="Times New Roman" w:cs="Times New Roman"/>
          <w:lang w:val="ru-RU"/>
        </w:rPr>
        <w:t>-2            8050.0  3420.0    503.0    214.0   31.0    2.7   73.0</w:t>
      </w:r>
      <w:r w:rsidRPr="00291DA9">
        <w:rPr>
          <w:rFonts w:ascii="Times New Roman" w:hAnsi="Times New Roman" w:cs="Times New Roman"/>
          <w:lang w:val="ru-RU"/>
        </w:rPr>
        <w:br/>
      </w:r>
      <w:r w:rsidRPr="00291DA9">
        <w:rPr>
          <w:rFonts w:ascii="Times New Roman" w:hAnsi="Times New Roman" w:cs="Times New Roman"/>
        </w:rPr>
        <w:t>sdb</w:t>
      </w:r>
      <w:r w:rsidRPr="00291DA9">
        <w:rPr>
          <w:rFonts w:ascii="Times New Roman" w:hAnsi="Times New Roman" w:cs="Times New Roman"/>
          <w:lang w:val="ru-RU"/>
        </w:rPr>
        <w:t xml:space="preserve">                0.0     0.0      0.0      0.0    0.0    0.0    0.0  # отказавший путь</w:t>
      </w:r>
      <w:r w:rsidRPr="00291DA9">
        <w:rPr>
          <w:rFonts w:ascii="Times New Roman" w:hAnsi="Times New Roman" w:cs="Times New Roman"/>
          <w:lang w:val="ru-RU"/>
        </w:rPr>
        <w:br/>
      </w:r>
      <w:r w:rsidRPr="00291DA9">
        <w:rPr>
          <w:rFonts w:ascii="Times New Roman" w:hAnsi="Times New Roman" w:cs="Times New Roman"/>
        </w:rPr>
        <w:t>sdd</w:t>
      </w:r>
      <w:r w:rsidRPr="00291DA9">
        <w:rPr>
          <w:rFonts w:ascii="Times New Roman" w:hAnsi="Times New Roman" w:cs="Times New Roman"/>
          <w:lang w:val="ru-RU"/>
        </w:rPr>
        <w:t xml:space="preserve">             1335.0   570.0     83.5     35.5    4.5    2.6   24.0  # путь через </w:t>
      </w:r>
      <w:r w:rsidRPr="00291DA9">
        <w:rPr>
          <w:rFonts w:ascii="Times New Roman" w:hAnsi="Times New Roman" w:cs="Times New Roman"/>
        </w:rPr>
        <w:t>Controller</w:t>
      </w:r>
      <w:r w:rsidRPr="00291DA9">
        <w:rPr>
          <w:rFonts w:ascii="Times New Roman" w:hAnsi="Times New Roman" w:cs="Times New Roman"/>
          <w:lang w:val="ru-RU"/>
        </w:rPr>
        <w:t xml:space="preserve"> </w:t>
      </w:r>
      <w:r w:rsidRPr="00291DA9">
        <w:rPr>
          <w:rFonts w:ascii="Times New Roman" w:hAnsi="Times New Roman" w:cs="Times New Roman"/>
        </w:rPr>
        <w:t>A</w:t>
      </w:r>
      <w:r w:rsidRPr="00291DA9">
        <w:rPr>
          <w:rFonts w:ascii="Times New Roman" w:hAnsi="Times New Roman" w:cs="Times New Roman"/>
          <w:lang w:val="ru-RU"/>
        </w:rPr>
        <w:br/>
      </w:r>
      <w:r w:rsidRPr="00291DA9">
        <w:rPr>
          <w:rFonts w:ascii="Times New Roman" w:hAnsi="Times New Roman" w:cs="Times New Roman"/>
        </w:rPr>
        <w:t>sdf</w:t>
      </w:r>
      <w:r w:rsidRPr="00291DA9">
        <w:rPr>
          <w:rFonts w:ascii="Times New Roman" w:hAnsi="Times New Roman" w:cs="Times New Roman"/>
          <w:lang w:val="ru-RU"/>
        </w:rPr>
        <w:t xml:space="preserve">             1340.0   575.0     84.0     36.0    4.6    2.6   24.0  # путь через </w:t>
      </w:r>
      <w:r w:rsidRPr="00291DA9">
        <w:rPr>
          <w:rFonts w:ascii="Times New Roman" w:hAnsi="Times New Roman" w:cs="Times New Roman"/>
        </w:rPr>
        <w:t>Controller</w:t>
      </w:r>
      <w:r w:rsidRPr="00291DA9">
        <w:rPr>
          <w:rFonts w:ascii="Times New Roman" w:hAnsi="Times New Roman" w:cs="Times New Roman"/>
          <w:lang w:val="ru-RU"/>
        </w:rPr>
        <w:t xml:space="preserve"> </w:t>
      </w:r>
      <w:r w:rsidRPr="00291DA9">
        <w:rPr>
          <w:rFonts w:ascii="Times New Roman" w:hAnsi="Times New Roman" w:cs="Times New Roman"/>
        </w:rPr>
        <w:t>B</w:t>
      </w:r>
      <w:r w:rsidRPr="00291DA9">
        <w:rPr>
          <w:rFonts w:ascii="Times New Roman" w:hAnsi="Times New Roman" w:cs="Times New Roman"/>
          <w:lang w:val="ru-RU"/>
        </w:rPr>
        <w:br/>
      </w:r>
      <w:r w:rsidRPr="00291DA9">
        <w:rPr>
          <w:rFonts w:ascii="Times New Roman" w:hAnsi="Times New Roman" w:cs="Times New Roman"/>
        </w:rPr>
        <w:t>sdh</w:t>
      </w:r>
      <w:r w:rsidRPr="00291DA9">
        <w:rPr>
          <w:rFonts w:ascii="Times New Roman" w:hAnsi="Times New Roman" w:cs="Times New Roman"/>
          <w:lang w:val="ru-RU"/>
        </w:rPr>
        <w:t xml:space="preserve">             1325.0   565.0     82.8     35.3    4.5    2.6   23.0  # путь через </w:t>
      </w:r>
      <w:r w:rsidRPr="00291DA9">
        <w:rPr>
          <w:rFonts w:ascii="Times New Roman" w:hAnsi="Times New Roman" w:cs="Times New Roman"/>
        </w:rPr>
        <w:t>Controller</w:t>
      </w:r>
      <w:r w:rsidRPr="00291DA9">
        <w:rPr>
          <w:rFonts w:ascii="Times New Roman" w:hAnsi="Times New Roman" w:cs="Times New Roman"/>
          <w:lang w:val="ru-RU"/>
        </w:rPr>
        <w:t xml:space="preserve"> </w:t>
      </w:r>
      <w:r w:rsidRPr="00291DA9">
        <w:rPr>
          <w:rFonts w:ascii="Times New Roman" w:hAnsi="Times New Roman" w:cs="Times New Roman"/>
        </w:rPr>
        <w:t>B</w:t>
      </w:r>
      <w:r w:rsidRPr="00291DA9">
        <w:rPr>
          <w:rFonts w:ascii="Times New Roman" w:hAnsi="Times New Roman" w:cs="Times New Roman"/>
          <w:lang w:val="ru-RU"/>
        </w:rPr>
        <w:br/>
      </w:r>
      <w:r w:rsidRPr="00291DA9">
        <w:rPr>
          <w:rFonts w:ascii="Times New Roman" w:hAnsi="Times New Roman" w:cs="Times New Roman"/>
          <w:lang w:val="ru-RU"/>
        </w:rPr>
        <w:br/>
        <w:t xml:space="preserve">Пример после восстановления </w:t>
      </w:r>
      <w:r w:rsidRPr="00291DA9">
        <w:rPr>
          <w:rFonts w:ascii="Times New Roman" w:hAnsi="Times New Roman" w:cs="Times New Roman"/>
        </w:rPr>
        <w:t>FC</w:t>
      </w:r>
      <w:r w:rsidRPr="00291DA9">
        <w:rPr>
          <w:rFonts w:ascii="Times New Roman" w:hAnsi="Times New Roman" w:cs="Times New Roman"/>
          <w:lang w:val="ru-RU"/>
        </w:rPr>
        <w:t>-пути:</w:t>
      </w:r>
      <w:r w:rsidRPr="00291DA9">
        <w:rPr>
          <w:rFonts w:ascii="Times New Roman" w:hAnsi="Times New Roman" w:cs="Times New Roman"/>
          <w:lang w:val="ru-RU"/>
        </w:rPr>
        <w:br/>
      </w:r>
      <w:r w:rsidRPr="00291DA9">
        <w:rPr>
          <w:rFonts w:ascii="Times New Roman" w:hAnsi="Times New Roman" w:cs="Times New Roman"/>
        </w:rPr>
        <w:t>Device</w:t>
      </w:r>
      <w:r w:rsidRPr="00291DA9">
        <w:rPr>
          <w:rFonts w:ascii="Times New Roman" w:hAnsi="Times New Roman" w:cs="Times New Roman"/>
          <w:lang w:val="ru-RU"/>
        </w:rPr>
        <w:t xml:space="preserve">             </w:t>
      </w:r>
      <w:r w:rsidRPr="00291DA9">
        <w:rPr>
          <w:rFonts w:ascii="Times New Roman" w:hAnsi="Times New Roman" w:cs="Times New Roman"/>
        </w:rPr>
        <w:t>r</w:t>
      </w:r>
      <w:r w:rsidRPr="00291DA9">
        <w:rPr>
          <w:rFonts w:ascii="Times New Roman" w:hAnsi="Times New Roman" w:cs="Times New Roman"/>
          <w:lang w:val="ru-RU"/>
        </w:rPr>
        <w:t>/</w:t>
      </w:r>
      <w:r w:rsidRPr="00291DA9">
        <w:rPr>
          <w:rFonts w:ascii="Times New Roman" w:hAnsi="Times New Roman" w:cs="Times New Roman"/>
        </w:rPr>
        <w:t>s</w:t>
      </w:r>
      <w:r w:rsidRPr="00291DA9">
        <w:rPr>
          <w:rFonts w:ascii="Times New Roman" w:hAnsi="Times New Roman" w:cs="Times New Roman"/>
          <w:lang w:val="ru-RU"/>
        </w:rPr>
        <w:t xml:space="preserve">     </w:t>
      </w:r>
      <w:r w:rsidRPr="00291DA9">
        <w:rPr>
          <w:rFonts w:ascii="Times New Roman" w:hAnsi="Times New Roman" w:cs="Times New Roman"/>
        </w:rPr>
        <w:t>w</w:t>
      </w:r>
      <w:r w:rsidRPr="00291DA9">
        <w:rPr>
          <w:rFonts w:ascii="Times New Roman" w:hAnsi="Times New Roman" w:cs="Times New Roman"/>
          <w:lang w:val="ru-RU"/>
        </w:rPr>
        <w:t>/</w:t>
      </w:r>
      <w:r w:rsidRPr="00291DA9">
        <w:rPr>
          <w:rFonts w:ascii="Times New Roman" w:hAnsi="Times New Roman" w:cs="Times New Roman"/>
        </w:rPr>
        <w:t>s</w:t>
      </w:r>
      <w:r w:rsidRPr="00291DA9">
        <w:rPr>
          <w:rFonts w:ascii="Times New Roman" w:hAnsi="Times New Roman" w:cs="Times New Roman"/>
          <w:lang w:val="ru-RU"/>
        </w:rPr>
        <w:t xml:space="preserve">    </w:t>
      </w:r>
      <w:r w:rsidRPr="00291DA9">
        <w:rPr>
          <w:rFonts w:ascii="Times New Roman" w:hAnsi="Times New Roman" w:cs="Times New Roman"/>
        </w:rPr>
        <w:t>rMB</w:t>
      </w:r>
      <w:r w:rsidRPr="00291DA9">
        <w:rPr>
          <w:rFonts w:ascii="Times New Roman" w:hAnsi="Times New Roman" w:cs="Times New Roman"/>
          <w:lang w:val="ru-RU"/>
        </w:rPr>
        <w:t>/</w:t>
      </w:r>
      <w:r w:rsidRPr="00291DA9">
        <w:rPr>
          <w:rFonts w:ascii="Times New Roman" w:hAnsi="Times New Roman" w:cs="Times New Roman"/>
        </w:rPr>
        <w:t>s</w:t>
      </w:r>
      <w:r w:rsidRPr="00291DA9">
        <w:rPr>
          <w:rFonts w:ascii="Times New Roman" w:hAnsi="Times New Roman" w:cs="Times New Roman"/>
          <w:lang w:val="ru-RU"/>
        </w:rPr>
        <w:t xml:space="preserve">    </w:t>
      </w:r>
      <w:r w:rsidRPr="00291DA9">
        <w:rPr>
          <w:rFonts w:ascii="Times New Roman" w:hAnsi="Times New Roman" w:cs="Times New Roman"/>
        </w:rPr>
        <w:t>wMB</w:t>
      </w:r>
      <w:r w:rsidRPr="00291DA9">
        <w:rPr>
          <w:rFonts w:ascii="Times New Roman" w:hAnsi="Times New Roman" w:cs="Times New Roman"/>
          <w:lang w:val="ru-RU"/>
        </w:rPr>
        <w:t>/</w:t>
      </w:r>
      <w:r w:rsidRPr="00291DA9">
        <w:rPr>
          <w:rFonts w:ascii="Times New Roman" w:hAnsi="Times New Roman" w:cs="Times New Roman"/>
        </w:rPr>
        <w:t>s</w:t>
      </w:r>
      <w:r w:rsidRPr="00291DA9">
        <w:rPr>
          <w:rFonts w:ascii="Times New Roman" w:hAnsi="Times New Roman" w:cs="Times New Roman"/>
          <w:lang w:val="ru-RU"/>
        </w:rPr>
        <w:t xml:space="preserve">  </w:t>
      </w:r>
      <w:r w:rsidRPr="00291DA9">
        <w:rPr>
          <w:rFonts w:ascii="Times New Roman" w:hAnsi="Times New Roman" w:cs="Times New Roman"/>
        </w:rPr>
        <w:t>aqu</w:t>
      </w:r>
      <w:r w:rsidRPr="00291DA9">
        <w:rPr>
          <w:rFonts w:ascii="Times New Roman" w:hAnsi="Times New Roman" w:cs="Times New Roman"/>
          <w:lang w:val="ru-RU"/>
        </w:rPr>
        <w:t>-</w:t>
      </w:r>
      <w:r w:rsidRPr="00291DA9">
        <w:rPr>
          <w:rFonts w:ascii="Times New Roman" w:hAnsi="Times New Roman" w:cs="Times New Roman"/>
        </w:rPr>
        <w:t>sz</w:t>
      </w:r>
      <w:r w:rsidRPr="00291DA9">
        <w:rPr>
          <w:rFonts w:ascii="Times New Roman" w:hAnsi="Times New Roman" w:cs="Times New Roman"/>
          <w:lang w:val="ru-RU"/>
        </w:rPr>
        <w:t xml:space="preserve">  </w:t>
      </w:r>
      <w:r w:rsidRPr="00291DA9">
        <w:rPr>
          <w:rFonts w:ascii="Times New Roman" w:hAnsi="Times New Roman" w:cs="Times New Roman"/>
        </w:rPr>
        <w:t>await</w:t>
      </w:r>
      <w:r w:rsidRPr="00291DA9">
        <w:rPr>
          <w:rFonts w:ascii="Times New Roman" w:hAnsi="Times New Roman" w:cs="Times New Roman"/>
          <w:lang w:val="ru-RU"/>
        </w:rPr>
        <w:t xml:space="preserve">  %</w:t>
      </w:r>
      <w:r w:rsidRPr="00291DA9">
        <w:rPr>
          <w:rFonts w:ascii="Times New Roman" w:hAnsi="Times New Roman" w:cs="Times New Roman"/>
        </w:rPr>
        <w:t>util</w:t>
      </w:r>
      <w:r w:rsidRPr="00291DA9">
        <w:rPr>
          <w:rFonts w:ascii="Times New Roman" w:hAnsi="Times New Roman" w:cs="Times New Roman"/>
          <w:lang w:val="ru-RU"/>
        </w:rPr>
        <w:br/>
      </w:r>
      <w:r w:rsidRPr="00291DA9">
        <w:rPr>
          <w:rFonts w:ascii="Times New Roman" w:hAnsi="Times New Roman" w:cs="Times New Roman"/>
        </w:rPr>
        <w:t>dm</w:t>
      </w:r>
      <w:r w:rsidRPr="00291DA9">
        <w:rPr>
          <w:rFonts w:ascii="Times New Roman" w:hAnsi="Times New Roman" w:cs="Times New Roman"/>
          <w:lang w:val="ru-RU"/>
        </w:rPr>
        <w:t>-2            8180.0  3480.0    511.0    217.0   30.0    2.6   72.0</w:t>
      </w:r>
      <w:r w:rsidRPr="00291DA9">
        <w:rPr>
          <w:rFonts w:ascii="Times New Roman" w:hAnsi="Times New Roman" w:cs="Times New Roman"/>
          <w:lang w:val="ru-RU"/>
        </w:rPr>
        <w:br/>
      </w:r>
      <w:r w:rsidRPr="00291DA9">
        <w:rPr>
          <w:rFonts w:ascii="Times New Roman" w:hAnsi="Times New Roman" w:cs="Times New Roman"/>
        </w:rPr>
        <w:t>sdb</w:t>
      </w:r>
      <w:r w:rsidRPr="00291DA9">
        <w:rPr>
          <w:rFonts w:ascii="Times New Roman" w:hAnsi="Times New Roman" w:cs="Times New Roman"/>
          <w:lang w:val="ru-RU"/>
        </w:rPr>
        <w:t xml:space="preserve">             1015.0   435.0     63.4     27.1    3.4    2.4   17.0  # восстановленный путь</w:t>
      </w:r>
      <w:r w:rsidRPr="00291DA9">
        <w:rPr>
          <w:rFonts w:ascii="Times New Roman" w:hAnsi="Times New Roman" w:cs="Times New Roman"/>
          <w:lang w:val="ru-RU"/>
        </w:rPr>
        <w:br/>
      </w:r>
      <w:r w:rsidRPr="00291DA9">
        <w:rPr>
          <w:rFonts w:ascii="Times New Roman" w:hAnsi="Times New Roman" w:cs="Times New Roman"/>
        </w:rPr>
        <w:t>sdd</w:t>
      </w:r>
      <w:r w:rsidRPr="00291DA9">
        <w:rPr>
          <w:rFonts w:ascii="Times New Roman" w:hAnsi="Times New Roman" w:cs="Times New Roman"/>
          <w:lang w:val="ru-RU"/>
        </w:rPr>
        <w:t xml:space="preserve">             1020.0   440.0     63.8     27.5    3.5    2.4   18.0  # рабочий путь</w:t>
      </w:r>
      <w:r w:rsidRPr="00291DA9">
        <w:rPr>
          <w:rFonts w:ascii="Times New Roman" w:hAnsi="Times New Roman" w:cs="Times New Roman"/>
          <w:lang w:val="ru-RU"/>
        </w:rPr>
        <w:br/>
      </w:r>
      <w:r w:rsidRPr="00291DA9">
        <w:rPr>
          <w:rFonts w:ascii="Times New Roman" w:hAnsi="Times New Roman" w:cs="Times New Roman"/>
        </w:rPr>
        <w:t>sdf</w:t>
      </w:r>
      <w:r w:rsidRPr="00291DA9">
        <w:rPr>
          <w:rFonts w:ascii="Times New Roman" w:hAnsi="Times New Roman" w:cs="Times New Roman"/>
          <w:lang w:val="ru-RU"/>
        </w:rPr>
        <w:t xml:space="preserve">             1030.0   440.0     64.4     27.5    3.5    2.4   18.0  # рабочий путь</w:t>
      </w:r>
      <w:r w:rsidRPr="00291DA9">
        <w:rPr>
          <w:rFonts w:ascii="Times New Roman" w:hAnsi="Times New Roman" w:cs="Times New Roman"/>
          <w:lang w:val="ru-RU"/>
        </w:rPr>
        <w:br/>
      </w:r>
      <w:r w:rsidRPr="00291DA9">
        <w:rPr>
          <w:rFonts w:ascii="Times New Roman" w:hAnsi="Times New Roman" w:cs="Times New Roman"/>
        </w:rPr>
        <w:t>sdh</w:t>
      </w:r>
      <w:r w:rsidRPr="00291DA9">
        <w:rPr>
          <w:rFonts w:ascii="Times New Roman" w:hAnsi="Times New Roman" w:cs="Times New Roman"/>
          <w:lang w:val="ru-RU"/>
        </w:rPr>
        <w:t xml:space="preserve">             1010.0   430.0     63.1     26.8    3.4    2.4   17.0  # рабочий путь</w:t>
      </w:r>
    </w:p>
    <w:p w14:paraId="745AD9BB" w14:textId="77777777" w:rsidR="005302D1" w:rsidRPr="005302D1" w:rsidRDefault="005302D1" w:rsidP="005302D1">
      <w:pPr>
        <w:rPr>
          <w:rFonts w:cs="Times New Roman"/>
          <w:b/>
          <w:bCs/>
          <w:szCs w:val="28"/>
          <w:lang w:val="ru-RU"/>
        </w:rPr>
      </w:pPr>
      <w:r w:rsidRPr="005302D1">
        <w:rPr>
          <w:rFonts w:cs="Times New Roman"/>
          <w:b/>
          <w:bCs/>
          <w:szCs w:val="28"/>
          <w:lang w:val="ru-RU"/>
        </w:rPr>
        <w:t>8. Требования к приложениям и материалам испытаний SLUA / Symmetric Active-Active</w:t>
      </w:r>
    </w:p>
    <w:tbl>
      <w:tblPr>
        <w:tblStyle w:val="aff0"/>
        <w:tblW w:w="5000" w:type="pct"/>
        <w:jc w:val="center"/>
        <w:tblBorders>
          <w:top w:val="single" w:sz="4" w:space="0" w:color="C9D2E3"/>
          <w:left w:val="single" w:sz="4" w:space="0" w:color="C9D2E3"/>
          <w:bottom w:val="single" w:sz="4" w:space="0" w:color="C9D2E3"/>
          <w:right w:val="single" w:sz="4" w:space="0" w:color="C9D2E3"/>
          <w:insideH w:val="single" w:sz="4" w:space="0" w:color="C9D2E3"/>
          <w:insideV w:val="single" w:sz="4" w:space="0" w:color="C9D2E3"/>
        </w:tblBorders>
        <w:tblLook w:val="04A0" w:firstRow="1" w:lastRow="0" w:firstColumn="1" w:lastColumn="0" w:noHBand="0" w:noVBand="1"/>
      </w:tblPr>
      <w:tblGrid>
        <w:gridCol w:w="2412"/>
        <w:gridCol w:w="6029"/>
        <w:gridCol w:w="6029"/>
      </w:tblGrid>
      <w:tr w:rsidR="005302D1" w:rsidRPr="00291DA9" w14:paraId="67228927" w14:textId="77777777" w:rsidTr="00E170A6">
        <w:trPr>
          <w:tblHeader/>
          <w:jc w:val="center"/>
        </w:trPr>
        <w:tc>
          <w:tcPr>
            <w:tcW w:w="833" w:type="pct"/>
            <w:shd w:val="clear" w:color="auto" w:fill="E9EEF8"/>
          </w:tcPr>
          <w:p w14:paraId="5C5FC4F5" w14:textId="77777777" w:rsidR="005302D1" w:rsidRPr="00291DA9" w:rsidRDefault="005302D1" w:rsidP="003E0862">
            <w:pPr>
              <w:pStyle w:val="TableText"/>
              <w:spacing w:after="40"/>
              <w:rPr>
                <w:rFonts w:cs="Times New Roman"/>
              </w:rPr>
            </w:pPr>
            <w:r w:rsidRPr="00291DA9">
              <w:rPr>
                <w:rFonts w:cs="Times New Roman"/>
                <w:b/>
              </w:rPr>
              <w:t>Материал</w:t>
            </w:r>
          </w:p>
        </w:tc>
        <w:tc>
          <w:tcPr>
            <w:tcW w:w="2083" w:type="pct"/>
            <w:shd w:val="clear" w:color="auto" w:fill="E9EEF8"/>
          </w:tcPr>
          <w:p w14:paraId="6113C5BE" w14:textId="77777777" w:rsidR="005302D1" w:rsidRPr="00291DA9" w:rsidRDefault="005302D1" w:rsidP="003E0862">
            <w:pPr>
              <w:pStyle w:val="TableText"/>
              <w:spacing w:after="40"/>
              <w:rPr>
                <w:rFonts w:cs="Times New Roman"/>
              </w:rPr>
            </w:pPr>
            <w:r w:rsidRPr="00291DA9">
              <w:rPr>
                <w:rFonts w:cs="Times New Roman"/>
                <w:b/>
              </w:rPr>
              <w:t>Содержание</w:t>
            </w:r>
          </w:p>
        </w:tc>
        <w:tc>
          <w:tcPr>
            <w:tcW w:w="2083" w:type="pct"/>
            <w:shd w:val="clear" w:color="auto" w:fill="E9EEF8"/>
          </w:tcPr>
          <w:p w14:paraId="4E95E297" w14:textId="77777777" w:rsidR="005302D1" w:rsidRPr="00291DA9" w:rsidRDefault="005302D1" w:rsidP="003E0862">
            <w:pPr>
              <w:pStyle w:val="TableText"/>
              <w:spacing w:after="40"/>
              <w:rPr>
                <w:rFonts w:cs="Times New Roman"/>
              </w:rPr>
            </w:pPr>
            <w:r w:rsidRPr="00291DA9">
              <w:rPr>
                <w:rFonts w:cs="Times New Roman"/>
                <w:b/>
              </w:rPr>
              <w:t>Когда собирается</w:t>
            </w:r>
          </w:p>
        </w:tc>
      </w:tr>
      <w:tr w:rsidR="005302D1" w:rsidRPr="003E0862" w14:paraId="5FE1C357" w14:textId="77777777" w:rsidTr="00E170A6">
        <w:trPr>
          <w:jc w:val="center"/>
        </w:trPr>
        <w:tc>
          <w:tcPr>
            <w:tcW w:w="833" w:type="pct"/>
          </w:tcPr>
          <w:p w14:paraId="32F49641"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Скриншоты или выгрузки </w:t>
            </w:r>
            <w:r w:rsidRPr="00291DA9">
              <w:rPr>
                <w:rFonts w:cs="Times New Roman"/>
              </w:rPr>
              <w:t>CLI</w:t>
            </w:r>
            <w:r w:rsidRPr="00291DA9">
              <w:rPr>
                <w:rFonts w:cs="Times New Roman"/>
                <w:lang w:val="ru-RU"/>
              </w:rPr>
              <w:t xml:space="preserve"> СХД</w:t>
            </w:r>
          </w:p>
        </w:tc>
        <w:tc>
          <w:tcPr>
            <w:tcW w:w="2083" w:type="pct"/>
          </w:tcPr>
          <w:p w14:paraId="6C350378"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Состояние контроллеров, </w:t>
            </w:r>
            <w:r w:rsidRPr="00291DA9">
              <w:rPr>
                <w:rFonts w:cs="Times New Roman"/>
              </w:rPr>
              <w:t>front</w:t>
            </w:r>
            <w:r w:rsidRPr="00291DA9">
              <w:rPr>
                <w:rFonts w:cs="Times New Roman"/>
                <w:lang w:val="ru-RU"/>
              </w:rPr>
              <w:t>-</w:t>
            </w:r>
            <w:r w:rsidRPr="00291DA9">
              <w:rPr>
                <w:rFonts w:cs="Times New Roman"/>
              </w:rPr>
              <w:t>end</w:t>
            </w:r>
            <w:r w:rsidRPr="00291DA9">
              <w:rPr>
                <w:rFonts w:cs="Times New Roman"/>
                <w:lang w:val="ru-RU"/>
              </w:rPr>
              <w:t xml:space="preserve"> портов, </w:t>
            </w:r>
            <w:r w:rsidRPr="00291DA9">
              <w:rPr>
                <w:rFonts w:cs="Times New Roman"/>
              </w:rPr>
              <w:t>LUN</w:t>
            </w:r>
            <w:r w:rsidRPr="00291DA9">
              <w:rPr>
                <w:rFonts w:cs="Times New Roman"/>
                <w:lang w:val="ru-RU"/>
              </w:rPr>
              <w:t>, пулов, событий, счётчики производительности по контроллерам и портам.</w:t>
            </w:r>
          </w:p>
        </w:tc>
        <w:tc>
          <w:tcPr>
            <w:tcW w:w="2083" w:type="pct"/>
          </w:tcPr>
          <w:p w14:paraId="48D2F3DA" w14:textId="77777777" w:rsidR="005302D1" w:rsidRPr="00291DA9" w:rsidRDefault="005302D1" w:rsidP="003E0862">
            <w:pPr>
              <w:pStyle w:val="TableText"/>
              <w:spacing w:after="40"/>
              <w:rPr>
                <w:rFonts w:cs="Times New Roman"/>
                <w:lang w:val="ru-RU"/>
              </w:rPr>
            </w:pPr>
            <w:r w:rsidRPr="00291DA9">
              <w:rPr>
                <w:rFonts w:cs="Times New Roman"/>
                <w:lang w:val="ru-RU"/>
              </w:rPr>
              <w:t>До отказа, в момент отказа, после стабилизации, после восстановления.</w:t>
            </w:r>
          </w:p>
        </w:tc>
      </w:tr>
      <w:tr w:rsidR="005302D1" w:rsidRPr="00291DA9" w14:paraId="1D84CA1D" w14:textId="77777777" w:rsidTr="00E170A6">
        <w:trPr>
          <w:jc w:val="center"/>
        </w:trPr>
        <w:tc>
          <w:tcPr>
            <w:tcW w:w="833" w:type="pct"/>
          </w:tcPr>
          <w:p w14:paraId="730FD5F1" w14:textId="77777777" w:rsidR="005302D1" w:rsidRPr="00291DA9" w:rsidRDefault="005302D1" w:rsidP="003E0862">
            <w:pPr>
              <w:pStyle w:val="TableText"/>
              <w:spacing w:after="40"/>
              <w:rPr>
                <w:rFonts w:cs="Times New Roman"/>
              </w:rPr>
            </w:pPr>
            <w:r w:rsidRPr="00291DA9">
              <w:rPr>
                <w:rFonts w:cs="Times New Roman"/>
              </w:rPr>
              <w:t>Схема SAN и zoning</w:t>
            </w:r>
          </w:p>
        </w:tc>
        <w:tc>
          <w:tcPr>
            <w:tcW w:w="2083" w:type="pct"/>
          </w:tcPr>
          <w:p w14:paraId="418F69A0" w14:textId="77777777" w:rsidR="005302D1" w:rsidRPr="00291DA9" w:rsidRDefault="005302D1" w:rsidP="003E0862">
            <w:pPr>
              <w:pStyle w:val="TableText"/>
              <w:spacing w:after="40"/>
              <w:rPr>
                <w:rFonts w:cs="Times New Roman"/>
              </w:rPr>
            </w:pPr>
            <w:r w:rsidRPr="00291DA9">
              <w:rPr>
                <w:rFonts w:cs="Times New Roman"/>
              </w:rPr>
              <w:t>WWPN инициаторов, WWPN target-портов, принадлежность target-портов к контроллерам, zoning/masking, схема двух FC-фабрик.</w:t>
            </w:r>
          </w:p>
        </w:tc>
        <w:tc>
          <w:tcPr>
            <w:tcW w:w="2083" w:type="pct"/>
          </w:tcPr>
          <w:p w14:paraId="35D3E855" w14:textId="77777777" w:rsidR="005302D1" w:rsidRPr="00291DA9" w:rsidRDefault="005302D1" w:rsidP="003E0862">
            <w:pPr>
              <w:pStyle w:val="TableText"/>
              <w:spacing w:after="40"/>
              <w:rPr>
                <w:rFonts w:cs="Times New Roman"/>
              </w:rPr>
            </w:pPr>
            <w:r w:rsidRPr="00291DA9">
              <w:rPr>
                <w:rFonts w:cs="Times New Roman"/>
              </w:rPr>
              <w:t>До начала отказных испытаний.</w:t>
            </w:r>
          </w:p>
        </w:tc>
      </w:tr>
      <w:tr w:rsidR="005302D1" w:rsidRPr="00291DA9" w14:paraId="03A2D072" w14:textId="77777777" w:rsidTr="00E170A6">
        <w:trPr>
          <w:jc w:val="center"/>
        </w:trPr>
        <w:tc>
          <w:tcPr>
            <w:tcW w:w="833" w:type="pct"/>
          </w:tcPr>
          <w:p w14:paraId="0A4A8E15" w14:textId="77777777" w:rsidR="005302D1" w:rsidRPr="00291DA9" w:rsidRDefault="005302D1" w:rsidP="003E0862">
            <w:pPr>
              <w:pStyle w:val="TableText"/>
              <w:spacing w:after="40"/>
              <w:rPr>
                <w:rFonts w:cs="Times New Roman"/>
              </w:rPr>
            </w:pPr>
            <w:r w:rsidRPr="00291DA9">
              <w:rPr>
                <w:rFonts w:cs="Times New Roman"/>
              </w:rPr>
              <w:t>FIO normal</w:t>
            </w:r>
          </w:p>
        </w:tc>
        <w:tc>
          <w:tcPr>
            <w:tcW w:w="2083" w:type="pct"/>
          </w:tcPr>
          <w:p w14:paraId="69398368"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Отчёт </w:t>
            </w:r>
            <w:r w:rsidRPr="00291DA9">
              <w:rPr>
                <w:rFonts w:cs="Times New Roman"/>
              </w:rPr>
              <w:t>FIO</w:t>
            </w:r>
            <w:r w:rsidRPr="00291DA9">
              <w:rPr>
                <w:rFonts w:cs="Times New Roman"/>
                <w:lang w:val="ru-RU"/>
              </w:rPr>
              <w:t xml:space="preserve"> по каждому серверу: профиль, </w:t>
            </w:r>
            <w:r w:rsidRPr="00291DA9">
              <w:rPr>
                <w:rFonts w:cs="Times New Roman"/>
              </w:rPr>
              <w:t>IOPS</w:t>
            </w:r>
            <w:r w:rsidRPr="00291DA9">
              <w:rPr>
                <w:rFonts w:cs="Times New Roman"/>
                <w:lang w:val="ru-RU"/>
              </w:rPr>
              <w:t>, задержка, состояние заданий, ошибки выполнения, параметры фактического запуска.</w:t>
            </w:r>
          </w:p>
        </w:tc>
        <w:tc>
          <w:tcPr>
            <w:tcW w:w="2083" w:type="pct"/>
          </w:tcPr>
          <w:p w14:paraId="5E732D6E" w14:textId="77777777" w:rsidR="005302D1" w:rsidRPr="00291DA9" w:rsidRDefault="005302D1" w:rsidP="003E0862">
            <w:pPr>
              <w:pStyle w:val="TableText"/>
              <w:spacing w:after="40"/>
              <w:rPr>
                <w:rFonts w:cs="Times New Roman"/>
              </w:rPr>
            </w:pPr>
            <w:r w:rsidRPr="00291DA9">
              <w:rPr>
                <w:rFonts w:cs="Times New Roman"/>
              </w:rPr>
              <w:t>По каждому прогону.</w:t>
            </w:r>
          </w:p>
        </w:tc>
      </w:tr>
      <w:tr w:rsidR="005302D1" w:rsidRPr="003E0862" w14:paraId="24B33BBE" w14:textId="77777777" w:rsidTr="00E170A6">
        <w:trPr>
          <w:jc w:val="center"/>
        </w:trPr>
        <w:tc>
          <w:tcPr>
            <w:tcW w:w="833" w:type="pct"/>
          </w:tcPr>
          <w:p w14:paraId="18236614" w14:textId="77777777" w:rsidR="005302D1" w:rsidRPr="00291DA9" w:rsidRDefault="005302D1" w:rsidP="003E0862">
            <w:pPr>
              <w:pStyle w:val="TableText"/>
              <w:spacing w:after="40"/>
              <w:rPr>
                <w:rFonts w:cs="Times New Roman"/>
              </w:rPr>
            </w:pPr>
            <w:r w:rsidRPr="00291DA9">
              <w:rPr>
                <w:rFonts w:cs="Times New Roman"/>
              </w:rPr>
              <w:t>dmesg / journalctl / messages</w:t>
            </w:r>
          </w:p>
        </w:tc>
        <w:tc>
          <w:tcPr>
            <w:tcW w:w="2083" w:type="pct"/>
          </w:tcPr>
          <w:p w14:paraId="210FDDBE"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Сообщения ядра и ОС, относящиеся к </w:t>
            </w:r>
            <w:r w:rsidRPr="00291DA9">
              <w:rPr>
                <w:rFonts w:cs="Times New Roman"/>
              </w:rPr>
              <w:t>FC</w:t>
            </w:r>
            <w:r w:rsidRPr="00291DA9">
              <w:rPr>
                <w:rFonts w:cs="Times New Roman"/>
                <w:lang w:val="ru-RU"/>
              </w:rPr>
              <w:t xml:space="preserve">, </w:t>
            </w:r>
            <w:r w:rsidRPr="00291DA9">
              <w:rPr>
                <w:rFonts w:cs="Times New Roman"/>
              </w:rPr>
              <w:t>SCSI</w:t>
            </w:r>
            <w:r w:rsidRPr="00291DA9">
              <w:rPr>
                <w:rFonts w:cs="Times New Roman"/>
                <w:lang w:val="ru-RU"/>
              </w:rPr>
              <w:t xml:space="preserve">, </w:t>
            </w:r>
            <w:r w:rsidRPr="00291DA9">
              <w:rPr>
                <w:rFonts w:cs="Times New Roman"/>
              </w:rPr>
              <w:t>multipath</w:t>
            </w:r>
            <w:r w:rsidRPr="00291DA9">
              <w:rPr>
                <w:rFonts w:cs="Times New Roman"/>
                <w:lang w:val="ru-RU"/>
              </w:rPr>
              <w:t>, ошибкам путей и блочным устройствам.</w:t>
            </w:r>
          </w:p>
        </w:tc>
        <w:tc>
          <w:tcPr>
            <w:tcW w:w="2083" w:type="pct"/>
          </w:tcPr>
          <w:p w14:paraId="78BA78A5" w14:textId="77777777" w:rsidR="005302D1" w:rsidRPr="00291DA9" w:rsidRDefault="005302D1" w:rsidP="003E0862">
            <w:pPr>
              <w:pStyle w:val="TableText"/>
              <w:spacing w:after="40"/>
              <w:rPr>
                <w:rFonts w:cs="Times New Roman"/>
                <w:lang w:val="ru-RU"/>
              </w:rPr>
            </w:pPr>
            <w:r w:rsidRPr="00291DA9">
              <w:rPr>
                <w:rFonts w:cs="Times New Roman"/>
                <w:lang w:val="ru-RU"/>
              </w:rPr>
              <w:t>До и после каждого отказного сценария.</w:t>
            </w:r>
          </w:p>
        </w:tc>
      </w:tr>
      <w:tr w:rsidR="005302D1" w:rsidRPr="003E0862" w14:paraId="4E0BB693" w14:textId="77777777" w:rsidTr="00E170A6">
        <w:trPr>
          <w:jc w:val="center"/>
        </w:trPr>
        <w:tc>
          <w:tcPr>
            <w:tcW w:w="833" w:type="pct"/>
          </w:tcPr>
          <w:p w14:paraId="0B07ADC9" w14:textId="77777777" w:rsidR="005302D1" w:rsidRPr="00291DA9" w:rsidRDefault="005302D1" w:rsidP="003E0862">
            <w:pPr>
              <w:pStyle w:val="TableText"/>
              <w:spacing w:after="40"/>
              <w:rPr>
                <w:rFonts w:cs="Times New Roman"/>
              </w:rPr>
            </w:pPr>
            <w:r w:rsidRPr="00291DA9">
              <w:rPr>
                <w:rFonts w:cs="Times New Roman"/>
              </w:rPr>
              <w:t>multipath -ll</w:t>
            </w:r>
          </w:p>
        </w:tc>
        <w:tc>
          <w:tcPr>
            <w:tcW w:w="2083" w:type="pct"/>
          </w:tcPr>
          <w:p w14:paraId="40A2AF9E"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Состояние </w:t>
            </w:r>
            <w:r w:rsidRPr="00291DA9">
              <w:rPr>
                <w:rFonts w:cs="Times New Roman"/>
              </w:rPr>
              <w:t>DM</w:t>
            </w:r>
            <w:r w:rsidRPr="00291DA9">
              <w:rPr>
                <w:rFonts w:cs="Times New Roman"/>
                <w:lang w:val="ru-RU"/>
              </w:rPr>
              <w:t>-</w:t>
            </w:r>
            <w:r w:rsidRPr="00291DA9">
              <w:rPr>
                <w:rFonts w:cs="Times New Roman"/>
              </w:rPr>
              <w:t>multipath</w:t>
            </w:r>
            <w:r w:rsidRPr="00291DA9">
              <w:rPr>
                <w:rFonts w:cs="Times New Roman"/>
                <w:lang w:val="ru-RU"/>
              </w:rPr>
              <w:t xml:space="preserve"> устройств, группы путей, статусы путей, число путей.</w:t>
            </w:r>
          </w:p>
        </w:tc>
        <w:tc>
          <w:tcPr>
            <w:tcW w:w="2083" w:type="pct"/>
          </w:tcPr>
          <w:p w14:paraId="3C3811B2" w14:textId="77777777" w:rsidR="005302D1" w:rsidRPr="00291DA9" w:rsidRDefault="005302D1" w:rsidP="003E0862">
            <w:pPr>
              <w:pStyle w:val="TableText"/>
              <w:spacing w:after="40"/>
              <w:rPr>
                <w:rFonts w:cs="Times New Roman"/>
                <w:lang w:val="ru-RU"/>
              </w:rPr>
            </w:pPr>
            <w:r w:rsidRPr="00291DA9">
              <w:rPr>
                <w:rFonts w:cs="Times New Roman"/>
                <w:lang w:val="ru-RU"/>
              </w:rPr>
              <w:t>До нагрузки, во время отказа, после восстановления.</w:t>
            </w:r>
          </w:p>
        </w:tc>
      </w:tr>
      <w:tr w:rsidR="005302D1" w:rsidRPr="003E0862" w14:paraId="657D4024" w14:textId="77777777" w:rsidTr="00E170A6">
        <w:trPr>
          <w:jc w:val="center"/>
        </w:trPr>
        <w:tc>
          <w:tcPr>
            <w:tcW w:w="833" w:type="pct"/>
          </w:tcPr>
          <w:p w14:paraId="3268083C" w14:textId="77777777" w:rsidR="005302D1" w:rsidRPr="00291DA9" w:rsidRDefault="005302D1" w:rsidP="003E0862">
            <w:pPr>
              <w:pStyle w:val="TableText"/>
              <w:spacing w:after="40"/>
              <w:rPr>
                <w:rFonts w:cs="Times New Roman"/>
              </w:rPr>
            </w:pPr>
            <w:r w:rsidRPr="00291DA9">
              <w:rPr>
                <w:rFonts w:cs="Times New Roman"/>
              </w:rPr>
              <w:t>multipathd show config / multipathd show paths</w:t>
            </w:r>
          </w:p>
        </w:tc>
        <w:tc>
          <w:tcPr>
            <w:tcW w:w="2083" w:type="pct"/>
          </w:tcPr>
          <w:p w14:paraId="5C10AFAD"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Активная итоговая конфигурация </w:t>
            </w:r>
            <w:r w:rsidRPr="00291DA9">
              <w:rPr>
                <w:rFonts w:cs="Times New Roman"/>
              </w:rPr>
              <w:t>multipath</w:t>
            </w:r>
            <w:r w:rsidRPr="00291DA9">
              <w:rPr>
                <w:rFonts w:cs="Times New Roman"/>
                <w:lang w:val="ru-RU"/>
              </w:rPr>
              <w:t xml:space="preserve"> (сверка с разделом 7.0) и подробный список путей с дополнительными полями для разбора нештатных ситуаций.</w:t>
            </w:r>
          </w:p>
        </w:tc>
        <w:tc>
          <w:tcPr>
            <w:tcW w:w="2083" w:type="pct"/>
          </w:tcPr>
          <w:p w14:paraId="07305D70" w14:textId="77777777" w:rsidR="005302D1" w:rsidRPr="00291DA9" w:rsidRDefault="005302D1" w:rsidP="003E0862">
            <w:pPr>
              <w:pStyle w:val="TableText"/>
              <w:spacing w:after="40"/>
              <w:rPr>
                <w:rFonts w:cs="Times New Roman"/>
                <w:lang w:val="ru-RU"/>
              </w:rPr>
            </w:pPr>
            <w:r w:rsidRPr="00291DA9">
              <w:rPr>
                <w:rFonts w:cs="Times New Roman"/>
                <w:lang w:val="ru-RU"/>
              </w:rPr>
              <w:t>До начала нагрузочных испытаний и при разборе замечаний.</w:t>
            </w:r>
          </w:p>
        </w:tc>
      </w:tr>
      <w:tr w:rsidR="005302D1" w:rsidRPr="003E0862" w14:paraId="0DA49F00" w14:textId="77777777" w:rsidTr="00E170A6">
        <w:trPr>
          <w:jc w:val="center"/>
        </w:trPr>
        <w:tc>
          <w:tcPr>
            <w:tcW w:w="833" w:type="pct"/>
          </w:tcPr>
          <w:p w14:paraId="11129699" w14:textId="77777777" w:rsidR="005302D1" w:rsidRPr="00291DA9" w:rsidRDefault="005302D1" w:rsidP="003E0862">
            <w:pPr>
              <w:pStyle w:val="TableText"/>
              <w:spacing w:after="40"/>
              <w:rPr>
                <w:rFonts w:cs="Times New Roman"/>
              </w:rPr>
            </w:pPr>
            <w:r w:rsidRPr="00291DA9">
              <w:rPr>
                <w:rFonts w:cs="Times New Roman"/>
              </w:rPr>
              <w:t>iostat</w:t>
            </w:r>
          </w:p>
        </w:tc>
        <w:tc>
          <w:tcPr>
            <w:tcW w:w="2083" w:type="pct"/>
          </w:tcPr>
          <w:p w14:paraId="1128262E" w14:textId="77777777" w:rsidR="005302D1" w:rsidRPr="00291DA9" w:rsidRDefault="005302D1" w:rsidP="003E0862">
            <w:pPr>
              <w:pStyle w:val="TableText"/>
              <w:spacing w:after="40"/>
              <w:rPr>
                <w:rFonts w:cs="Times New Roman"/>
              </w:rPr>
            </w:pPr>
            <w:r w:rsidRPr="00291DA9">
              <w:rPr>
                <w:rFonts w:cs="Times New Roman"/>
                <w:lang w:val="ru-RU"/>
              </w:rPr>
              <w:t xml:space="preserve">Активность по </w:t>
            </w:r>
            <w:r w:rsidRPr="00291DA9">
              <w:rPr>
                <w:rFonts w:cs="Times New Roman"/>
              </w:rPr>
              <w:t>DM</w:t>
            </w:r>
            <w:r w:rsidRPr="00291DA9">
              <w:rPr>
                <w:rFonts w:cs="Times New Roman"/>
                <w:lang w:val="ru-RU"/>
              </w:rPr>
              <w:t xml:space="preserve">-устройствам и нижележащим путям, загрузка и задержка на хосте. </w:t>
            </w:r>
            <w:r w:rsidRPr="00291DA9">
              <w:rPr>
                <w:rFonts w:cs="Times New Roman"/>
              </w:rPr>
              <w:t xml:space="preserve">Для отказных сценариев используется секундный сбор </w:t>
            </w:r>
          </w:p>
          <w:p w14:paraId="4C4D67D6" w14:textId="77777777" w:rsidR="005302D1" w:rsidRPr="00291DA9" w:rsidRDefault="005302D1" w:rsidP="003E0862">
            <w:pPr>
              <w:pStyle w:val="TableText"/>
              <w:spacing w:after="40"/>
              <w:rPr>
                <w:rFonts w:cs="Times New Roman"/>
              </w:rPr>
            </w:pPr>
            <w:r w:rsidRPr="00291DA9">
              <w:rPr>
                <w:rFonts w:eastAsia="Consolas" w:cs="Times New Roman"/>
              </w:rPr>
              <w:t>iostat -t -dxm 1</w:t>
            </w:r>
          </w:p>
          <w:p w14:paraId="50954E43" w14:textId="77777777" w:rsidR="005302D1" w:rsidRPr="00291DA9" w:rsidRDefault="005302D1" w:rsidP="003E0862">
            <w:pPr>
              <w:pStyle w:val="TableText"/>
              <w:spacing w:after="40"/>
              <w:rPr>
                <w:rFonts w:cs="Times New Roman"/>
              </w:rPr>
            </w:pPr>
            <w:r w:rsidRPr="00291DA9">
              <w:rPr>
                <w:rFonts w:cs="Times New Roman"/>
              </w:rPr>
              <w:t>.</w:t>
            </w:r>
          </w:p>
        </w:tc>
        <w:tc>
          <w:tcPr>
            <w:tcW w:w="2083" w:type="pct"/>
          </w:tcPr>
          <w:p w14:paraId="0AE85229" w14:textId="77777777" w:rsidR="005302D1" w:rsidRPr="00291DA9" w:rsidRDefault="005302D1" w:rsidP="003E0862">
            <w:pPr>
              <w:pStyle w:val="TableText"/>
              <w:spacing w:after="40"/>
              <w:rPr>
                <w:rFonts w:cs="Times New Roman"/>
                <w:lang w:val="ru-RU"/>
              </w:rPr>
            </w:pPr>
            <w:r w:rsidRPr="00291DA9">
              <w:rPr>
                <w:rFonts w:cs="Times New Roman"/>
                <w:lang w:val="ru-RU"/>
              </w:rPr>
              <w:t>Во время базовой нагрузки и отказных сценариев.</w:t>
            </w:r>
          </w:p>
        </w:tc>
      </w:tr>
      <w:tr w:rsidR="005302D1" w:rsidRPr="00291DA9" w14:paraId="3A2B3BA7" w14:textId="77777777" w:rsidTr="00E170A6">
        <w:trPr>
          <w:jc w:val="center"/>
        </w:trPr>
        <w:tc>
          <w:tcPr>
            <w:tcW w:w="833" w:type="pct"/>
          </w:tcPr>
          <w:p w14:paraId="7F748E00" w14:textId="77777777" w:rsidR="005302D1" w:rsidRPr="00291DA9" w:rsidRDefault="005302D1" w:rsidP="003E0862">
            <w:pPr>
              <w:pStyle w:val="TableText"/>
              <w:spacing w:after="40"/>
              <w:rPr>
                <w:rFonts w:cs="Times New Roman"/>
              </w:rPr>
            </w:pPr>
            <w:r w:rsidRPr="00291DA9">
              <w:rPr>
                <w:rFonts w:cs="Times New Roman"/>
              </w:rPr>
              <w:t>Журнал испытаний</w:t>
            </w:r>
          </w:p>
        </w:tc>
        <w:tc>
          <w:tcPr>
            <w:tcW w:w="2083" w:type="pct"/>
          </w:tcPr>
          <w:p w14:paraId="35788F63" w14:textId="77777777" w:rsidR="005302D1" w:rsidRPr="00291DA9" w:rsidRDefault="005302D1" w:rsidP="003E0862">
            <w:pPr>
              <w:pStyle w:val="TableText"/>
              <w:spacing w:after="40"/>
              <w:rPr>
                <w:rFonts w:cs="Times New Roman"/>
                <w:lang w:val="ru-RU"/>
              </w:rPr>
            </w:pPr>
            <w:r w:rsidRPr="00291DA9">
              <w:rPr>
                <w:rFonts w:cs="Times New Roman"/>
                <w:lang w:val="ru-RU"/>
              </w:rPr>
              <w:t>Время действий, фактический результат, ссылка на файлы логов, вывод о прохождении испытания.</w:t>
            </w:r>
          </w:p>
        </w:tc>
        <w:tc>
          <w:tcPr>
            <w:tcW w:w="2083" w:type="pct"/>
          </w:tcPr>
          <w:p w14:paraId="6D218654" w14:textId="77777777" w:rsidR="005302D1" w:rsidRPr="00291DA9" w:rsidRDefault="005302D1" w:rsidP="003E0862">
            <w:pPr>
              <w:pStyle w:val="TableText"/>
              <w:spacing w:after="40"/>
              <w:rPr>
                <w:rFonts w:cs="Times New Roman"/>
              </w:rPr>
            </w:pPr>
            <w:r w:rsidRPr="00291DA9">
              <w:rPr>
                <w:rFonts w:cs="Times New Roman"/>
              </w:rPr>
              <w:t>Заполняется по каждому испытанию.</w:t>
            </w:r>
          </w:p>
        </w:tc>
      </w:tr>
    </w:tbl>
    <w:p w14:paraId="279C4851" w14:textId="77777777" w:rsidR="005302D1" w:rsidRPr="00291DA9" w:rsidRDefault="005302D1" w:rsidP="005302D1">
      <w:pPr>
        <w:rPr>
          <w:rFonts w:cs="Times New Roman"/>
        </w:rPr>
      </w:pPr>
    </w:p>
    <w:p w14:paraId="318F0C51" w14:textId="77777777" w:rsidR="005302D1" w:rsidRPr="00A0593A" w:rsidRDefault="005302D1" w:rsidP="005302D1">
      <w:pPr>
        <w:rPr>
          <w:rFonts w:cs="Times New Roman"/>
          <w:b/>
          <w:bCs/>
          <w:szCs w:val="28"/>
        </w:rPr>
      </w:pPr>
      <w:r w:rsidRPr="00A0593A">
        <w:rPr>
          <w:rFonts w:cs="Times New Roman"/>
          <w:b/>
          <w:bCs/>
          <w:szCs w:val="28"/>
        </w:rPr>
        <w:t xml:space="preserve">9. </w:t>
      </w:r>
      <w:r w:rsidRPr="005302D1">
        <w:rPr>
          <w:rFonts w:cs="Times New Roman"/>
          <w:b/>
          <w:bCs/>
          <w:szCs w:val="28"/>
          <w:lang w:val="ru-RU"/>
        </w:rPr>
        <w:t>Журнал</w:t>
      </w:r>
      <w:r w:rsidRPr="00A0593A">
        <w:rPr>
          <w:rFonts w:cs="Times New Roman"/>
          <w:b/>
          <w:bCs/>
          <w:szCs w:val="28"/>
        </w:rPr>
        <w:t xml:space="preserve"> </w:t>
      </w:r>
      <w:r w:rsidRPr="005302D1">
        <w:rPr>
          <w:rFonts w:cs="Times New Roman"/>
          <w:b/>
          <w:bCs/>
          <w:szCs w:val="28"/>
          <w:lang w:val="ru-RU"/>
        </w:rPr>
        <w:t>испытаний</w:t>
      </w:r>
      <w:r w:rsidRPr="00A0593A">
        <w:rPr>
          <w:rFonts w:cs="Times New Roman"/>
          <w:b/>
          <w:bCs/>
          <w:szCs w:val="28"/>
        </w:rPr>
        <w:t xml:space="preserve"> SLUA / Symmetric Active-Active</w:t>
      </w:r>
    </w:p>
    <w:tbl>
      <w:tblPr>
        <w:tblStyle w:val="aff0"/>
        <w:tblW w:w="0" w:type="auto"/>
        <w:jc w:val="center"/>
        <w:tblBorders>
          <w:top w:val="single" w:sz="4" w:space="0" w:color="C9D2E3"/>
          <w:left w:val="single" w:sz="4" w:space="0" w:color="C9D2E3"/>
          <w:bottom w:val="single" w:sz="4" w:space="0" w:color="C9D2E3"/>
          <w:right w:val="single" w:sz="4" w:space="0" w:color="C9D2E3"/>
          <w:insideH w:val="single" w:sz="4" w:space="0" w:color="C9D2E3"/>
          <w:insideV w:val="single" w:sz="4" w:space="0" w:color="C9D2E3"/>
        </w:tblBorders>
        <w:tblLook w:val="04A0" w:firstRow="1" w:lastRow="0" w:firstColumn="1" w:lastColumn="0" w:noHBand="0" w:noVBand="1"/>
      </w:tblPr>
      <w:tblGrid>
        <w:gridCol w:w="1026"/>
        <w:gridCol w:w="1417"/>
        <w:gridCol w:w="1701"/>
        <w:gridCol w:w="3061"/>
        <w:gridCol w:w="3572"/>
        <w:gridCol w:w="3572"/>
      </w:tblGrid>
      <w:tr w:rsidR="005302D1" w:rsidRPr="00291DA9" w14:paraId="79CA4896" w14:textId="77777777" w:rsidTr="003E0862">
        <w:trPr>
          <w:tblHeader/>
          <w:jc w:val="center"/>
        </w:trPr>
        <w:tc>
          <w:tcPr>
            <w:tcW w:w="567" w:type="dxa"/>
            <w:shd w:val="clear" w:color="auto" w:fill="E9EEF8"/>
          </w:tcPr>
          <w:p w14:paraId="57D83E70" w14:textId="77777777" w:rsidR="005302D1" w:rsidRPr="00291DA9" w:rsidRDefault="005302D1" w:rsidP="003E0862">
            <w:pPr>
              <w:pStyle w:val="TableText"/>
              <w:spacing w:after="40"/>
              <w:rPr>
                <w:rFonts w:cs="Times New Roman"/>
              </w:rPr>
            </w:pPr>
            <w:r w:rsidRPr="00291DA9">
              <w:rPr>
                <w:rFonts w:cs="Times New Roman"/>
                <w:b/>
              </w:rPr>
              <w:t>№ испытания</w:t>
            </w:r>
          </w:p>
        </w:tc>
        <w:tc>
          <w:tcPr>
            <w:tcW w:w="1417" w:type="dxa"/>
            <w:shd w:val="clear" w:color="auto" w:fill="E9EEF8"/>
          </w:tcPr>
          <w:p w14:paraId="1DE045AD" w14:textId="77777777" w:rsidR="005302D1" w:rsidRPr="00291DA9" w:rsidRDefault="005302D1" w:rsidP="003E0862">
            <w:pPr>
              <w:pStyle w:val="TableText"/>
              <w:spacing w:after="40"/>
              <w:rPr>
                <w:rFonts w:cs="Times New Roman"/>
              </w:rPr>
            </w:pPr>
            <w:r w:rsidRPr="00291DA9">
              <w:rPr>
                <w:rFonts w:cs="Times New Roman"/>
                <w:b/>
              </w:rPr>
              <w:t>Название испытания</w:t>
            </w:r>
          </w:p>
        </w:tc>
        <w:tc>
          <w:tcPr>
            <w:tcW w:w="1701" w:type="dxa"/>
            <w:shd w:val="clear" w:color="auto" w:fill="E9EEF8"/>
          </w:tcPr>
          <w:p w14:paraId="3FDDC268" w14:textId="77777777" w:rsidR="005302D1" w:rsidRPr="00291DA9" w:rsidRDefault="005302D1" w:rsidP="003E0862">
            <w:pPr>
              <w:pStyle w:val="TableText"/>
              <w:spacing w:after="40"/>
              <w:rPr>
                <w:rFonts w:cs="Times New Roman"/>
              </w:rPr>
            </w:pPr>
            <w:r w:rsidRPr="00291DA9">
              <w:rPr>
                <w:rFonts w:cs="Times New Roman"/>
                <w:b/>
              </w:rPr>
              <w:t>Дата/время</w:t>
            </w:r>
          </w:p>
        </w:tc>
        <w:tc>
          <w:tcPr>
            <w:tcW w:w="3061" w:type="dxa"/>
            <w:shd w:val="clear" w:color="auto" w:fill="E9EEF8"/>
          </w:tcPr>
          <w:p w14:paraId="3977F157" w14:textId="77777777" w:rsidR="005302D1" w:rsidRPr="00291DA9" w:rsidRDefault="005302D1" w:rsidP="003E0862">
            <w:pPr>
              <w:pStyle w:val="TableText"/>
              <w:spacing w:after="40"/>
              <w:rPr>
                <w:rFonts w:cs="Times New Roman"/>
              </w:rPr>
            </w:pPr>
            <w:r w:rsidRPr="00291DA9">
              <w:rPr>
                <w:rFonts w:cs="Times New Roman"/>
                <w:b/>
              </w:rPr>
              <w:t>Результат</w:t>
            </w:r>
          </w:p>
        </w:tc>
        <w:tc>
          <w:tcPr>
            <w:tcW w:w="3572" w:type="dxa"/>
            <w:shd w:val="clear" w:color="auto" w:fill="E9EEF8"/>
          </w:tcPr>
          <w:p w14:paraId="49725D1D" w14:textId="77777777" w:rsidR="005302D1" w:rsidRPr="00291DA9" w:rsidRDefault="005302D1" w:rsidP="003E0862">
            <w:pPr>
              <w:pStyle w:val="TableText"/>
              <w:spacing w:after="40"/>
              <w:rPr>
                <w:rFonts w:cs="Times New Roman"/>
                <w:lang w:val="ru-RU"/>
              </w:rPr>
            </w:pPr>
            <w:r w:rsidRPr="00291DA9">
              <w:rPr>
                <w:rFonts w:cs="Times New Roman"/>
                <w:b/>
                <w:lang w:val="ru-RU"/>
              </w:rPr>
              <w:t>Фактический результат / ссылки на логи</w:t>
            </w:r>
          </w:p>
        </w:tc>
        <w:tc>
          <w:tcPr>
            <w:tcW w:w="3572" w:type="dxa"/>
            <w:shd w:val="clear" w:color="auto" w:fill="E9EEF8"/>
          </w:tcPr>
          <w:p w14:paraId="436AF874" w14:textId="77777777" w:rsidR="005302D1" w:rsidRPr="00291DA9" w:rsidRDefault="005302D1" w:rsidP="003E0862">
            <w:pPr>
              <w:pStyle w:val="TableText"/>
              <w:spacing w:after="40"/>
              <w:rPr>
                <w:rFonts w:cs="Times New Roman"/>
              </w:rPr>
            </w:pPr>
            <w:r w:rsidRPr="00291DA9">
              <w:rPr>
                <w:rFonts w:cs="Times New Roman"/>
                <w:b/>
              </w:rPr>
              <w:t>Ответственный</w:t>
            </w:r>
          </w:p>
        </w:tc>
      </w:tr>
      <w:tr w:rsidR="005302D1" w:rsidRPr="00291DA9" w14:paraId="7E09FFE6" w14:textId="77777777" w:rsidTr="003E0862">
        <w:trPr>
          <w:jc w:val="center"/>
        </w:trPr>
        <w:tc>
          <w:tcPr>
            <w:tcW w:w="567" w:type="dxa"/>
          </w:tcPr>
          <w:p w14:paraId="604FA983" w14:textId="77777777" w:rsidR="005302D1" w:rsidRPr="00291DA9" w:rsidRDefault="005302D1" w:rsidP="003E0862">
            <w:pPr>
              <w:pStyle w:val="TableText"/>
              <w:spacing w:after="40"/>
              <w:rPr>
                <w:rFonts w:cs="Times New Roman"/>
              </w:rPr>
            </w:pPr>
            <w:r w:rsidRPr="00291DA9">
              <w:rPr>
                <w:rFonts w:cs="Times New Roman"/>
              </w:rPr>
              <w:t>1</w:t>
            </w:r>
          </w:p>
        </w:tc>
        <w:tc>
          <w:tcPr>
            <w:tcW w:w="1417" w:type="dxa"/>
          </w:tcPr>
          <w:p w14:paraId="6B26ECB7" w14:textId="77777777" w:rsidR="005302D1" w:rsidRPr="00291DA9" w:rsidRDefault="005302D1" w:rsidP="003E0862">
            <w:pPr>
              <w:pStyle w:val="TableText"/>
              <w:spacing w:after="40"/>
              <w:rPr>
                <w:rFonts w:cs="Times New Roman"/>
                <w:lang w:val="ru-RU"/>
              </w:rPr>
            </w:pPr>
            <w:r w:rsidRPr="00291DA9">
              <w:rPr>
                <w:rFonts w:cs="Times New Roman"/>
                <w:lang w:val="ru-RU"/>
              </w:rPr>
              <w:t>Проверка аппаратного состава стенда и схемы подключения</w:t>
            </w:r>
          </w:p>
        </w:tc>
        <w:tc>
          <w:tcPr>
            <w:tcW w:w="1701" w:type="dxa"/>
          </w:tcPr>
          <w:p w14:paraId="4F54186C" w14:textId="77777777" w:rsidR="005302D1" w:rsidRPr="00291DA9" w:rsidRDefault="005302D1" w:rsidP="003E0862">
            <w:pPr>
              <w:pStyle w:val="TableText"/>
              <w:spacing w:after="40"/>
              <w:rPr>
                <w:rFonts w:cs="Times New Roman"/>
              </w:rPr>
            </w:pPr>
            <w:r w:rsidRPr="00291DA9">
              <w:rPr>
                <w:rFonts w:cs="Times New Roman"/>
              </w:rPr>
              <w:t>__</w:t>
            </w:r>
          </w:p>
        </w:tc>
        <w:tc>
          <w:tcPr>
            <w:tcW w:w="3061" w:type="dxa"/>
          </w:tcPr>
          <w:p w14:paraId="6839CF75" w14:textId="77777777" w:rsidR="005302D1" w:rsidRPr="00291DA9" w:rsidRDefault="005302D1" w:rsidP="003E0862">
            <w:pPr>
              <w:pStyle w:val="TableText"/>
              <w:spacing w:after="40"/>
              <w:rPr>
                <w:rFonts w:cs="Times New Roman"/>
                <w:lang w:val="ru-RU"/>
              </w:rPr>
            </w:pPr>
            <w:r w:rsidRPr="00291DA9">
              <w:rPr>
                <w:rFonts w:cs="Times New Roman"/>
                <w:lang w:val="ru-RU"/>
              </w:rPr>
              <w:t>□ Пройдено □ Не пройдено □ Не выполнялось</w:t>
            </w:r>
          </w:p>
        </w:tc>
        <w:tc>
          <w:tcPr>
            <w:tcW w:w="3572" w:type="dxa"/>
          </w:tcPr>
          <w:p w14:paraId="0CD8AEBF" w14:textId="77777777" w:rsidR="005302D1" w:rsidRPr="00982986" w:rsidRDefault="005302D1" w:rsidP="003E0862">
            <w:pPr>
              <w:pStyle w:val="TableText"/>
              <w:spacing w:after="40"/>
              <w:rPr>
                <w:rFonts w:cs="Times New Roman"/>
                <w:lang w:val="ru-RU"/>
              </w:rPr>
            </w:pPr>
            <w:r w:rsidRPr="00291DA9">
              <w:rPr>
                <w:rFonts w:cs="Times New Roman"/>
              </w:rPr>
              <w:t>__</w:t>
            </w:r>
          </w:p>
        </w:tc>
        <w:tc>
          <w:tcPr>
            <w:tcW w:w="3572" w:type="dxa"/>
          </w:tcPr>
          <w:p w14:paraId="6FB496CC" w14:textId="77777777" w:rsidR="005302D1" w:rsidRPr="00291DA9" w:rsidRDefault="005302D1" w:rsidP="003E0862">
            <w:pPr>
              <w:pStyle w:val="TableText"/>
              <w:spacing w:after="40"/>
              <w:rPr>
                <w:rFonts w:cs="Times New Roman"/>
              </w:rPr>
            </w:pPr>
            <w:r w:rsidRPr="00291DA9">
              <w:rPr>
                <w:rFonts w:cs="Times New Roman"/>
              </w:rPr>
              <w:t>__</w:t>
            </w:r>
          </w:p>
        </w:tc>
      </w:tr>
      <w:tr w:rsidR="005302D1" w:rsidRPr="00291DA9" w14:paraId="55C988CA" w14:textId="77777777" w:rsidTr="003E0862">
        <w:trPr>
          <w:jc w:val="center"/>
        </w:trPr>
        <w:tc>
          <w:tcPr>
            <w:tcW w:w="567" w:type="dxa"/>
          </w:tcPr>
          <w:p w14:paraId="60AB1B0E" w14:textId="77777777" w:rsidR="005302D1" w:rsidRPr="00291DA9" w:rsidRDefault="005302D1" w:rsidP="003E0862">
            <w:pPr>
              <w:pStyle w:val="TableText"/>
              <w:spacing w:after="40"/>
              <w:rPr>
                <w:rFonts w:cs="Times New Roman"/>
              </w:rPr>
            </w:pPr>
            <w:r w:rsidRPr="00291DA9">
              <w:rPr>
                <w:rFonts w:cs="Times New Roman"/>
              </w:rPr>
              <w:t>2</w:t>
            </w:r>
          </w:p>
        </w:tc>
        <w:tc>
          <w:tcPr>
            <w:tcW w:w="1417" w:type="dxa"/>
          </w:tcPr>
          <w:p w14:paraId="1F39D5B5"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Установка обязательных пакетов и запуск </w:t>
            </w:r>
            <w:r w:rsidRPr="00291DA9">
              <w:rPr>
                <w:rFonts w:cs="Times New Roman"/>
              </w:rPr>
              <w:t>multipathd</w:t>
            </w:r>
          </w:p>
        </w:tc>
        <w:tc>
          <w:tcPr>
            <w:tcW w:w="1701" w:type="dxa"/>
          </w:tcPr>
          <w:p w14:paraId="08C850A2" w14:textId="77777777" w:rsidR="005302D1" w:rsidRPr="00291DA9" w:rsidRDefault="005302D1" w:rsidP="003E0862">
            <w:pPr>
              <w:pStyle w:val="TableText"/>
              <w:spacing w:after="40"/>
              <w:rPr>
                <w:rFonts w:cs="Times New Roman"/>
              </w:rPr>
            </w:pPr>
            <w:r w:rsidRPr="00291DA9">
              <w:rPr>
                <w:rFonts w:cs="Times New Roman"/>
              </w:rPr>
              <w:t>__</w:t>
            </w:r>
          </w:p>
        </w:tc>
        <w:tc>
          <w:tcPr>
            <w:tcW w:w="3061" w:type="dxa"/>
          </w:tcPr>
          <w:p w14:paraId="07C9FC18" w14:textId="77777777" w:rsidR="005302D1" w:rsidRPr="00291DA9" w:rsidRDefault="005302D1" w:rsidP="003E0862">
            <w:pPr>
              <w:pStyle w:val="TableText"/>
              <w:spacing w:after="40"/>
              <w:rPr>
                <w:rFonts w:cs="Times New Roman"/>
                <w:lang w:val="ru-RU"/>
              </w:rPr>
            </w:pPr>
            <w:r w:rsidRPr="00291DA9">
              <w:rPr>
                <w:rFonts w:cs="Times New Roman"/>
                <w:lang w:val="ru-RU"/>
              </w:rPr>
              <w:t>□ Пройдено □ Не пройдено □ Не выполнялось</w:t>
            </w:r>
          </w:p>
        </w:tc>
        <w:tc>
          <w:tcPr>
            <w:tcW w:w="3572" w:type="dxa"/>
          </w:tcPr>
          <w:p w14:paraId="6AD8E2C2" w14:textId="77777777" w:rsidR="005302D1" w:rsidRPr="00291DA9" w:rsidRDefault="005302D1" w:rsidP="003E0862">
            <w:pPr>
              <w:pStyle w:val="TableText"/>
              <w:spacing w:after="40"/>
              <w:rPr>
                <w:rFonts w:cs="Times New Roman"/>
              </w:rPr>
            </w:pPr>
            <w:r w:rsidRPr="00291DA9">
              <w:rPr>
                <w:rFonts w:cs="Times New Roman"/>
              </w:rPr>
              <w:t>__</w:t>
            </w:r>
          </w:p>
        </w:tc>
        <w:tc>
          <w:tcPr>
            <w:tcW w:w="3572" w:type="dxa"/>
          </w:tcPr>
          <w:p w14:paraId="1D80159A" w14:textId="77777777" w:rsidR="005302D1" w:rsidRPr="00291DA9" w:rsidRDefault="005302D1" w:rsidP="003E0862">
            <w:pPr>
              <w:pStyle w:val="TableText"/>
              <w:spacing w:after="40"/>
              <w:rPr>
                <w:rFonts w:cs="Times New Roman"/>
              </w:rPr>
            </w:pPr>
            <w:r w:rsidRPr="00291DA9">
              <w:rPr>
                <w:rFonts w:cs="Times New Roman"/>
              </w:rPr>
              <w:t>__</w:t>
            </w:r>
          </w:p>
        </w:tc>
      </w:tr>
      <w:tr w:rsidR="005302D1" w:rsidRPr="00291DA9" w14:paraId="3722E10C" w14:textId="77777777" w:rsidTr="003E0862">
        <w:trPr>
          <w:jc w:val="center"/>
        </w:trPr>
        <w:tc>
          <w:tcPr>
            <w:tcW w:w="567" w:type="dxa"/>
          </w:tcPr>
          <w:p w14:paraId="2F91910A" w14:textId="77777777" w:rsidR="005302D1" w:rsidRPr="00291DA9" w:rsidRDefault="005302D1" w:rsidP="003E0862">
            <w:pPr>
              <w:pStyle w:val="TableText"/>
              <w:spacing w:after="40"/>
              <w:rPr>
                <w:rFonts w:cs="Times New Roman"/>
              </w:rPr>
            </w:pPr>
            <w:r w:rsidRPr="00291DA9">
              <w:rPr>
                <w:rFonts w:cs="Times New Roman"/>
              </w:rPr>
              <w:lastRenderedPageBreak/>
              <w:t>3</w:t>
            </w:r>
          </w:p>
        </w:tc>
        <w:tc>
          <w:tcPr>
            <w:tcW w:w="1417" w:type="dxa"/>
          </w:tcPr>
          <w:p w14:paraId="7E75F66F"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Настройка </w:t>
            </w:r>
            <w:r w:rsidRPr="00291DA9">
              <w:rPr>
                <w:rFonts w:cs="Times New Roman"/>
              </w:rPr>
              <w:t>FC</w:t>
            </w:r>
            <w:r w:rsidRPr="00291DA9">
              <w:rPr>
                <w:rFonts w:cs="Times New Roman"/>
                <w:lang w:val="ru-RU"/>
              </w:rPr>
              <w:t xml:space="preserve"> </w:t>
            </w:r>
            <w:r w:rsidRPr="00291DA9">
              <w:rPr>
                <w:rFonts w:cs="Times New Roman"/>
              </w:rPr>
              <w:t>HBA</w:t>
            </w:r>
            <w:r w:rsidRPr="00291DA9">
              <w:rPr>
                <w:rFonts w:cs="Times New Roman"/>
                <w:lang w:val="ru-RU"/>
              </w:rPr>
              <w:t xml:space="preserve"> </w:t>
            </w:r>
            <w:r w:rsidRPr="00291DA9">
              <w:rPr>
                <w:rFonts w:cs="Times New Roman"/>
              </w:rPr>
              <w:t>qla</w:t>
            </w:r>
            <w:r w:rsidRPr="00291DA9">
              <w:rPr>
                <w:rFonts w:cs="Times New Roman"/>
                <w:lang w:val="ru-RU"/>
              </w:rPr>
              <w:t>2</w:t>
            </w:r>
            <w:r w:rsidRPr="00291DA9">
              <w:rPr>
                <w:rFonts w:cs="Times New Roman"/>
              </w:rPr>
              <w:t>xxx</w:t>
            </w:r>
            <w:r w:rsidRPr="00291DA9">
              <w:rPr>
                <w:rFonts w:cs="Times New Roman"/>
                <w:lang w:val="ru-RU"/>
              </w:rPr>
              <w:t xml:space="preserve"> для испытаний</w:t>
            </w:r>
          </w:p>
        </w:tc>
        <w:tc>
          <w:tcPr>
            <w:tcW w:w="1701" w:type="dxa"/>
          </w:tcPr>
          <w:p w14:paraId="0E7BFD4F" w14:textId="77777777" w:rsidR="005302D1" w:rsidRPr="00291DA9" w:rsidRDefault="005302D1" w:rsidP="003E0862">
            <w:pPr>
              <w:pStyle w:val="TableText"/>
              <w:spacing w:after="40"/>
              <w:rPr>
                <w:rFonts w:cs="Times New Roman"/>
              </w:rPr>
            </w:pPr>
            <w:r w:rsidRPr="00291DA9">
              <w:rPr>
                <w:rFonts w:cs="Times New Roman"/>
              </w:rPr>
              <w:t>__</w:t>
            </w:r>
          </w:p>
        </w:tc>
        <w:tc>
          <w:tcPr>
            <w:tcW w:w="3061" w:type="dxa"/>
          </w:tcPr>
          <w:p w14:paraId="45B17247" w14:textId="77777777" w:rsidR="005302D1" w:rsidRPr="00291DA9" w:rsidRDefault="005302D1" w:rsidP="003E0862">
            <w:pPr>
              <w:pStyle w:val="TableText"/>
              <w:spacing w:after="40"/>
              <w:rPr>
                <w:rFonts w:cs="Times New Roman"/>
                <w:lang w:val="ru-RU"/>
              </w:rPr>
            </w:pPr>
            <w:r w:rsidRPr="00291DA9">
              <w:rPr>
                <w:rFonts w:cs="Times New Roman"/>
                <w:lang w:val="ru-RU"/>
              </w:rPr>
              <w:t>□ Пройдено □ Не пройдено □ Не выполнялось</w:t>
            </w:r>
          </w:p>
        </w:tc>
        <w:tc>
          <w:tcPr>
            <w:tcW w:w="3572" w:type="dxa"/>
          </w:tcPr>
          <w:p w14:paraId="4379D892" w14:textId="77777777" w:rsidR="005302D1" w:rsidRPr="00291DA9" w:rsidRDefault="005302D1" w:rsidP="003E0862">
            <w:pPr>
              <w:pStyle w:val="TableText"/>
              <w:spacing w:after="40"/>
              <w:rPr>
                <w:rFonts w:cs="Times New Roman"/>
              </w:rPr>
            </w:pPr>
            <w:r w:rsidRPr="00291DA9">
              <w:rPr>
                <w:rFonts w:cs="Times New Roman"/>
              </w:rPr>
              <w:t>__</w:t>
            </w:r>
          </w:p>
        </w:tc>
        <w:tc>
          <w:tcPr>
            <w:tcW w:w="3572" w:type="dxa"/>
          </w:tcPr>
          <w:p w14:paraId="34763D85" w14:textId="77777777" w:rsidR="005302D1" w:rsidRPr="00291DA9" w:rsidRDefault="005302D1" w:rsidP="003E0862">
            <w:pPr>
              <w:pStyle w:val="TableText"/>
              <w:spacing w:after="40"/>
              <w:rPr>
                <w:rFonts w:cs="Times New Roman"/>
              </w:rPr>
            </w:pPr>
            <w:r w:rsidRPr="00291DA9">
              <w:rPr>
                <w:rFonts w:cs="Times New Roman"/>
              </w:rPr>
              <w:t>__</w:t>
            </w:r>
          </w:p>
        </w:tc>
      </w:tr>
      <w:tr w:rsidR="005302D1" w:rsidRPr="00291DA9" w14:paraId="1A0F1339" w14:textId="77777777" w:rsidTr="003E0862">
        <w:trPr>
          <w:jc w:val="center"/>
        </w:trPr>
        <w:tc>
          <w:tcPr>
            <w:tcW w:w="567" w:type="dxa"/>
          </w:tcPr>
          <w:p w14:paraId="50205902" w14:textId="77777777" w:rsidR="005302D1" w:rsidRPr="00291DA9" w:rsidRDefault="005302D1" w:rsidP="003E0862">
            <w:pPr>
              <w:pStyle w:val="TableText"/>
              <w:spacing w:after="40"/>
              <w:rPr>
                <w:rFonts w:cs="Times New Roman"/>
              </w:rPr>
            </w:pPr>
            <w:r w:rsidRPr="00291DA9">
              <w:rPr>
                <w:rFonts w:cs="Times New Roman"/>
              </w:rPr>
              <w:t>4</w:t>
            </w:r>
          </w:p>
        </w:tc>
        <w:tc>
          <w:tcPr>
            <w:tcW w:w="1417" w:type="dxa"/>
          </w:tcPr>
          <w:p w14:paraId="04037ECB"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Базовый тюнинг блочного стека </w:t>
            </w:r>
            <w:r w:rsidRPr="00291DA9">
              <w:rPr>
                <w:rFonts w:cs="Times New Roman"/>
              </w:rPr>
              <w:t>Linux</w:t>
            </w:r>
            <w:r w:rsidRPr="00291DA9">
              <w:rPr>
                <w:rFonts w:cs="Times New Roman"/>
                <w:lang w:val="ru-RU"/>
              </w:rPr>
              <w:t xml:space="preserve"> и </w:t>
            </w:r>
            <w:r w:rsidRPr="00291DA9">
              <w:rPr>
                <w:rFonts w:cs="Times New Roman"/>
              </w:rPr>
              <w:t>multipath</w:t>
            </w:r>
          </w:p>
        </w:tc>
        <w:tc>
          <w:tcPr>
            <w:tcW w:w="1701" w:type="dxa"/>
          </w:tcPr>
          <w:p w14:paraId="1523D5CA" w14:textId="77777777" w:rsidR="005302D1" w:rsidRPr="00291DA9" w:rsidRDefault="005302D1" w:rsidP="003E0862">
            <w:pPr>
              <w:pStyle w:val="TableText"/>
              <w:spacing w:after="40"/>
              <w:rPr>
                <w:rFonts w:cs="Times New Roman"/>
              </w:rPr>
            </w:pPr>
            <w:r w:rsidRPr="00291DA9">
              <w:rPr>
                <w:rFonts w:cs="Times New Roman"/>
              </w:rPr>
              <w:t>__</w:t>
            </w:r>
          </w:p>
        </w:tc>
        <w:tc>
          <w:tcPr>
            <w:tcW w:w="3061" w:type="dxa"/>
          </w:tcPr>
          <w:p w14:paraId="1ACD6806" w14:textId="77777777" w:rsidR="005302D1" w:rsidRPr="00291DA9" w:rsidRDefault="005302D1" w:rsidP="003E0862">
            <w:pPr>
              <w:pStyle w:val="TableText"/>
              <w:spacing w:after="40"/>
              <w:rPr>
                <w:rFonts w:cs="Times New Roman"/>
                <w:lang w:val="ru-RU"/>
              </w:rPr>
            </w:pPr>
            <w:r w:rsidRPr="00291DA9">
              <w:rPr>
                <w:rFonts w:cs="Times New Roman"/>
                <w:lang w:val="ru-RU"/>
              </w:rPr>
              <w:t>□ Пройдено □ Не пройдено □ Не выполнялось</w:t>
            </w:r>
          </w:p>
        </w:tc>
        <w:tc>
          <w:tcPr>
            <w:tcW w:w="3572" w:type="dxa"/>
          </w:tcPr>
          <w:p w14:paraId="551C6626" w14:textId="77777777" w:rsidR="005302D1" w:rsidRPr="00291DA9" w:rsidRDefault="005302D1" w:rsidP="003E0862">
            <w:pPr>
              <w:pStyle w:val="TableText"/>
              <w:spacing w:after="40"/>
              <w:rPr>
                <w:rFonts w:cs="Times New Roman"/>
              </w:rPr>
            </w:pPr>
            <w:r w:rsidRPr="00291DA9">
              <w:rPr>
                <w:rFonts w:cs="Times New Roman"/>
              </w:rPr>
              <w:t>__</w:t>
            </w:r>
          </w:p>
        </w:tc>
        <w:tc>
          <w:tcPr>
            <w:tcW w:w="3572" w:type="dxa"/>
          </w:tcPr>
          <w:p w14:paraId="3D87B3F2" w14:textId="77777777" w:rsidR="005302D1" w:rsidRPr="00291DA9" w:rsidRDefault="005302D1" w:rsidP="003E0862">
            <w:pPr>
              <w:pStyle w:val="TableText"/>
              <w:spacing w:after="40"/>
              <w:rPr>
                <w:rFonts w:cs="Times New Roman"/>
              </w:rPr>
            </w:pPr>
            <w:r w:rsidRPr="00291DA9">
              <w:rPr>
                <w:rFonts w:cs="Times New Roman"/>
              </w:rPr>
              <w:t>__</w:t>
            </w:r>
          </w:p>
        </w:tc>
      </w:tr>
      <w:tr w:rsidR="005302D1" w:rsidRPr="00291DA9" w14:paraId="586AD7A9" w14:textId="77777777" w:rsidTr="003E0862">
        <w:trPr>
          <w:jc w:val="center"/>
        </w:trPr>
        <w:tc>
          <w:tcPr>
            <w:tcW w:w="567" w:type="dxa"/>
          </w:tcPr>
          <w:p w14:paraId="4F61300C" w14:textId="77777777" w:rsidR="005302D1" w:rsidRPr="00291DA9" w:rsidRDefault="005302D1" w:rsidP="003E0862">
            <w:pPr>
              <w:pStyle w:val="TableText"/>
              <w:spacing w:after="40"/>
              <w:rPr>
                <w:rFonts w:cs="Times New Roman"/>
              </w:rPr>
            </w:pPr>
            <w:r w:rsidRPr="00291DA9">
              <w:rPr>
                <w:rFonts w:cs="Times New Roman"/>
              </w:rPr>
              <w:t>5</w:t>
            </w:r>
          </w:p>
        </w:tc>
        <w:tc>
          <w:tcPr>
            <w:tcW w:w="1417" w:type="dxa"/>
          </w:tcPr>
          <w:p w14:paraId="5E7D1AFE" w14:textId="77777777" w:rsidR="005302D1" w:rsidRPr="00291DA9" w:rsidRDefault="005302D1" w:rsidP="003E0862">
            <w:pPr>
              <w:pStyle w:val="TableText"/>
              <w:spacing w:after="40"/>
              <w:rPr>
                <w:rFonts w:cs="Times New Roman"/>
                <w:lang w:val="ru-RU"/>
              </w:rPr>
            </w:pPr>
            <w:r w:rsidRPr="00291DA9">
              <w:rPr>
                <w:rFonts w:cs="Times New Roman"/>
                <w:lang w:val="ru-RU"/>
              </w:rPr>
              <w:t>Подтверждение исходных условий после настройки хостов</w:t>
            </w:r>
          </w:p>
        </w:tc>
        <w:tc>
          <w:tcPr>
            <w:tcW w:w="1701" w:type="dxa"/>
          </w:tcPr>
          <w:p w14:paraId="00816BED" w14:textId="77777777" w:rsidR="005302D1" w:rsidRPr="00291DA9" w:rsidRDefault="005302D1" w:rsidP="003E0862">
            <w:pPr>
              <w:pStyle w:val="TableText"/>
              <w:spacing w:after="40"/>
              <w:rPr>
                <w:rFonts w:cs="Times New Roman"/>
              </w:rPr>
            </w:pPr>
            <w:r w:rsidRPr="00291DA9">
              <w:rPr>
                <w:rFonts w:cs="Times New Roman"/>
              </w:rPr>
              <w:t>__</w:t>
            </w:r>
          </w:p>
        </w:tc>
        <w:tc>
          <w:tcPr>
            <w:tcW w:w="3061" w:type="dxa"/>
          </w:tcPr>
          <w:p w14:paraId="00161AEC" w14:textId="77777777" w:rsidR="005302D1" w:rsidRPr="00291DA9" w:rsidRDefault="005302D1" w:rsidP="003E0862">
            <w:pPr>
              <w:pStyle w:val="TableText"/>
              <w:spacing w:after="40"/>
              <w:rPr>
                <w:rFonts w:cs="Times New Roman"/>
                <w:lang w:val="ru-RU"/>
              </w:rPr>
            </w:pPr>
            <w:r w:rsidRPr="00291DA9">
              <w:rPr>
                <w:rFonts w:cs="Times New Roman"/>
                <w:lang w:val="ru-RU"/>
              </w:rPr>
              <w:t>□ Пройдено □ Не пройдено □ Не выполнялось</w:t>
            </w:r>
          </w:p>
        </w:tc>
        <w:tc>
          <w:tcPr>
            <w:tcW w:w="3572" w:type="dxa"/>
          </w:tcPr>
          <w:p w14:paraId="6B138F92" w14:textId="77777777" w:rsidR="005302D1" w:rsidRPr="00291DA9" w:rsidRDefault="005302D1" w:rsidP="003E0862">
            <w:pPr>
              <w:pStyle w:val="TableText"/>
              <w:spacing w:after="40"/>
              <w:rPr>
                <w:rFonts w:cs="Times New Roman"/>
              </w:rPr>
            </w:pPr>
            <w:r w:rsidRPr="00291DA9">
              <w:rPr>
                <w:rFonts w:cs="Times New Roman"/>
              </w:rPr>
              <w:t>__</w:t>
            </w:r>
          </w:p>
        </w:tc>
        <w:tc>
          <w:tcPr>
            <w:tcW w:w="3572" w:type="dxa"/>
          </w:tcPr>
          <w:p w14:paraId="6877D673" w14:textId="77777777" w:rsidR="005302D1" w:rsidRPr="00291DA9" w:rsidRDefault="005302D1" w:rsidP="003E0862">
            <w:pPr>
              <w:pStyle w:val="TableText"/>
              <w:spacing w:after="40"/>
              <w:rPr>
                <w:rFonts w:cs="Times New Roman"/>
              </w:rPr>
            </w:pPr>
            <w:r w:rsidRPr="00291DA9">
              <w:rPr>
                <w:rFonts w:cs="Times New Roman"/>
              </w:rPr>
              <w:t>__</w:t>
            </w:r>
          </w:p>
        </w:tc>
      </w:tr>
      <w:tr w:rsidR="005302D1" w:rsidRPr="00291DA9" w14:paraId="044FC538" w14:textId="77777777" w:rsidTr="003E0862">
        <w:trPr>
          <w:jc w:val="center"/>
        </w:trPr>
        <w:tc>
          <w:tcPr>
            <w:tcW w:w="567" w:type="dxa"/>
          </w:tcPr>
          <w:p w14:paraId="15E05F17" w14:textId="77777777" w:rsidR="005302D1" w:rsidRPr="00291DA9" w:rsidRDefault="005302D1" w:rsidP="003E0862">
            <w:pPr>
              <w:pStyle w:val="TableText"/>
              <w:spacing w:after="40"/>
              <w:rPr>
                <w:rFonts w:cs="Times New Roman"/>
              </w:rPr>
            </w:pPr>
            <w:r w:rsidRPr="00291DA9">
              <w:rPr>
                <w:rFonts w:cs="Times New Roman"/>
              </w:rPr>
              <w:t>6</w:t>
            </w:r>
          </w:p>
        </w:tc>
        <w:tc>
          <w:tcPr>
            <w:tcW w:w="1417" w:type="dxa"/>
          </w:tcPr>
          <w:p w14:paraId="5BACB006"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Создание двух тестовых пулов и четырёх </w:t>
            </w:r>
            <w:r w:rsidRPr="00291DA9">
              <w:rPr>
                <w:rFonts w:cs="Times New Roman"/>
              </w:rPr>
              <w:t>LUN</w:t>
            </w:r>
          </w:p>
        </w:tc>
        <w:tc>
          <w:tcPr>
            <w:tcW w:w="1701" w:type="dxa"/>
          </w:tcPr>
          <w:p w14:paraId="0AE9B8A4" w14:textId="77777777" w:rsidR="005302D1" w:rsidRPr="00291DA9" w:rsidRDefault="005302D1" w:rsidP="003E0862">
            <w:pPr>
              <w:pStyle w:val="TableText"/>
              <w:spacing w:after="40"/>
              <w:rPr>
                <w:rFonts w:cs="Times New Roman"/>
              </w:rPr>
            </w:pPr>
            <w:r w:rsidRPr="00291DA9">
              <w:rPr>
                <w:rFonts w:cs="Times New Roman"/>
              </w:rPr>
              <w:t>__</w:t>
            </w:r>
          </w:p>
        </w:tc>
        <w:tc>
          <w:tcPr>
            <w:tcW w:w="3061" w:type="dxa"/>
          </w:tcPr>
          <w:p w14:paraId="435D129E" w14:textId="77777777" w:rsidR="005302D1" w:rsidRPr="00291DA9" w:rsidRDefault="005302D1" w:rsidP="003E0862">
            <w:pPr>
              <w:pStyle w:val="TableText"/>
              <w:spacing w:after="40"/>
              <w:rPr>
                <w:rFonts w:cs="Times New Roman"/>
                <w:lang w:val="ru-RU"/>
              </w:rPr>
            </w:pPr>
            <w:r w:rsidRPr="00291DA9">
              <w:rPr>
                <w:rFonts w:cs="Times New Roman"/>
                <w:lang w:val="ru-RU"/>
              </w:rPr>
              <w:t>□ Пройдено □ Не пройдено □ Не выполнялось</w:t>
            </w:r>
          </w:p>
        </w:tc>
        <w:tc>
          <w:tcPr>
            <w:tcW w:w="3572" w:type="dxa"/>
          </w:tcPr>
          <w:p w14:paraId="64A00339" w14:textId="77777777" w:rsidR="005302D1" w:rsidRPr="00291DA9" w:rsidRDefault="005302D1" w:rsidP="003E0862">
            <w:pPr>
              <w:pStyle w:val="TableText"/>
              <w:spacing w:after="40"/>
              <w:rPr>
                <w:rFonts w:cs="Times New Roman"/>
              </w:rPr>
            </w:pPr>
            <w:r w:rsidRPr="00291DA9">
              <w:rPr>
                <w:rFonts w:cs="Times New Roman"/>
              </w:rPr>
              <w:t>__</w:t>
            </w:r>
          </w:p>
        </w:tc>
        <w:tc>
          <w:tcPr>
            <w:tcW w:w="3572" w:type="dxa"/>
          </w:tcPr>
          <w:p w14:paraId="69A89B04" w14:textId="77777777" w:rsidR="005302D1" w:rsidRPr="00291DA9" w:rsidRDefault="005302D1" w:rsidP="003E0862">
            <w:pPr>
              <w:pStyle w:val="TableText"/>
              <w:spacing w:after="40"/>
              <w:rPr>
                <w:rFonts w:cs="Times New Roman"/>
              </w:rPr>
            </w:pPr>
            <w:r w:rsidRPr="00291DA9">
              <w:rPr>
                <w:rFonts w:cs="Times New Roman"/>
              </w:rPr>
              <w:t>__</w:t>
            </w:r>
          </w:p>
        </w:tc>
      </w:tr>
      <w:tr w:rsidR="005302D1" w:rsidRPr="00291DA9" w14:paraId="5DD7C8CF" w14:textId="77777777" w:rsidTr="003E0862">
        <w:trPr>
          <w:jc w:val="center"/>
        </w:trPr>
        <w:tc>
          <w:tcPr>
            <w:tcW w:w="567" w:type="dxa"/>
          </w:tcPr>
          <w:p w14:paraId="034DA3E1" w14:textId="77777777" w:rsidR="005302D1" w:rsidRPr="00291DA9" w:rsidRDefault="005302D1" w:rsidP="003E0862">
            <w:pPr>
              <w:pStyle w:val="TableText"/>
              <w:spacing w:after="40"/>
              <w:rPr>
                <w:rFonts w:cs="Times New Roman"/>
              </w:rPr>
            </w:pPr>
            <w:r w:rsidRPr="00291DA9">
              <w:rPr>
                <w:rFonts w:cs="Times New Roman"/>
              </w:rPr>
              <w:t>7</w:t>
            </w:r>
          </w:p>
        </w:tc>
        <w:tc>
          <w:tcPr>
            <w:tcW w:w="1417" w:type="dxa"/>
          </w:tcPr>
          <w:p w14:paraId="54949A7F"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Обнаружение 4 </w:t>
            </w:r>
            <w:r w:rsidRPr="00291DA9">
              <w:rPr>
                <w:rFonts w:cs="Times New Roman"/>
              </w:rPr>
              <w:t>LUN</w:t>
            </w:r>
            <w:r w:rsidRPr="00291DA9">
              <w:rPr>
                <w:rFonts w:cs="Times New Roman"/>
                <w:lang w:val="ru-RU"/>
              </w:rPr>
              <w:t xml:space="preserve"> на хостах и проверка многопутевого доступа </w:t>
            </w:r>
            <w:r w:rsidRPr="00291DA9">
              <w:rPr>
                <w:rFonts w:cs="Times New Roman"/>
              </w:rPr>
              <w:t>SLUA</w:t>
            </w:r>
          </w:p>
        </w:tc>
        <w:tc>
          <w:tcPr>
            <w:tcW w:w="1701" w:type="dxa"/>
          </w:tcPr>
          <w:p w14:paraId="63F7D6F9" w14:textId="77777777" w:rsidR="005302D1" w:rsidRPr="00291DA9" w:rsidRDefault="005302D1" w:rsidP="003E0862">
            <w:pPr>
              <w:pStyle w:val="TableText"/>
              <w:spacing w:after="40"/>
              <w:rPr>
                <w:rFonts w:cs="Times New Roman"/>
              </w:rPr>
            </w:pPr>
            <w:r w:rsidRPr="00291DA9">
              <w:rPr>
                <w:rFonts w:cs="Times New Roman"/>
              </w:rPr>
              <w:t>__</w:t>
            </w:r>
          </w:p>
        </w:tc>
        <w:tc>
          <w:tcPr>
            <w:tcW w:w="3061" w:type="dxa"/>
          </w:tcPr>
          <w:p w14:paraId="35FF0153" w14:textId="77777777" w:rsidR="005302D1" w:rsidRPr="00291DA9" w:rsidRDefault="005302D1" w:rsidP="003E0862">
            <w:pPr>
              <w:pStyle w:val="TableText"/>
              <w:spacing w:after="40"/>
              <w:rPr>
                <w:rFonts w:cs="Times New Roman"/>
                <w:lang w:val="ru-RU"/>
              </w:rPr>
            </w:pPr>
            <w:r w:rsidRPr="00291DA9">
              <w:rPr>
                <w:rFonts w:cs="Times New Roman"/>
                <w:lang w:val="ru-RU"/>
              </w:rPr>
              <w:t>□ Пройдено □ Не пройдено □ Не выполнялось</w:t>
            </w:r>
          </w:p>
        </w:tc>
        <w:tc>
          <w:tcPr>
            <w:tcW w:w="3572" w:type="dxa"/>
          </w:tcPr>
          <w:p w14:paraId="12E29217" w14:textId="77777777" w:rsidR="005302D1" w:rsidRPr="00291DA9" w:rsidRDefault="005302D1" w:rsidP="003E0862">
            <w:pPr>
              <w:pStyle w:val="TableText"/>
              <w:spacing w:after="40"/>
              <w:rPr>
                <w:rFonts w:cs="Times New Roman"/>
              </w:rPr>
            </w:pPr>
            <w:r w:rsidRPr="00291DA9">
              <w:rPr>
                <w:rFonts w:cs="Times New Roman"/>
              </w:rPr>
              <w:t>__</w:t>
            </w:r>
          </w:p>
        </w:tc>
        <w:tc>
          <w:tcPr>
            <w:tcW w:w="3572" w:type="dxa"/>
          </w:tcPr>
          <w:p w14:paraId="190B3408" w14:textId="77777777" w:rsidR="005302D1" w:rsidRPr="00291DA9" w:rsidRDefault="005302D1" w:rsidP="003E0862">
            <w:pPr>
              <w:pStyle w:val="TableText"/>
              <w:spacing w:after="40"/>
              <w:rPr>
                <w:rFonts w:cs="Times New Roman"/>
              </w:rPr>
            </w:pPr>
            <w:r w:rsidRPr="00291DA9">
              <w:rPr>
                <w:rFonts w:cs="Times New Roman"/>
              </w:rPr>
              <w:t>__</w:t>
            </w:r>
          </w:p>
        </w:tc>
      </w:tr>
      <w:tr w:rsidR="005302D1" w:rsidRPr="00291DA9" w14:paraId="5ECED60F" w14:textId="77777777" w:rsidTr="003E0862">
        <w:trPr>
          <w:jc w:val="center"/>
        </w:trPr>
        <w:tc>
          <w:tcPr>
            <w:tcW w:w="567" w:type="dxa"/>
          </w:tcPr>
          <w:p w14:paraId="3A3F85FD" w14:textId="77777777" w:rsidR="005302D1" w:rsidRPr="00291DA9" w:rsidRDefault="005302D1" w:rsidP="003E0862">
            <w:pPr>
              <w:pStyle w:val="TableText"/>
              <w:spacing w:after="40"/>
              <w:rPr>
                <w:rFonts w:cs="Times New Roman"/>
              </w:rPr>
            </w:pPr>
            <w:r w:rsidRPr="00291DA9">
              <w:rPr>
                <w:rFonts w:cs="Times New Roman"/>
              </w:rPr>
              <w:t>8</w:t>
            </w:r>
          </w:p>
        </w:tc>
        <w:tc>
          <w:tcPr>
            <w:tcW w:w="1417" w:type="dxa"/>
          </w:tcPr>
          <w:p w14:paraId="32041E1E" w14:textId="3B925190" w:rsidR="005302D1" w:rsidRPr="00F61CF4" w:rsidRDefault="005302D1" w:rsidP="003E0862">
            <w:pPr>
              <w:pStyle w:val="TableText"/>
              <w:spacing w:after="40"/>
              <w:rPr>
                <w:rFonts w:cs="Times New Roman"/>
                <w:lang w:val="ru-RU"/>
              </w:rPr>
            </w:pPr>
            <w:r w:rsidRPr="00291DA9">
              <w:rPr>
                <w:rFonts w:cs="Times New Roman"/>
                <w:lang w:val="ru-RU"/>
              </w:rPr>
              <w:t xml:space="preserve">Проверка отсутствия обязательного владельца </w:t>
            </w:r>
            <w:r w:rsidR="00F61CF4">
              <w:rPr>
                <w:rFonts w:cs="Times New Roman"/>
              </w:rPr>
              <w:t>LUN</w:t>
            </w:r>
          </w:p>
        </w:tc>
        <w:tc>
          <w:tcPr>
            <w:tcW w:w="1701" w:type="dxa"/>
          </w:tcPr>
          <w:p w14:paraId="63042B41" w14:textId="77777777" w:rsidR="005302D1" w:rsidRPr="00291DA9" w:rsidRDefault="005302D1" w:rsidP="003E0862">
            <w:pPr>
              <w:pStyle w:val="TableText"/>
              <w:spacing w:after="40"/>
              <w:rPr>
                <w:rFonts w:cs="Times New Roman"/>
              </w:rPr>
            </w:pPr>
            <w:r w:rsidRPr="00291DA9">
              <w:rPr>
                <w:rFonts w:cs="Times New Roman"/>
              </w:rPr>
              <w:t>__</w:t>
            </w:r>
          </w:p>
        </w:tc>
        <w:tc>
          <w:tcPr>
            <w:tcW w:w="3061" w:type="dxa"/>
          </w:tcPr>
          <w:p w14:paraId="31FC4BF5" w14:textId="77777777" w:rsidR="005302D1" w:rsidRPr="00291DA9" w:rsidRDefault="005302D1" w:rsidP="003E0862">
            <w:pPr>
              <w:pStyle w:val="TableText"/>
              <w:spacing w:after="40"/>
              <w:rPr>
                <w:rFonts w:cs="Times New Roman"/>
                <w:lang w:val="ru-RU"/>
              </w:rPr>
            </w:pPr>
            <w:r w:rsidRPr="00291DA9">
              <w:rPr>
                <w:rFonts w:cs="Times New Roman"/>
                <w:lang w:val="ru-RU"/>
              </w:rPr>
              <w:t>□ Пройдено □ Не пройдено □ Не выполнялось</w:t>
            </w:r>
          </w:p>
        </w:tc>
        <w:tc>
          <w:tcPr>
            <w:tcW w:w="3572" w:type="dxa"/>
          </w:tcPr>
          <w:p w14:paraId="36FACCB2" w14:textId="77777777" w:rsidR="005302D1" w:rsidRPr="00291DA9" w:rsidRDefault="005302D1" w:rsidP="003E0862">
            <w:pPr>
              <w:pStyle w:val="TableText"/>
              <w:spacing w:after="40"/>
              <w:rPr>
                <w:rFonts w:cs="Times New Roman"/>
              </w:rPr>
            </w:pPr>
            <w:r w:rsidRPr="00291DA9">
              <w:rPr>
                <w:rFonts w:cs="Times New Roman"/>
              </w:rPr>
              <w:t>__</w:t>
            </w:r>
          </w:p>
        </w:tc>
        <w:tc>
          <w:tcPr>
            <w:tcW w:w="3572" w:type="dxa"/>
          </w:tcPr>
          <w:p w14:paraId="4E8BA892" w14:textId="77777777" w:rsidR="005302D1" w:rsidRPr="00291DA9" w:rsidRDefault="005302D1" w:rsidP="003E0862">
            <w:pPr>
              <w:pStyle w:val="TableText"/>
              <w:spacing w:after="40"/>
              <w:rPr>
                <w:rFonts w:cs="Times New Roman"/>
              </w:rPr>
            </w:pPr>
            <w:r w:rsidRPr="00291DA9">
              <w:rPr>
                <w:rFonts w:cs="Times New Roman"/>
              </w:rPr>
              <w:t>__</w:t>
            </w:r>
          </w:p>
        </w:tc>
      </w:tr>
      <w:tr w:rsidR="005302D1" w:rsidRPr="00291DA9" w14:paraId="78368540" w14:textId="77777777" w:rsidTr="003E0862">
        <w:trPr>
          <w:jc w:val="center"/>
        </w:trPr>
        <w:tc>
          <w:tcPr>
            <w:tcW w:w="567" w:type="dxa"/>
          </w:tcPr>
          <w:p w14:paraId="3FF6E24E" w14:textId="77777777" w:rsidR="005302D1" w:rsidRPr="00291DA9" w:rsidRDefault="005302D1" w:rsidP="003E0862">
            <w:pPr>
              <w:pStyle w:val="TableText"/>
              <w:spacing w:after="40"/>
              <w:rPr>
                <w:rFonts w:cs="Times New Roman"/>
              </w:rPr>
            </w:pPr>
            <w:r w:rsidRPr="00291DA9">
              <w:rPr>
                <w:rFonts w:cs="Times New Roman"/>
              </w:rPr>
              <w:t>9</w:t>
            </w:r>
          </w:p>
        </w:tc>
        <w:tc>
          <w:tcPr>
            <w:tcW w:w="1417" w:type="dxa"/>
          </w:tcPr>
          <w:p w14:paraId="7D54908A" w14:textId="77777777" w:rsidR="005302D1" w:rsidRPr="00291DA9" w:rsidRDefault="005302D1" w:rsidP="003E0862">
            <w:pPr>
              <w:pStyle w:val="TableText"/>
              <w:spacing w:after="40"/>
              <w:rPr>
                <w:rFonts w:cs="Times New Roman"/>
                <w:lang w:val="ru-RU"/>
              </w:rPr>
            </w:pPr>
            <w:r w:rsidRPr="00291DA9">
              <w:rPr>
                <w:rFonts w:cs="Times New Roman"/>
                <w:lang w:val="ru-RU"/>
              </w:rPr>
              <w:t>Базовая нагрузка, равномерность путей и активность обоих контроллеров</w:t>
            </w:r>
          </w:p>
        </w:tc>
        <w:tc>
          <w:tcPr>
            <w:tcW w:w="1701" w:type="dxa"/>
          </w:tcPr>
          <w:p w14:paraId="303A05E7" w14:textId="77777777" w:rsidR="005302D1" w:rsidRPr="00291DA9" w:rsidRDefault="005302D1" w:rsidP="003E0862">
            <w:pPr>
              <w:pStyle w:val="TableText"/>
              <w:spacing w:after="40"/>
              <w:rPr>
                <w:rFonts w:cs="Times New Roman"/>
              </w:rPr>
            </w:pPr>
            <w:r w:rsidRPr="00291DA9">
              <w:rPr>
                <w:rFonts w:cs="Times New Roman"/>
              </w:rPr>
              <w:t>__</w:t>
            </w:r>
          </w:p>
        </w:tc>
        <w:tc>
          <w:tcPr>
            <w:tcW w:w="3061" w:type="dxa"/>
          </w:tcPr>
          <w:p w14:paraId="3D014DDA" w14:textId="77777777" w:rsidR="005302D1" w:rsidRPr="00291DA9" w:rsidRDefault="005302D1" w:rsidP="003E0862">
            <w:pPr>
              <w:pStyle w:val="TableText"/>
              <w:spacing w:after="40"/>
              <w:rPr>
                <w:rFonts w:cs="Times New Roman"/>
                <w:lang w:val="ru-RU"/>
              </w:rPr>
            </w:pPr>
            <w:r w:rsidRPr="00291DA9">
              <w:rPr>
                <w:rFonts w:cs="Times New Roman"/>
                <w:lang w:val="ru-RU"/>
              </w:rPr>
              <w:t>□ Пройдено □ Не пройдено □ Не выполнялось</w:t>
            </w:r>
          </w:p>
        </w:tc>
        <w:tc>
          <w:tcPr>
            <w:tcW w:w="3572" w:type="dxa"/>
          </w:tcPr>
          <w:p w14:paraId="7614835A" w14:textId="77777777" w:rsidR="005302D1" w:rsidRPr="00291DA9" w:rsidRDefault="005302D1" w:rsidP="003E0862">
            <w:pPr>
              <w:pStyle w:val="TableText"/>
              <w:spacing w:after="40"/>
              <w:rPr>
                <w:rFonts w:cs="Times New Roman"/>
              </w:rPr>
            </w:pPr>
            <w:r w:rsidRPr="00291DA9">
              <w:rPr>
                <w:rFonts w:cs="Times New Roman"/>
              </w:rPr>
              <w:t>__</w:t>
            </w:r>
          </w:p>
        </w:tc>
        <w:tc>
          <w:tcPr>
            <w:tcW w:w="3572" w:type="dxa"/>
          </w:tcPr>
          <w:p w14:paraId="0C0007C3" w14:textId="77777777" w:rsidR="005302D1" w:rsidRPr="00291DA9" w:rsidRDefault="005302D1" w:rsidP="003E0862">
            <w:pPr>
              <w:pStyle w:val="TableText"/>
              <w:spacing w:after="40"/>
              <w:rPr>
                <w:rFonts w:cs="Times New Roman"/>
              </w:rPr>
            </w:pPr>
            <w:r w:rsidRPr="00291DA9">
              <w:rPr>
                <w:rFonts w:cs="Times New Roman"/>
              </w:rPr>
              <w:t>__</w:t>
            </w:r>
          </w:p>
        </w:tc>
      </w:tr>
      <w:tr w:rsidR="005302D1" w:rsidRPr="00291DA9" w14:paraId="301D99D3" w14:textId="77777777" w:rsidTr="003E0862">
        <w:trPr>
          <w:jc w:val="center"/>
        </w:trPr>
        <w:tc>
          <w:tcPr>
            <w:tcW w:w="567" w:type="dxa"/>
          </w:tcPr>
          <w:p w14:paraId="5EA2D80B" w14:textId="77777777" w:rsidR="005302D1" w:rsidRPr="00291DA9" w:rsidRDefault="005302D1" w:rsidP="003E0862">
            <w:pPr>
              <w:pStyle w:val="TableText"/>
              <w:spacing w:after="40"/>
              <w:rPr>
                <w:rFonts w:cs="Times New Roman"/>
              </w:rPr>
            </w:pPr>
            <w:r w:rsidRPr="00291DA9">
              <w:rPr>
                <w:rFonts w:cs="Times New Roman"/>
              </w:rPr>
              <w:t>10</w:t>
            </w:r>
          </w:p>
        </w:tc>
        <w:tc>
          <w:tcPr>
            <w:tcW w:w="1417" w:type="dxa"/>
          </w:tcPr>
          <w:p w14:paraId="2846F823" w14:textId="77777777" w:rsidR="005302D1" w:rsidRPr="00291DA9" w:rsidRDefault="005302D1" w:rsidP="003E0862">
            <w:pPr>
              <w:pStyle w:val="TableText"/>
              <w:spacing w:after="40"/>
              <w:rPr>
                <w:rFonts w:cs="Times New Roman"/>
              </w:rPr>
            </w:pPr>
            <w:r w:rsidRPr="00291DA9">
              <w:rPr>
                <w:rFonts w:cs="Times New Roman"/>
              </w:rPr>
              <w:t>Отказ одного FC-пути</w:t>
            </w:r>
          </w:p>
        </w:tc>
        <w:tc>
          <w:tcPr>
            <w:tcW w:w="1701" w:type="dxa"/>
          </w:tcPr>
          <w:p w14:paraId="45AA1DE6" w14:textId="77777777" w:rsidR="005302D1" w:rsidRPr="00291DA9" w:rsidRDefault="005302D1" w:rsidP="003E0862">
            <w:pPr>
              <w:pStyle w:val="TableText"/>
              <w:spacing w:after="40"/>
              <w:rPr>
                <w:rFonts w:cs="Times New Roman"/>
              </w:rPr>
            </w:pPr>
            <w:r w:rsidRPr="00291DA9">
              <w:rPr>
                <w:rFonts w:cs="Times New Roman"/>
              </w:rPr>
              <w:t>__</w:t>
            </w:r>
          </w:p>
        </w:tc>
        <w:tc>
          <w:tcPr>
            <w:tcW w:w="3061" w:type="dxa"/>
          </w:tcPr>
          <w:p w14:paraId="2A49C976" w14:textId="77777777" w:rsidR="005302D1" w:rsidRPr="00291DA9" w:rsidRDefault="005302D1" w:rsidP="003E0862">
            <w:pPr>
              <w:pStyle w:val="TableText"/>
              <w:spacing w:after="40"/>
              <w:rPr>
                <w:rFonts w:cs="Times New Roman"/>
                <w:lang w:val="ru-RU"/>
              </w:rPr>
            </w:pPr>
            <w:r w:rsidRPr="00291DA9">
              <w:rPr>
                <w:rFonts w:cs="Times New Roman"/>
                <w:lang w:val="ru-RU"/>
              </w:rPr>
              <w:t>□ Пройдено □ Не пройдено □ Не выполнялось</w:t>
            </w:r>
          </w:p>
        </w:tc>
        <w:tc>
          <w:tcPr>
            <w:tcW w:w="3572" w:type="dxa"/>
          </w:tcPr>
          <w:p w14:paraId="6BC28397" w14:textId="77777777" w:rsidR="005302D1" w:rsidRPr="00291DA9" w:rsidRDefault="005302D1" w:rsidP="003E0862">
            <w:pPr>
              <w:pStyle w:val="TableText"/>
              <w:spacing w:after="40"/>
              <w:rPr>
                <w:rFonts w:cs="Times New Roman"/>
              </w:rPr>
            </w:pPr>
            <w:r w:rsidRPr="00291DA9">
              <w:rPr>
                <w:rFonts w:cs="Times New Roman"/>
              </w:rPr>
              <w:t>__</w:t>
            </w:r>
          </w:p>
        </w:tc>
        <w:tc>
          <w:tcPr>
            <w:tcW w:w="3572" w:type="dxa"/>
          </w:tcPr>
          <w:p w14:paraId="203F1BE3" w14:textId="77777777" w:rsidR="005302D1" w:rsidRPr="00291DA9" w:rsidRDefault="005302D1" w:rsidP="003E0862">
            <w:pPr>
              <w:pStyle w:val="TableText"/>
              <w:spacing w:after="40"/>
              <w:rPr>
                <w:rFonts w:cs="Times New Roman"/>
              </w:rPr>
            </w:pPr>
            <w:r w:rsidRPr="00291DA9">
              <w:rPr>
                <w:rFonts w:cs="Times New Roman"/>
              </w:rPr>
              <w:t>__</w:t>
            </w:r>
          </w:p>
        </w:tc>
      </w:tr>
      <w:tr w:rsidR="005302D1" w:rsidRPr="00291DA9" w14:paraId="648FAE2A" w14:textId="77777777" w:rsidTr="003E0862">
        <w:trPr>
          <w:jc w:val="center"/>
        </w:trPr>
        <w:tc>
          <w:tcPr>
            <w:tcW w:w="567" w:type="dxa"/>
          </w:tcPr>
          <w:p w14:paraId="7AA2FCA1" w14:textId="77777777" w:rsidR="005302D1" w:rsidRPr="00291DA9" w:rsidRDefault="005302D1" w:rsidP="003E0862">
            <w:pPr>
              <w:pStyle w:val="TableText"/>
              <w:spacing w:after="40"/>
              <w:rPr>
                <w:rFonts w:cs="Times New Roman"/>
              </w:rPr>
            </w:pPr>
            <w:r w:rsidRPr="00291DA9">
              <w:rPr>
                <w:rFonts w:cs="Times New Roman"/>
              </w:rPr>
              <w:t>11</w:t>
            </w:r>
          </w:p>
        </w:tc>
        <w:tc>
          <w:tcPr>
            <w:tcW w:w="1417" w:type="dxa"/>
          </w:tcPr>
          <w:p w14:paraId="59C2A98B"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Отказ всех </w:t>
            </w:r>
            <w:r w:rsidRPr="00291DA9">
              <w:rPr>
                <w:rFonts w:cs="Times New Roman"/>
              </w:rPr>
              <w:t>FC</w:t>
            </w:r>
            <w:r w:rsidRPr="00291DA9">
              <w:rPr>
                <w:rFonts w:cs="Times New Roman"/>
                <w:lang w:val="ru-RU"/>
              </w:rPr>
              <w:t xml:space="preserve"> </w:t>
            </w:r>
            <w:r w:rsidRPr="00291DA9">
              <w:rPr>
                <w:rFonts w:cs="Times New Roman"/>
              </w:rPr>
              <w:t>front</w:t>
            </w:r>
            <w:r w:rsidRPr="00291DA9">
              <w:rPr>
                <w:rFonts w:cs="Times New Roman"/>
                <w:lang w:val="ru-RU"/>
              </w:rPr>
              <w:t>-</w:t>
            </w:r>
            <w:r w:rsidRPr="00291DA9">
              <w:rPr>
                <w:rFonts w:cs="Times New Roman"/>
              </w:rPr>
              <w:t>end</w:t>
            </w:r>
            <w:r w:rsidRPr="00291DA9">
              <w:rPr>
                <w:rFonts w:cs="Times New Roman"/>
                <w:lang w:val="ru-RU"/>
              </w:rPr>
              <w:t xml:space="preserve"> портов одного контроллера СХД</w:t>
            </w:r>
          </w:p>
        </w:tc>
        <w:tc>
          <w:tcPr>
            <w:tcW w:w="1701" w:type="dxa"/>
          </w:tcPr>
          <w:p w14:paraId="1BEF197B" w14:textId="77777777" w:rsidR="005302D1" w:rsidRPr="00291DA9" w:rsidRDefault="005302D1" w:rsidP="003E0862">
            <w:pPr>
              <w:pStyle w:val="TableText"/>
              <w:spacing w:after="40"/>
              <w:rPr>
                <w:rFonts w:cs="Times New Roman"/>
              </w:rPr>
            </w:pPr>
            <w:r w:rsidRPr="00291DA9">
              <w:rPr>
                <w:rFonts w:cs="Times New Roman"/>
              </w:rPr>
              <w:t>__</w:t>
            </w:r>
          </w:p>
        </w:tc>
        <w:tc>
          <w:tcPr>
            <w:tcW w:w="3061" w:type="dxa"/>
          </w:tcPr>
          <w:p w14:paraId="3EB1514F" w14:textId="77777777" w:rsidR="005302D1" w:rsidRPr="00291DA9" w:rsidRDefault="005302D1" w:rsidP="003E0862">
            <w:pPr>
              <w:pStyle w:val="TableText"/>
              <w:spacing w:after="40"/>
              <w:rPr>
                <w:rFonts w:cs="Times New Roman"/>
                <w:lang w:val="ru-RU"/>
              </w:rPr>
            </w:pPr>
            <w:r w:rsidRPr="00291DA9">
              <w:rPr>
                <w:rFonts w:cs="Times New Roman"/>
                <w:lang w:val="ru-RU"/>
              </w:rPr>
              <w:t>□ Пройдено □ Не пройдено □ Не выполнялось</w:t>
            </w:r>
          </w:p>
        </w:tc>
        <w:tc>
          <w:tcPr>
            <w:tcW w:w="3572" w:type="dxa"/>
          </w:tcPr>
          <w:p w14:paraId="3389246F" w14:textId="77777777" w:rsidR="005302D1" w:rsidRPr="00291DA9" w:rsidRDefault="005302D1" w:rsidP="003E0862">
            <w:pPr>
              <w:pStyle w:val="TableText"/>
              <w:spacing w:after="40"/>
              <w:rPr>
                <w:rFonts w:cs="Times New Roman"/>
              </w:rPr>
            </w:pPr>
            <w:r w:rsidRPr="00291DA9">
              <w:rPr>
                <w:rFonts w:cs="Times New Roman"/>
              </w:rPr>
              <w:t>__</w:t>
            </w:r>
          </w:p>
        </w:tc>
        <w:tc>
          <w:tcPr>
            <w:tcW w:w="3572" w:type="dxa"/>
          </w:tcPr>
          <w:p w14:paraId="2F477CE8" w14:textId="77777777" w:rsidR="005302D1" w:rsidRPr="00291DA9" w:rsidRDefault="005302D1" w:rsidP="003E0862">
            <w:pPr>
              <w:pStyle w:val="TableText"/>
              <w:spacing w:after="40"/>
              <w:rPr>
                <w:rFonts w:cs="Times New Roman"/>
              </w:rPr>
            </w:pPr>
            <w:r w:rsidRPr="00291DA9">
              <w:rPr>
                <w:rFonts w:cs="Times New Roman"/>
              </w:rPr>
              <w:t>__</w:t>
            </w:r>
          </w:p>
        </w:tc>
      </w:tr>
      <w:tr w:rsidR="005302D1" w:rsidRPr="00291DA9" w14:paraId="51A8042A" w14:textId="77777777" w:rsidTr="003E0862">
        <w:trPr>
          <w:jc w:val="center"/>
        </w:trPr>
        <w:tc>
          <w:tcPr>
            <w:tcW w:w="567" w:type="dxa"/>
          </w:tcPr>
          <w:p w14:paraId="771971F2" w14:textId="77777777" w:rsidR="005302D1" w:rsidRPr="00291DA9" w:rsidRDefault="005302D1" w:rsidP="003E0862">
            <w:pPr>
              <w:pStyle w:val="TableText"/>
              <w:spacing w:after="40"/>
              <w:rPr>
                <w:rFonts w:cs="Times New Roman"/>
              </w:rPr>
            </w:pPr>
            <w:r w:rsidRPr="00291DA9">
              <w:rPr>
                <w:rFonts w:cs="Times New Roman"/>
              </w:rPr>
              <w:t>12</w:t>
            </w:r>
          </w:p>
        </w:tc>
        <w:tc>
          <w:tcPr>
            <w:tcW w:w="1417" w:type="dxa"/>
          </w:tcPr>
          <w:p w14:paraId="26355850" w14:textId="77777777" w:rsidR="005302D1" w:rsidRPr="00291DA9" w:rsidRDefault="005302D1" w:rsidP="003E0862">
            <w:pPr>
              <w:pStyle w:val="TableText"/>
              <w:spacing w:after="40"/>
              <w:rPr>
                <w:rFonts w:cs="Times New Roman"/>
              </w:rPr>
            </w:pPr>
            <w:r w:rsidRPr="00291DA9">
              <w:rPr>
                <w:rFonts w:cs="Times New Roman"/>
              </w:rPr>
              <w:t>Отказ одной FC-фабрики</w:t>
            </w:r>
          </w:p>
        </w:tc>
        <w:tc>
          <w:tcPr>
            <w:tcW w:w="1701" w:type="dxa"/>
          </w:tcPr>
          <w:p w14:paraId="6789B13A" w14:textId="77777777" w:rsidR="005302D1" w:rsidRPr="00291DA9" w:rsidRDefault="005302D1" w:rsidP="003E0862">
            <w:pPr>
              <w:pStyle w:val="TableText"/>
              <w:spacing w:after="40"/>
              <w:rPr>
                <w:rFonts w:cs="Times New Roman"/>
              </w:rPr>
            </w:pPr>
            <w:r w:rsidRPr="00291DA9">
              <w:rPr>
                <w:rFonts w:cs="Times New Roman"/>
              </w:rPr>
              <w:t>__</w:t>
            </w:r>
          </w:p>
        </w:tc>
        <w:tc>
          <w:tcPr>
            <w:tcW w:w="3061" w:type="dxa"/>
          </w:tcPr>
          <w:p w14:paraId="2860F8CE" w14:textId="77777777" w:rsidR="005302D1" w:rsidRPr="00291DA9" w:rsidRDefault="005302D1" w:rsidP="003E0862">
            <w:pPr>
              <w:pStyle w:val="TableText"/>
              <w:spacing w:after="40"/>
              <w:rPr>
                <w:rFonts w:cs="Times New Roman"/>
                <w:lang w:val="ru-RU"/>
              </w:rPr>
            </w:pPr>
            <w:r w:rsidRPr="00291DA9">
              <w:rPr>
                <w:rFonts w:cs="Times New Roman"/>
                <w:lang w:val="ru-RU"/>
              </w:rPr>
              <w:t>□ Пройдено □ Не пройдено □ Не выполнялось</w:t>
            </w:r>
          </w:p>
        </w:tc>
        <w:tc>
          <w:tcPr>
            <w:tcW w:w="3572" w:type="dxa"/>
          </w:tcPr>
          <w:p w14:paraId="2B35BE8B" w14:textId="77777777" w:rsidR="005302D1" w:rsidRPr="00291DA9" w:rsidRDefault="005302D1" w:rsidP="003E0862">
            <w:pPr>
              <w:pStyle w:val="TableText"/>
              <w:spacing w:after="40"/>
              <w:rPr>
                <w:rFonts w:cs="Times New Roman"/>
              </w:rPr>
            </w:pPr>
            <w:r w:rsidRPr="00291DA9">
              <w:rPr>
                <w:rFonts w:cs="Times New Roman"/>
              </w:rPr>
              <w:t>__</w:t>
            </w:r>
          </w:p>
        </w:tc>
        <w:tc>
          <w:tcPr>
            <w:tcW w:w="3572" w:type="dxa"/>
          </w:tcPr>
          <w:p w14:paraId="47DBADD1" w14:textId="77777777" w:rsidR="005302D1" w:rsidRPr="00291DA9" w:rsidRDefault="005302D1" w:rsidP="003E0862">
            <w:pPr>
              <w:pStyle w:val="TableText"/>
              <w:spacing w:after="40"/>
              <w:rPr>
                <w:rFonts w:cs="Times New Roman"/>
              </w:rPr>
            </w:pPr>
            <w:r w:rsidRPr="00291DA9">
              <w:rPr>
                <w:rFonts w:cs="Times New Roman"/>
              </w:rPr>
              <w:t>__</w:t>
            </w:r>
          </w:p>
        </w:tc>
      </w:tr>
      <w:tr w:rsidR="005302D1" w:rsidRPr="00291DA9" w14:paraId="53B3A619" w14:textId="77777777" w:rsidTr="003E0862">
        <w:trPr>
          <w:jc w:val="center"/>
        </w:trPr>
        <w:tc>
          <w:tcPr>
            <w:tcW w:w="567" w:type="dxa"/>
          </w:tcPr>
          <w:p w14:paraId="35B4A5E9" w14:textId="77777777" w:rsidR="005302D1" w:rsidRPr="00291DA9" w:rsidRDefault="005302D1" w:rsidP="003E0862">
            <w:pPr>
              <w:pStyle w:val="TableText"/>
              <w:spacing w:after="40"/>
              <w:rPr>
                <w:rFonts w:cs="Times New Roman"/>
              </w:rPr>
            </w:pPr>
            <w:r w:rsidRPr="00291DA9">
              <w:rPr>
                <w:rFonts w:cs="Times New Roman"/>
              </w:rPr>
              <w:t>13</w:t>
            </w:r>
          </w:p>
        </w:tc>
        <w:tc>
          <w:tcPr>
            <w:tcW w:w="1417" w:type="dxa"/>
          </w:tcPr>
          <w:p w14:paraId="6E4DAFA3" w14:textId="77777777" w:rsidR="005302D1" w:rsidRPr="00291DA9" w:rsidRDefault="005302D1" w:rsidP="003E0862">
            <w:pPr>
              <w:pStyle w:val="TableText"/>
              <w:spacing w:after="40"/>
              <w:rPr>
                <w:rFonts w:cs="Times New Roman"/>
                <w:lang w:val="ru-RU"/>
              </w:rPr>
            </w:pPr>
            <w:r w:rsidRPr="00291DA9">
              <w:rPr>
                <w:rFonts w:cs="Times New Roman"/>
                <w:lang w:val="ru-RU"/>
              </w:rPr>
              <w:t>Отказ или перезапуск одного контроллера СХД</w:t>
            </w:r>
          </w:p>
        </w:tc>
        <w:tc>
          <w:tcPr>
            <w:tcW w:w="1701" w:type="dxa"/>
          </w:tcPr>
          <w:p w14:paraId="3557F1CF" w14:textId="77777777" w:rsidR="005302D1" w:rsidRPr="00291DA9" w:rsidRDefault="005302D1" w:rsidP="003E0862">
            <w:pPr>
              <w:pStyle w:val="TableText"/>
              <w:spacing w:after="40"/>
              <w:rPr>
                <w:rFonts w:cs="Times New Roman"/>
              </w:rPr>
            </w:pPr>
            <w:r w:rsidRPr="00291DA9">
              <w:rPr>
                <w:rFonts w:cs="Times New Roman"/>
              </w:rPr>
              <w:t>__</w:t>
            </w:r>
          </w:p>
        </w:tc>
        <w:tc>
          <w:tcPr>
            <w:tcW w:w="3061" w:type="dxa"/>
          </w:tcPr>
          <w:p w14:paraId="09E453C4" w14:textId="77777777" w:rsidR="005302D1" w:rsidRPr="00291DA9" w:rsidRDefault="005302D1" w:rsidP="003E0862">
            <w:pPr>
              <w:pStyle w:val="TableText"/>
              <w:spacing w:after="40"/>
              <w:rPr>
                <w:rFonts w:cs="Times New Roman"/>
                <w:lang w:val="ru-RU"/>
              </w:rPr>
            </w:pPr>
            <w:r w:rsidRPr="00291DA9">
              <w:rPr>
                <w:rFonts w:cs="Times New Roman"/>
                <w:lang w:val="ru-RU"/>
              </w:rPr>
              <w:t>□ Пройдено □ Не пройдено □ Не выполнялось</w:t>
            </w:r>
          </w:p>
        </w:tc>
        <w:tc>
          <w:tcPr>
            <w:tcW w:w="3572" w:type="dxa"/>
          </w:tcPr>
          <w:p w14:paraId="176E3736" w14:textId="77777777" w:rsidR="005302D1" w:rsidRPr="00291DA9" w:rsidRDefault="005302D1" w:rsidP="003E0862">
            <w:pPr>
              <w:pStyle w:val="TableText"/>
              <w:spacing w:after="40"/>
              <w:rPr>
                <w:rFonts w:cs="Times New Roman"/>
              </w:rPr>
            </w:pPr>
            <w:r w:rsidRPr="00291DA9">
              <w:rPr>
                <w:rFonts w:cs="Times New Roman"/>
              </w:rPr>
              <w:t>__</w:t>
            </w:r>
          </w:p>
        </w:tc>
        <w:tc>
          <w:tcPr>
            <w:tcW w:w="3572" w:type="dxa"/>
          </w:tcPr>
          <w:p w14:paraId="7A48BE26" w14:textId="77777777" w:rsidR="005302D1" w:rsidRPr="00291DA9" w:rsidRDefault="005302D1" w:rsidP="003E0862">
            <w:pPr>
              <w:pStyle w:val="TableText"/>
              <w:spacing w:after="40"/>
              <w:rPr>
                <w:rFonts w:cs="Times New Roman"/>
              </w:rPr>
            </w:pPr>
            <w:r w:rsidRPr="00291DA9">
              <w:rPr>
                <w:rFonts w:cs="Times New Roman"/>
              </w:rPr>
              <w:t>__</w:t>
            </w:r>
          </w:p>
        </w:tc>
      </w:tr>
      <w:tr w:rsidR="005302D1" w:rsidRPr="00291DA9" w14:paraId="6CD472F2" w14:textId="77777777" w:rsidTr="003E0862">
        <w:trPr>
          <w:jc w:val="center"/>
        </w:trPr>
        <w:tc>
          <w:tcPr>
            <w:tcW w:w="567" w:type="dxa"/>
          </w:tcPr>
          <w:p w14:paraId="2DF7F54F" w14:textId="77777777" w:rsidR="005302D1" w:rsidRPr="00291DA9" w:rsidRDefault="005302D1" w:rsidP="003E0862">
            <w:pPr>
              <w:pStyle w:val="TableText"/>
              <w:spacing w:after="40"/>
              <w:rPr>
                <w:rFonts w:cs="Times New Roman"/>
              </w:rPr>
            </w:pPr>
            <w:r w:rsidRPr="00291DA9">
              <w:rPr>
                <w:rFonts w:cs="Times New Roman"/>
              </w:rPr>
              <w:t>14</w:t>
            </w:r>
          </w:p>
        </w:tc>
        <w:tc>
          <w:tcPr>
            <w:tcW w:w="1417" w:type="dxa"/>
          </w:tcPr>
          <w:p w14:paraId="1C8AA494" w14:textId="77777777" w:rsidR="005302D1" w:rsidRPr="00291DA9" w:rsidRDefault="005302D1" w:rsidP="003E0862">
            <w:pPr>
              <w:pStyle w:val="TableText"/>
              <w:spacing w:after="40"/>
              <w:rPr>
                <w:rFonts w:cs="Times New Roman"/>
                <w:lang w:val="ru-RU"/>
              </w:rPr>
            </w:pPr>
            <w:r w:rsidRPr="00291DA9">
              <w:rPr>
                <w:rFonts w:cs="Times New Roman"/>
                <w:lang w:val="ru-RU"/>
              </w:rPr>
              <w:t xml:space="preserve">Контроль доступности </w:t>
            </w:r>
            <w:r w:rsidRPr="00291DA9">
              <w:rPr>
                <w:rFonts w:cs="Times New Roman"/>
              </w:rPr>
              <w:t>LUN</w:t>
            </w:r>
            <w:r w:rsidRPr="00291DA9">
              <w:rPr>
                <w:rFonts w:cs="Times New Roman"/>
                <w:lang w:val="ru-RU"/>
              </w:rPr>
              <w:t xml:space="preserve"> и комплектности материалов испытаний</w:t>
            </w:r>
          </w:p>
        </w:tc>
        <w:tc>
          <w:tcPr>
            <w:tcW w:w="1701" w:type="dxa"/>
          </w:tcPr>
          <w:p w14:paraId="0DD8832E" w14:textId="77777777" w:rsidR="005302D1" w:rsidRPr="00291DA9" w:rsidRDefault="005302D1" w:rsidP="003E0862">
            <w:pPr>
              <w:pStyle w:val="TableText"/>
              <w:spacing w:after="40"/>
              <w:rPr>
                <w:rFonts w:cs="Times New Roman"/>
              </w:rPr>
            </w:pPr>
            <w:r w:rsidRPr="00291DA9">
              <w:rPr>
                <w:rFonts w:cs="Times New Roman"/>
              </w:rPr>
              <w:t>__</w:t>
            </w:r>
          </w:p>
        </w:tc>
        <w:tc>
          <w:tcPr>
            <w:tcW w:w="3061" w:type="dxa"/>
          </w:tcPr>
          <w:p w14:paraId="462D4524" w14:textId="77777777" w:rsidR="005302D1" w:rsidRPr="00291DA9" w:rsidRDefault="005302D1" w:rsidP="003E0862">
            <w:pPr>
              <w:pStyle w:val="TableText"/>
              <w:spacing w:after="40"/>
              <w:rPr>
                <w:rFonts w:cs="Times New Roman"/>
                <w:lang w:val="ru-RU"/>
              </w:rPr>
            </w:pPr>
            <w:r w:rsidRPr="00291DA9">
              <w:rPr>
                <w:rFonts w:cs="Times New Roman"/>
                <w:lang w:val="ru-RU"/>
              </w:rPr>
              <w:t>□ Пройдено □ Не пройдено □ Не выполнялось</w:t>
            </w:r>
          </w:p>
        </w:tc>
        <w:tc>
          <w:tcPr>
            <w:tcW w:w="3572" w:type="dxa"/>
          </w:tcPr>
          <w:p w14:paraId="51C25037" w14:textId="77777777" w:rsidR="005302D1" w:rsidRPr="00291DA9" w:rsidRDefault="005302D1" w:rsidP="003E0862">
            <w:pPr>
              <w:pStyle w:val="TableText"/>
              <w:spacing w:after="40"/>
              <w:rPr>
                <w:rFonts w:cs="Times New Roman"/>
              </w:rPr>
            </w:pPr>
            <w:r w:rsidRPr="00291DA9">
              <w:rPr>
                <w:rFonts w:cs="Times New Roman"/>
              </w:rPr>
              <w:t>__</w:t>
            </w:r>
          </w:p>
        </w:tc>
        <w:tc>
          <w:tcPr>
            <w:tcW w:w="3572" w:type="dxa"/>
          </w:tcPr>
          <w:p w14:paraId="268C3B87" w14:textId="77777777" w:rsidR="005302D1" w:rsidRPr="00291DA9" w:rsidRDefault="005302D1" w:rsidP="003E0862">
            <w:pPr>
              <w:pStyle w:val="TableText"/>
              <w:spacing w:after="40"/>
              <w:rPr>
                <w:rFonts w:cs="Times New Roman"/>
              </w:rPr>
            </w:pPr>
            <w:r w:rsidRPr="00291DA9">
              <w:rPr>
                <w:rFonts w:cs="Times New Roman"/>
              </w:rPr>
              <w:t>__</w:t>
            </w:r>
          </w:p>
        </w:tc>
      </w:tr>
    </w:tbl>
    <w:p w14:paraId="2D4AA401" w14:textId="77777777" w:rsidR="002366F0" w:rsidRDefault="002366F0" w:rsidP="005302D1">
      <w:pPr>
        <w:rPr>
          <w:rFonts w:cs="Times New Roman"/>
        </w:rPr>
      </w:pPr>
    </w:p>
    <w:p w14:paraId="23827808" w14:textId="77777777" w:rsidR="002366F0" w:rsidRDefault="002366F0">
      <w:pPr>
        <w:spacing w:after="200" w:line="276" w:lineRule="auto"/>
        <w:rPr>
          <w:rFonts w:cs="Times New Roman"/>
        </w:rPr>
      </w:pPr>
      <w:r>
        <w:rPr>
          <w:rFonts w:cs="Times New Roman"/>
        </w:rPr>
        <w:br w:type="page"/>
      </w:r>
    </w:p>
    <w:p w14:paraId="5F439130" w14:textId="77777777" w:rsidR="002366F0" w:rsidRPr="002366F0" w:rsidRDefault="00E505A8" w:rsidP="002366F0">
      <w:pPr>
        <w:rPr>
          <w:rFonts w:cs="Times New Roman"/>
          <w:b/>
          <w:bCs/>
          <w:szCs w:val="28"/>
          <w:lang w:val="ru-RU"/>
        </w:rPr>
      </w:pPr>
      <w:r>
        <w:rPr>
          <w:rFonts w:cs="Times New Roman"/>
          <w:b/>
          <w:bCs/>
          <w:szCs w:val="28"/>
        </w:rPr>
        <w:lastRenderedPageBreak/>
        <w:t>10</w:t>
      </w:r>
      <w:r w:rsidR="002366F0" w:rsidRPr="002366F0">
        <w:rPr>
          <w:rFonts w:cs="Times New Roman"/>
          <w:b/>
          <w:bCs/>
          <w:szCs w:val="28"/>
          <w:lang w:val="ru-RU"/>
        </w:rPr>
        <w:t xml:space="preserve">. </w:t>
      </w:r>
      <w:r w:rsidR="002366F0" w:rsidRPr="005302D1">
        <w:rPr>
          <w:rFonts w:cs="Times New Roman"/>
          <w:b/>
          <w:bCs/>
          <w:szCs w:val="28"/>
          <w:lang w:val="ru-RU"/>
        </w:rPr>
        <w:t>Методика</w:t>
      </w:r>
      <w:r w:rsidR="002366F0" w:rsidRPr="002366F0">
        <w:rPr>
          <w:rFonts w:cs="Times New Roman"/>
          <w:b/>
          <w:bCs/>
          <w:szCs w:val="28"/>
          <w:lang w:val="ru-RU"/>
        </w:rPr>
        <w:t xml:space="preserve"> </w:t>
      </w:r>
      <w:r w:rsidR="002366F0" w:rsidRPr="005302D1">
        <w:rPr>
          <w:rFonts w:cs="Times New Roman"/>
          <w:b/>
          <w:bCs/>
          <w:szCs w:val="28"/>
          <w:lang w:val="ru-RU"/>
        </w:rPr>
        <w:t>выполнения</w:t>
      </w:r>
      <w:r w:rsidR="002366F0" w:rsidRPr="002366F0">
        <w:rPr>
          <w:rFonts w:cs="Times New Roman"/>
          <w:b/>
          <w:bCs/>
          <w:szCs w:val="28"/>
          <w:lang w:val="ru-RU"/>
        </w:rPr>
        <w:t xml:space="preserve"> </w:t>
      </w:r>
      <w:r w:rsidR="002366F0" w:rsidRPr="005302D1">
        <w:rPr>
          <w:rFonts w:cs="Times New Roman"/>
          <w:b/>
          <w:bCs/>
          <w:szCs w:val="28"/>
          <w:lang w:val="ru-RU"/>
        </w:rPr>
        <w:t>испытаний</w:t>
      </w:r>
      <w:r w:rsidR="002366F0" w:rsidRPr="002366F0">
        <w:rPr>
          <w:rFonts w:cs="Times New Roman"/>
          <w:b/>
          <w:bCs/>
          <w:szCs w:val="28"/>
          <w:lang w:val="ru-RU"/>
        </w:rPr>
        <w:t xml:space="preserve"> </w:t>
      </w:r>
      <w:r w:rsidR="002366F0">
        <w:rPr>
          <w:rFonts w:cs="Times New Roman"/>
          <w:b/>
          <w:bCs/>
          <w:szCs w:val="28"/>
          <w:lang w:val="ru-RU"/>
        </w:rPr>
        <w:t>производительности</w:t>
      </w:r>
    </w:p>
    <w:p w14:paraId="3E25C6D0" w14:textId="77777777" w:rsidR="002366F0" w:rsidRPr="002366F0" w:rsidRDefault="00E505A8" w:rsidP="002366F0">
      <w:pPr>
        <w:rPr>
          <w:rFonts w:cs="Times New Roman"/>
          <w:b/>
          <w:bCs/>
          <w:szCs w:val="28"/>
          <w:lang w:val="ru-RU"/>
        </w:rPr>
      </w:pPr>
      <w:r>
        <w:rPr>
          <w:rFonts w:cs="Times New Roman"/>
          <w:b/>
          <w:bCs/>
          <w:szCs w:val="28"/>
        </w:rPr>
        <w:t>10</w:t>
      </w:r>
      <w:r w:rsidR="002366F0" w:rsidRPr="002366F0">
        <w:rPr>
          <w:rFonts w:cs="Times New Roman"/>
          <w:b/>
          <w:bCs/>
          <w:szCs w:val="28"/>
          <w:lang w:val="ru-RU"/>
        </w:rPr>
        <w:t>.</w:t>
      </w:r>
      <w:r w:rsidR="002366F0">
        <w:rPr>
          <w:rFonts w:cs="Times New Roman"/>
          <w:b/>
          <w:bCs/>
          <w:szCs w:val="28"/>
        </w:rPr>
        <w:t>1</w:t>
      </w:r>
      <w:r w:rsidR="002366F0" w:rsidRPr="002366F0">
        <w:rPr>
          <w:rFonts w:cs="Times New Roman"/>
          <w:b/>
          <w:bCs/>
          <w:szCs w:val="28"/>
          <w:lang w:val="ru-RU"/>
        </w:rPr>
        <w:t xml:space="preserve"> </w:t>
      </w:r>
      <w:r w:rsidR="002366F0">
        <w:rPr>
          <w:rFonts w:cs="Times New Roman"/>
          <w:b/>
          <w:bCs/>
          <w:szCs w:val="28"/>
          <w:lang w:val="ru-RU"/>
        </w:rPr>
        <w:t>Общие настройки стенда</w:t>
      </w:r>
    </w:p>
    <w:p w14:paraId="4A48F460" w14:textId="77777777" w:rsidR="005302D1" w:rsidRPr="002366F0" w:rsidRDefault="005302D1" w:rsidP="005302D1">
      <w:pPr>
        <w:rPr>
          <w:rFonts w:cs="Times New Roman"/>
          <w:lang w:val="ru-RU"/>
        </w:rPr>
      </w:pPr>
    </w:p>
    <w:tbl>
      <w:tblPr>
        <w:tblStyle w:val="aff8"/>
        <w:tblW w:w="5000" w:type="pct"/>
        <w:tblLayout w:type="fixed"/>
        <w:tblLook w:val="0420" w:firstRow="1" w:lastRow="0" w:firstColumn="0" w:lastColumn="0" w:noHBand="0" w:noVBand="1"/>
      </w:tblPr>
      <w:tblGrid>
        <w:gridCol w:w="482"/>
        <w:gridCol w:w="1845"/>
        <w:gridCol w:w="2131"/>
        <w:gridCol w:w="2300"/>
        <w:gridCol w:w="3871"/>
        <w:gridCol w:w="3841"/>
      </w:tblGrid>
      <w:tr w:rsidR="002366F0" w:rsidRPr="003E0862" w14:paraId="04966499" w14:textId="77777777" w:rsidTr="002366F0">
        <w:trPr>
          <w:tblHeader/>
        </w:trPr>
        <w:tc>
          <w:tcPr>
            <w:tcW w:w="502" w:type="dxa"/>
            <w:shd w:val="clear" w:color="auto" w:fill="DBE5F1" w:themeFill="accent1" w:themeFillTint="33"/>
          </w:tcPr>
          <w:p w14:paraId="6BD3E668" w14:textId="77777777" w:rsidR="002366F0" w:rsidRPr="002366F0" w:rsidRDefault="002366F0" w:rsidP="003E0862">
            <w:pPr>
              <w:spacing w:after="0"/>
              <w:jc w:val="center"/>
              <w:rPr>
                <w:rFonts w:cs="Times New Roman"/>
                <w:b/>
                <w:bCs/>
                <w:sz w:val="16"/>
                <w:szCs w:val="16"/>
              </w:rPr>
            </w:pPr>
            <w:r w:rsidRPr="002366F0">
              <w:rPr>
                <w:rFonts w:cs="Times New Roman"/>
                <w:b/>
                <w:bCs/>
                <w:sz w:val="16"/>
                <w:szCs w:val="16"/>
              </w:rPr>
              <w:t>№ п/п</w:t>
            </w:r>
          </w:p>
        </w:tc>
        <w:tc>
          <w:tcPr>
            <w:tcW w:w="1969" w:type="dxa"/>
            <w:shd w:val="clear" w:color="auto" w:fill="DBE5F1" w:themeFill="accent1" w:themeFillTint="33"/>
          </w:tcPr>
          <w:p w14:paraId="3B3B1453" w14:textId="77777777" w:rsidR="002366F0" w:rsidRPr="002366F0" w:rsidRDefault="002366F0" w:rsidP="003E0862">
            <w:pPr>
              <w:spacing w:after="0"/>
              <w:jc w:val="center"/>
              <w:rPr>
                <w:rFonts w:cs="Times New Roman"/>
                <w:b/>
                <w:bCs/>
                <w:sz w:val="16"/>
                <w:szCs w:val="16"/>
                <w:lang w:val="ru-RU"/>
              </w:rPr>
            </w:pPr>
            <w:r w:rsidRPr="002366F0">
              <w:rPr>
                <w:rFonts w:cs="Times New Roman"/>
                <w:b/>
                <w:bCs/>
                <w:sz w:val="16"/>
                <w:szCs w:val="16"/>
                <w:lang w:val="ru-RU"/>
              </w:rPr>
              <w:t>Группа функций</w:t>
            </w:r>
          </w:p>
        </w:tc>
        <w:tc>
          <w:tcPr>
            <w:tcW w:w="2277" w:type="dxa"/>
            <w:shd w:val="clear" w:color="auto" w:fill="DBE5F1" w:themeFill="accent1" w:themeFillTint="33"/>
          </w:tcPr>
          <w:p w14:paraId="64878765" w14:textId="77777777" w:rsidR="002366F0" w:rsidRPr="002366F0" w:rsidRDefault="002366F0" w:rsidP="003E0862">
            <w:pPr>
              <w:spacing w:after="0"/>
              <w:jc w:val="center"/>
              <w:rPr>
                <w:rFonts w:cs="Times New Roman"/>
                <w:b/>
                <w:bCs/>
                <w:sz w:val="16"/>
                <w:szCs w:val="16"/>
                <w:lang w:val="ru-RU"/>
              </w:rPr>
            </w:pPr>
            <w:r w:rsidRPr="002366F0">
              <w:rPr>
                <w:rFonts w:cs="Times New Roman"/>
                <w:b/>
                <w:bCs/>
                <w:sz w:val="16"/>
                <w:szCs w:val="16"/>
                <w:lang w:val="ru-RU"/>
              </w:rPr>
              <w:t>Название испытания</w:t>
            </w:r>
          </w:p>
        </w:tc>
        <w:tc>
          <w:tcPr>
            <w:tcW w:w="2459" w:type="dxa"/>
            <w:shd w:val="clear" w:color="auto" w:fill="DBE5F1" w:themeFill="accent1" w:themeFillTint="33"/>
          </w:tcPr>
          <w:p w14:paraId="3E622654" w14:textId="77777777" w:rsidR="002366F0" w:rsidRPr="002366F0" w:rsidRDefault="002366F0" w:rsidP="003E0862">
            <w:pPr>
              <w:spacing w:after="0"/>
              <w:jc w:val="center"/>
              <w:rPr>
                <w:rFonts w:cs="Times New Roman"/>
                <w:b/>
                <w:bCs/>
                <w:sz w:val="16"/>
                <w:szCs w:val="16"/>
                <w:lang w:val="ru-RU"/>
              </w:rPr>
            </w:pPr>
            <w:r w:rsidRPr="002366F0">
              <w:rPr>
                <w:rFonts w:cs="Times New Roman"/>
                <w:b/>
                <w:bCs/>
                <w:sz w:val="16"/>
                <w:szCs w:val="16"/>
                <w:lang w:val="ru-RU"/>
              </w:rPr>
              <w:t>Эталонные значения</w:t>
            </w:r>
          </w:p>
        </w:tc>
        <w:tc>
          <w:tcPr>
            <w:tcW w:w="4152" w:type="dxa"/>
            <w:shd w:val="clear" w:color="auto" w:fill="DBE5F1" w:themeFill="accent1" w:themeFillTint="33"/>
          </w:tcPr>
          <w:p w14:paraId="566528ED" w14:textId="77777777" w:rsidR="002366F0" w:rsidRPr="002366F0" w:rsidRDefault="002366F0" w:rsidP="003E0862">
            <w:pPr>
              <w:spacing w:after="0"/>
              <w:jc w:val="center"/>
              <w:rPr>
                <w:rFonts w:cs="Times New Roman"/>
                <w:b/>
                <w:bCs/>
                <w:sz w:val="16"/>
                <w:szCs w:val="16"/>
                <w:lang w:val="ru-RU"/>
              </w:rPr>
            </w:pPr>
            <w:r w:rsidRPr="002366F0">
              <w:rPr>
                <w:rFonts w:cs="Times New Roman"/>
                <w:b/>
                <w:bCs/>
                <w:sz w:val="16"/>
                <w:szCs w:val="16"/>
                <w:lang w:val="ru-RU"/>
              </w:rPr>
              <w:t>Сценарий испытания</w:t>
            </w:r>
          </w:p>
        </w:tc>
        <w:tc>
          <w:tcPr>
            <w:tcW w:w="4119" w:type="dxa"/>
            <w:shd w:val="clear" w:color="auto" w:fill="DBE5F1" w:themeFill="accent1" w:themeFillTint="33"/>
          </w:tcPr>
          <w:p w14:paraId="01DFDFB9" w14:textId="77777777" w:rsidR="002366F0" w:rsidRPr="002366F0" w:rsidRDefault="002366F0" w:rsidP="003E0862">
            <w:pPr>
              <w:spacing w:after="0"/>
              <w:jc w:val="center"/>
              <w:rPr>
                <w:rFonts w:cs="Times New Roman"/>
                <w:b/>
                <w:bCs/>
                <w:sz w:val="16"/>
                <w:szCs w:val="16"/>
                <w:lang w:val="ru-RU"/>
              </w:rPr>
            </w:pPr>
            <w:r w:rsidRPr="002366F0">
              <w:rPr>
                <w:rFonts w:cs="Times New Roman"/>
                <w:b/>
                <w:bCs/>
                <w:sz w:val="16"/>
                <w:szCs w:val="16"/>
                <w:lang w:val="ru-RU"/>
              </w:rPr>
              <w:t>Критерии оценки успешного выполнения испытания</w:t>
            </w:r>
          </w:p>
        </w:tc>
      </w:tr>
      <w:tr w:rsidR="002366F0" w:rsidRPr="003E0862" w14:paraId="241400F8" w14:textId="77777777" w:rsidTr="002366F0">
        <w:tc>
          <w:tcPr>
            <w:tcW w:w="502" w:type="dxa"/>
          </w:tcPr>
          <w:p w14:paraId="189DF164" w14:textId="77777777" w:rsidR="002366F0" w:rsidRPr="002366F0" w:rsidRDefault="002366F0" w:rsidP="003E0862">
            <w:pPr>
              <w:spacing w:after="0"/>
              <w:jc w:val="center"/>
              <w:rPr>
                <w:rFonts w:cs="Times New Roman"/>
                <w:sz w:val="16"/>
                <w:szCs w:val="16"/>
              </w:rPr>
            </w:pPr>
            <w:r w:rsidRPr="002366F0">
              <w:rPr>
                <w:rFonts w:cs="Times New Roman"/>
                <w:b/>
                <w:color w:val="1F1F1F"/>
                <w:sz w:val="16"/>
                <w:szCs w:val="16"/>
              </w:rPr>
              <w:t>1</w:t>
            </w:r>
          </w:p>
        </w:tc>
        <w:tc>
          <w:tcPr>
            <w:tcW w:w="1969" w:type="dxa"/>
          </w:tcPr>
          <w:p w14:paraId="7E424F73" w14:textId="77777777" w:rsidR="002366F0" w:rsidRPr="002366F0" w:rsidRDefault="002366F0" w:rsidP="003E0862">
            <w:pPr>
              <w:spacing w:after="0"/>
              <w:rPr>
                <w:rFonts w:cs="Times New Roman"/>
                <w:sz w:val="16"/>
                <w:szCs w:val="16"/>
                <w:lang w:val="ru-RU"/>
              </w:rPr>
            </w:pPr>
            <w:r w:rsidRPr="002366F0">
              <w:rPr>
                <w:rFonts w:cs="Times New Roman"/>
                <w:color w:val="1F1F1F"/>
                <w:sz w:val="16"/>
                <w:szCs w:val="16"/>
                <w:lang w:val="ru-RU"/>
              </w:rPr>
              <w:t>Подготовка стенда</w:t>
            </w:r>
          </w:p>
        </w:tc>
        <w:tc>
          <w:tcPr>
            <w:tcW w:w="2277" w:type="dxa"/>
          </w:tcPr>
          <w:p w14:paraId="50EEE055" w14:textId="77777777" w:rsidR="002366F0" w:rsidRPr="002366F0" w:rsidRDefault="002366F0" w:rsidP="003E0862">
            <w:pPr>
              <w:spacing w:after="0"/>
              <w:rPr>
                <w:rFonts w:cs="Times New Roman"/>
                <w:sz w:val="16"/>
                <w:szCs w:val="16"/>
                <w:lang w:val="ru-RU"/>
              </w:rPr>
            </w:pPr>
            <w:r w:rsidRPr="002366F0">
              <w:rPr>
                <w:rFonts w:cs="Times New Roman"/>
                <w:color w:val="1F1F1F"/>
                <w:sz w:val="16"/>
                <w:szCs w:val="16"/>
                <w:lang w:val="ru-RU"/>
              </w:rPr>
              <w:t>Проверка аппаратного состава стенда и схемы подключения</w:t>
            </w:r>
          </w:p>
        </w:tc>
        <w:tc>
          <w:tcPr>
            <w:tcW w:w="2459" w:type="dxa"/>
          </w:tcPr>
          <w:p w14:paraId="7720EE2C" w14:textId="77777777" w:rsidR="002366F0" w:rsidRPr="002366F0" w:rsidRDefault="002366F0" w:rsidP="003E0862">
            <w:pPr>
              <w:spacing w:after="0"/>
              <w:rPr>
                <w:rFonts w:cs="Times New Roman"/>
                <w:sz w:val="16"/>
                <w:szCs w:val="16"/>
                <w:lang w:val="ru-RU"/>
              </w:rPr>
            </w:pPr>
            <w:r w:rsidRPr="002366F0">
              <w:rPr>
                <w:rFonts w:cs="Times New Roman"/>
                <w:color w:val="1F1F1F"/>
                <w:sz w:val="16"/>
                <w:szCs w:val="16"/>
                <w:lang w:val="ru-RU"/>
              </w:rPr>
              <w:t xml:space="preserve">Доступен стенд из 2 серверов-нагружаторов; на каждом сервере установлена </w:t>
            </w:r>
            <w:r w:rsidRPr="002366F0">
              <w:rPr>
                <w:rFonts w:cs="Times New Roman"/>
                <w:color w:val="1F1F1F"/>
                <w:sz w:val="16"/>
                <w:szCs w:val="16"/>
              </w:rPr>
              <w:t>RedOS</w:t>
            </w:r>
            <w:r w:rsidRPr="002366F0">
              <w:rPr>
                <w:rFonts w:cs="Times New Roman"/>
                <w:color w:val="1F1F1F"/>
                <w:sz w:val="16"/>
                <w:szCs w:val="16"/>
                <w:lang w:val="ru-RU"/>
              </w:rPr>
              <w:t xml:space="preserve"> 7.3; установлена </w:t>
            </w:r>
            <w:r w:rsidRPr="002366F0">
              <w:rPr>
                <w:rFonts w:cs="Times New Roman"/>
                <w:color w:val="1F1F1F"/>
                <w:sz w:val="16"/>
                <w:szCs w:val="16"/>
              </w:rPr>
              <w:t>FC</w:t>
            </w:r>
            <w:r w:rsidRPr="002366F0">
              <w:rPr>
                <w:rFonts w:cs="Times New Roman"/>
                <w:color w:val="1F1F1F"/>
                <w:sz w:val="16"/>
                <w:szCs w:val="16"/>
                <w:lang w:val="ru-RU"/>
              </w:rPr>
              <w:t xml:space="preserve"> </w:t>
            </w:r>
            <w:r w:rsidRPr="002366F0">
              <w:rPr>
                <w:rFonts w:cs="Times New Roman"/>
                <w:color w:val="1F1F1F"/>
                <w:sz w:val="16"/>
                <w:szCs w:val="16"/>
              </w:rPr>
              <w:t>HBA</w:t>
            </w:r>
            <w:r w:rsidRPr="002366F0">
              <w:rPr>
                <w:rFonts w:cs="Times New Roman"/>
                <w:color w:val="1F1F1F"/>
                <w:sz w:val="16"/>
                <w:szCs w:val="16"/>
                <w:lang w:val="ru-RU"/>
              </w:rPr>
              <w:t xml:space="preserve"> 32</w:t>
            </w:r>
            <w:r w:rsidRPr="002366F0">
              <w:rPr>
                <w:rFonts w:cs="Times New Roman"/>
                <w:color w:val="1F1F1F"/>
                <w:sz w:val="16"/>
                <w:szCs w:val="16"/>
              </w:rPr>
              <w:t>G</w:t>
            </w:r>
            <w:r w:rsidRPr="002366F0">
              <w:rPr>
                <w:rFonts w:cs="Times New Roman"/>
                <w:color w:val="1F1F1F"/>
                <w:sz w:val="16"/>
                <w:szCs w:val="16"/>
                <w:lang w:val="ru-RU"/>
              </w:rPr>
              <w:t xml:space="preserve">; схема подключения через </w:t>
            </w:r>
            <w:r w:rsidRPr="002366F0">
              <w:rPr>
                <w:rFonts w:cs="Times New Roman"/>
                <w:color w:val="1F1F1F"/>
                <w:sz w:val="16"/>
                <w:szCs w:val="16"/>
              </w:rPr>
              <w:t>FC</w:t>
            </w:r>
            <w:r w:rsidRPr="002366F0">
              <w:rPr>
                <w:rFonts w:cs="Times New Roman"/>
                <w:color w:val="1F1F1F"/>
                <w:sz w:val="16"/>
                <w:szCs w:val="16"/>
                <w:lang w:val="ru-RU"/>
              </w:rPr>
              <w:t>-фабрику</w:t>
            </w:r>
          </w:p>
        </w:tc>
        <w:tc>
          <w:tcPr>
            <w:tcW w:w="4152" w:type="dxa"/>
          </w:tcPr>
          <w:p w14:paraId="455E1142"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1) На обоих серверах выполнить</w:t>
            </w:r>
          </w:p>
          <w:p w14:paraId="44C8F3CF" w14:textId="77777777" w:rsidR="002366F0" w:rsidRPr="002366F0" w:rsidRDefault="002366F0" w:rsidP="003E0862">
            <w:pPr>
              <w:spacing w:after="0"/>
              <w:ind w:left="11"/>
              <w:rPr>
                <w:rFonts w:cs="Times New Roman"/>
                <w:sz w:val="16"/>
                <w:szCs w:val="16"/>
                <w:lang w:val="ru-RU"/>
              </w:rPr>
            </w:pPr>
            <w:r w:rsidRPr="002366F0">
              <w:rPr>
                <w:rFonts w:cs="Times New Roman"/>
                <w:sz w:val="16"/>
                <w:szCs w:val="16"/>
                <w:shd w:val="clear" w:color="auto" w:fill="EEF2F6"/>
                <w:lang w:val="ru-RU"/>
              </w:rPr>
              <w:t xml:space="preserve">$ </w:t>
            </w:r>
            <w:r w:rsidRPr="002366F0">
              <w:rPr>
                <w:rFonts w:cs="Times New Roman"/>
                <w:sz w:val="16"/>
                <w:szCs w:val="16"/>
                <w:shd w:val="clear" w:color="auto" w:fill="EEF2F6"/>
              </w:rPr>
              <w:t>hostnamectl</w:t>
            </w:r>
          </w:p>
          <w:p w14:paraId="6C3E1613" w14:textId="77777777" w:rsidR="002366F0" w:rsidRPr="002366F0" w:rsidRDefault="002366F0" w:rsidP="003E0862">
            <w:pPr>
              <w:spacing w:after="0"/>
              <w:ind w:left="11"/>
              <w:rPr>
                <w:rFonts w:cs="Times New Roman"/>
                <w:sz w:val="16"/>
                <w:szCs w:val="16"/>
                <w:lang w:val="ru-RU"/>
              </w:rPr>
            </w:pPr>
            <w:r w:rsidRPr="002366F0">
              <w:rPr>
                <w:rFonts w:cs="Times New Roman"/>
                <w:sz w:val="16"/>
                <w:szCs w:val="16"/>
                <w:shd w:val="clear" w:color="auto" w:fill="EEF2F6"/>
                <w:lang w:val="ru-RU"/>
              </w:rPr>
              <w:t xml:space="preserve">$ </w:t>
            </w:r>
            <w:r w:rsidRPr="002366F0">
              <w:rPr>
                <w:rFonts w:cs="Times New Roman"/>
                <w:sz w:val="16"/>
                <w:szCs w:val="16"/>
                <w:shd w:val="clear" w:color="auto" w:fill="EEF2F6"/>
              </w:rPr>
              <w:t>cat</w:t>
            </w:r>
            <w:r w:rsidRPr="002366F0">
              <w:rPr>
                <w:rFonts w:cs="Times New Roman"/>
                <w:sz w:val="16"/>
                <w:szCs w:val="16"/>
                <w:shd w:val="clear" w:color="auto" w:fill="EEF2F6"/>
                <w:lang w:val="ru-RU"/>
              </w:rPr>
              <w:t xml:space="preserve"> /</w:t>
            </w:r>
            <w:r w:rsidRPr="002366F0">
              <w:rPr>
                <w:rFonts w:cs="Times New Roman"/>
                <w:sz w:val="16"/>
                <w:szCs w:val="16"/>
                <w:shd w:val="clear" w:color="auto" w:fill="EEF2F6"/>
              </w:rPr>
              <w:t>etc</w:t>
            </w:r>
            <w:r w:rsidRPr="002366F0">
              <w:rPr>
                <w:rFonts w:cs="Times New Roman"/>
                <w:sz w:val="16"/>
                <w:szCs w:val="16"/>
                <w:shd w:val="clear" w:color="auto" w:fill="EEF2F6"/>
                <w:lang w:val="ru-RU"/>
              </w:rPr>
              <w:t>/</w:t>
            </w:r>
            <w:r w:rsidRPr="002366F0">
              <w:rPr>
                <w:rFonts w:cs="Times New Roman"/>
                <w:sz w:val="16"/>
                <w:szCs w:val="16"/>
                <w:shd w:val="clear" w:color="auto" w:fill="EEF2F6"/>
              </w:rPr>
              <w:t>redos</w:t>
            </w:r>
            <w:r w:rsidRPr="002366F0">
              <w:rPr>
                <w:rFonts w:cs="Times New Roman"/>
                <w:sz w:val="16"/>
                <w:szCs w:val="16"/>
                <w:shd w:val="clear" w:color="auto" w:fill="EEF2F6"/>
                <w:lang w:val="ru-RU"/>
              </w:rPr>
              <w:t>-</w:t>
            </w:r>
            <w:r w:rsidRPr="002366F0">
              <w:rPr>
                <w:rFonts w:cs="Times New Roman"/>
                <w:sz w:val="16"/>
                <w:szCs w:val="16"/>
                <w:shd w:val="clear" w:color="auto" w:fill="EEF2F6"/>
              </w:rPr>
              <w:t>release</w:t>
            </w:r>
          </w:p>
          <w:p w14:paraId="24E1DADA" w14:textId="77777777" w:rsidR="002366F0" w:rsidRPr="002366F0" w:rsidRDefault="002366F0" w:rsidP="003E0862">
            <w:pPr>
              <w:spacing w:after="0"/>
              <w:ind w:left="11"/>
              <w:rPr>
                <w:rFonts w:cs="Times New Roman"/>
                <w:sz w:val="16"/>
                <w:szCs w:val="16"/>
                <w:shd w:val="clear" w:color="auto" w:fill="EEF2F6"/>
                <w:lang w:val="ru-RU"/>
              </w:rPr>
            </w:pPr>
            <w:r w:rsidRPr="002366F0">
              <w:rPr>
                <w:rFonts w:cs="Times New Roman"/>
                <w:sz w:val="16"/>
                <w:szCs w:val="16"/>
                <w:shd w:val="clear" w:color="auto" w:fill="EEF2F6"/>
                <w:lang w:val="ru-RU"/>
              </w:rPr>
              <w:t xml:space="preserve">$ </w:t>
            </w:r>
            <w:r w:rsidRPr="002366F0">
              <w:rPr>
                <w:rFonts w:cs="Times New Roman"/>
                <w:sz w:val="16"/>
                <w:szCs w:val="16"/>
                <w:shd w:val="clear" w:color="auto" w:fill="EEF2F6"/>
              </w:rPr>
              <w:t>uname</w:t>
            </w:r>
            <w:r w:rsidRPr="002366F0">
              <w:rPr>
                <w:rFonts w:cs="Times New Roman"/>
                <w:sz w:val="16"/>
                <w:szCs w:val="16"/>
                <w:shd w:val="clear" w:color="auto" w:fill="EEF2F6"/>
                <w:lang w:val="ru-RU"/>
              </w:rPr>
              <w:t xml:space="preserve"> -</w:t>
            </w:r>
            <w:r w:rsidRPr="002366F0">
              <w:rPr>
                <w:rFonts w:cs="Times New Roman"/>
                <w:sz w:val="16"/>
                <w:szCs w:val="16"/>
                <w:shd w:val="clear" w:color="auto" w:fill="EEF2F6"/>
              </w:rPr>
              <w:t>r</w:t>
            </w:r>
          </w:p>
          <w:p w14:paraId="0795B218"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2) На обоих серверах выполнить</w:t>
            </w:r>
          </w:p>
          <w:p w14:paraId="14DDEE7B" w14:textId="75A41543" w:rsidR="002366F0" w:rsidRPr="00D20A87" w:rsidRDefault="002366F0" w:rsidP="003E0862">
            <w:pPr>
              <w:spacing w:after="0"/>
              <w:ind w:left="11"/>
              <w:rPr>
                <w:rFonts w:cs="Times New Roman"/>
                <w:sz w:val="16"/>
                <w:szCs w:val="16"/>
                <w:lang w:val="ru-RU"/>
              </w:rPr>
            </w:pPr>
            <w:r w:rsidRPr="00D20A87">
              <w:rPr>
                <w:rFonts w:cs="Times New Roman"/>
                <w:sz w:val="16"/>
                <w:szCs w:val="16"/>
                <w:shd w:val="clear" w:color="auto" w:fill="EEF2F6"/>
                <w:lang w:val="ru-RU"/>
              </w:rPr>
              <w:t xml:space="preserve">$ </w:t>
            </w:r>
            <w:r w:rsidR="00092C9E" w:rsidRPr="00092C9E">
              <w:rPr>
                <w:rFonts w:cs="Times New Roman"/>
                <w:sz w:val="16"/>
                <w:szCs w:val="16"/>
                <w:shd w:val="clear" w:color="auto" w:fill="EEF2F6"/>
              </w:rPr>
              <w:t>lspci</w:t>
            </w:r>
            <w:r w:rsidR="00092C9E" w:rsidRPr="00D20A87">
              <w:rPr>
                <w:rFonts w:cs="Times New Roman"/>
                <w:sz w:val="16"/>
                <w:szCs w:val="16"/>
                <w:shd w:val="clear" w:color="auto" w:fill="EEF2F6"/>
                <w:lang w:val="ru-RU"/>
              </w:rPr>
              <w:t xml:space="preserve"> | </w:t>
            </w:r>
            <w:r w:rsidR="00092C9E" w:rsidRPr="00092C9E">
              <w:rPr>
                <w:rFonts w:cs="Times New Roman"/>
                <w:sz w:val="16"/>
                <w:szCs w:val="16"/>
                <w:shd w:val="clear" w:color="auto" w:fill="EEF2F6"/>
              </w:rPr>
              <w:t>grep</w:t>
            </w:r>
            <w:r w:rsidR="00092C9E" w:rsidRPr="00D20A87">
              <w:rPr>
                <w:rFonts w:cs="Times New Roman"/>
                <w:sz w:val="16"/>
                <w:szCs w:val="16"/>
                <w:shd w:val="clear" w:color="auto" w:fill="EEF2F6"/>
                <w:lang w:val="ru-RU"/>
              </w:rPr>
              <w:t xml:space="preserve"> -</w:t>
            </w:r>
            <w:r w:rsidR="00092C9E" w:rsidRPr="00092C9E">
              <w:rPr>
                <w:rFonts w:cs="Times New Roman"/>
                <w:sz w:val="16"/>
                <w:szCs w:val="16"/>
                <w:shd w:val="clear" w:color="auto" w:fill="EEF2F6"/>
              </w:rPr>
              <w:t>Ei</w:t>
            </w:r>
            <w:r w:rsidR="00092C9E" w:rsidRPr="00D20A87">
              <w:rPr>
                <w:rFonts w:cs="Times New Roman"/>
                <w:sz w:val="16"/>
                <w:szCs w:val="16"/>
                <w:shd w:val="clear" w:color="auto" w:fill="EEF2F6"/>
                <w:lang w:val="ru-RU"/>
              </w:rPr>
              <w:t xml:space="preserve"> "</w:t>
            </w:r>
            <w:r w:rsidR="00092C9E" w:rsidRPr="00092C9E">
              <w:rPr>
                <w:rFonts w:cs="Times New Roman"/>
                <w:sz w:val="16"/>
                <w:szCs w:val="16"/>
                <w:shd w:val="clear" w:color="auto" w:fill="EEF2F6"/>
              </w:rPr>
              <w:t>Fibre</w:t>
            </w:r>
            <w:r w:rsidR="00092C9E" w:rsidRPr="00D20A87">
              <w:rPr>
                <w:rFonts w:cs="Times New Roman"/>
                <w:sz w:val="16"/>
                <w:szCs w:val="16"/>
                <w:shd w:val="clear" w:color="auto" w:fill="EEF2F6"/>
                <w:lang w:val="ru-RU"/>
              </w:rPr>
              <w:t>|</w:t>
            </w:r>
            <w:r w:rsidR="00092C9E" w:rsidRPr="00092C9E">
              <w:rPr>
                <w:rFonts w:cs="Times New Roman"/>
                <w:sz w:val="16"/>
                <w:szCs w:val="16"/>
                <w:shd w:val="clear" w:color="auto" w:fill="EEF2F6"/>
              </w:rPr>
              <w:t>hba</w:t>
            </w:r>
            <w:r w:rsidR="00092C9E" w:rsidRPr="00D20A87">
              <w:rPr>
                <w:rFonts w:cs="Times New Roman"/>
                <w:sz w:val="16"/>
                <w:szCs w:val="16"/>
                <w:shd w:val="clear" w:color="auto" w:fill="EEF2F6"/>
                <w:lang w:val="ru-RU"/>
              </w:rPr>
              <w:t>|</w:t>
            </w:r>
            <w:r w:rsidR="00092C9E" w:rsidRPr="00092C9E">
              <w:rPr>
                <w:rFonts w:cs="Times New Roman"/>
                <w:sz w:val="16"/>
                <w:szCs w:val="16"/>
                <w:shd w:val="clear" w:color="auto" w:fill="EEF2F6"/>
              </w:rPr>
              <w:t>HBA</w:t>
            </w:r>
            <w:r w:rsidR="00092C9E" w:rsidRPr="00D20A87">
              <w:rPr>
                <w:rFonts w:cs="Times New Roman"/>
                <w:sz w:val="16"/>
                <w:szCs w:val="16"/>
                <w:shd w:val="clear" w:color="auto" w:fill="EEF2F6"/>
                <w:lang w:val="ru-RU"/>
              </w:rPr>
              <w:t>|</w:t>
            </w:r>
            <w:r w:rsidR="00092C9E" w:rsidRPr="00092C9E">
              <w:rPr>
                <w:rFonts w:cs="Times New Roman"/>
                <w:sz w:val="16"/>
                <w:szCs w:val="16"/>
                <w:shd w:val="clear" w:color="auto" w:fill="EEF2F6"/>
              </w:rPr>
              <w:t>QLogic</w:t>
            </w:r>
            <w:r w:rsidR="00092C9E" w:rsidRPr="00D20A87">
              <w:rPr>
                <w:rFonts w:cs="Times New Roman"/>
                <w:sz w:val="16"/>
                <w:szCs w:val="16"/>
                <w:shd w:val="clear" w:color="auto" w:fill="EEF2F6"/>
                <w:lang w:val="ru-RU"/>
              </w:rPr>
              <w:t>|</w:t>
            </w:r>
            <w:r w:rsidR="00092C9E" w:rsidRPr="00092C9E">
              <w:rPr>
                <w:rFonts w:cs="Times New Roman"/>
                <w:sz w:val="16"/>
                <w:szCs w:val="16"/>
                <w:shd w:val="clear" w:color="auto" w:fill="EEF2F6"/>
              </w:rPr>
              <w:t>Emulex</w:t>
            </w:r>
            <w:r w:rsidR="00092C9E" w:rsidRPr="00D20A87">
              <w:rPr>
                <w:rFonts w:cs="Times New Roman"/>
                <w:sz w:val="16"/>
                <w:szCs w:val="16"/>
                <w:shd w:val="clear" w:color="auto" w:fill="EEF2F6"/>
                <w:lang w:val="ru-RU"/>
              </w:rPr>
              <w:t>"</w:t>
            </w:r>
          </w:p>
          <w:p w14:paraId="21129B29" w14:textId="77777777" w:rsidR="002366F0" w:rsidRPr="002366F0" w:rsidRDefault="002366F0" w:rsidP="003E0862">
            <w:pPr>
              <w:spacing w:after="0"/>
              <w:rPr>
                <w:rFonts w:cs="Times New Roman"/>
                <w:sz w:val="16"/>
                <w:szCs w:val="16"/>
              </w:rPr>
            </w:pPr>
            <w:r w:rsidRPr="002366F0">
              <w:rPr>
                <w:rFonts w:cs="Times New Roman"/>
                <w:sz w:val="16"/>
                <w:szCs w:val="16"/>
              </w:rPr>
              <w:t>3) На обоих серверах выполнить</w:t>
            </w:r>
          </w:p>
          <w:p w14:paraId="61D72964" w14:textId="77777777" w:rsidR="002366F0" w:rsidRPr="002366F0" w:rsidRDefault="002366F0" w:rsidP="003E0862">
            <w:pPr>
              <w:spacing w:after="0"/>
              <w:ind w:left="11"/>
              <w:rPr>
                <w:rFonts w:cs="Times New Roman"/>
                <w:sz w:val="16"/>
                <w:szCs w:val="16"/>
              </w:rPr>
            </w:pPr>
            <w:r w:rsidRPr="002366F0">
              <w:rPr>
                <w:rFonts w:cs="Times New Roman"/>
                <w:sz w:val="16"/>
                <w:szCs w:val="16"/>
                <w:shd w:val="clear" w:color="auto" w:fill="EEF2F6"/>
              </w:rPr>
              <w:t>$ cat /sys/class/fc_host/host*/port_name</w:t>
            </w:r>
          </w:p>
          <w:p w14:paraId="165BD5B2" w14:textId="77777777" w:rsidR="002366F0" w:rsidRPr="002366F0" w:rsidRDefault="002366F0" w:rsidP="003E0862">
            <w:pPr>
              <w:spacing w:after="0"/>
              <w:ind w:left="11"/>
              <w:rPr>
                <w:rFonts w:cs="Times New Roman"/>
                <w:sz w:val="16"/>
                <w:szCs w:val="16"/>
              </w:rPr>
            </w:pPr>
            <w:r w:rsidRPr="002366F0">
              <w:rPr>
                <w:rFonts w:cs="Times New Roman"/>
                <w:sz w:val="16"/>
                <w:szCs w:val="16"/>
                <w:shd w:val="clear" w:color="auto" w:fill="EEF2F6"/>
              </w:rPr>
              <w:t>$ cat /sys/class/fc_host/host*/port_state</w:t>
            </w:r>
          </w:p>
          <w:p w14:paraId="5C21C483" w14:textId="77777777" w:rsidR="002366F0" w:rsidRPr="002366F0" w:rsidRDefault="002366F0" w:rsidP="003E0862">
            <w:pPr>
              <w:spacing w:after="0"/>
              <w:ind w:left="11"/>
              <w:rPr>
                <w:rFonts w:cs="Times New Roman"/>
                <w:sz w:val="16"/>
                <w:szCs w:val="16"/>
              </w:rPr>
            </w:pPr>
            <w:r w:rsidRPr="002366F0">
              <w:rPr>
                <w:rFonts w:cs="Times New Roman"/>
                <w:sz w:val="16"/>
                <w:szCs w:val="16"/>
                <w:shd w:val="clear" w:color="auto" w:fill="EEF2F6"/>
              </w:rPr>
              <w:t>$ cat /sys/class/fc_host/host*/speed</w:t>
            </w:r>
          </w:p>
          <w:p w14:paraId="167CADEF"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4) Зафиксировать </w:t>
            </w:r>
            <w:r w:rsidRPr="002366F0">
              <w:rPr>
                <w:rFonts w:cs="Times New Roman"/>
                <w:sz w:val="16"/>
                <w:szCs w:val="16"/>
              </w:rPr>
              <w:t>WWPN</w:t>
            </w:r>
            <w:r w:rsidRPr="002366F0">
              <w:rPr>
                <w:rFonts w:cs="Times New Roman"/>
                <w:sz w:val="16"/>
                <w:szCs w:val="16"/>
                <w:lang w:val="ru-RU"/>
              </w:rPr>
              <w:t xml:space="preserve"> инициаторов, количество активных </w:t>
            </w:r>
            <w:r w:rsidRPr="002366F0">
              <w:rPr>
                <w:rFonts w:cs="Times New Roman"/>
                <w:sz w:val="16"/>
                <w:szCs w:val="16"/>
              </w:rPr>
              <w:t>FC</w:t>
            </w:r>
            <w:r w:rsidRPr="002366F0">
              <w:rPr>
                <w:rFonts w:cs="Times New Roman"/>
                <w:sz w:val="16"/>
                <w:szCs w:val="16"/>
                <w:lang w:val="ru-RU"/>
              </w:rPr>
              <w:t xml:space="preserve">-портов, схему подключения к портам СХД и факт использования </w:t>
            </w:r>
            <w:r w:rsidRPr="002366F0">
              <w:rPr>
                <w:rFonts w:cs="Times New Roman"/>
                <w:sz w:val="16"/>
                <w:szCs w:val="16"/>
              </w:rPr>
              <w:t>FC</w:t>
            </w:r>
            <w:r w:rsidRPr="002366F0">
              <w:rPr>
                <w:rFonts w:cs="Times New Roman"/>
                <w:sz w:val="16"/>
                <w:szCs w:val="16"/>
                <w:lang w:val="ru-RU"/>
              </w:rPr>
              <w:t>-фабрики</w:t>
            </w:r>
          </w:p>
          <w:p w14:paraId="48296338"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5) Сохранить данные в журнал испытаний</w:t>
            </w:r>
          </w:p>
        </w:tc>
        <w:tc>
          <w:tcPr>
            <w:tcW w:w="4119" w:type="dxa"/>
          </w:tcPr>
          <w:p w14:paraId="76D03A6D" w14:textId="77777777" w:rsidR="002366F0" w:rsidRPr="002366F0" w:rsidRDefault="002366F0" w:rsidP="003E0862">
            <w:pPr>
              <w:spacing w:after="0"/>
              <w:rPr>
                <w:rFonts w:cs="Times New Roman"/>
                <w:sz w:val="16"/>
                <w:szCs w:val="16"/>
                <w:lang w:val="ru-RU"/>
              </w:rPr>
            </w:pPr>
            <w:r w:rsidRPr="002366F0">
              <w:rPr>
                <w:rFonts w:cs="Times New Roman"/>
                <w:b/>
                <w:sz w:val="16"/>
                <w:szCs w:val="16"/>
                <w:lang w:val="ru-RU"/>
              </w:rPr>
              <w:t>Испытание считается успешным, если одновременно выполнены условия:</w:t>
            </w:r>
          </w:p>
          <w:p w14:paraId="2D5E54B2"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1) На обоих серверах подтверждена установленная ОС </w:t>
            </w:r>
            <w:r w:rsidRPr="002366F0">
              <w:rPr>
                <w:rFonts w:cs="Times New Roman"/>
                <w:sz w:val="16"/>
                <w:szCs w:val="16"/>
              </w:rPr>
              <w:t>RedOS</w:t>
            </w:r>
            <w:r w:rsidRPr="002366F0">
              <w:rPr>
                <w:rFonts w:cs="Times New Roman"/>
                <w:sz w:val="16"/>
                <w:szCs w:val="16"/>
                <w:lang w:val="ru-RU"/>
              </w:rPr>
              <w:t xml:space="preserve"> 7.3 и корректно определяется версия ядра </w:t>
            </w:r>
            <w:r w:rsidRPr="002366F0">
              <w:rPr>
                <w:rFonts w:cs="Times New Roman"/>
                <w:sz w:val="16"/>
                <w:szCs w:val="16"/>
              </w:rPr>
              <w:t>Linux</w:t>
            </w:r>
            <w:r w:rsidRPr="002366F0">
              <w:rPr>
                <w:rFonts w:cs="Times New Roman"/>
                <w:sz w:val="16"/>
                <w:szCs w:val="16"/>
                <w:lang w:val="ru-RU"/>
              </w:rPr>
              <w:t>, и в журнале испытаний зафиксированы версии ядра ОС.</w:t>
            </w:r>
          </w:p>
          <w:p w14:paraId="16E3F620"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 (на 01.04.2026 актуальными версиями являются </w:t>
            </w:r>
            <w:r w:rsidRPr="002366F0">
              <w:rPr>
                <w:rStyle w:val="translatable-message"/>
                <w:rFonts w:cs="Times New Roman"/>
                <w:sz w:val="16"/>
                <w:szCs w:val="16"/>
                <w:lang w:val="ru-RU"/>
              </w:rPr>
              <w:t>6.1.110 или 6.1.162</w:t>
            </w:r>
            <w:r w:rsidRPr="002366F0">
              <w:rPr>
                <w:rFonts w:cs="Times New Roman"/>
                <w:sz w:val="16"/>
                <w:szCs w:val="16"/>
                <w:lang w:val="ru-RU"/>
              </w:rPr>
              <w:t xml:space="preserve">, в случае применения других версий, необходимо подтверждение от </w:t>
            </w:r>
            <w:r w:rsidRPr="002366F0">
              <w:rPr>
                <w:rFonts w:cs="Times New Roman"/>
                <w:sz w:val="16"/>
                <w:szCs w:val="16"/>
              </w:rPr>
              <w:t>RedOS</w:t>
            </w:r>
            <w:r w:rsidRPr="002366F0">
              <w:rPr>
                <w:rFonts w:cs="Times New Roman"/>
                <w:sz w:val="16"/>
                <w:szCs w:val="16"/>
                <w:lang w:val="ru-RU"/>
              </w:rPr>
              <w:t xml:space="preserve"> о смене версий ядер ОС)2) В составе оборудования каждого сервера определяется </w:t>
            </w:r>
            <w:r w:rsidRPr="002366F0">
              <w:rPr>
                <w:rFonts w:cs="Times New Roman"/>
                <w:sz w:val="16"/>
                <w:szCs w:val="16"/>
              </w:rPr>
              <w:t>FC</w:t>
            </w:r>
            <w:r w:rsidRPr="002366F0">
              <w:rPr>
                <w:rFonts w:cs="Times New Roman"/>
                <w:sz w:val="16"/>
                <w:szCs w:val="16"/>
                <w:lang w:val="ru-RU"/>
              </w:rPr>
              <w:t xml:space="preserve"> </w:t>
            </w:r>
            <w:r w:rsidRPr="002366F0">
              <w:rPr>
                <w:rFonts w:cs="Times New Roman"/>
                <w:sz w:val="16"/>
                <w:szCs w:val="16"/>
              </w:rPr>
              <w:t>HBA</w:t>
            </w:r>
            <w:r w:rsidRPr="002366F0">
              <w:rPr>
                <w:rFonts w:cs="Times New Roman"/>
                <w:sz w:val="16"/>
                <w:szCs w:val="16"/>
                <w:lang w:val="ru-RU"/>
              </w:rPr>
              <w:t xml:space="preserve">, а количество активных </w:t>
            </w:r>
            <w:r w:rsidRPr="002366F0">
              <w:rPr>
                <w:rFonts w:cs="Times New Roman"/>
                <w:sz w:val="16"/>
                <w:szCs w:val="16"/>
              </w:rPr>
              <w:t>FC</w:t>
            </w:r>
            <w:r w:rsidRPr="002366F0">
              <w:rPr>
                <w:rFonts w:cs="Times New Roman"/>
                <w:sz w:val="16"/>
                <w:szCs w:val="16"/>
                <w:lang w:val="ru-RU"/>
              </w:rPr>
              <w:t>-портов соответствует схеме стенда</w:t>
            </w:r>
          </w:p>
          <w:p w14:paraId="4265EBB6"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3) Все задействованные </w:t>
            </w:r>
            <w:r w:rsidRPr="002366F0">
              <w:rPr>
                <w:rFonts w:cs="Times New Roman"/>
                <w:sz w:val="16"/>
                <w:szCs w:val="16"/>
              </w:rPr>
              <w:t>FC</w:t>
            </w:r>
            <w:r w:rsidRPr="002366F0">
              <w:rPr>
                <w:rFonts w:cs="Times New Roman"/>
                <w:sz w:val="16"/>
                <w:szCs w:val="16"/>
                <w:lang w:val="ru-RU"/>
              </w:rPr>
              <w:t xml:space="preserve">-порты находятся в состоянии </w:t>
            </w:r>
            <w:r w:rsidRPr="002366F0">
              <w:rPr>
                <w:rFonts w:cs="Times New Roman"/>
                <w:sz w:val="16"/>
                <w:szCs w:val="16"/>
              </w:rPr>
              <w:t>Online</w:t>
            </w:r>
            <w:r w:rsidRPr="002366F0">
              <w:rPr>
                <w:rFonts w:cs="Times New Roman"/>
                <w:sz w:val="16"/>
                <w:szCs w:val="16"/>
                <w:lang w:val="ru-RU"/>
              </w:rPr>
              <w:t xml:space="preserve">; согласованная скорость соответствует проектной схеме стенда, например 32 </w:t>
            </w:r>
            <w:r w:rsidRPr="002366F0">
              <w:rPr>
                <w:rFonts w:cs="Times New Roman"/>
                <w:sz w:val="16"/>
                <w:szCs w:val="16"/>
              </w:rPr>
              <w:t>Gbit</w:t>
            </w:r>
          </w:p>
          <w:p w14:paraId="5B1086E6"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4) </w:t>
            </w:r>
            <w:r w:rsidRPr="002366F0">
              <w:rPr>
                <w:rFonts w:cs="Times New Roman"/>
                <w:sz w:val="16"/>
                <w:szCs w:val="16"/>
              </w:rPr>
              <w:t>WWPN</w:t>
            </w:r>
            <w:r w:rsidRPr="002366F0">
              <w:rPr>
                <w:rFonts w:cs="Times New Roman"/>
                <w:sz w:val="16"/>
                <w:szCs w:val="16"/>
                <w:lang w:val="ru-RU"/>
              </w:rPr>
              <w:t xml:space="preserve"> инициаторов и карта подключений серверов к портам СХД или к </w:t>
            </w:r>
            <w:r w:rsidRPr="002366F0">
              <w:rPr>
                <w:rFonts w:cs="Times New Roman"/>
                <w:sz w:val="16"/>
                <w:szCs w:val="16"/>
              </w:rPr>
              <w:t>FC</w:t>
            </w:r>
            <w:r w:rsidRPr="002366F0">
              <w:rPr>
                <w:rFonts w:cs="Times New Roman"/>
                <w:sz w:val="16"/>
                <w:szCs w:val="16"/>
                <w:lang w:val="ru-RU"/>
              </w:rPr>
              <w:t>-фабрике зафиксированы в журнале испытаний</w:t>
            </w:r>
          </w:p>
        </w:tc>
      </w:tr>
      <w:tr w:rsidR="002366F0" w:rsidRPr="002366F0" w14:paraId="3C190C87" w14:textId="77777777" w:rsidTr="002366F0">
        <w:tc>
          <w:tcPr>
            <w:tcW w:w="502" w:type="dxa"/>
          </w:tcPr>
          <w:p w14:paraId="2E75F4A6" w14:textId="77777777" w:rsidR="002366F0" w:rsidRPr="002366F0" w:rsidRDefault="002366F0" w:rsidP="003E0862">
            <w:pPr>
              <w:spacing w:after="0"/>
              <w:jc w:val="center"/>
              <w:rPr>
                <w:rFonts w:cs="Times New Roman"/>
                <w:sz w:val="16"/>
                <w:szCs w:val="16"/>
              </w:rPr>
            </w:pPr>
            <w:r w:rsidRPr="002366F0">
              <w:rPr>
                <w:rFonts w:cs="Times New Roman"/>
                <w:b/>
                <w:color w:val="1F1F1F"/>
                <w:sz w:val="16"/>
                <w:szCs w:val="16"/>
              </w:rPr>
              <w:t>2</w:t>
            </w:r>
          </w:p>
        </w:tc>
        <w:tc>
          <w:tcPr>
            <w:tcW w:w="1969" w:type="dxa"/>
          </w:tcPr>
          <w:p w14:paraId="7E3753E0" w14:textId="77777777" w:rsidR="002366F0" w:rsidRPr="002366F0" w:rsidRDefault="002366F0" w:rsidP="003E0862">
            <w:pPr>
              <w:spacing w:after="0"/>
              <w:rPr>
                <w:rFonts w:cs="Times New Roman"/>
                <w:sz w:val="16"/>
                <w:szCs w:val="16"/>
                <w:lang w:val="ru-RU"/>
              </w:rPr>
            </w:pPr>
            <w:r w:rsidRPr="002366F0">
              <w:rPr>
                <w:rFonts w:cs="Times New Roman"/>
                <w:color w:val="1F1F1F"/>
                <w:sz w:val="16"/>
                <w:szCs w:val="16"/>
                <w:lang w:val="ru-RU"/>
              </w:rPr>
              <w:t>Настройка ОС хостов</w:t>
            </w:r>
          </w:p>
        </w:tc>
        <w:tc>
          <w:tcPr>
            <w:tcW w:w="2277" w:type="dxa"/>
          </w:tcPr>
          <w:p w14:paraId="2B99B4D5" w14:textId="77777777" w:rsidR="002366F0" w:rsidRPr="002366F0" w:rsidRDefault="002366F0" w:rsidP="003E0862">
            <w:pPr>
              <w:spacing w:after="0"/>
              <w:rPr>
                <w:rFonts w:cs="Times New Roman"/>
                <w:sz w:val="16"/>
                <w:szCs w:val="16"/>
                <w:lang w:val="ru-RU"/>
              </w:rPr>
            </w:pPr>
            <w:r w:rsidRPr="002366F0">
              <w:rPr>
                <w:rFonts w:cs="Times New Roman"/>
                <w:color w:val="1F1F1F"/>
                <w:sz w:val="16"/>
                <w:szCs w:val="16"/>
                <w:lang w:val="ru-RU"/>
              </w:rPr>
              <w:t xml:space="preserve">Установка обязательных пакетов и запуск </w:t>
            </w:r>
            <w:r w:rsidRPr="002366F0">
              <w:rPr>
                <w:rFonts w:cs="Times New Roman"/>
                <w:color w:val="1F1F1F"/>
                <w:sz w:val="16"/>
                <w:szCs w:val="16"/>
              </w:rPr>
              <w:t>multipathd</w:t>
            </w:r>
          </w:p>
        </w:tc>
        <w:tc>
          <w:tcPr>
            <w:tcW w:w="2459" w:type="dxa"/>
          </w:tcPr>
          <w:p w14:paraId="42BB1DFB" w14:textId="77777777" w:rsidR="002366F0" w:rsidRPr="002366F0" w:rsidRDefault="002366F0" w:rsidP="003E0862">
            <w:pPr>
              <w:spacing w:after="0"/>
              <w:rPr>
                <w:rFonts w:cs="Times New Roman"/>
                <w:sz w:val="16"/>
                <w:szCs w:val="16"/>
                <w:lang w:val="ru-RU"/>
              </w:rPr>
            </w:pPr>
            <w:r w:rsidRPr="002366F0">
              <w:rPr>
                <w:rFonts w:cs="Times New Roman"/>
                <w:color w:val="1F1F1F"/>
                <w:sz w:val="16"/>
                <w:szCs w:val="16"/>
                <w:lang w:val="ru-RU"/>
              </w:rPr>
              <w:t xml:space="preserve">На обоих серверах установлены </w:t>
            </w:r>
            <w:r w:rsidRPr="002366F0">
              <w:rPr>
                <w:rFonts w:cs="Times New Roman"/>
                <w:color w:val="1F1F1F"/>
                <w:sz w:val="16"/>
                <w:szCs w:val="16"/>
              </w:rPr>
              <w:t>fio</w:t>
            </w:r>
            <w:r w:rsidRPr="002366F0">
              <w:rPr>
                <w:rFonts w:cs="Times New Roman"/>
                <w:color w:val="1F1F1F"/>
                <w:sz w:val="16"/>
                <w:szCs w:val="16"/>
                <w:lang w:val="ru-RU"/>
              </w:rPr>
              <w:t xml:space="preserve">, </w:t>
            </w:r>
            <w:r w:rsidRPr="002366F0">
              <w:rPr>
                <w:rFonts w:cs="Times New Roman"/>
                <w:color w:val="1F1F1F"/>
                <w:sz w:val="16"/>
                <w:szCs w:val="16"/>
              </w:rPr>
              <w:t>device</w:t>
            </w:r>
            <w:r w:rsidRPr="002366F0">
              <w:rPr>
                <w:rFonts w:cs="Times New Roman"/>
                <w:color w:val="1F1F1F"/>
                <w:sz w:val="16"/>
                <w:szCs w:val="16"/>
                <w:lang w:val="ru-RU"/>
              </w:rPr>
              <w:t>-</w:t>
            </w:r>
            <w:r w:rsidRPr="002366F0">
              <w:rPr>
                <w:rFonts w:cs="Times New Roman"/>
                <w:color w:val="1F1F1F"/>
                <w:sz w:val="16"/>
                <w:szCs w:val="16"/>
              </w:rPr>
              <w:t>mapper</w:t>
            </w:r>
            <w:r w:rsidRPr="002366F0">
              <w:rPr>
                <w:rFonts w:cs="Times New Roman"/>
                <w:color w:val="1F1F1F"/>
                <w:sz w:val="16"/>
                <w:szCs w:val="16"/>
                <w:lang w:val="ru-RU"/>
              </w:rPr>
              <w:t>-</w:t>
            </w:r>
            <w:r w:rsidRPr="002366F0">
              <w:rPr>
                <w:rFonts w:cs="Times New Roman"/>
                <w:color w:val="1F1F1F"/>
                <w:sz w:val="16"/>
                <w:szCs w:val="16"/>
              </w:rPr>
              <w:t>multipath</w:t>
            </w:r>
            <w:r w:rsidRPr="002366F0">
              <w:rPr>
                <w:rFonts w:cs="Times New Roman"/>
                <w:color w:val="1F1F1F"/>
                <w:sz w:val="16"/>
                <w:szCs w:val="16"/>
                <w:lang w:val="ru-RU"/>
              </w:rPr>
              <w:t xml:space="preserve">, </w:t>
            </w:r>
            <w:r w:rsidRPr="002366F0">
              <w:rPr>
                <w:rFonts w:cs="Times New Roman"/>
                <w:color w:val="1F1F1F"/>
                <w:sz w:val="16"/>
                <w:szCs w:val="16"/>
              </w:rPr>
              <w:t>sg</w:t>
            </w:r>
            <w:r w:rsidRPr="002366F0">
              <w:rPr>
                <w:rFonts w:cs="Times New Roman"/>
                <w:color w:val="1F1F1F"/>
                <w:sz w:val="16"/>
                <w:szCs w:val="16"/>
                <w:lang w:val="ru-RU"/>
              </w:rPr>
              <w:t>3_</w:t>
            </w:r>
            <w:r w:rsidRPr="002366F0">
              <w:rPr>
                <w:rFonts w:cs="Times New Roman"/>
                <w:color w:val="1F1F1F"/>
                <w:sz w:val="16"/>
                <w:szCs w:val="16"/>
              </w:rPr>
              <w:t>utils</w:t>
            </w:r>
            <w:r w:rsidRPr="002366F0">
              <w:rPr>
                <w:rFonts w:cs="Times New Roman"/>
                <w:color w:val="1F1F1F"/>
                <w:sz w:val="16"/>
                <w:szCs w:val="16"/>
                <w:lang w:val="ru-RU"/>
              </w:rPr>
              <w:t xml:space="preserve">, </w:t>
            </w:r>
            <w:r w:rsidRPr="002366F0">
              <w:rPr>
                <w:rFonts w:cs="Times New Roman"/>
                <w:color w:val="1F1F1F"/>
                <w:sz w:val="16"/>
                <w:szCs w:val="16"/>
              </w:rPr>
              <w:t>lsscsi</w:t>
            </w:r>
            <w:r w:rsidRPr="002366F0">
              <w:rPr>
                <w:rFonts w:cs="Times New Roman"/>
                <w:color w:val="1F1F1F"/>
                <w:sz w:val="16"/>
                <w:szCs w:val="16"/>
                <w:lang w:val="ru-RU"/>
              </w:rPr>
              <w:t xml:space="preserve">; служба </w:t>
            </w:r>
            <w:r w:rsidRPr="002366F0">
              <w:rPr>
                <w:rFonts w:cs="Times New Roman"/>
                <w:color w:val="1F1F1F"/>
                <w:sz w:val="16"/>
                <w:szCs w:val="16"/>
              </w:rPr>
              <w:t>multipathd</w:t>
            </w:r>
            <w:r w:rsidRPr="002366F0">
              <w:rPr>
                <w:rFonts w:cs="Times New Roman"/>
                <w:color w:val="1F1F1F"/>
                <w:sz w:val="16"/>
                <w:szCs w:val="16"/>
                <w:lang w:val="ru-RU"/>
              </w:rPr>
              <w:t xml:space="preserve"> включена и запущена</w:t>
            </w:r>
          </w:p>
        </w:tc>
        <w:tc>
          <w:tcPr>
            <w:tcW w:w="4152" w:type="dxa"/>
          </w:tcPr>
          <w:p w14:paraId="1F79EE6B"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1) На каждом сервере установить обязательные пакеты и запустить </w:t>
            </w:r>
            <w:r w:rsidRPr="002366F0">
              <w:rPr>
                <w:rFonts w:cs="Times New Roman"/>
                <w:sz w:val="16"/>
                <w:szCs w:val="16"/>
              </w:rPr>
              <w:t>multipathd</w:t>
            </w:r>
          </w:p>
          <w:p w14:paraId="23BC363F" w14:textId="77777777" w:rsidR="002366F0" w:rsidRPr="002366F0" w:rsidRDefault="002366F0" w:rsidP="003E0862">
            <w:pPr>
              <w:spacing w:after="0"/>
              <w:ind w:left="11"/>
              <w:rPr>
                <w:rFonts w:cs="Times New Roman"/>
                <w:sz w:val="16"/>
                <w:szCs w:val="16"/>
                <w:shd w:val="clear" w:color="auto" w:fill="EEF2F6"/>
              </w:rPr>
            </w:pPr>
            <w:r w:rsidRPr="002366F0">
              <w:rPr>
                <w:rFonts w:cs="Times New Roman"/>
                <w:sz w:val="16"/>
                <w:szCs w:val="16"/>
                <w:shd w:val="clear" w:color="auto" w:fill="EEF2F6"/>
              </w:rPr>
              <w:t># dnf install -y fio device-mapper-multipath sg3_utils lsscsi</w:t>
            </w:r>
          </w:p>
          <w:p w14:paraId="0679CB48" w14:textId="77777777" w:rsidR="002366F0" w:rsidRPr="002366F0" w:rsidRDefault="002366F0" w:rsidP="003E0862">
            <w:pPr>
              <w:spacing w:after="0"/>
              <w:ind w:left="11"/>
              <w:rPr>
                <w:rFonts w:cs="Times New Roman"/>
                <w:sz w:val="16"/>
                <w:szCs w:val="16"/>
                <w:shd w:val="clear" w:color="auto" w:fill="EEF2F6"/>
              </w:rPr>
            </w:pPr>
            <w:r w:rsidRPr="002366F0">
              <w:rPr>
                <w:rFonts w:cs="Times New Roman"/>
                <w:sz w:val="16"/>
                <w:szCs w:val="16"/>
                <w:shd w:val="clear" w:color="auto" w:fill="EEF2F6"/>
              </w:rPr>
              <w:t># mpathconf --find_multipaths y</w:t>
            </w:r>
          </w:p>
          <w:p w14:paraId="09784C12" w14:textId="77777777" w:rsidR="002366F0" w:rsidRPr="002366F0" w:rsidRDefault="002366F0" w:rsidP="003E0862">
            <w:pPr>
              <w:spacing w:after="0"/>
              <w:ind w:left="11"/>
              <w:rPr>
                <w:rFonts w:cs="Times New Roman"/>
                <w:sz w:val="16"/>
                <w:szCs w:val="16"/>
              </w:rPr>
            </w:pPr>
            <w:r w:rsidRPr="002366F0">
              <w:rPr>
                <w:rFonts w:cs="Times New Roman"/>
                <w:sz w:val="16"/>
                <w:szCs w:val="16"/>
                <w:shd w:val="clear" w:color="auto" w:fill="EEF2F6"/>
              </w:rPr>
              <w:t># systemctl enable multipathd</w:t>
            </w:r>
          </w:p>
          <w:p w14:paraId="670B09E1" w14:textId="77777777" w:rsidR="002366F0" w:rsidRPr="002366F0" w:rsidRDefault="002366F0" w:rsidP="003E0862">
            <w:pPr>
              <w:spacing w:after="0"/>
              <w:ind w:left="11"/>
              <w:rPr>
                <w:rFonts w:cs="Times New Roman"/>
                <w:sz w:val="16"/>
                <w:szCs w:val="16"/>
                <w:lang w:val="ru-RU"/>
              </w:rPr>
            </w:pPr>
            <w:r w:rsidRPr="002366F0">
              <w:rPr>
                <w:rFonts w:cs="Times New Roman"/>
                <w:sz w:val="16"/>
                <w:szCs w:val="16"/>
                <w:shd w:val="clear" w:color="auto" w:fill="EEF2F6"/>
                <w:lang w:val="ru-RU"/>
              </w:rPr>
              <w:t xml:space="preserve"># </w:t>
            </w:r>
            <w:r w:rsidRPr="002366F0">
              <w:rPr>
                <w:rFonts w:cs="Times New Roman"/>
                <w:sz w:val="16"/>
                <w:szCs w:val="16"/>
                <w:shd w:val="clear" w:color="auto" w:fill="EEF2F6"/>
              </w:rPr>
              <w:t>systemctl</w:t>
            </w:r>
            <w:r w:rsidRPr="002366F0">
              <w:rPr>
                <w:rFonts w:cs="Times New Roman"/>
                <w:sz w:val="16"/>
                <w:szCs w:val="16"/>
                <w:shd w:val="clear" w:color="auto" w:fill="EEF2F6"/>
                <w:lang w:val="ru-RU"/>
              </w:rPr>
              <w:t xml:space="preserve"> </w:t>
            </w:r>
            <w:r w:rsidRPr="002366F0">
              <w:rPr>
                <w:rFonts w:cs="Times New Roman"/>
                <w:sz w:val="16"/>
                <w:szCs w:val="16"/>
                <w:shd w:val="clear" w:color="auto" w:fill="EEF2F6"/>
              </w:rPr>
              <w:t>start</w:t>
            </w:r>
            <w:r w:rsidRPr="002366F0">
              <w:rPr>
                <w:rFonts w:cs="Times New Roman"/>
                <w:sz w:val="16"/>
                <w:szCs w:val="16"/>
                <w:shd w:val="clear" w:color="auto" w:fill="EEF2F6"/>
                <w:lang w:val="ru-RU"/>
              </w:rPr>
              <w:t xml:space="preserve"> </w:t>
            </w:r>
            <w:r w:rsidRPr="002366F0">
              <w:rPr>
                <w:rFonts w:cs="Times New Roman"/>
                <w:sz w:val="16"/>
                <w:szCs w:val="16"/>
                <w:shd w:val="clear" w:color="auto" w:fill="EEF2F6"/>
              </w:rPr>
              <w:t>multipathd</w:t>
            </w:r>
          </w:p>
          <w:p w14:paraId="2D86F78C"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2) На каждом сервере проверить установленные пакеты</w:t>
            </w:r>
          </w:p>
          <w:p w14:paraId="2DD38489" w14:textId="77777777" w:rsidR="002366F0" w:rsidRPr="002366F0" w:rsidRDefault="002366F0" w:rsidP="003E0862">
            <w:pPr>
              <w:spacing w:after="0"/>
              <w:ind w:left="11"/>
              <w:rPr>
                <w:rFonts w:cs="Times New Roman"/>
                <w:sz w:val="16"/>
                <w:szCs w:val="16"/>
              </w:rPr>
            </w:pPr>
            <w:r w:rsidRPr="002366F0">
              <w:rPr>
                <w:rFonts w:cs="Times New Roman"/>
                <w:sz w:val="16"/>
                <w:szCs w:val="16"/>
                <w:shd w:val="clear" w:color="auto" w:fill="EEF2F6"/>
              </w:rPr>
              <w:t>$ rpm -q fio device-mapper-multipath sg3_utils lsscsi</w:t>
            </w:r>
          </w:p>
          <w:p w14:paraId="26904AF8"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3) На каждом сервере проверить состояние службы</w:t>
            </w:r>
          </w:p>
          <w:p w14:paraId="0898E5B6" w14:textId="77777777" w:rsidR="002366F0" w:rsidRPr="002366F0" w:rsidRDefault="002366F0" w:rsidP="003E0862">
            <w:pPr>
              <w:spacing w:after="0"/>
              <w:ind w:left="11"/>
              <w:rPr>
                <w:rFonts w:cs="Times New Roman"/>
                <w:sz w:val="16"/>
                <w:szCs w:val="16"/>
              </w:rPr>
            </w:pPr>
            <w:r w:rsidRPr="002366F0">
              <w:rPr>
                <w:rFonts w:cs="Times New Roman"/>
                <w:sz w:val="16"/>
                <w:szCs w:val="16"/>
                <w:shd w:val="clear" w:color="auto" w:fill="EEF2F6"/>
              </w:rPr>
              <w:t># systemctl status multipathd</w:t>
            </w:r>
          </w:p>
        </w:tc>
        <w:tc>
          <w:tcPr>
            <w:tcW w:w="4119" w:type="dxa"/>
          </w:tcPr>
          <w:p w14:paraId="6CB133E2" w14:textId="77777777" w:rsidR="002366F0" w:rsidRPr="002366F0" w:rsidRDefault="002366F0" w:rsidP="003E0862">
            <w:pPr>
              <w:spacing w:after="0"/>
              <w:rPr>
                <w:rFonts w:cs="Times New Roman"/>
                <w:sz w:val="16"/>
                <w:szCs w:val="16"/>
                <w:lang w:val="ru-RU"/>
              </w:rPr>
            </w:pPr>
            <w:r w:rsidRPr="002366F0">
              <w:rPr>
                <w:rFonts w:cs="Times New Roman"/>
                <w:b/>
                <w:sz w:val="16"/>
                <w:szCs w:val="16"/>
                <w:lang w:val="ru-RU"/>
              </w:rPr>
              <w:t>Испытание считается успешным, если одновременно выполнены условия:</w:t>
            </w:r>
          </w:p>
          <w:p w14:paraId="65204ADA"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1) Команда </w:t>
            </w:r>
            <w:r w:rsidRPr="002366F0">
              <w:rPr>
                <w:rFonts w:cs="Times New Roman"/>
                <w:sz w:val="16"/>
                <w:szCs w:val="16"/>
              </w:rPr>
              <w:t>rpm</w:t>
            </w:r>
            <w:r w:rsidRPr="002366F0">
              <w:rPr>
                <w:rFonts w:cs="Times New Roman"/>
                <w:sz w:val="16"/>
                <w:szCs w:val="16"/>
                <w:lang w:val="ru-RU"/>
              </w:rPr>
              <w:t xml:space="preserve"> -</w:t>
            </w:r>
            <w:r w:rsidRPr="002366F0">
              <w:rPr>
                <w:rFonts w:cs="Times New Roman"/>
                <w:sz w:val="16"/>
                <w:szCs w:val="16"/>
              </w:rPr>
              <w:t>q</w:t>
            </w:r>
            <w:r w:rsidRPr="002366F0">
              <w:rPr>
                <w:rFonts w:cs="Times New Roman"/>
                <w:sz w:val="16"/>
                <w:szCs w:val="16"/>
                <w:lang w:val="ru-RU"/>
              </w:rPr>
              <w:t xml:space="preserve"> возвращает названия и версии всех четырёх пакетов; строк вида </w:t>
            </w:r>
            <w:r w:rsidRPr="002366F0">
              <w:rPr>
                <w:rFonts w:cs="Times New Roman"/>
                <w:sz w:val="16"/>
                <w:szCs w:val="16"/>
              </w:rPr>
              <w:t>package</w:t>
            </w:r>
            <w:r w:rsidRPr="002366F0">
              <w:rPr>
                <w:rFonts w:cs="Times New Roman"/>
                <w:sz w:val="16"/>
                <w:szCs w:val="16"/>
                <w:lang w:val="ru-RU"/>
              </w:rPr>
              <w:t xml:space="preserve"> ... </w:t>
            </w:r>
            <w:r w:rsidRPr="002366F0">
              <w:rPr>
                <w:rFonts w:cs="Times New Roman"/>
                <w:sz w:val="16"/>
                <w:szCs w:val="16"/>
              </w:rPr>
              <w:t>is</w:t>
            </w:r>
            <w:r w:rsidRPr="002366F0">
              <w:rPr>
                <w:rFonts w:cs="Times New Roman"/>
                <w:sz w:val="16"/>
                <w:szCs w:val="16"/>
                <w:lang w:val="ru-RU"/>
              </w:rPr>
              <w:t xml:space="preserve"> </w:t>
            </w:r>
            <w:r w:rsidRPr="002366F0">
              <w:rPr>
                <w:rFonts w:cs="Times New Roman"/>
                <w:sz w:val="16"/>
                <w:szCs w:val="16"/>
              </w:rPr>
              <w:t>not</w:t>
            </w:r>
            <w:r w:rsidRPr="002366F0">
              <w:rPr>
                <w:rFonts w:cs="Times New Roman"/>
                <w:sz w:val="16"/>
                <w:szCs w:val="16"/>
                <w:lang w:val="ru-RU"/>
              </w:rPr>
              <w:t xml:space="preserve"> </w:t>
            </w:r>
            <w:r w:rsidRPr="002366F0">
              <w:rPr>
                <w:rFonts w:cs="Times New Roman"/>
                <w:sz w:val="16"/>
                <w:szCs w:val="16"/>
              </w:rPr>
              <w:t>installed</w:t>
            </w:r>
            <w:r w:rsidRPr="002366F0">
              <w:rPr>
                <w:rFonts w:cs="Times New Roman"/>
                <w:sz w:val="16"/>
                <w:szCs w:val="16"/>
                <w:lang w:val="ru-RU"/>
              </w:rPr>
              <w:t xml:space="preserve"> нет</w:t>
            </w:r>
          </w:p>
          <w:p w14:paraId="22E480D0"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2) Служба </w:t>
            </w:r>
            <w:r w:rsidRPr="002366F0">
              <w:rPr>
                <w:rFonts w:cs="Times New Roman"/>
                <w:sz w:val="16"/>
                <w:szCs w:val="16"/>
              </w:rPr>
              <w:t>multipathd</w:t>
            </w:r>
            <w:r w:rsidRPr="002366F0">
              <w:rPr>
                <w:rFonts w:cs="Times New Roman"/>
                <w:sz w:val="16"/>
                <w:szCs w:val="16"/>
                <w:lang w:val="ru-RU"/>
              </w:rPr>
              <w:t xml:space="preserve"> запущена и находится в состоянии </w:t>
            </w:r>
            <w:r w:rsidRPr="002366F0">
              <w:rPr>
                <w:rFonts w:cs="Times New Roman"/>
                <w:sz w:val="16"/>
                <w:szCs w:val="16"/>
              </w:rPr>
              <w:t>active</w:t>
            </w:r>
            <w:r w:rsidRPr="002366F0">
              <w:rPr>
                <w:rFonts w:cs="Times New Roman"/>
                <w:sz w:val="16"/>
                <w:szCs w:val="16"/>
                <w:lang w:val="ru-RU"/>
              </w:rPr>
              <w:t xml:space="preserve"> (</w:t>
            </w:r>
            <w:r w:rsidRPr="002366F0">
              <w:rPr>
                <w:rFonts w:cs="Times New Roman"/>
                <w:sz w:val="16"/>
                <w:szCs w:val="16"/>
              </w:rPr>
              <w:t>running</w:t>
            </w:r>
            <w:r w:rsidRPr="002366F0">
              <w:rPr>
                <w:rFonts w:cs="Times New Roman"/>
                <w:sz w:val="16"/>
                <w:szCs w:val="16"/>
                <w:lang w:val="ru-RU"/>
              </w:rPr>
              <w:t>)</w:t>
            </w:r>
          </w:p>
          <w:p w14:paraId="332E6974"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3) Автозапуск службы включён</w:t>
            </w:r>
          </w:p>
          <w:p w14:paraId="16906255" w14:textId="77777777" w:rsidR="002366F0" w:rsidRPr="002366F0" w:rsidRDefault="002366F0" w:rsidP="003E0862">
            <w:pPr>
              <w:spacing w:after="0"/>
              <w:rPr>
                <w:rFonts w:cs="Times New Roman"/>
                <w:sz w:val="16"/>
                <w:szCs w:val="16"/>
              </w:rPr>
            </w:pPr>
          </w:p>
        </w:tc>
      </w:tr>
      <w:tr w:rsidR="002366F0" w:rsidRPr="003E0862" w14:paraId="2B8BFBEA" w14:textId="77777777" w:rsidTr="002366F0">
        <w:tc>
          <w:tcPr>
            <w:tcW w:w="502" w:type="dxa"/>
          </w:tcPr>
          <w:p w14:paraId="280272FB" w14:textId="77777777" w:rsidR="002366F0" w:rsidRPr="002366F0" w:rsidRDefault="002366F0" w:rsidP="003E0862">
            <w:pPr>
              <w:spacing w:after="0"/>
              <w:jc w:val="center"/>
              <w:rPr>
                <w:rFonts w:cs="Times New Roman"/>
                <w:sz w:val="16"/>
                <w:szCs w:val="16"/>
              </w:rPr>
            </w:pPr>
            <w:r w:rsidRPr="002366F0">
              <w:rPr>
                <w:rFonts w:cs="Times New Roman"/>
                <w:b/>
                <w:color w:val="1F1F1F"/>
                <w:sz w:val="16"/>
                <w:szCs w:val="16"/>
              </w:rPr>
              <w:t>3</w:t>
            </w:r>
          </w:p>
        </w:tc>
        <w:tc>
          <w:tcPr>
            <w:tcW w:w="1969" w:type="dxa"/>
          </w:tcPr>
          <w:p w14:paraId="0101DC28" w14:textId="77777777" w:rsidR="002366F0" w:rsidRPr="002366F0" w:rsidRDefault="002366F0" w:rsidP="003E0862">
            <w:pPr>
              <w:spacing w:after="0"/>
              <w:rPr>
                <w:rFonts w:cs="Times New Roman"/>
                <w:sz w:val="16"/>
                <w:szCs w:val="16"/>
                <w:lang w:val="ru-RU"/>
              </w:rPr>
            </w:pPr>
            <w:r w:rsidRPr="002366F0">
              <w:rPr>
                <w:rFonts w:cs="Times New Roman"/>
                <w:color w:val="1F1F1F"/>
                <w:sz w:val="16"/>
                <w:szCs w:val="16"/>
                <w:lang w:val="ru-RU"/>
              </w:rPr>
              <w:t>Настройка ОС хостов</w:t>
            </w:r>
          </w:p>
        </w:tc>
        <w:tc>
          <w:tcPr>
            <w:tcW w:w="2277" w:type="dxa"/>
          </w:tcPr>
          <w:p w14:paraId="3F679D42" w14:textId="77777777" w:rsidR="002366F0" w:rsidRPr="002366F0" w:rsidRDefault="002366F0" w:rsidP="003E0862">
            <w:pPr>
              <w:spacing w:after="0"/>
              <w:rPr>
                <w:rFonts w:cs="Times New Roman"/>
                <w:sz w:val="16"/>
                <w:szCs w:val="16"/>
                <w:lang w:val="ru-RU"/>
              </w:rPr>
            </w:pPr>
            <w:r w:rsidRPr="002366F0">
              <w:rPr>
                <w:rFonts w:cs="Times New Roman"/>
                <w:color w:val="1F1F1F"/>
                <w:sz w:val="16"/>
                <w:szCs w:val="16"/>
                <w:lang w:val="ru-RU"/>
              </w:rPr>
              <w:t xml:space="preserve">Настройка </w:t>
            </w:r>
            <w:r w:rsidRPr="002366F0">
              <w:rPr>
                <w:rFonts w:cs="Times New Roman"/>
                <w:color w:val="1F1F1F"/>
                <w:sz w:val="16"/>
                <w:szCs w:val="16"/>
              </w:rPr>
              <w:t>FC</w:t>
            </w:r>
            <w:r w:rsidRPr="002366F0">
              <w:rPr>
                <w:rFonts w:cs="Times New Roman"/>
                <w:color w:val="1F1F1F"/>
                <w:sz w:val="16"/>
                <w:szCs w:val="16"/>
                <w:lang w:val="ru-RU"/>
              </w:rPr>
              <w:t xml:space="preserve"> </w:t>
            </w:r>
            <w:r w:rsidRPr="002366F0">
              <w:rPr>
                <w:rFonts w:cs="Times New Roman"/>
                <w:color w:val="1F1F1F"/>
                <w:sz w:val="16"/>
                <w:szCs w:val="16"/>
              </w:rPr>
              <w:t>HBA</w:t>
            </w:r>
            <w:r w:rsidRPr="002366F0">
              <w:rPr>
                <w:rFonts w:cs="Times New Roman"/>
                <w:color w:val="1F1F1F"/>
                <w:sz w:val="16"/>
                <w:szCs w:val="16"/>
                <w:lang w:val="ru-RU"/>
              </w:rPr>
              <w:t xml:space="preserve"> </w:t>
            </w:r>
            <w:r w:rsidRPr="002366F0">
              <w:rPr>
                <w:rFonts w:cs="Times New Roman"/>
                <w:color w:val="1F1F1F"/>
                <w:sz w:val="16"/>
                <w:szCs w:val="16"/>
              </w:rPr>
              <w:t>qla</w:t>
            </w:r>
            <w:r w:rsidRPr="002366F0">
              <w:rPr>
                <w:rFonts w:cs="Times New Roman"/>
                <w:color w:val="1F1F1F"/>
                <w:sz w:val="16"/>
                <w:szCs w:val="16"/>
                <w:lang w:val="ru-RU"/>
              </w:rPr>
              <w:t>2</w:t>
            </w:r>
            <w:r w:rsidRPr="002366F0">
              <w:rPr>
                <w:rFonts w:cs="Times New Roman"/>
                <w:color w:val="1F1F1F"/>
                <w:sz w:val="16"/>
                <w:szCs w:val="16"/>
              </w:rPr>
              <w:t>xxx</w:t>
            </w:r>
            <w:r w:rsidRPr="002366F0">
              <w:rPr>
                <w:rFonts w:cs="Times New Roman"/>
                <w:color w:val="1F1F1F"/>
                <w:sz w:val="16"/>
                <w:szCs w:val="16"/>
                <w:lang w:val="ru-RU"/>
              </w:rPr>
              <w:t xml:space="preserve"> для испытаний</w:t>
            </w:r>
          </w:p>
        </w:tc>
        <w:tc>
          <w:tcPr>
            <w:tcW w:w="2459" w:type="dxa"/>
          </w:tcPr>
          <w:p w14:paraId="0508C5B2" w14:textId="77777777" w:rsidR="002366F0" w:rsidRPr="002366F0" w:rsidRDefault="002366F0" w:rsidP="003E0862">
            <w:pPr>
              <w:rPr>
                <w:rFonts w:cs="Times New Roman"/>
                <w:sz w:val="16"/>
                <w:szCs w:val="16"/>
                <w:lang w:val="ru-RU"/>
              </w:rPr>
            </w:pPr>
            <w:r w:rsidRPr="002366F0">
              <w:rPr>
                <w:rFonts w:cs="Times New Roman"/>
                <w:sz w:val="16"/>
                <w:szCs w:val="16"/>
                <w:lang w:val="ru-RU"/>
              </w:rPr>
              <w:t xml:space="preserve">Для драйвера </w:t>
            </w:r>
            <w:r w:rsidRPr="002366F0">
              <w:rPr>
                <w:rFonts w:cs="Times New Roman"/>
                <w:sz w:val="16"/>
                <w:szCs w:val="16"/>
              </w:rPr>
              <w:t>qla</w:t>
            </w:r>
            <w:r w:rsidRPr="002366F0">
              <w:rPr>
                <w:rFonts w:cs="Times New Roman"/>
                <w:sz w:val="16"/>
                <w:szCs w:val="16"/>
                <w:lang w:val="ru-RU"/>
              </w:rPr>
              <w:t>2</w:t>
            </w:r>
            <w:r w:rsidRPr="002366F0">
              <w:rPr>
                <w:rFonts w:cs="Times New Roman"/>
                <w:sz w:val="16"/>
                <w:szCs w:val="16"/>
              </w:rPr>
              <w:t>xxx</w:t>
            </w:r>
            <w:r w:rsidRPr="002366F0">
              <w:rPr>
                <w:rFonts w:cs="Times New Roman"/>
                <w:sz w:val="16"/>
                <w:szCs w:val="16"/>
                <w:lang w:val="ru-RU"/>
              </w:rPr>
              <w:t xml:space="preserve"> применён общий параметр </w:t>
            </w:r>
            <w:r w:rsidRPr="002366F0">
              <w:rPr>
                <w:rFonts w:cs="Times New Roman"/>
                <w:sz w:val="16"/>
                <w:szCs w:val="16"/>
              </w:rPr>
              <w:t>ql</w:t>
            </w:r>
            <w:r w:rsidRPr="002366F0">
              <w:rPr>
                <w:rFonts w:cs="Times New Roman"/>
                <w:sz w:val="16"/>
                <w:szCs w:val="16"/>
                <w:lang w:val="ru-RU"/>
              </w:rPr>
              <w:t>2</w:t>
            </w:r>
            <w:r w:rsidRPr="002366F0">
              <w:rPr>
                <w:rFonts w:cs="Times New Roman"/>
                <w:sz w:val="16"/>
                <w:szCs w:val="16"/>
              </w:rPr>
              <w:t>xmaxqdepth</w:t>
            </w:r>
            <w:r w:rsidRPr="002366F0">
              <w:rPr>
                <w:rFonts w:cs="Times New Roman"/>
                <w:sz w:val="16"/>
                <w:szCs w:val="16"/>
                <w:lang w:val="ru-RU"/>
              </w:rPr>
              <w:t xml:space="preserve">=256; модуль </w:t>
            </w:r>
            <w:r w:rsidRPr="002366F0">
              <w:rPr>
                <w:rFonts w:cs="Times New Roman"/>
                <w:sz w:val="16"/>
                <w:szCs w:val="16"/>
              </w:rPr>
              <w:t>qla</w:t>
            </w:r>
            <w:r w:rsidRPr="002366F0">
              <w:rPr>
                <w:rFonts w:cs="Times New Roman"/>
                <w:sz w:val="16"/>
                <w:szCs w:val="16"/>
                <w:lang w:val="ru-RU"/>
              </w:rPr>
              <w:t>2</w:t>
            </w:r>
            <w:r w:rsidRPr="002366F0">
              <w:rPr>
                <w:rFonts w:cs="Times New Roman"/>
                <w:sz w:val="16"/>
                <w:szCs w:val="16"/>
              </w:rPr>
              <w:t>xxx</w:t>
            </w:r>
            <w:r w:rsidRPr="002366F0">
              <w:rPr>
                <w:rFonts w:cs="Times New Roman"/>
                <w:sz w:val="16"/>
                <w:szCs w:val="16"/>
                <w:lang w:val="ru-RU"/>
              </w:rPr>
              <w:t xml:space="preserve"> включён в автозагрузку; </w:t>
            </w:r>
            <w:r w:rsidRPr="002366F0">
              <w:rPr>
                <w:rFonts w:cs="Times New Roman"/>
                <w:sz w:val="16"/>
                <w:szCs w:val="16"/>
              </w:rPr>
              <w:t>initramfs</w:t>
            </w:r>
            <w:r w:rsidRPr="002366F0">
              <w:rPr>
                <w:rFonts w:cs="Times New Roman"/>
                <w:sz w:val="16"/>
                <w:szCs w:val="16"/>
                <w:lang w:val="ru-RU"/>
              </w:rPr>
              <w:t xml:space="preserve"> обновлён по процедуре </w:t>
            </w:r>
          </w:p>
        </w:tc>
        <w:tc>
          <w:tcPr>
            <w:tcW w:w="4152" w:type="dxa"/>
          </w:tcPr>
          <w:p w14:paraId="3C94FF01" w14:textId="4A0F2C74" w:rsidR="002366F0" w:rsidRPr="002366F0" w:rsidRDefault="002366F0" w:rsidP="003E0862">
            <w:pPr>
              <w:rPr>
                <w:rFonts w:cs="Times New Roman"/>
                <w:sz w:val="16"/>
                <w:szCs w:val="16"/>
                <w:lang w:val="ru-RU"/>
              </w:rPr>
            </w:pPr>
            <w:r w:rsidRPr="002366F0">
              <w:rPr>
                <w:rFonts w:cs="Times New Roman"/>
                <w:sz w:val="16"/>
                <w:szCs w:val="16"/>
                <w:lang w:val="ru-RU"/>
              </w:rPr>
              <w:t xml:space="preserve">1) На каждом сервере создать конфигурационные файлы </w:t>
            </w:r>
            <w:r w:rsidRPr="002366F0">
              <w:rPr>
                <w:rFonts w:cs="Times New Roman"/>
                <w:sz w:val="16"/>
                <w:szCs w:val="16"/>
              </w:rPr>
              <w:t>qla</w:t>
            </w:r>
            <w:r w:rsidRPr="002366F0">
              <w:rPr>
                <w:rFonts w:cs="Times New Roman"/>
                <w:sz w:val="16"/>
                <w:szCs w:val="16"/>
                <w:lang w:val="ru-RU"/>
              </w:rPr>
              <w:t>2</w:t>
            </w:r>
            <w:r w:rsidRPr="002366F0">
              <w:rPr>
                <w:rFonts w:cs="Times New Roman"/>
                <w:sz w:val="16"/>
                <w:szCs w:val="16"/>
              </w:rPr>
              <w:t>xxx</w:t>
            </w:r>
            <w:r w:rsidRPr="002366F0">
              <w:rPr>
                <w:rFonts w:cs="Times New Roman"/>
                <w:sz w:val="16"/>
                <w:szCs w:val="16"/>
                <w:lang w:val="ru-RU"/>
              </w:rPr>
              <w:br/>
              <w:t xml:space="preserve"># </w:t>
            </w:r>
            <w:r w:rsidRPr="002366F0">
              <w:rPr>
                <w:rFonts w:cs="Times New Roman"/>
                <w:sz w:val="16"/>
                <w:szCs w:val="16"/>
              </w:rPr>
              <w:t>printf</w:t>
            </w:r>
            <w:r w:rsidRPr="002366F0">
              <w:rPr>
                <w:rFonts w:cs="Times New Roman"/>
                <w:sz w:val="16"/>
                <w:szCs w:val="16"/>
                <w:lang w:val="ru-RU"/>
              </w:rPr>
              <w:t xml:space="preserve"> '</w:t>
            </w:r>
            <w:r w:rsidRPr="002366F0">
              <w:rPr>
                <w:rFonts w:cs="Times New Roman"/>
                <w:sz w:val="16"/>
                <w:szCs w:val="16"/>
              </w:rPr>
              <w:t>options</w:t>
            </w:r>
            <w:r w:rsidRPr="002366F0">
              <w:rPr>
                <w:rFonts w:cs="Times New Roman"/>
                <w:sz w:val="16"/>
                <w:szCs w:val="16"/>
                <w:lang w:val="ru-RU"/>
              </w:rPr>
              <w:t xml:space="preserve"> </w:t>
            </w:r>
            <w:r w:rsidRPr="002366F0">
              <w:rPr>
                <w:rFonts w:cs="Times New Roman"/>
                <w:sz w:val="16"/>
                <w:szCs w:val="16"/>
              </w:rPr>
              <w:t>qla</w:t>
            </w:r>
            <w:r w:rsidRPr="002366F0">
              <w:rPr>
                <w:rFonts w:cs="Times New Roman"/>
                <w:sz w:val="16"/>
                <w:szCs w:val="16"/>
                <w:lang w:val="ru-RU"/>
              </w:rPr>
              <w:t>2</w:t>
            </w:r>
            <w:r w:rsidRPr="002366F0">
              <w:rPr>
                <w:rFonts w:cs="Times New Roman"/>
                <w:sz w:val="16"/>
                <w:szCs w:val="16"/>
              </w:rPr>
              <w:t>xxx</w:t>
            </w:r>
            <w:r w:rsidRPr="002366F0">
              <w:rPr>
                <w:rFonts w:cs="Times New Roman"/>
                <w:sz w:val="16"/>
                <w:szCs w:val="16"/>
                <w:lang w:val="ru-RU"/>
              </w:rPr>
              <w:t xml:space="preserve"> </w:t>
            </w:r>
            <w:r w:rsidRPr="002366F0">
              <w:rPr>
                <w:rFonts w:cs="Times New Roman"/>
                <w:sz w:val="16"/>
                <w:szCs w:val="16"/>
              </w:rPr>
              <w:t>ql</w:t>
            </w:r>
            <w:r w:rsidRPr="002366F0">
              <w:rPr>
                <w:rFonts w:cs="Times New Roman"/>
                <w:sz w:val="16"/>
                <w:szCs w:val="16"/>
                <w:lang w:val="ru-RU"/>
              </w:rPr>
              <w:t>2</w:t>
            </w:r>
            <w:r w:rsidRPr="002366F0">
              <w:rPr>
                <w:rFonts w:cs="Times New Roman"/>
                <w:sz w:val="16"/>
                <w:szCs w:val="16"/>
              </w:rPr>
              <w:t>xmaxqdepth</w:t>
            </w:r>
            <w:r w:rsidRPr="002366F0">
              <w:rPr>
                <w:rFonts w:cs="Times New Roman"/>
                <w:sz w:val="16"/>
                <w:szCs w:val="16"/>
                <w:lang w:val="ru-RU"/>
              </w:rPr>
              <w:t>=256\</w:t>
            </w:r>
            <w:r w:rsidRPr="002366F0">
              <w:rPr>
                <w:rFonts w:cs="Times New Roman"/>
                <w:sz w:val="16"/>
                <w:szCs w:val="16"/>
              </w:rPr>
              <w:t>n</w:t>
            </w:r>
            <w:r w:rsidRPr="002366F0">
              <w:rPr>
                <w:rFonts w:cs="Times New Roman"/>
                <w:sz w:val="16"/>
                <w:szCs w:val="16"/>
                <w:lang w:val="ru-RU"/>
              </w:rPr>
              <w:t>' &gt; /</w:t>
            </w:r>
            <w:r w:rsidRPr="002366F0">
              <w:rPr>
                <w:rFonts w:cs="Times New Roman"/>
                <w:sz w:val="16"/>
                <w:szCs w:val="16"/>
              </w:rPr>
              <w:t>etc</w:t>
            </w:r>
            <w:r w:rsidRPr="002366F0">
              <w:rPr>
                <w:rFonts w:cs="Times New Roman"/>
                <w:sz w:val="16"/>
                <w:szCs w:val="16"/>
                <w:lang w:val="ru-RU"/>
              </w:rPr>
              <w:t>/</w:t>
            </w:r>
            <w:r w:rsidRPr="002366F0">
              <w:rPr>
                <w:rFonts w:cs="Times New Roman"/>
                <w:sz w:val="16"/>
                <w:szCs w:val="16"/>
              </w:rPr>
              <w:t>modprobe</w:t>
            </w:r>
            <w:r w:rsidRPr="002366F0">
              <w:rPr>
                <w:rFonts w:cs="Times New Roman"/>
                <w:sz w:val="16"/>
                <w:szCs w:val="16"/>
                <w:lang w:val="ru-RU"/>
              </w:rPr>
              <w:t>.</w:t>
            </w:r>
            <w:r w:rsidRPr="002366F0">
              <w:rPr>
                <w:rFonts w:cs="Times New Roman"/>
                <w:sz w:val="16"/>
                <w:szCs w:val="16"/>
              </w:rPr>
              <w:t>d</w:t>
            </w:r>
            <w:r w:rsidRPr="002366F0">
              <w:rPr>
                <w:rFonts w:cs="Times New Roman"/>
                <w:sz w:val="16"/>
                <w:szCs w:val="16"/>
                <w:lang w:val="ru-RU"/>
              </w:rPr>
              <w:t>/</w:t>
            </w:r>
            <w:r w:rsidRPr="002366F0">
              <w:rPr>
                <w:rFonts w:cs="Times New Roman"/>
                <w:sz w:val="16"/>
                <w:szCs w:val="16"/>
              </w:rPr>
              <w:t>qla</w:t>
            </w:r>
            <w:r w:rsidRPr="002366F0">
              <w:rPr>
                <w:rFonts w:cs="Times New Roman"/>
                <w:sz w:val="16"/>
                <w:szCs w:val="16"/>
                <w:lang w:val="ru-RU"/>
              </w:rPr>
              <w:t>2</w:t>
            </w:r>
            <w:r w:rsidRPr="002366F0">
              <w:rPr>
                <w:rFonts w:cs="Times New Roman"/>
                <w:sz w:val="16"/>
                <w:szCs w:val="16"/>
              </w:rPr>
              <w:t>xxx</w:t>
            </w:r>
            <w:r w:rsidRPr="002366F0">
              <w:rPr>
                <w:rFonts w:cs="Times New Roman"/>
                <w:sz w:val="16"/>
                <w:szCs w:val="16"/>
                <w:lang w:val="ru-RU"/>
              </w:rPr>
              <w:t>.</w:t>
            </w:r>
            <w:r w:rsidRPr="002366F0">
              <w:rPr>
                <w:rFonts w:cs="Times New Roman"/>
                <w:sz w:val="16"/>
                <w:szCs w:val="16"/>
              </w:rPr>
              <w:t>conf</w:t>
            </w:r>
            <w:r w:rsidRPr="002366F0">
              <w:rPr>
                <w:rFonts w:cs="Times New Roman"/>
                <w:sz w:val="16"/>
                <w:szCs w:val="16"/>
                <w:lang w:val="ru-RU"/>
              </w:rPr>
              <w:br/>
              <w:t xml:space="preserve"># </w:t>
            </w:r>
            <w:r w:rsidRPr="002366F0">
              <w:rPr>
                <w:rFonts w:cs="Times New Roman"/>
                <w:sz w:val="16"/>
                <w:szCs w:val="16"/>
              </w:rPr>
              <w:t>printf</w:t>
            </w:r>
            <w:r w:rsidRPr="002366F0">
              <w:rPr>
                <w:rFonts w:cs="Times New Roman"/>
                <w:sz w:val="16"/>
                <w:szCs w:val="16"/>
                <w:lang w:val="ru-RU"/>
              </w:rPr>
              <w:t xml:space="preserve"> '</w:t>
            </w:r>
            <w:r w:rsidRPr="002366F0">
              <w:rPr>
                <w:rFonts w:cs="Times New Roman"/>
                <w:sz w:val="16"/>
                <w:szCs w:val="16"/>
              </w:rPr>
              <w:t>qla</w:t>
            </w:r>
            <w:r w:rsidRPr="002366F0">
              <w:rPr>
                <w:rFonts w:cs="Times New Roman"/>
                <w:sz w:val="16"/>
                <w:szCs w:val="16"/>
                <w:lang w:val="ru-RU"/>
              </w:rPr>
              <w:t>2</w:t>
            </w:r>
            <w:r w:rsidRPr="002366F0">
              <w:rPr>
                <w:rFonts w:cs="Times New Roman"/>
                <w:sz w:val="16"/>
                <w:szCs w:val="16"/>
              </w:rPr>
              <w:t>xxx</w:t>
            </w:r>
            <w:r w:rsidRPr="002366F0">
              <w:rPr>
                <w:rFonts w:cs="Times New Roman"/>
                <w:sz w:val="16"/>
                <w:szCs w:val="16"/>
                <w:lang w:val="ru-RU"/>
              </w:rPr>
              <w:t>\</w:t>
            </w:r>
            <w:r w:rsidRPr="002366F0">
              <w:rPr>
                <w:rFonts w:cs="Times New Roman"/>
                <w:sz w:val="16"/>
                <w:szCs w:val="16"/>
              </w:rPr>
              <w:t>n</w:t>
            </w:r>
            <w:r w:rsidRPr="002366F0">
              <w:rPr>
                <w:rFonts w:cs="Times New Roman"/>
                <w:sz w:val="16"/>
                <w:szCs w:val="16"/>
                <w:lang w:val="ru-RU"/>
              </w:rPr>
              <w:t>' &gt; /</w:t>
            </w:r>
            <w:r w:rsidRPr="002366F0">
              <w:rPr>
                <w:rFonts w:cs="Times New Roman"/>
                <w:sz w:val="16"/>
                <w:szCs w:val="16"/>
              </w:rPr>
              <w:t>etc</w:t>
            </w:r>
            <w:r w:rsidRPr="002366F0">
              <w:rPr>
                <w:rFonts w:cs="Times New Roman"/>
                <w:sz w:val="16"/>
                <w:szCs w:val="16"/>
                <w:lang w:val="ru-RU"/>
              </w:rPr>
              <w:t>/</w:t>
            </w:r>
            <w:r w:rsidRPr="002366F0">
              <w:rPr>
                <w:rFonts w:cs="Times New Roman"/>
                <w:sz w:val="16"/>
                <w:szCs w:val="16"/>
              </w:rPr>
              <w:t>modules</w:t>
            </w:r>
            <w:r w:rsidRPr="002366F0">
              <w:rPr>
                <w:rFonts w:cs="Times New Roman"/>
                <w:sz w:val="16"/>
                <w:szCs w:val="16"/>
                <w:lang w:val="ru-RU"/>
              </w:rPr>
              <w:t>-</w:t>
            </w:r>
            <w:r w:rsidRPr="002366F0">
              <w:rPr>
                <w:rFonts w:cs="Times New Roman"/>
                <w:sz w:val="16"/>
                <w:szCs w:val="16"/>
              </w:rPr>
              <w:t>load</w:t>
            </w:r>
            <w:r w:rsidRPr="002366F0">
              <w:rPr>
                <w:rFonts w:cs="Times New Roman"/>
                <w:sz w:val="16"/>
                <w:szCs w:val="16"/>
                <w:lang w:val="ru-RU"/>
              </w:rPr>
              <w:t>.</w:t>
            </w:r>
            <w:r w:rsidRPr="002366F0">
              <w:rPr>
                <w:rFonts w:cs="Times New Roman"/>
                <w:sz w:val="16"/>
                <w:szCs w:val="16"/>
              </w:rPr>
              <w:t>d</w:t>
            </w:r>
            <w:r w:rsidRPr="002366F0">
              <w:rPr>
                <w:rFonts w:cs="Times New Roman"/>
                <w:sz w:val="16"/>
                <w:szCs w:val="16"/>
                <w:lang w:val="ru-RU"/>
              </w:rPr>
              <w:t>/</w:t>
            </w:r>
            <w:r w:rsidRPr="002366F0">
              <w:rPr>
                <w:rFonts w:cs="Times New Roman"/>
                <w:sz w:val="16"/>
                <w:szCs w:val="16"/>
              </w:rPr>
              <w:t>qla</w:t>
            </w:r>
            <w:r w:rsidRPr="002366F0">
              <w:rPr>
                <w:rFonts w:cs="Times New Roman"/>
                <w:sz w:val="16"/>
                <w:szCs w:val="16"/>
                <w:lang w:val="ru-RU"/>
              </w:rPr>
              <w:t>2</w:t>
            </w:r>
            <w:r w:rsidRPr="002366F0">
              <w:rPr>
                <w:rFonts w:cs="Times New Roman"/>
                <w:sz w:val="16"/>
                <w:szCs w:val="16"/>
              </w:rPr>
              <w:t>xxx</w:t>
            </w:r>
            <w:r w:rsidRPr="002366F0">
              <w:rPr>
                <w:rFonts w:cs="Times New Roman"/>
                <w:sz w:val="16"/>
                <w:szCs w:val="16"/>
                <w:lang w:val="ru-RU"/>
              </w:rPr>
              <w:t>.</w:t>
            </w:r>
            <w:r w:rsidRPr="002366F0">
              <w:rPr>
                <w:rFonts w:cs="Times New Roman"/>
                <w:sz w:val="16"/>
                <w:szCs w:val="16"/>
              </w:rPr>
              <w:t>conf</w:t>
            </w:r>
            <w:r w:rsidRPr="002366F0">
              <w:rPr>
                <w:rFonts w:cs="Times New Roman"/>
                <w:sz w:val="16"/>
                <w:szCs w:val="16"/>
                <w:lang w:val="ru-RU"/>
              </w:rPr>
              <w:br/>
              <w:t xml:space="preserve">2) На каждом сервере перегенерировать </w:t>
            </w:r>
            <w:r w:rsidRPr="002366F0">
              <w:rPr>
                <w:rFonts w:cs="Times New Roman"/>
                <w:sz w:val="16"/>
                <w:szCs w:val="16"/>
              </w:rPr>
              <w:t>initramfs</w:t>
            </w:r>
            <w:r w:rsidRPr="002366F0">
              <w:rPr>
                <w:rFonts w:cs="Times New Roman"/>
                <w:sz w:val="16"/>
                <w:szCs w:val="16"/>
                <w:lang w:val="ru-RU"/>
              </w:rPr>
              <w:br/>
              <w:t xml:space="preserve"># </w:t>
            </w:r>
            <w:r w:rsidRPr="002366F0">
              <w:rPr>
                <w:rFonts w:cs="Times New Roman"/>
                <w:sz w:val="16"/>
                <w:szCs w:val="16"/>
              </w:rPr>
              <w:t>mv</w:t>
            </w:r>
            <w:r w:rsidRPr="002366F0">
              <w:rPr>
                <w:rFonts w:cs="Times New Roman"/>
                <w:sz w:val="16"/>
                <w:szCs w:val="16"/>
                <w:lang w:val="ru-RU"/>
              </w:rPr>
              <w:t xml:space="preserve"> /</w:t>
            </w:r>
            <w:r w:rsidRPr="002366F0">
              <w:rPr>
                <w:rFonts w:cs="Times New Roman"/>
                <w:sz w:val="16"/>
                <w:szCs w:val="16"/>
              </w:rPr>
              <w:t>boot</w:t>
            </w:r>
            <w:r w:rsidRPr="002366F0">
              <w:rPr>
                <w:rFonts w:cs="Times New Roman"/>
                <w:sz w:val="16"/>
                <w:szCs w:val="16"/>
                <w:lang w:val="ru-RU"/>
              </w:rPr>
              <w:t>/</w:t>
            </w:r>
            <w:r w:rsidRPr="002366F0">
              <w:rPr>
                <w:rFonts w:cs="Times New Roman"/>
                <w:sz w:val="16"/>
                <w:szCs w:val="16"/>
              </w:rPr>
              <w:t>initramfs</w:t>
            </w:r>
            <w:r w:rsidRPr="002366F0">
              <w:rPr>
                <w:rFonts w:cs="Times New Roman"/>
                <w:sz w:val="16"/>
                <w:szCs w:val="16"/>
                <w:lang w:val="ru-RU"/>
              </w:rPr>
              <w:t>-$(</w:t>
            </w:r>
            <w:r w:rsidRPr="002366F0">
              <w:rPr>
                <w:rFonts w:cs="Times New Roman"/>
                <w:sz w:val="16"/>
                <w:szCs w:val="16"/>
              </w:rPr>
              <w:t>uname</w:t>
            </w:r>
            <w:r w:rsidRPr="002366F0">
              <w:rPr>
                <w:rFonts w:cs="Times New Roman"/>
                <w:sz w:val="16"/>
                <w:szCs w:val="16"/>
                <w:lang w:val="ru-RU"/>
              </w:rPr>
              <w:t xml:space="preserve"> -</w:t>
            </w:r>
            <w:r w:rsidRPr="002366F0">
              <w:rPr>
                <w:rFonts w:cs="Times New Roman"/>
                <w:sz w:val="16"/>
                <w:szCs w:val="16"/>
              </w:rPr>
              <w:t>r</w:t>
            </w:r>
            <w:r w:rsidRPr="002366F0">
              <w:rPr>
                <w:rFonts w:cs="Times New Roman"/>
                <w:sz w:val="16"/>
                <w:szCs w:val="16"/>
                <w:lang w:val="ru-RU"/>
              </w:rPr>
              <w:t>).</w:t>
            </w:r>
            <w:r w:rsidRPr="002366F0">
              <w:rPr>
                <w:rFonts w:cs="Times New Roman"/>
                <w:sz w:val="16"/>
                <w:szCs w:val="16"/>
              </w:rPr>
              <w:t>img</w:t>
            </w:r>
            <w:r w:rsidRPr="002366F0">
              <w:rPr>
                <w:rFonts w:cs="Times New Roman"/>
                <w:sz w:val="16"/>
                <w:szCs w:val="16"/>
                <w:lang w:val="ru-RU"/>
              </w:rPr>
              <w:t xml:space="preserve"> /</w:t>
            </w:r>
            <w:r w:rsidRPr="002366F0">
              <w:rPr>
                <w:rFonts w:cs="Times New Roman"/>
                <w:sz w:val="16"/>
                <w:szCs w:val="16"/>
              </w:rPr>
              <w:t>boot</w:t>
            </w:r>
            <w:r w:rsidRPr="002366F0">
              <w:rPr>
                <w:rFonts w:cs="Times New Roman"/>
                <w:sz w:val="16"/>
                <w:szCs w:val="16"/>
                <w:lang w:val="ru-RU"/>
              </w:rPr>
              <w:t>/</w:t>
            </w:r>
            <w:r w:rsidRPr="002366F0">
              <w:rPr>
                <w:rFonts w:cs="Times New Roman"/>
                <w:sz w:val="16"/>
                <w:szCs w:val="16"/>
              </w:rPr>
              <w:t>initramfs</w:t>
            </w:r>
            <w:r w:rsidRPr="002366F0">
              <w:rPr>
                <w:rFonts w:cs="Times New Roman"/>
                <w:sz w:val="16"/>
                <w:szCs w:val="16"/>
                <w:lang w:val="ru-RU"/>
              </w:rPr>
              <w:t>-$(</w:t>
            </w:r>
            <w:r w:rsidRPr="002366F0">
              <w:rPr>
                <w:rFonts w:cs="Times New Roman"/>
                <w:sz w:val="16"/>
                <w:szCs w:val="16"/>
              </w:rPr>
              <w:t>uname</w:t>
            </w:r>
            <w:r w:rsidRPr="002366F0">
              <w:rPr>
                <w:rFonts w:cs="Times New Roman"/>
                <w:sz w:val="16"/>
                <w:szCs w:val="16"/>
                <w:lang w:val="ru-RU"/>
              </w:rPr>
              <w:t xml:space="preserve"> -</w:t>
            </w:r>
            <w:r w:rsidRPr="002366F0">
              <w:rPr>
                <w:rFonts w:cs="Times New Roman"/>
                <w:sz w:val="16"/>
                <w:szCs w:val="16"/>
              </w:rPr>
              <w:t>r</w:t>
            </w:r>
            <w:r w:rsidRPr="002366F0">
              <w:rPr>
                <w:rFonts w:cs="Times New Roman"/>
                <w:sz w:val="16"/>
                <w:szCs w:val="16"/>
                <w:lang w:val="ru-RU"/>
              </w:rPr>
              <w:t>).</w:t>
            </w:r>
            <w:r w:rsidRPr="002366F0">
              <w:rPr>
                <w:rFonts w:cs="Times New Roman"/>
                <w:sz w:val="16"/>
                <w:szCs w:val="16"/>
              </w:rPr>
              <w:t>img</w:t>
            </w:r>
            <w:r w:rsidRPr="002366F0">
              <w:rPr>
                <w:rFonts w:cs="Times New Roman"/>
                <w:sz w:val="16"/>
                <w:szCs w:val="16"/>
                <w:lang w:val="ru-RU"/>
              </w:rPr>
              <w:t>.</w:t>
            </w:r>
            <w:r w:rsidRPr="002366F0">
              <w:rPr>
                <w:rFonts w:cs="Times New Roman"/>
                <w:sz w:val="16"/>
                <w:szCs w:val="16"/>
              </w:rPr>
              <w:t>sav</w:t>
            </w:r>
            <w:r w:rsidRPr="002366F0">
              <w:rPr>
                <w:rFonts w:cs="Times New Roman"/>
                <w:sz w:val="16"/>
                <w:szCs w:val="16"/>
                <w:lang w:val="ru-RU"/>
              </w:rPr>
              <w:br/>
              <w:t xml:space="preserve"># </w:t>
            </w:r>
            <w:r w:rsidRPr="002366F0">
              <w:rPr>
                <w:rFonts w:cs="Times New Roman"/>
                <w:sz w:val="16"/>
                <w:szCs w:val="16"/>
              </w:rPr>
              <w:t>dracut</w:t>
            </w:r>
            <w:r w:rsidRPr="002366F0">
              <w:rPr>
                <w:rFonts w:cs="Times New Roman"/>
                <w:sz w:val="16"/>
                <w:szCs w:val="16"/>
                <w:lang w:val="ru-RU"/>
              </w:rPr>
              <w:t xml:space="preserve"> -</w:t>
            </w:r>
            <w:r w:rsidRPr="002366F0">
              <w:rPr>
                <w:rFonts w:cs="Times New Roman"/>
                <w:sz w:val="16"/>
                <w:szCs w:val="16"/>
              </w:rPr>
              <w:t>v</w:t>
            </w:r>
            <w:r w:rsidR="00092C9E" w:rsidRPr="00D20A87">
              <w:rPr>
                <w:rFonts w:cs="Times New Roman"/>
                <w:sz w:val="16"/>
                <w:szCs w:val="16"/>
                <w:lang w:val="ru-RU"/>
              </w:rPr>
              <w:t xml:space="preserve"> -</w:t>
            </w:r>
            <w:r w:rsidR="00092C9E">
              <w:rPr>
                <w:rFonts w:cs="Times New Roman"/>
                <w:sz w:val="16"/>
                <w:szCs w:val="16"/>
              </w:rPr>
              <w:t>f</w:t>
            </w:r>
            <w:r w:rsidRPr="002366F0">
              <w:rPr>
                <w:rFonts w:cs="Times New Roman"/>
                <w:sz w:val="16"/>
                <w:szCs w:val="16"/>
                <w:lang w:val="ru-RU"/>
              </w:rPr>
              <w:t xml:space="preserve"> /</w:t>
            </w:r>
            <w:r w:rsidRPr="002366F0">
              <w:rPr>
                <w:rFonts w:cs="Times New Roman"/>
                <w:sz w:val="16"/>
                <w:szCs w:val="16"/>
              </w:rPr>
              <w:t>tmp</w:t>
            </w:r>
            <w:r w:rsidRPr="002366F0">
              <w:rPr>
                <w:rFonts w:cs="Times New Roman"/>
                <w:sz w:val="16"/>
                <w:szCs w:val="16"/>
                <w:lang w:val="ru-RU"/>
              </w:rPr>
              <w:t>/</w:t>
            </w:r>
            <w:r w:rsidRPr="002366F0">
              <w:rPr>
                <w:rFonts w:cs="Times New Roman"/>
                <w:sz w:val="16"/>
                <w:szCs w:val="16"/>
              </w:rPr>
              <w:t>initramfs</w:t>
            </w:r>
            <w:r w:rsidRPr="002366F0">
              <w:rPr>
                <w:rFonts w:cs="Times New Roman"/>
                <w:sz w:val="16"/>
                <w:szCs w:val="16"/>
                <w:lang w:val="ru-RU"/>
              </w:rPr>
              <w:t>-$(</w:t>
            </w:r>
            <w:r w:rsidRPr="002366F0">
              <w:rPr>
                <w:rFonts w:cs="Times New Roman"/>
                <w:sz w:val="16"/>
                <w:szCs w:val="16"/>
              </w:rPr>
              <w:t>uname</w:t>
            </w:r>
            <w:r w:rsidRPr="002366F0">
              <w:rPr>
                <w:rFonts w:cs="Times New Roman"/>
                <w:sz w:val="16"/>
                <w:szCs w:val="16"/>
                <w:lang w:val="ru-RU"/>
              </w:rPr>
              <w:t xml:space="preserve"> -</w:t>
            </w:r>
            <w:r w:rsidRPr="002366F0">
              <w:rPr>
                <w:rFonts w:cs="Times New Roman"/>
                <w:sz w:val="16"/>
                <w:szCs w:val="16"/>
              </w:rPr>
              <w:t>r</w:t>
            </w:r>
            <w:r w:rsidRPr="002366F0">
              <w:rPr>
                <w:rFonts w:cs="Times New Roman"/>
                <w:sz w:val="16"/>
                <w:szCs w:val="16"/>
                <w:lang w:val="ru-RU"/>
              </w:rPr>
              <w:t>).</w:t>
            </w:r>
            <w:r w:rsidRPr="002366F0">
              <w:rPr>
                <w:rFonts w:cs="Times New Roman"/>
                <w:sz w:val="16"/>
                <w:szCs w:val="16"/>
              </w:rPr>
              <w:t>img</w:t>
            </w:r>
            <w:r w:rsidR="00092C9E" w:rsidRPr="00D20A87">
              <w:rPr>
                <w:rFonts w:cs="Times New Roman"/>
                <w:sz w:val="16"/>
                <w:szCs w:val="16"/>
                <w:lang w:val="ru-RU"/>
              </w:rPr>
              <w:t xml:space="preserve"> --</w:t>
            </w:r>
            <w:r w:rsidR="00092C9E">
              <w:rPr>
                <w:rFonts w:cs="Times New Roman"/>
                <w:sz w:val="16"/>
                <w:szCs w:val="16"/>
              </w:rPr>
              <w:t>kver</w:t>
            </w:r>
            <w:r w:rsidRPr="002366F0">
              <w:rPr>
                <w:rFonts w:cs="Times New Roman"/>
                <w:sz w:val="16"/>
                <w:szCs w:val="16"/>
                <w:lang w:val="ru-RU"/>
              </w:rPr>
              <w:t xml:space="preserve"> $(</w:t>
            </w:r>
            <w:r w:rsidRPr="002366F0">
              <w:rPr>
                <w:rFonts w:cs="Times New Roman"/>
                <w:sz w:val="16"/>
                <w:szCs w:val="16"/>
              </w:rPr>
              <w:t>uname</w:t>
            </w:r>
            <w:r w:rsidRPr="002366F0">
              <w:rPr>
                <w:rFonts w:cs="Times New Roman"/>
                <w:sz w:val="16"/>
                <w:szCs w:val="16"/>
                <w:lang w:val="ru-RU"/>
              </w:rPr>
              <w:t xml:space="preserve"> -</w:t>
            </w:r>
            <w:r w:rsidRPr="002366F0">
              <w:rPr>
                <w:rFonts w:cs="Times New Roman"/>
                <w:sz w:val="16"/>
                <w:szCs w:val="16"/>
              </w:rPr>
              <w:t>r</w:t>
            </w:r>
            <w:r w:rsidRPr="002366F0">
              <w:rPr>
                <w:rFonts w:cs="Times New Roman"/>
                <w:sz w:val="16"/>
                <w:szCs w:val="16"/>
                <w:lang w:val="ru-RU"/>
              </w:rPr>
              <w:t>)</w:t>
            </w:r>
            <w:r w:rsidRPr="002366F0">
              <w:rPr>
                <w:rFonts w:cs="Times New Roman"/>
                <w:sz w:val="16"/>
                <w:szCs w:val="16"/>
                <w:lang w:val="ru-RU"/>
              </w:rPr>
              <w:br/>
              <w:t xml:space="preserve">3) Скопировать сгенерированный initramfs в /boot явной командой cp -p и перезагрузить сервер. Это пример операции; на реальном стенде ввод может быть видоизменён в зависимости от дистрибутива и версии dracut. Подробная процедура с резервной копией приведена в </w:t>
            </w:r>
            <w:r w:rsidR="00E505A8">
              <w:rPr>
                <w:rFonts w:cs="Times New Roman"/>
                <w:sz w:val="16"/>
                <w:szCs w:val="16"/>
                <w:lang w:val="ru-RU"/>
              </w:rPr>
              <w:t>пункте 11</w:t>
            </w:r>
            <w:r w:rsidRPr="002366F0">
              <w:rPr>
                <w:rFonts w:cs="Times New Roman"/>
                <w:sz w:val="16"/>
                <w:szCs w:val="16"/>
                <w:lang w:val="ru-RU"/>
              </w:rPr>
              <w:br/>
              <w:t>4) После загрузки проверить значение параметра драйвера</w:t>
            </w:r>
            <w:r w:rsidRPr="002366F0">
              <w:rPr>
                <w:rFonts w:cs="Times New Roman"/>
                <w:sz w:val="16"/>
                <w:szCs w:val="16"/>
                <w:lang w:val="ru-RU"/>
              </w:rPr>
              <w:br/>
              <w:t xml:space="preserve"># </w:t>
            </w:r>
            <w:r w:rsidRPr="002366F0">
              <w:rPr>
                <w:rFonts w:cs="Times New Roman"/>
                <w:sz w:val="16"/>
                <w:szCs w:val="16"/>
              </w:rPr>
              <w:t>cat</w:t>
            </w:r>
            <w:r w:rsidRPr="002366F0">
              <w:rPr>
                <w:rFonts w:cs="Times New Roman"/>
                <w:sz w:val="16"/>
                <w:szCs w:val="16"/>
                <w:lang w:val="ru-RU"/>
              </w:rPr>
              <w:t xml:space="preserve"> /</w:t>
            </w:r>
            <w:r w:rsidRPr="002366F0">
              <w:rPr>
                <w:rFonts w:cs="Times New Roman"/>
                <w:sz w:val="16"/>
                <w:szCs w:val="16"/>
              </w:rPr>
              <w:t>sys</w:t>
            </w:r>
            <w:r w:rsidRPr="002366F0">
              <w:rPr>
                <w:rFonts w:cs="Times New Roman"/>
                <w:sz w:val="16"/>
                <w:szCs w:val="16"/>
                <w:lang w:val="ru-RU"/>
              </w:rPr>
              <w:t>/</w:t>
            </w:r>
            <w:r w:rsidRPr="002366F0">
              <w:rPr>
                <w:rFonts w:cs="Times New Roman"/>
                <w:sz w:val="16"/>
                <w:szCs w:val="16"/>
              </w:rPr>
              <w:t>module</w:t>
            </w:r>
            <w:r w:rsidRPr="002366F0">
              <w:rPr>
                <w:rFonts w:cs="Times New Roman"/>
                <w:sz w:val="16"/>
                <w:szCs w:val="16"/>
                <w:lang w:val="ru-RU"/>
              </w:rPr>
              <w:t>/</w:t>
            </w:r>
            <w:r w:rsidRPr="002366F0">
              <w:rPr>
                <w:rFonts w:cs="Times New Roman"/>
                <w:sz w:val="16"/>
                <w:szCs w:val="16"/>
              </w:rPr>
              <w:t>qla</w:t>
            </w:r>
            <w:r w:rsidRPr="002366F0">
              <w:rPr>
                <w:rFonts w:cs="Times New Roman"/>
                <w:sz w:val="16"/>
                <w:szCs w:val="16"/>
                <w:lang w:val="ru-RU"/>
              </w:rPr>
              <w:t>2</w:t>
            </w:r>
            <w:r w:rsidRPr="002366F0">
              <w:rPr>
                <w:rFonts w:cs="Times New Roman"/>
                <w:sz w:val="16"/>
                <w:szCs w:val="16"/>
              </w:rPr>
              <w:t>xxx</w:t>
            </w:r>
            <w:r w:rsidRPr="002366F0">
              <w:rPr>
                <w:rFonts w:cs="Times New Roman"/>
                <w:sz w:val="16"/>
                <w:szCs w:val="16"/>
                <w:lang w:val="ru-RU"/>
              </w:rPr>
              <w:t>/</w:t>
            </w:r>
            <w:r w:rsidRPr="002366F0">
              <w:rPr>
                <w:rFonts w:cs="Times New Roman"/>
                <w:sz w:val="16"/>
                <w:szCs w:val="16"/>
              </w:rPr>
              <w:t>parameters</w:t>
            </w:r>
            <w:r w:rsidRPr="002366F0">
              <w:rPr>
                <w:rFonts w:cs="Times New Roman"/>
                <w:sz w:val="16"/>
                <w:szCs w:val="16"/>
                <w:lang w:val="ru-RU"/>
              </w:rPr>
              <w:t>/</w:t>
            </w:r>
            <w:r w:rsidRPr="002366F0">
              <w:rPr>
                <w:rFonts w:cs="Times New Roman"/>
                <w:sz w:val="16"/>
                <w:szCs w:val="16"/>
              </w:rPr>
              <w:t>ql</w:t>
            </w:r>
            <w:r w:rsidRPr="002366F0">
              <w:rPr>
                <w:rFonts w:cs="Times New Roman"/>
                <w:sz w:val="16"/>
                <w:szCs w:val="16"/>
                <w:lang w:val="ru-RU"/>
              </w:rPr>
              <w:t>2</w:t>
            </w:r>
            <w:r w:rsidRPr="002366F0">
              <w:rPr>
                <w:rFonts w:cs="Times New Roman"/>
                <w:sz w:val="16"/>
                <w:szCs w:val="16"/>
              </w:rPr>
              <w:t>xmaxqdepth</w:t>
            </w:r>
          </w:p>
        </w:tc>
        <w:tc>
          <w:tcPr>
            <w:tcW w:w="4119" w:type="dxa"/>
          </w:tcPr>
          <w:p w14:paraId="3B078BD3" w14:textId="77777777" w:rsidR="002366F0" w:rsidRPr="002366F0" w:rsidRDefault="002366F0" w:rsidP="003E0862">
            <w:pPr>
              <w:rPr>
                <w:rFonts w:cs="Times New Roman"/>
                <w:sz w:val="16"/>
                <w:szCs w:val="16"/>
                <w:lang w:val="ru-RU"/>
              </w:rPr>
            </w:pPr>
            <w:r w:rsidRPr="002366F0">
              <w:rPr>
                <w:rFonts w:cs="Times New Roman"/>
                <w:sz w:val="16"/>
                <w:szCs w:val="16"/>
                <w:lang w:val="ru-RU"/>
              </w:rPr>
              <w:t>Испытание считается успешным, если одновременно выполнены условия:</w:t>
            </w:r>
            <w:r w:rsidRPr="002366F0">
              <w:rPr>
                <w:rFonts w:cs="Times New Roman"/>
                <w:sz w:val="16"/>
                <w:szCs w:val="16"/>
                <w:lang w:val="ru-RU"/>
              </w:rPr>
              <w:br/>
              <w:t xml:space="preserve">1) Конфигурационные файлы </w:t>
            </w:r>
            <w:r w:rsidRPr="002366F0">
              <w:rPr>
                <w:rFonts w:cs="Times New Roman"/>
                <w:sz w:val="16"/>
                <w:szCs w:val="16"/>
              </w:rPr>
              <w:t>qla</w:t>
            </w:r>
            <w:r w:rsidRPr="002366F0">
              <w:rPr>
                <w:rFonts w:cs="Times New Roman"/>
                <w:sz w:val="16"/>
                <w:szCs w:val="16"/>
                <w:lang w:val="ru-RU"/>
              </w:rPr>
              <w:t>2</w:t>
            </w:r>
            <w:r w:rsidRPr="002366F0">
              <w:rPr>
                <w:rFonts w:cs="Times New Roman"/>
                <w:sz w:val="16"/>
                <w:szCs w:val="16"/>
              </w:rPr>
              <w:t>xxx</w:t>
            </w:r>
            <w:r w:rsidRPr="002366F0">
              <w:rPr>
                <w:rFonts w:cs="Times New Roman"/>
                <w:sz w:val="16"/>
                <w:szCs w:val="16"/>
                <w:lang w:val="ru-RU"/>
              </w:rPr>
              <w:t xml:space="preserve"> созданы в требуемых каталогах и содержат параметр </w:t>
            </w:r>
            <w:r w:rsidRPr="002366F0">
              <w:rPr>
                <w:rFonts w:cs="Times New Roman"/>
                <w:sz w:val="16"/>
                <w:szCs w:val="16"/>
              </w:rPr>
              <w:t>ql</w:t>
            </w:r>
            <w:r w:rsidRPr="002366F0">
              <w:rPr>
                <w:rFonts w:cs="Times New Roman"/>
                <w:sz w:val="16"/>
                <w:szCs w:val="16"/>
                <w:lang w:val="ru-RU"/>
              </w:rPr>
              <w:t>2</w:t>
            </w:r>
            <w:r w:rsidRPr="002366F0">
              <w:rPr>
                <w:rFonts w:cs="Times New Roman"/>
                <w:sz w:val="16"/>
                <w:szCs w:val="16"/>
              </w:rPr>
              <w:t>xmaxqdepth</w:t>
            </w:r>
            <w:r w:rsidRPr="002366F0">
              <w:rPr>
                <w:rFonts w:cs="Times New Roman"/>
                <w:sz w:val="16"/>
                <w:szCs w:val="16"/>
                <w:lang w:val="ru-RU"/>
              </w:rPr>
              <w:t>=256</w:t>
            </w:r>
            <w:r w:rsidRPr="002366F0">
              <w:rPr>
                <w:rFonts w:cs="Times New Roman"/>
                <w:sz w:val="16"/>
                <w:szCs w:val="16"/>
                <w:lang w:val="ru-RU"/>
              </w:rPr>
              <w:br/>
              <w:t xml:space="preserve">2) Перегенерация </w:t>
            </w:r>
            <w:r w:rsidRPr="002366F0">
              <w:rPr>
                <w:rFonts w:cs="Times New Roman"/>
                <w:sz w:val="16"/>
                <w:szCs w:val="16"/>
              </w:rPr>
              <w:t>initramfs</w:t>
            </w:r>
            <w:r w:rsidRPr="002366F0">
              <w:rPr>
                <w:rFonts w:cs="Times New Roman"/>
                <w:sz w:val="16"/>
                <w:szCs w:val="16"/>
                <w:lang w:val="ru-RU"/>
              </w:rPr>
              <w:t xml:space="preserve"> завершена без ошибок</w:t>
            </w:r>
            <w:r w:rsidRPr="002366F0">
              <w:rPr>
                <w:rFonts w:cs="Times New Roman"/>
                <w:sz w:val="16"/>
                <w:szCs w:val="16"/>
                <w:lang w:val="ru-RU"/>
              </w:rPr>
              <w:br/>
              <w:t>3) После перезагрузки активный параметр драйвера равен 256</w:t>
            </w:r>
            <w:r w:rsidRPr="002366F0">
              <w:rPr>
                <w:rFonts w:cs="Times New Roman"/>
                <w:sz w:val="16"/>
                <w:szCs w:val="16"/>
                <w:lang w:val="ru-RU"/>
              </w:rPr>
              <w:br/>
              <w:t>Примеры допустимых фрагментов вывода:</w:t>
            </w:r>
            <w:r w:rsidRPr="002366F0">
              <w:rPr>
                <w:rFonts w:cs="Times New Roman"/>
                <w:sz w:val="16"/>
                <w:szCs w:val="16"/>
                <w:lang w:val="ru-RU"/>
              </w:rPr>
              <w:br/>
            </w:r>
            <w:r w:rsidRPr="002366F0">
              <w:rPr>
                <w:rFonts w:cs="Times New Roman"/>
                <w:sz w:val="16"/>
                <w:szCs w:val="16"/>
              </w:rPr>
              <w:t>options</w:t>
            </w:r>
            <w:r w:rsidRPr="002366F0">
              <w:rPr>
                <w:rFonts w:cs="Times New Roman"/>
                <w:sz w:val="16"/>
                <w:szCs w:val="16"/>
                <w:lang w:val="ru-RU"/>
              </w:rPr>
              <w:t xml:space="preserve"> </w:t>
            </w:r>
            <w:r w:rsidRPr="002366F0">
              <w:rPr>
                <w:rFonts w:cs="Times New Roman"/>
                <w:sz w:val="16"/>
                <w:szCs w:val="16"/>
              </w:rPr>
              <w:t>qla</w:t>
            </w:r>
            <w:r w:rsidRPr="002366F0">
              <w:rPr>
                <w:rFonts w:cs="Times New Roman"/>
                <w:sz w:val="16"/>
                <w:szCs w:val="16"/>
                <w:lang w:val="ru-RU"/>
              </w:rPr>
              <w:t>2</w:t>
            </w:r>
            <w:r w:rsidRPr="002366F0">
              <w:rPr>
                <w:rFonts w:cs="Times New Roman"/>
                <w:sz w:val="16"/>
                <w:szCs w:val="16"/>
              </w:rPr>
              <w:t>xxx</w:t>
            </w:r>
            <w:r w:rsidRPr="002366F0">
              <w:rPr>
                <w:rFonts w:cs="Times New Roman"/>
                <w:sz w:val="16"/>
                <w:szCs w:val="16"/>
                <w:lang w:val="ru-RU"/>
              </w:rPr>
              <w:t xml:space="preserve"> </w:t>
            </w:r>
            <w:r w:rsidRPr="002366F0">
              <w:rPr>
                <w:rFonts w:cs="Times New Roman"/>
                <w:sz w:val="16"/>
                <w:szCs w:val="16"/>
              </w:rPr>
              <w:t>ql</w:t>
            </w:r>
            <w:r w:rsidRPr="002366F0">
              <w:rPr>
                <w:rFonts w:cs="Times New Roman"/>
                <w:sz w:val="16"/>
                <w:szCs w:val="16"/>
                <w:lang w:val="ru-RU"/>
              </w:rPr>
              <w:t>2</w:t>
            </w:r>
            <w:r w:rsidRPr="002366F0">
              <w:rPr>
                <w:rFonts w:cs="Times New Roman"/>
                <w:sz w:val="16"/>
                <w:szCs w:val="16"/>
              </w:rPr>
              <w:t>xmaxqdepth</w:t>
            </w:r>
            <w:r w:rsidRPr="002366F0">
              <w:rPr>
                <w:rFonts w:cs="Times New Roman"/>
                <w:sz w:val="16"/>
                <w:szCs w:val="16"/>
                <w:lang w:val="ru-RU"/>
              </w:rPr>
              <w:t>=256</w:t>
            </w:r>
            <w:r w:rsidRPr="002366F0">
              <w:rPr>
                <w:rFonts w:cs="Times New Roman"/>
                <w:sz w:val="16"/>
                <w:szCs w:val="16"/>
                <w:lang w:val="ru-RU"/>
              </w:rPr>
              <w:br/>
            </w:r>
            <w:r w:rsidRPr="002366F0">
              <w:rPr>
                <w:rFonts w:cs="Times New Roman"/>
                <w:sz w:val="16"/>
                <w:szCs w:val="16"/>
              </w:rPr>
              <w:t>qla</w:t>
            </w:r>
            <w:r w:rsidRPr="002366F0">
              <w:rPr>
                <w:rFonts w:cs="Times New Roman"/>
                <w:sz w:val="16"/>
                <w:szCs w:val="16"/>
                <w:lang w:val="ru-RU"/>
              </w:rPr>
              <w:t>2</w:t>
            </w:r>
            <w:r w:rsidRPr="002366F0">
              <w:rPr>
                <w:rFonts w:cs="Times New Roman"/>
                <w:sz w:val="16"/>
                <w:szCs w:val="16"/>
              </w:rPr>
              <w:t>xxx</w:t>
            </w:r>
            <w:r w:rsidRPr="002366F0">
              <w:rPr>
                <w:rFonts w:cs="Times New Roman"/>
                <w:sz w:val="16"/>
                <w:szCs w:val="16"/>
                <w:lang w:val="ru-RU"/>
              </w:rPr>
              <w:br/>
            </w:r>
            <w:r w:rsidRPr="002366F0">
              <w:rPr>
                <w:rFonts w:cs="Times New Roman"/>
                <w:sz w:val="16"/>
                <w:szCs w:val="16"/>
              </w:rPr>
              <w:t>cat</w:t>
            </w:r>
            <w:r w:rsidRPr="002366F0">
              <w:rPr>
                <w:rFonts w:cs="Times New Roman"/>
                <w:sz w:val="16"/>
                <w:szCs w:val="16"/>
                <w:lang w:val="ru-RU"/>
              </w:rPr>
              <w:t xml:space="preserve"> /</w:t>
            </w:r>
            <w:r w:rsidRPr="002366F0">
              <w:rPr>
                <w:rFonts w:cs="Times New Roman"/>
                <w:sz w:val="16"/>
                <w:szCs w:val="16"/>
              </w:rPr>
              <w:t>sys</w:t>
            </w:r>
            <w:r w:rsidRPr="002366F0">
              <w:rPr>
                <w:rFonts w:cs="Times New Roman"/>
                <w:sz w:val="16"/>
                <w:szCs w:val="16"/>
                <w:lang w:val="ru-RU"/>
              </w:rPr>
              <w:t>/</w:t>
            </w:r>
            <w:r w:rsidRPr="002366F0">
              <w:rPr>
                <w:rFonts w:cs="Times New Roman"/>
                <w:sz w:val="16"/>
                <w:szCs w:val="16"/>
              </w:rPr>
              <w:t>module</w:t>
            </w:r>
            <w:r w:rsidRPr="002366F0">
              <w:rPr>
                <w:rFonts w:cs="Times New Roman"/>
                <w:sz w:val="16"/>
                <w:szCs w:val="16"/>
                <w:lang w:val="ru-RU"/>
              </w:rPr>
              <w:t>/</w:t>
            </w:r>
            <w:r w:rsidRPr="002366F0">
              <w:rPr>
                <w:rFonts w:cs="Times New Roman"/>
                <w:sz w:val="16"/>
                <w:szCs w:val="16"/>
              </w:rPr>
              <w:t>qla</w:t>
            </w:r>
            <w:r w:rsidRPr="002366F0">
              <w:rPr>
                <w:rFonts w:cs="Times New Roman"/>
                <w:sz w:val="16"/>
                <w:szCs w:val="16"/>
                <w:lang w:val="ru-RU"/>
              </w:rPr>
              <w:t>2</w:t>
            </w:r>
            <w:r w:rsidRPr="002366F0">
              <w:rPr>
                <w:rFonts w:cs="Times New Roman"/>
                <w:sz w:val="16"/>
                <w:szCs w:val="16"/>
              </w:rPr>
              <w:t>xxx</w:t>
            </w:r>
            <w:r w:rsidRPr="002366F0">
              <w:rPr>
                <w:rFonts w:cs="Times New Roman"/>
                <w:sz w:val="16"/>
                <w:szCs w:val="16"/>
                <w:lang w:val="ru-RU"/>
              </w:rPr>
              <w:t>/</w:t>
            </w:r>
            <w:r w:rsidRPr="002366F0">
              <w:rPr>
                <w:rFonts w:cs="Times New Roman"/>
                <w:sz w:val="16"/>
                <w:szCs w:val="16"/>
              </w:rPr>
              <w:t>parameters</w:t>
            </w:r>
            <w:r w:rsidRPr="002366F0">
              <w:rPr>
                <w:rFonts w:cs="Times New Roman"/>
                <w:sz w:val="16"/>
                <w:szCs w:val="16"/>
                <w:lang w:val="ru-RU"/>
              </w:rPr>
              <w:t>/</w:t>
            </w:r>
            <w:r w:rsidRPr="002366F0">
              <w:rPr>
                <w:rFonts w:cs="Times New Roman"/>
                <w:sz w:val="16"/>
                <w:szCs w:val="16"/>
              </w:rPr>
              <w:t>ql</w:t>
            </w:r>
            <w:r w:rsidRPr="002366F0">
              <w:rPr>
                <w:rFonts w:cs="Times New Roman"/>
                <w:sz w:val="16"/>
                <w:szCs w:val="16"/>
                <w:lang w:val="ru-RU"/>
              </w:rPr>
              <w:t>2</w:t>
            </w:r>
            <w:r w:rsidRPr="002366F0">
              <w:rPr>
                <w:rFonts w:cs="Times New Roman"/>
                <w:sz w:val="16"/>
                <w:szCs w:val="16"/>
              </w:rPr>
              <w:t>xmaxqdepth</w:t>
            </w:r>
            <w:r w:rsidRPr="002366F0">
              <w:rPr>
                <w:rFonts w:cs="Times New Roman"/>
                <w:sz w:val="16"/>
                <w:szCs w:val="16"/>
                <w:lang w:val="ru-RU"/>
              </w:rPr>
              <w:t xml:space="preserve"> -&gt; 256</w:t>
            </w:r>
          </w:p>
        </w:tc>
      </w:tr>
      <w:tr w:rsidR="002366F0" w:rsidRPr="002366F0" w14:paraId="66CFF922" w14:textId="77777777" w:rsidTr="002366F0">
        <w:tc>
          <w:tcPr>
            <w:tcW w:w="502" w:type="dxa"/>
          </w:tcPr>
          <w:p w14:paraId="344C06D1" w14:textId="77777777" w:rsidR="002366F0" w:rsidRPr="002366F0" w:rsidRDefault="002366F0" w:rsidP="003E0862">
            <w:pPr>
              <w:spacing w:after="0"/>
              <w:jc w:val="center"/>
              <w:rPr>
                <w:rFonts w:cs="Times New Roman"/>
                <w:sz w:val="16"/>
                <w:szCs w:val="16"/>
              </w:rPr>
            </w:pPr>
            <w:r w:rsidRPr="002366F0">
              <w:rPr>
                <w:rFonts w:cs="Times New Roman"/>
                <w:b/>
                <w:color w:val="1F1F1F"/>
                <w:sz w:val="16"/>
                <w:szCs w:val="16"/>
              </w:rPr>
              <w:lastRenderedPageBreak/>
              <w:t>4</w:t>
            </w:r>
          </w:p>
        </w:tc>
        <w:tc>
          <w:tcPr>
            <w:tcW w:w="1969" w:type="dxa"/>
          </w:tcPr>
          <w:p w14:paraId="63AE4C5A" w14:textId="77777777" w:rsidR="002366F0" w:rsidRPr="002366F0" w:rsidRDefault="002366F0" w:rsidP="003E0862">
            <w:pPr>
              <w:spacing w:after="0"/>
              <w:rPr>
                <w:rFonts w:cs="Times New Roman"/>
                <w:sz w:val="16"/>
                <w:szCs w:val="16"/>
                <w:lang w:val="ru-RU"/>
              </w:rPr>
            </w:pPr>
            <w:r w:rsidRPr="002366F0">
              <w:rPr>
                <w:rFonts w:cs="Times New Roman"/>
                <w:color w:val="1F1F1F"/>
                <w:sz w:val="16"/>
                <w:szCs w:val="16"/>
                <w:lang w:val="ru-RU"/>
              </w:rPr>
              <w:t>Настройка ОС хостов</w:t>
            </w:r>
          </w:p>
        </w:tc>
        <w:tc>
          <w:tcPr>
            <w:tcW w:w="2277" w:type="dxa"/>
          </w:tcPr>
          <w:p w14:paraId="30B3FD07" w14:textId="77777777" w:rsidR="002366F0" w:rsidRPr="002366F0" w:rsidRDefault="002366F0" w:rsidP="003E0862">
            <w:pPr>
              <w:spacing w:after="0"/>
              <w:rPr>
                <w:rFonts w:cs="Times New Roman"/>
                <w:sz w:val="16"/>
                <w:szCs w:val="16"/>
                <w:lang w:val="ru-RU"/>
              </w:rPr>
            </w:pPr>
            <w:r w:rsidRPr="002366F0">
              <w:rPr>
                <w:rFonts w:cs="Times New Roman"/>
                <w:color w:val="1F1F1F"/>
                <w:sz w:val="16"/>
                <w:szCs w:val="16"/>
                <w:lang w:val="ru-RU"/>
              </w:rPr>
              <w:t xml:space="preserve">Базовый тюнинг блочного стека </w:t>
            </w:r>
            <w:r w:rsidRPr="002366F0">
              <w:rPr>
                <w:rFonts w:cs="Times New Roman"/>
                <w:color w:val="1F1F1F"/>
                <w:sz w:val="16"/>
                <w:szCs w:val="16"/>
              </w:rPr>
              <w:t>Linux</w:t>
            </w:r>
            <w:r w:rsidRPr="002366F0">
              <w:rPr>
                <w:rFonts w:cs="Times New Roman"/>
                <w:color w:val="1F1F1F"/>
                <w:sz w:val="16"/>
                <w:szCs w:val="16"/>
                <w:lang w:val="ru-RU"/>
              </w:rPr>
              <w:t xml:space="preserve"> и </w:t>
            </w:r>
            <w:r w:rsidRPr="002366F0">
              <w:rPr>
                <w:rFonts w:cs="Times New Roman"/>
                <w:color w:val="1F1F1F"/>
                <w:sz w:val="16"/>
                <w:szCs w:val="16"/>
              </w:rPr>
              <w:t>multipath</w:t>
            </w:r>
          </w:p>
        </w:tc>
        <w:tc>
          <w:tcPr>
            <w:tcW w:w="2459" w:type="dxa"/>
          </w:tcPr>
          <w:p w14:paraId="03FEB157" w14:textId="77777777" w:rsidR="002366F0" w:rsidRPr="002366F0" w:rsidRDefault="002366F0" w:rsidP="003E0862">
            <w:pPr>
              <w:spacing w:after="0"/>
              <w:rPr>
                <w:rFonts w:cs="Times New Roman"/>
                <w:sz w:val="16"/>
                <w:szCs w:val="16"/>
                <w:lang w:val="ru-RU"/>
              </w:rPr>
            </w:pPr>
            <w:r w:rsidRPr="002366F0">
              <w:rPr>
                <w:rFonts w:cs="Times New Roman"/>
                <w:color w:val="1F1F1F"/>
                <w:sz w:val="16"/>
                <w:szCs w:val="16"/>
                <w:lang w:val="ru-RU"/>
              </w:rPr>
              <w:t xml:space="preserve">Для </w:t>
            </w:r>
            <w:r w:rsidRPr="002366F0">
              <w:rPr>
                <w:rFonts w:cs="Times New Roman"/>
                <w:color w:val="1F1F1F"/>
                <w:sz w:val="16"/>
                <w:szCs w:val="16"/>
              </w:rPr>
              <w:t>FC</w:t>
            </w:r>
            <w:r w:rsidRPr="002366F0">
              <w:rPr>
                <w:rFonts w:cs="Times New Roman"/>
                <w:color w:val="1F1F1F"/>
                <w:sz w:val="16"/>
                <w:szCs w:val="16"/>
                <w:lang w:val="ru-RU"/>
              </w:rPr>
              <w:t xml:space="preserve"> </w:t>
            </w:r>
            <w:r w:rsidRPr="002366F0">
              <w:rPr>
                <w:rFonts w:cs="Times New Roman"/>
                <w:color w:val="1F1F1F"/>
                <w:sz w:val="16"/>
                <w:szCs w:val="16"/>
              </w:rPr>
              <w:t>LUN</w:t>
            </w:r>
            <w:r w:rsidRPr="002366F0">
              <w:rPr>
                <w:rFonts w:cs="Times New Roman"/>
                <w:color w:val="1F1F1F"/>
                <w:sz w:val="16"/>
                <w:szCs w:val="16"/>
                <w:lang w:val="ru-RU"/>
              </w:rPr>
              <w:t xml:space="preserve"> применены базовые параметры производительности: </w:t>
            </w:r>
            <w:r w:rsidRPr="002366F0">
              <w:rPr>
                <w:rFonts w:cs="Times New Roman"/>
                <w:color w:val="1F1F1F"/>
                <w:sz w:val="16"/>
                <w:szCs w:val="16"/>
              </w:rPr>
              <w:t>device</w:t>
            </w:r>
            <w:r w:rsidRPr="002366F0">
              <w:rPr>
                <w:rFonts w:cs="Times New Roman"/>
                <w:color w:val="1F1F1F"/>
                <w:sz w:val="16"/>
                <w:szCs w:val="16"/>
                <w:lang w:val="ru-RU"/>
              </w:rPr>
              <w:t xml:space="preserve"> </w:t>
            </w:r>
            <w:r w:rsidRPr="002366F0">
              <w:rPr>
                <w:rFonts w:cs="Times New Roman"/>
                <w:color w:val="1F1F1F"/>
                <w:sz w:val="16"/>
                <w:szCs w:val="16"/>
              </w:rPr>
              <w:t>timeout</w:t>
            </w:r>
            <w:r w:rsidRPr="002366F0">
              <w:rPr>
                <w:rFonts w:cs="Times New Roman"/>
                <w:color w:val="1F1F1F"/>
                <w:sz w:val="16"/>
                <w:szCs w:val="16"/>
                <w:lang w:val="ru-RU"/>
              </w:rPr>
              <w:t xml:space="preserve"> 120 </w:t>
            </w:r>
            <w:r w:rsidRPr="002366F0">
              <w:rPr>
                <w:rFonts w:cs="Times New Roman"/>
                <w:color w:val="1F1F1F"/>
                <w:sz w:val="16"/>
                <w:szCs w:val="16"/>
              </w:rPr>
              <w:t>c</w:t>
            </w:r>
            <w:r w:rsidRPr="002366F0">
              <w:rPr>
                <w:rFonts w:cs="Times New Roman"/>
                <w:color w:val="1F1F1F"/>
                <w:sz w:val="16"/>
                <w:szCs w:val="16"/>
                <w:lang w:val="ru-RU"/>
              </w:rPr>
              <w:t xml:space="preserve">, </w:t>
            </w:r>
            <w:r w:rsidRPr="002366F0">
              <w:rPr>
                <w:rFonts w:cs="Times New Roman"/>
                <w:color w:val="1F1F1F"/>
                <w:sz w:val="16"/>
                <w:szCs w:val="16"/>
              </w:rPr>
              <w:t>scheduler</w:t>
            </w:r>
            <w:r w:rsidRPr="002366F0">
              <w:rPr>
                <w:rFonts w:cs="Times New Roman"/>
                <w:color w:val="1F1F1F"/>
                <w:sz w:val="16"/>
                <w:szCs w:val="16"/>
                <w:lang w:val="ru-RU"/>
              </w:rPr>
              <w:t>=</w:t>
            </w:r>
            <w:r w:rsidRPr="002366F0">
              <w:rPr>
                <w:rFonts w:cs="Times New Roman"/>
                <w:color w:val="1F1F1F"/>
                <w:sz w:val="16"/>
                <w:szCs w:val="16"/>
              </w:rPr>
              <w:t>none</w:t>
            </w:r>
            <w:r w:rsidRPr="002366F0">
              <w:rPr>
                <w:rFonts w:cs="Times New Roman"/>
                <w:color w:val="1F1F1F"/>
                <w:sz w:val="16"/>
                <w:szCs w:val="16"/>
                <w:lang w:val="ru-RU"/>
              </w:rPr>
              <w:t xml:space="preserve"> для </w:t>
            </w:r>
            <w:r w:rsidRPr="002366F0">
              <w:rPr>
                <w:rFonts w:cs="Times New Roman"/>
                <w:color w:val="1F1F1F"/>
                <w:sz w:val="16"/>
                <w:szCs w:val="16"/>
              </w:rPr>
              <w:t>DM</w:t>
            </w:r>
            <w:r w:rsidRPr="002366F0">
              <w:rPr>
                <w:rFonts w:cs="Times New Roman"/>
                <w:color w:val="1F1F1F"/>
                <w:sz w:val="16"/>
                <w:szCs w:val="16"/>
                <w:lang w:val="ru-RU"/>
              </w:rPr>
              <w:t xml:space="preserve">-устройств, очередь запросов для нижележащих устройств и политика </w:t>
            </w:r>
            <w:r w:rsidRPr="002366F0">
              <w:rPr>
                <w:rFonts w:cs="Times New Roman"/>
                <w:color w:val="1F1F1F"/>
                <w:sz w:val="16"/>
                <w:szCs w:val="16"/>
              </w:rPr>
              <w:t>multipath</w:t>
            </w:r>
            <w:r w:rsidRPr="002366F0">
              <w:rPr>
                <w:rFonts w:cs="Times New Roman"/>
                <w:color w:val="1F1F1F"/>
                <w:sz w:val="16"/>
                <w:szCs w:val="16"/>
                <w:lang w:val="ru-RU"/>
              </w:rPr>
              <w:t xml:space="preserve"> </w:t>
            </w:r>
            <w:r w:rsidRPr="002366F0">
              <w:rPr>
                <w:rFonts w:cs="Times New Roman"/>
                <w:color w:val="1F1F1F"/>
                <w:sz w:val="16"/>
                <w:szCs w:val="16"/>
              </w:rPr>
              <w:t>round</w:t>
            </w:r>
            <w:r w:rsidRPr="002366F0">
              <w:rPr>
                <w:rFonts w:cs="Times New Roman"/>
                <w:color w:val="1F1F1F"/>
                <w:sz w:val="16"/>
                <w:szCs w:val="16"/>
                <w:lang w:val="ru-RU"/>
              </w:rPr>
              <w:t>-</w:t>
            </w:r>
            <w:r w:rsidRPr="002366F0">
              <w:rPr>
                <w:rFonts w:cs="Times New Roman"/>
                <w:color w:val="1F1F1F"/>
                <w:sz w:val="16"/>
                <w:szCs w:val="16"/>
              </w:rPr>
              <w:t>robin</w:t>
            </w:r>
            <w:r w:rsidRPr="002366F0">
              <w:rPr>
                <w:rFonts w:cs="Times New Roman"/>
                <w:color w:val="1F1F1F"/>
                <w:sz w:val="16"/>
                <w:szCs w:val="16"/>
                <w:lang w:val="ru-RU"/>
              </w:rPr>
              <w:t xml:space="preserve">. Конкретные </w:t>
            </w:r>
            <w:r w:rsidRPr="002366F0">
              <w:rPr>
                <w:rFonts w:cs="Times New Roman"/>
                <w:color w:val="1F1F1F"/>
                <w:sz w:val="16"/>
                <w:szCs w:val="16"/>
              </w:rPr>
              <w:t>vendor</w:t>
            </w:r>
            <w:r w:rsidRPr="002366F0">
              <w:rPr>
                <w:rFonts w:cs="Times New Roman"/>
                <w:color w:val="1F1F1F"/>
                <w:sz w:val="16"/>
                <w:szCs w:val="16"/>
                <w:lang w:val="ru-RU"/>
              </w:rPr>
              <w:t>/</w:t>
            </w:r>
            <w:r w:rsidRPr="002366F0">
              <w:rPr>
                <w:rFonts w:cs="Times New Roman"/>
                <w:color w:val="1F1F1F"/>
                <w:sz w:val="16"/>
                <w:szCs w:val="16"/>
              </w:rPr>
              <w:t>product</w:t>
            </w:r>
            <w:r w:rsidRPr="002366F0">
              <w:rPr>
                <w:rFonts w:cs="Times New Roman"/>
                <w:color w:val="1F1F1F"/>
                <w:sz w:val="16"/>
                <w:szCs w:val="16"/>
                <w:lang w:val="ru-RU"/>
              </w:rPr>
              <w:t xml:space="preserve">, </w:t>
            </w:r>
            <w:r w:rsidRPr="002366F0">
              <w:rPr>
                <w:rFonts w:cs="Times New Roman"/>
                <w:color w:val="1F1F1F"/>
                <w:sz w:val="16"/>
                <w:szCs w:val="16"/>
              </w:rPr>
              <w:t>prio</w:t>
            </w:r>
            <w:r w:rsidRPr="002366F0">
              <w:rPr>
                <w:rFonts w:cs="Times New Roman"/>
                <w:color w:val="1F1F1F"/>
                <w:sz w:val="16"/>
                <w:szCs w:val="16"/>
                <w:lang w:val="ru-RU"/>
              </w:rPr>
              <w:t xml:space="preserve">, </w:t>
            </w:r>
            <w:r w:rsidRPr="002366F0">
              <w:rPr>
                <w:rFonts w:cs="Times New Roman"/>
                <w:color w:val="1F1F1F"/>
                <w:sz w:val="16"/>
                <w:szCs w:val="16"/>
              </w:rPr>
              <w:t>path</w:t>
            </w:r>
            <w:r w:rsidRPr="002366F0">
              <w:rPr>
                <w:rFonts w:cs="Times New Roman"/>
                <w:color w:val="1F1F1F"/>
                <w:sz w:val="16"/>
                <w:szCs w:val="16"/>
                <w:lang w:val="ru-RU"/>
              </w:rPr>
              <w:t>_</w:t>
            </w:r>
            <w:r w:rsidRPr="002366F0">
              <w:rPr>
                <w:rFonts w:cs="Times New Roman"/>
                <w:color w:val="1F1F1F"/>
                <w:sz w:val="16"/>
                <w:szCs w:val="16"/>
              </w:rPr>
              <w:t>checker</w:t>
            </w:r>
            <w:r w:rsidRPr="002366F0">
              <w:rPr>
                <w:rFonts w:cs="Times New Roman"/>
                <w:color w:val="1F1F1F"/>
                <w:sz w:val="16"/>
                <w:szCs w:val="16"/>
                <w:lang w:val="ru-RU"/>
              </w:rPr>
              <w:t xml:space="preserve"> и </w:t>
            </w:r>
            <w:r w:rsidRPr="002366F0">
              <w:rPr>
                <w:rFonts w:cs="Times New Roman"/>
                <w:color w:val="1F1F1F"/>
                <w:sz w:val="16"/>
                <w:szCs w:val="16"/>
              </w:rPr>
              <w:t>no</w:t>
            </w:r>
            <w:r w:rsidRPr="002366F0">
              <w:rPr>
                <w:rFonts w:cs="Times New Roman"/>
                <w:color w:val="1F1F1F"/>
                <w:sz w:val="16"/>
                <w:szCs w:val="16"/>
                <w:lang w:val="ru-RU"/>
              </w:rPr>
              <w:t>_</w:t>
            </w:r>
            <w:r w:rsidRPr="002366F0">
              <w:rPr>
                <w:rFonts w:cs="Times New Roman"/>
                <w:color w:val="1F1F1F"/>
                <w:sz w:val="16"/>
                <w:szCs w:val="16"/>
              </w:rPr>
              <w:t>path</w:t>
            </w:r>
            <w:r w:rsidRPr="002366F0">
              <w:rPr>
                <w:rFonts w:cs="Times New Roman"/>
                <w:color w:val="1F1F1F"/>
                <w:sz w:val="16"/>
                <w:szCs w:val="16"/>
                <w:lang w:val="ru-RU"/>
              </w:rPr>
              <w:t>_</w:t>
            </w:r>
            <w:r w:rsidRPr="002366F0">
              <w:rPr>
                <w:rFonts w:cs="Times New Roman"/>
                <w:color w:val="1F1F1F"/>
                <w:sz w:val="16"/>
                <w:szCs w:val="16"/>
              </w:rPr>
              <w:t>retry</w:t>
            </w:r>
            <w:r w:rsidRPr="002366F0">
              <w:rPr>
                <w:rFonts w:cs="Times New Roman"/>
                <w:color w:val="1F1F1F"/>
                <w:sz w:val="16"/>
                <w:szCs w:val="16"/>
                <w:lang w:val="ru-RU"/>
              </w:rPr>
              <w:t xml:space="preserve"> уточняются по рекомендациям вендора СХД.</w:t>
            </w:r>
          </w:p>
        </w:tc>
        <w:tc>
          <w:tcPr>
            <w:tcW w:w="4152" w:type="dxa"/>
          </w:tcPr>
          <w:p w14:paraId="5CE60822" w14:textId="77777777" w:rsidR="002366F0" w:rsidRPr="00E505A8" w:rsidRDefault="002366F0" w:rsidP="003E0862">
            <w:pPr>
              <w:spacing w:after="0"/>
              <w:rPr>
                <w:rFonts w:cs="Times New Roman"/>
                <w:sz w:val="16"/>
                <w:szCs w:val="16"/>
                <w:lang w:val="ru-RU"/>
              </w:rPr>
            </w:pPr>
            <w:r w:rsidRPr="002366F0">
              <w:rPr>
                <w:rFonts w:cs="Times New Roman"/>
                <w:sz w:val="16"/>
                <w:szCs w:val="16"/>
                <w:lang w:val="ru-RU"/>
              </w:rPr>
              <w:t xml:space="preserve">1) На каждом сервере разместить </w:t>
            </w:r>
            <w:r w:rsidRPr="002366F0">
              <w:rPr>
                <w:rFonts w:cs="Times New Roman"/>
                <w:sz w:val="16"/>
                <w:szCs w:val="16"/>
              </w:rPr>
              <w:t>udev</w:t>
            </w:r>
            <w:r w:rsidRPr="002366F0">
              <w:rPr>
                <w:rFonts w:cs="Times New Roman"/>
                <w:sz w:val="16"/>
                <w:szCs w:val="16"/>
                <w:lang w:val="ru-RU"/>
              </w:rPr>
              <w:t xml:space="preserve">-правила и </w:t>
            </w:r>
            <w:r w:rsidRPr="002366F0">
              <w:rPr>
                <w:rFonts w:cs="Times New Roman"/>
                <w:sz w:val="16"/>
                <w:szCs w:val="16"/>
              </w:rPr>
              <w:t>multipath</w:t>
            </w:r>
            <w:r w:rsidRPr="002366F0">
              <w:rPr>
                <w:rFonts w:cs="Times New Roman"/>
                <w:sz w:val="16"/>
                <w:szCs w:val="16"/>
                <w:lang w:val="ru-RU"/>
              </w:rPr>
              <w:t xml:space="preserve">-конфигурацию согласно </w:t>
            </w:r>
            <w:r w:rsidR="00E505A8">
              <w:rPr>
                <w:rFonts w:cs="Times New Roman"/>
                <w:b/>
                <w:bCs/>
                <w:sz w:val="16"/>
                <w:szCs w:val="16"/>
                <w:lang w:val="ru-RU"/>
              </w:rPr>
              <w:t>пункту 11</w:t>
            </w:r>
          </w:p>
          <w:p w14:paraId="7FD2DCA9" w14:textId="77777777" w:rsidR="002366F0" w:rsidRPr="002366F0" w:rsidRDefault="002366F0" w:rsidP="003E0862">
            <w:pPr>
              <w:spacing w:after="0"/>
              <w:ind w:left="11"/>
              <w:rPr>
                <w:rFonts w:cs="Times New Roman"/>
                <w:sz w:val="16"/>
                <w:szCs w:val="16"/>
              </w:rPr>
            </w:pPr>
            <w:r w:rsidRPr="002366F0">
              <w:rPr>
                <w:rFonts w:cs="Times New Roman"/>
                <w:sz w:val="16"/>
                <w:szCs w:val="16"/>
                <w:shd w:val="clear" w:color="auto" w:fill="EEF2F6"/>
              </w:rPr>
              <w:t># mkdir -p /etc/multipath/conf.d</w:t>
            </w:r>
          </w:p>
          <w:p w14:paraId="57683734" w14:textId="77777777" w:rsidR="002366F0" w:rsidRPr="002366F0" w:rsidRDefault="002366F0" w:rsidP="003E0862">
            <w:pPr>
              <w:spacing w:after="0"/>
              <w:ind w:left="11"/>
              <w:rPr>
                <w:rFonts w:cs="Times New Roman"/>
                <w:sz w:val="16"/>
                <w:szCs w:val="16"/>
              </w:rPr>
            </w:pPr>
            <w:r w:rsidRPr="002366F0">
              <w:rPr>
                <w:rFonts w:cs="Times New Roman"/>
                <w:sz w:val="16"/>
                <w:szCs w:val="16"/>
                <w:shd w:val="clear" w:color="auto" w:fill="EEF2F6"/>
              </w:rPr>
              <w:t># vi /etc/multipath/conf.d/storage-vendor_model.conf</w:t>
            </w:r>
          </w:p>
          <w:p w14:paraId="541AB0D0" w14:textId="77777777" w:rsidR="002366F0" w:rsidRPr="002366F0" w:rsidRDefault="002366F0" w:rsidP="003E0862">
            <w:pPr>
              <w:spacing w:after="0"/>
              <w:ind w:left="11"/>
              <w:rPr>
                <w:rFonts w:cs="Times New Roman"/>
                <w:sz w:val="16"/>
                <w:szCs w:val="16"/>
              </w:rPr>
            </w:pPr>
            <w:r w:rsidRPr="002366F0">
              <w:rPr>
                <w:rFonts w:cs="Times New Roman"/>
                <w:sz w:val="16"/>
                <w:szCs w:val="16"/>
                <w:shd w:val="clear" w:color="auto" w:fill="EEF2F6"/>
              </w:rPr>
              <w:t># vi /etc/udev/rules.d/70-storage-vendor_model.rules</w:t>
            </w:r>
          </w:p>
          <w:p w14:paraId="1EFDFD1F"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2) Убедиться, что в </w:t>
            </w:r>
            <w:r w:rsidRPr="002366F0">
              <w:rPr>
                <w:rFonts w:cs="Times New Roman"/>
                <w:sz w:val="16"/>
                <w:szCs w:val="16"/>
              </w:rPr>
              <w:t>multipath</w:t>
            </w:r>
            <w:r w:rsidRPr="002366F0">
              <w:rPr>
                <w:rFonts w:cs="Times New Roman"/>
                <w:sz w:val="16"/>
                <w:szCs w:val="16"/>
                <w:lang w:val="ru-RU"/>
              </w:rPr>
              <w:t xml:space="preserve">-конфигурации задан </w:t>
            </w:r>
            <w:r w:rsidRPr="002366F0">
              <w:rPr>
                <w:rFonts w:cs="Times New Roman"/>
                <w:sz w:val="16"/>
                <w:szCs w:val="16"/>
              </w:rPr>
              <w:t>path</w:t>
            </w:r>
            <w:r w:rsidRPr="002366F0">
              <w:rPr>
                <w:rFonts w:cs="Times New Roman"/>
                <w:sz w:val="16"/>
                <w:szCs w:val="16"/>
                <w:lang w:val="ru-RU"/>
              </w:rPr>
              <w:t>_</w:t>
            </w:r>
            <w:r w:rsidRPr="002366F0">
              <w:rPr>
                <w:rFonts w:cs="Times New Roman"/>
                <w:sz w:val="16"/>
                <w:szCs w:val="16"/>
              </w:rPr>
              <w:t>selector</w:t>
            </w:r>
            <w:r w:rsidRPr="002366F0">
              <w:rPr>
                <w:rFonts w:cs="Times New Roman"/>
                <w:sz w:val="16"/>
                <w:szCs w:val="16"/>
                <w:lang w:val="ru-RU"/>
              </w:rPr>
              <w:t xml:space="preserve"> "</w:t>
            </w:r>
            <w:r w:rsidRPr="002366F0">
              <w:rPr>
                <w:rFonts w:cs="Times New Roman"/>
                <w:sz w:val="16"/>
                <w:szCs w:val="16"/>
              </w:rPr>
              <w:t>round</w:t>
            </w:r>
            <w:r w:rsidRPr="002366F0">
              <w:rPr>
                <w:rFonts w:cs="Times New Roman"/>
                <w:sz w:val="16"/>
                <w:szCs w:val="16"/>
                <w:lang w:val="ru-RU"/>
              </w:rPr>
              <w:t>-</w:t>
            </w:r>
            <w:r w:rsidRPr="002366F0">
              <w:rPr>
                <w:rFonts w:cs="Times New Roman"/>
                <w:sz w:val="16"/>
                <w:szCs w:val="16"/>
              </w:rPr>
              <w:t>robin</w:t>
            </w:r>
            <w:r w:rsidRPr="002366F0">
              <w:rPr>
                <w:rFonts w:cs="Times New Roman"/>
                <w:sz w:val="16"/>
                <w:szCs w:val="16"/>
                <w:lang w:val="ru-RU"/>
              </w:rPr>
              <w:t xml:space="preserve"> 0" и параметры сверены с рекомендациями вендора СХД</w:t>
            </w:r>
          </w:p>
          <w:p w14:paraId="10E454C6"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3) На каждом сервере перечитать правила и переконфигурировать </w:t>
            </w:r>
            <w:r w:rsidRPr="002366F0">
              <w:rPr>
                <w:rFonts w:cs="Times New Roman"/>
                <w:sz w:val="16"/>
                <w:szCs w:val="16"/>
              </w:rPr>
              <w:t>multipath</w:t>
            </w:r>
          </w:p>
          <w:p w14:paraId="16D2D229" w14:textId="77777777" w:rsidR="00872170" w:rsidRPr="00872170" w:rsidRDefault="00872170" w:rsidP="00872170">
            <w:pPr>
              <w:spacing w:after="0"/>
              <w:ind w:left="11"/>
              <w:rPr>
                <w:rFonts w:cs="Times New Roman"/>
                <w:sz w:val="16"/>
                <w:szCs w:val="16"/>
                <w:shd w:val="clear" w:color="auto" w:fill="EEF2F6"/>
              </w:rPr>
            </w:pPr>
            <w:r w:rsidRPr="00872170">
              <w:rPr>
                <w:rFonts w:cs="Times New Roman"/>
                <w:sz w:val="16"/>
                <w:szCs w:val="16"/>
                <w:shd w:val="clear" w:color="auto" w:fill="EEF2F6"/>
              </w:rPr>
              <w:t># udevadm control --reload</w:t>
            </w:r>
          </w:p>
          <w:p w14:paraId="30D538ED" w14:textId="77777777" w:rsidR="00872170" w:rsidRPr="00872170" w:rsidRDefault="00872170" w:rsidP="00872170">
            <w:pPr>
              <w:spacing w:after="0"/>
              <w:ind w:left="11"/>
              <w:rPr>
                <w:rFonts w:cs="Times New Roman"/>
                <w:sz w:val="16"/>
                <w:szCs w:val="16"/>
                <w:shd w:val="clear" w:color="auto" w:fill="EEF2F6"/>
              </w:rPr>
            </w:pPr>
            <w:r w:rsidRPr="00872170">
              <w:rPr>
                <w:rFonts w:cs="Times New Roman"/>
                <w:sz w:val="16"/>
                <w:szCs w:val="16"/>
                <w:shd w:val="clear" w:color="auto" w:fill="EEF2F6"/>
              </w:rPr>
              <w:t># udevadm trigger -c change -s block</w:t>
            </w:r>
          </w:p>
          <w:p w14:paraId="7EF5A141" w14:textId="77777777" w:rsidR="00872170" w:rsidRPr="00872170" w:rsidRDefault="00872170" w:rsidP="00872170">
            <w:pPr>
              <w:spacing w:after="0"/>
              <w:ind w:left="11"/>
              <w:rPr>
                <w:rFonts w:cs="Times New Roman"/>
                <w:sz w:val="16"/>
                <w:szCs w:val="16"/>
                <w:shd w:val="clear" w:color="auto" w:fill="EEF2F6"/>
              </w:rPr>
            </w:pPr>
            <w:r w:rsidRPr="00872170">
              <w:rPr>
                <w:rFonts w:cs="Times New Roman"/>
                <w:sz w:val="16"/>
                <w:szCs w:val="16"/>
                <w:shd w:val="clear" w:color="auto" w:fill="EEF2F6"/>
              </w:rPr>
              <w:t># stsremctl reload multipathd.service</w:t>
            </w:r>
          </w:p>
          <w:p w14:paraId="104609BA" w14:textId="2B3D2C0B" w:rsidR="00872170" w:rsidRDefault="00872170" w:rsidP="003E0862">
            <w:pPr>
              <w:spacing w:after="0"/>
              <w:rPr>
                <w:rFonts w:cs="Times New Roman"/>
                <w:sz w:val="16"/>
                <w:szCs w:val="16"/>
              </w:rPr>
            </w:pPr>
            <w:r w:rsidRPr="00872170">
              <w:rPr>
                <w:rFonts w:cs="Times New Roman"/>
                <w:sz w:val="16"/>
                <w:szCs w:val="16"/>
                <w:shd w:val="clear" w:color="auto" w:fill="EEF2F6"/>
              </w:rPr>
              <w:t># stsremctl status multipathd.service</w:t>
            </w:r>
            <w:r w:rsidRPr="00872170" w:rsidDel="00872170">
              <w:rPr>
                <w:rFonts w:cs="Times New Roman"/>
                <w:sz w:val="16"/>
                <w:szCs w:val="16"/>
                <w:shd w:val="clear" w:color="auto" w:fill="EEF2F6"/>
              </w:rPr>
              <w:t xml:space="preserve"> </w:t>
            </w:r>
          </w:p>
          <w:p w14:paraId="22D6B4BA" w14:textId="6DAC9110" w:rsidR="002366F0" w:rsidRPr="00D61DB8" w:rsidRDefault="002366F0" w:rsidP="003E0862">
            <w:pPr>
              <w:spacing w:after="0"/>
              <w:rPr>
                <w:rFonts w:cs="Times New Roman"/>
                <w:sz w:val="16"/>
                <w:szCs w:val="16"/>
                <w:lang w:val="ru-RU"/>
              </w:rPr>
            </w:pPr>
            <w:r w:rsidRPr="00D61DB8">
              <w:rPr>
                <w:rFonts w:cs="Times New Roman"/>
                <w:sz w:val="16"/>
                <w:szCs w:val="16"/>
                <w:lang w:val="ru-RU"/>
              </w:rPr>
              <w:t>4) проверить итоговую конфигурацию</w:t>
            </w:r>
          </w:p>
          <w:p w14:paraId="21DFFF37" w14:textId="77777777" w:rsidR="002366F0" w:rsidRPr="00D61DB8" w:rsidRDefault="002366F0" w:rsidP="003E0862">
            <w:pPr>
              <w:spacing w:after="0"/>
              <w:ind w:left="11"/>
              <w:rPr>
                <w:rFonts w:cs="Times New Roman"/>
                <w:sz w:val="16"/>
                <w:szCs w:val="16"/>
                <w:lang w:val="ru-RU"/>
              </w:rPr>
            </w:pPr>
            <w:r w:rsidRPr="00D61DB8">
              <w:rPr>
                <w:rFonts w:cs="Times New Roman"/>
                <w:sz w:val="16"/>
                <w:szCs w:val="16"/>
                <w:shd w:val="clear" w:color="auto" w:fill="EEF2F6"/>
                <w:lang w:val="ru-RU"/>
              </w:rPr>
              <w:t xml:space="preserve">$ </w:t>
            </w:r>
            <w:r w:rsidRPr="002366F0">
              <w:rPr>
                <w:rFonts w:cs="Times New Roman"/>
                <w:sz w:val="16"/>
                <w:szCs w:val="16"/>
                <w:shd w:val="clear" w:color="auto" w:fill="EEF2F6"/>
              </w:rPr>
              <w:t>multipath</w:t>
            </w:r>
            <w:r w:rsidRPr="00D61DB8">
              <w:rPr>
                <w:rFonts w:cs="Times New Roman"/>
                <w:sz w:val="16"/>
                <w:szCs w:val="16"/>
                <w:shd w:val="clear" w:color="auto" w:fill="EEF2F6"/>
                <w:lang w:val="ru-RU"/>
              </w:rPr>
              <w:t xml:space="preserve"> -</w:t>
            </w:r>
            <w:r w:rsidRPr="002366F0">
              <w:rPr>
                <w:rFonts w:cs="Times New Roman"/>
                <w:sz w:val="16"/>
                <w:szCs w:val="16"/>
                <w:shd w:val="clear" w:color="auto" w:fill="EEF2F6"/>
              </w:rPr>
              <w:t>ll</w:t>
            </w:r>
          </w:p>
        </w:tc>
        <w:tc>
          <w:tcPr>
            <w:tcW w:w="4119" w:type="dxa"/>
          </w:tcPr>
          <w:p w14:paraId="294EAAF0" w14:textId="77777777" w:rsidR="002366F0" w:rsidRPr="002366F0" w:rsidRDefault="002366F0" w:rsidP="003E0862">
            <w:pPr>
              <w:spacing w:after="0"/>
              <w:rPr>
                <w:rFonts w:cs="Times New Roman"/>
                <w:sz w:val="16"/>
                <w:szCs w:val="16"/>
                <w:lang w:val="ru-RU"/>
              </w:rPr>
            </w:pPr>
            <w:r w:rsidRPr="002366F0">
              <w:rPr>
                <w:rFonts w:cs="Times New Roman"/>
                <w:b/>
                <w:sz w:val="16"/>
                <w:szCs w:val="16"/>
                <w:lang w:val="ru-RU"/>
              </w:rPr>
              <w:t>Испытание считается успешным, если одновременно выполнены условия:</w:t>
            </w:r>
          </w:p>
          <w:p w14:paraId="4A007761"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1) </w:t>
            </w:r>
            <w:r w:rsidRPr="002366F0">
              <w:rPr>
                <w:rFonts w:cs="Times New Roman"/>
                <w:sz w:val="16"/>
                <w:szCs w:val="16"/>
              </w:rPr>
              <w:t>Udev</w:t>
            </w:r>
            <w:r w:rsidRPr="002366F0">
              <w:rPr>
                <w:rFonts w:cs="Times New Roman"/>
                <w:sz w:val="16"/>
                <w:szCs w:val="16"/>
                <w:lang w:val="ru-RU"/>
              </w:rPr>
              <w:t xml:space="preserve">-правила и </w:t>
            </w:r>
            <w:r w:rsidRPr="002366F0">
              <w:rPr>
                <w:rFonts w:cs="Times New Roman"/>
                <w:sz w:val="16"/>
                <w:szCs w:val="16"/>
              </w:rPr>
              <w:t>multipath</w:t>
            </w:r>
            <w:r w:rsidRPr="002366F0">
              <w:rPr>
                <w:rFonts w:cs="Times New Roman"/>
                <w:sz w:val="16"/>
                <w:szCs w:val="16"/>
                <w:lang w:val="ru-RU"/>
              </w:rPr>
              <w:t>-конфигурация размещены на обоих серверах и перечитаны без ошибок</w:t>
            </w:r>
          </w:p>
          <w:p w14:paraId="0EF094F0"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2) Для </w:t>
            </w:r>
            <w:r w:rsidRPr="002366F0">
              <w:rPr>
                <w:rFonts w:cs="Times New Roman"/>
                <w:sz w:val="16"/>
                <w:szCs w:val="16"/>
              </w:rPr>
              <w:t>DM</w:t>
            </w:r>
            <w:r w:rsidRPr="002366F0">
              <w:rPr>
                <w:rFonts w:cs="Times New Roman"/>
                <w:sz w:val="16"/>
                <w:szCs w:val="16"/>
                <w:lang w:val="ru-RU"/>
              </w:rPr>
              <w:t>-</w:t>
            </w:r>
            <w:r w:rsidRPr="002366F0">
              <w:rPr>
                <w:rFonts w:cs="Times New Roman"/>
                <w:sz w:val="16"/>
                <w:szCs w:val="16"/>
              </w:rPr>
              <w:t>multipath</w:t>
            </w:r>
            <w:r w:rsidRPr="002366F0">
              <w:rPr>
                <w:rFonts w:cs="Times New Roman"/>
                <w:sz w:val="16"/>
                <w:szCs w:val="16"/>
                <w:lang w:val="ru-RU"/>
              </w:rPr>
              <w:t xml:space="preserve"> устройств задана политика выбора путей </w:t>
            </w:r>
            <w:r w:rsidRPr="002366F0">
              <w:rPr>
                <w:rFonts w:cs="Times New Roman"/>
                <w:sz w:val="16"/>
                <w:szCs w:val="16"/>
              </w:rPr>
              <w:t>round</w:t>
            </w:r>
            <w:r w:rsidRPr="002366F0">
              <w:rPr>
                <w:rFonts w:cs="Times New Roman"/>
                <w:sz w:val="16"/>
                <w:szCs w:val="16"/>
                <w:lang w:val="ru-RU"/>
              </w:rPr>
              <w:t>-</w:t>
            </w:r>
            <w:r w:rsidRPr="002366F0">
              <w:rPr>
                <w:rFonts w:cs="Times New Roman"/>
                <w:sz w:val="16"/>
                <w:szCs w:val="16"/>
              </w:rPr>
              <w:t>robin</w:t>
            </w:r>
          </w:p>
          <w:p w14:paraId="3E8E86B7"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3) Параметры, зависящие от конкретного вендора СХД, не зафиксированы как универсальные и явно отмечены как требующие сверки с руководством производителя</w:t>
            </w:r>
          </w:p>
          <w:p w14:paraId="7CD2F7EA" w14:textId="77777777" w:rsidR="002366F0" w:rsidRPr="002366F0" w:rsidRDefault="002366F0" w:rsidP="003E0862">
            <w:pPr>
              <w:spacing w:after="0"/>
              <w:rPr>
                <w:rFonts w:cs="Times New Roman"/>
                <w:sz w:val="16"/>
                <w:szCs w:val="16"/>
                <w:lang w:val="ru-RU"/>
              </w:rPr>
            </w:pPr>
            <w:r w:rsidRPr="002366F0">
              <w:rPr>
                <w:rFonts w:cs="Times New Roman"/>
                <w:b/>
                <w:sz w:val="16"/>
                <w:szCs w:val="16"/>
                <w:lang w:val="ru-RU"/>
              </w:rPr>
              <w:t>Примеры допустимых фрагментов вывода:</w:t>
            </w:r>
          </w:p>
          <w:p w14:paraId="447DB941" w14:textId="77777777" w:rsidR="002366F0" w:rsidRPr="002366F0" w:rsidRDefault="002366F0" w:rsidP="003E0862">
            <w:pPr>
              <w:spacing w:after="0"/>
              <w:rPr>
                <w:rFonts w:cs="Times New Roman"/>
                <w:sz w:val="16"/>
                <w:szCs w:val="16"/>
                <w:lang w:val="ru-RU"/>
              </w:rPr>
            </w:pPr>
            <w:r w:rsidRPr="002366F0">
              <w:rPr>
                <w:rFonts w:cs="Times New Roman"/>
                <w:sz w:val="16"/>
                <w:szCs w:val="16"/>
              </w:rPr>
              <w:t>policy</w:t>
            </w:r>
            <w:r w:rsidRPr="002366F0">
              <w:rPr>
                <w:rFonts w:cs="Times New Roman"/>
                <w:sz w:val="16"/>
                <w:szCs w:val="16"/>
                <w:lang w:val="ru-RU"/>
              </w:rPr>
              <w:t>='</w:t>
            </w:r>
            <w:r w:rsidRPr="002366F0">
              <w:rPr>
                <w:rFonts w:cs="Times New Roman"/>
                <w:sz w:val="16"/>
                <w:szCs w:val="16"/>
              </w:rPr>
              <w:t>round</w:t>
            </w:r>
            <w:r w:rsidRPr="002366F0">
              <w:rPr>
                <w:rFonts w:cs="Times New Roman"/>
                <w:sz w:val="16"/>
                <w:szCs w:val="16"/>
                <w:lang w:val="ru-RU"/>
              </w:rPr>
              <w:t>-</w:t>
            </w:r>
            <w:r w:rsidRPr="002366F0">
              <w:rPr>
                <w:rFonts w:cs="Times New Roman"/>
                <w:sz w:val="16"/>
                <w:szCs w:val="16"/>
              </w:rPr>
              <w:t>robin</w:t>
            </w:r>
            <w:r w:rsidRPr="002366F0">
              <w:rPr>
                <w:rFonts w:cs="Times New Roman"/>
                <w:sz w:val="16"/>
                <w:szCs w:val="16"/>
                <w:lang w:val="ru-RU"/>
              </w:rPr>
              <w:t xml:space="preserve"> 0'</w:t>
            </w:r>
          </w:p>
          <w:p w14:paraId="2638C629" w14:textId="77777777" w:rsidR="002366F0" w:rsidRPr="002366F0" w:rsidRDefault="002366F0" w:rsidP="003E0862">
            <w:pPr>
              <w:spacing w:after="0"/>
              <w:rPr>
                <w:rFonts w:cs="Times New Roman"/>
                <w:sz w:val="16"/>
                <w:szCs w:val="16"/>
              </w:rPr>
            </w:pPr>
            <w:r w:rsidRPr="002366F0">
              <w:rPr>
                <w:rFonts w:cs="Times New Roman"/>
                <w:sz w:val="16"/>
                <w:szCs w:val="16"/>
              </w:rPr>
              <w:t>path_selector "round-robin 0"</w:t>
            </w:r>
          </w:p>
          <w:p w14:paraId="6B16DAAC" w14:textId="77777777" w:rsidR="002366F0" w:rsidRPr="002366F0" w:rsidRDefault="002366F0" w:rsidP="003E0862">
            <w:pPr>
              <w:spacing w:after="0"/>
              <w:rPr>
                <w:rFonts w:cs="Times New Roman"/>
                <w:sz w:val="16"/>
                <w:szCs w:val="16"/>
              </w:rPr>
            </w:pPr>
            <w:r w:rsidRPr="002366F0">
              <w:rPr>
                <w:rFonts w:cs="Times New Roman"/>
                <w:sz w:val="16"/>
                <w:szCs w:val="16"/>
              </w:rPr>
              <w:t>scheduler: [none]</w:t>
            </w:r>
          </w:p>
        </w:tc>
      </w:tr>
      <w:tr w:rsidR="002366F0" w:rsidRPr="002366F0" w14:paraId="76159ABA" w14:textId="77777777" w:rsidTr="002366F0">
        <w:tc>
          <w:tcPr>
            <w:tcW w:w="502" w:type="dxa"/>
          </w:tcPr>
          <w:p w14:paraId="539588E8" w14:textId="77777777" w:rsidR="002366F0" w:rsidRPr="002366F0" w:rsidRDefault="002366F0" w:rsidP="003E0862">
            <w:pPr>
              <w:spacing w:after="0"/>
              <w:jc w:val="center"/>
              <w:rPr>
                <w:rFonts w:cs="Times New Roman"/>
                <w:sz w:val="16"/>
                <w:szCs w:val="16"/>
              </w:rPr>
            </w:pPr>
            <w:r w:rsidRPr="002366F0">
              <w:rPr>
                <w:rFonts w:cs="Times New Roman"/>
                <w:b/>
                <w:color w:val="1F1F1F"/>
                <w:sz w:val="16"/>
                <w:szCs w:val="16"/>
              </w:rPr>
              <w:t>5</w:t>
            </w:r>
          </w:p>
        </w:tc>
        <w:tc>
          <w:tcPr>
            <w:tcW w:w="1969" w:type="dxa"/>
          </w:tcPr>
          <w:p w14:paraId="2AB21A47" w14:textId="77777777" w:rsidR="002366F0" w:rsidRPr="002366F0" w:rsidRDefault="002366F0" w:rsidP="003E0862">
            <w:pPr>
              <w:spacing w:after="0"/>
              <w:rPr>
                <w:rFonts w:cs="Times New Roman"/>
                <w:sz w:val="16"/>
                <w:szCs w:val="16"/>
                <w:lang w:val="ru-RU"/>
              </w:rPr>
            </w:pPr>
            <w:r w:rsidRPr="002366F0">
              <w:rPr>
                <w:rFonts w:cs="Times New Roman"/>
                <w:color w:val="1F1F1F"/>
                <w:sz w:val="16"/>
                <w:szCs w:val="16"/>
                <w:lang w:val="ru-RU"/>
              </w:rPr>
              <w:t>Подготовка стенда</w:t>
            </w:r>
          </w:p>
        </w:tc>
        <w:tc>
          <w:tcPr>
            <w:tcW w:w="2277" w:type="dxa"/>
          </w:tcPr>
          <w:p w14:paraId="0DA6E226" w14:textId="77777777" w:rsidR="002366F0" w:rsidRPr="002366F0" w:rsidRDefault="002366F0" w:rsidP="003E0862">
            <w:pPr>
              <w:spacing w:after="0"/>
              <w:rPr>
                <w:rFonts w:cs="Times New Roman"/>
                <w:sz w:val="16"/>
                <w:szCs w:val="16"/>
                <w:lang w:val="ru-RU"/>
              </w:rPr>
            </w:pPr>
            <w:r w:rsidRPr="002366F0">
              <w:rPr>
                <w:rFonts w:cs="Times New Roman"/>
                <w:color w:val="1F1F1F"/>
                <w:sz w:val="16"/>
                <w:szCs w:val="16"/>
                <w:lang w:val="ru-RU"/>
              </w:rPr>
              <w:t>Подтверждение исходных условий после настройки хостов</w:t>
            </w:r>
          </w:p>
        </w:tc>
        <w:tc>
          <w:tcPr>
            <w:tcW w:w="2459" w:type="dxa"/>
          </w:tcPr>
          <w:p w14:paraId="563E82CD" w14:textId="77777777" w:rsidR="002366F0" w:rsidRPr="002366F0" w:rsidRDefault="002366F0" w:rsidP="003E0862">
            <w:pPr>
              <w:spacing w:after="0"/>
              <w:rPr>
                <w:rFonts w:cs="Times New Roman"/>
                <w:sz w:val="16"/>
                <w:szCs w:val="16"/>
                <w:lang w:val="ru-RU"/>
              </w:rPr>
            </w:pPr>
            <w:r w:rsidRPr="002366F0">
              <w:rPr>
                <w:rFonts w:cs="Times New Roman"/>
                <w:color w:val="1F1F1F"/>
                <w:sz w:val="16"/>
                <w:szCs w:val="16"/>
                <w:lang w:val="ru-RU"/>
              </w:rPr>
              <w:t xml:space="preserve">После настройки на обоих серверах доступны </w:t>
            </w:r>
            <w:r w:rsidRPr="002366F0">
              <w:rPr>
                <w:rFonts w:cs="Times New Roman"/>
                <w:color w:val="1F1F1F"/>
                <w:sz w:val="16"/>
                <w:szCs w:val="16"/>
              </w:rPr>
              <w:t>fio</w:t>
            </w:r>
            <w:r w:rsidRPr="002366F0">
              <w:rPr>
                <w:rFonts w:cs="Times New Roman"/>
                <w:color w:val="1F1F1F"/>
                <w:sz w:val="16"/>
                <w:szCs w:val="16"/>
                <w:lang w:val="ru-RU"/>
              </w:rPr>
              <w:t xml:space="preserve">, </w:t>
            </w:r>
            <w:r w:rsidRPr="002366F0">
              <w:rPr>
                <w:rFonts w:cs="Times New Roman"/>
                <w:color w:val="1F1F1F"/>
                <w:sz w:val="16"/>
                <w:szCs w:val="16"/>
              </w:rPr>
              <w:t>multipath</w:t>
            </w:r>
            <w:r w:rsidRPr="002366F0">
              <w:rPr>
                <w:rFonts w:cs="Times New Roman"/>
                <w:color w:val="1F1F1F"/>
                <w:sz w:val="16"/>
                <w:szCs w:val="16"/>
                <w:lang w:val="ru-RU"/>
              </w:rPr>
              <w:t xml:space="preserve">, </w:t>
            </w:r>
            <w:r w:rsidRPr="002366F0">
              <w:rPr>
                <w:rFonts w:cs="Times New Roman"/>
                <w:color w:val="1F1F1F"/>
                <w:sz w:val="16"/>
                <w:szCs w:val="16"/>
              </w:rPr>
              <w:t>sg</w:t>
            </w:r>
            <w:r w:rsidRPr="002366F0">
              <w:rPr>
                <w:rFonts w:cs="Times New Roman"/>
                <w:color w:val="1F1F1F"/>
                <w:sz w:val="16"/>
                <w:szCs w:val="16"/>
                <w:lang w:val="ru-RU"/>
              </w:rPr>
              <w:t>3_</w:t>
            </w:r>
            <w:r w:rsidRPr="002366F0">
              <w:rPr>
                <w:rFonts w:cs="Times New Roman"/>
                <w:color w:val="1F1F1F"/>
                <w:sz w:val="16"/>
                <w:szCs w:val="16"/>
              </w:rPr>
              <w:t>utils</w:t>
            </w:r>
            <w:r w:rsidRPr="002366F0">
              <w:rPr>
                <w:rFonts w:cs="Times New Roman"/>
                <w:color w:val="1F1F1F"/>
                <w:sz w:val="16"/>
                <w:szCs w:val="16"/>
                <w:lang w:val="ru-RU"/>
              </w:rPr>
              <w:t xml:space="preserve"> и </w:t>
            </w:r>
            <w:r w:rsidRPr="002366F0">
              <w:rPr>
                <w:rFonts w:cs="Times New Roman"/>
                <w:color w:val="1F1F1F"/>
                <w:sz w:val="16"/>
                <w:szCs w:val="16"/>
              </w:rPr>
              <w:t>lsscsi</w:t>
            </w:r>
            <w:r w:rsidRPr="002366F0">
              <w:rPr>
                <w:rFonts w:cs="Times New Roman"/>
                <w:color w:val="1F1F1F"/>
                <w:sz w:val="16"/>
                <w:szCs w:val="16"/>
                <w:lang w:val="ru-RU"/>
              </w:rPr>
              <w:t xml:space="preserve">; </w:t>
            </w:r>
            <w:r w:rsidRPr="002366F0">
              <w:rPr>
                <w:rFonts w:cs="Times New Roman"/>
                <w:color w:val="1F1F1F"/>
                <w:sz w:val="16"/>
                <w:szCs w:val="16"/>
              </w:rPr>
              <w:t>FC</w:t>
            </w:r>
            <w:r w:rsidRPr="002366F0">
              <w:rPr>
                <w:rFonts w:cs="Times New Roman"/>
                <w:color w:val="1F1F1F"/>
                <w:sz w:val="16"/>
                <w:szCs w:val="16"/>
                <w:lang w:val="ru-RU"/>
              </w:rPr>
              <w:t xml:space="preserve">-порты находятся в состоянии </w:t>
            </w:r>
            <w:r w:rsidRPr="002366F0">
              <w:rPr>
                <w:rFonts w:cs="Times New Roman"/>
                <w:color w:val="1F1F1F"/>
                <w:sz w:val="16"/>
                <w:szCs w:val="16"/>
              </w:rPr>
              <w:t>Online</w:t>
            </w:r>
            <w:r w:rsidRPr="002366F0">
              <w:rPr>
                <w:rFonts w:cs="Times New Roman"/>
                <w:color w:val="1F1F1F"/>
                <w:sz w:val="16"/>
                <w:szCs w:val="16"/>
                <w:lang w:val="ru-RU"/>
              </w:rPr>
              <w:t xml:space="preserve">; </w:t>
            </w:r>
            <w:r w:rsidRPr="002366F0">
              <w:rPr>
                <w:rFonts w:cs="Times New Roman"/>
                <w:color w:val="1F1F1F"/>
                <w:sz w:val="16"/>
                <w:szCs w:val="16"/>
              </w:rPr>
              <w:t>host</w:t>
            </w:r>
            <w:r w:rsidRPr="002366F0">
              <w:rPr>
                <w:rFonts w:cs="Times New Roman"/>
                <w:color w:val="1F1F1F"/>
                <w:sz w:val="16"/>
                <w:szCs w:val="16"/>
                <w:lang w:val="ru-RU"/>
              </w:rPr>
              <w:t xml:space="preserve"> </w:t>
            </w:r>
            <w:r w:rsidRPr="002366F0">
              <w:rPr>
                <w:rFonts w:cs="Times New Roman"/>
                <w:color w:val="1F1F1F"/>
                <w:sz w:val="16"/>
                <w:szCs w:val="16"/>
              </w:rPr>
              <w:t>ready</w:t>
            </w:r>
            <w:r w:rsidRPr="002366F0">
              <w:rPr>
                <w:rFonts w:cs="Times New Roman"/>
                <w:color w:val="1F1F1F"/>
                <w:sz w:val="16"/>
                <w:szCs w:val="16"/>
                <w:lang w:val="ru-RU"/>
              </w:rPr>
              <w:t xml:space="preserve"> к подключению тестовых </w:t>
            </w:r>
            <w:r w:rsidRPr="002366F0">
              <w:rPr>
                <w:rFonts w:cs="Times New Roman"/>
                <w:color w:val="1F1F1F"/>
                <w:sz w:val="16"/>
                <w:szCs w:val="16"/>
              </w:rPr>
              <w:t>LUN</w:t>
            </w:r>
            <w:r w:rsidRPr="002366F0">
              <w:rPr>
                <w:rFonts w:cs="Times New Roman"/>
                <w:color w:val="1F1F1F"/>
                <w:sz w:val="16"/>
                <w:szCs w:val="16"/>
                <w:lang w:val="ru-RU"/>
              </w:rPr>
              <w:t>.</w:t>
            </w:r>
          </w:p>
        </w:tc>
        <w:tc>
          <w:tcPr>
            <w:tcW w:w="4152" w:type="dxa"/>
          </w:tcPr>
          <w:p w14:paraId="372CD8C0"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1) На каждом сервере проверить версии утилит</w:t>
            </w:r>
          </w:p>
          <w:p w14:paraId="4E841544" w14:textId="77777777" w:rsidR="002366F0" w:rsidRPr="002366F0" w:rsidRDefault="002366F0" w:rsidP="003E0862">
            <w:pPr>
              <w:spacing w:after="0"/>
              <w:ind w:left="11"/>
              <w:rPr>
                <w:rFonts w:cs="Times New Roman"/>
                <w:sz w:val="16"/>
                <w:szCs w:val="16"/>
              </w:rPr>
            </w:pPr>
            <w:r w:rsidRPr="002366F0">
              <w:rPr>
                <w:rFonts w:cs="Times New Roman"/>
                <w:sz w:val="16"/>
                <w:szCs w:val="16"/>
                <w:shd w:val="clear" w:color="auto" w:fill="EEF2F6"/>
              </w:rPr>
              <w:t>$ fio --version</w:t>
            </w:r>
          </w:p>
          <w:p w14:paraId="3C30B189" w14:textId="77777777" w:rsidR="002366F0" w:rsidRPr="002366F0" w:rsidRDefault="002366F0" w:rsidP="003E0862">
            <w:pPr>
              <w:spacing w:after="0"/>
              <w:ind w:left="11"/>
              <w:rPr>
                <w:rFonts w:cs="Times New Roman"/>
                <w:sz w:val="16"/>
                <w:szCs w:val="16"/>
              </w:rPr>
            </w:pPr>
            <w:r w:rsidRPr="002366F0">
              <w:rPr>
                <w:rFonts w:cs="Times New Roman"/>
                <w:sz w:val="16"/>
                <w:szCs w:val="16"/>
                <w:shd w:val="clear" w:color="auto" w:fill="EEF2F6"/>
              </w:rPr>
              <w:t>$ multipath -h</w:t>
            </w:r>
          </w:p>
          <w:p w14:paraId="3317BAD3" w14:textId="77777777" w:rsidR="002366F0" w:rsidRPr="002366F0" w:rsidRDefault="002366F0" w:rsidP="003E0862">
            <w:pPr>
              <w:spacing w:after="0"/>
              <w:ind w:left="11"/>
              <w:rPr>
                <w:rFonts w:cs="Times New Roman"/>
                <w:sz w:val="16"/>
                <w:szCs w:val="16"/>
              </w:rPr>
            </w:pPr>
            <w:r w:rsidRPr="002366F0">
              <w:rPr>
                <w:rFonts w:cs="Times New Roman"/>
                <w:sz w:val="16"/>
                <w:szCs w:val="16"/>
                <w:shd w:val="clear" w:color="auto" w:fill="EEF2F6"/>
              </w:rPr>
              <w:t>$ lsscsi --version</w:t>
            </w:r>
          </w:p>
          <w:p w14:paraId="3066F344" w14:textId="77777777" w:rsidR="002366F0" w:rsidRPr="002366F0" w:rsidRDefault="002366F0" w:rsidP="003E0862">
            <w:pPr>
              <w:spacing w:after="0"/>
              <w:ind w:left="11"/>
              <w:rPr>
                <w:rFonts w:cs="Times New Roman"/>
                <w:sz w:val="16"/>
                <w:szCs w:val="16"/>
                <w:lang w:val="ru-RU"/>
              </w:rPr>
            </w:pPr>
            <w:r w:rsidRPr="002366F0">
              <w:rPr>
                <w:rFonts w:cs="Times New Roman"/>
                <w:sz w:val="16"/>
                <w:szCs w:val="16"/>
                <w:shd w:val="clear" w:color="auto" w:fill="EEF2F6"/>
                <w:lang w:val="ru-RU"/>
              </w:rPr>
              <w:t xml:space="preserve">$ </w:t>
            </w:r>
            <w:r w:rsidRPr="002366F0">
              <w:rPr>
                <w:rFonts w:cs="Times New Roman"/>
                <w:sz w:val="16"/>
                <w:szCs w:val="16"/>
                <w:shd w:val="clear" w:color="auto" w:fill="EEF2F6"/>
              </w:rPr>
              <w:t>sg</w:t>
            </w:r>
            <w:r w:rsidRPr="002366F0">
              <w:rPr>
                <w:rFonts w:cs="Times New Roman"/>
                <w:sz w:val="16"/>
                <w:szCs w:val="16"/>
                <w:shd w:val="clear" w:color="auto" w:fill="EEF2F6"/>
                <w:lang w:val="ru-RU"/>
              </w:rPr>
              <w:t>_</w:t>
            </w:r>
            <w:r w:rsidRPr="002366F0">
              <w:rPr>
                <w:rFonts w:cs="Times New Roman"/>
                <w:sz w:val="16"/>
                <w:szCs w:val="16"/>
                <w:shd w:val="clear" w:color="auto" w:fill="EEF2F6"/>
              </w:rPr>
              <w:t>inq</w:t>
            </w:r>
            <w:r w:rsidRPr="002366F0">
              <w:rPr>
                <w:rFonts w:cs="Times New Roman"/>
                <w:sz w:val="16"/>
                <w:szCs w:val="16"/>
                <w:shd w:val="clear" w:color="auto" w:fill="EEF2F6"/>
                <w:lang w:val="ru-RU"/>
              </w:rPr>
              <w:t xml:space="preserve"> --</w:t>
            </w:r>
            <w:r w:rsidRPr="002366F0">
              <w:rPr>
                <w:rFonts w:cs="Times New Roman"/>
                <w:sz w:val="16"/>
                <w:szCs w:val="16"/>
                <w:shd w:val="clear" w:color="auto" w:fill="EEF2F6"/>
              </w:rPr>
              <w:t>version</w:t>
            </w:r>
          </w:p>
          <w:p w14:paraId="788F3D88"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2) На каждом сервере проверить состояние и скорость </w:t>
            </w:r>
            <w:r w:rsidRPr="002366F0">
              <w:rPr>
                <w:rFonts w:cs="Times New Roman"/>
                <w:sz w:val="16"/>
                <w:szCs w:val="16"/>
              </w:rPr>
              <w:t>FC</w:t>
            </w:r>
            <w:r w:rsidRPr="002366F0">
              <w:rPr>
                <w:rFonts w:cs="Times New Roman"/>
                <w:sz w:val="16"/>
                <w:szCs w:val="16"/>
                <w:lang w:val="ru-RU"/>
              </w:rPr>
              <w:t>-портов</w:t>
            </w:r>
          </w:p>
          <w:p w14:paraId="2A3895B3" w14:textId="77777777" w:rsidR="002366F0" w:rsidRPr="002366F0" w:rsidRDefault="002366F0" w:rsidP="003E0862">
            <w:pPr>
              <w:spacing w:after="0"/>
              <w:ind w:left="11"/>
              <w:rPr>
                <w:rFonts w:cs="Times New Roman"/>
                <w:sz w:val="16"/>
                <w:szCs w:val="16"/>
              </w:rPr>
            </w:pPr>
            <w:r w:rsidRPr="002366F0">
              <w:rPr>
                <w:rFonts w:cs="Times New Roman"/>
                <w:sz w:val="16"/>
                <w:szCs w:val="16"/>
                <w:shd w:val="clear" w:color="auto" w:fill="EEF2F6"/>
              </w:rPr>
              <w:t>$ cat /sys/class/fc_host/host*/port_state</w:t>
            </w:r>
          </w:p>
          <w:p w14:paraId="57D3C147" w14:textId="77777777" w:rsidR="002366F0" w:rsidRPr="002366F0" w:rsidRDefault="002366F0" w:rsidP="003E0862">
            <w:pPr>
              <w:spacing w:after="0"/>
              <w:ind w:left="11"/>
              <w:rPr>
                <w:rFonts w:cs="Times New Roman"/>
                <w:sz w:val="16"/>
                <w:szCs w:val="16"/>
              </w:rPr>
            </w:pPr>
            <w:r w:rsidRPr="002366F0">
              <w:rPr>
                <w:rFonts w:cs="Times New Roman"/>
                <w:sz w:val="16"/>
                <w:szCs w:val="16"/>
                <w:shd w:val="clear" w:color="auto" w:fill="EEF2F6"/>
              </w:rPr>
              <w:t>$ cat /sys/class/fc_host/host*/speed</w:t>
            </w:r>
          </w:p>
          <w:p w14:paraId="71AAA50B"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3) Зафиксировать результат проверки в журнале испытаний</w:t>
            </w:r>
          </w:p>
        </w:tc>
        <w:tc>
          <w:tcPr>
            <w:tcW w:w="4119" w:type="dxa"/>
          </w:tcPr>
          <w:p w14:paraId="3A8A988C" w14:textId="77777777" w:rsidR="002366F0" w:rsidRPr="002366F0" w:rsidRDefault="002366F0" w:rsidP="003E0862">
            <w:pPr>
              <w:spacing w:after="0"/>
              <w:rPr>
                <w:rFonts w:cs="Times New Roman"/>
                <w:sz w:val="16"/>
                <w:szCs w:val="16"/>
                <w:lang w:val="ru-RU"/>
              </w:rPr>
            </w:pPr>
            <w:r w:rsidRPr="002366F0">
              <w:rPr>
                <w:rFonts w:cs="Times New Roman"/>
                <w:b/>
                <w:sz w:val="16"/>
                <w:szCs w:val="16"/>
                <w:lang w:val="ru-RU"/>
              </w:rPr>
              <w:t>Испытание считается успешным, если одновременно выполнены условия:</w:t>
            </w:r>
          </w:p>
          <w:p w14:paraId="720B0EF2"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1) Все требуемые утилиты отвечают на вызов и выводят номер версии или справочную информацию, в журнале испытаний зафиксированы версии </w:t>
            </w:r>
            <w:r w:rsidRPr="002366F0">
              <w:rPr>
                <w:rFonts w:cs="Times New Roman"/>
                <w:sz w:val="16"/>
                <w:szCs w:val="16"/>
              </w:rPr>
              <w:t>fio</w:t>
            </w:r>
            <w:r w:rsidRPr="002366F0">
              <w:rPr>
                <w:rFonts w:cs="Times New Roman"/>
                <w:sz w:val="16"/>
                <w:szCs w:val="16"/>
                <w:lang w:val="ru-RU"/>
              </w:rPr>
              <w:t>:</w:t>
            </w:r>
          </w:p>
          <w:p w14:paraId="2D493CD2"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 (на 01.04.2026 актуальной версией в репозитории является - </w:t>
            </w:r>
            <w:r w:rsidRPr="002366F0">
              <w:rPr>
                <w:rStyle w:val="translatable-message"/>
                <w:rFonts w:cs="Times New Roman"/>
                <w:sz w:val="16"/>
                <w:szCs w:val="16"/>
                <w:lang w:val="ru-RU"/>
              </w:rPr>
              <w:t xml:space="preserve">3.21, </w:t>
            </w:r>
            <w:r w:rsidRPr="002366F0">
              <w:rPr>
                <w:rFonts w:cs="Times New Roman"/>
                <w:sz w:val="16"/>
                <w:szCs w:val="16"/>
                <w:lang w:val="ru-RU"/>
              </w:rPr>
              <w:t xml:space="preserve">в случае применения других версий, необходимо подтверждение от </w:t>
            </w:r>
            <w:r w:rsidRPr="002366F0">
              <w:rPr>
                <w:rFonts w:cs="Times New Roman"/>
                <w:sz w:val="16"/>
                <w:szCs w:val="16"/>
              </w:rPr>
              <w:t>RedOS</w:t>
            </w:r>
            <w:r w:rsidRPr="002366F0">
              <w:rPr>
                <w:rFonts w:cs="Times New Roman"/>
                <w:sz w:val="16"/>
                <w:szCs w:val="16"/>
                <w:lang w:val="ru-RU"/>
              </w:rPr>
              <w:t xml:space="preserve"> о смене версии ПО)</w:t>
            </w:r>
          </w:p>
          <w:p w14:paraId="6DAF1522"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2) </w:t>
            </w:r>
            <w:r w:rsidRPr="002366F0">
              <w:rPr>
                <w:rFonts w:cs="Times New Roman"/>
                <w:sz w:val="16"/>
                <w:szCs w:val="16"/>
              </w:rPr>
              <w:t>FC</w:t>
            </w:r>
            <w:r w:rsidRPr="002366F0">
              <w:rPr>
                <w:rFonts w:cs="Times New Roman"/>
                <w:sz w:val="16"/>
                <w:szCs w:val="16"/>
                <w:lang w:val="ru-RU"/>
              </w:rPr>
              <w:t xml:space="preserve">-порты находятся в рабочем состоянии </w:t>
            </w:r>
            <w:r w:rsidRPr="002366F0">
              <w:rPr>
                <w:rFonts w:cs="Times New Roman"/>
                <w:sz w:val="16"/>
                <w:szCs w:val="16"/>
              </w:rPr>
              <w:t>Online</w:t>
            </w:r>
          </w:p>
          <w:p w14:paraId="70CAB92D"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3) Скорость портов отображается и не противоречит схеме стенда</w:t>
            </w:r>
          </w:p>
          <w:p w14:paraId="2C2EEF0E" w14:textId="77777777" w:rsidR="002366F0" w:rsidRPr="002366F0" w:rsidRDefault="002366F0" w:rsidP="003E0862">
            <w:pPr>
              <w:spacing w:after="0"/>
              <w:rPr>
                <w:rFonts w:cs="Times New Roman"/>
                <w:sz w:val="16"/>
                <w:szCs w:val="16"/>
                <w:lang w:val="ru-RU"/>
              </w:rPr>
            </w:pPr>
            <w:r w:rsidRPr="002366F0">
              <w:rPr>
                <w:rFonts w:cs="Times New Roman"/>
                <w:b/>
                <w:sz w:val="16"/>
                <w:szCs w:val="16"/>
                <w:lang w:val="ru-RU"/>
              </w:rPr>
              <w:t>Примеры допустимых фрагментов вывода:</w:t>
            </w:r>
          </w:p>
          <w:p w14:paraId="1F95C1BB" w14:textId="77777777" w:rsidR="002366F0" w:rsidRPr="002366F0" w:rsidRDefault="002366F0" w:rsidP="003E0862">
            <w:pPr>
              <w:spacing w:after="0"/>
              <w:rPr>
                <w:rFonts w:cs="Times New Roman"/>
                <w:sz w:val="16"/>
                <w:szCs w:val="16"/>
                <w:lang w:val="ru-RU"/>
              </w:rPr>
            </w:pPr>
            <w:r w:rsidRPr="002366F0">
              <w:rPr>
                <w:rFonts w:cs="Times New Roman"/>
                <w:sz w:val="16"/>
                <w:szCs w:val="16"/>
              </w:rPr>
              <w:t>fio</w:t>
            </w:r>
            <w:r w:rsidRPr="002366F0">
              <w:rPr>
                <w:rFonts w:cs="Times New Roman"/>
                <w:sz w:val="16"/>
                <w:szCs w:val="16"/>
                <w:lang w:val="ru-RU"/>
              </w:rPr>
              <w:t>-&lt;версия&gt;</w:t>
            </w:r>
          </w:p>
          <w:p w14:paraId="4F35EE03" w14:textId="77777777" w:rsidR="002366F0" w:rsidRPr="002366F0" w:rsidRDefault="002366F0" w:rsidP="003E0862">
            <w:pPr>
              <w:spacing w:after="0"/>
              <w:rPr>
                <w:rFonts w:cs="Times New Roman"/>
                <w:sz w:val="16"/>
                <w:szCs w:val="16"/>
              </w:rPr>
            </w:pPr>
            <w:r w:rsidRPr="002366F0">
              <w:rPr>
                <w:rFonts w:cs="Times New Roman"/>
                <w:sz w:val="16"/>
                <w:szCs w:val="16"/>
              </w:rPr>
              <w:t>lsscsi version: &lt;версия&gt;</w:t>
            </w:r>
          </w:p>
          <w:p w14:paraId="62F8C314" w14:textId="77777777" w:rsidR="002366F0" w:rsidRPr="002366F0" w:rsidRDefault="002366F0" w:rsidP="003E0862">
            <w:pPr>
              <w:spacing w:after="0"/>
              <w:rPr>
                <w:rFonts w:cs="Times New Roman"/>
                <w:sz w:val="16"/>
                <w:szCs w:val="16"/>
              </w:rPr>
            </w:pPr>
            <w:r w:rsidRPr="002366F0">
              <w:rPr>
                <w:rFonts w:cs="Times New Roman"/>
                <w:sz w:val="16"/>
                <w:szCs w:val="16"/>
              </w:rPr>
              <w:t>sg_inq version: &lt;версия&gt;</w:t>
            </w:r>
          </w:p>
          <w:p w14:paraId="7C60B5DF" w14:textId="77777777" w:rsidR="002366F0" w:rsidRPr="002366F0" w:rsidRDefault="002366F0" w:rsidP="003E0862">
            <w:pPr>
              <w:spacing w:after="0"/>
              <w:rPr>
                <w:rFonts w:cs="Times New Roman"/>
                <w:sz w:val="16"/>
                <w:szCs w:val="16"/>
              </w:rPr>
            </w:pPr>
            <w:r w:rsidRPr="002366F0">
              <w:rPr>
                <w:rFonts w:cs="Times New Roman"/>
                <w:sz w:val="16"/>
                <w:szCs w:val="16"/>
              </w:rPr>
              <w:t>port_state: Online</w:t>
            </w:r>
          </w:p>
          <w:p w14:paraId="252E2386" w14:textId="77777777" w:rsidR="002366F0" w:rsidRPr="002366F0" w:rsidRDefault="002366F0" w:rsidP="003E0862">
            <w:pPr>
              <w:spacing w:after="0"/>
              <w:rPr>
                <w:rFonts w:cs="Times New Roman"/>
                <w:sz w:val="16"/>
                <w:szCs w:val="16"/>
              </w:rPr>
            </w:pPr>
            <w:r w:rsidRPr="002366F0">
              <w:rPr>
                <w:rFonts w:cs="Times New Roman"/>
                <w:sz w:val="16"/>
                <w:szCs w:val="16"/>
              </w:rPr>
              <w:t>speed: 32 Gbit</w:t>
            </w:r>
          </w:p>
        </w:tc>
      </w:tr>
      <w:tr w:rsidR="002366F0" w:rsidRPr="003E0862" w14:paraId="1F460D34" w14:textId="77777777" w:rsidTr="002366F0">
        <w:tc>
          <w:tcPr>
            <w:tcW w:w="502" w:type="dxa"/>
          </w:tcPr>
          <w:p w14:paraId="35DDC39D" w14:textId="77777777" w:rsidR="002366F0" w:rsidRPr="002366F0" w:rsidRDefault="002366F0" w:rsidP="003E0862">
            <w:pPr>
              <w:spacing w:after="0"/>
              <w:jc w:val="center"/>
              <w:rPr>
                <w:rFonts w:cs="Times New Roman"/>
                <w:sz w:val="16"/>
                <w:szCs w:val="16"/>
              </w:rPr>
            </w:pPr>
            <w:r w:rsidRPr="002366F0">
              <w:rPr>
                <w:rFonts w:cs="Times New Roman"/>
                <w:b/>
                <w:color w:val="1F1F1F"/>
                <w:sz w:val="16"/>
                <w:szCs w:val="16"/>
              </w:rPr>
              <w:t>6</w:t>
            </w:r>
          </w:p>
        </w:tc>
        <w:tc>
          <w:tcPr>
            <w:tcW w:w="1969" w:type="dxa"/>
          </w:tcPr>
          <w:p w14:paraId="17A62332" w14:textId="77777777" w:rsidR="002366F0" w:rsidRPr="002366F0" w:rsidRDefault="002366F0" w:rsidP="003E0862">
            <w:pPr>
              <w:spacing w:after="0"/>
              <w:rPr>
                <w:rFonts w:cs="Times New Roman"/>
                <w:sz w:val="16"/>
                <w:szCs w:val="16"/>
                <w:lang w:val="ru-RU"/>
              </w:rPr>
            </w:pPr>
            <w:r w:rsidRPr="002366F0">
              <w:rPr>
                <w:rFonts w:cs="Times New Roman"/>
                <w:color w:val="1F1F1F"/>
                <w:sz w:val="16"/>
                <w:szCs w:val="16"/>
                <w:lang w:val="ru-RU"/>
              </w:rPr>
              <w:t>Функциональная готовность</w:t>
            </w:r>
          </w:p>
        </w:tc>
        <w:tc>
          <w:tcPr>
            <w:tcW w:w="2277" w:type="dxa"/>
          </w:tcPr>
          <w:p w14:paraId="5BA101BD" w14:textId="77777777" w:rsidR="002366F0" w:rsidRPr="002366F0" w:rsidRDefault="002366F0" w:rsidP="003E0862">
            <w:pPr>
              <w:rPr>
                <w:rFonts w:cs="Times New Roman"/>
                <w:sz w:val="16"/>
                <w:szCs w:val="16"/>
                <w:lang w:val="ru-RU"/>
              </w:rPr>
            </w:pPr>
            <w:r w:rsidRPr="002366F0">
              <w:rPr>
                <w:rFonts w:cs="Times New Roman"/>
                <w:sz w:val="16"/>
                <w:szCs w:val="16"/>
                <w:lang w:val="ru-RU"/>
              </w:rPr>
              <w:t xml:space="preserve">Создание двух тестовых пулов и 4 </w:t>
            </w:r>
            <w:r w:rsidRPr="002366F0">
              <w:rPr>
                <w:rFonts w:cs="Times New Roman"/>
                <w:sz w:val="16"/>
                <w:szCs w:val="16"/>
              </w:rPr>
              <w:t>LUN</w:t>
            </w:r>
            <w:r w:rsidRPr="002366F0">
              <w:rPr>
                <w:rFonts w:cs="Times New Roman"/>
                <w:sz w:val="16"/>
                <w:szCs w:val="16"/>
                <w:lang w:val="ru-RU"/>
              </w:rPr>
              <w:t xml:space="preserve"> для испытаний</w:t>
            </w:r>
          </w:p>
        </w:tc>
        <w:tc>
          <w:tcPr>
            <w:tcW w:w="2459" w:type="dxa"/>
          </w:tcPr>
          <w:p w14:paraId="4ACCA1ED" w14:textId="77777777" w:rsidR="002366F0" w:rsidRPr="002366F0" w:rsidRDefault="002366F0" w:rsidP="003E0862">
            <w:pPr>
              <w:rPr>
                <w:rFonts w:cs="Times New Roman"/>
                <w:sz w:val="16"/>
                <w:szCs w:val="16"/>
                <w:lang w:val="ru-RU"/>
              </w:rPr>
            </w:pPr>
            <w:r w:rsidRPr="002366F0">
              <w:rPr>
                <w:rFonts w:cs="Times New Roman"/>
                <w:sz w:val="16"/>
                <w:szCs w:val="16"/>
                <w:lang w:val="ru-RU"/>
              </w:rPr>
              <w:t xml:space="preserve">На тестируемой СХД созданы 2 тестовых пула; каждый пул покрывает примерно половину дисков конфигурации; на каждом пуле создано по 2 тонких </w:t>
            </w:r>
            <w:r w:rsidRPr="002366F0">
              <w:rPr>
                <w:rFonts w:cs="Times New Roman"/>
                <w:sz w:val="16"/>
                <w:szCs w:val="16"/>
              </w:rPr>
              <w:t>LUN</w:t>
            </w:r>
            <w:r w:rsidRPr="002366F0">
              <w:rPr>
                <w:rFonts w:cs="Times New Roman"/>
                <w:sz w:val="16"/>
                <w:szCs w:val="16"/>
                <w:lang w:val="ru-RU"/>
              </w:rPr>
              <w:t xml:space="preserve"> каждый размером не менее 40% от размера пула </w:t>
            </w:r>
            <w:r w:rsidRPr="002366F0">
              <w:rPr>
                <w:rFonts w:cs="Times New Roman"/>
                <w:sz w:val="16"/>
                <w:szCs w:val="16"/>
              </w:rPr>
              <w:t>y</w:t>
            </w:r>
            <w:r w:rsidRPr="002366F0">
              <w:rPr>
                <w:rFonts w:cs="Times New Roman"/>
                <w:sz w:val="16"/>
                <w:szCs w:val="16"/>
                <w:lang w:val="ru-RU"/>
              </w:rPr>
              <w:t xml:space="preserve">; всего 4 </w:t>
            </w:r>
            <w:r w:rsidRPr="002366F0">
              <w:rPr>
                <w:rFonts w:cs="Times New Roman"/>
                <w:sz w:val="16"/>
                <w:szCs w:val="16"/>
              </w:rPr>
              <w:t>LUN</w:t>
            </w:r>
            <w:r w:rsidRPr="002366F0">
              <w:rPr>
                <w:rFonts w:cs="Times New Roman"/>
                <w:sz w:val="16"/>
                <w:szCs w:val="16"/>
                <w:lang w:val="ru-RU"/>
              </w:rPr>
              <w:t xml:space="preserve"> предоставлены обоим серверам по </w:t>
            </w:r>
            <w:r w:rsidRPr="002366F0">
              <w:rPr>
                <w:rFonts w:cs="Times New Roman"/>
                <w:sz w:val="16"/>
                <w:szCs w:val="16"/>
              </w:rPr>
              <w:t>FC</w:t>
            </w:r>
            <w:r w:rsidRPr="002366F0">
              <w:rPr>
                <w:rFonts w:cs="Times New Roman"/>
                <w:sz w:val="16"/>
                <w:szCs w:val="16"/>
                <w:lang w:val="ru-RU"/>
              </w:rPr>
              <w:t>.</w:t>
            </w:r>
          </w:p>
        </w:tc>
        <w:tc>
          <w:tcPr>
            <w:tcW w:w="4152" w:type="dxa"/>
          </w:tcPr>
          <w:p w14:paraId="276CDB03" w14:textId="77777777" w:rsidR="002366F0" w:rsidRPr="002366F0" w:rsidRDefault="002366F0" w:rsidP="003E0862">
            <w:pPr>
              <w:rPr>
                <w:rFonts w:cs="Times New Roman"/>
                <w:sz w:val="16"/>
                <w:szCs w:val="16"/>
                <w:lang w:val="ru-RU"/>
              </w:rPr>
            </w:pPr>
            <w:r w:rsidRPr="002366F0">
              <w:rPr>
                <w:rFonts w:cs="Times New Roman"/>
                <w:sz w:val="16"/>
                <w:szCs w:val="16"/>
                <w:lang w:val="ru-RU"/>
              </w:rPr>
              <w:t>1) На СХД выделить весь набор дисков тестируемой конфигурации и разделить его на 2 пула примерно равного размера по числу дисков.</w:t>
            </w:r>
            <w:r w:rsidRPr="002366F0">
              <w:rPr>
                <w:rFonts w:cs="Times New Roman"/>
                <w:sz w:val="16"/>
                <w:szCs w:val="16"/>
                <w:lang w:val="ru-RU"/>
              </w:rPr>
              <w:br/>
              <w:t xml:space="preserve">2) Для каждого пула задать </w:t>
            </w:r>
            <w:r w:rsidRPr="002366F0">
              <w:rPr>
                <w:rFonts w:cs="Times New Roman"/>
                <w:sz w:val="16"/>
                <w:szCs w:val="16"/>
              </w:rPr>
              <w:t>RAID</w:t>
            </w:r>
            <w:r w:rsidRPr="002366F0">
              <w:rPr>
                <w:rFonts w:cs="Times New Roman"/>
                <w:sz w:val="16"/>
                <w:szCs w:val="16"/>
                <w:lang w:val="ru-RU"/>
              </w:rPr>
              <w:t xml:space="preserve"> 6 либо эквивалентную схему защиты, выдерживающую потерю не менее 2 дисков.</w:t>
            </w:r>
            <w:r w:rsidRPr="002366F0">
              <w:rPr>
                <w:rFonts w:cs="Times New Roman"/>
                <w:sz w:val="16"/>
                <w:szCs w:val="16"/>
                <w:lang w:val="ru-RU"/>
              </w:rPr>
              <w:br/>
              <w:t xml:space="preserve">3) На первом пуле создать  </w:t>
            </w:r>
            <w:r w:rsidRPr="002366F0">
              <w:rPr>
                <w:rFonts w:cs="Times New Roman"/>
                <w:sz w:val="16"/>
                <w:szCs w:val="16"/>
              </w:rPr>
              <w:t>LUN</w:t>
            </w:r>
            <w:r w:rsidRPr="002366F0">
              <w:rPr>
                <w:rFonts w:cs="Times New Roman"/>
                <w:sz w:val="16"/>
                <w:szCs w:val="16"/>
                <w:lang w:val="ru-RU"/>
              </w:rPr>
              <w:t xml:space="preserve">1 и </w:t>
            </w:r>
            <w:r w:rsidRPr="002366F0">
              <w:rPr>
                <w:rFonts w:cs="Times New Roman"/>
                <w:sz w:val="16"/>
                <w:szCs w:val="16"/>
              </w:rPr>
              <w:t>LUN</w:t>
            </w:r>
            <w:r w:rsidRPr="002366F0">
              <w:rPr>
                <w:rFonts w:cs="Times New Roman"/>
                <w:sz w:val="16"/>
                <w:szCs w:val="16"/>
                <w:lang w:val="ru-RU"/>
              </w:rPr>
              <w:t xml:space="preserve">2, на втором пуле создать  </w:t>
            </w:r>
            <w:r w:rsidRPr="002366F0">
              <w:rPr>
                <w:rFonts w:cs="Times New Roman"/>
                <w:sz w:val="16"/>
                <w:szCs w:val="16"/>
              </w:rPr>
              <w:t>LUN</w:t>
            </w:r>
            <w:r w:rsidRPr="002366F0">
              <w:rPr>
                <w:rFonts w:cs="Times New Roman"/>
                <w:sz w:val="16"/>
                <w:szCs w:val="16"/>
                <w:lang w:val="ru-RU"/>
              </w:rPr>
              <w:t xml:space="preserve">3 и </w:t>
            </w:r>
            <w:r w:rsidRPr="002366F0">
              <w:rPr>
                <w:rFonts w:cs="Times New Roman"/>
                <w:sz w:val="16"/>
                <w:szCs w:val="16"/>
              </w:rPr>
              <w:t>LUN</w:t>
            </w:r>
            <w:r w:rsidRPr="002366F0">
              <w:rPr>
                <w:rFonts w:cs="Times New Roman"/>
                <w:sz w:val="16"/>
                <w:szCs w:val="16"/>
                <w:lang w:val="ru-RU"/>
              </w:rPr>
              <w:t xml:space="preserve">4; размер каждого </w:t>
            </w:r>
            <w:r w:rsidRPr="002366F0">
              <w:rPr>
                <w:rFonts w:cs="Times New Roman"/>
                <w:sz w:val="16"/>
                <w:szCs w:val="16"/>
              </w:rPr>
              <w:t>LUN</w:t>
            </w:r>
            <w:r w:rsidRPr="002366F0">
              <w:rPr>
                <w:rFonts w:cs="Times New Roman"/>
                <w:sz w:val="16"/>
                <w:szCs w:val="16"/>
                <w:lang w:val="ru-RU"/>
              </w:rPr>
              <w:t xml:space="preserve"> — 40% от форматированного </w:t>
            </w:r>
            <w:r w:rsidRPr="002366F0">
              <w:rPr>
                <w:rFonts w:cs="Times New Roman"/>
                <w:sz w:val="16"/>
                <w:szCs w:val="16"/>
              </w:rPr>
              <w:t>POOL</w:t>
            </w:r>
            <w:r w:rsidRPr="002366F0">
              <w:rPr>
                <w:rFonts w:cs="Times New Roman"/>
                <w:sz w:val="16"/>
                <w:szCs w:val="16"/>
                <w:lang w:val="ru-RU"/>
              </w:rPr>
              <w:br/>
              <w:t xml:space="preserve">4) Предоставить все 4 </w:t>
            </w:r>
            <w:r w:rsidRPr="002366F0">
              <w:rPr>
                <w:rFonts w:cs="Times New Roman"/>
                <w:sz w:val="16"/>
                <w:szCs w:val="16"/>
              </w:rPr>
              <w:t>LUN</w:t>
            </w:r>
            <w:r w:rsidRPr="002366F0">
              <w:rPr>
                <w:rFonts w:cs="Times New Roman"/>
                <w:sz w:val="16"/>
                <w:szCs w:val="16"/>
                <w:lang w:val="ru-RU"/>
              </w:rPr>
              <w:t xml:space="preserve"> обоим серверам по </w:t>
            </w:r>
            <w:r w:rsidRPr="002366F0">
              <w:rPr>
                <w:rFonts w:cs="Times New Roman"/>
                <w:sz w:val="16"/>
                <w:szCs w:val="16"/>
              </w:rPr>
              <w:t>FC</w:t>
            </w:r>
            <w:r w:rsidRPr="002366F0">
              <w:rPr>
                <w:rFonts w:cs="Times New Roman"/>
                <w:sz w:val="16"/>
                <w:szCs w:val="16"/>
                <w:lang w:val="ru-RU"/>
              </w:rPr>
              <w:t>.</w:t>
            </w:r>
            <w:r w:rsidRPr="002366F0">
              <w:rPr>
                <w:rFonts w:cs="Times New Roman"/>
                <w:sz w:val="16"/>
                <w:szCs w:val="16"/>
                <w:lang w:val="ru-RU"/>
              </w:rPr>
              <w:br/>
              <w:t xml:space="preserve">5) Зафиксировать идентификаторы пулов, размер </w:t>
            </w:r>
            <w:r w:rsidRPr="002366F0">
              <w:rPr>
                <w:rFonts w:cs="Times New Roman"/>
                <w:sz w:val="16"/>
                <w:szCs w:val="16"/>
              </w:rPr>
              <w:t>LUN</w:t>
            </w:r>
            <w:r w:rsidRPr="002366F0">
              <w:rPr>
                <w:rFonts w:cs="Times New Roman"/>
                <w:sz w:val="16"/>
                <w:szCs w:val="16"/>
                <w:lang w:val="ru-RU"/>
              </w:rPr>
              <w:t xml:space="preserve">, </w:t>
            </w:r>
            <w:r w:rsidRPr="002366F0">
              <w:rPr>
                <w:rFonts w:cs="Times New Roman"/>
                <w:sz w:val="16"/>
                <w:szCs w:val="16"/>
              </w:rPr>
              <w:t>RAID</w:t>
            </w:r>
            <w:r w:rsidRPr="002366F0">
              <w:rPr>
                <w:rFonts w:cs="Times New Roman"/>
                <w:sz w:val="16"/>
                <w:szCs w:val="16"/>
                <w:lang w:val="ru-RU"/>
              </w:rPr>
              <w:t xml:space="preserve">-схему, карту </w:t>
            </w:r>
            <w:r w:rsidRPr="002366F0">
              <w:rPr>
                <w:rFonts w:cs="Times New Roman"/>
                <w:sz w:val="16"/>
                <w:szCs w:val="16"/>
              </w:rPr>
              <w:t>host</w:t>
            </w:r>
            <w:r w:rsidRPr="002366F0">
              <w:rPr>
                <w:rFonts w:cs="Times New Roman"/>
                <w:sz w:val="16"/>
                <w:szCs w:val="16"/>
                <w:lang w:val="ru-RU"/>
              </w:rPr>
              <w:t>-</w:t>
            </w:r>
            <w:r w:rsidRPr="002366F0">
              <w:rPr>
                <w:rFonts w:cs="Times New Roman"/>
                <w:sz w:val="16"/>
                <w:szCs w:val="16"/>
              </w:rPr>
              <w:t>LUN</w:t>
            </w:r>
            <w:r w:rsidRPr="002366F0">
              <w:rPr>
                <w:rFonts w:cs="Times New Roman"/>
                <w:sz w:val="16"/>
                <w:szCs w:val="16"/>
                <w:lang w:val="ru-RU"/>
              </w:rPr>
              <w:t xml:space="preserve"> и список </w:t>
            </w:r>
            <w:r w:rsidRPr="002366F0">
              <w:rPr>
                <w:rFonts w:cs="Times New Roman"/>
                <w:sz w:val="16"/>
                <w:szCs w:val="16"/>
              </w:rPr>
              <w:t>front</w:t>
            </w:r>
            <w:r w:rsidRPr="002366F0">
              <w:rPr>
                <w:rFonts w:cs="Times New Roman"/>
                <w:sz w:val="16"/>
                <w:szCs w:val="16"/>
                <w:lang w:val="ru-RU"/>
              </w:rPr>
              <w:t>-</w:t>
            </w:r>
            <w:r w:rsidRPr="002366F0">
              <w:rPr>
                <w:rFonts w:cs="Times New Roman"/>
                <w:sz w:val="16"/>
                <w:szCs w:val="16"/>
              </w:rPr>
              <w:t>end</w:t>
            </w:r>
            <w:r w:rsidRPr="002366F0">
              <w:rPr>
                <w:rFonts w:cs="Times New Roman"/>
                <w:sz w:val="16"/>
                <w:szCs w:val="16"/>
                <w:lang w:val="ru-RU"/>
              </w:rPr>
              <w:t xml:space="preserve"> портов СХД.</w:t>
            </w:r>
          </w:p>
        </w:tc>
        <w:tc>
          <w:tcPr>
            <w:tcW w:w="4119" w:type="dxa"/>
          </w:tcPr>
          <w:p w14:paraId="161ADABC" w14:textId="77777777" w:rsidR="002366F0" w:rsidRPr="002366F0" w:rsidRDefault="002366F0" w:rsidP="003E0862">
            <w:pPr>
              <w:rPr>
                <w:rFonts w:cs="Times New Roman"/>
                <w:sz w:val="16"/>
                <w:szCs w:val="16"/>
                <w:lang w:val="ru-RU"/>
              </w:rPr>
            </w:pPr>
            <w:r w:rsidRPr="002366F0">
              <w:rPr>
                <w:rFonts w:cs="Times New Roman"/>
                <w:sz w:val="16"/>
                <w:szCs w:val="16"/>
                <w:lang w:val="ru-RU"/>
              </w:rPr>
              <w:t>Испытание считается успешным, если одновременно выполнены условия:</w:t>
            </w:r>
            <w:r w:rsidRPr="002366F0">
              <w:rPr>
                <w:rFonts w:cs="Times New Roman"/>
                <w:sz w:val="16"/>
                <w:szCs w:val="16"/>
                <w:lang w:val="ru-RU"/>
              </w:rPr>
              <w:br/>
              <w:t>1) На СХД созданы два тестовых пула; каждый пул покрывает примерно половину дисков тестируемой конфигурации</w:t>
            </w:r>
            <w:r w:rsidRPr="002366F0">
              <w:rPr>
                <w:rFonts w:cs="Times New Roman"/>
                <w:sz w:val="16"/>
                <w:szCs w:val="16"/>
                <w:lang w:val="ru-RU"/>
              </w:rPr>
              <w:br/>
              <w:t xml:space="preserve">2) Для каждого пула задан </w:t>
            </w:r>
            <w:r w:rsidRPr="002366F0">
              <w:rPr>
                <w:rFonts w:cs="Times New Roman"/>
                <w:sz w:val="16"/>
                <w:szCs w:val="16"/>
              </w:rPr>
              <w:t>RAID</w:t>
            </w:r>
            <w:r w:rsidRPr="002366F0">
              <w:rPr>
                <w:rFonts w:cs="Times New Roman"/>
                <w:sz w:val="16"/>
                <w:szCs w:val="16"/>
                <w:lang w:val="ru-RU"/>
              </w:rPr>
              <w:t xml:space="preserve"> 6 либо эквивалентная схема защиты, выдерживающая потерю не менее 2 дисков</w:t>
            </w:r>
            <w:r w:rsidRPr="002366F0">
              <w:rPr>
                <w:rFonts w:cs="Times New Roman"/>
                <w:sz w:val="16"/>
                <w:szCs w:val="16"/>
                <w:lang w:val="ru-RU"/>
              </w:rPr>
              <w:br/>
              <w:t xml:space="preserve">3) На первом пуле созданы  </w:t>
            </w:r>
            <w:r w:rsidRPr="002366F0">
              <w:rPr>
                <w:rFonts w:cs="Times New Roman"/>
                <w:sz w:val="16"/>
                <w:szCs w:val="16"/>
              </w:rPr>
              <w:t>LUN</w:t>
            </w:r>
            <w:r w:rsidRPr="002366F0">
              <w:rPr>
                <w:rFonts w:cs="Times New Roman"/>
                <w:sz w:val="16"/>
                <w:szCs w:val="16"/>
                <w:lang w:val="ru-RU"/>
              </w:rPr>
              <w:t xml:space="preserve">1 и </w:t>
            </w:r>
            <w:r w:rsidRPr="002366F0">
              <w:rPr>
                <w:rFonts w:cs="Times New Roman"/>
                <w:sz w:val="16"/>
                <w:szCs w:val="16"/>
              </w:rPr>
              <w:t>LUN</w:t>
            </w:r>
            <w:r w:rsidRPr="002366F0">
              <w:rPr>
                <w:rFonts w:cs="Times New Roman"/>
                <w:sz w:val="16"/>
                <w:szCs w:val="16"/>
                <w:lang w:val="ru-RU"/>
              </w:rPr>
              <w:t xml:space="preserve">2, на втором пуле —  </w:t>
            </w:r>
            <w:r w:rsidRPr="002366F0">
              <w:rPr>
                <w:rFonts w:cs="Times New Roman"/>
                <w:sz w:val="16"/>
                <w:szCs w:val="16"/>
              </w:rPr>
              <w:t>LUN</w:t>
            </w:r>
            <w:r w:rsidRPr="002366F0">
              <w:rPr>
                <w:rFonts w:cs="Times New Roman"/>
                <w:sz w:val="16"/>
                <w:szCs w:val="16"/>
                <w:lang w:val="ru-RU"/>
              </w:rPr>
              <w:t xml:space="preserve">3 и </w:t>
            </w:r>
            <w:r w:rsidRPr="002366F0">
              <w:rPr>
                <w:rFonts w:cs="Times New Roman"/>
                <w:sz w:val="16"/>
                <w:szCs w:val="16"/>
              </w:rPr>
              <w:t>LUN</w:t>
            </w:r>
            <w:r w:rsidRPr="002366F0">
              <w:rPr>
                <w:rFonts w:cs="Times New Roman"/>
                <w:sz w:val="16"/>
                <w:szCs w:val="16"/>
                <w:lang w:val="ru-RU"/>
              </w:rPr>
              <w:t xml:space="preserve">4; размер каждого </w:t>
            </w:r>
            <w:r w:rsidRPr="002366F0">
              <w:rPr>
                <w:rFonts w:cs="Times New Roman"/>
                <w:sz w:val="16"/>
                <w:szCs w:val="16"/>
              </w:rPr>
              <w:t>LUN</w:t>
            </w:r>
            <w:r w:rsidRPr="002366F0">
              <w:rPr>
                <w:rFonts w:cs="Times New Roman"/>
                <w:sz w:val="16"/>
                <w:szCs w:val="16"/>
                <w:lang w:val="ru-RU"/>
              </w:rPr>
              <w:t xml:space="preserve"> – 40% от форматированного </w:t>
            </w:r>
            <w:r w:rsidRPr="002366F0">
              <w:rPr>
                <w:rFonts w:cs="Times New Roman"/>
                <w:sz w:val="16"/>
                <w:szCs w:val="16"/>
              </w:rPr>
              <w:t>POOL</w:t>
            </w:r>
            <w:r w:rsidRPr="002366F0">
              <w:rPr>
                <w:rFonts w:cs="Times New Roman"/>
                <w:sz w:val="16"/>
                <w:szCs w:val="16"/>
                <w:lang w:val="ru-RU"/>
              </w:rPr>
              <w:br/>
              <w:t xml:space="preserve">4) Все 4 </w:t>
            </w:r>
            <w:r w:rsidRPr="002366F0">
              <w:rPr>
                <w:rFonts w:cs="Times New Roman"/>
                <w:sz w:val="16"/>
                <w:szCs w:val="16"/>
              </w:rPr>
              <w:t>LUN</w:t>
            </w:r>
            <w:r w:rsidRPr="002366F0">
              <w:rPr>
                <w:rFonts w:cs="Times New Roman"/>
                <w:sz w:val="16"/>
                <w:szCs w:val="16"/>
                <w:lang w:val="ru-RU"/>
              </w:rPr>
              <w:t xml:space="preserve"> предоставлены обоим серверам по </w:t>
            </w:r>
            <w:r w:rsidRPr="002366F0">
              <w:rPr>
                <w:rFonts w:cs="Times New Roman"/>
                <w:sz w:val="16"/>
                <w:szCs w:val="16"/>
              </w:rPr>
              <w:t>FC</w:t>
            </w:r>
            <w:r w:rsidRPr="002366F0">
              <w:rPr>
                <w:rFonts w:cs="Times New Roman"/>
                <w:sz w:val="16"/>
                <w:szCs w:val="16"/>
                <w:lang w:val="ru-RU"/>
              </w:rPr>
              <w:t xml:space="preserve"> и готовы к обнаружению на хостах</w:t>
            </w:r>
            <w:r w:rsidRPr="002366F0">
              <w:rPr>
                <w:rFonts w:cs="Times New Roman"/>
                <w:sz w:val="16"/>
                <w:szCs w:val="16"/>
                <w:lang w:val="ru-RU"/>
              </w:rPr>
              <w:br/>
              <w:t>Примеры допустимых признаков на СХД:</w:t>
            </w:r>
            <w:r w:rsidRPr="002366F0">
              <w:rPr>
                <w:rFonts w:cs="Times New Roman"/>
                <w:sz w:val="16"/>
                <w:szCs w:val="16"/>
                <w:lang w:val="ru-RU"/>
              </w:rPr>
              <w:br/>
            </w:r>
            <w:r w:rsidRPr="002366F0">
              <w:rPr>
                <w:rFonts w:cs="Times New Roman"/>
                <w:sz w:val="16"/>
                <w:szCs w:val="16"/>
              </w:rPr>
              <w:t>Pool</w:t>
            </w:r>
            <w:r w:rsidRPr="002366F0">
              <w:rPr>
                <w:rFonts w:cs="Times New Roman"/>
                <w:sz w:val="16"/>
                <w:szCs w:val="16"/>
                <w:lang w:val="ru-RU"/>
              </w:rPr>
              <w:t xml:space="preserve">-1 / </w:t>
            </w:r>
            <w:r w:rsidRPr="002366F0">
              <w:rPr>
                <w:rFonts w:cs="Times New Roman"/>
                <w:sz w:val="16"/>
                <w:szCs w:val="16"/>
              </w:rPr>
              <w:t>RAID</w:t>
            </w:r>
            <w:r w:rsidRPr="002366F0">
              <w:rPr>
                <w:rFonts w:cs="Times New Roman"/>
                <w:sz w:val="16"/>
                <w:szCs w:val="16"/>
                <w:lang w:val="ru-RU"/>
              </w:rPr>
              <w:t xml:space="preserve">-6 / </w:t>
            </w:r>
            <w:r w:rsidRPr="002366F0">
              <w:rPr>
                <w:rFonts w:cs="Times New Roman"/>
                <w:sz w:val="16"/>
                <w:szCs w:val="16"/>
              </w:rPr>
              <w:t>LUN</w:t>
            </w:r>
            <w:r w:rsidRPr="002366F0">
              <w:rPr>
                <w:rFonts w:cs="Times New Roman"/>
                <w:sz w:val="16"/>
                <w:szCs w:val="16"/>
                <w:lang w:val="ru-RU"/>
              </w:rPr>
              <w:t xml:space="preserve">1 __ </w:t>
            </w:r>
            <w:r w:rsidRPr="002366F0">
              <w:rPr>
                <w:rFonts w:cs="Times New Roman"/>
                <w:sz w:val="16"/>
                <w:szCs w:val="16"/>
              </w:rPr>
              <w:t>TiB</w:t>
            </w:r>
            <w:r w:rsidRPr="002366F0">
              <w:rPr>
                <w:rFonts w:cs="Times New Roman"/>
                <w:sz w:val="16"/>
                <w:szCs w:val="16"/>
                <w:lang w:val="ru-RU"/>
              </w:rPr>
              <w:t xml:space="preserve"> / </w:t>
            </w:r>
            <w:r w:rsidRPr="002366F0">
              <w:rPr>
                <w:rFonts w:cs="Times New Roman"/>
                <w:sz w:val="16"/>
                <w:szCs w:val="16"/>
              </w:rPr>
              <w:t>LUN</w:t>
            </w:r>
            <w:r w:rsidRPr="002366F0">
              <w:rPr>
                <w:rFonts w:cs="Times New Roman"/>
                <w:sz w:val="16"/>
                <w:szCs w:val="16"/>
                <w:lang w:val="ru-RU"/>
              </w:rPr>
              <w:t xml:space="preserve">2 __ </w:t>
            </w:r>
            <w:r w:rsidRPr="002366F0">
              <w:rPr>
                <w:rFonts w:cs="Times New Roman"/>
                <w:sz w:val="16"/>
                <w:szCs w:val="16"/>
              </w:rPr>
              <w:t>TiB</w:t>
            </w:r>
            <w:r w:rsidRPr="002366F0">
              <w:rPr>
                <w:rFonts w:cs="Times New Roman"/>
                <w:sz w:val="16"/>
                <w:szCs w:val="16"/>
                <w:lang w:val="ru-RU"/>
              </w:rPr>
              <w:br/>
            </w:r>
            <w:r w:rsidRPr="002366F0">
              <w:rPr>
                <w:rFonts w:cs="Times New Roman"/>
                <w:sz w:val="16"/>
                <w:szCs w:val="16"/>
              </w:rPr>
              <w:t>Pool</w:t>
            </w:r>
            <w:r w:rsidRPr="002366F0">
              <w:rPr>
                <w:rFonts w:cs="Times New Roman"/>
                <w:sz w:val="16"/>
                <w:szCs w:val="16"/>
                <w:lang w:val="ru-RU"/>
              </w:rPr>
              <w:t xml:space="preserve">-2 / </w:t>
            </w:r>
            <w:r w:rsidRPr="002366F0">
              <w:rPr>
                <w:rFonts w:cs="Times New Roman"/>
                <w:sz w:val="16"/>
                <w:szCs w:val="16"/>
              </w:rPr>
              <w:t>RAID</w:t>
            </w:r>
            <w:r w:rsidRPr="002366F0">
              <w:rPr>
                <w:rFonts w:cs="Times New Roman"/>
                <w:sz w:val="16"/>
                <w:szCs w:val="16"/>
                <w:lang w:val="ru-RU"/>
              </w:rPr>
              <w:t xml:space="preserve">-6 / </w:t>
            </w:r>
            <w:r w:rsidRPr="002366F0">
              <w:rPr>
                <w:rFonts w:cs="Times New Roman"/>
                <w:sz w:val="16"/>
                <w:szCs w:val="16"/>
              </w:rPr>
              <w:t>LUN</w:t>
            </w:r>
            <w:r w:rsidRPr="002366F0">
              <w:rPr>
                <w:rFonts w:cs="Times New Roman"/>
                <w:sz w:val="16"/>
                <w:szCs w:val="16"/>
                <w:lang w:val="ru-RU"/>
              </w:rPr>
              <w:t xml:space="preserve">3 __ </w:t>
            </w:r>
            <w:r w:rsidRPr="002366F0">
              <w:rPr>
                <w:rFonts w:cs="Times New Roman"/>
                <w:sz w:val="16"/>
                <w:szCs w:val="16"/>
              </w:rPr>
              <w:t>TiB</w:t>
            </w:r>
            <w:r w:rsidRPr="002366F0">
              <w:rPr>
                <w:rFonts w:cs="Times New Roman"/>
                <w:sz w:val="16"/>
                <w:szCs w:val="16"/>
                <w:lang w:val="ru-RU"/>
              </w:rPr>
              <w:t xml:space="preserve"> / </w:t>
            </w:r>
            <w:r w:rsidRPr="002366F0">
              <w:rPr>
                <w:rFonts w:cs="Times New Roman"/>
                <w:sz w:val="16"/>
                <w:szCs w:val="16"/>
              </w:rPr>
              <w:t>LUN</w:t>
            </w:r>
            <w:r w:rsidRPr="002366F0">
              <w:rPr>
                <w:rFonts w:cs="Times New Roman"/>
                <w:sz w:val="16"/>
                <w:szCs w:val="16"/>
                <w:lang w:val="ru-RU"/>
              </w:rPr>
              <w:t xml:space="preserve">4 __ </w:t>
            </w:r>
            <w:r w:rsidRPr="002366F0">
              <w:rPr>
                <w:rFonts w:cs="Times New Roman"/>
                <w:sz w:val="16"/>
                <w:szCs w:val="16"/>
              </w:rPr>
              <w:t>TiB</w:t>
            </w:r>
          </w:p>
        </w:tc>
      </w:tr>
      <w:tr w:rsidR="002366F0" w:rsidRPr="002366F0" w14:paraId="0666935A" w14:textId="77777777" w:rsidTr="002366F0">
        <w:tc>
          <w:tcPr>
            <w:tcW w:w="502" w:type="dxa"/>
          </w:tcPr>
          <w:p w14:paraId="5D75527D" w14:textId="77777777" w:rsidR="002366F0" w:rsidRPr="002366F0" w:rsidRDefault="002366F0" w:rsidP="003E0862">
            <w:pPr>
              <w:spacing w:after="0"/>
              <w:jc w:val="center"/>
              <w:rPr>
                <w:rFonts w:cs="Times New Roman"/>
                <w:sz w:val="16"/>
                <w:szCs w:val="16"/>
              </w:rPr>
            </w:pPr>
            <w:r w:rsidRPr="002366F0">
              <w:rPr>
                <w:rFonts w:cs="Times New Roman"/>
                <w:b/>
                <w:color w:val="1F1F1F"/>
                <w:sz w:val="16"/>
                <w:szCs w:val="16"/>
              </w:rPr>
              <w:t>7</w:t>
            </w:r>
          </w:p>
        </w:tc>
        <w:tc>
          <w:tcPr>
            <w:tcW w:w="1969" w:type="dxa"/>
          </w:tcPr>
          <w:p w14:paraId="78EA7400" w14:textId="77777777" w:rsidR="002366F0" w:rsidRPr="002366F0" w:rsidRDefault="002366F0" w:rsidP="003E0862">
            <w:pPr>
              <w:spacing w:after="0"/>
              <w:rPr>
                <w:rFonts w:cs="Times New Roman"/>
                <w:sz w:val="16"/>
                <w:szCs w:val="16"/>
                <w:lang w:val="ru-RU"/>
              </w:rPr>
            </w:pPr>
            <w:r w:rsidRPr="002366F0">
              <w:rPr>
                <w:rFonts w:cs="Times New Roman"/>
                <w:color w:val="1F1F1F"/>
                <w:sz w:val="16"/>
                <w:szCs w:val="16"/>
                <w:lang w:val="ru-RU"/>
              </w:rPr>
              <w:t>Функциональная готовность</w:t>
            </w:r>
          </w:p>
        </w:tc>
        <w:tc>
          <w:tcPr>
            <w:tcW w:w="2277" w:type="dxa"/>
          </w:tcPr>
          <w:p w14:paraId="55712819" w14:textId="77777777" w:rsidR="002366F0" w:rsidRPr="002366F0" w:rsidRDefault="002366F0" w:rsidP="003E0862">
            <w:pPr>
              <w:spacing w:after="0"/>
              <w:rPr>
                <w:rFonts w:cs="Times New Roman"/>
                <w:sz w:val="16"/>
                <w:szCs w:val="16"/>
                <w:lang w:val="ru-RU"/>
              </w:rPr>
            </w:pPr>
            <w:r w:rsidRPr="002366F0">
              <w:rPr>
                <w:rFonts w:cs="Times New Roman"/>
                <w:color w:val="1F1F1F"/>
                <w:sz w:val="16"/>
                <w:szCs w:val="16"/>
                <w:lang w:val="ru-RU"/>
              </w:rPr>
              <w:t xml:space="preserve">Обнаружение 4 </w:t>
            </w:r>
            <w:r w:rsidRPr="002366F0">
              <w:rPr>
                <w:rFonts w:cs="Times New Roman"/>
                <w:color w:val="1F1F1F"/>
                <w:sz w:val="16"/>
                <w:szCs w:val="16"/>
              </w:rPr>
              <w:t>LUN</w:t>
            </w:r>
            <w:r w:rsidRPr="002366F0">
              <w:rPr>
                <w:rFonts w:cs="Times New Roman"/>
                <w:color w:val="1F1F1F"/>
                <w:sz w:val="16"/>
                <w:szCs w:val="16"/>
                <w:lang w:val="ru-RU"/>
              </w:rPr>
              <w:t xml:space="preserve"> на хостах и проверка многопутевого доступа</w:t>
            </w:r>
          </w:p>
        </w:tc>
        <w:tc>
          <w:tcPr>
            <w:tcW w:w="2459" w:type="dxa"/>
          </w:tcPr>
          <w:p w14:paraId="711C29E9" w14:textId="77777777" w:rsidR="002366F0" w:rsidRPr="002366F0" w:rsidRDefault="002366F0" w:rsidP="003E0862">
            <w:pPr>
              <w:spacing w:after="0"/>
              <w:rPr>
                <w:rFonts w:cs="Times New Roman"/>
                <w:sz w:val="16"/>
                <w:szCs w:val="16"/>
                <w:lang w:val="ru-RU"/>
              </w:rPr>
            </w:pPr>
            <w:r w:rsidRPr="002366F0">
              <w:rPr>
                <w:rFonts w:cs="Times New Roman"/>
                <w:color w:val="1F1F1F"/>
                <w:sz w:val="16"/>
                <w:szCs w:val="16"/>
                <w:lang w:val="ru-RU"/>
              </w:rPr>
              <w:t xml:space="preserve">На каждом сервере обнаружены все 4 </w:t>
            </w:r>
            <w:r w:rsidRPr="002366F0">
              <w:rPr>
                <w:rFonts w:cs="Times New Roman"/>
                <w:color w:val="1F1F1F"/>
                <w:sz w:val="16"/>
                <w:szCs w:val="16"/>
              </w:rPr>
              <w:t>LUN</w:t>
            </w:r>
            <w:r w:rsidRPr="002366F0">
              <w:rPr>
                <w:rFonts w:cs="Times New Roman"/>
                <w:color w:val="1F1F1F"/>
                <w:sz w:val="16"/>
                <w:szCs w:val="16"/>
                <w:lang w:val="ru-RU"/>
              </w:rPr>
              <w:t xml:space="preserve">; для каждого </w:t>
            </w:r>
            <w:r w:rsidRPr="002366F0">
              <w:rPr>
                <w:rFonts w:cs="Times New Roman"/>
                <w:color w:val="1F1F1F"/>
                <w:sz w:val="16"/>
                <w:szCs w:val="16"/>
              </w:rPr>
              <w:t>LUN</w:t>
            </w:r>
            <w:r w:rsidRPr="002366F0">
              <w:rPr>
                <w:rFonts w:cs="Times New Roman"/>
                <w:color w:val="1F1F1F"/>
                <w:sz w:val="16"/>
                <w:szCs w:val="16"/>
                <w:lang w:val="ru-RU"/>
              </w:rPr>
              <w:t xml:space="preserve"> создано устройство </w:t>
            </w:r>
            <w:r w:rsidRPr="002366F0">
              <w:rPr>
                <w:rFonts w:cs="Times New Roman"/>
                <w:color w:val="1F1F1F"/>
                <w:sz w:val="16"/>
                <w:szCs w:val="16"/>
              </w:rPr>
              <w:t>DM</w:t>
            </w:r>
            <w:r w:rsidRPr="002366F0">
              <w:rPr>
                <w:rFonts w:cs="Times New Roman"/>
                <w:color w:val="1F1F1F"/>
                <w:sz w:val="16"/>
                <w:szCs w:val="16"/>
                <w:lang w:val="ru-RU"/>
              </w:rPr>
              <w:t>-</w:t>
            </w:r>
            <w:r w:rsidRPr="002366F0">
              <w:rPr>
                <w:rFonts w:cs="Times New Roman"/>
                <w:color w:val="1F1F1F"/>
                <w:sz w:val="16"/>
                <w:szCs w:val="16"/>
              </w:rPr>
              <w:t>multipath</w:t>
            </w:r>
            <w:r w:rsidRPr="002366F0">
              <w:rPr>
                <w:rFonts w:cs="Times New Roman"/>
                <w:color w:val="1F1F1F"/>
                <w:sz w:val="16"/>
                <w:szCs w:val="16"/>
                <w:lang w:val="ru-RU"/>
              </w:rPr>
              <w:t xml:space="preserve">; количество путей </w:t>
            </w:r>
            <w:r w:rsidRPr="002366F0">
              <w:rPr>
                <w:rFonts w:cs="Times New Roman"/>
                <w:color w:val="1F1F1F"/>
                <w:sz w:val="16"/>
                <w:szCs w:val="16"/>
                <w:lang w:val="ru-RU"/>
              </w:rPr>
              <w:lastRenderedPageBreak/>
              <w:t>соответствует схеме подключения. К каждому LUN на каждом сервере зафиксировано не менее 8 путей; пути проходят через оба контроллера СХД. Каждая группа путей в multipath -ll имеет статус status=active, обе группы имеют одинаковый prio. Каждый рабочий путь находится в состоянии active ready running. Конкретное число путей определяется зонированием и схемой стенда и фиксируется в журнале испытаний до начала нагрузочных тестов.</w:t>
            </w:r>
          </w:p>
        </w:tc>
        <w:tc>
          <w:tcPr>
            <w:tcW w:w="4152" w:type="dxa"/>
          </w:tcPr>
          <w:p w14:paraId="6080BFE3"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lastRenderedPageBreak/>
              <w:t xml:space="preserve">1) На каждом сервере выполнить пересканирование </w:t>
            </w:r>
            <w:r w:rsidRPr="002366F0">
              <w:rPr>
                <w:rFonts w:cs="Times New Roman"/>
                <w:sz w:val="16"/>
                <w:szCs w:val="16"/>
              </w:rPr>
              <w:t>SCSI</w:t>
            </w:r>
            <w:r w:rsidRPr="002366F0">
              <w:rPr>
                <w:rFonts w:cs="Times New Roman"/>
                <w:sz w:val="16"/>
                <w:szCs w:val="16"/>
                <w:lang w:val="ru-RU"/>
              </w:rPr>
              <w:t>-шины</w:t>
            </w:r>
          </w:p>
          <w:p w14:paraId="464E4533" w14:textId="18024B6E" w:rsidR="002366F0" w:rsidRPr="00D61DB8" w:rsidRDefault="002366F0" w:rsidP="003E0862">
            <w:pPr>
              <w:spacing w:after="0"/>
              <w:ind w:left="11"/>
              <w:rPr>
                <w:rFonts w:cs="Times New Roman"/>
                <w:sz w:val="16"/>
                <w:szCs w:val="16"/>
              </w:rPr>
            </w:pPr>
            <w:r w:rsidRPr="00D61DB8">
              <w:rPr>
                <w:rFonts w:cs="Times New Roman"/>
                <w:sz w:val="16"/>
                <w:szCs w:val="16"/>
                <w:shd w:val="clear" w:color="auto" w:fill="EEF2F6"/>
              </w:rPr>
              <w:t xml:space="preserve"># </w:t>
            </w:r>
            <w:r w:rsidRPr="002366F0">
              <w:rPr>
                <w:rFonts w:cs="Times New Roman"/>
                <w:sz w:val="16"/>
                <w:szCs w:val="16"/>
                <w:shd w:val="clear" w:color="auto" w:fill="EEF2F6"/>
              </w:rPr>
              <w:t>rescan</w:t>
            </w:r>
            <w:r w:rsidRPr="00D61DB8">
              <w:rPr>
                <w:rFonts w:cs="Times New Roman"/>
                <w:sz w:val="16"/>
                <w:szCs w:val="16"/>
                <w:shd w:val="clear" w:color="auto" w:fill="EEF2F6"/>
              </w:rPr>
              <w:t>-</w:t>
            </w:r>
            <w:r w:rsidRPr="002366F0">
              <w:rPr>
                <w:rFonts w:cs="Times New Roman"/>
                <w:sz w:val="16"/>
                <w:szCs w:val="16"/>
                <w:shd w:val="clear" w:color="auto" w:fill="EEF2F6"/>
              </w:rPr>
              <w:t>scsi</w:t>
            </w:r>
            <w:r w:rsidRPr="00D61DB8">
              <w:rPr>
                <w:rFonts w:cs="Times New Roman"/>
                <w:sz w:val="16"/>
                <w:szCs w:val="16"/>
                <w:shd w:val="clear" w:color="auto" w:fill="EEF2F6"/>
              </w:rPr>
              <w:t>-</w:t>
            </w:r>
            <w:r w:rsidRPr="002366F0">
              <w:rPr>
                <w:rFonts w:cs="Times New Roman"/>
                <w:sz w:val="16"/>
                <w:szCs w:val="16"/>
                <w:shd w:val="clear" w:color="auto" w:fill="EEF2F6"/>
              </w:rPr>
              <w:t>bus</w:t>
            </w:r>
            <w:r w:rsidRPr="00D61DB8">
              <w:rPr>
                <w:rFonts w:cs="Times New Roman"/>
                <w:sz w:val="16"/>
                <w:szCs w:val="16"/>
                <w:shd w:val="clear" w:color="auto" w:fill="EEF2F6"/>
              </w:rPr>
              <w:t>.</w:t>
            </w:r>
            <w:r w:rsidRPr="002366F0">
              <w:rPr>
                <w:rFonts w:cs="Times New Roman"/>
                <w:sz w:val="16"/>
                <w:szCs w:val="16"/>
                <w:shd w:val="clear" w:color="auto" w:fill="EEF2F6"/>
              </w:rPr>
              <w:t>sh</w:t>
            </w:r>
            <w:r w:rsidRPr="00D61DB8">
              <w:rPr>
                <w:rFonts w:cs="Times New Roman"/>
                <w:sz w:val="16"/>
                <w:szCs w:val="16"/>
                <w:shd w:val="clear" w:color="auto" w:fill="EEF2F6"/>
              </w:rPr>
              <w:t xml:space="preserve"> -</w:t>
            </w:r>
            <w:r w:rsidRPr="002366F0">
              <w:rPr>
                <w:rFonts w:cs="Times New Roman"/>
                <w:sz w:val="16"/>
                <w:szCs w:val="16"/>
                <w:shd w:val="clear" w:color="auto" w:fill="EEF2F6"/>
              </w:rPr>
              <w:t>a</w:t>
            </w:r>
            <w:r w:rsidR="00872170">
              <w:rPr>
                <w:rFonts w:cs="Times New Roman"/>
                <w:sz w:val="16"/>
                <w:szCs w:val="16"/>
                <w:shd w:val="clear" w:color="auto" w:fill="EEF2F6"/>
              </w:rPr>
              <w:t xml:space="preserve"> -m</w:t>
            </w:r>
          </w:p>
          <w:p w14:paraId="43C19848"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2) На каждом сервере проверить обнаруженные </w:t>
            </w:r>
            <w:r w:rsidRPr="002366F0">
              <w:rPr>
                <w:rFonts w:cs="Times New Roman"/>
                <w:sz w:val="16"/>
                <w:szCs w:val="16"/>
              </w:rPr>
              <w:t>LUN</w:t>
            </w:r>
            <w:r w:rsidRPr="002366F0">
              <w:rPr>
                <w:rFonts w:cs="Times New Roman"/>
                <w:sz w:val="16"/>
                <w:szCs w:val="16"/>
                <w:lang w:val="ru-RU"/>
              </w:rPr>
              <w:t xml:space="preserve"> и многопутевую агрегацию</w:t>
            </w:r>
          </w:p>
          <w:p w14:paraId="74FBEB6D" w14:textId="77777777" w:rsidR="002366F0" w:rsidRPr="002366F0" w:rsidRDefault="002366F0" w:rsidP="003E0862">
            <w:pPr>
              <w:spacing w:after="0"/>
              <w:ind w:left="11"/>
              <w:rPr>
                <w:rFonts w:cs="Times New Roman"/>
                <w:sz w:val="16"/>
                <w:szCs w:val="16"/>
                <w:lang w:val="ru-RU"/>
              </w:rPr>
            </w:pPr>
            <w:r w:rsidRPr="002366F0">
              <w:rPr>
                <w:rFonts w:cs="Times New Roman"/>
                <w:sz w:val="16"/>
                <w:szCs w:val="16"/>
                <w:shd w:val="clear" w:color="auto" w:fill="EEF2F6"/>
                <w:lang w:val="ru-RU"/>
              </w:rPr>
              <w:lastRenderedPageBreak/>
              <w:t xml:space="preserve">$ </w:t>
            </w:r>
            <w:r w:rsidRPr="002366F0">
              <w:rPr>
                <w:rFonts w:cs="Times New Roman"/>
                <w:sz w:val="16"/>
                <w:szCs w:val="16"/>
                <w:shd w:val="clear" w:color="auto" w:fill="EEF2F6"/>
              </w:rPr>
              <w:t>lsscsi</w:t>
            </w:r>
          </w:p>
          <w:p w14:paraId="7F83BCAA" w14:textId="77777777" w:rsidR="002366F0" w:rsidRPr="002366F0" w:rsidRDefault="002366F0" w:rsidP="003E0862">
            <w:pPr>
              <w:spacing w:after="0"/>
              <w:ind w:left="11"/>
              <w:rPr>
                <w:rFonts w:cs="Times New Roman"/>
                <w:sz w:val="16"/>
                <w:szCs w:val="16"/>
                <w:lang w:val="ru-RU"/>
              </w:rPr>
            </w:pPr>
            <w:r w:rsidRPr="002366F0">
              <w:rPr>
                <w:rFonts w:cs="Times New Roman"/>
                <w:sz w:val="16"/>
                <w:szCs w:val="16"/>
                <w:shd w:val="clear" w:color="auto" w:fill="EEF2F6"/>
                <w:lang w:val="ru-RU"/>
              </w:rPr>
              <w:t xml:space="preserve">$ </w:t>
            </w:r>
            <w:r w:rsidRPr="002366F0">
              <w:rPr>
                <w:rFonts w:cs="Times New Roman"/>
                <w:sz w:val="16"/>
                <w:szCs w:val="16"/>
                <w:shd w:val="clear" w:color="auto" w:fill="EEF2F6"/>
              </w:rPr>
              <w:t>lsblk</w:t>
            </w:r>
          </w:p>
          <w:p w14:paraId="7BE9C090" w14:textId="77777777" w:rsidR="002366F0" w:rsidRPr="002366F0" w:rsidRDefault="002366F0" w:rsidP="003E0862">
            <w:pPr>
              <w:spacing w:after="0"/>
              <w:ind w:left="11"/>
              <w:rPr>
                <w:rFonts w:cs="Times New Roman"/>
                <w:sz w:val="16"/>
                <w:szCs w:val="16"/>
                <w:lang w:val="ru-RU"/>
              </w:rPr>
            </w:pPr>
            <w:r w:rsidRPr="002366F0">
              <w:rPr>
                <w:rFonts w:cs="Times New Roman"/>
                <w:sz w:val="16"/>
                <w:szCs w:val="16"/>
                <w:shd w:val="clear" w:color="auto" w:fill="EEF2F6"/>
                <w:lang w:val="ru-RU"/>
              </w:rPr>
              <w:t xml:space="preserve">$ </w:t>
            </w:r>
            <w:r w:rsidRPr="002366F0">
              <w:rPr>
                <w:rFonts w:cs="Times New Roman"/>
                <w:sz w:val="16"/>
                <w:szCs w:val="16"/>
                <w:shd w:val="clear" w:color="auto" w:fill="EEF2F6"/>
              </w:rPr>
              <w:t>multipath</w:t>
            </w:r>
            <w:r w:rsidRPr="002366F0">
              <w:rPr>
                <w:rFonts w:cs="Times New Roman"/>
                <w:sz w:val="16"/>
                <w:szCs w:val="16"/>
                <w:shd w:val="clear" w:color="auto" w:fill="EEF2F6"/>
                <w:lang w:val="ru-RU"/>
              </w:rPr>
              <w:t xml:space="preserve"> -</w:t>
            </w:r>
            <w:r w:rsidRPr="002366F0">
              <w:rPr>
                <w:rFonts w:cs="Times New Roman"/>
                <w:sz w:val="16"/>
                <w:szCs w:val="16"/>
                <w:shd w:val="clear" w:color="auto" w:fill="EEF2F6"/>
              </w:rPr>
              <w:t>ll</w:t>
            </w:r>
          </w:p>
          <w:p w14:paraId="518D496D"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3) Зафиксировать </w:t>
            </w:r>
            <w:r w:rsidRPr="002366F0">
              <w:rPr>
                <w:rFonts w:cs="Times New Roman"/>
                <w:sz w:val="16"/>
                <w:szCs w:val="16"/>
              </w:rPr>
              <w:t>WWID</w:t>
            </w:r>
            <w:r w:rsidRPr="002366F0">
              <w:rPr>
                <w:rFonts w:cs="Times New Roman"/>
                <w:sz w:val="16"/>
                <w:szCs w:val="16"/>
                <w:lang w:val="ru-RU"/>
              </w:rPr>
              <w:t xml:space="preserve">, размер каждого </w:t>
            </w:r>
            <w:r w:rsidRPr="002366F0">
              <w:rPr>
                <w:rFonts w:cs="Times New Roman"/>
                <w:sz w:val="16"/>
                <w:szCs w:val="16"/>
              </w:rPr>
              <w:t>LUN</w:t>
            </w:r>
            <w:r w:rsidRPr="002366F0">
              <w:rPr>
                <w:rFonts w:cs="Times New Roman"/>
                <w:sz w:val="16"/>
                <w:szCs w:val="16"/>
                <w:lang w:val="ru-RU"/>
              </w:rPr>
              <w:t xml:space="preserve"> и фактическое число путей</w:t>
            </w:r>
          </w:p>
          <w:p w14:paraId="3446B0D7"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4) Сравнить фактическое число путей с расчётным по схеме подключения, приведённой в </w:t>
            </w:r>
            <w:r w:rsidRPr="002366F0">
              <w:rPr>
                <w:rFonts w:cs="Times New Roman"/>
                <w:b/>
                <w:bCs/>
                <w:sz w:val="16"/>
                <w:szCs w:val="16"/>
                <w:lang w:val="ru-RU"/>
              </w:rPr>
              <w:t>Приложении А</w:t>
            </w:r>
          </w:p>
          <w:p w14:paraId="16FB0492" w14:textId="64CF6F2C" w:rsidR="002366F0" w:rsidRPr="002366F0" w:rsidRDefault="002366F0" w:rsidP="003E0862">
            <w:pPr>
              <w:spacing w:after="0"/>
              <w:rPr>
                <w:rFonts w:cs="Times New Roman"/>
                <w:sz w:val="16"/>
                <w:szCs w:val="16"/>
                <w:lang w:val="ru-RU"/>
              </w:rPr>
            </w:pPr>
            <w:r w:rsidRPr="002366F0">
              <w:rPr>
                <w:rFonts w:cs="Times New Roman"/>
                <w:i/>
                <w:color w:val="5A5A5A"/>
                <w:sz w:val="16"/>
                <w:szCs w:val="16"/>
                <w:lang w:val="ru-RU"/>
              </w:rPr>
              <w:t xml:space="preserve">К каждому LUN на каждом сервере ожидается не менее </w:t>
            </w:r>
            <w:r w:rsidR="00872170" w:rsidRPr="00D61DB8">
              <w:rPr>
                <w:rFonts w:cs="Times New Roman"/>
                <w:i/>
                <w:color w:val="5A5A5A"/>
                <w:sz w:val="16"/>
                <w:szCs w:val="16"/>
                <w:lang w:val="ru-RU"/>
              </w:rPr>
              <w:t>4</w:t>
            </w:r>
            <w:r w:rsidR="00872170" w:rsidRPr="002366F0">
              <w:rPr>
                <w:rFonts w:cs="Times New Roman"/>
                <w:i/>
                <w:color w:val="5A5A5A"/>
                <w:sz w:val="16"/>
                <w:szCs w:val="16"/>
                <w:lang w:val="ru-RU"/>
              </w:rPr>
              <w:t xml:space="preserve"> </w:t>
            </w:r>
            <w:r w:rsidRPr="002366F0">
              <w:rPr>
                <w:rFonts w:cs="Times New Roman"/>
                <w:i/>
                <w:color w:val="5A5A5A"/>
                <w:sz w:val="16"/>
                <w:szCs w:val="16"/>
                <w:lang w:val="ru-RU"/>
              </w:rPr>
              <w:t>путей с распределением через оба контроллера. Конкретное число определяется зонированием и фиксируется в журнале испытаний.</w:t>
            </w:r>
          </w:p>
        </w:tc>
        <w:tc>
          <w:tcPr>
            <w:tcW w:w="4119" w:type="dxa"/>
          </w:tcPr>
          <w:p w14:paraId="36EB0E0F" w14:textId="77777777" w:rsidR="002366F0" w:rsidRPr="002366F0" w:rsidRDefault="002366F0" w:rsidP="003E0862">
            <w:pPr>
              <w:spacing w:after="0"/>
              <w:rPr>
                <w:rFonts w:cs="Times New Roman"/>
                <w:sz w:val="16"/>
                <w:szCs w:val="16"/>
                <w:lang w:val="ru-RU"/>
              </w:rPr>
            </w:pPr>
            <w:r w:rsidRPr="002366F0">
              <w:rPr>
                <w:rFonts w:cs="Times New Roman"/>
                <w:b/>
                <w:sz w:val="16"/>
                <w:szCs w:val="16"/>
                <w:lang w:val="ru-RU"/>
              </w:rPr>
              <w:lastRenderedPageBreak/>
              <w:t>Испытание считается успешным, если одновременно выполнены условия:</w:t>
            </w:r>
          </w:p>
          <w:p w14:paraId="7287380D"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1) На каждом сервере обнаружены все 4 </w:t>
            </w:r>
            <w:r w:rsidRPr="002366F0">
              <w:rPr>
                <w:rFonts w:cs="Times New Roman"/>
                <w:sz w:val="16"/>
                <w:szCs w:val="16"/>
              </w:rPr>
              <w:t>LUN</w:t>
            </w:r>
            <w:r w:rsidRPr="002366F0">
              <w:rPr>
                <w:rFonts w:cs="Times New Roman"/>
                <w:sz w:val="16"/>
                <w:szCs w:val="16"/>
                <w:lang w:val="ru-RU"/>
              </w:rPr>
              <w:t xml:space="preserve">, а для каждого </w:t>
            </w:r>
            <w:r w:rsidRPr="002366F0">
              <w:rPr>
                <w:rFonts w:cs="Times New Roman"/>
                <w:sz w:val="16"/>
                <w:szCs w:val="16"/>
              </w:rPr>
              <w:t>LUN</w:t>
            </w:r>
            <w:r w:rsidRPr="002366F0">
              <w:rPr>
                <w:rFonts w:cs="Times New Roman"/>
                <w:sz w:val="16"/>
                <w:szCs w:val="16"/>
                <w:lang w:val="ru-RU"/>
              </w:rPr>
              <w:t xml:space="preserve"> создано </w:t>
            </w:r>
            <w:r w:rsidRPr="002366F0">
              <w:rPr>
                <w:rFonts w:cs="Times New Roman"/>
                <w:sz w:val="16"/>
                <w:szCs w:val="16"/>
              </w:rPr>
              <w:t>DM</w:t>
            </w:r>
            <w:r w:rsidRPr="002366F0">
              <w:rPr>
                <w:rFonts w:cs="Times New Roman"/>
                <w:sz w:val="16"/>
                <w:szCs w:val="16"/>
                <w:lang w:val="ru-RU"/>
              </w:rPr>
              <w:t>-</w:t>
            </w:r>
            <w:r w:rsidRPr="002366F0">
              <w:rPr>
                <w:rFonts w:cs="Times New Roman"/>
                <w:sz w:val="16"/>
                <w:szCs w:val="16"/>
              </w:rPr>
              <w:t>multipath</w:t>
            </w:r>
            <w:r w:rsidRPr="002366F0">
              <w:rPr>
                <w:rFonts w:cs="Times New Roman"/>
                <w:sz w:val="16"/>
                <w:szCs w:val="16"/>
                <w:lang w:val="ru-RU"/>
              </w:rPr>
              <w:t xml:space="preserve"> устройство</w:t>
            </w:r>
          </w:p>
          <w:p w14:paraId="487E4C6C"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lastRenderedPageBreak/>
              <w:t xml:space="preserve">2) Фактическое число путей к каждому </w:t>
            </w:r>
            <w:r w:rsidRPr="002366F0">
              <w:rPr>
                <w:rFonts w:cs="Times New Roman"/>
                <w:sz w:val="16"/>
                <w:szCs w:val="16"/>
              </w:rPr>
              <w:t>LUN</w:t>
            </w:r>
            <w:r w:rsidRPr="002366F0">
              <w:rPr>
                <w:rFonts w:cs="Times New Roman"/>
                <w:sz w:val="16"/>
                <w:szCs w:val="16"/>
                <w:lang w:val="ru-RU"/>
              </w:rPr>
              <w:t xml:space="preserve"> соответствует требованиям раздела «Пояснение по числу путей» Приложения А: не менее 8 путей с распределением через оба контроллера. Каждая группа путей в multipath -ll имеет статус status=active, обе группы имеют одинаковый prio. Каждый рабочий путь находится в состоянии active ready running.</w:t>
            </w:r>
          </w:p>
          <w:p w14:paraId="3046B542"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4) Не допускаются состояния </w:t>
            </w:r>
            <w:r w:rsidRPr="002366F0">
              <w:rPr>
                <w:rFonts w:cs="Times New Roman"/>
                <w:sz w:val="16"/>
                <w:szCs w:val="16"/>
              </w:rPr>
              <w:t>faulty</w:t>
            </w:r>
            <w:r w:rsidRPr="002366F0">
              <w:rPr>
                <w:rFonts w:cs="Times New Roman"/>
                <w:sz w:val="16"/>
                <w:szCs w:val="16"/>
                <w:lang w:val="ru-RU"/>
              </w:rPr>
              <w:t xml:space="preserve">, </w:t>
            </w:r>
            <w:r w:rsidRPr="002366F0">
              <w:rPr>
                <w:rFonts w:cs="Times New Roman"/>
                <w:sz w:val="16"/>
                <w:szCs w:val="16"/>
              </w:rPr>
              <w:t>failed</w:t>
            </w:r>
            <w:r w:rsidRPr="002366F0">
              <w:rPr>
                <w:rFonts w:cs="Times New Roman"/>
                <w:sz w:val="16"/>
                <w:szCs w:val="16"/>
                <w:lang w:val="ru-RU"/>
              </w:rPr>
              <w:t xml:space="preserve">, </w:t>
            </w:r>
            <w:r w:rsidRPr="002366F0">
              <w:rPr>
                <w:rFonts w:cs="Times New Roman"/>
                <w:sz w:val="16"/>
                <w:szCs w:val="16"/>
              </w:rPr>
              <w:t>offline</w:t>
            </w:r>
            <w:r w:rsidRPr="002366F0">
              <w:rPr>
                <w:rFonts w:cs="Times New Roman"/>
                <w:sz w:val="16"/>
                <w:szCs w:val="16"/>
                <w:lang w:val="ru-RU"/>
              </w:rPr>
              <w:t xml:space="preserve">, </w:t>
            </w:r>
            <w:r w:rsidRPr="002366F0">
              <w:rPr>
                <w:rFonts w:cs="Times New Roman"/>
                <w:sz w:val="16"/>
                <w:szCs w:val="16"/>
              </w:rPr>
              <w:t>shaky</w:t>
            </w:r>
            <w:r w:rsidRPr="002366F0">
              <w:rPr>
                <w:rFonts w:cs="Times New Roman"/>
                <w:sz w:val="16"/>
                <w:szCs w:val="16"/>
                <w:lang w:val="ru-RU"/>
              </w:rPr>
              <w:t xml:space="preserve">, </w:t>
            </w:r>
            <w:r w:rsidRPr="002366F0">
              <w:rPr>
                <w:rFonts w:cs="Times New Roman"/>
                <w:sz w:val="16"/>
                <w:szCs w:val="16"/>
              </w:rPr>
              <w:t>undef</w:t>
            </w:r>
            <w:r w:rsidRPr="002366F0">
              <w:rPr>
                <w:rFonts w:cs="Times New Roman"/>
                <w:sz w:val="16"/>
                <w:szCs w:val="16"/>
                <w:lang w:val="ru-RU"/>
              </w:rPr>
              <w:t xml:space="preserve">, а также исчезновение </w:t>
            </w:r>
            <w:r w:rsidRPr="002366F0">
              <w:rPr>
                <w:rFonts w:cs="Times New Roman"/>
                <w:sz w:val="16"/>
                <w:szCs w:val="16"/>
              </w:rPr>
              <w:t>DM</w:t>
            </w:r>
            <w:r w:rsidRPr="002366F0">
              <w:rPr>
                <w:rFonts w:cs="Times New Roman"/>
                <w:sz w:val="16"/>
                <w:szCs w:val="16"/>
                <w:lang w:val="ru-RU"/>
              </w:rPr>
              <w:t xml:space="preserve">-устройства, отсутствие части ожидаемых путей без объяснимой схемы </w:t>
            </w:r>
            <w:r w:rsidRPr="002366F0">
              <w:rPr>
                <w:rFonts w:cs="Times New Roman"/>
                <w:sz w:val="16"/>
                <w:szCs w:val="16"/>
              </w:rPr>
              <w:t>zoning</w:t>
            </w:r>
            <w:r w:rsidRPr="002366F0">
              <w:rPr>
                <w:rFonts w:cs="Times New Roman"/>
                <w:sz w:val="16"/>
                <w:szCs w:val="16"/>
                <w:lang w:val="ru-RU"/>
              </w:rPr>
              <w:t>/</w:t>
            </w:r>
            <w:r w:rsidRPr="002366F0">
              <w:rPr>
                <w:rFonts w:cs="Times New Roman"/>
                <w:sz w:val="16"/>
                <w:szCs w:val="16"/>
              </w:rPr>
              <w:t>masking</w:t>
            </w:r>
            <w:r w:rsidRPr="002366F0">
              <w:rPr>
                <w:rFonts w:cs="Times New Roman"/>
                <w:sz w:val="16"/>
                <w:szCs w:val="16"/>
                <w:lang w:val="ru-RU"/>
              </w:rPr>
              <w:t xml:space="preserve"> либо сообщения </w:t>
            </w:r>
            <w:r w:rsidRPr="002366F0">
              <w:rPr>
                <w:rFonts w:cs="Times New Roman"/>
                <w:sz w:val="16"/>
                <w:szCs w:val="16"/>
              </w:rPr>
              <w:t>I</w:t>
            </w:r>
            <w:r w:rsidRPr="002366F0">
              <w:rPr>
                <w:rFonts w:cs="Times New Roman"/>
                <w:sz w:val="16"/>
                <w:szCs w:val="16"/>
                <w:lang w:val="ru-RU"/>
              </w:rPr>
              <w:t>/</w:t>
            </w:r>
            <w:r w:rsidRPr="002366F0">
              <w:rPr>
                <w:rFonts w:cs="Times New Roman"/>
                <w:sz w:val="16"/>
                <w:szCs w:val="16"/>
              </w:rPr>
              <w:t>O</w:t>
            </w:r>
            <w:r w:rsidRPr="002366F0">
              <w:rPr>
                <w:rFonts w:cs="Times New Roman"/>
                <w:sz w:val="16"/>
                <w:szCs w:val="16"/>
                <w:lang w:val="ru-RU"/>
              </w:rPr>
              <w:t xml:space="preserve"> </w:t>
            </w:r>
            <w:r w:rsidRPr="002366F0">
              <w:rPr>
                <w:rFonts w:cs="Times New Roman"/>
                <w:sz w:val="16"/>
                <w:szCs w:val="16"/>
              </w:rPr>
              <w:t>error</w:t>
            </w:r>
            <w:r w:rsidRPr="002366F0">
              <w:rPr>
                <w:rFonts w:cs="Times New Roman"/>
                <w:sz w:val="16"/>
                <w:szCs w:val="16"/>
                <w:lang w:val="ru-RU"/>
              </w:rPr>
              <w:t xml:space="preserve"> в ОС</w:t>
            </w:r>
          </w:p>
          <w:p w14:paraId="23A47FA4" w14:textId="77777777" w:rsidR="002366F0" w:rsidRPr="002366F0" w:rsidRDefault="002366F0" w:rsidP="003E0862">
            <w:pPr>
              <w:spacing w:after="0"/>
              <w:rPr>
                <w:rFonts w:cs="Times New Roman"/>
                <w:b/>
                <w:sz w:val="16"/>
                <w:szCs w:val="16"/>
                <w:lang w:val="ru-RU"/>
              </w:rPr>
            </w:pPr>
            <w:r w:rsidRPr="002366F0">
              <w:rPr>
                <w:rFonts w:cs="Times New Roman"/>
                <w:b/>
                <w:sz w:val="16"/>
                <w:szCs w:val="16"/>
                <w:lang w:val="ru-RU"/>
              </w:rPr>
              <w:t>Примеры допустимых фрагментов вывода:</w:t>
            </w:r>
          </w:p>
          <w:p w14:paraId="78C1882C" w14:textId="77777777" w:rsidR="002366F0" w:rsidRPr="002366F0" w:rsidRDefault="002366F0" w:rsidP="003E0862">
            <w:pPr>
              <w:spacing w:after="0"/>
              <w:rPr>
                <w:rFonts w:cs="Times New Roman"/>
                <w:sz w:val="16"/>
                <w:szCs w:val="16"/>
                <w:lang w:val="ru-RU"/>
              </w:rPr>
            </w:pPr>
            <w:r w:rsidRPr="002366F0">
              <w:rPr>
                <w:rFonts w:cs="Times New Roman"/>
                <w:sz w:val="16"/>
                <w:szCs w:val="16"/>
              </w:rPr>
              <w:t>status</w:t>
            </w:r>
            <w:r w:rsidRPr="002366F0">
              <w:rPr>
                <w:rFonts w:cs="Times New Roman"/>
                <w:sz w:val="16"/>
                <w:szCs w:val="16"/>
                <w:lang w:val="ru-RU"/>
              </w:rPr>
              <w:t>=</w:t>
            </w:r>
            <w:r w:rsidRPr="002366F0">
              <w:rPr>
                <w:rFonts w:cs="Times New Roman"/>
                <w:sz w:val="16"/>
                <w:szCs w:val="16"/>
              </w:rPr>
              <w:t>active</w:t>
            </w:r>
          </w:p>
          <w:p w14:paraId="3391F8C5" w14:textId="77777777" w:rsidR="002366F0" w:rsidRPr="002366F0" w:rsidRDefault="002366F0" w:rsidP="003E0862">
            <w:pPr>
              <w:spacing w:after="0"/>
              <w:rPr>
                <w:rFonts w:cs="Times New Roman"/>
                <w:sz w:val="16"/>
                <w:szCs w:val="16"/>
              </w:rPr>
            </w:pPr>
            <w:r w:rsidRPr="002366F0">
              <w:rPr>
                <w:rFonts w:cs="Times New Roman"/>
                <w:sz w:val="16"/>
                <w:szCs w:val="16"/>
              </w:rPr>
              <w:t>active ready running</w:t>
            </w:r>
          </w:p>
          <w:p w14:paraId="02016FEB" w14:textId="77777777" w:rsidR="002366F0" w:rsidRPr="002366F0" w:rsidRDefault="002366F0" w:rsidP="003E0862">
            <w:pPr>
              <w:spacing w:after="0"/>
              <w:rPr>
                <w:rFonts w:cs="Times New Roman"/>
                <w:sz w:val="16"/>
                <w:szCs w:val="16"/>
              </w:rPr>
            </w:pPr>
            <w:r w:rsidRPr="002366F0">
              <w:rPr>
                <w:rFonts w:cs="Times New Roman"/>
                <w:sz w:val="16"/>
                <w:szCs w:val="16"/>
              </w:rPr>
              <w:t>status=enabled (ALUA)</w:t>
            </w:r>
          </w:p>
          <w:p w14:paraId="0C2F2F64" w14:textId="77777777" w:rsidR="002366F0" w:rsidRPr="002366F0" w:rsidRDefault="002366F0" w:rsidP="003E0862">
            <w:pPr>
              <w:spacing w:after="0"/>
              <w:rPr>
                <w:rFonts w:cs="Times New Roman"/>
                <w:sz w:val="16"/>
                <w:szCs w:val="16"/>
              </w:rPr>
            </w:pPr>
            <w:r w:rsidRPr="002366F0">
              <w:rPr>
                <w:rFonts w:cs="Times New Roman"/>
                <w:sz w:val="16"/>
                <w:szCs w:val="16"/>
              </w:rPr>
              <w:t>enabled ghost running (ALUA)</w:t>
            </w:r>
          </w:p>
          <w:p w14:paraId="0939B878" w14:textId="77777777" w:rsidR="002366F0" w:rsidRPr="002366F0" w:rsidRDefault="002366F0" w:rsidP="003E0862">
            <w:pPr>
              <w:spacing w:after="0"/>
              <w:rPr>
                <w:rFonts w:cs="Times New Roman"/>
                <w:sz w:val="16"/>
                <w:szCs w:val="16"/>
              </w:rPr>
            </w:pPr>
            <w:r w:rsidRPr="002366F0">
              <w:rPr>
                <w:rFonts w:cs="Times New Roman"/>
                <w:sz w:val="16"/>
                <w:szCs w:val="16"/>
                <w:lang w:val="ru-RU"/>
              </w:rPr>
              <w:t>Примеры</w:t>
            </w:r>
            <w:r w:rsidRPr="002366F0">
              <w:rPr>
                <w:rFonts w:cs="Times New Roman"/>
                <w:sz w:val="16"/>
                <w:szCs w:val="16"/>
              </w:rPr>
              <w:t xml:space="preserve"> </w:t>
            </w:r>
            <w:r w:rsidRPr="002366F0">
              <w:rPr>
                <w:rFonts w:cs="Times New Roman"/>
                <w:sz w:val="16"/>
                <w:szCs w:val="16"/>
                <w:lang w:val="ru-RU"/>
              </w:rPr>
              <w:t>недопустимых</w:t>
            </w:r>
            <w:r w:rsidRPr="002366F0">
              <w:rPr>
                <w:rFonts w:cs="Times New Roman"/>
                <w:sz w:val="16"/>
                <w:szCs w:val="16"/>
              </w:rPr>
              <w:t xml:space="preserve"> </w:t>
            </w:r>
            <w:r w:rsidRPr="002366F0">
              <w:rPr>
                <w:rFonts w:cs="Times New Roman"/>
                <w:sz w:val="16"/>
                <w:szCs w:val="16"/>
                <w:lang w:val="ru-RU"/>
              </w:rPr>
              <w:t>фрагментов</w:t>
            </w:r>
            <w:r w:rsidRPr="002366F0">
              <w:rPr>
                <w:rFonts w:cs="Times New Roman"/>
                <w:sz w:val="16"/>
                <w:szCs w:val="16"/>
              </w:rPr>
              <w:t xml:space="preserve"> </w:t>
            </w:r>
            <w:r w:rsidRPr="002366F0">
              <w:rPr>
                <w:rFonts w:cs="Times New Roman"/>
                <w:sz w:val="16"/>
                <w:szCs w:val="16"/>
                <w:lang w:val="ru-RU"/>
              </w:rPr>
              <w:t>вывода</w:t>
            </w:r>
            <w:r w:rsidRPr="002366F0">
              <w:rPr>
                <w:rFonts w:cs="Times New Roman"/>
                <w:sz w:val="16"/>
                <w:szCs w:val="16"/>
              </w:rPr>
              <w:t>: faulty, failed, offline, undef</w:t>
            </w:r>
          </w:p>
        </w:tc>
      </w:tr>
      <w:tr w:rsidR="002366F0" w:rsidRPr="002366F0" w14:paraId="55897DF2" w14:textId="77777777" w:rsidTr="002366F0">
        <w:tc>
          <w:tcPr>
            <w:tcW w:w="502" w:type="dxa"/>
          </w:tcPr>
          <w:p w14:paraId="282F9E05" w14:textId="77777777" w:rsidR="002366F0" w:rsidRPr="002366F0" w:rsidRDefault="002366F0" w:rsidP="003E0862">
            <w:pPr>
              <w:spacing w:after="0"/>
              <w:jc w:val="center"/>
              <w:rPr>
                <w:rFonts w:cs="Times New Roman"/>
                <w:sz w:val="16"/>
                <w:szCs w:val="16"/>
              </w:rPr>
            </w:pPr>
            <w:r w:rsidRPr="002366F0">
              <w:rPr>
                <w:rFonts w:cs="Times New Roman"/>
                <w:b/>
                <w:color w:val="1F1F1F"/>
                <w:sz w:val="16"/>
                <w:szCs w:val="16"/>
              </w:rPr>
              <w:lastRenderedPageBreak/>
              <w:t>8</w:t>
            </w:r>
          </w:p>
        </w:tc>
        <w:tc>
          <w:tcPr>
            <w:tcW w:w="1969" w:type="dxa"/>
          </w:tcPr>
          <w:p w14:paraId="45CDECD7" w14:textId="77777777" w:rsidR="002366F0" w:rsidRPr="002366F0" w:rsidRDefault="002366F0" w:rsidP="003E0862">
            <w:pPr>
              <w:spacing w:after="0"/>
              <w:rPr>
                <w:rFonts w:cs="Times New Roman"/>
                <w:sz w:val="16"/>
                <w:szCs w:val="16"/>
                <w:lang w:val="ru-RU"/>
              </w:rPr>
            </w:pPr>
            <w:r w:rsidRPr="002366F0">
              <w:rPr>
                <w:rFonts w:cs="Times New Roman"/>
                <w:color w:val="1F1F1F"/>
                <w:sz w:val="16"/>
                <w:szCs w:val="16"/>
                <w:lang w:val="ru-RU"/>
              </w:rPr>
              <w:t>Подготовка к нагрузочному тестированию</w:t>
            </w:r>
          </w:p>
        </w:tc>
        <w:tc>
          <w:tcPr>
            <w:tcW w:w="2277" w:type="dxa"/>
          </w:tcPr>
          <w:p w14:paraId="0803C631" w14:textId="77777777" w:rsidR="002366F0" w:rsidRPr="002366F0" w:rsidRDefault="002366F0" w:rsidP="003E0862">
            <w:pPr>
              <w:spacing w:after="0"/>
              <w:rPr>
                <w:rFonts w:cs="Times New Roman"/>
                <w:sz w:val="16"/>
                <w:szCs w:val="16"/>
                <w:lang w:val="ru-RU"/>
              </w:rPr>
            </w:pPr>
            <w:r w:rsidRPr="002366F0">
              <w:rPr>
                <w:rFonts w:cs="Times New Roman"/>
                <w:color w:val="1F1F1F"/>
                <w:sz w:val="16"/>
                <w:szCs w:val="16"/>
                <w:lang w:val="ru-RU"/>
              </w:rPr>
              <w:t xml:space="preserve">Подготовка пулов / </w:t>
            </w:r>
            <w:r w:rsidRPr="002366F0">
              <w:rPr>
                <w:rFonts w:cs="Times New Roman"/>
                <w:color w:val="1F1F1F"/>
                <w:sz w:val="16"/>
                <w:szCs w:val="16"/>
              </w:rPr>
              <w:t>ageing</w:t>
            </w:r>
            <w:r w:rsidRPr="002366F0">
              <w:rPr>
                <w:rFonts w:cs="Times New Roman"/>
                <w:color w:val="1F1F1F"/>
                <w:sz w:val="16"/>
                <w:szCs w:val="16"/>
                <w:lang w:val="ru-RU"/>
              </w:rPr>
              <w:t xml:space="preserve">: заливка и затирание данных блоком 1024 </w:t>
            </w:r>
            <w:r w:rsidRPr="002366F0">
              <w:rPr>
                <w:rFonts w:cs="Times New Roman"/>
                <w:color w:val="1F1F1F"/>
                <w:sz w:val="16"/>
                <w:szCs w:val="16"/>
              </w:rPr>
              <w:t>KB</w:t>
            </w:r>
            <w:r w:rsidRPr="002366F0">
              <w:rPr>
                <w:rFonts w:cs="Times New Roman"/>
                <w:color w:val="1F1F1F"/>
                <w:sz w:val="16"/>
                <w:szCs w:val="16"/>
                <w:lang w:val="ru-RU"/>
              </w:rPr>
              <w:t xml:space="preserve"> </w:t>
            </w:r>
            <w:r w:rsidRPr="002366F0">
              <w:rPr>
                <w:rFonts w:cs="Times New Roman"/>
                <w:sz w:val="16"/>
                <w:szCs w:val="16"/>
                <w:lang w:val="ru-RU"/>
              </w:rPr>
              <w:t>по 80% объема форматированного пространства дисков</w:t>
            </w:r>
          </w:p>
        </w:tc>
        <w:tc>
          <w:tcPr>
            <w:tcW w:w="2459" w:type="dxa"/>
          </w:tcPr>
          <w:p w14:paraId="13D70BF0" w14:textId="77777777" w:rsidR="002366F0" w:rsidRPr="002366F0" w:rsidRDefault="002366F0" w:rsidP="003E0862">
            <w:pPr>
              <w:spacing w:after="0"/>
              <w:rPr>
                <w:rFonts w:cs="Times New Roman"/>
                <w:sz w:val="16"/>
                <w:szCs w:val="16"/>
                <w:lang w:val="ru-RU"/>
              </w:rPr>
            </w:pPr>
            <w:r w:rsidRPr="002366F0">
              <w:rPr>
                <w:rFonts w:cs="Times New Roman"/>
                <w:color w:val="1F1F1F"/>
                <w:sz w:val="16"/>
                <w:szCs w:val="16"/>
                <w:lang w:val="ru-RU"/>
              </w:rPr>
              <w:t xml:space="preserve">Через тестовые и, при необходимости, временные </w:t>
            </w:r>
            <w:r w:rsidRPr="002366F0">
              <w:rPr>
                <w:rFonts w:cs="Times New Roman"/>
                <w:color w:val="1F1F1F"/>
                <w:sz w:val="16"/>
                <w:szCs w:val="16"/>
              </w:rPr>
              <w:t>LUN</w:t>
            </w:r>
            <w:r w:rsidRPr="002366F0">
              <w:rPr>
                <w:rFonts w:cs="Times New Roman"/>
                <w:color w:val="1F1F1F"/>
                <w:sz w:val="16"/>
                <w:szCs w:val="16"/>
                <w:lang w:val="ru-RU"/>
              </w:rPr>
              <w:t xml:space="preserve"> обработано не менее 80% форматированного объёма каждого тестового пула; размер блока - 1024 </w:t>
            </w:r>
            <w:r w:rsidRPr="002366F0">
              <w:rPr>
                <w:rFonts w:cs="Times New Roman"/>
                <w:color w:val="1F1F1F"/>
                <w:sz w:val="16"/>
                <w:szCs w:val="16"/>
              </w:rPr>
              <w:t>KB</w:t>
            </w:r>
            <w:r w:rsidRPr="002366F0">
              <w:rPr>
                <w:rFonts w:cs="Times New Roman"/>
                <w:color w:val="1F1F1F"/>
                <w:sz w:val="16"/>
                <w:szCs w:val="16"/>
                <w:lang w:val="ru-RU"/>
              </w:rPr>
              <w:t>. Ориентировочная длительность prefill: при пропускной способности СХД на запись около 5 ГБ/с и общем объёме записи равном 80% форматированного объёма пулов, время prefill составит примерно (объём пулов × 0,8) / 5 ГБ/с. Например, для двух пулов общим объёмом 50 ТБ ориентировочное время — около 2,2 часа. Точное время фиксируется по факту в журнале испытаний.</w:t>
            </w:r>
          </w:p>
        </w:tc>
        <w:tc>
          <w:tcPr>
            <w:tcW w:w="4152" w:type="dxa"/>
          </w:tcPr>
          <w:p w14:paraId="3BF1AA43"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1) Определить форматированный объём каждого тестового пула и подтвердить, что набор </w:t>
            </w:r>
            <w:r w:rsidRPr="002366F0">
              <w:rPr>
                <w:rFonts w:cs="Times New Roman"/>
                <w:sz w:val="16"/>
                <w:szCs w:val="16"/>
              </w:rPr>
              <w:t>LUN</w:t>
            </w:r>
            <w:r w:rsidRPr="002366F0">
              <w:rPr>
                <w:rFonts w:cs="Times New Roman"/>
                <w:sz w:val="16"/>
                <w:szCs w:val="16"/>
                <w:lang w:val="ru-RU"/>
              </w:rPr>
              <w:t xml:space="preserve"> для подготовки покрывает не менее 80% объёма пула</w:t>
            </w:r>
          </w:p>
          <w:p w14:paraId="411DAF65" w14:textId="77777777" w:rsidR="002366F0" w:rsidRPr="002366F0" w:rsidRDefault="002366F0" w:rsidP="003E0862">
            <w:pPr>
              <w:spacing w:after="0"/>
              <w:rPr>
                <w:rFonts w:cs="Times New Roman"/>
                <w:sz w:val="16"/>
                <w:szCs w:val="16"/>
              </w:rPr>
            </w:pPr>
            <w:r w:rsidRPr="002366F0">
              <w:rPr>
                <w:rFonts w:cs="Times New Roman"/>
                <w:sz w:val="16"/>
                <w:szCs w:val="16"/>
                <w:lang w:val="ru-RU"/>
              </w:rPr>
              <w:t xml:space="preserve">2) На </w:t>
            </w:r>
            <w:r w:rsidRPr="002366F0">
              <w:rPr>
                <w:rFonts w:cs="Times New Roman"/>
                <w:sz w:val="16"/>
                <w:szCs w:val="16"/>
              </w:rPr>
              <w:t>server</w:t>
            </w:r>
            <w:r w:rsidRPr="002366F0">
              <w:rPr>
                <w:rFonts w:cs="Times New Roman"/>
                <w:sz w:val="16"/>
                <w:szCs w:val="16"/>
                <w:lang w:val="ru-RU"/>
              </w:rPr>
              <w:t xml:space="preserve">-1 и </w:t>
            </w:r>
            <w:r w:rsidRPr="002366F0">
              <w:rPr>
                <w:rFonts w:cs="Times New Roman"/>
                <w:sz w:val="16"/>
                <w:szCs w:val="16"/>
              </w:rPr>
              <w:t>server</w:t>
            </w:r>
            <w:r w:rsidRPr="002366F0">
              <w:rPr>
                <w:rFonts w:cs="Times New Roman"/>
                <w:sz w:val="16"/>
                <w:szCs w:val="16"/>
                <w:lang w:val="ru-RU"/>
              </w:rPr>
              <w:t xml:space="preserve">-2 подготовить </w:t>
            </w:r>
            <w:r w:rsidRPr="002366F0">
              <w:rPr>
                <w:rFonts w:cs="Times New Roman"/>
                <w:sz w:val="16"/>
                <w:szCs w:val="16"/>
              </w:rPr>
              <w:t>host</w:t>
            </w:r>
            <w:r w:rsidRPr="002366F0">
              <w:rPr>
                <w:rFonts w:cs="Times New Roman"/>
                <w:sz w:val="16"/>
                <w:szCs w:val="16"/>
                <w:lang w:val="ru-RU"/>
              </w:rPr>
              <w:t>-</w:t>
            </w:r>
            <w:r w:rsidRPr="002366F0">
              <w:rPr>
                <w:rFonts w:cs="Times New Roman"/>
                <w:sz w:val="16"/>
                <w:szCs w:val="16"/>
              </w:rPr>
              <w:t>specific</w:t>
            </w:r>
            <w:r w:rsidRPr="002366F0">
              <w:rPr>
                <w:rFonts w:cs="Times New Roman"/>
                <w:sz w:val="16"/>
                <w:szCs w:val="16"/>
                <w:lang w:val="ru-RU"/>
              </w:rPr>
              <w:t xml:space="preserve"> </w:t>
            </w:r>
            <w:r w:rsidRPr="002366F0">
              <w:rPr>
                <w:rFonts w:cs="Times New Roman"/>
                <w:sz w:val="16"/>
                <w:szCs w:val="16"/>
              </w:rPr>
              <w:t>FIO</w:t>
            </w:r>
            <w:r w:rsidRPr="002366F0">
              <w:rPr>
                <w:rFonts w:cs="Times New Roman"/>
                <w:sz w:val="16"/>
                <w:szCs w:val="16"/>
                <w:lang w:val="ru-RU"/>
              </w:rPr>
              <w:t xml:space="preserve">-профили </w:t>
            </w:r>
            <w:r w:rsidRPr="002366F0">
              <w:rPr>
                <w:rFonts w:cs="Times New Roman"/>
                <w:sz w:val="16"/>
                <w:szCs w:val="16"/>
              </w:rPr>
              <w:t>prefill</w:t>
            </w:r>
            <w:r w:rsidRPr="002366F0">
              <w:rPr>
                <w:rFonts w:cs="Times New Roman"/>
                <w:sz w:val="16"/>
                <w:szCs w:val="16"/>
                <w:lang w:val="ru-RU"/>
              </w:rPr>
              <w:t>_</w:t>
            </w:r>
            <w:r w:rsidRPr="002366F0">
              <w:rPr>
                <w:rFonts w:cs="Times New Roman"/>
                <w:sz w:val="16"/>
                <w:szCs w:val="16"/>
              </w:rPr>
              <w:t>host</w:t>
            </w:r>
            <w:r w:rsidRPr="002366F0">
              <w:rPr>
                <w:rFonts w:cs="Times New Roman"/>
                <w:sz w:val="16"/>
                <w:szCs w:val="16"/>
                <w:lang w:val="ru-RU"/>
              </w:rPr>
              <w:t>1.</w:t>
            </w:r>
            <w:r w:rsidRPr="002366F0">
              <w:rPr>
                <w:rFonts w:cs="Times New Roman"/>
                <w:sz w:val="16"/>
                <w:szCs w:val="16"/>
              </w:rPr>
              <w:t>fio</w:t>
            </w:r>
            <w:r w:rsidRPr="002366F0">
              <w:rPr>
                <w:rFonts w:cs="Times New Roman"/>
                <w:sz w:val="16"/>
                <w:szCs w:val="16"/>
                <w:lang w:val="ru-RU"/>
              </w:rPr>
              <w:t xml:space="preserve"> и </w:t>
            </w:r>
            <w:r w:rsidRPr="002366F0">
              <w:rPr>
                <w:rFonts w:cs="Times New Roman"/>
                <w:sz w:val="16"/>
                <w:szCs w:val="16"/>
              </w:rPr>
              <w:t>prefill</w:t>
            </w:r>
            <w:r w:rsidRPr="002366F0">
              <w:rPr>
                <w:rFonts w:cs="Times New Roman"/>
                <w:sz w:val="16"/>
                <w:szCs w:val="16"/>
                <w:lang w:val="ru-RU"/>
              </w:rPr>
              <w:t>_</w:t>
            </w:r>
            <w:r w:rsidRPr="002366F0">
              <w:rPr>
                <w:rFonts w:cs="Times New Roman"/>
                <w:sz w:val="16"/>
                <w:szCs w:val="16"/>
              </w:rPr>
              <w:t>host</w:t>
            </w:r>
            <w:r w:rsidRPr="002366F0">
              <w:rPr>
                <w:rFonts w:cs="Times New Roman"/>
                <w:sz w:val="16"/>
                <w:szCs w:val="16"/>
                <w:lang w:val="ru-RU"/>
              </w:rPr>
              <w:t>2.</w:t>
            </w:r>
            <w:r w:rsidRPr="002366F0">
              <w:rPr>
                <w:rFonts w:cs="Times New Roman"/>
                <w:sz w:val="16"/>
                <w:szCs w:val="16"/>
              </w:rPr>
              <w:t>fio</w:t>
            </w:r>
            <w:r w:rsidRPr="002366F0">
              <w:rPr>
                <w:rFonts w:cs="Times New Roman"/>
                <w:sz w:val="16"/>
                <w:szCs w:val="16"/>
                <w:lang w:val="ru-RU"/>
              </w:rPr>
              <w:t xml:space="preserve"> по Приложению </w:t>
            </w:r>
            <w:r w:rsidRPr="002366F0">
              <w:rPr>
                <w:rFonts w:cs="Times New Roman"/>
                <w:sz w:val="16"/>
                <w:szCs w:val="16"/>
              </w:rPr>
              <w:t>Б</w:t>
            </w:r>
          </w:p>
          <w:p w14:paraId="2ADE947A" w14:textId="77777777" w:rsidR="002366F0" w:rsidRPr="002366F0" w:rsidRDefault="002366F0" w:rsidP="003E0862">
            <w:pPr>
              <w:spacing w:after="0"/>
              <w:ind w:left="11"/>
              <w:rPr>
                <w:rFonts w:cs="Times New Roman"/>
                <w:sz w:val="16"/>
                <w:szCs w:val="16"/>
              </w:rPr>
            </w:pPr>
            <w:r w:rsidRPr="002366F0">
              <w:rPr>
                <w:rFonts w:cs="Times New Roman"/>
                <w:sz w:val="16"/>
                <w:szCs w:val="16"/>
                <w:shd w:val="clear" w:color="auto" w:fill="EEF2F6"/>
              </w:rPr>
              <w:t># mkdir -p /opt/pmi/fio /var/log/pmi-fio</w:t>
            </w:r>
          </w:p>
          <w:p w14:paraId="37F2DD8B" w14:textId="77777777" w:rsidR="002366F0" w:rsidRPr="002366F0" w:rsidRDefault="002366F0" w:rsidP="003E0862">
            <w:pPr>
              <w:spacing w:after="0"/>
              <w:ind w:left="11"/>
              <w:rPr>
                <w:rFonts w:cs="Times New Roman"/>
                <w:sz w:val="16"/>
                <w:szCs w:val="16"/>
              </w:rPr>
            </w:pPr>
            <w:r w:rsidRPr="002366F0">
              <w:rPr>
                <w:rFonts w:cs="Times New Roman"/>
                <w:sz w:val="16"/>
                <w:szCs w:val="16"/>
                <w:shd w:val="clear" w:color="auto" w:fill="EEF2F6"/>
              </w:rPr>
              <w:t># vi /opt/pmi/fio/prefill_host1.fio</w:t>
            </w:r>
          </w:p>
          <w:p w14:paraId="7B29F370" w14:textId="77777777" w:rsidR="002366F0" w:rsidRPr="002366F0" w:rsidRDefault="002366F0" w:rsidP="003E0862">
            <w:pPr>
              <w:spacing w:after="0"/>
              <w:ind w:left="11"/>
              <w:rPr>
                <w:rFonts w:cs="Times New Roman"/>
                <w:sz w:val="16"/>
                <w:szCs w:val="16"/>
              </w:rPr>
            </w:pPr>
            <w:r w:rsidRPr="002366F0">
              <w:rPr>
                <w:rFonts w:cs="Times New Roman"/>
                <w:sz w:val="16"/>
                <w:szCs w:val="16"/>
                <w:shd w:val="clear" w:color="auto" w:fill="EEF2F6"/>
              </w:rPr>
              <w:t># vi /opt/pmi/fio/prefill_host2.fio</w:t>
            </w:r>
          </w:p>
          <w:p w14:paraId="136CF6A4"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3) На обоих серверах запустить </w:t>
            </w:r>
            <w:r w:rsidRPr="002366F0">
              <w:rPr>
                <w:rFonts w:cs="Times New Roman"/>
                <w:sz w:val="16"/>
                <w:szCs w:val="16"/>
              </w:rPr>
              <w:t>FIO</w:t>
            </w:r>
            <w:r w:rsidRPr="002366F0">
              <w:rPr>
                <w:rFonts w:cs="Times New Roman"/>
                <w:sz w:val="16"/>
                <w:szCs w:val="16"/>
                <w:lang w:val="ru-RU"/>
              </w:rPr>
              <w:t xml:space="preserve"> в режиме сервера</w:t>
            </w:r>
          </w:p>
          <w:p w14:paraId="563EBB3B" w14:textId="77777777" w:rsidR="002366F0" w:rsidRPr="002366F0" w:rsidRDefault="002366F0" w:rsidP="003E0862">
            <w:pPr>
              <w:spacing w:after="0"/>
              <w:ind w:left="11"/>
              <w:rPr>
                <w:rFonts w:cs="Times New Roman"/>
                <w:sz w:val="16"/>
                <w:szCs w:val="16"/>
                <w:lang w:val="ru-RU"/>
              </w:rPr>
            </w:pPr>
            <w:r w:rsidRPr="002366F0">
              <w:rPr>
                <w:rFonts w:cs="Times New Roman"/>
                <w:sz w:val="16"/>
                <w:szCs w:val="16"/>
                <w:shd w:val="clear" w:color="auto" w:fill="EEF2F6"/>
                <w:lang w:val="ru-RU"/>
              </w:rPr>
              <w:t xml:space="preserve"># </w:t>
            </w:r>
            <w:r w:rsidRPr="002366F0">
              <w:rPr>
                <w:rFonts w:cs="Times New Roman"/>
                <w:sz w:val="16"/>
                <w:szCs w:val="16"/>
                <w:shd w:val="clear" w:color="auto" w:fill="EEF2F6"/>
              </w:rPr>
              <w:t>fio</w:t>
            </w:r>
            <w:r w:rsidRPr="002366F0">
              <w:rPr>
                <w:rFonts w:cs="Times New Roman"/>
                <w:sz w:val="16"/>
                <w:szCs w:val="16"/>
                <w:shd w:val="clear" w:color="auto" w:fill="EEF2F6"/>
                <w:lang w:val="ru-RU"/>
              </w:rPr>
              <w:t xml:space="preserve"> --</w:t>
            </w:r>
            <w:r w:rsidRPr="002366F0">
              <w:rPr>
                <w:rFonts w:cs="Times New Roman"/>
                <w:sz w:val="16"/>
                <w:szCs w:val="16"/>
                <w:shd w:val="clear" w:color="auto" w:fill="EEF2F6"/>
              </w:rPr>
              <w:t>server</w:t>
            </w:r>
          </w:p>
          <w:p w14:paraId="3FA1B57A"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4) С одного источника запуска выполнить общий </w:t>
            </w:r>
            <w:r w:rsidRPr="002366F0">
              <w:rPr>
                <w:rFonts w:cs="Times New Roman"/>
                <w:sz w:val="16"/>
                <w:szCs w:val="16"/>
              </w:rPr>
              <w:t>prefill</w:t>
            </w:r>
            <w:r w:rsidRPr="002366F0">
              <w:rPr>
                <w:rFonts w:cs="Times New Roman"/>
                <w:sz w:val="16"/>
                <w:szCs w:val="16"/>
                <w:lang w:val="ru-RU"/>
              </w:rPr>
              <w:t>-прогон по 80% объема форматированного пространства дисков</w:t>
            </w:r>
          </w:p>
          <w:p w14:paraId="39BBEA81" w14:textId="77777777" w:rsidR="002366F0" w:rsidRPr="002366F0" w:rsidRDefault="002366F0" w:rsidP="003E0862">
            <w:pPr>
              <w:spacing w:after="0"/>
              <w:rPr>
                <w:rFonts w:cs="Times New Roman"/>
                <w:sz w:val="16"/>
                <w:szCs w:val="16"/>
                <w:lang w:val="ru-RU"/>
              </w:rPr>
            </w:pPr>
            <w:r w:rsidRPr="002366F0">
              <w:rPr>
                <w:rFonts w:cs="Times New Roman"/>
                <w:i/>
                <w:color w:val="5A5A5A"/>
                <w:sz w:val="16"/>
                <w:szCs w:val="16"/>
                <w:lang w:val="ru-RU"/>
              </w:rPr>
              <w:t xml:space="preserve">Полная команда запуска и состав </w:t>
            </w:r>
            <w:r w:rsidRPr="002366F0">
              <w:rPr>
                <w:rFonts w:cs="Times New Roman"/>
                <w:i/>
                <w:color w:val="5A5A5A"/>
                <w:sz w:val="16"/>
                <w:szCs w:val="16"/>
              </w:rPr>
              <w:t>host</w:t>
            </w:r>
            <w:r w:rsidRPr="002366F0">
              <w:rPr>
                <w:rFonts w:cs="Times New Roman"/>
                <w:i/>
                <w:color w:val="5A5A5A"/>
                <w:sz w:val="16"/>
                <w:szCs w:val="16"/>
                <w:lang w:val="ru-RU"/>
              </w:rPr>
              <w:t>-</w:t>
            </w:r>
            <w:r w:rsidRPr="002366F0">
              <w:rPr>
                <w:rFonts w:cs="Times New Roman"/>
                <w:i/>
                <w:color w:val="5A5A5A"/>
                <w:sz w:val="16"/>
                <w:szCs w:val="16"/>
              </w:rPr>
              <w:t>specific</w:t>
            </w:r>
            <w:r w:rsidRPr="002366F0">
              <w:rPr>
                <w:rFonts w:cs="Times New Roman"/>
                <w:i/>
                <w:color w:val="5A5A5A"/>
                <w:sz w:val="16"/>
                <w:szCs w:val="16"/>
                <w:lang w:val="ru-RU"/>
              </w:rPr>
              <w:t xml:space="preserve"> профилей приведены в Приложении Б</w:t>
            </w:r>
          </w:p>
          <w:p w14:paraId="792020E4"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5) Сохранить журнал выполнения в составе материалов испытаний</w:t>
            </w:r>
          </w:p>
        </w:tc>
        <w:tc>
          <w:tcPr>
            <w:tcW w:w="4119" w:type="dxa"/>
          </w:tcPr>
          <w:p w14:paraId="609AB659" w14:textId="77777777" w:rsidR="002366F0" w:rsidRPr="002366F0" w:rsidRDefault="002366F0" w:rsidP="003E0862">
            <w:pPr>
              <w:spacing w:after="0"/>
              <w:rPr>
                <w:rFonts w:cs="Times New Roman"/>
                <w:sz w:val="16"/>
                <w:szCs w:val="16"/>
                <w:lang w:val="ru-RU"/>
              </w:rPr>
            </w:pPr>
            <w:r w:rsidRPr="002366F0">
              <w:rPr>
                <w:rFonts w:cs="Times New Roman"/>
                <w:b/>
                <w:sz w:val="16"/>
                <w:szCs w:val="16"/>
                <w:lang w:val="ru-RU"/>
              </w:rPr>
              <w:t>Испытание считается успешным, если одновременно выполнены условия:</w:t>
            </w:r>
          </w:p>
          <w:p w14:paraId="2A526759"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1) </w:t>
            </w:r>
            <w:r w:rsidRPr="002366F0">
              <w:rPr>
                <w:rFonts w:cs="Times New Roman"/>
                <w:sz w:val="16"/>
                <w:szCs w:val="16"/>
              </w:rPr>
              <w:t>prefill</w:t>
            </w:r>
            <w:r w:rsidRPr="002366F0">
              <w:rPr>
                <w:rFonts w:cs="Times New Roman"/>
                <w:sz w:val="16"/>
                <w:szCs w:val="16"/>
                <w:lang w:val="ru-RU"/>
              </w:rPr>
              <w:t>-прогон выполнен по 80% объема форматированного пространства дисковпо утверждённому профилю без аварийного завершения</w:t>
            </w:r>
          </w:p>
          <w:p w14:paraId="36539434" w14:textId="77777777" w:rsidR="002366F0" w:rsidRPr="002366F0" w:rsidRDefault="002366F0" w:rsidP="003E0862">
            <w:pPr>
              <w:spacing w:after="0"/>
              <w:rPr>
                <w:rFonts w:cs="Times New Roman"/>
                <w:sz w:val="16"/>
                <w:szCs w:val="16"/>
              </w:rPr>
            </w:pPr>
            <w:r w:rsidRPr="002366F0">
              <w:rPr>
                <w:rFonts w:cs="Times New Roman"/>
                <w:sz w:val="16"/>
                <w:szCs w:val="16"/>
              </w:rPr>
              <w:t>2) В логах FIO отсутствуют ошибки Input/output error, No space left on device, timed out, transport error и аналогичные</w:t>
            </w:r>
          </w:p>
          <w:p w14:paraId="3F6964AF"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3) По журналу испытаний подтверждено, что набор </w:t>
            </w:r>
            <w:r w:rsidRPr="002366F0">
              <w:rPr>
                <w:rFonts w:cs="Times New Roman"/>
                <w:sz w:val="16"/>
                <w:szCs w:val="16"/>
              </w:rPr>
              <w:t>LUN</w:t>
            </w:r>
            <w:r w:rsidRPr="002366F0">
              <w:rPr>
                <w:rFonts w:cs="Times New Roman"/>
                <w:sz w:val="16"/>
                <w:szCs w:val="16"/>
                <w:lang w:val="ru-RU"/>
              </w:rPr>
              <w:t xml:space="preserve"> на каждом из двух пулов покрывает 80% объема форматированного пространства дисков</w:t>
            </w:r>
          </w:p>
          <w:p w14:paraId="49486697" w14:textId="77777777" w:rsidR="002366F0" w:rsidRPr="002366F0" w:rsidRDefault="002366F0" w:rsidP="003E0862">
            <w:pPr>
              <w:spacing w:after="0"/>
              <w:rPr>
                <w:rFonts w:cs="Times New Roman"/>
                <w:sz w:val="16"/>
                <w:szCs w:val="16"/>
                <w:lang w:val="ru-RU"/>
              </w:rPr>
            </w:pPr>
            <w:r w:rsidRPr="002366F0">
              <w:rPr>
                <w:rFonts w:cs="Times New Roman"/>
                <w:sz w:val="16"/>
                <w:szCs w:val="16"/>
                <w:lang w:val="ru-RU"/>
              </w:rPr>
              <w:t xml:space="preserve">4) После окончания подготовки все 4 </w:t>
            </w:r>
            <w:r w:rsidRPr="002366F0">
              <w:rPr>
                <w:rFonts w:cs="Times New Roman"/>
                <w:sz w:val="16"/>
                <w:szCs w:val="16"/>
              </w:rPr>
              <w:t>LUN</w:t>
            </w:r>
            <w:r w:rsidRPr="002366F0">
              <w:rPr>
                <w:rFonts w:cs="Times New Roman"/>
                <w:sz w:val="16"/>
                <w:szCs w:val="16"/>
                <w:lang w:val="ru-RU"/>
              </w:rPr>
              <w:t xml:space="preserve"> сохранены и остаются доступными для целевых измерений</w:t>
            </w:r>
          </w:p>
          <w:p w14:paraId="79948099" w14:textId="77777777" w:rsidR="002366F0" w:rsidRPr="002366F0" w:rsidRDefault="002366F0" w:rsidP="003E0862">
            <w:pPr>
              <w:spacing w:after="0"/>
              <w:rPr>
                <w:rFonts w:cs="Times New Roman"/>
                <w:sz w:val="16"/>
                <w:szCs w:val="16"/>
                <w:lang w:val="ru-RU"/>
              </w:rPr>
            </w:pPr>
            <w:r w:rsidRPr="002366F0">
              <w:rPr>
                <w:rFonts w:cs="Times New Roman"/>
                <w:b/>
                <w:sz w:val="16"/>
                <w:szCs w:val="16"/>
                <w:lang w:val="ru-RU"/>
              </w:rPr>
              <w:t>Примеры допустимых фрагментов вывода:</w:t>
            </w:r>
          </w:p>
          <w:p w14:paraId="5116744D" w14:textId="77777777" w:rsidR="002366F0" w:rsidRPr="002366F0" w:rsidRDefault="002366F0" w:rsidP="003E0862">
            <w:pPr>
              <w:spacing w:after="0"/>
              <w:rPr>
                <w:rFonts w:cs="Times New Roman"/>
                <w:sz w:val="16"/>
                <w:szCs w:val="16"/>
                <w:lang w:val="ru-RU"/>
              </w:rPr>
            </w:pPr>
            <w:r w:rsidRPr="002366F0">
              <w:rPr>
                <w:rFonts w:cs="Times New Roman"/>
                <w:sz w:val="16"/>
                <w:szCs w:val="16"/>
              </w:rPr>
              <w:t>err</w:t>
            </w:r>
            <w:r w:rsidRPr="002366F0">
              <w:rPr>
                <w:rFonts w:cs="Times New Roman"/>
                <w:sz w:val="16"/>
                <w:szCs w:val="16"/>
                <w:lang w:val="ru-RU"/>
              </w:rPr>
              <w:t>= 0</w:t>
            </w:r>
          </w:p>
          <w:p w14:paraId="65789E97" w14:textId="77777777" w:rsidR="002366F0" w:rsidRPr="002366F0" w:rsidRDefault="002366F0" w:rsidP="003E0862">
            <w:pPr>
              <w:spacing w:after="0"/>
              <w:rPr>
                <w:rFonts w:cs="Times New Roman"/>
                <w:sz w:val="16"/>
                <w:szCs w:val="16"/>
              </w:rPr>
            </w:pPr>
            <w:r w:rsidRPr="002366F0">
              <w:rPr>
                <w:rFonts w:cs="Times New Roman"/>
                <w:sz w:val="16"/>
                <w:szCs w:val="16"/>
              </w:rPr>
              <w:t>"error" : 0</w:t>
            </w:r>
          </w:p>
          <w:p w14:paraId="5F68E0EB" w14:textId="77777777" w:rsidR="002366F0" w:rsidRPr="002366F0" w:rsidRDefault="002366F0" w:rsidP="003E0862">
            <w:pPr>
              <w:spacing w:after="0"/>
              <w:rPr>
                <w:rFonts w:cs="Times New Roman"/>
                <w:sz w:val="16"/>
                <w:szCs w:val="16"/>
              </w:rPr>
            </w:pPr>
            <w:r w:rsidRPr="002366F0">
              <w:rPr>
                <w:rFonts w:cs="Times New Roman"/>
                <w:sz w:val="16"/>
                <w:szCs w:val="16"/>
              </w:rPr>
              <w:t>Run status group ...</w:t>
            </w:r>
          </w:p>
        </w:tc>
      </w:tr>
      <w:tr w:rsidR="002366F0" w:rsidRPr="002366F0" w14:paraId="2AA2AA67" w14:textId="77777777" w:rsidTr="002366F0">
        <w:tc>
          <w:tcPr>
            <w:tcW w:w="502" w:type="dxa"/>
          </w:tcPr>
          <w:p w14:paraId="16B1A04E" w14:textId="77777777" w:rsidR="002366F0" w:rsidRPr="002366F0" w:rsidRDefault="002366F0" w:rsidP="003E0862">
            <w:pPr>
              <w:spacing w:after="0"/>
              <w:rPr>
                <w:rFonts w:cs="Times New Roman"/>
                <w:color w:val="1F1F1F"/>
                <w:sz w:val="16"/>
                <w:szCs w:val="16"/>
                <w:lang w:val="ru-RU"/>
              </w:rPr>
            </w:pPr>
            <w:r w:rsidRPr="002366F0">
              <w:rPr>
                <w:rFonts w:cs="Times New Roman"/>
                <w:color w:val="1F1F1F"/>
                <w:sz w:val="16"/>
                <w:szCs w:val="16"/>
                <w:lang w:val="ru-RU"/>
              </w:rPr>
              <w:t>9</w:t>
            </w:r>
          </w:p>
        </w:tc>
        <w:tc>
          <w:tcPr>
            <w:tcW w:w="1969" w:type="dxa"/>
          </w:tcPr>
          <w:p w14:paraId="375F9FB0" w14:textId="77777777" w:rsidR="002366F0" w:rsidRPr="002366F0" w:rsidRDefault="002366F0" w:rsidP="003E0862">
            <w:pPr>
              <w:spacing w:after="0"/>
              <w:rPr>
                <w:rFonts w:cs="Times New Roman"/>
                <w:color w:val="1F1F1F"/>
                <w:sz w:val="16"/>
                <w:szCs w:val="16"/>
                <w:lang w:val="ru-RU"/>
              </w:rPr>
            </w:pPr>
            <w:r w:rsidRPr="002366F0">
              <w:rPr>
                <w:rFonts w:cs="Times New Roman"/>
                <w:color w:val="1F1F1F"/>
                <w:sz w:val="16"/>
                <w:szCs w:val="16"/>
                <w:lang w:val="ru-RU"/>
              </w:rPr>
              <w:t>Подготовка к нагрузочному тестированию</w:t>
            </w:r>
          </w:p>
        </w:tc>
        <w:tc>
          <w:tcPr>
            <w:tcW w:w="2277" w:type="dxa"/>
          </w:tcPr>
          <w:p w14:paraId="6A7DE41F" w14:textId="77777777" w:rsidR="002366F0" w:rsidRPr="002366F0" w:rsidRDefault="002366F0" w:rsidP="003E0862">
            <w:pPr>
              <w:spacing w:after="0"/>
              <w:rPr>
                <w:rFonts w:cs="Times New Roman"/>
                <w:color w:val="1F1F1F"/>
                <w:sz w:val="16"/>
                <w:szCs w:val="16"/>
                <w:lang w:val="ru-RU"/>
              </w:rPr>
            </w:pPr>
            <w:r w:rsidRPr="002366F0">
              <w:rPr>
                <w:rFonts w:cs="Times New Roman"/>
                <w:color w:val="1F1F1F"/>
                <w:sz w:val="16"/>
                <w:szCs w:val="16"/>
                <w:lang w:val="ru-RU"/>
              </w:rPr>
              <w:t>Контроль исходного состояния после подготовки пулов</w:t>
            </w:r>
          </w:p>
        </w:tc>
        <w:tc>
          <w:tcPr>
            <w:tcW w:w="2459" w:type="dxa"/>
          </w:tcPr>
          <w:p w14:paraId="7AA57A82" w14:textId="77777777" w:rsidR="002366F0" w:rsidRPr="002366F0" w:rsidRDefault="002366F0" w:rsidP="003E0862">
            <w:pPr>
              <w:spacing w:after="0"/>
              <w:rPr>
                <w:rFonts w:cs="Times New Roman"/>
                <w:color w:val="1F1F1F"/>
                <w:sz w:val="16"/>
                <w:szCs w:val="16"/>
                <w:lang w:val="ru-RU"/>
              </w:rPr>
            </w:pPr>
            <w:r w:rsidRPr="002366F0">
              <w:rPr>
                <w:rFonts w:cs="Times New Roman"/>
                <w:color w:val="1F1F1F"/>
                <w:sz w:val="16"/>
                <w:szCs w:val="16"/>
                <w:lang w:val="ru-RU"/>
              </w:rPr>
              <w:t>После ageing на СХД отсутствуют активные аварии; оба тестовых пула и все 4 LUN находятся в штатном состоянии; на хостах отсутствуют ошибки путей и SCSI-ошибки.</w:t>
            </w:r>
          </w:p>
        </w:tc>
        <w:tc>
          <w:tcPr>
            <w:tcW w:w="4152" w:type="dxa"/>
          </w:tcPr>
          <w:p w14:paraId="3959DA18" w14:textId="77777777" w:rsidR="002366F0" w:rsidRPr="002366F0" w:rsidRDefault="002366F0" w:rsidP="003E0862">
            <w:pPr>
              <w:spacing w:after="0"/>
              <w:rPr>
                <w:rFonts w:cs="Times New Roman"/>
                <w:color w:val="1F1F1F"/>
                <w:sz w:val="16"/>
                <w:szCs w:val="16"/>
                <w:lang w:val="ru-RU"/>
              </w:rPr>
            </w:pPr>
            <w:r w:rsidRPr="002366F0">
              <w:rPr>
                <w:rFonts w:cs="Times New Roman"/>
                <w:color w:val="1F1F1F"/>
                <w:sz w:val="16"/>
                <w:szCs w:val="16"/>
                <w:lang w:val="ru-RU"/>
              </w:rPr>
              <w:t>1) На СХД проверить состояние контроллеров, front-end портов, дисков, обоих тестовых пулов и 4 LUN через Web UI либо CLI</w:t>
            </w:r>
          </w:p>
          <w:p w14:paraId="471090C7" w14:textId="77777777" w:rsidR="002366F0" w:rsidRPr="002366F0" w:rsidRDefault="002366F0" w:rsidP="003E0862">
            <w:pPr>
              <w:spacing w:after="0"/>
              <w:rPr>
                <w:rFonts w:cs="Times New Roman"/>
                <w:color w:val="1F1F1F"/>
                <w:sz w:val="16"/>
                <w:szCs w:val="16"/>
                <w:lang w:val="ru-RU"/>
              </w:rPr>
            </w:pPr>
            <w:r w:rsidRPr="002366F0">
              <w:rPr>
                <w:rFonts w:cs="Times New Roman"/>
                <w:color w:val="1F1F1F"/>
                <w:sz w:val="16"/>
                <w:szCs w:val="16"/>
                <w:lang w:val="ru-RU"/>
              </w:rPr>
              <w:t>2) На каждом сервере выполнить контрольную проверку состояния хоста и путей</w:t>
            </w:r>
          </w:p>
          <w:p w14:paraId="618EF5C3" w14:textId="77777777" w:rsidR="002366F0" w:rsidRPr="002366F0" w:rsidRDefault="002366F0" w:rsidP="003E0862">
            <w:pPr>
              <w:spacing w:after="0"/>
              <w:ind w:left="11"/>
              <w:rPr>
                <w:rFonts w:cs="Times New Roman"/>
                <w:color w:val="1F1F1F"/>
                <w:sz w:val="16"/>
                <w:szCs w:val="16"/>
              </w:rPr>
            </w:pPr>
            <w:r w:rsidRPr="002366F0">
              <w:rPr>
                <w:rFonts w:cs="Times New Roman"/>
                <w:color w:val="1F1F1F"/>
                <w:sz w:val="16"/>
                <w:szCs w:val="16"/>
              </w:rPr>
              <w:t># dmesg -T | tail -n 200</w:t>
            </w:r>
          </w:p>
          <w:p w14:paraId="44772104" w14:textId="77777777" w:rsidR="002366F0" w:rsidRPr="002366F0" w:rsidRDefault="002366F0" w:rsidP="003E0862">
            <w:pPr>
              <w:spacing w:after="0"/>
              <w:ind w:left="11"/>
              <w:rPr>
                <w:rFonts w:cs="Times New Roman"/>
                <w:color w:val="1F1F1F"/>
                <w:sz w:val="16"/>
                <w:szCs w:val="16"/>
              </w:rPr>
            </w:pPr>
            <w:r w:rsidRPr="002366F0">
              <w:rPr>
                <w:rFonts w:cs="Times New Roman"/>
                <w:color w:val="1F1F1F"/>
                <w:sz w:val="16"/>
                <w:szCs w:val="16"/>
              </w:rPr>
              <w:t>$ multipath -ll</w:t>
            </w:r>
          </w:p>
          <w:p w14:paraId="293A74DD" w14:textId="77777777" w:rsidR="002366F0" w:rsidRPr="002366F0" w:rsidRDefault="002366F0" w:rsidP="003E0862">
            <w:pPr>
              <w:spacing w:after="0"/>
              <w:ind w:left="11"/>
              <w:rPr>
                <w:rFonts w:cs="Times New Roman"/>
                <w:color w:val="1F1F1F"/>
                <w:sz w:val="16"/>
                <w:szCs w:val="16"/>
                <w:lang w:val="ru-RU"/>
              </w:rPr>
            </w:pPr>
            <w:r w:rsidRPr="002366F0">
              <w:rPr>
                <w:rFonts w:cs="Times New Roman"/>
                <w:color w:val="1F1F1F"/>
                <w:sz w:val="16"/>
                <w:szCs w:val="16"/>
                <w:lang w:val="ru-RU"/>
              </w:rPr>
              <w:t>$ lsscsi</w:t>
            </w:r>
          </w:p>
          <w:p w14:paraId="42A21707" w14:textId="77777777" w:rsidR="002366F0" w:rsidRPr="002366F0" w:rsidRDefault="002366F0" w:rsidP="003E0862">
            <w:pPr>
              <w:spacing w:after="0"/>
              <w:ind w:left="11"/>
              <w:rPr>
                <w:rFonts w:cs="Times New Roman"/>
                <w:color w:val="1F1F1F"/>
                <w:sz w:val="16"/>
                <w:szCs w:val="16"/>
                <w:lang w:val="ru-RU"/>
              </w:rPr>
            </w:pPr>
            <w:r w:rsidRPr="002366F0">
              <w:rPr>
                <w:rFonts w:cs="Times New Roman"/>
                <w:color w:val="1F1F1F"/>
                <w:sz w:val="16"/>
                <w:szCs w:val="16"/>
                <w:lang w:val="ru-RU"/>
              </w:rPr>
              <w:t>$ iostat -dx 1 5</w:t>
            </w:r>
          </w:p>
          <w:p w14:paraId="5F5A5217" w14:textId="77777777" w:rsidR="002366F0" w:rsidRPr="002366F0" w:rsidRDefault="002366F0" w:rsidP="003E0862">
            <w:pPr>
              <w:spacing w:after="0"/>
              <w:rPr>
                <w:rFonts w:cs="Times New Roman"/>
                <w:color w:val="1F1F1F"/>
                <w:sz w:val="16"/>
                <w:szCs w:val="16"/>
                <w:lang w:val="ru-RU"/>
              </w:rPr>
            </w:pPr>
            <w:r w:rsidRPr="002366F0">
              <w:rPr>
                <w:rFonts w:cs="Times New Roman"/>
                <w:color w:val="1F1F1F"/>
                <w:sz w:val="16"/>
                <w:szCs w:val="16"/>
                <w:lang w:val="ru-RU"/>
              </w:rPr>
              <w:t>3) Зафиксировать отсутствие ошибок I/O, деградированных путей и предупреждений со стороны СХД</w:t>
            </w:r>
          </w:p>
        </w:tc>
        <w:tc>
          <w:tcPr>
            <w:tcW w:w="4119" w:type="dxa"/>
          </w:tcPr>
          <w:p w14:paraId="270C2170" w14:textId="77777777" w:rsidR="002366F0" w:rsidRPr="002366F0" w:rsidRDefault="002366F0" w:rsidP="003E0862">
            <w:pPr>
              <w:spacing w:after="0"/>
              <w:rPr>
                <w:rFonts w:cs="Times New Roman"/>
                <w:color w:val="1F1F1F"/>
                <w:sz w:val="16"/>
                <w:szCs w:val="16"/>
                <w:lang w:val="ru-RU"/>
              </w:rPr>
            </w:pPr>
            <w:r w:rsidRPr="002366F0">
              <w:rPr>
                <w:rFonts w:cs="Times New Roman"/>
                <w:color w:val="1F1F1F"/>
                <w:sz w:val="16"/>
                <w:szCs w:val="16"/>
                <w:lang w:val="ru-RU"/>
              </w:rPr>
              <w:t>Испытание считается успешным, если одновременно выполнены условия:</w:t>
            </w:r>
          </w:p>
          <w:p w14:paraId="176B7A71" w14:textId="77777777" w:rsidR="002366F0" w:rsidRPr="002366F0" w:rsidRDefault="002366F0" w:rsidP="003E0862">
            <w:pPr>
              <w:spacing w:after="0"/>
              <w:rPr>
                <w:rFonts w:cs="Times New Roman"/>
                <w:color w:val="1F1F1F"/>
                <w:sz w:val="16"/>
                <w:szCs w:val="16"/>
                <w:lang w:val="ru-RU"/>
              </w:rPr>
            </w:pPr>
            <w:r w:rsidRPr="002366F0">
              <w:rPr>
                <w:rFonts w:cs="Times New Roman"/>
                <w:color w:val="1F1F1F"/>
                <w:sz w:val="16"/>
                <w:szCs w:val="16"/>
                <w:lang w:val="ru-RU"/>
              </w:rPr>
              <w:t>1) На СХД все контроллеры, front-end порты, диски, оба тестовых пула и 4 LUN находятся в штатном состоянии</w:t>
            </w:r>
          </w:p>
          <w:p w14:paraId="1144EFBC" w14:textId="77777777" w:rsidR="002366F0" w:rsidRPr="002366F0" w:rsidRDefault="002366F0" w:rsidP="003E0862">
            <w:pPr>
              <w:spacing w:after="0"/>
              <w:rPr>
                <w:rFonts w:cs="Times New Roman"/>
                <w:color w:val="1F1F1F"/>
                <w:sz w:val="16"/>
                <w:szCs w:val="16"/>
                <w:lang w:val="ru-RU"/>
              </w:rPr>
            </w:pPr>
            <w:r w:rsidRPr="002366F0">
              <w:rPr>
                <w:rFonts w:cs="Times New Roman"/>
                <w:color w:val="1F1F1F"/>
                <w:sz w:val="16"/>
                <w:szCs w:val="16"/>
                <w:lang w:val="ru-RU"/>
              </w:rPr>
              <w:t>2) На серверах в dmesg отсутствуют новые ошибки SCSI/FC/blk_update_request и сообщения Input/output error</w:t>
            </w:r>
          </w:p>
          <w:p w14:paraId="1CADB8FF" w14:textId="77777777" w:rsidR="002366F0" w:rsidRPr="002366F0" w:rsidRDefault="002366F0" w:rsidP="003E0862">
            <w:pPr>
              <w:spacing w:after="0"/>
              <w:rPr>
                <w:rFonts w:cs="Times New Roman"/>
                <w:color w:val="1F1F1F"/>
                <w:sz w:val="16"/>
                <w:szCs w:val="16"/>
                <w:lang w:val="ru-RU"/>
              </w:rPr>
            </w:pPr>
            <w:r w:rsidRPr="002366F0">
              <w:rPr>
                <w:rFonts w:cs="Times New Roman"/>
                <w:color w:val="1F1F1F"/>
                <w:sz w:val="16"/>
                <w:szCs w:val="16"/>
                <w:lang w:val="ru-RU"/>
              </w:rPr>
              <w:t>3) В multipath -ll для всех LUN сохраняются рабочие пути; состояний failed, faulty и offline нет</w:t>
            </w:r>
          </w:p>
          <w:p w14:paraId="4F9EBCDE" w14:textId="77777777" w:rsidR="002366F0" w:rsidRPr="002366F0" w:rsidRDefault="002366F0" w:rsidP="003E0862">
            <w:pPr>
              <w:spacing w:after="0"/>
              <w:rPr>
                <w:rFonts w:cs="Times New Roman"/>
                <w:color w:val="1F1F1F"/>
                <w:sz w:val="16"/>
                <w:szCs w:val="16"/>
                <w:lang w:val="ru-RU"/>
              </w:rPr>
            </w:pPr>
            <w:r w:rsidRPr="002366F0">
              <w:rPr>
                <w:rFonts w:cs="Times New Roman"/>
                <w:color w:val="1F1F1F"/>
                <w:sz w:val="16"/>
                <w:szCs w:val="16"/>
                <w:lang w:val="ru-RU"/>
              </w:rPr>
              <w:t>4) Под следующий прогон создан отдельный каталог результатов и определён путь сохранения отчётов</w:t>
            </w:r>
          </w:p>
          <w:p w14:paraId="17C06D43" w14:textId="77777777" w:rsidR="002366F0" w:rsidRPr="002366F0" w:rsidRDefault="002366F0" w:rsidP="003E0862">
            <w:pPr>
              <w:spacing w:after="0"/>
              <w:rPr>
                <w:rFonts w:cs="Times New Roman"/>
                <w:color w:val="1F1F1F"/>
                <w:sz w:val="16"/>
                <w:szCs w:val="16"/>
                <w:lang w:val="ru-RU"/>
              </w:rPr>
            </w:pPr>
            <w:r w:rsidRPr="002366F0">
              <w:rPr>
                <w:rFonts w:cs="Times New Roman"/>
                <w:color w:val="1F1F1F"/>
                <w:sz w:val="16"/>
                <w:szCs w:val="16"/>
                <w:lang w:val="ru-RU"/>
              </w:rPr>
              <w:t>Примеры допустимых фрагментов вывода:</w:t>
            </w:r>
          </w:p>
          <w:p w14:paraId="4C2C6A4C" w14:textId="77777777" w:rsidR="002366F0" w:rsidRPr="002366F0" w:rsidRDefault="002366F0" w:rsidP="003E0862">
            <w:pPr>
              <w:spacing w:after="0"/>
              <w:rPr>
                <w:rFonts w:cs="Times New Roman"/>
                <w:color w:val="1F1F1F"/>
                <w:sz w:val="16"/>
                <w:szCs w:val="16"/>
                <w:lang w:val="ru-RU"/>
              </w:rPr>
            </w:pPr>
            <w:r w:rsidRPr="002366F0">
              <w:rPr>
                <w:rFonts w:cs="Times New Roman"/>
                <w:color w:val="1F1F1F"/>
                <w:sz w:val="16"/>
                <w:szCs w:val="16"/>
                <w:lang w:val="ru-RU"/>
              </w:rPr>
              <w:t>Normal / Healthy / Optimal — для объектов на СХД</w:t>
            </w:r>
          </w:p>
          <w:p w14:paraId="5EF6BFF9" w14:textId="77777777" w:rsidR="002366F0" w:rsidRPr="002366F0" w:rsidRDefault="002366F0" w:rsidP="003E0862">
            <w:pPr>
              <w:spacing w:after="0"/>
              <w:rPr>
                <w:rFonts w:cs="Times New Roman"/>
                <w:color w:val="1F1F1F"/>
                <w:sz w:val="16"/>
                <w:szCs w:val="16"/>
              </w:rPr>
            </w:pPr>
            <w:r w:rsidRPr="002366F0">
              <w:rPr>
                <w:rFonts w:cs="Times New Roman"/>
                <w:color w:val="1F1F1F"/>
                <w:sz w:val="16"/>
                <w:szCs w:val="16"/>
              </w:rPr>
              <w:lastRenderedPageBreak/>
              <w:t xml:space="preserve">active ready running — </w:t>
            </w:r>
            <w:r w:rsidRPr="002366F0">
              <w:rPr>
                <w:rFonts w:cs="Times New Roman"/>
                <w:color w:val="1F1F1F"/>
                <w:sz w:val="16"/>
                <w:szCs w:val="16"/>
                <w:lang w:val="ru-RU"/>
              </w:rPr>
              <w:t>для</w:t>
            </w:r>
            <w:r w:rsidRPr="002366F0">
              <w:rPr>
                <w:rFonts w:cs="Times New Roman"/>
                <w:color w:val="1F1F1F"/>
                <w:sz w:val="16"/>
                <w:szCs w:val="16"/>
              </w:rPr>
              <w:t xml:space="preserve"> </w:t>
            </w:r>
            <w:r w:rsidRPr="002366F0">
              <w:rPr>
                <w:rFonts w:cs="Times New Roman"/>
                <w:color w:val="1F1F1F"/>
                <w:sz w:val="16"/>
                <w:szCs w:val="16"/>
                <w:lang w:val="ru-RU"/>
              </w:rPr>
              <w:t>рабочих</w:t>
            </w:r>
            <w:r w:rsidRPr="002366F0">
              <w:rPr>
                <w:rFonts w:cs="Times New Roman"/>
                <w:color w:val="1F1F1F"/>
                <w:sz w:val="16"/>
                <w:szCs w:val="16"/>
              </w:rPr>
              <w:t xml:space="preserve"> </w:t>
            </w:r>
            <w:r w:rsidRPr="002366F0">
              <w:rPr>
                <w:rFonts w:cs="Times New Roman"/>
                <w:color w:val="1F1F1F"/>
                <w:sz w:val="16"/>
                <w:szCs w:val="16"/>
                <w:lang w:val="ru-RU"/>
              </w:rPr>
              <w:t>путей</w:t>
            </w:r>
          </w:p>
          <w:p w14:paraId="3B2F8F8B" w14:textId="77777777" w:rsidR="002366F0" w:rsidRPr="002366F0" w:rsidRDefault="002366F0" w:rsidP="003E0862">
            <w:pPr>
              <w:spacing w:after="0"/>
              <w:rPr>
                <w:rFonts w:cs="Times New Roman"/>
                <w:color w:val="1F1F1F"/>
                <w:sz w:val="16"/>
                <w:szCs w:val="16"/>
              </w:rPr>
            </w:pPr>
            <w:r w:rsidRPr="002366F0">
              <w:rPr>
                <w:rFonts w:cs="Times New Roman"/>
                <w:color w:val="1F1F1F"/>
                <w:sz w:val="16"/>
                <w:szCs w:val="16"/>
                <w:lang w:val="ru-RU"/>
              </w:rPr>
              <w:t>В</w:t>
            </w:r>
            <w:r w:rsidRPr="002366F0">
              <w:rPr>
                <w:rFonts w:cs="Times New Roman"/>
                <w:color w:val="1F1F1F"/>
                <w:sz w:val="16"/>
                <w:szCs w:val="16"/>
              </w:rPr>
              <w:t xml:space="preserve"> dmesg </w:t>
            </w:r>
            <w:r w:rsidRPr="002366F0">
              <w:rPr>
                <w:rFonts w:cs="Times New Roman"/>
                <w:color w:val="1F1F1F"/>
                <w:sz w:val="16"/>
                <w:szCs w:val="16"/>
                <w:lang w:val="ru-RU"/>
              </w:rPr>
              <w:t>отсутствуют</w:t>
            </w:r>
            <w:r w:rsidRPr="002366F0">
              <w:rPr>
                <w:rFonts w:cs="Times New Roman"/>
                <w:color w:val="1F1F1F"/>
                <w:sz w:val="16"/>
                <w:szCs w:val="16"/>
              </w:rPr>
              <w:t xml:space="preserve"> </w:t>
            </w:r>
            <w:r w:rsidRPr="002366F0">
              <w:rPr>
                <w:rFonts w:cs="Times New Roman"/>
                <w:color w:val="1F1F1F"/>
                <w:sz w:val="16"/>
                <w:szCs w:val="16"/>
                <w:lang w:val="ru-RU"/>
              </w:rPr>
              <w:t>строки</w:t>
            </w:r>
            <w:r w:rsidRPr="002366F0">
              <w:rPr>
                <w:rFonts w:cs="Times New Roman"/>
                <w:color w:val="1F1F1F"/>
                <w:sz w:val="16"/>
                <w:szCs w:val="16"/>
              </w:rPr>
              <w:t xml:space="preserve"> I/O error, abort, reset, failed</w:t>
            </w:r>
          </w:p>
        </w:tc>
      </w:tr>
    </w:tbl>
    <w:p w14:paraId="3D700244" w14:textId="77777777" w:rsidR="005302D1" w:rsidRDefault="005302D1">
      <w:pPr>
        <w:spacing w:after="200" w:line="276" w:lineRule="auto"/>
      </w:pPr>
    </w:p>
    <w:p w14:paraId="0D13C42C" w14:textId="77777777" w:rsidR="002366F0" w:rsidRPr="002366F0" w:rsidRDefault="00E505A8" w:rsidP="002366F0">
      <w:pPr>
        <w:rPr>
          <w:rFonts w:cs="Times New Roman"/>
          <w:b/>
          <w:bCs/>
          <w:szCs w:val="28"/>
          <w:lang w:val="ru-RU"/>
        </w:rPr>
      </w:pPr>
      <w:r>
        <w:rPr>
          <w:rFonts w:cs="Times New Roman"/>
          <w:b/>
          <w:bCs/>
          <w:szCs w:val="28"/>
        </w:rPr>
        <w:t>10</w:t>
      </w:r>
      <w:r w:rsidR="002366F0" w:rsidRPr="002366F0">
        <w:rPr>
          <w:rFonts w:cs="Times New Roman"/>
          <w:b/>
          <w:bCs/>
          <w:szCs w:val="28"/>
          <w:lang w:val="ru-RU"/>
        </w:rPr>
        <w:t>.</w:t>
      </w:r>
      <w:r w:rsidR="002366F0">
        <w:rPr>
          <w:rFonts w:cs="Times New Roman"/>
          <w:b/>
          <w:bCs/>
          <w:szCs w:val="28"/>
          <w:lang w:val="ru-RU"/>
        </w:rPr>
        <w:t>2</w:t>
      </w:r>
      <w:r w:rsidR="002366F0" w:rsidRPr="002366F0">
        <w:rPr>
          <w:rFonts w:cs="Times New Roman"/>
          <w:b/>
          <w:bCs/>
          <w:szCs w:val="28"/>
          <w:lang w:val="ru-RU"/>
        </w:rPr>
        <w:t xml:space="preserve"> Нагрузочные испытания для SSD СХД</w:t>
      </w:r>
    </w:p>
    <w:tbl>
      <w:tblPr>
        <w:tblStyle w:val="aff8"/>
        <w:tblW w:w="5000" w:type="pct"/>
        <w:tblLayout w:type="fixed"/>
        <w:tblLook w:val="04A0" w:firstRow="1" w:lastRow="0" w:firstColumn="1" w:lastColumn="0" w:noHBand="0" w:noVBand="1"/>
      </w:tblPr>
      <w:tblGrid>
        <w:gridCol w:w="1965"/>
        <w:gridCol w:w="1576"/>
        <w:gridCol w:w="2068"/>
        <w:gridCol w:w="2237"/>
        <w:gridCol w:w="3807"/>
        <w:gridCol w:w="2817"/>
      </w:tblGrid>
      <w:tr w:rsidR="00E505A8" w:rsidRPr="003E0862" w14:paraId="73F784EB" w14:textId="77777777" w:rsidTr="00582D30">
        <w:tc>
          <w:tcPr>
            <w:tcW w:w="2098" w:type="dxa"/>
            <w:shd w:val="clear" w:color="auto" w:fill="DBE5F1" w:themeFill="accent1" w:themeFillTint="33"/>
          </w:tcPr>
          <w:p w14:paraId="4A597AD0" w14:textId="77777777" w:rsidR="00E505A8" w:rsidRPr="00982986" w:rsidRDefault="00E505A8" w:rsidP="003E0862">
            <w:pPr>
              <w:spacing w:after="0"/>
              <w:jc w:val="center"/>
              <w:rPr>
                <w:rFonts w:cs="Times New Roman"/>
                <w:sz w:val="16"/>
                <w:szCs w:val="16"/>
              </w:rPr>
            </w:pPr>
            <w:r w:rsidRPr="00982986">
              <w:rPr>
                <w:rFonts w:cs="Times New Roman"/>
                <w:sz w:val="16"/>
                <w:szCs w:val="16"/>
              </w:rPr>
              <w:t>№ п/п</w:t>
            </w:r>
          </w:p>
        </w:tc>
        <w:tc>
          <w:tcPr>
            <w:tcW w:w="1680" w:type="dxa"/>
            <w:shd w:val="clear" w:color="auto" w:fill="DBE5F1" w:themeFill="accent1" w:themeFillTint="33"/>
          </w:tcPr>
          <w:p w14:paraId="65C96B8E" w14:textId="77777777" w:rsidR="00E505A8" w:rsidRPr="00982986" w:rsidRDefault="00E505A8" w:rsidP="003E0862">
            <w:pPr>
              <w:spacing w:after="0"/>
              <w:jc w:val="center"/>
              <w:rPr>
                <w:rFonts w:cs="Times New Roman"/>
                <w:sz w:val="16"/>
                <w:szCs w:val="16"/>
              </w:rPr>
            </w:pPr>
            <w:r w:rsidRPr="00982986">
              <w:rPr>
                <w:rFonts w:cs="Times New Roman"/>
                <w:sz w:val="16"/>
                <w:szCs w:val="16"/>
              </w:rPr>
              <w:t>Группа функций</w:t>
            </w:r>
          </w:p>
        </w:tc>
        <w:tc>
          <w:tcPr>
            <w:tcW w:w="2210" w:type="dxa"/>
            <w:shd w:val="clear" w:color="auto" w:fill="DBE5F1" w:themeFill="accent1" w:themeFillTint="33"/>
          </w:tcPr>
          <w:p w14:paraId="7B30194C" w14:textId="77777777" w:rsidR="00E505A8" w:rsidRPr="00982986" w:rsidRDefault="00E505A8" w:rsidP="003E0862">
            <w:pPr>
              <w:spacing w:after="0"/>
              <w:jc w:val="center"/>
              <w:rPr>
                <w:rFonts w:cs="Times New Roman"/>
                <w:sz w:val="16"/>
                <w:szCs w:val="16"/>
              </w:rPr>
            </w:pPr>
            <w:r w:rsidRPr="00982986">
              <w:rPr>
                <w:rFonts w:cs="Times New Roman"/>
                <w:sz w:val="16"/>
                <w:szCs w:val="16"/>
              </w:rPr>
              <w:t>Название испытания</w:t>
            </w:r>
          </w:p>
        </w:tc>
        <w:tc>
          <w:tcPr>
            <w:tcW w:w="2391" w:type="dxa"/>
            <w:shd w:val="clear" w:color="auto" w:fill="DBE5F1" w:themeFill="accent1" w:themeFillTint="33"/>
          </w:tcPr>
          <w:p w14:paraId="7F477C54" w14:textId="77777777" w:rsidR="00E505A8" w:rsidRPr="00982986" w:rsidRDefault="00E505A8" w:rsidP="003E0862">
            <w:pPr>
              <w:spacing w:after="0"/>
              <w:jc w:val="center"/>
              <w:rPr>
                <w:rFonts w:cs="Times New Roman"/>
                <w:sz w:val="16"/>
                <w:szCs w:val="16"/>
              </w:rPr>
            </w:pPr>
            <w:r w:rsidRPr="00982986">
              <w:rPr>
                <w:rFonts w:cs="Times New Roman"/>
                <w:sz w:val="16"/>
                <w:szCs w:val="16"/>
              </w:rPr>
              <w:t>Эталонные значения</w:t>
            </w:r>
          </w:p>
        </w:tc>
        <w:tc>
          <w:tcPr>
            <w:tcW w:w="4083" w:type="dxa"/>
            <w:shd w:val="clear" w:color="auto" w:fill="DBE5F1" w:themeFill="accent1" w:themeFillTint="33"/>
          </w:tcPr>
          <w:p w14:paraId="7479AF4E" w14:textId="77777777" w:rsidR="00E505A8" w:rsidRPr="00982986" w:rsidRDefault="00E505A8" w:rsidP="003E0862">
            <w:pPr>
              <w:spacing w:after="0"/>
              <w:jc w:val="center"/>
              <w:rPr>
                <w:rFonts w:cs="Times New Roman"/>
                <w:sz w:val="16"/>
                <w:szCs w:val="16"/>
              </w:rPr>
            </w:pPr>
            <w:r w:rsidRPr="00982986">
              <w:rPr>
                <w:rFonts w:cs="Times New Roman"/>
                <w:sz w:val="16"/>
                <w:szCs w:val="16"/>
              </w:rPr>
              <w:t>Сценарий испытания</w:t>
            </w:r>
          </w:p>
        </w:tc>
        <w:tc>
          <w:tcPr>
            <w:tcW w:w="3016" w:type="dxa"/>
            <w:shd w:val="clear" w:color="auto" w:fill="DBE5F1" w:themeFill="accent1" w:themeFillTint="33"/>
          </w:tcPr>
          <w:p w14:paraId="7B4728DC" w14:textId="77777777" w:rsidR="00E505A8" w:rsidRPr="00982986" w:rsidRDefault="00E505A8" w:rsidP="003E0862">
            <w:pPr>
              <w:spacing w:after="0"/>
              <w:jc w:val="center"/>
              <w:rPr>
                <w:rFonts w:cs="Times New Roman"/>
                <w:sz w:val="16"/>
                <w:szCs w:val="16"/>
                <w:lang w:val="ru-RU"/>
              </w:rPr>
            </w:pPr>
            <w:r w:rsidRPr="00982986">
              <w:rPr>
                <w:rFonts w:cs="Times New Roman"/>
                <w:sz w:val="16"/>
                <w:szCs w:val="16"/>
                <w:lang w:val="ru-RU"/>
              </w:rPr>
              <w:t>Критерии оценки успешного выполнения испытания</w:t>
            </w:r>
          </w:p>
        </w:tc>
      </w:tr>
      <w:tr w:rsidR="00E505A8" w:rsidRPr="00982986" w14:paraId="41FCFFA1" w14:textId="77777777" w:rsidTr="00E505A8">
        <w:tc>
          <w:tcPr>
            <w:tcW w:w="2098" w:type="dxa"/>
          </w:tcPr>
          <w:p w14:paraId="79B31517" w14:textId="77777777" w:rsidR="00E505A8" w:rsidRPr="00982986" w:rsidRDefault="00E505A8" w:rsidP="003E0862">
            <w:pPr>
              <w:rPr>
                <w:rFonts w:cs="Times New Roman"/>
                <w:sz w:val="16"/>
                <w:szCs w:val="16"/>
              </w:rPr>
            </w:pPr>
            <w:r w:rsidRPr="00982986">
              <w:rPr>
                <w:rFonts w:cs="Times New Roman"/>
                <w:sz w:val="16"/>
                <w:szCs w:val="16"/>
              </w:rPr>
              <w:t>1</w:t>
            </w:r>
          </w:p>
        </w:tc>
        <w:tc>
          <w:tcPr>
            <w:tcW w:w="1680" w:type="dxa"/>
          </w:tcPr>
          <w:p w14:paraId="663D1EF2" w14:textId="77777777" w:rsidR="00E505A8" w:rsidRPr="00982986" w:rsidRDefault="00E505A8" w:rsidP="003E0862">
            <w:pPr>
              <w:spacing w:after="0"/>
              <w:rPr>
                <w:rFonts w:cs="Times New Roman"/>
                <w:sz w:val="16"/>
                <w:szCs w:val="16"/>
              </w:rPr>
            </w:pPr>
            <w:r w:rsidRPr="00982986">
              <w:rPr>
                <w:rFonts w:cs="Times New Roman"/>
                <w:sz w:val="16"/>
                <w:szCs w:val="16"/>
              </w:rPr>
              <w:t>Нагрузочное тестирование SSD</w:t>
            </w:r>
          </w:p>
        </w:tc>
        <w:tc>
          <w:tcPr>
            <w:tcW w:w="2210" w:type="dxa"/>
          </w:tcPr>
          <w:p w14:paraId="51D9130A"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Проверка производительности SSD-конфигурации: 64 KB, 100% random, 70/30 read/write, 4 LUN, FC, суммарная глубина очереди 260</w:t>
            </w:r>
          </w:p>
        </w:tc>
        <w:tc>
          <w:tcPr>
            <w:tcW w:w="2391" w:type="dxa"/>
          </w:tcPr>
          <w:p w14:paraId="0FBC3A68" w14:textId="75DD5D4F" w:rsidR="00E505A8" w:rsidRPr="00982986" w:rsidRDefault="00E505A8" w:rsidP="00C9173F">
            <w:pPr>
              <w:spacing w:after="0"/>
              <w:rPr>
                <w:rFonts w:cs="Times New Roman"/>
                <w:sz w:val="16"/>
                <w:szCs w:val="16"/>
                <w:lang w:val="ru-RU"/>
              </w:rPr>
            </w:pPr>
            <w:r w:rsidRPr="00982986">
              <w:rPr>
                <w:rFonts w:cs="Times New Roman"/>
                <w:sz w:val="16"/>
                <w:szCs w:val="16"/>
                <w:lang w:val="ru-RU"/>
              </w:rPr>
              <w:t>Суммарный IOPS на хостах не менее 1</w:t>
            </w:r>
            <w:r w:rsidR="00C9173F" w:rsidRPr="00C9173F">
              <w:rPr>
                <w:rFonts w:cs="Times New Roman"/>
                <w:sz w:val="16"/>
                <w:szCs w:val="16"/>
                <w:lang w:val="ru-RU"/>
              </w:rPr>
              <w:t>4</w:t>
            </w:r>
            <w:r w:rsidRPr="00982986">
              <w:rPr>
                <w:rFonts w:cs="Times New Roman"/>
                <w:sz w:val="16"/>
                <w:szCs w:val="16"/>
                <w:lang w:val="ru-RU"/>
              </w:rPr>
              <w:t>0 000; средняя latency read не более 10 ms; средняя latency write не более 10 ms; нагрузка подаётся на 4 LUN; протокол FC. Суммарная глубина очереди рассчитывается по формуле: Суммарная глубина очереди = Σ (numjobs_i × iodepth_i) × количество серверов, где сумма берётся по всем LUN на одном сервере.</w:t>
            </w:r>
          </w:p>
        </w:tc>
        <w:tc>
          <w:tcPr>
            <w:tcW w:w="4083" w:type="dxa"/>
          </w:tcPr>
          <w:p w14:paraId="43195E1B"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 xml:space="preserve">1) На обоих серверах запустить </w:t>
            </w:r>
            <w:r w:rsidRPr="00982986">
              <w:rPr>
                <w:rFonts w:cs="Times New Roman"/>
                <w:sz w:val="16"/>
                <w:szCs w:val="16"/>
              </w:rPr>
              <w:t>FIO</w:t>
            </w:r>
            <w:r w:rsidRPr="00982986">
              <w:rPr>
                <w:rFonts w:cs="Times New Roman"/>
                <w:sz w:val="16"/>
                <w:szCs w:val="16"/>
                <w:lang w:val="ru-RU"/>
              </w:rPr>
              <w:t xml:space="preserve"> в режиме сервера</w:t>
            </w:r>
          </w:p>
          <w:p w14:paraId="3F3BFFBC" w14:textId="77777777" w:rsidR="00E505A8" w:rsidRPr="00982986" w:rsidRDefault="00E505A8" w:rsidP="003E0862">
            <w:pPr>
              <w:spacing w:after="0"/>
              <w:ind w:left="11"/>
              <w:rPr>
                <w:rFonts w:cs="Times New Roman"/>
                <w:sz w:val="16"/>
                <w:szCs w:val="16"/>
                <w:lang w:val="ru-RU"/>
              </w:rPr>
            </w:pPr>
            <w:r w:rsidRPr="00982986">
              <w:rPr>
                <w:rFonts w:cs="Times New Roman"/>
                <w:sz w:val="16"/>
                <w:szCs w:val="16"/>
                <w:shd w:val="clear" w:color="auto" w:fill="EEF2F6"/>
                <w:lang w:val="ru-RU"/>
              </w:rPr>
              <w:t xml:space="preserve"># </w:t>
            </w:r>
            <w:r w:rsidRPr="00982986">
              <w:rPr>
                <w:rFonts w:cs="Times New Roman"/>
                <w:sz w:val="16"/>
                <w:szCs w:val="16"/>
                <w:shd w:val="clear" w:color="auto" w:fill="EEF2F6"/>
              </w:rPr>
              <w:t>fio</w:t>
            </w:r>
            <w:r w:rsidRPr="00982986">
              <w:rPr>
                <w:rFonts w:cs="Times New Roman"/>
                <w:sz w:val="16"/>
                <w:szCs w:val="16"/>
                <w:shd w:val="clear" w:color="auto" w:fill="EEF2F6"/>
                <w:lang w:val="ru-RU"/>
              </w:rPr>
              <w:t xml:space="preserve"> --</w:t>
            </w:r>
            <w:r w:rsidRPr="00982986">
              <w:rPr>
                <w:rFonts w:cs="Times New Roman"/>
                <w:sz w:val="16"/>
                <w:szCs w:val="16"/>
                <w:shd w:val="clear" w:color="auto" w:fill="EEF2F6"/>
              </w:rPr>
              <w:t>server</w:t>
            </w:r>
          </w:p>
          <w:p w14:paraId="7BCEA589"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 xml:space="preserve">2) На </w:t>
            </w:r>
            <w:r w:rsidRPr="00982986">
              <w:rPr>
                <w:rFonts w:cs="Times New Roman"/>
                <w:sz w:val="16"/>
                <w:szCs w:val="16"/>
              </w:rPr>
              <w:t>server</w:t>
            </w:r>
            <w:r w:rsidRPr="00982986">
              <w:rPr>
                <w:rFonts w:cs="Times New Roman"/>
                <w:sz w:val="16"/>
                <w:szCs w:val="16"/>
                <w:lang w:val="ru-RU"/>
              </w:rPr>
              <w:t xml:space="preserve">-1 и </w:t>
            </w:r>
            <w:r w:rsidRPr="00982986">
              <w:rPr>
                <w:rFonts w:cs="Times New Roman"/>
                <w:sz w:val="16"/>
                <w:szCs w:val="16"/>
              </w:rPr>
              <w:t>server</w:t>
            </w:r>
            <w:r w:rsidRPr="00982986">
              <w:rPr>
                <w:rFonts w:cs="Times New Roman"/>
                <w:sz w:val="16"/>
                <w:szCs w:val="16"/>
                <w:lang w:val="ru-RU"/>
              </w:rPr>
              <w:t xml:space="preserve">-2 подготовить </w:t>
            </w:r>
            <w:r w:rsidRPr="00982986">
              <w:rPr>
                <w:rFonts w:cs="Times New Roman"/>
                <w:sz w:val="16"/>
                <w:szCs w:val="16"/>
              </w:rPr>
              <w:t>host</w:t>
            </w:r>
            <w:r w:rsidRPr="00982986">
              <w:rPr>
                <w:rFonts w:cs="Times New Roman"/>
                <w:sz w:val="16"/>
                <w:szCs w:val="16"/>
                <w:lang w:val="ru-RU"/>
              </w:rPr>
              <w:t>-</w:t>
            </w:r>
            <w:r w:rsidRPr="00982986">
              <w:rPr>
                <w:rFonts w:cs="Times New Roman"/>
                <w:sz w:val="16"/>
                <w:szCs w:val="16"/>
              </w:rPr>
              <w:t>specific</w:t>
            </w:r>
            <w:r w:rsidRPr="00982986">
              <w:rPr>
                <w:rFonts w:cs="Times New Roman"/>
                <w:sz w:val="16"/>
                <w:szCs w:val="16"/>
                <w:lang w:val="ru-RU"/>
              </w:rPr>
              <w:t xml:space="preserve"> профили </w:t>
            </w:r>
            <w:r w:rsidRPr="00982986">
              <w:rPr>
                <w:rFonts w:cs="Times New Roman"/>
                <w:sz w:val="16"/>
                <w:szCs w:val="16"/>
              </w:rPr>
              <w:t>ssd</w:t>
            </w:r>
            <w:r w:rsidRPr="00982986">
              <w:rPr>
                <w:rFonts w:cs="Times New Roman"/>
                <w:sz w:val="16"/>
                <w:szCs w:val="16"/>
                <w:lang w:val="ru-RU"/>
              </w:rPr>
              <w:t>_</w:t>
            </w:r>
            <w:r w:rsidRPr="00982986">
              <w:rPr>
                <w:rFonts w:cs="Times New Roman"/>
                <w:sz w:val="16"/>
                <w:szCs w:val="16"/>
              </w:rPr>
              <w:t>host</w:t>
            </w:r>
            <w:r w:rsidRPr="00982986">
              <w:rPr>
                <w:rFonts w:cs="Times New Roman"/>
                <w:sz w:val="16"/>
                <w:szCs w:val="16"/>
                <w:lang w:val="ru-RU"/>
              </w:rPr>
              <w:t>1.</w:t>
            </w:r>
            <w:r w:rsidRPr="00982986">
              <w:rPr>
                <w:rFonts w:cs="Times New Roman"/>
                <w:sz w:val="16"/>
                <w:szCs w:val="16"/>
              </w:rPr>
              <w:t>fio</w:t>
            </w:r>
            <w:r w:rsidRPr="00982986">
              <w:rPr>
                <w:rFonts w:cs="Times New Roman"/>
                <w:sz w:val="16"/>
                <w:szCs w:val="16"/>
                <w:lang w:val="ru-RU"/>
              </w:rPr>
              <w:t xml:space="preserve"> и </w:t>
            </w:r>
            <w:r w:rsidRPr="00982986">
              <w:rPr>
                <w:rFonts w:cs="Times New Roman"/>
                <w:sz w:val="16"/>
                <w:szCs w:val="16"/>
              </w:rPr>
              <w:t>ssd</w:t>
            </w:r>
            <w:r w:rsidRPr="00982986">
              <w:rPr>
                <w:rFonts w:cs="Times New Roman"/>
                <w:sz w:val="16"/>
                <w:szCs w:val="16"/>
                <w:lang w:val="ru-RU"/>
              </w:rPr>
              <w:t>_</w:t>
            </w:r>
            <w:r w:rsidRPr="00982986">
              <w:rPr>
                <w:rFonts w:cs="Times New Roman"/>
                <w:sz w:val="16"/>
                <w:szCs w:val="16"/>
              </w:rPr>
              <w:t>host</w:t>
            </w:r>
            <w:r w:rsidRPr="00982986">
              <w:rPr>
                <w:rFonts w:cs="Times New Roman"/>
                <w:sz w:val="16"/>
                <w:szCs w:val="16"/>
                <w:lang w:val="ru-RU"/>
              </w:rPr>
              <w:t>2.</w:t>
            </w:r>
            <w:r w:rsidRPr="00982986">
              <w:rPr>
                <w:rFonts w:cs="Times New Roman"/>
                <w:sz w:val="16"/>
                <w:szCs w:val="16"/>
              </w:rPr>
              <w:t>fio</w:t>
            </w:r>
            <w:r w:rsidRPr="00982986">
              <w:rPr>
                <w:rFonts w:cs="Times New Roman"/>
                <w:sz w:val="16"/>
                <w:szCs w:val="16"/>
                <w:lang w:val="ru-RU"/>
              </w:rPr>
              <w:t xml:space="preserve"> по пункту 12</w:t>
            </w:r>
          </w:p>
          <w:p w14:paraId="41B17B98" w14:textId="77777777" w:rsidR="00E505A8" w:rsidRPr="00982986" w:rsidRDefault="00E505A8" w:rsidP="003E0862">
            <w:pPr>
              <w:spacing w:after="0"/>
              <w:ind w:left="11"/>
              <w:rPr>
                <w:rFonts w:cs="Times New Roman"/>
                <w:sz w:val="16"/>
                <w:szCs w:val="16"/>
              </w:rPr>
            </w:pPr>
            <w:r w:rsidRPr="00982986">
              <w:rPr>
                <w:rFonts w:cs="Times New Roman"/>
                <w:sz w:val="16"/>
                <w:szCs w:val="16"/>
                <w:shd w:val="clear" w:color="auto" w:fill="EEF2F6"/>
              </w:rPr>
              <w:t># vi /opt/pmi/fio/ssd_host1.fio</w:t>
            </w:r>
          </w:p>
          <w:p w14:paraId="50DF55C0" w14:textId="77777777" w:rsidR="00E505A8" w:rsidRPr="00982986" w:rsidRDefault="00E505A8" w:rsidP="003E0862">
            <w:pPr>
              <w:spacing w:after="0"/>
              <w:ind w:left="11"/>
              <w:rPr>
                <w:rFonts w:cs="Times New Roman"/>
                <w:sz w:val="16"/>
                <w:szCs w:val="16"/>
              </w:rPr>
            </w:pPr>
            <w:r w:rsidRPr="00982986">
              <w:rPr>
                <w:rFonts w:cs="Times New Roman"/>
                <w:sz w:val="16"/>
                <w:szCs w:val="16"/>
                <w:shd w:val="clear" w:color="auto" w:fill="EEF2F6"/>
              </w:rPr>
              <w:t># vi /opt/pmi/fio/ssd_host2.fio</w:t>
            </w:r>
          </w:p>
          <w:p w14:paraId="22E9974B"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 xml:space="preserve">3) С одного источника запуска выполнить единый </w:t>
            </w:r>
            <w:r w:rsidRPr="00982986">
              <w:rPr>
                <w:rFonts w:cs="Times New Roman"/>
                <w:sz w:val="16"/>
                <w:szCs w:val="16"/>
              </w:rPr>
              <w:t>SSD</w:t>
            </w:r>
            <w:r w:rsidRPr="00982986">
              <w:rPr>
                <w:rFonts w:cs="Times New Roman"/>
                <w:sz w:val="16"/>
                <w:szCs w:val="16"/>
                <w:lang w:val="ru-RU"/>
              </w:rPr>
              <w:t>-прогон и сохранить суммарный результат в отдельный каталог</w:t>
            </w:r>
          </w:p>
          <w:p w14:paraId="765DEB57" w14:textId="77777777" w:rsidR="00E505A8" w:rsidRPr="00982986" w:rsidRDefault="00E505A8" w:rsidP="003E0862">
            <w:pPr>
              <w:spacing w:after="0"/>
              <w:ind w:left="11"/>
              <w:rPr>
                <w:rFonts w:cs="Times New Roman"/>
                <w:sz w:val="16"/>
                <w:szCs w:val="16"/>
              </w:rPr>
            </w:pPr>
            <w:r w:rsidRPr="00982986">
              <w:rPr>
                <w:rFonts w:cs="Times New Roman"/>
                <w:sz w:val="16"/>
                <w:szCs w:val="16"/>
                <w:shd w:val="clear" w:color="auto" w:fill="EEF2F6"/>
              </w:rPr>
              <w:t># export RUN_DIR=/var/log/pmi-fio/ssd_$(date +%Y%m%d_%H%M%S)</w:t>
            </w:r>
          </w:p>
          <w:p w14:paraId="68FAA3FC" w14:textId="77777777" w:rsidR="00E505A8" w:rsidRPr="00982986" w:rsidRDefault="00E505A8" w:rsidP="003E0862">
            <w:pPr>
              <w:spacing w:after="0"/>
              <w:rPr>
                <w:rFonts w:cs="Times New Roman"/>
                <w:i/>
                <w:sz w:val="16"/>
                <w:szCs w:val="16"/>
                <w:lang w:val="ru-RU"/>
              </w:rPr>
            </w:pPr>
            <w:r w:rsidRPr="00982986">
              <w:rPr>
                <w:rFonts w:cs="Times New Roman"/>
                <w:i/>
                <w:sz w:val="16"/>
                <w:szCs w:val="16"/>
                <w:lang w:val="ru-RU"/>
              </w:rPr>
              <w:t>Полная команда единого запуска из одного источника приведена в пункте 12</w:t>
            </w:r>
          </w:p>
          <w:p w14:paraId="7271F3C7"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3.1) Фаза warm-up составляет 10 минут и задана параметром ramp_time=600 в FIO-профиле; статистика этого интервала автоматически исключается FIO из агрегированного отчёта.</w:t>
            </w:r>
            <w:r w:rsidRPr="00982986">
              <w:rPr>
                <w:rFonts w:cs="Times New Roman"/>
                <w:sz w:val="16"/>
                <w:szCs w:val="16"/>
                <w:lang w:val="ru-RU"/>
              </w:rPr>
              <w:br/>
              <w:t>3.2) Анализ итоговых значений IOPS и latency выполнять только после стабилизации нагрузки. Признаком стабилизации считается отсутствие выраженного тренда деградации и резких колебаний IOPS/latency на последовательных интервалах наблюдения.</w:t>
            </w:r>
          </w:p>
          <w:p w14:paraId="18A21574"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4) Во время прогона зафиксировать суммарную очередь 260, четыре LUN, профиль 64 KB 100% random 70/30 read/write и итоговые значения IOPS/latency по логу fio</w:t>
            </w:r>
          </w:p>
          <w:p w14:paraId="1D1DB5DF"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 xml:space="preserve">5) Принять результат по суммарному IOPS и средней задержке на хостах: не менее требуемого IOPS и не более 10 ms. </w:t>
            </w:r>
          </w:p>
        </w:tc>
        <w:tc>
          <w:tcPr>
            <w:tcW w:w="3016" w:type="dxa"/>
          </w:tcPr>
          <w:p w14:paraId="17D6DE5E" w14:textId="77777777" w:rsidR="00E505A8" w:rsidRPr="00982986" w:rsidRDefault="00E505A8" w:rsidP="003E0862">
            <w:pPr>
              <w:spacing w:after="0"/>
              <w:rPr>
                <w:rFonts w:cs="Times New Roman"/>
                <w:sz w:val="16"/>
                <w:szCs w:val="16"/>
                <w:lang w:val="ru-RU"/>
              </w:rPr>
            </w:pPr>
            <w:r w:rsidRPr="00982986">
              <w:rPr>
                <w:rFonts w:cs="Times New Roman"/>
                <w:b/>
                <w:sz w:val="16"/>
                <w:szCs w:val="16"/>
                <w:lang w:val="ru-RU"/>
              </w:rPr>
              <w:t>Испытание считается успешным, если одновременно выполнены условия:</w:t>
            </w:r>
          </w:p>
          <w:p w14:paraId="291D7206"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 xml:space="preserve">1) Целевой прогон выполнен из одного источника запуска, а в </w:t>
            </w:r>
            <w:r w:rsidRPr="00982986">
              <w:rPr>
                <w:rFonts w:cs="Times New Roman"/>
                <w:sz w:val="16"/>
                <w:szCs w:val="16"/>
              </w:rPr>
              <w:t>RUN</w:t>
            </w:r>
            <w:r w:rsidRPr="00982986">
              <w:rPr>
                <w:rFonts w:cs="Times New Roman"/>
                <w:sz w:val="16"/>
                <w:szCs w:val="16"/>
                <w:lang w:val="ru-RU"/>
              </w:rPr>
              <w:t>_</w:t>
            </w:r>
            <w:r w:rsidRPr="00982986">
              <w:rPr>
                <w:rFonts w:cs="Times New Roman"/>
                <w:sz w:val="16"/>
                <w:szCs w:val="16"/>
              </w:rPr>
              <w:t>DIR</w:t>
            </w:r>
            <w:r w:rsidRPr="00982986">
              <w:rPr>
                <w:rFonts w:cs="Times New Roman"/>
                <w:sz w:val="16"/>
                <w:szCs w:val="16"/>
                <w:lang w:val="ru-RU"/>
              </w:rPr>
              <w:t xml:space="preserve"> сформированы итоговый лог </w:t>
            </w:r>
          </w:p>
          <w:p w14:paraId="69AC1AA8" w14:textId="485197A9" w:rsidR="00E505A8" w:rsidRPr="00982986" w:rsidRDefault="00E505A8" w:rsidP="003E0862">
            <w:pPr>
              <w:spacing w:after="0"/>
              <w:rPr>
                <w:rFonts w:cs="Times New Roman"/>
                <w:sz w:val="16"/>
                <w:szCs w:val="16"/>
                <w:lang w:val="ru-RU"/>
              </w:rPr>
            </w:pPr>
            <w:r w:rsidRPr="00982986">
              <w:rPr>
                <w:rFonts w:cs="Times New Roman"/>
                <w:sz w:val="16"/>
                <w:szCs w:val="16"/>
                <w:lang w:val="ru-RU"/>
              </w:rPr>
              <w:t>2) По суммарному результату двух серверов total IOPS не менее 1</w:t>
            </w:r>
            <w:r w:rsidR="00C9173F" w:rsidRPr="00C9173F">
              <w:rPr>
                <w:rFonts w:cs="Times New Roman"/>
                <w:sz w:val="16"/>
                <w:szCs w:val="16"/>
                <w:lang w:val="ru-RU"/>
              </w:rPr>
              <w:t>4</w:t>
            </w:r>
            <w:r w:rsidRPr="00982986">
              <w:rPr>
                <w:rFonts w:cs="Times New Roman"/>
                <w:sz w:val="16"/>
                <w:szCs w:val="16"/>
                <w:lang w:val="ru-RU"/>
              </w:rPr>
              <w:t>0 000. Для оценки total IOPS используется сумма read IOPS и write IOPS из итогового отчёта</w:t>
            </w:r>
          </w:p>
          <w:p w14:paraId="0A878E01" w14:textId="4D2547E6" w:rsidR="00E505A8" w:rsidRPr="00982986" w:rsidRDefault="00E505A8" w:rsidP="003E0862">
            <w:pPr>
              <w:spacing w:after="0"/>
              <w:rPr>
                <w:rFonts w:cs="Times New Roman"/>
                <w:sz w:val="16"/>
                <w:szCs w:val="16"/>
                <w:lang w:val="ru-RU"/>
              </w:rPr>
            </w:pPr>
            <w:r w:rsidRPr="00982986">
              <w:rPr>
                <w:rFonts w:cs="Times New Roman"/>
                <w:sz w:val="16"/>
                <w:szCs w:val="16"/>
                <w:lang w:val="ru-RU"/>
              </w:rPr>
              <w:t xml:space="preserve">3) </w:t>
            </w:r>
            <w:r w:rsidR="001B3B98" w:rsidRPr="001B3B98">
              <w:rPr>
                <w:rFonts w:cs="Times New Roman"/>
                <w:sz w:val="16"/>
                <w:szCs w:val="16"/>
                <w:lang w:val="ru-RU"/>
              </w:rPr>
              <w:t>Средняя latency read и средняя latency write, измеренные на хостах по итоговому FIO-отчёту, не превышают 10,0 ms</w:t>
            </w:r>
          </w:p>
          <w:p w14:paraId="0D5F7038"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4) Нагрузка подана на все 4 LUN. С параметром continue_on_error=io допускается не более 5 I/O ошибок суммарно по итоговому отчёту FIO за весь прогон, при условии что ни одна job не завершилась досрочно. Ошибки SCSI и multipath в dmesg не должны иметь характер серии или нарастающего тренда.</w:t>
            </w:r>
          </w:p>
          <w:p w14:paraId="2160BC22"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5) Если требуемые значения IOPS или latency не достигнуты, в журнале испытаний фиксируется диагностическая информация о состоянии хоста на момент прогона: средняя загрузка CPU, доля softirq в структуре загрузки CPU, наличие устойчивого насыщения отдельных ядер. Эта информация используется для разбора причин несоответствия и не является самостоятельным критерием приёмки.</w:t>
            </w:r>
          </w:p>
          <w:p w14:paraId="171E2923" w14:textId="77777777" w:rsidR="00E505A8" w:rsidRPr="00982986" w:rsidRDefault="00E505A8" w:rsidP="003E0862">
            <w:pPr>
              <w:spacing w:after="0"/>
              <w:rPr>
                <w:rFonts w:cs="Times New Roman"/>
                <w:sz w:val="16"/>
                <w:szCs w:val="16"/>
                <w:lang w:val="ru-RU"/>
              </w:rPr>
            </w:pPr>
            <w:r w:rsidRPr="00982986">
              <w:rPr>
                <w:rFonts w:cs="Times New Roman"/>
                <w:b/>
                <w:sz w:val="16"/>
                <w:szCs w:val="16"/>
                <w:lang w:val="ru-RU"/>
              </w:rPr>
              <w:t>Примеры допустимых фрагментов итогового отчёта:</w:t>
            </w:r>
          </w:p>
          <w:p w14:paraId="7B1CF3CF" w14:textId="148BC323" w:rsidR="00E505A8" w:rsidRPr="00982986" w:rsidRDefault="00E505A8" w:rsidP="003E0862">
            <w:pPr>
              <w:spacing w:after="0"/>
              <w:rPr>
                <w:rFonts w:cs="Times New Roman"/>
                <w:sz w:val="16"/>
                <w:szCs w:val="16"/>
              </w:rPr>
            </w:pPr>
            <w:r w:rsidRPr="00982986">
              <w:rPr>
                <w:rFonts w:cs="Times New Roman"/>
                <w:sz w:val="16"/>
                <w:szCs w:val="16"/>
              </w:rPr>
              <w:t>read: IOPS=</w:t>
            </w:r>
            <w:r w:rsidR="001B3B98" w:rsidRPr="00D61DB8">
              <w:rPr>
                <w:rFonts w:cs="Times New Roman"/>
                <w:sz w:val="16"/>
                <w:szCs w:val="16"/>
              </w:rPr>
              <w:t>98</w:t>
            </w:r>
            <w:r w:rsidRPr="00982986">
              <w:rPr>
                <w:rFonts w:cs="Times New Roman"/>
                <w:sz w:val="16"/>
                <w:szCs w:val="16"/>
              </w:rPr>
              <w:t>.</w:t>
            </w:r>
            <w:r w:rsidR="001B3B98" w:rsidRPr="00D61DB8">
              <w:rPr>
                <w:rFonts w:cs="Times New Roman"/>
                <w:sz w:val="16"/>
                <w:szCs w:val="16"/>
              </w:rPr>
              <w:t>0</w:t>
            </w:r>
            <w:r w:rsidRPr="00982986">
              <w:rPr>
                <w:rFonts w:cs="Times New Roman"/>
                <w:sz w:val="16"/>
                <w:szCs w:val="16"/>
              </w:rPr>
              <w:t>k</w:t>
            </w:r>
          </w:p>
          <w:p w14:paraId="20C25313" w14:textId="50C9E477" w:rsidR="00E505A8" w:rsidRPr="00982986" w:rsidRDefault="00E505A8" w:rsidP="003E0862">
            <w:pPr>
              <w:spacing w:after="0"/>
              <w:rPr>
                <w:rFonts w:cs="Times New Roman"/>
                <w:sz w:val="16"/>
                <w:szCs w:val="16"/>
              </w:rPr>
            </w:pPr>
            <w:r w:rsidRPr="00982986">
              <w:rPr>
                <w:rFonts w:cs="Times New Roman"/>
                <w:sz w:val="16"/>
                <w:szCs w:val="16"/>
              </w:rPr>
              <w:t>write: IOPS=</w:t>
            </w:r>
            <w:r w:rsidR="001B3B98" w:rsidRPr="00D61DB8">
              <w:rPr>
                <w:rFonts w:cs="Times New Roman"/>
                <w:sz w:val="16"/>
                <w:szCs w:val="16"/>
              </w:rPr>
              <w:t>42</w:t>
            </w:r>
            <w:r w:rsidRPr="00982986">
              <w:rPr>
                <w:rFonts w:cs="Times New Roman"/>
                <w:sz w:val="16"/>
                <w:szCs w:val="16"/>
              </w:rPr>
              <w:t>.0k</w:t>
            </w:r>
          </w:p>
          <w:p w14:paraId="59F9B194" w14:textId="2BE053F2" w:rsidR="00E505A8" w:rsidRPr="00982986" w:rsidRDefault="00E505A8" w:rsidP="003E0862">
            <w:pPr>
              <w:spacing w:after="0"/>
              <w:rPr>
                <w:rFonts w:cs="Times New Roman"/>
                <w:sz w:val="16"/>
                <w:szCs w:val="16"/>
              </w:rPr>
            </w:pPr>
            <w:r w:rsidRPr="00982986">
              <w:rPr>
                <w:rFonts w:cs="Times New Roman"/>
                <w:sz w:val="16"/>
                <w:szCs w:val="16"/>
              </w:rPr>
              <w:t>Итоговая сумма: 1</w:t>
            </w:r>
            <w:r w:rsidR="00C9173F">
              <w:rPr>
                <w:rFonts w:cs="Times New Roman"/>
                <w:sz w:val="16"/>
                <w:szCs w:val="16"/>
              </w:rPr>
              <w:t>4</w:t>
            </w:r>
            <w:r w:rsidRPr="00982986">
              <w:rPr>
                <w:rFonts w:cs="Times New Roman"/>
                <w:sz w:val="16"/>
                <w:szCs w:val="16"/>
              </w:rPr>
              <w:t>0</w:t>
            </w:r>
            <w:r w:rsidR="00C9173F">
              <w:rPr>
                <w:rFonts w:cs="Times New Roman"/>
                <w:sz w:val="16"/>
                <w:szCs w:val="16"/>
              </w:rPr>
              <w:t xml:space="preserve"> 000</w:t>
            </w:r>
            <w:r w:rsidRPr="00982986">
              <w:rPr>
                <w:rFonts w:cs="Times New Roman"/>
                <w:sz w:val="16"/>
                <w:szCs w:val="16"/>
              </w:rPr>
              <w:t xml:space="preserve"> IOPS</w:t>
            </w:r>
          </w:p>
          <w:p w14:paraId="5B1E6503" w14:textId="77777777" w:rsidR="00E505A8" w:rsidRPr="00982986" w:rsidRDefault="00E505A8" w:rsidP="003E0862">
            <w:pPr>
              <w:spacing w:after="0"/>
              <w:rPr>
                <w:rFonts w:cs="Times New Roman"/>
                <w:sz w:val="16"/>
                <w:szCs w:val="16"/>
              </w:rPr>
            </w:pPr>
            <w:r w:rsidRPr="00982986">
              <w:rPr>
                <w:rFonts w:cs="Times New Roman"/>
                <w:sz w:val="16"/>
                <w:szCs w:val="16"/>
                <w:lang w:val="ru-RU"/>
              </w:rPr>
              <w:t>Средняя</w:t>
            </w:r>
            <w:r w:rsidRPr="00982986">
              <w:rPr>
                <w:rFonts w:cs="Times New Roman"/>
                <w:sz w:val="16"/>
                <w:szCs w:val="16"/>
              </w:rPr>
              <w:t xml:space="preserve"> latency avg &lt;= 10000 usec по read и write</w:t>
            </w:r>
          </w:p>
          <w:p w14:paraId="381613A9" w14:textId="77777777" w:rsidR="00E505A8" w:rsidRPr="00982986" w:rsidRDefault="00E505A8" w:rsidP="003E0862">
            <w:pPr>
              <w:spacing w:after="0"/>
              <w:rPr>
                <w:rFonts w:cs="Times New Roman"/>
                <w:sz w:val="16"/>
                <w:szCs w:val="16"/>
              </w:rPr>
            </w:pPr>
            <w:r w:rsidRPr="00982986">
              <w:rPr>
                <w:rFonts w:cs="Times New Roman"/>
                <w:sz w:val="16"/>
                <w:szCs w:val="16"/>
              </w:rPr>
              <w:t>err= 0</w:t>
            </w:r>
          </w:p>
        </w:tc>
      </w:tr>
      <w:tr w:rsidR="00E505A8" w:rsidRPr="003E0862" w14:paraId="52DBBB9D" w14:textId="77777777" w:rsidTr="00E505A8">
        <w:tc>
          <w:tcPr>
            <w:tcW w:w="2098" w:type="dxa"/>
          </w:tcPr>
          <w:p w14:paraId="21E79709" w14:textId="77777777" w:rsidR="00E505A8" w:rsidRPr="00982986" w:rsidRDefault="00E505A8" w:rsidP="003E0862">
            <w:pPr>
              <w:rPr>
                <w:rFonts w:cs="Times New Roman"/>
                <w:sz w:val="16"/>
                <w:szCs w:val="16"/>
              </w:rPr>
            </w:pPr>
            <w:r w:rsidRPr="00982986">
              <w:rPr>
                <w:rFonts w:cs="Times New Roman"/>
                <w:sz w:val="16"/>
                <w:szCs w:val="16"/>
              </w:rPr>
              <w:lastRenderedPageBreak/>
              <w:t>2</w:t>
            </w:r>
          </w:p>
        </w:tc>
        <w:tc>
          <w:tcPr>
            <w:tcW w:w="1680" w:type="dxa"/>
          </w:tcPr>
          <w:p w14:paraId="4C99FC0D" w14:textId="77777777" w:rsidR="00E505A8" w:rsidRPr="00982986" w:rsidRDefault="00E505A8" w:rsidP="003E0862">
            <w:pPr>
              <w:spacing w:after="0"/>
              <w:rPr>
                <w:rFonts w:cs="Times New Roman"/>
                <w:sz w:val="16"/>
                <w:szCs w:val="16"/>
              </w:rPr>
            </w:pPr>
            <w:r w:rsidRPr="00982986">
              <w:rPr>
                <w:rFonts w:cs="Times New Roman"/>
                <w:sz w:val="16"/>
                <w:szCs w:val="16"/>
              </w:rPr>
              <w:t>Нагрузочное тестирование SSD</w:t>
            </w:r>
          </w:p>
        </w:tc>
        <w:tc>
          <w:tcPr>
            <w:tcW w:w="2210" w:type="dxa"/>
          </w:tcPr>
          <w:p w14:paraId="4A675903"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 xml:space="preserve">Проверка равномерности нагрузки по </w:t>
            </w:r>
            <w:r w:rsidRPr="00982986">
              <w:rPr>
                <w:rFonts w:cs="Times New Roman"/>
                <w:sz w:val="16"/>
                <w:szCs w:val="16"/>
              </w:rPr>
              <w:t>LUN</w:t>
            </w:r>
            <w:r w:rsidRPr="00982986">
              <w:rPr>
                <w:rFonts w:cs="Times New Roman"/>
                <w:sz w:val="16"/>
                <w:szCs w:val="16"/>
                <w:lang w:val="ru-RU"/>
              </w:rPr>
              <w:t xml:space="preserve"> и путям в </w:t>
            </w:r>
            <w:r w:rsidRPr="00982986">
              <w:rPr>
                <w:rFonts w:cs="Times New Roman"/>
                <w:sz w:val="16"/>
                <w:szCs w:val="16"/>
              </w:rPr>
              <w:t>SSD</w:t>
            </w:r>
            <w:r w:rsidRPr="00982986">
              <w:rPr>
                <w:rFonts w:cs="Times New Roman"/>
                <w:sz w:val="16"/>
                <w:szCs w:val="16"/>
                <w:lang w:val="ru-RU"/>
              </w:rPr>
              <w:t>-профиле</w:t>
            </w:r>
          </w:p>
        </w:tc>
        <w:tc>
          <w:tcPr>
            <w:tcW w:w="2391" w:type="dxa"/>
          </w:tcPr>
          <w:p w14:paraId="79CE9D35" w14:textId="77777777" w:rsidR="00E505A8" w:rsidRPr="00982986" w:rsidRDefault="00E505A8" w:rsidP="003E0862">
            <w:pPr>
              <w:spacing w:after="0"/>
              <w:rPr>
                <w:rFonts w:cs="Times New Roman"/>
                <w:sz w:val="16"/>
                <w:szCs w:val="16"/>
              </w:rPr>
            </w:pPr>
            <w:r w:rsidRPr="00982986">
              <w:rPr>
                <w:rFonts w:cs="Times New Roman"/>
                <w:sz w:val="16"/>
                <w:szCs w:val="16"/>
                <w:lang w:val="ru-RU"/>
              </w:rPr>
              <w:t xml:space="preserve">Во время целевого профиля </w:t>
            </w:r>
            <w:r w:rsidRPr="00982986">
              <w:rPr>
                <w:rFonts w:cs="Times New Roman"/>
                <w:sz w:val="16"/>
                <w:szCs w:val="16"/>
              </w:rPr>
              <w:t>I</w:t>
            </w:r>
            <w:r w:rsidRPr="00982986">
              <w:rPr>
                <w:rFonts w:cs="Times New Roman"/>
                <w:sz w:val="16"/>
                <w:szCs w:val="16"/>
                <w:lang w:val="ru-RU"/>
              </w:rPr>
              <w:t>/</w:t>
            </w:r>
            <w:r w:rsidRPr="00982986">
              <w:rPr>
                <w:rFonts w:cs="Times New Roman"/>
                <w:sz w:val="16"/>
                <w:szCs w:val="16"/>
              </w:rPr>
              <w:t>O</w:t>
            </w:r>
            <w:r w:rsidRPr="00982986">
              <w:rPr>
                <w:rFonts w:cs="Times New Roman"/>
                <w:sz w:val="16"/>
                <w:szCs w:val="16"/>
                <w:lang w:val="ru-RU"/>
              </w:rPr>
              <w:t xml:space="preserve"> наблюдается на всех 4 </w:t>
            </w:r>
            <w:r w:rsidRPr="00982986">
              <w:rPr>
                <w:rFonts w:cs="Times New Roman"/>
                <w:sz w:val="16"/>
                <w:szCs w:val="16"/>
              </w:rPr>
              <w:t>LUN</w:t>
            </w:r>
            <w:r w:rsidRPr="00982986">
              <w:rPr>
                <w:rFonts w:cs="Times New Roman"/>
                <w:sz w:val="16"/>
                <w:szCs w:val="16"/>
                <w:lang w:val="ru-RU"/>
              </w:rPr>
              <w:t xml:space="preserve"> и на всех рабочих путях; критических перекосов, приводящих к простаиванию </w:t>
            </w:r>
            <w:r w:rsidRPr="00982986">
              <w:rPr>
                <w:rFonts w:cs="Times New Roman"/>
                <w:sz w:val="16"/>
                <w:szCs w:val="16"/>
              </w:rPr>
              <w:t>LUN или выпадению путей, нет.</w:t>
            </w:r>
          </w:p>
        </w:tc>
        <w:tc>
          <w:tcPr>
            <w:tcW w:w="4083" w:type="dxa"/>
          </w:tcPr>
          <w:p w14:paraId="0671E149"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1) Во время выполнения нагрузки на каждом сервере каждые 10 минут выполнять команды контроля</w:t>
            </w:r>
          </w:p>
          <w:p w14:paraId="59DC57B4" w14:textId="77777777" w:rsidR="00E505A8" w:rsidRPr="00982986" w:rsidRDefault="00E505A8" w:rsidP="003E0862">
            <w:pPr>
              <w:spacing w:after="0"/>
              <w:ind w:left="11"/>
              <w:rPr>
                <w:rFonts w:cs="Times New Roman"/>
                <w:sz w:val="16"/>
                <w:szCs w:val="16"/>
                <w:lang w:val="ru-RU"/>
              </w:rPr>
            </w:pPr>
            <w:r w:rsidRPr="00982986">
              <w:rPr>
                <w:rFonts w:cs="Times New Roman"/>
                <w:sz w:val="16"/>
                <w:szCs w:val="16"/>
                <w:shd w:val="clear" w:color="auto" w:fill="EEF2F6"/>
                <w:lang w:val="ru-RU"/>
              </w:rPr>
              <w:t xml:space="preserve">$ </w:t>
            </w:r>
            <w:r w:rsidRPr="00982986">
              <w:rPr>
                <w:rFonts w:cs="Times New Roman"/>
                <w:sz w:val="16"/>
                <w:szCs w:val="16"/>
                <w:shd w:val="clear" w:color="auto" w:fill="EEF2F6"/>
              </w:rPr>
              <w:t>multipath</w:t>
            </w:r>
            <w:r w:rsidRPr="00982986">
              <w:rPr>
                <w:rFonts w:cs="Times New Roman"/>
                <w:sz w:val="16"/>
                <w:szCs w:val="16"/>
                <w:shd w:val="clear" w:color="auto" w:fill="EEF2F6"/>
                <w:lang w:val="ru-RU"/>
              </w:rPr>
              <w:t xml:space="preserve"> -</w:t>
            </w:r>
            <w:r w:rsidRPr="00982986">
              <w:rPr>
                <w:rFonts w:cs="Times New Roman"/>
                <w:sz w:val="16"/>
                <w:szCs w:val="16"/>
                <w:shd w:val="clear" w:color="auto" w:fill="EEF2F6"/>
              </w:rPr>
              <w:t>ll</w:t>
            </w:r>
          </w:p>
          <w:p w14:paraId="751D7858" w14:textId="77777777" w:rsidR="00E505A8" w:rsidRPr="00982986" w:rsidRDefault="00E505A8" w:rsidP="003E0862">
            <w:pPr>
              <w:spacing w:after="0"/>
              <w:ind w:left="11"/>
              <w:rPr>
                <w:rFonts w:cs="Times New Roman"/>
                <w:sz w:val="16"/>
                <w:szCs w:val="16"/>
                <w:lang w:val="ru-RU"/>
              </w:rPr>
            </w:pPr>
            <w:r w:rsidRPr="00982986">
              <w:rPr>
                <w:rFonts w:cs="Times New Roman"/>
                <w:sz w:val="16"/>
                <w:szCs w:val="16"/>
                <w:shd w:val="clear" w:color="auto" w:fill="EEF2F6"/>
                <w:lang w:val="ru-RU"/>
              </w:rPr>
              <w:t xml:space="preserve">$ </w:t>
            </w:r>
            <w:r w:rsidRPr="00982986">
              <w:rPr>
                <w:rFonts w:cs="Times New Roman"/>
                <w:sz w:val="16"/>
                <w:szCs w:val="16"/>
                <w:shd w:val="clear" w:color="auto" w:fill="EEF2F6"/>
              </w:rPr>
              <w:t>iostat</w:t>
            </w:r>
            <w:r w:rsidRPr="00982986">
              <w:rPr>
                <w:rFonts w:cs="Times New Roman"/>
                <w:sz w:val="16"/>
                <w:szCs w:val="16"/>
                <w:shd w:val="clear" w:color="auto" w:fill="EEF2F6"/>
                <w:lang w:val="ru-RU"/>
              </w:rPr>
              <w:t xml:space="preserve"> -</w:t>
            </w:r>
            <w:r w:rsidRPr="00982986">
              <w:rPr>
                <w:rFonts w:cs="Times New Roman"/>
                <w:sz w:val="16"/>
                <w:szCs w:val="16"/>
                <w:shd w:val="clear" w:color="auto" w:fill="EEF2F6"/>
              </w:rPr>
              <w:t>dxm</w:t>
            </w:r>
            <w:r w:rsidRPr="00982986">
              <w:rPr>
                <w:rFonts w:cs="Times New Roman"/>
                <w:sz w:val="16"/>
                <w:szCs w:val="16"/>
                <w:shd w:val="clear" w:color="auto" w:fill="EEF2F6"/>
                <w:lang w:val="ru-RU"/>
              </w:rPr>
              <w:t xml:space="preserve"> 5 3</w:t>
            </w:r>
          </w:p>
          <w:p w14:paraId="069EADA6"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 xml:space="preserve">2) На СХД каждые 10 минут фиксировать загрузку </w:t>
            </w:r>
            <w:r w:rsidRPr="00982986">
              <w:rPr>
                <w:rFonts w:cs="Times New Roman"/>
                <w:sz w:val="16"/>
                <w:szCs w:val="16"/>
              </w:rPr>
              <w:t>front</w:t>
            </w:r>
            <w:r w:rsidRPr="00982986">
              <w:rPr>
                <w:rFonts w:cs="Times New Roman"/>
                <w:sz w:val="16"/>
                <w:szCs w:val="16"/>
                <w:lang w:val="ru-RU"/>
              </w:rPr>
              <w:t>-</w:t>
            </w:r>
            <w:r w:rsidRPr="00982986">
              <w:rPr>
                <w:rFonts w:cs="Times New Roman"/>
                <w:sz w:val="16"/>
                <w:szCs w:val="16"/>
              </w:rPr>
              <w:t>end</w:t>
            </w:r>
            <w:r w:rsidRPr="00982986">
              <w:rPr>
                <w:rFonts w:cs="Times New Roman"/>
                <w:sz w:val="16"/>
                <w:szCs w:val="16"/>
                <w:lang w:val="ru-RU"/>
              </w:rPr>
              <w:t xml:space="preserve"> портов и активность по </w:t>
            </w:r>
            <w:r w:rsidRPr="00982986">
              <w:rPr>
                <w:rFonts w:cs="Times New Roman"/>
                <w:sz w:val="16"/>
                <w:szCs w:val="16"/>
              </w:rPr>
              <w:t>LUN</w:t>
            </w:r>
            <w:r w:rsidRPr="00982986">
              <w:rPr>
                <w:rFonts w:cs="Times New Roman"/>
                <w:sz w:val="16"/>
                <w:szCs w:val="16"/>
                <w:lang w:val="ru-RU"/>
              </w:rPr>
              <w:t>1-</w:t>
            </w:r>
            <w:r w:rsidRPr="00982986">
              <w:rPr>
                <w:rFonts w:cs="Times New Roman"/>
                <w:sz w:val="16"/>
                <w:szCs w:val="16"/>
              </w:rPr>
              <w:t>LUN</w:t>
            </w:r>
            <w:r w:rsidRPr="00982986">
              <w:rPr>
                <w:rFonts w:cs="Times New Roman"/>
                <w:sz w:val="16"/>
                <w:szCs w:val="16"/>
                <w:lang w:val="ru-RU"/>
              </w:rPr>
              <w:t>4</w:t>
            </w:r>
          </w:p>
          <w:p w14:paraId="10787F84"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3) Сопоставить картину на хостах и на СХД с журналом целевого прогона</w:t>
            </w:r>
          </w:p>
        </w:tc>
        <w:tc>
          <w:tcPr>
            <w:tcW w:w="3016" w:type="dxa"/>
          </w:tcPr>
          <w:p w14:paraId="79C0A5FE" w14:textId="77777777" w:rsidR="00E505A8" w:rsidRPr="00982986" w:rsidRDefault="00E505A8" w:rsidP="003E0862">
            <w:pPr>
              <w:spacing w:after="0"/>
              <w:rPr>
                <w:rFonts w:cs="Times New Roman"/>
                <w:sz w:val="16"/>
                <w:szCs w:val="16"/>
                <w:lang w:val="ru-RU"/>
              </w:rPr>
            </w:pPr>
            <w:r w:rsidRPr="00982986">
              <w:rPr>
                <w:rFonts w:cs="Times New Roman"/>
                <w:b/>
                <w:sz w:val="16"/>
                <w:szCs w:val="16"/>
                <w:lang w:val="ru-RU"/>
              </w:rPr>
              <w:t>Испытание считается успешным, если одновременно выполнены условия:</w:t>
            </w:r>
          </w:p>
          <w:p w14:paraId="6EAD0691"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 xml:space="preserve">1) Во время прогона активность наблюдается по всем 4 </w:t>
            </w:r>
            <w:r w:rsidRPr="00982986">
              <w:rPr>
                <w:rFonts w:cs="Times New Roman"/>
                <w:sz w:val="16"/>
                <w:szCs w:val="16"/>
              </w:rPr>
              <w:t>LUN</w:t>
            </w:r>
            <w:r w:rsidRPr="00982986">
              <w:rPr>
                <w:rFonts w:cs="Times New Roman"/>
                <w:sz w:val="16"/>
                <w:szCs w:val="16"/>
                <w:lang w:val="ru-RU"/>
              </w:rPr>
              <w:t xml:space="preserve">; ситуация, когда работает только один </w:t>
            </w:r>
            <w:r w:rsidRPr="00982986">
              <w:rPr>
                <w:rFonts w:cs="Times New Roman"/>
                <w:sz w:val="16"/>
                <w:szCs w:val="16"/>
              </w:rPr>
              <w:t>LUN</w:t>
            </w:r>
            <w:r w:rsidRPr="00982986">
              <w:rPr>
                <w:rFonts w:cs="Times New Roman"/>
                <w:sz w:val="16"/>
                <w:szCs w:val="16"/>
                <w:lang w:val="ru-RU"/>
              </w:rPr>
              <w:t>, не допускается</w:t>
            </w:r>
          </w:p>
          <w:p w14:paraId="7EE1EE45"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 xml:space="preserve">2) Рабочие пути остаются доступными, а </w:t>
            </w:r>
            <w:r w:rsidRPr="00982986">
              <w:rPr>
                <w:rFonts w:cs="Times New Roman"/>
                <w:sz w:val="16"/>
                <w:szCs w:val="16"/>
              </w:rPr>
              <w:t>multipath</w:t>
            </w:r>
            <w:r w:rsidRPr="00982986">
              <w:rPr>
                <w:rFonts w:cs="Times New Roman"/>
                <w:sz w:val="16"/>
                <w:szCs w:val="16"/>
                <w:lang w:val="ru-RU"/>
              </w:rPr>
              <w:t xml:space="preserve"> не деградирует до единственного пути без объяснимой причины</w:t>
            </w:r>
          </w:p>
          <w:p w14:paraId="3C7EC82D"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 xml:space="preserve">3) На хостах и на СХД фиксируется ненулевая нагрузка на ожидаемых </w:t>
            </w:r>
            <w:r w:rsidRPr="00982986">
              <w:rPr>
                <w:rFonts w:cs="Times New Roman"/>
                <w:sz w:val="16"/>
                <w:szCs w:val="16"/>
              </w:rPr>
              <w:t>LUN</w:t>
            </w:r>
            <w:r w:rsidRPr="00982986">
              <w:rPr>
                <w:rFonts w:cs="Times New Roman"/>
                <w:sz w:val="16"/>
                <w:szCs w:val="16"/>
                <w:lang w:val="ru-RU"/>
              </w:rPr>
              <w:t xml:space="preserve"> и </w:t>
            </w:r>
            <w:r w:rsidRPr="00982986">
              <w:rPr>
                <w:rFonts w:cs="Times New Roman"/>
                <w:sz w:val="16"/>
                <w:szCs w:val="16"/>
              </w:rPr>
              <w:t>front</w:t>
            </w:r>
            <w:r w:rsidRPr="00982986">
              <w:rPr>
                <w:rFonts w:cs="Times New Roman"/>
                <w:sz w:val="16"/>
                <w:szCs w:val="16"/>
                <w:lang w:val="ru-RU"/>
              </w:rPr>
              <w:t>-</w:t>
            </w:r>
            <w:r w:rsidRPr="00982986">
              <w:rPr>
                <w:rFonts w:cs="Times New Roman"/>
                <w:sz w:val="16"/>
                <w:szCs w:val="16"/>
              </w:rPr>
              <w:t>end</w:t>
            </w:r>
            <w:r w:rsidRPr="00982986">
              <w:rPr>
                <w:rFonts w:cs="Times New Roman"/>
                <w:sz w:val="16"/>
                <w:szCs w:val="16"/>
                <w:lang w:val="ru-RU"/>
              </w:rPr>
              <w:t xml:space="preserve"> портах. Полная математическая равномерность не требуется, но распределение не должно свидетельствовать о потере путей или исключении части </w:t>
            </w:r>
            <w:r w:rsidRPr="00982986">
              <w:rPr>
                <w:rFonts w:cs="Times New Roman"/>
                <w:sz w:val="16"/>
                <w:szCs w:val="16"/>
              </w:rPr>
              <w:t>LUN</w:t>
            </w:r>
            <w:r w:rsidRPr="00982986">
              <w:rPr>
                <w:rFonts w:cs="Times New Roman"/>
                <w:sz w:val="16"/>
                <w:szCs w:val="16"/>
                <w:lang w:val="ru-RU"/>
              </w:rPr>
              <w:t xml:space="preserve"> из теста</w:t>
            </w:r>
          </w:p>
          <w:p w14:paraId="66D22A9B" w14:textId="77777777" w:rsidR="00E505A8" w:rsidRPr="00982986" w:rsidRDefault="00E505A8" w:rsidP="003E0862">
            <w:pPr>
              <w:spacing w:after="0"/>
              <w:rPr>
                <w:rFonts w:cs="Times New Roman"/>
                <w:sz w:val="16"/>
                <w:szCs w:val="16"/>
                <w:lang w:val="ru-RU"/>
              </w:rPr>
            </w:pPr>
            <w:r w:rsidRPr="00982986">
              <w:rPr>
                <w:rFonts w:cs="Times New Roman"/>
                <w:b/>
                <w:sz w:val="16"/>
                <w:szCs w:val="16"/>
                <w:lang w:val="ru-RU"/>
              </w:rPr>
              <w:t>Примеры допустимых признаков:</w:t>
            </w:r>
          </w:p>
          <w:p w14:paraId="27B9685B" w14:textId="77777777" w:rsidR="00E505A8" w:rsidRPr="00982986" w:rsidRDefault="00E505A8" w:rsidP="003E0862">
            <w:pPr>
              <w:spacing w:after="0"/>
              <w:rPr>
                <w:rFonts w:cs="Times New Roman"/>
                <w:sz w:val="16"/>
                <w:szCs w:val="16"/>
                <w:lang w:val="ru-RU"/>
              </w:rPr>
            </w:pPr>
            <w:r w:rsidRPr="00982986">
              <w:rPr>
                <w:rFonts w:cs="Times New Roman"/>
                <w:sz w:val="16"/>
                <w:szCs w:val="16"/>
              </w:rPr>
              <w:t>iostat</w:t>
            </w:r>
            <w:r w:rsidRPr="00982986">
              <w:rPr>
                <w:rFonts w:cs="Times New Roman"/>
                <w:sz w:val="16"/>
                <w:szCs w:val="16"/>
                <w:lang w:val="ru-RU"/>
              </w:rPr>
              <w:t xml:space="preserve">: по каждому </w:t>
            </w:r>
            <w:r w:rsidRPr="00982986">
              <w:rPr>
                <w:rFonts w:cs="Times New Roman"/>
                <w:sz w:val="16"/>
                <w:szCs w:val="16"/>
              </w:rPr>
              <w:t>dm</w:t>
            </w:r>
            <w:r w:rsidRPr="00982986">
              <w:rPr>
                <w:rFonts w:cs="Times New Roman"/>
                <w:sz w:val="16"/>
                <w:szCs w:val="16"/>
                <w:lang w:val="ru-RU"/>
              </w:rPr>
              <w:t>/</w:t>
            </w:r>
            <w:r w:rsidRPr="00982986">
              <w:rPr>
                <w:rFonts w:cs="Times New Roman"/>
                <w:sz w:val="16"/>
                <w:szCs w:val="16"/>
              </w:rPr>
              <w:t>mpath</w:t>
            </w:r>
            <w:r w:rsidRPr="00982986">
              <w:rPr>
                <w:rFonts w:cs="Times New Roman"/>
                <w:sz w:val="16"/>
                <w:szCs w:val="16"/>
                <w:lang w:val="ru-RU"/>
              </w:rPr>
              <w:t xml:space="preserve">-устройству есть ненулевые </w:t>
            </w:r>
            <w:r w:rsidRPr="00982986">
              <w:rPr>
                <w:rFonts w:cs="Times New Roman"/>
                <w:sz w:val="16"/>
                <w:szCs w:val="16"/>
              </w:rPr>
              <w:t>r</w:t>
            </w:r>
            <w:r w:rsidRPr="00982986">
              <w:rPr>
                <w:rFonts w:cs="Times New Roman"/>
                <w:sz w:val="16"/>
                <w:szCs w:val="16"/>
                <w:lang w:val="ru-RU"/>
              </w:rPr>
              <w:t>/</w:t>
            </w:r>
            <w:r w:rsidRPr="00982986">
              <w:rPr>
                <w:rFonts w:cs="Times New Roman"/>
                <w:sz w:val="16"/>
                <w:szCs w:val="16"/>
              </w:rPr>
              <w:t>s</w:t>
            </w:r>
            <w:r w:rsidRPr="00982986">
              <w:rPr>
                <w:rFonts w:cs="Times New Roman"/>
                <w:sz w:val="16"/>
                <w:szCs w:val="16"/>
                <w:lang w:val="ru-RU"/>
              </w:rPr>
              <w:t xml:space="preserve"> или </w:t>
            </w:r>
            <w:r w:rsidRPr="00982986">
              <w:rPr>
                <w:rFonts w:cs="Times New Roman"/>
                <w:sz w:val="16"/>
                <w:szCs w:val="16"/>
              </w:rPr>
              <w:t>w</w:t>
            </w:r>
            <w:r w:rsidRPr="00982986">
              <w:rPr>
                <w:rFonts w:cs="Times New Roman"/>
                <w:sz w:val="16"/>
                <w:szCs w:val="16"/>
                <w:lang w:val="ru-RU"/>
              </w:rPr>
              <w:t>/</w:t>
            </w:r>
            <w:r w:rsidRPr="00982986">
              <w:rPr>
                <w:rFonts w:cs="Times New Roman"/>
                <w:sz w:val="16"/>
                <w:szCs w:val="16"/>
              </w:rPr>
              <w:t>s</w:t>
            </w:r>
          </w:p>
          <w:p w14:paraId="0EE5420E" w14:textId="77777777" w:rsidR="00E505A8" w:rsidRPr="00982986" w:rsidRDefault="00E505A8" w:rsidP="003E0862">
            <w:pPr>
              <w:spacing w:after="0"/>
              <w:rPr>
                <w:rFonts w:cs="Times New Roman"/>
                <w:sz w:val="16"/>
                <w:szCs w:val="16"/>
              </w:rPr>
            </w:pPr>
            <w:r w:rsidRPr="00982986">
              <w:rPr>
                <w:rFonts w:cs="Times New Roman"/>
                <w:sz w:val="16"/>
                <w:szCs w:val="16"/>
              </w:rPr>
              <w:t>multipath -ll: рабочие пути active ready running</w:t>
            </w:r>
          </w:p>
          <w:p w14:paraId="0C23C225"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 xml:space="preserve">На СХД: загрузка присутствует по </w:t>
            </w:r>
            <w:r w:rsidRPr="00982986">
              <w:rPr>
                <w:rFonts w:cs="Times New Roman"/>
                <w:sz w:val="16"/>
                <w:szCs w:val="16"/>
              </w:rPr>
              <w:t>LUN</w:t>
            </w:r>
            <w:r w:rsidRPr="00982986">
              <w:rPr>
                <w:rFonts w:cs="Times New Roman"/>
                <w:sz w:val="16"/>
                <w:szCs w:val="16"/>
                <w:lang w:val="ru-RU"/>
              </w:rPr>
              <w:t>1-</w:t>
            </w:r>
            <w:r w:rsidRPr="00982986">
              <w:rPr>
                <w:rFonts w:cs="Times New Roman"/>
                <w:sz w:val="16"/>
                <w:szCs w:val="16"/>
              </w:rPr>
              <w:t>LUN</w:t>
            </w:r>
            <w:r w:rsidRPr="00982986">
              <w:rPr>
                <w:rFonts w:cs="Times New Roman"/>
                <w:sz w:val="16"/>
                <w:szCs w:val="16"/>
                <w:lang w:val="ru-RU"/>
              </w:rPr>
              <w:t xml:space="preserve">4 и по задействованным </w:t>
            </w:r>
            <w:r w:rsidRPr="00982986">
              <w:rPr>
                <w:rFonts w:cs="Times New Roman"/>
                <w:sz w:val="16"/>
                <w:szCs w:val="16"/>
              </w:rPr>
              <w:t>front</w:t>
            </w:r>
            <w:r w:rsidRPr="00982986">
              <w:rPr>
                <w:rFonts w:cs="Times New Roman"/>
                <w:sz w:val="16"/>
                <w:szCs w:val="16"/>
                <w:lang w:val="ru-RU"/>
              </w:rPr>
              <w:t>-</w:t>
            </w:r>
            <w:r w:rsidRPr="00982986">
              <w:rPr>
                <w:rFonts w:cs="Times New Roman"/>
                <w:sz w:val="16"/>
                <w:szCs w:val="16"/>
              </w:rPr>
              <w:t>end</w:t>
            </w:r>
            <w:r w:rsidRPr="00982986">
              <w:rPr>
                <w:rFonts w:cs="Times New Roman"/>
                <w:sz w:val="16"/>
                <w:szCs w:val="16"/>
                <w:lang w:val="ru-RU"/>
              </w:rPr>
              <w:t xml:space="preserve"> портам</w:t>
            </w:r>
          </w:p>
        </w:tc>
      </w:tr>
      <w:tr w:rsidR="00E505A8" w:rsidRPr="003E0862" w14:paraId="7412E406" w14:textId="77777777" w:rsidTr="00E505A8">
        <w:tc>
          <w:tcPr>
            <w:tcW w:w="2098" w:type="dxa"/>
          </w:tcPr>
          <w:p w14:paraId="52B95C63" w14:textId="77777777" w:rsidR="00E505A8" w:rsidRPr="00982986" w:rsidRDefault="00E505A8" w:rsidP="003E0862">
            <w:pPr>
              <w:rPr>
                <w:rFonts w:cs="Times New Roman"/>
                <w:sz w:val="16"/>
                <w:szCs w:val="16"/>
              </w:rPr>
            </w:pPr>
            <w:r w:rsidRPr="00982986">
              <w:rPr>
                <w:rFonts w:cs="Times New Roman"/>
                <w:sz w:val="16"/>
                <w:szCs w:val="16"/>
                <w:lang w:val="ru-RU"/>
              </w:rPr>
              <w:t xml:space="preserve">Отказоустойчивость </w:t>
            </w:r>
          </w:p>
        </w:tc>
        <w:tc>
          <w:tcPr>
            <w:tcW w:w="1680" w:type="dxa"/>
          </w:tcPr>
          <w:p w14:paraId="2C1A2073"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Обеспечение непрерывности работы при отказе двух накопителей в СХД</w:t>
            </w:r>
          </w:p>
        </w:tc>
        <w:tc>
          <w:tcPr>
            <w:tcW w:w="2210" w:type="dxa"/>
          </w:tcPr>
          <w:p w14:paraId="015BB77E"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При отказе двух накопителей система хранения данных сохраняет доступность тестовых LUN и непрерывность выполнения операций ввода-вывода; критические ошибки со стороны сервера и СХД, приводящие к остановке теста, отсутствуют.</w:t>
            </w:r>
          </w:p>
        </w:tc>
        <w:tc>
          <w:tcPr>
            <w:tcW w:w="2391" w:type="dxa"/>
          </w:tcPr>
          <w:p w14:paraId="369B1CD7"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Тест проводится отдельным коротким прогоном (15–30 минут активной нагрузки), не во время целевого 2-часового прогона. После изъятия двух накопителей все 4 LUN остаются доступны, FIO продолжает выполняться, ошибок Input/output error на хостах нет, на СХД зафиксирован вход в degraded-режим без потери LUN.</w:t>
            </w:r>
          </w:p>
        </w:tc>
        <w:tc>
          <w:tcPr>
            <w:tcW w:w="4083" w:type="dxa"/>
          </w:tcPr>
          <w:p w14:paraId="77AE2331"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 xml:space="preserve">1) Тест выполняется отдельным коротким прогоном на 15–30 минут активной нагрузки тем же FIO-профилем, что и целевой прогон, но с runtime=900–1800. Целевой 2-часовой прогон во время этого теста не запускать. После выхода нагрузки на стационарный режим произвести изъятие двух любых накопителей из одного модуля расширения системы хранения данных. </w:t>
            </w:r>
          </w:p>
          <w:p w14:paraId="6E891837"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2)Во время испытания фиксировать:</w:t>
            </w:r>
            <w:r w:rsidRPr="00982986">
              <w:rPr>
                <w:rFonts w:cs="Times New Roman"/>
                <w:sz w:val="16"/>
                <w:szCs w:val="16"/>
                <w:lang w:val="ru-RU"/>
              </w:rPr>
              <w:br/>
              <w:t>ошибки со стороны сервера и системы хранения данных;</w:t>
            </w:r>
            <w:r w:rsidRPr="00982986">
              <w:rPr>
                <w:rFonts w:cs="Times New Roman"/>
                <w:sz w:val="16"/>
                <w:szCs w:val="16"/>
                <w:lang w:val="ru-RU"/>
              </w:rPr>
              <w:br/>
              <w:t>количество операций ввода/вывода;</w:t>
            </w:r>
            <w:r w:rsidRPr="00982986">
              <w:rPr>
                <w:rFonts w:cs="Times New Roman"/>
                <w:sz w:val="16"/>
                <w:szCs w:val="16"/>
                <w:lang w:val="ru-RU"/>
              </w:rPr>
              <w:br/>
              <w:t xml:space="preserve">время отклика. </w:t>
            </w:r>
          </w:p>
          <w:p w14:paraId="1C72FB48"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 xml:space="preserve">3)Зафиксировать сообщения ОС, сообщения СХД, а также значения IOPS и latency до отказа, в момент отказа и после отказа. </w:t>
            </w:r>
          </w:p>
          <w:p w14:paraId="021EB208"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4)Сохранить результаты в журнал испытаний.</w:t>
            </w:r>
          </w:p>
        </w:tc>
        <w:tc>
          <w:tcPr>
            <w:tcW w:w="3016" w:type="dxa"/>
          </w:tcPr>
          <w:p w14:paraId="6EA08B36"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Испытание считается успешным, если одновременно выполнены условия:</w:t>
            </w:r>
          </w:p>
          <w:p w14:paraId="20097A34"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 xml:space="preserve">1)После изъятия двух накопителей система хранения данных сохраняет работоспособность и продолжает обслуживать операции ввода-вывода. </w:t>
            </w:r>
          </w:p>
          <w:p w14:paraId="26A1D05E"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 xml:space="preserve">2)Со стороны сервера отсутствуют критические ошибки, приводящие к потере доступа к тестовым LUN или остановке нагрузки. </w:t>
            </w:r>
          </w:p>
          <w:p w14:paraId="28C377D2"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 xml:space="preserve">3)Со стороны СХД отказ накопителей корректно фиксируется, но не приводит к потере доступности тестовых LUN. </w:t>
            </w:r>
          </w:p>
          <w:p w14:paraId="6DD88CAD"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 xml:space="preserve">4)Количество операций ввода-вывода и время отклика могут изменяться, однако выполнение нагрузки не прерывается. </w:t>
            </w:r>
          </w:p>
          <w:p w14:paraId="2799BD70" w14:textId="77777777" w:rsidR="00E505A8" w:rsidRPr="00982986" w:rsidRDefault="00E505A8" w:rsidP="003E0862">
            <w:pPr>
              <w:spacing w:after="0"/>
              <w:rPr>
                <w:rFonts w:cs="Times New Roman"/>
                <w:sz w:val="16"/>
                <w:szCs w:val="16"/>
                <w:lang w:val="ru-RU"/>
              </w:rPr>
            </w:pPr>
            <w:r w:rsidRPr="00982986">
              <w:rPr>
                <w:rFonts w:cs="Times New Roman"/>
                <w:sz w:val="16"/>
                <w:szCs w:val="16"/>
                <w:lang w:val="ru-RU"/>
              </w:rPr>
              <w:t>5)В журнале испытаний зафиксированы ошибки сервера, сообщения СХД, а также значения IOPS и latency до отказа, в момент отказа и после отказа.</w:t>
            </w:r>
          </w:p>
          <w:p w14:paraId="50053D70" w14:textId="77777777" w:rsidR="00E505A8" w:rsidRPr="00982986" w:rsidRDefault="00E505A8" w:rsidP="003E0862">
            <w:pPr>
              <w:spacing w:after="0"/>
              <w:rPr>
                <w:rFonts w:cs="Times New Roman"/>
                <w:b/>
                <w:sz w:val="16"/>
                <w:szCs w:val="16"/>
                <w:lang w:val="ru-RU"/>
              </w:rPr>
            </w:pPr>
          </w:p>
        </w:tc>
      </w:tr>
    </w:tbl>
    <w:p w14:paraId="13C2C16E" w14:textId="77777777" w:rsidR="002366F0" w:rsidRDefault="002366F0">
      <w:pPr>
        <w:spacing w:after="200" w:line="276" w:lineRule="auto"/>
        <w:rPr>
          <w:lang w:val="ru-RU"/>
        </w:rPr>
      </w:pPr>
    </w:p>
    <w:p w14:paraId="31834731" w14:textId="77777777" w:rsidR="00E505A8" w:rsidRPr="002366F0" w:rsidRDefault="00E505A8" w:rsidP="00E505A8">
      <w:pPr>
        <w:rPr>
          <w:rFonts w:cs="Times New Roman"/>
          <w:b/>
          <w:bCs/>
          <w:szCs w:val="28"/>
          <w:lang w:val="ru-RU"/>
        </w:rPr>
      </w:pPr>
      <w:r w:rsidRPr="00E505A8">
        <w:rPr>
          <w:rFonts w:cs="Times New Roman"/>
          <w:b/>
          <w:bCs/>
          <w:szCs w:val="28"/>
          <w:lang w:val="ru-RU"/>
        </w:rPr>
        <w:t>10</w:t>
      </w:r>
      <w:r w:rsidRPr="002366F0">
        <w:rPr>
          <w:rFonts w:cs="Times New Roman"/>
          <w:b/>
          <w:bCs/>
          <w:szCs w:val="28"/>
          <w:lang w:val="ru-RU"/>
        </w:rPr>
        <w:t>.</w:t>
      </w:r>
      <w:r w:rsidRPr="00E505A8">
        <w:rPr>
          <w:rFonts w:cs="Times New Roman"/>
          <w:b/>
          <w:bCs/>
          <w:szCs w:val="28"/>
          <w:lang w:val="ru-RU"/>
        </w:rPr>
        <w:t>3</w:t>
      </w:r>
      <w:r w:rsidRPr="002366F0">
        <w:rPr>
          <w:rFonts w:cs="Times New Roman"/>
          <w:b/>
          <w:bCs/>
          <w:szCs w:val="28"/>
          <w:lang w:val="ru-RU"/>
        </w:rPr>
        <w:t xml:space="preserve"> Нагрузочные испытания для </w:t>
      </w:r>
      <w:r>
        <w:rPr>
          <w:rFonts w:cs="Times New Roman"/>
          <w:b/>
          <w:bCs/>
          <w:szCs w:val="28"/>
        </w:rPr>
        <w:t>NVMe</w:t>
      </w:r>
      <w:r w:rsidRPr="002366F0">
        <w:rPr>
          <w:rFonts w:cs="Times New Roman"/>
          <w:b/>
          <w:bCs/>
          <w:szCs w:val="28"/>
          <w:lang w:val="ru-RU"/>
        </w:rPr>
        <w:t xml:space="preserve"> СХД</w:t>
      </w:r>
    </w:p>
    <w:tbl>
      <w:tblPr>
        <w:tblStyle w:val="aff8"/>
        <w:tblW w:w="5000" w:type="pct"/>
        <w:tblLook w:val="0420" w:firstRow="1" w:lastRow="0" w:firstColumn="0" w:lastColumn="0" w:noHBand="0" w:noVBand="1"/>
      </w:tblPr>
      <w:tblGrid>
        <w:gridCol w:w="679"/>
        <w:gridCol w:w="1832"/>
        <w:gridCol w:w="2330"/>
        <w:gridCol w:w="2495"/>
        <w:gridCol w:w="4063"/>
        <w:gridCol w:w="3071"/>
      </w:tblGrid>
      <w:tr w:rsidR="00582D30" w:rsidRPr="003E0862" w14:paraId="1002B9FB" w14:textId="77777777" w:rsidTr="00582D30">
        <w:tc>
          <w:tcPr>
            <w:tcW w:w="235" w:type="pct"/>
            <w:shd w:val="clear" w:color="auto" w:fill="DBE5F1" w:themeFill="accent1" w:themeFillTint="33"/>
          </w:tcPr>
          <w:p w14:paraId="144EFF6A" w14:textId="77777777" w:rsidR="00E505A8" w:rsidRPr="00DC587A" w:rsidRDefault="00E505A8" w:rsidP="003E0862">
            <w:pPr>
              <w:spacing w:after="0"/>
              <w:jc w:val="center"/>
              <w:rPr>
                <w:rFonts w:cs="Times New Roman"/>
                <w:sz w:val="16"/>
                <w:szCs w:val="16"/>
              </w:rPr>
            </w:pPr>
            <w:r w:rsidRPr="00DC587A">
              <w:rPr>
                <w:rFonts w:cs="Times New Roman"/>
                <w:sz w:val="16"/>
                <w:szCs w:val="16"/>
              </w:rPr>
              <w:lastRenderedPageBreak/>
              <w:t>№ п/п</w:t>
            </w:r>
          </w:p>
        </w:tc>
        <w:tc>
          <w:tcPr>
            <w:tcW w:w="633" w:type="pct"/>
            <w:shd w:val="clear" w:color="auto" w:fill="DBE5F1" w:themeFill="accent1" w:themeFillTint="33"/>
          </w:tcPr>
          <w:p w14:paraId="35A94C77" w14:textId="77777777" w:rsidR="00E505A8" w:rsidRPr="00DC587A" w:rsidRDefault="00E505A8" w:rsidP="003E0862">
            <w:pPr>
              <w:spacing w:after="0"/>
              <w:jc w:val="center"/>
              <w:rPr>
                <w:rFonts w:cs="Times New Roman"/>
                <w:sz w:val="16"/>
                <w:szCs w:val="16"/>
              </w:rPr>
            </w:pPr>
            <w:r w:rsidRPr="00DC587A">
              <w:rPr>
                <w:rFonts w:cs="Times New Roman"/>
                <w:sz w:val="16"/>
                <w:szCs w:val="16"/>
              </w:rPr>
              <w:t>Группа функций</w:t>
            </w:r>
          </w:p>
        </w:tc>
        <w:tc>
          <w:tcPr>
            <w:tcW w:w="805" w:type="pct"/>
            <w:shd w:val="clear" w:color="auto" w:fill="DBE5F1" w:themeFill="accent1" w:themeFillTint="33"/>
          </w:tcPr>
          <w:p w14:paraId="3AE74B98" w14:textId="77777777" w:rsidR="00E505A8" w:rsidRPr="00DC587A" w:rsidRDefault="00E505A8" w:rsidP="003E0862">
            <w:pPr>
              <w:spacing w:after="0"/>
              <w:jc w:val="center"/>
              <w:rPr>
                <w:rFonts w:cs="Times New Roman"/>
                <w:sz w:val="16"/>
                <w:szCs w:val="16"/>
              </w:rPr>
            </w:pPr>
            <w:r w:rsidRPr="00DC587A">
              <w:rPr>
                <w:rFonts w:cs="Times New Roman"/>
                <w:sz w:val="16"/>
                <w:szCs w:val="16"/>
              </w:rPr>
              <w:t>Название испытания</w:t>
            </w:r>
          </w:p>
        </w:tc>
        <w:tc>
          <w:tcPr>
            <w:tcW w:w="862" w:type="pct"/>
            <w:shd w:val="clear" w:color="auto" w:fill="DBE5F1" w:themeFill="accent1" w:themeFillTint="33"/>
          </w:tcPr>
          <w:p w14:paraId="564BE24E" w14:textId="77777777" w:rsidR="00E505A8" w:rsidRPr="00DC587A" w:rsidRDefault="00E505A8" w:rsidP="003E0862">
            <w:pPr>
              <w:spacing w:after="0"/>
              <w:jc w:val="center"/>
              <w:rPr>
                <w:rFonts w:cs="Times New Roman"/>
                <w:sz w:val="16"/>
                <w:szCs w:val="16"/>
              </w:rPr>
            </w:pPr>
            <w:r w:rsidRPr="00DC587A">
              <w:rPr>
                <w:rFonts w:cs="Times New Roman"/>
                <w:sz w:val="16"/>
                <w:szCs w:val="16"/>
              </w:rPr>
              <w:t>Эталонные значения</w:t>
            </w:r>
          </w:p>
        </w:tc>
        <w:tc>
          <w:tcPr>
            <w:tcW w:w="1404" w:type="pct"/>
            <w:shd w:val="clear" w:color="auto" w:fill="DBE5F1" w:themeFill="accent1" w:themeFillTint="33"/>
          </w:tcPr>
          <w:p w14:paraId="3835AD3E" w14:textId="77777777" w:rsidR="00E505A8" w:rsidRPr="00DC587A" w:rsidRDefault="00E505A8" w:rsidP="003E0862">
            <w:pPr>
              <w:spacing w:after="0"/>
              <w:jc w:val="center"/>
              <w:rPr>
                <w:rFonts w:cs="Times New Roman"/>
                <w:sz w:val="16"/>
                <w:szCs w:val="16"/>
              </w:rPr>
            </w:pPr>
            <w:r w:rsidRPr="00DC587A">
              <w:rPr>
                <w:rFonts w:cs="Times New Roman"/>
                <w:sz w:val="16"/>
                <w:szCs w:val="16"/>
              </w:rPr>
              <w:t>Сценарий испытания</w:t>
            </w:r>
          </w:p>
        </w:tc>
        <w:tc>
          <w:tcPr>
            <w:tcW w:w="1062" w:type="pct"/>
            <w:shd w:val="clear" w:color="auto" w:fill="DBE5F1" w:themeFill="accent1" w:themeFillTint="33"/>
          </w:tcPr>
          <w:p w14:paraId="7E43F45E" w14:textId="77777777" w:rsidR="00E505A8" w:rsidRPr="00DC587A" w:rsidRDefault="00E505A8" w:rsidP="003E0862">
            <w:pPr>
              <w:spacing w:after="0"/>
              <w:jc w:val="center"/>
              <w:rPr>
                <w:rFonts w:cs="Times New Roman"/>
                <w:sz w:val="16"/>
                <w:szCs w:val="16"/>
                <w:lang w:val="ru-RU"/>
              </w:rPr>
            </w:pPr>
            <w:r w:rsidRPr="00DC587A">
              <w:rPr>
                <w:rFonts w:cs="Times New Roman"/>
                <w:sz w:val="16"/>
                <w:szCs w:val="16"/>
                <w:lang w:val="ru-RU"/>
              </w:rPr>
              <w:t>Критерии оценки успешного выполнения испытания</w:t>
            </w:r>
          </w:p>
        </w:tc>
      </w:tr>
      <w:tr w:rsidR="00582D30" w:rsidRPr="00DC587A" w14:paraId="32477CED" w14:textId="77777777" w:rsidTr="00582D30">
        <w:tc>
          <w:tcPr>
            <w:tcW w:w="235" w:type="pct"/>
          </w:tcPr>
          <w:p w14:paraId="53A5812A" w14:textId="77777777" w:rsidR="00E505A8" w:rsidRPr="00DC587A" w:rsidRDefault="00E505A8" w:rsidP="003E0862">
            <w:pPr>
              <w:rPr>
                <w:rFonts w:cs="Times New Roman"/>
                <w:sz w:val="16"/>
                <w:szCs w:val="16"/>
              </w:rPr>
            </w:pPr>
            <w:r w:rsidRPr="00DC587A">
              <w:rPr>
                <w:rFonts w:cs="Times New Roman"/>
                <w:sz w:val="16"/>
                <w:szCs w:val="16"/>
              </w:rPr>
              <w:t>1</w:t>
            </w:r>
          </w:p>
        </w:tc>
        <w:tc>
          <w:tcPr>
            <w:tcW w:w="633" w:type="pct"/>
          </w:tcPr>
          <w:p w14:paraId="0F58FDD4" w14:textId="77777777" w:rsidR="00E505A8" w:rsidRPr="00DC587A" w:rsidRDefault="00E505A8" w:rsidP="003E0862">
            <w:pPr>
              <w:spacing w:after="0"/>
              <w:rPr>
                <w:rFonts w:cs="Times New Roman"/>
                <w:sz w:val="16"/>
                <w:szCs w:val="16"/>
              </w:rPr>
            </w:pPr>
            <w:r w:rsidRPr="00DC587A">
              <w:rPr>
                <w:rFonts w:cs="Times New Roman"/>
                <w:sz w:val="16"/>
                <w:szCs w:val="16"/>
              </w:rPr>
              <w:t>Нагрузочное тестирование NVMe</w:t>
            </w:r>
          </w:p>
        </w:tc>
        <w:tc>
          <w:tcPr>
            <w:tcW w:w="805" w:type="pct"/>
          </w:tcPr>
          <w:p w14:paraId="640E7220" w14:textId="77777777" w:rsidR="00E505A8" w:rsidRPr="00DC587A" w:rsidRDefault="00E505A8" w:rsidP="003E0862">
            <w:pPr>
              <w:spacing w:after="0"/>
              <w:rPr>
                <w:rFonts w:cs="Times New Roman"/>
                <w:sz w:val="16"/>
                <w:szCs w:val="16"/>
                <w:lang w:val="ru-RU"/>
              </w:rPr>
            </w:pPr>
            <w:r w:rsidRPr="00DC587A">
              <w:rPr>
                <w:rFonts w:cs="Times New Roman"/>
                <w:sz w:val="16"/>
                <w:szCs w:val="16"/>
                <w:lang w:val="ru-RU"/>
              </w:rPr>
              <w:t>Проверка производительности NVMe-конфигурации: 64 KB, 100% random, 70/30 read/write, 4 LUN, FC, суммарная глубина очереди 512</w:t>
            </w:r>
          </w:p>
        </w:tc>
        <w:tc>
          <w:tcPr>
            <w:tcW w:w="862" w:type="pct"/>
          </w:tcPr>
          <w:p w14:paraId="193D13BD" w14:textId="77777777" w:rsidR="00E505A8" w:rsidRPr="00DC587A" w:rsidRDefault="00E505A8" w:rsidP="003E0862">
            <w:pPr>
              <w:spacing w:after="0"/>
              <w:rPr>
                <w:rFonts w:cs="Times New Roman"/>
                <w:sz w:val="16"/>
                <w:szCs w:val="16"/>
                <w:lang w:val="ru-RU"/>
              </w:rPr>
            </w:pPr>
            <w:r w:rsidRPr="00DC587A">
              <w:rPr>
                <w:rFonts w:cs="Times New Roman"/>
                <w:sz w:val="16"/>
                <w:szCs w:val="16"/>
                <w:lang w:val="ru-RU"/>
              </w:rPr>
              <w:t>Суммарный IOPS на хостах не менее 280 000; средняя latency read не более 6 ms; средняя latency write не более 6 ms; нагрузка подаётся на 4 LUN; протокол FC. Суммарная глубина очереди рассчитывается по формуле: Суммарная глубина очереди = Σ (numjobs_i × iodepth_i) × количество серверов, где сумма берётся по всем LUN на одном сервере.</w:t>
            </w:r>
          </w:p>
        </w:tc>
        <w:tc>
          <w:tcPr>
            <w:tcW w:w="1404" w:type="pct"/>
          </w:tcPr>
          <w:p w14:paraId="572AF288" w14:textId="77777777" w:rsidR="00E505A8" w:rsidRPr="00DC587A" w:rsidRDefault="00E505A8" w:rsidP="003E0862">
            <w:pPr>
              <w:spacing w:after="0"/>
              <w:rPr>
                <w:rFonts w:cs="Times New Roman"/>
                <w:sz w:val="16"/>
                <w:szCs w:val="16"/>
                <w:lang w:val="ru-RU"/>
              </w:rPr>
            </w:pPr>
            <w:r w:rsidRPr="00DC587A">
              <w:rPr>
                <w:rFonts w:cs="Times New Roman"/>
                <w:sz w:val="16"/>
                <w:szCs w:val="16"/>
                <w:lang w:val="ru-RU"/>
              </w:rPr>
              <w:t xml:space="preserve">1) На обоих серверах запустить </w:t>
            </w:r>
            <w:r w:rsidRPr="00DC587A">
              <w:rPr>
                <w:rFonts w:cs="Times New Roman"/>
                <w:sz w:val="16"/>
                <w:szCs w:val="16"/>
              </w:rPr>
              <w:t>FIO</w:t>
            </w:r>
            <w:r w:rsidRPr="00DC587A">
              <w:rPr>
                <w:rFonts w:cs="Times New Roman"/>
                <w:sz w:val="16"/>
                <w:szCs w:val="16"/>
                <w:lang w:val="ru-RU"/>
              </w:rPr>
              <w:t xml:space="preserve"> в режиме сервера</w:t>
            </w:r>
          </w:p>
          <w:p w14:paraId="25A72014" w14:textId="77777777" w:rsidR="00E505A8" w:rsidRPr="00DC587A" w:rsidRDefault="00E505A8" w:rsidP="003E0862">
            <w:pPr>
              <w:spacing w:after="0"/>
              <w:ind w:left="11"/>
              <w:rPr>
                <w:rFonts w:cs="Times New Roman"/>
                <w:sz w:val="16"/>
                <w:szCs w:val="16"/>
                <w:lang w:val="ru-RU"/>
              </w:rPr>
            </w:pPr>
            <w:r w:rsidRPr="00DC587A">
              <w:rPr>
                <w:rFonts w:cs="Times New Roman"/>
                <w:sz w:val="16"/>
                <w:szCs w:val="16"/>
                <w:shd w:val="clear" w:color="auto" w:fill="EEF2F6"/>
                <w:lang w:val="ru-RU"/>
              </w:rPr>
              <w:t xml:space="preserve"># </w:t>
            </w:r>
            <w:r w:rsidRPr="00DC587A">
              <w:rPr>
                <w:rFonts w:cs="Times New Roman"/>
                <w:sz w:val="16"/>
                <w:szCs w:val="16"/>
                <w:shd w:val="clear" w:color="auto" w:fill="EEF2F6"/>
              </w:rPr>
              <w:t>fio</w:t>
            </w:r>
            <w:r w:rsidRPr="00DC587A">
              <w:rPr>
                <w:rFonts w:cs="Times New Roman"/>
                <w:sz w:val="16"/>
                <w:szCs w:val="16"/>
                <w:shd w:val="clear" w:color="auto" w:fill="EEF2F6"/>
                <w:lang w:val="ru-RU"/>
              </w:rPr>
              <w:t xml:space="preserve"> --</w:t>
            </w:r>
            <w:r w:rsidRPr="00DC587A">
              <w:rPr>
                <w:rFonts w:cs="Times New Roman"/>
                <w:sz w:val="16"/>
                <w:szCs w:val="16"/>
                <w:shd w:val="clear" w:color="auto" w:fill="EEF2F6"/>
              </w:rPr>
              <w:t>server</w:t>
            </w:r>
          </w:p>
          <w:p w14:paraId="17865C7C" w14:textId="77777777" w:rsidR="00E505A8" w:rsidRPr="00DC587A" w:rsidRDefault="00E505A8" w:rsidP="003E0862">
            <w:pPr>
              <w:spacing w:after="0"/>
              <w:rPr>
                <w:rFonts w:cs="Times New Roman"/>
                <w:sz w:val="16"/>
                <w:szCs w:val="16"/>
                <w:lang w:val="ru-RU"/>
              </w:rPr>
            </w:pPr>
            <w:r w:rsidRPr="00DC587A">
              <w:rPr>
                <w:rFonts w:cs="Times New Roman"/>
                <w:sz w:val="16"/>
                <w:szCs w:val="16"/>
                <w:lang w:val="ru-RU"/>
              </w:rPr>
              <w:t xml:space="preserve">2) На </w:t>
            </w:r>
            <w:r w:rsidRPr="00DC587A">
              <w:rPr>
                <w:rFonts w:cs="Times New Roman"/>
                <w:sz w:val="16"/>
                <w:szCs w:val="16"/>
              </w:rPr>
              <w:t>server</w:t>
            </w:r>
            <w:r w:rsidRPr="00DC587A">
              <w:rPr>
                <w:rFonts w:cs="Times New Roman"/>
                <w:sz w:val="16"/>
                <w:szCs w:val="16"/>
                <w:lang w:val="ru-RU"/>
              </w:rPr>
              <w:t xml:space="preserve">-1 и </w:t>
            </w:r>
            <w:r w:rsidRPr="00DC587A">
              <w:rPr>
                <w:rFonts w:cs="Times New Roman"/>
                <w:sz w:val="16"/>
                <w:szCs w:val="16"/>
              </w:rPr>
              <w:t>server</w:t>
            </w:r>
            <w:r w:rsidRPr="00DC587A">
              <w:rPr>
                <w:rFonts w:cs="Times New Roman"/>
                <w:sz w:val="16"/>
                <w:szCs w:val="16"/>
                <w:lang w:val="ru-RU"/>
              </w:rPr>
              <w:t xml:space="preserve">-2 подготовить </w:t>
            </w:r>
            <w:r w:rsidRPr="00DC587A">
              <w:rPr>
                <w:rFonts w:cs="Times New Roman"/>
                <w:sz w:val="16"/>
                <w:szCs w:val="16"/>
              </w:rPr>
              <w:t>host</w:t>
            </w:r>
            <w:r w:rsidRPr="00DC587A">
              <w:rPr>
                <w:rFonts w:cs="Times New Roman"/>
                <w:sz w:val="16"/>
                <w:szCs w:val="16"/>
                <w:lang w:val="ru-RU"/>
              </w:rPr>
              <w:t>-</w:t>
            </w:r>
            <w:r w:rsidRPr="00DC587A">
              <w:rPr>
                <w:rFonts w:cs="Times New Roman"/>
                <w:sz w:val="16"/>
                <w:szCs w:val="16"/>
              </w:rPr>
              <w:t>specific</w:t>
            </w:r>
            <w:r w:rsidRPr="00DC587A">
              <w:rPr>
                <w:rFonts w:cs="Times New Roman"/>
                <w:sz w:val="16"/>
                <w:szCs w:val="16"/>
                <w:lang w:val="ru-RU"/>
              </w:rPr>
              <w:t xml:space="preserve"> профили </w:t>
            </w:r>
            <w:r w:rsidRPr="00DC587A">
              <w:rPr>
                <w:rFonts w:cs="Times New Roman"/>
                <w:sz w:val="16"/>
                <w:szCs w:val="16"/>
              </w:rPr>
              <w:t>nvme</w:t>
            </w:r>
            <w:r w:rsidRPr="00DC587A">
              <w:rPr>
                <w:rFonts w:cs="Times New Roman"/>
                <w:sz w:val="16"/>
                <w:szCs w:val="16"/>
                <w:lang w:val="ru-RU"/>
              </w:rPr>
              <w:t>_</w:t>
            </w:r>
            <w:r w:rsidRPr="00DC587A">
              <w:rPr>
                <w:rFonts w:cs="Times New Roman"/>
                <w:sz w:val="16"/>
                <w:szCs w:val="16"/>
              </w:rPr>
              <w:t>host</w:t>
            </w:r>
            <w:r w:rsidRPr="00DC587A">
              <w:rPr>
                <w:rFonts w:cs="Times New Roman"/>
                <w:sz w:val="16"/>
                <w:szCs w:val="16"/>
                <w:lang w:val="ru-RU"/>
              </w:rPr>
              <w:t>1.</w:t>
            </w:r>
            <w:r w:rsidRPr="00DC587A">
              <w:rPr>
                <w:rFonts w:cs="Times New Roman"/>
                <w:sz w:val="16"/>
                <w:szCs w:val="16"/>
              </w:rPr>
              <w:t>fio</w:t>
            </w:r>
            <w:r w:rsidRPr="00DC587A">
              <w:rPr>
                <w:rFonts w:cs="Times New Roman"/>
                <w:sz w:val="16"/>
                <w:szCs w:val="16"/>
                <w:lang w:val="ru-RU"/>
              </w:rPr>
              <w:t xml:space="preserve"> и </w:t>
            </w:r>
            <w:r w:rsidRPr="00DC587A">
              <w:rPr>
                <w:rFonts w:cs="Times New Roman"/>
                <w:sz w:val="16"/>
                <w:szCs w:val="16"/>
              </w:rPr>
              <w:t>nvme</w:t>
            </w:r>
            <w:r w:rsidRPr="00DC587A">
              <w:rPr>
                <w:rFonts w:cs="Times New Roman"/>
                <w:sz w:val="16"/>
                <w:szCs w:val="16"/>
                <w:lang w:val="ru-RU"/>
              </w:rPr>
              <w:t>_</w:t>
            </w:r>
            <w:r w:rsidRPr="00DC587A">
              <w:rPr>
                <w:rFonts w:cs="Times New Roman"/>
                <w:sz w:val="16"/>
                <w:szCs w:val="16"/>
              </w:rPr>
              <w:t>host</w:t>
            </w:r>
            <w:r w:rsidRPr="00DC587A">
              <w:rPr>
                <w:rFonts w:cs="Times New Roman"/>
                <w:sz w:val="16"/>
                <w:szCs w:val="16"/>
                <w:lang w:val="ru-RU"/>
              </w:rPr>
              <w:t>2.</w:t>
            </w:r>
            <w:r w:rsidRPr="00DC587A">
              <w:rPr>
                <w:rFonts w:cs="Times New Roman"/>
                <w:sz w:val="16"/>
                <w:szCs w:val="16"/>
              </w:rPr>
              <w:t>fio</w:t>
            </w:r>
            <w:r w:rsidRPr="00DC587A">
              <w:rPr>
                <w:rFonts w:cs="Times New Roman"/>
                <w:sz w:val="16"/>
                <w:szCs w:val="16"/>
                <w:lang w:val="ru-RU"/>
              </w:rPr>
              <w:t xml:space="preserve"> по пункту 12</w:t>
            </w:r>
          </w:p>
          <w:p w14:paraId="1896C3E3" w14:textId="77777777" w:rsidR="00E505A8" w:rsidRPr="00DC587A" w:rsidRDefault="00E505A8" w:rsidP="003E0862">
            <w:pPr>
              <w:spacing w:after="0"/>
              <w:ind w:left="11"/>
              <w:rPr>
                <w:rFonts w:cs="Times New Roman"/>
                <w:sz w:val="16"/>
                <w:szCs w:val="16"/>
              </w:rPr>
            </w:pPr>
            <w:r w:rsidRPr="00DC587A">
              <w:rPr>
                <w:rFonts w:cs="Times New Roman"/>
                <w:sz w:val="16"/>
                <w:szCs w:val="16"/>
                <w:shd w:val="clear" w:color="auto" w:fill="EEF2F6"/>
              </w:rPr>
              <w:t># vi /opt/pmi/fio/nvme_host1.fio</w:t>
            </w:r>
          </w:p>
          <w:p w14:paraId="6AE58FD6" w14:textId="77777777" w:rsidR="00E505A8" w:rsidRPr="00DC587A" w:rsidRDefault="00E505A8" w:rsidP="003E0862">
            <w:pPr>
              <w:spacing w:after="0"/>
              <w:ind w:left="11"/>
              <w:rPr>
                <w:rFonts w:cs="Times New Roman"/>
                <w:sz w:val="16"/>
                <w:szCs w:val="16"/>
              </w:rPr>
            </w:pPr>
            <w:r w:rsidRPr="00DC587A">
              <w:rPr>
                <w:rFonts w:cs="Times New Roman"/>
                <w:sz w:val="16"/>
                <w:szCs w:val="16"/>
                <w:shd w:val="clear" w:color="auto" w:fill="EEF2F6"/>
              </w:rPr>
              <w:t># vi /opt/pmi/fio/nvme_host2.fio</w:t>
            </w:r>
          </w:p>
          <w:p w14:paraId="03CC03AD" w14:textId="77777777" w:rsidR="00E505A8" w:rsidRPr="00DC587A" w:rsidRDefault="00E505A8" w:rsidP="003E0862">
            <w:pPr>
              <w:spacing w:after="0"/>
              <w:rPr>
                <w:rFonts w:cs="Times New Roman"/>
                <w:sz w:val="16"/>
                <w:szCs w:val="16"/>
                <w:lang w:val="ru-RU"/>
              </w:rPr>
            </w:pPr>
            <w:r w:rsidRPr="00DC587A">
              <w:rPr>
                <w:rFonts w:cs="Times New Roman"/>
                <w:sz w:val="16"/>
                <w:szCs w:val="16"/>
                <w:lang w:val="ru-RU"/>
              </w:rPr>
              <w:t xml:space="preserve">3) С одного источника запуска выполнить единый </w:t>
            </w:r>
            <w:r w:rsidRPr="00DC587A">
              <w:rPr>
                <w:rFonts w:cs="Times New Roman"/>
                <w:sz w:val="16"/>
                <w:szCs w:val="16"/>
              </w:rPr>
              <w:t>NVMe</w:t>
            </w:r>
            <w:r w:rsidRPr="00DC587A">
              <w:rPr>
                <w:rFonts w:cs="Times New Roman"/>
                <w:sz w:val="16"/>
                <w:szCs w:val="16"/>
                <w:lang w:val="ru-RU"/>
              </w:rPr>
              <w:t>-прогон и сохранить суммарный результат в отдельный каталог</w:t>
            </w:r>
          </w:p>
          <w:p w14:paraId="44B5ABEF" w14:textId="77777777" w:rsidR="00E505A8" w:rsidRPr="00DC587A" w:rsidRDefault="00E505A8" w:rsidP="003E0862">
            <w:pPr>
              <w:spacing w:after="0"/>
              <w:ind w:left="11"/>
              <w:rPr>
                <w:rFonts w:cs="Times New Roman"/>
                <w:sz w:val="16"/>
                <w:szCs w:val="16"/>
              </w:rPr>
            </w:pPr>
            <w:r w:rsidRPr="00DC587A">
              <w:rPr>
                <w:rFonts w:cs="Times New Roman"/>
                <w:sz w:val="16"/>
                <w:szCs w:val="16"/>
                <w:shd w:val="clear" w:color="auto" w:fill="EEF2F6"/>
              </w:rPr>
              <w:t># export RUN_DIR=/var/log/pmi-fio/nvme_$(date +%Y%m%d_%H%M%S)</w:t>
            </w:r>
          </w:p>
          <w:p w14:paraId="0891D07C" w14:textId="77777777" w:rsidR="00E505A8" w:rsidRPr="00DC587A" w:rsidRDefault="00E505A8" w:rsidP="003E0862">
            <w:pPr>
              <w:spacing w:after="0"/>
              <w:ind w:left="11"/>
              <w:rPr>
                <w:rFonts w:cs="Times New Roman"/>
                <w:sz w:val="16"/>
                <w:szCs w:val="16"/>
              </w:rPr>
            </w:pPr>
            <w:r w:rsidRPr="00DC587A">
              <w:rPr>
                <w:rFonts w:cs="Times New Roman"/>
                <w:sz w:val="16"/>
                <w:szCs w:val="16"/>
                <w:shd w:val="clear" w:color="auto" w:fill="EEF2F6"/>
              </w:rPr>
              <w:t># bash /opt/pmi/fio/run_nvme.sh</w:t>
            </w:r>
          </w:p>
          <w:p w14:paraId="5CF7E4A9" w14:textId="77777777" w:rsidR="00E505A8" w:rsidRPr="00DC587A" w:rsidRDefault="00E505A8" w:rsidP="003E0862">
            <w:pPr>
              <w:spacing w:after="0"/>
              <w:rPr>
                <w:rFonts w:cs="Times New Roman"/>
                <w:i/>
                <w:sz w:val="16"/>
                <w:szCs w:val="16"/>
                <w:lang w:val="ru-RU"/>
              </w:rPr>
            </w:pPr>
            <w:r w:rsidRPr="00DC587A">
              <w:rPr>
                <w:rFonts w:cs="Times New Roman"/>
                <w:i/>
                <w:sz w:val="16"/>
                <w:szCs w:val="16"/>
                <w:lang w:val="ru-RU"/>
              </w:rPr>
              <w:t>Полная команда единого запуска из одного источника приведена в пункте 12</w:t>
            </w:r>
          </w:p>
          <w:p w14:paraId="2D0C0967" w14:textId="77777777" w:rsidR="00E505A8" w:rsidRPr="00DC587A" w:rsidRDefault="00E505A8" w:rsidP="003E0862">
            <w:pPr>
              <w:spacing w:after="0"/>
              <w:rPr>
                <w:rFonts w:cs="Times New Roman"/>
                <w:sz w:val="16"/>
                <w:szCs w:val="16"/>
                <w:lang w:val="ru-RU"/>
              </w:rPr>
            </w:pPr>
            <w:r w:rsidRPr="00DC587A">
              <w:rPr>
                <w:rFonts w:cs="Times New Roman"/>
                <w:sz w:val="16"/>
                <w:szCs w:val="16"/>
                <w:lang w:val="ru-RU"/>
              </w:rPr>
              <w:t>3.1) Фаза warm-up составляет 10 минут и задана параметром ramp_time=600 в FIO-профиле; статистика этого интервала автоматически исключается FIO из агрегированного отчёта.</w:t>
            </w:r>
            <w:r w:rsidRPr="00DC587A">
              <w:rPr>
                <w:rFonts w:cs="Times New Roman"/>
                <w:sz w:val="16"/>
                <w:szCs w:val="16"/>
                <w:lang w:val="ru-RU"/>
              </w:rPr>
              <w:br/>
              <w:t>3.2) Анализ итоговых значений IOPS и latency выполнять только после стабилизации нагрузки. Признаком стабилизации считается отсутствие выраженного тренда деградации и резких колебаний IOPS/latency на последовательных интервалах наблюдения</w:t>
            </w:r>
          </w:p>
          <w:p w14:paraId="41D17E5F" w14:textId="77777777" w:rsidR="00E505A8" w:rsidRPr="00DC587A" w:rsidRDefault="00E505A8" w:rsidP="003E0862">
            <w:pPr>
              <w:spacing w:after="0"/>
              <w:rPr>
                <w:rFonts w:cs="Times New Roman"/>
                <w:sz w:val="16"/>
                <w:szCs w:val="16"/>
                <w:lang w:val="ru-RU"/>
              </w:rPr>
            </w:pPr>
            <w:r w:rsidRPr="00DC587A">
              <w:rPr>
                <w:rFonts w:cs="Times New Roman"/>
                <w:sz w:val="16"/>
                <w:szCs w:val="16"/>
                <w:lang w:val="ru-RU"/>
              </w:rPr>
              <w:t xml:space="preserve">4) Во время прогона зафиксировать суммарную очередь 512, четыре LUN, профиль 64 KB 100% random 70/30 read/write и итоговые значения IOPS/latency по логу fio5) Принять результат по суммарному </w:t>
            </w:r>
            <w:r w:rsidRPr="00DC587A">
              <w:rPr>
                <w:rFonts w:cs="Times New Roman"/>
                <w:sz w:val="16"/>
                <w:szCs w:val="16"/>
              </w:rPr>
              <w:t>IOPS</w:t>
            </w:r>
            <w:r w:rsidRPr="00DC587A">
              <w:rPr>
                <w:rFonts w:cs="Times New Roman"/>
                <w:sz w:val="16"/>
                <w:szCs w:val="16"/>
                <w:lang w:val="ru-RU"/>
              </w:rPr>
              <w:t xml:space="preserve"> и средней задержке на хостах: не менее требуемого </w:t>
            </w:r>
            <w:r w:rsidRPr="00DC587A">
              <w:rPr>
                <w:rFonts w:cs="Times New Roman"/>
                <w:sz w:val="16"/>
                <w:szCs w:val="16"/>
              </w:rPr>
              <w:t>IOPS</w:t>
            </w:r>
            <w:r w:rsidRPr="00DC587A">
              <w:rPr>
                <w:rFonts w:cs="Times New Roman"/>
                <w:sz w:val="16"/>
                <w:szCs w:val="16"/>
                <w:lang w:val="ru-RU"/>
              </w:rPr>
              <w:t xml:space="preserve"> и не более 6 </w:t>
            </w:r>
            <w:r w:rsidRPr="00DC587A">
              <w:rPr>
                <w:rFonts w:cs="Times New Roman"/>
                <w:sz w:val="16"/>
                <w:szCs w:val="16"/>
              </w:rPr>
              <w:t>ms</w:t>
            </w:r>
          </w:p>
        </w:tc>
        <w:tc>
          <w:tcPr>
            <w:tcW w:w="1062" w:type="pct"/>
          </w:tcPr>
          <w:p w14:paraId="1CE9E711" w14:textId="77777777" w:rsidR="00E505A8" w:rsidRPr="00DC587A" w:rsidRDefault="00E505A8" w:rsidP="003E0862">
            <w:pPr>
              <w:spacing w:after="0"/>
              <w:rPr>
                <w:rFonts w:cs="Times New Roman"/>
                <w:sz w:val="16"/>
                <w:szCs w:val="16"/>
                <w:lang w:val="ru-RU"/>
              </w:rPr>
            </w:pPr>
            <w:r w:rsidRPr="00DC587A">
              <w:rPr>
                <w:rFonts w:cs="Times New Roman"/>
                <w:b/>
                <w:sz w:val="16"/>
                <w:szCs w:val="16"/>
                <w:lang w:val="ru-RU"/>
              </w:rPr>
              <w:t>Испытание считается успешным, если одновременно выполнены условия:</w:t>
            </w:r>
          </w:p>
          <w:p w14:paraId="545247DF" w14:textId="77777777" w:rsidR="00E505A8" w:rsidRPr="00DC587A" w:rsidRDefault="00E505A8" w:rsidP="003E0862">
            <w:pPr>
              <w:spacing w:after="0"/>
              <w:rPr>
                <w:rFonts w:cs="Times New Roman"/>
                <w:sz w:val="16"/>
                <w:szCs w:val="16"/>
                <w:lang w:val="ru-RU"/>
              </w:rPr>
            </w:pPr>
            <w:r w:rsidRPr="00DC587A">
              <w:rPr>
                <w:rFonts w:cs="Times New Roman"/>
                <w:sz w:val="16"/>
                <w:szCs w:val="16"/>
                <w:lang w:val="ru-RU"/>
              </w:rPr>
              <w:t xml:space="preserve">1) Целевой прогон выполнен из одного источника запуска, а в </w:t>
            </w:r>
            <w:r w:rsidRPr="00DC587A">
              <w:rPr>
                <w:rFonts w:cs="Times New Roman"/>
                <w:sz w:val="16"/>
                <w:szCs w:val="16"/>
              </w:rPr>
              <w:t>RUN</w:t>
            </w:r>
            <w:r w:rsidRPr="00DC587A">
              <w:rPr>
                <w:rFonts w:cs="Times New Roman"/>
                <w:sz w:val="16"/>
                <w:szCs w:val="16"/>
                <w:lang w:val="ru-RU"/>
              </w:rPr>
              <w:t>_</w:t>
            </w:r>
            <w:r w:rsidRPr="00DC587A">
              <w:rPr>
                <w:rFonts w:cs="Times New Roman"/>
                <w:sz w:val="16"/>
                <w:szCs w:val="16"/>
              </w:rPr>
              <w:t>DIR</w:t>
            </w:r>
            <w:r w:rsidRPr="00DC587A">
              <w:rPr>
                <w:rFonts w:cs="Times New Roman"/>
                <w:sz w:val="16"/>
                <w:szCs w:val="16"/>
                <w:lang w:val="ru-RU"/>
              </w:rPr>
              <w:t xml:space="preserve"> сформированы итоговый лог </w:t>
            </w:r>
          </w:p>
          <w:p w14:paraId="739C27E6" w14:textId="77777777" w:rsidR="00E505A8" w:rsidRPr="00DC587A" w:rsidRDefault="00E505A8" w:rsidP="003E0862">
            <w:pPr>
              <w:spacing w:after="0"/>
              <w:rPr>
                <w:rFonts w:cs="Times New Roman"/>
                <w:sz w:val="16"/>
                <w:szCs w:val="16"/>
                <w:lang w:val="ru-RU"/>
              </w:rPr>
            </w:pPr>
            <w:r w:rsidRPr="00DC587A">
              <w:rPr>
                <w:rFonts w:cs="Times New Roman"/>
                <w:sz w:val="16"/>
                <w:szCs w:val="16"/>
                <w:lang w:val="ru-RU"/>
              </w:rPr>
              <w:t>2) По суммарному результату двух серверов total IOPS не менее 280 000. Для оценки total IOPS используется сумма read IOPS и write IOPS из итогового отчёта</w:t>
            </w:r>
          </w:p>
          <w:p w14:paraId="48B3A65A" w14:textId="77777777" w:rsidR="00E505A8" w:rsidRPr="00DC587A" w:rsidRDefault="00E505A8" w:rsidP="003E0862">
            <w:pPr>
              <w:spacing w:after="0"/>
              <w:rPr>
                <w:rFonts w:cs="Times New Roman"/>
                <w:sz w:val="16"/>
                <w:szCs w:val="16"/>
                <w:lang w:val="ru-RU"/>
              </w:rPr>
            </w:pPr>
            <w:r w:rsidRPr="00DC587A">
              <w:rPr>
                <w:rFonts w:cs="Times New Roman"/>
                <w:sz w:val="16"/>
                <w:szCs w:val="16"/>
                <w:lang w:val="ru-RU"/>
              </w:rPr>
              <w:t xml:space="preserve">3) Средняя </w:t>
            </w:r>
            <w:r w:rsidRPr="00DC587A">
              <w:rPr>
                <w:rFonts w:cs="Times New Roman"/>
                <w:sz w:val="16"/>
                <w:szCs w:val="16"/>
              </w:rPr>
              <w:t>latency</w:t>
            </w:r>
            <w:r w:rsidRPr="00DC587A">
              <w:rPr>
                <w:rFonts w:cs="Times New Roman"/>
                <w:sz w:val="16"/>
                <w:szCs w:val="16"/>
                <w:lang w:val="ru-RU"/>
              </w:rPr>
              <w:t xml:space="preserve"> по чтению и по записи на хостах не превышает 6,0 </w:t>
            </w:r>
            <w:r w:rsidRPr="00DC587A">
              <w:rPr>
                <w:rFonts w:cs="Times New Roman"/>
                <w:sz w:val="16"/>
                <w:szCs w:val="16"/>
              </w:rPr>
              <w:t>ms</w:t>
            </w:r>
          </w:p>
          <w:p w14:paraId="2F01B804" w14:textId="77777777" w:rsidR="00E505A8" w:rsidRPr="00DC587A" w:rsidRDefault="00E505A8" w:rsidP="003E0862">
            <w:pPr>
              <w:spacing w:after="0"/>
              <w:rPr>
                <w:rFonts w:cs="Times New Roman"/>
                <w:sz w:val="16"/>
                <w:szCs w:val="16"/>
                <w:lang w:val="ru-RU"/>
              </w:rPr>
            </w:pPr>
            <w:r w:rsidRPr="00DC587A">
              <w:rPr>
                <w:rFonts w:cs="Times New Roman"/>
                <w:sz w:val="16"/>
                <w:szCs w:val="16"/>
                <w:lang w:val="ru-RU"/>
              </w:rPr>
              <w:t>4) Нагрузка подана на все 4 LUN. С параметром continue_on_error=io допускается не более 5 I/O ошибок суммарно по итоговому отчёту FIO за весь прогон, при условии что ни одна job не завершилась досрочно. Ошибки SCSI и multipath в dmesg не должны иметь характер серии или нарастающего тренда.</w:t>
            </w:r>
          </w:p>
          <w:p w14:paraId="6FFD4BD0" w14:textId="77777777" w:rsidR="00E505A8" w:rsidRPr="00DC587A" w:rsidRDefault="00E505A8" w:rsidP="003E0862">
            <w:pPr>
              <w:spacing w:after="0"/>
              <w:rPr>
                <w:rFonts w:cs="Times New Roman"/>
                <w:sz w:val="16"/>
                <w:szCs w:val="16"/>
                <w:lang w:val="ru-RU"/>
              </w:rPr>
            </w:pPr>
            <w:r w:rsidRPr="00DC587A">
              <w:rPr>
                <w:rFonts w:cs="Times New Roman"/>
                <w:sz w:val="16"/>
                <w:szCs w:val="16"/>
                <w:lang w:val="ru-RU"/>
              </w:rPr>
              <w:t>5) Если требуемые значения IOPS или latency не достигнуты, в журнале испытаний фиксируется диагностическая информация о состоянии хоста на момент прогона: средняя загрузка CPU, доля softirq в структуре загрузки CPU, наличие устойчивого насыщения отдельных ядер. Эта информация используется для разбора причин несоответствия и не является самостоятельным критерием приёмки.</w:t>
            </w:r>
          </w:p>
          <w:p w14:paraId="63526D03" w14:textId="77777777" w:rsidR="00E505A8" w:rsidRPr="00DC587A" w:rsidRDefault="00E505A8" w:rsidP="003E0862">
            <w:pPr>
              <w:spacing w:after="0"/>
              <w:rPr>
                <w:rFonts w:cs="Times New Roman"/>
                <w:sz w:val="16"/>
                <w:szCs w:val="16"/>
                <w:lang w:val="ru-RU"/>
              </w:rPr>
            </w:pPr>
            <w:r w:rsidRPr="00DC587A">
              <w:rPr>
                <w:rFonts w:cs="Times New Roman"/>
                <w:b/>
                <w:sz w:val="16"/>
                <w:szCs w:val="16"/>
                <w:lang w:val="ru-RU"/>
              </w:rPr>
              <w:t>Примеры допустимых фрагментов итогового отчёта:</w:t>
            </w:r>
          </w:p>
          <w:p w14:paraId="6C2CEF11" w14:textId="77777777" w:rsidR="00E505A8" w:rsidRPr="00DC587A" w:rsidRDefault="00E505A8" w:rsidP="003E0862">
            <w:pPr>
              <w:spacing w:after="0"/>
              <w:rPr>
                <w:rFonts w:cs="Times New Roman"/>
                <w:sz w:val="16"/>
                <w:szCs w:val="16"/>
              </w:rPr>
            </w:pPr>
            <w:r w:rsidRPr="00DC587A">
              <w:rPr>
                <w:rFonts w:cs="Times New Roman"/>
                <w:sz w:val="16"/>
                <w:szCs w:val="16"/>
              </w:rPr>
              <w:t>read: IOPS=196.2k</w:t>
            </w:r>
          </w:p>
          <w:p w14:paraId="12DC5D5C" w14:textId="77777777" w:rsidR="00E505A8" w:rsidRPr="00DC587A" w:rsidRDefault="00E505A8" w:rsidP="003E0862">
            <w:pPr>
              <w:spacing w:after="0"/>
              <w:rPr>
                <w:rFonts w:cs="Times New Roman"/>
                <w:sz w:val="16"/>
                <w:szCs w:val="16"/>
              </w:rPr>
            </w:pPr>
            <w:r w:rsidRPr="00DC587A">
              <w:rPr>
                <w:rFonts w:cs="Times New Roman"/>
                <w:sz w:val="16"/>
                <w:szCs w:val="16"/>
              </w:rPr>
              <w:t>write: IOPS=84.0k</w:t>
            </w:r>
          </w:p>
          <w:p w14:paraId="2AF64167" w14:textId="24A97C1A" w:rsidR="00E505A8" w:rsidRPr="00DC587A" w:rsidRDefault="00E505A8" w:rsidP="003E0862">
            <w:pPr>
              <w:spacing w:after="0"/>
              <w:rPr>
                <w:rFonts w:cs="Times New Roman"/>
                <w:sz w:val="16"/>
                <w:szCs w:val="16"/>
              </w:rPr>
            </w:pPr>
            <w:r w:rsidRPr="00DC587A">
              <w:rPr>
                <w:rFonts w:cs="Times New Roman"/>
                <w:sz w:val="16"/>
                <w:szCs w:val="16"/>
              </w:rPr>
              <w:t>Итоговая сумма: 280</w:t>
            </w:r>
            <w:r w:rsidR="00C9173F">
              <w:rPr>
                <w:rFonts w:cs="Times New Roman"/>
                <w:sz w:val="16"/>
                <w:szCs w:val="16"/>
              </w:rPr>
              <w:t xml:space="preserve"> 000</w:t>
            </w:r>
            <w:r w:rsidRPr="00DC587A">
              <w:rPr>
                <w:rFonts w:cs="Times New Roman"/>
                <w:sz w:val="16"/>
                <w:szCs w:val="16"/>
              </w:rPr>
              <w:t xml:space="preserve"> IOPS</w:t>
            </w:r>
          </w:p>
          <w:p w14:paraId="4437E1FC" w14:textId="77777777" w:rsidR="00E505A8" w:rsidRPr="00DC587A" w:rsidRDefault="00E505A8" w:rsidP="003E0862">
            <w:pPr>
              <w:spacing w:after="0"/>
              <w:rPr>
                <w:rFonts w:cs="Times New Roman"/>
                <w:sz w:val="16"/>
                <w:szCs w:val="16"/>
              </w:rPr>
            </w:pPr>
            <w:r w:rsidRPr="00DC587A">
              <w:rPr>
                <w:rFonts w:cs="Times New Roman"/>
                <w:sz w:val="16"/>
                <w:szCs w:val="16"/>
              </w:rPr>
              <w:t>latency avg &lt;= 6000 usec по read и write</w:t>
            </w:r>
          </w:p>
          <w:p w14:paraId="2EE56B05" w14:textId="77777777" w:rsidR="00E505A8" w:rsidRPr="00DC587A" w:rsidRDefault="00E505A8" w:rsidP="003E0862">
            <w:pPr>
              <w:spacing w:after="0"/>
              <w:rPr>
                <w:rFonts w:cs="Times New Roman"/>
                <w:sz w:val="16"/>
                <w:szCs w:val="16"/>
              </w:rPr>
            </w:pPr>
            <w:r w:rsidRPr="00DC587A">
              <w:rPr>
                <w:rFonts w:cs="Times New Roman"/>
                <w:sz w:val="16"/>
                <w:szCs w:val="16"/>
              </w:rPr>
              <w:t>err= 0</w:t>
            </w:r>
          </w:p>
        </w:tc>
      </w:tr>
      <w:tr w:rsidR="00582D30" w:rsidRPr="003E0862" w14:paraId="154E7B72" w14:textId="77777777" w:rsidTr="00582D30">
        <w:tc>
          <w:tcPr>
            <w:tcW w:w="235" w:type="pct"/>
          </w:tcPr>
          <w:p w14:paraId="7B906F54" w14:textId="77777777" w:rsidR="00E505A8" w:rsidRPr="00DC587A" w:rsidRDefault="00E505A8" w:rsidP="003E0862">
            <w:pPr>
              <w:rPr>
                <w:rFonts w:cs="Times New Roman"/>
                <w:sz w:val="16"/>
                <w:szCs w:val="16"/>
              </w:rPr>
            </w:pPr>
            <w:r w:rsidRPr="00DC587A">
              <w:rPr>
                <w:rFonts w:cs="Times New Roman"/>
                <w:sz w:val="16"/>
                <w:szCs w:val="16"/>
              </w:rPr>
              <w:t>2</w:t>
            </w:r>
          </w:p>
        </w:tc>
        <w:tc>
          <w:tcPr>
            <w:tcW w:w="633" w:type="pct"/>
          </w:tcPr>
          <w:p w14:paraId="6F0BE48C" w14:textId="77777777" w:rsidR="00E505A8" w:rsidRPr="00DC587A" w:rsidRDefault="00E505A8" w:rsidP="003E0862">
            <w:pPr>
              <w:spacing w:after="0"/>
              <w:rPr>
                <w:rFonts w:cs="Times New Roman"/>
                <w:sz w:val="16"/>
                <w:szCs w:val="16"/>
              </w:rPr>
            </w:pPr>
            <w:r w:rsidRPr="00DC587A">
              <w:rPr>
                <w:rFonts w:cs="Times New Roman"/>
                <w:sz w:val="16"/>
                <w:szCs w:val="16"/>
              </w:rPr>
              <w:t>Нагрузочное тестирование NVMe</w:t>
            </w:r>
          </w:p>
        </w:tc>
        <w:tc>
          <w:tcPr>
            <w:tcW w:w="805" w:type="pct"/>
          </w:tcPr>
          <w:p w14:paraId="364BB297" w14:textId="77777777" w:rsidR="00E505A8" w:rsidRPr="00DC587A" w:rsidRDefault="00E505A8" w:rsidP="003E0862">
            <w:pPr>
              <w:spacing w:after="0"/>
              <w:rPr>
                <w:rFonts w:cs="Times New Roman"/>
                <w:sz w:val="16"/>
                <w:szCs w:val="16"/>
                <w:lang w:val="ru-RU"/>
              </w:rPr>
            </w:pPr>
            <w:r w:rsidRPr="00DC587A">
              <w:rPr>
                <w:rFonts w:cs="Times New Roman"/>
                <w:sz w:val="16"/>
                <w:szCs w:val="16"/>
                <w:lang w:val="ru-RU"/>
              </w:rPr>
              <w:t xml:space="preserve">Проверка равномерности нагрузки по </w:t>
            </w:r>
            <w:r w:rsidRPr="00DC587A">
              <w:rPr>
                <w:rFonts w:cs="Times New Roman"/>
                <w:sz w:val="16"/>
                <w:szCs w:val="16"/>
              </w:rPr>
              <w:t>LUN</w:t>
            </w:r>
            <w:r w:rsidRPr="00DC587A">
              <w:rPr>
                <w:rFonts w:cs="Times New Roman"/>
                <w:sz w:val="16"/>
                <w:szCs w:val="16"/>
                <w:lang w:val="ru-RU"/>
              </w:rPr>
              <w:t xml:space="preserve"> и путям в </w:t>
            </w:r>
            <w:r w:rsidRPr="00DC587A">
              <w:rPr>
                <w:rFonts w:cs="Times New Roman"/>
                <w:sz w:val="16"/>
                <w:szCs w:val="16"/>
              </w:rPr>
              <w:t>NVMe</w:t>
            </w:r>
            <w:r w:rsidRPr="00DC587A">
              <w:rPr>
                <w:rFonts w:cs="Times New Roman"/>
                <w:sz w:val="16"/>
                <w:szCs w:val="16"/>
                <w:lang w:val="ru-RU"/>
              </w:rPr>
              <w:t>-профиле</w:t>
            </w:r>
          </w:p>
        </w:tc>
        <w:tc>
          <w:tcPr>
            <w:tcW w:w="862" w:type="pct"/>
          </w:tcPr>
          <w:p w14:paraId="110F1BB5" w14:textId="77777777" w:rsidR="00E505A8" w:rsidRPr="00DC587A" w:rsidRDefault="00E505A8" w:rsidP="003E0862">
            <w:pPr>
              <w:spacing w:after="0"/>
              <w:rPr>
                <w:rFonts w:cs="Times New Roman"/>
                <w:sz w:val="16"/>
                <w:szCs w:val="16"/>
              </w:rPr>
            </w:pPr>
            <w:r w:rsidRPr="00DC587A">
              <w:rPr>
                <w:rFonts w:cs="Times New Roman"/>
                <w:sz w:val="16"/>
                <w:szCs w:val="16"/>
                <w:lang w:val="ru-RU"/>
              </w:rPr>
              <w:t xml:space="preserve">Во время целевого профиля </w:t>
            </w:r>
            <w:r w:rsidRPr="00DC587A">
              <w:rPr>
                <w:rFonts w:cs="Times New Roman"/>
                <w:sz w:val="16"/>
                <w:szCs w:val="16"/>
              </w:rPr>
              <w:t>I</w:t>
            </w:r>
            <w:r w:rsidRPr="00DC587A">
              <w:rPr>
                <w:rFonts w:cs="Times New Roman"/>
                <w:sz w:val="16"/>
                <w:szCs w:val="16"/>
                <w:lang w:val="ru-RU"/>
              </w:rPr>
              <w:t>/</w:t>
            </w:r>
            <w:r w:rsidRPr="00DC587A">
              <w:rPr>
                <w:rFonts w:cs="Times New Roman"/>
                <w:sz w:val="16"/>
                <w:szCs w:val="16"/>
              </w:rPr>
              <w:t>O</w:t>
            </w:r>
            <w:r w:rsidRPr="00DC587A">
              <w:rPr>
                <w:rFonts w:cs="Times New Roman"/>
                <w:sz w:val="16"/>
                <w:szCs w:val="16"/>
                <w:lang w:val="ru-RU"/>
              </w:rPr>
              <w:t xml:space="preserve"> наблюдается на всех 4 </w:t>
            </w:r>
            <w:r w:rsidRPr="00DC587A">
              <w:rPr>
                <w:rFonts w:cs="Times New Roman"/>
                <w:sz w:val="16"/>
                <w:szCs w:val="16"/>
              </w:rPr>
              <w:t>LUN</w:t>
            </w:r>
            <w:r w:rsidRPr="00DC587A">
              <w:rPr>
                <w:rFonts w:cs="Times New Roman"/>
                <w:sz w:val="16"/>
                <w:szCs w:val="16"/>
                <w:lang w:val="ru-RU"/>
              </w:rPr>
              <w:t xml:space="preserve"> и на всех рабочих путях; критических перекосов, приводящих к простаиванию </w:t>
            </w:r>
            <w:r w:rsidRPr="00DC587A">
              <w:rPr>
                <w:rFonts w:cs="Times New Roman"/>
                <w:sz w:val="16"/>
                <w:szCs w:val="16"/>
              </w:rPr>
              <w:t>LUN или выпадению путей, нет.</w:t>
            </w:r>
          </w:p>
        </w:tc>
        <w:tc>
          <w:tcPr>
            <w:tcW w:w="1404" w:type="pct"/>
          </w:tcPr>
          <w:p w14:paraId="0BA6A1DC" w14:textId="77777777" w:rsidR="00E505A8" w:rsidRPr="00DC587A" w:rsidRDefault="00E505A8" w:rsidP="003E0862">
            <w:pPr>
              <w:spacing w:after="0"/>
              <w:rPr>
                <w:rFonts w:cs="Times New Roman"/>
                <w:sz w:val="16"/>
                <w:szCs w:val="16"/>
                <w:lang w:val="ru-RU"/>
              </w:rPr>
            </w:pPr>
            <w:r w:rsidRPr="00DC587A">
              <w:rPr>
                <w:rFonts w:cs="Times New Roman"/>
                <w:sz w:val="16"/>
                <w:szCs w:val="16"/>
                <w:lang w:val="ru-RU"/>
              </w:rPr>
              <w:t>1) Во время выполнения нагрузки на каждом сервере каждые 10 минут выполнять команды контроля</w:t>
            </w:r>
          </w:p>
          <w:p w14:paraId="129C23C1" w14:textId="77777777" w:rsidR="00E505A8" w:rsidRPr="00DC587A" w:rsidRDefault="00E505A8" w:rsidP="003E0862">
            <w:pPr>
              <w:spacing w:after="0"/>
              <w:ind w:left="11"/>
              <w:rPr>
                <w:rFonts w:cs="Times New Roman"/>
                <w:sz w:val="16"/>
                <w:szCs w:val="16"/>
                <w:lang w:val="ru-RU"/>
              </w:rPr>
            </w:pPr>
            <w:r w:rsidRPr="00DC587A">
              <w:rPr>
                <w:rFonts w:cs="Times New Roman"/>
                <w:sz w:val="16"/>
                <w:szCs w:val="16"/>
                <w:shd w:val="clear" w:color="auto" w:fill="EEF2F6"/>
                <w:lang w:val="ru-RU"/>
              </w:rPr>
              <w:t xml:space="preserve">$ </w:t>
            </w:r>
            <w:r w:rsidRPr="00DC587A">
              <w:rPr>
                <w:rFonts w:cs="Times New Roman"/>
                <w:sz w:val="16"/>
                <w:szCs w:val="16"/>
                <w:shd w:val="clear" w:color="auto" w:fill="EEF2F6"/>
              </w:rPr>
              <w:t>multipath</w:t>
            </w:r>
            <w:r w:rsidRPr="00DC587A">
              <w:rPr>
                <w:rFonts w:cs="Times New Roman"/>
                <w:sz w:val="16"/>
                <w:szCs w:val="16"/>
                <w:shd w:val="clear" w:color="auto" w:fill="EEF2F6"/>
                <w:lang w:val="ru-RU"/>
              </w:rPr>
              <w:t xml:space="preserve"> -</w:t>
            </w:r>
            <w:r w:rsidRPr="00DC587A">
              <w:rPr>
                <w:rFonts w:cs="Times New Roman"/>
                <w:sz w:val="16"/>
                <w:szCs w:val="16"/>
                <w:shd w:val="clear" w:color="auto" w:fill="EEF2F6"/>
              </w:rPr>
              <w:t>ll</w:t>
            </w:r>
          </w:p>
          <w:p w14:paraId="0B146AC0" w14:textId="77777777" w:rsidR="00E505A8" w:rsidRPr="00DC587A" w:rsidRDefault="00E505A8" w:rsidP="003E0862">
            <w:pPr>
              <w:spacing w:after="0"/>
              <w:ind w:left="11"/>
              <w:rPr>
                <w:rFonts w:cs="Times New Roman"/>
                <w:sz w:val="16"/>
                <w:szCs w:val="16"/>
                <w:lang w:val="ru-RU"/>
              </w:rPr>
            </w:pPr>
            <w:r w:rsidRPr="00DC587A">
              <w:rPr>
                <w:rFonts w:cs="Times New Roman"/>
                <w:sz w:val="16"/>
                <w:szCs w:val="16"/>
                <w:shd w:val="clear" w:color="auto" w:fill="EEF2F6"/>
                <w:lang w:val="ru-RU"/>
              </w:rPr>
              <w:t xml:space="preserve">$ </w:t>
            </w:r>
            <w:r w:rsidRPr="00DC587A">
              <w:rPr>
                <w:rFonts w:cs="Times New Roman"/>
                <w:sz w:val="16"/>
                <w:szCs w:val="16"/>
                <w:shd w:val="clear" w:color="auto" w:fill="EEF2F6"/>
              </w:rPr>
              <w:t>iostat</w:t>
            </w:r>
            <w:r w:rsidRPr="00DC587A">
              <w:rPr>
                <w:rFonts w:cs="Times New Roman"/>
                <w:sz w:val="16"/>
                <w:szCs w:val="16"/>
                <w:shd w:val="clear" w:color="auto" w:fill="EEF2F6"/>
                <w:lang w:val="ru-RU"/>
              </w:rPr>
              <w:t xml:space="preserve"> -</w:t>
            </w:r>
            <w:r w:rsidRPr="00DC587A">
              <w:rPr>
                <w:rFonts w:cs="Times New Roman"/>
                <w:sz w:val="16"/>
                <w:szCs w:val="16"/>
                <w:shd w:val="clear" w:color="auto" w:fill="EEF2F6"/>
              </w:rPr>
              <w:t>dxm</w:t>
            </w:r>
            <w:r w:rsidRPr="00DC587A">
              <w:rPr>
                <w:rFonts w:cs="Times New Roman"/>
                <w:sz w:val="16"/>
                <w:szCs w:val="16"/>
                <w:shd w:val="clear" w:color="auto" w:fill="EEF2F6"/>
                <w:lang w:val="ru-RU"/>
              </w:rPr>
              <w:t xml:space="preserve"> 5 3</w:t>
            </w:r>
          </w:p>
          <w:p w14:paraId="294FEDBE" w14:textId="77777777" w:rsidR="00E505A8" w:rsidRPr="00DC587A" w:rsidRDefault="00E505A8" w:rsidP="003E0862">
            <w:pPr>
              <w:spacing w:after="0"/>
              <w:rPr>
                <w:rFonts w:cs="Times New Roman"/>
                <w:sz w:val="16"/>
                <w:szCs w:val="16"/>
                <w:lang w:val="ru-RU"/>
              </w:rPr>
            </w:pPr>
            <w:r w:rsidRPr="00DC587A">
              <w:rPr>
                <w:rFonts w:cs="Times New Roman"/>
                <w:sz w:val="16"/>
                <w:szCs w:val="16"/>
                <w:lang w:val="ru-RU"/>
              </w:rPr>
              <w:t xml:space="preserve">2) На СХД каждые 10 минут фиксировать загрузку </w:t>
            </w:r>
            <w:r w:rsidRPr="00DC587A">
              <w:rPr>
                <w:rFonts w:cs="Times New Roman"/>
                <w:sz w:val="16"/>
                <w:szCs w:val="16"/>
              </w:rPr>
              <w:t>front</w:t>
            </w:r>
            <w:r w:rsidRPr="00DC587A">
              <w:rPr>
                <w:rFonts w:cs="Times New Roman"/>
                <w:sz w:val="16"/>
                <w:szCs w:val="16"/>
                <w:lang w:val="ru-RU"/>
              </w:rPr>
              <w:t>-</w:t>
            </w:r>
            <w:r w:rsidRPr="00DC587A">
              <w:rPr>
                <w:rFonts w:cs="Times New Roman"/>
                <w:sz w:val="16"/>
                <w:szCs w:val="16"/>
              </w:rPr>
              <w:t>end</w:t>
            </w:r>
            <w:r w:rsidRPr="00DC587A">
              <w:rPr>
                <w:rFonts w:cs="Times New Roman"/>
                <w:sz w:val="16"/>
                <w:szCs w:val="16"/>
                <w:lang w:val="ru-RU"/>
              </w:rPr>
              <w:t xml:space="preserve"> портов и активность по </w:t>
            </w:r>
            <w:r w:rsidRPr="00DC587A">
              <w:rPr>
                <w:rFonts w:cs="Times New Roman"/>
                <w:sz w:val="16"/>
                <w:szCs w:val="16"/>
              </w:rPr>
              <w:t>LUN</w:t>
            </w:r>
            <w:r w:rsidRPr="00DC587A">
              <w:rPr>
                <w:rFonts w:cs="Times New Roman"/>
                <w:sz w:val="16"/>
                <w:szCs w:val="16"/>
                <w:lang w:val="ru-RU"/>
              </w:rPr>
              <w:t>1-</w:t>
            </w:r>
            <w:r w:rsidRPr="00DC587A">
              <w:rPr>
                <w:rFonts w:cs="Times New Roman"/>
                <w:sz w:val="16"/>
                <w:szCs w:val="16"/>
              </w:rPr>
              <w:t>LUN</w:t>
            </w:r>
            <w:r w:rsidRPr="00DC587A">
              <w:rPr>
                <w:rFonts w:cs="Times New Roman"/>
                <w:sz w:val="16"/>
                <w:szCs w:val="16"/>
                <w:lang w:val="ru-RU"/>
              </w:rPr>
              <w:t>4</w:t>
            </w:r>
          </w:p>
          <w:p w14:paraId="7A604904" w14:textId="77777777" w:rsidR="00E505A8" w:rsidRPr="00DC587A" w:rsidRDefault="00E505A8" w:rsidP="003E0862">
            <w:pPr>
              <w:spacing w:after="0"/>
              <w:rPr>
                <w:rFonts w:cs="Times New Roman"/>
                <w:sz w:val="16"/>
                <w:szCs w:val="16"/>
                <w:lang w:val="ru-RU"/>
              </w:rPr>
            </w:pPr>
            <w:r w:rsidRPr="00DC587A">
              <w:rPr>
                <w:rFonts w:cs="Times New Roman"/>
                <w:sz w:val="16"/>
                <w:szCs w:val="16"/>
                <w:lang w:val="ru-RU"/>
              </w:rPr>
              <w:t>3) Сопоставить картину на хостах и на СХД с журналом целевого прогона</w:t>
            </w:r>
          </w:p>
        </w:tc>
        <w:tc>
          <w:tcPr>
            <w:tcW w:w="1062" w:type="pct"/>
          </w:tcPr>
          <w:p w14:paraId="5ADE2B18" w14:textId="77777777" w:rsidR="00E505A8" w:rsidRPr="00DC587A" w:rsidRDefault="00E505A8" w:rsidP="003E0862">
            <w:pPr>
              <w:spacing w:after="0"/>
              <w:rPr>
                <w:rFonts w:cs="Times New Roman"/>
                <w:sz w:val="16"/>
                <w:szCs w:val="16"/>
                <w:lang w:val="ru-RU"/>
              </w:rPr>
            </w:pPr>
            <w:r w:rsidRPr="00DC587A">
              <w:rPr>
                <w:rFonts w:cs="Times New Roman"/>
                <w:b/>
                <w:sz w:val="16"/>
                <w:szCs w:val="16"/>
                <w:lang w:val="ru-RU"/>
              </w:rPr>
              <w:t>Испытание считается успешным, если одновременно выполнены условия:</w:t>
            </w:r>
          </w:p>
          <w:p w14:paraId="18280F50" w14:textId="77777777" w:rsidR="00E505A8" w:rsidRPr="00DC587A" w:rsidRDefault="00E505A8" w:rsidP="003E0862">
            <w:pPr>
              <w:spacing w:after="0"/>
              <w:rPr>
                <w:rFonts w:cs="Times New Roman"/>
                <w:sz w:val="16"/>
                <w:szCs w:val="16"/>
                <w:lang w:val="ru-RU"/>
              </w:rPr>
            </w:pPr>
            <w:r w:rsidRPr="00DC587A">
              <w:rPr>
                <w:rFonts w:cs="Times New Roman"/>
                <w:sz w:val="16"/>
                <w:szCs w:val="16"/>
                <w:lang w:val="ru-RU"/>
              </w:rPr>
              <w:t xml:space="preserve">1) Во время прогона активность наблюдается по всем 4 </w:t>
            </w:r>
            <w:r w:rsidRPr="00DC587A">
              <w:rPr>
                <w:rFonts w:cs="Times New Roman"/>
                <w:sz w:val="16"/>
                <w:szCs w:val="16"/>
              </w:rPr>
              <w:t>LUN</w:t>
            </w:r>
            <w:r w:rsidRPr="00DC587A">
              <w:rPr>
                <w:rFonts w:cs="Times New Roman"/>
                <w:sz w:val="16"/>
                <w:szCs w:val="16"/>
                <w:lang w:val="ru-RU"/>
              </w:rPr>
              <w:t xml:space="preserve">; ситуация, когда работает только один </w:t>
            </w:r>
            <w:r w:rsidRPr="00DC587A">
              <w:rPr>
                <w:rFonts w:cs="Times New Roman"/>
                <w:sz w:val="16"/>
                <w:szCs w:val="16"/>
              </w:rPr>
              <w:t>LUN</w:t>
            </w:r>
            <w:r w:rsidRPr="00DC587A">
              <w:rPr>
                <w:rFonts w:cs="Times New Roman"/>
                <w:sz w:val="16"/>
                <w:szCs w:val="16"/>
                <w:lang w:val="ru-RU"/>
              </w:rPr>
              <w:t>, не допускается</w:t>
            </w:r>
          </w:p>
          <w:p w14:paraId="53E03080" w14:textId="77777777" w:rsidR="00E505A8" w:rsidRPr="00DC587A" w:rsidRDefault="00E505A8" w:rsidP="003E0862">
            <w:pPr>
              <w:spacing w:after="0"/>
              <w:rPr>
                <w:rFonts w:cs="Times New Roman"/>
                <w:sz w:val="16"/>
                <w:szCs w:val="16"/>
                <w:lang w:val="ru-RU"/>
              </w:rPr>
            </w:pPr>
            <w:r w:rsidRPr="00DC587A">
              <w:rPr>
                <w:rFonts w:cs="Times New Roman"/>
                <w:sz w:val="16"/>
                <w:szCs w:val="16"/>
                <w:lang w:val="ru-RU"/>
              </w:rPr>
              <w:t xml:space="preserve">2) Рабочие пути остаются доступными, а </w:t>
            </w:r>
            <w:r w:rsidRPr="00DC587A">
              <w:rPr>
                <w:rFonts w:cs="Times New Roman"/>
                <w:sz w:val="16"/>
                <w:szCs w:val="16"/>
              </w:rPr>
              <w:t>multipath</w:t>
            </w:r>
            <w:r w:rsidRPr="00DC587A">
              <w:rPr>
                <w:rFonts w:cs="Times New Roman"/>
                <w:sz w:val="16"/>
                <w:szCs w:val="16"/>
                <w:lang w:val="ru-RU"/>
              </w:rPr>
              <w:t xml:space="preserve"> не деградирует до единственного пути без объяснимой причины</w:t>
            </w:r>
          </w:p>
          <w:p w14:paraId="5AB1806E" w14:textId="77777777" w:rsidR="00E505A8" w:rsidRPr="00DC587A" w:rsidRDefault="00E505A8" w:rsidP="003E0862">
            <w:pPr>
              <w:spacing w:after="0"/>
              <w:rPr>
                <w:rFonts w:cs="Times New Roman"/>
                <w:sz w:val="16"/>
                <w:szCs w:val="16"/>
                <w:lang w:val="ru-RU"/>
              </w:rPr>
            </w:pPr>
            <w:r w:rsidRPr="00DC587A">
              <w:rPr>
                <w:rFonts w:cs="Times New Roman"/>
                <w:sz w:val="16"/>
                <w:szCs w:val="16"/>
                <w:lang w:val="ru-RU"/>
              </w:rPr>
              <w:t xml:space="preserve">3) На хостах и на СХД фиксируется ненулевая нагрузка на ожидаемых </w:t>
            </w:r>
            <w:r w:rsidRPr="00DC587A">
              <w:rPr>
                <w:rFonts w:cs="Times New Roman"/>
                <w:sz w:val="16"/>
                <w:szCs w:val="16"/>
              </w:rPr>
              <w:t>LUN</w:t>
            </w:r>
            <w:r w:rsidRPr="00DC587A">
              <w:rPr>
                <w:rFonts w:cs="Times New Roman"/>
                <w:sz w:val="16"/>
                <w:szCs w:val="16"/>
                <w:lang w:val="ru-RU"/>
              </w:rPr>
              <w:t xml:space="preserve"> и </w:t>
            </w:r>
            <w:r w:rsidRPr="00DC587A">
              <w:rPr>
                <w:rFonts w:cs="Times New Roman"/>
                <w:sz w:val="16"/>
                <w:szCs w:val="16"/>
              </w:rPr>
              <w:t>front</w:t>
            </w:r>
            <w:r w:rsidRPr="00DC587A">
              <w:rPr>
                <w:rFonts w:cs="Times New Roman"/>
                <w:sz w:val="16"/>
                <w:szCs w:val="16"/>
                <w:lang w:val="ru-RU"/>
              </w:rPr>
              <w:t>-</w:t>
            </w:r>
            <w:r w:rsidRPr="00DC587A">
              <w:rPr>
                <w:rFonts w:cs="Times New Roman"/>
                <w:sz w:val="16"/>
                <w:szCs w:val="16"/>
              </w:rPr>
              <w:t>end</w:t>
            </w:r>
            <w:r w:rsidRPr="00DC587A">
              <w:rPr>
                <w:rFonts w:cs="Times New Roman"/>
                <w:sz w:val="16"/>
                <w:szCs w:val="16"/>
                <w:lang w:val="ru-RU"/>
              </w:rPr>
              <w:t xml:space="preserve"> портах. Полная математическая равномерность не требуется, но распределение не должно свидетельствовать о потере путей или исключении части </w:t>
            </w:r>
            <w:r w:rsidRPr="00DC587A">
              <w:rPr>
                <w:rFonts w:cs="Times New Roman"/>
                <w:sz w:val="16"/>
                <w:szCs w:val="16"/>
              </w:rPr>
              <w:t>LUN</w:t>
            </w:r>
            <w:r w:rsidRPr="00DC587A">
              <w:rPr>
                <w:rFonts w:cs="Times New Roman"/>
                <w:sz w:val="16"/>
                <w:szCs w:val="16"/>
                <w:lang w:val="ru-RU"/>
              </w:rPr>
              <w:t xml:space="preserve"> из теста</w:t>
            </w:r>
          </w:p>
          <w:p w14:paraId="6698E54F" w14:textId="77777777" w:rsidR="00E505A8" w:rsidRPr="00DC587A" w:rsidRDefault="00E505A8" w:rsidP="003E0862">
            <w:pPr>
              <w:spacing w:after="0"/>
              <w:rPr>
                <w:rFonts w:cs="Times New Roman"/>
                <w:sz w:val="16"/>
                <w:szCs w:val="16"/>
                <w:lang w:val="ru-RU"/>
              </w:rPr>
            </w:pPr>
            <w:r w:rsidRPr="00DC587A">
              <w:rPr>
                <w:rFonts w:cs="Times New Roman"/>
                <w:b/>
                <w:sz w:val="16"/>
                <w:szCs w:val="16"/>
                <w:lang w:val="ru-RU"/>
              </w:rPr>
              <w:lastRenderedPageBreak/>
              <w:t>Примеры допустимых признаков:</w:t>
            </w:r>
          </w:p>
          <w:p w14:paraId="12A1F061" w14:textId="77777777" w:rsidR="00E505A8" w:rsidRPr="00DC587A" w:rsidRDefault="00E505A8" w:rsidP="003E0862">
            <w:pPr>
              <w:spacing w:after="0"/>
              <w:rPr>
                <w:rFonts w:cs="Times New Roman"/>
                <w:sz w:val="16"/>
                <w:szCs w:val="16"/>
                <w:lang w:val="ru-RU"/>
              </w:rPr>
            </w:pPr>
            <w:r w:rsidRPr="00DC587A">
              <w:rPr>
                <w:rFonts w:cs="Times New Roman"/>
                <w:sz w:val="16"/>
                <w:szCs w:val="16"/>
              </w:rPr>
              <w:t>iostat</w:t>
            </w:r>
            <w:r w:rsidRPr="00DC587A">
              <w:rPr>
                <w:rFonts w:cs="Times New Roman"/>
                <w:sz w:val="16"/>
                <w:szCs w:val="16"/>
                <w:lang w:val="ru-RU"/>
              </w:rPr>
              <w:t xml:space="preserve">: по каждому </w:t>
            </w:r>
            <w:r w:rsidRPr="00DC587A">
              <w:rPr>
                <w:rFonts w:cs="Times New Roman"/>
                <w:sz w:val="16"/>
                <w:szCs w:val="16"/>
              </w:rPr>
              <w:t>dm</w:t>
            </w:r>
            <w:r w:rsidRPr="00DC587A">
              <w:rPr>
                <w:rFonts w:cs="Times New Roman"/>
                <w:sz w:val="16"/>
                <w:szCs w:val="16"/>
                <w:lang w:val="ru-RU"/>
              </w:rPr>
              <w:t>/</w:t>
            </w:r>
            <w:r w:rsidRPr="00DC587A">
              <w:rPr>
                <w:rFonts w:cs="Times New Roman"/>
                <w:sz w:val="16"/>
                <w:szCs w:val="16"/>
              </w:rPr>
              <w:t>mpath</w:t>
            </w:r>
            <w:r w:rsidRPr="00DC587A">
              <w:rPr>
                <w:rFonts w:cs="Times New Roman"/>
                <w:sz w:val="16"/>
                <w:szCs w:val="16"/>
                <w:lang w:val="ru-RU"/>
              </w:rPr>
              <w:t xml:space="preserve">-устройству есть ненулевые </w:t>
            </w:r>
            <w:r w:rsidRPr="00DC587A">
              <w:rPr>
                <w:rFonts w:cs="Times New Roman"/>
                <w:sz w:val="16"/>
                <w:szCs w:val="16"/>
              </w:rPr>
              <w:t>r</w:t>
            </w:r>
            <w:r w:rsidRPr="00DC587A">
              <w:rPr>
                <w:rFonts w:cs="Times New Roman"/>
                <w:sz w:val="16"/>
                <w:szCs w:val="16"/>
                <w:lang w:val="ru-RU"/>
              </w:rPr>
              <w:t>/</w:t>
            </w:r>
            <w:r w:rsidRPr="00DC587A">
              <w:rPr>
                <w:rFonts w:cs="Times New Roman"/>
                <w:sz w:val="16"/>
                <w:szCs w:val="16"/>
              </w:rPr>
              <w:t>s</w:t>
            </w:r>
            <w:r w:rsidRPr="00DC587A">
              <w:rPr>
                <w:rFonts w:cs="Times New Roman"/>
                <w:sz w:val="16"/>
                <w:szCs w:val="16"/>
                <w:lang w:val="ru-RU"/>
              </w:rPr>
              <w:t xml:space="preserve"> или </w:t>
            </w:r>
            <w:r w:rsidRPr="00DC587A">
              <w:rPr>
                <w:rFonts w:cs="Times New Roman"/>
                <w:sz w:val="16"/>
                <w:szCs w:val="16"/>
              </w:rPr>
              <w:t>w</w:t>
            </w:r>
            <w:r w:rsidRPr="00DC587A">
              <w:rPr>
                <w:rFonts w:cs="Times New Roman"/>
                <w:sz w:val="16"/>
                <w:szCs w:val="16"/>
                <w:lang w:val="ru-RU"/>
              </w:rPr>
              <w:t>/</w:t>
            </w:r>
            <w:r w:rsidRPr="00DC587A">
              <w:rPr>
                <w:rFonts w:cs="Times New Roman"/>
                <w:sz w:val="16"/>
                <w:szCs w:val="16"/>
              </w:rPr>
              <w:t>s</w:t>
            </w:r>
          </w:p>
          <w:p w14:paraId="698F6332" w14:textId="77777777" w:rsidR="00E505A8" w:rsidRPr="00DC587A" w:rsidRDefault="00E505A8" w:rsidP="003E0862">
            <w:pPr>
              <w:spacing w:after="0"/>
              <w:rPr>
                <w:rFonts w:cs="Times New Roman"/>
                <w:sz w:val="16"/>
                <w:szCs w:val="16"/>
              </w:rPr>
            </w:pPr>
            <w:r w:rsidRPr="00DC587A">
              <w:rPr>
                <w:rFonts w:cs="Times New Roman"/>
                <w:sz w:val="16"/>
                <w:szCs w:val="16"/>
              </w:rPr>
              <w:t>multipath -ll: рабочие пути active ready running</w:t>
            </w:r>
          </w:p>
          <w:p w14:paraId="3CDD6A94" w14:textId="77777777" w:rsidR="00E505A8" w:rsidRPr="00DC587A" w:rsidRDefault="00E505A8" w:rsidP="003E0862">
            <w:pPr>
              <w:spacing w:after="0"/>
              <w:rPr>
                <w:rFonts w:cs="Times New Roman"/>
                <w:sz w:val="16"/>
                <w:szCs w:val="16"/>
                <w:lang w:val="ru-RU"/>
              </w:rPr>
            </w:pPr>
            <w:r w:rsidRPr="00DC587A">
              <w:rPr>
                <w:rFonts w:cs="Times New Roman"/>
                <w:sz w:val="16"/>
                <w:szCs w:val="16"/>
                <w:lang w:val="ru-RU"/>
              </w:rPr>
              <w:t xml:space="preserve">На СХД: загрузка присутствует по </w:t>
            </w:r>
            <w:r w:rsidRPr="00DC587A">
              <w:rPr>
                <w:rFonts w:cs="Times New Roman"/>
                <w:sz w:val="16"/>
                <w:szCs w:val="16"/>
              </w:rPr>
              <w:t>LUN</w:t>
            </w:r>
            <w:r w:rsidRPr="00DC587A">
              <w:rPr>
                <w:rFonts w:cs="Times New Roman"/>
                <w:sz w:val="16"/>
                <w:szCs w:val="16"/>
                <w:lang w:val="ru-RU"/>
              </w:rPr>
              <w:t>1-</w:t>
            </w:r>
            <w:r w:rsidRPr="00DC587A">
              <w:rPr>
                <w:rFonts w:cs="Times New Roman"/>
                <w:sz w:val="16"/>
                <w:szCs w:val="16"/>
              </w:rPr>
              <w:t>LUN</w:t>
            </w:r>
            <w:r w:rsidRPr="00DC587A">
              <w:rPr>
                <w:rFonts w:cs="Times New Roman"/>
                <w:sz w:val="16"/>
                <w:szCs w:val="16"/>
                <w:lang w:val="ru-RU"/>
              </w:rPr>
              <w:t xml:space="preserve">4 и по задействованным </w:t>
            </w:r>
            <w:r w:rsidRPr="00DC587A">
              <w:rPr>
                <w:rFonts w:cs="Times New Roman"/>
                <w:sz w:val="16"/>
                <w:szCs w:val="16"/>
              </w:rPr>
              <w:t>front</w:t>
            </w:r>
            <w:r w:rsidRPr="00DC587A">
              <w:rPr>
                <w:rFonts w:cs="Times New Roman"/>
                <w:sz w:val="16"/>
                <w:szCs w:val="16"/>
                <w:lang w:val="ru-RU"/>
              </w:rPr>
              <w:t>-</w:t>
            </w:r>
            <w:r w:rsidRPr="00DC587A">
              <w:rPr>
                <w:rFonts w:cs="Times New Roman"/>
                <w:sz w:val="16"/>
                <w:szCs w:val="16"/>
              </w:rPr>
              <w:t>end</w:t>
            </w:r>
            <w:r w:rsidRPr="00DC587A">
              <w:rPr>
                <w:rFonts w:cs="Times New Roman"/>
                <w:sz w:val="16"/>
                <w:szCs w:val="16"/>
                <w:lang w:val="ru-RU"/>
              </w:rPr>
              <w:t xml:space="preserve"> портам</w:t>
            </w:r>
          </w:p>
        </w:tc>
      </w:tr>
    </w:tbl>
    <w:p w14:paraId="7EE2896B" w14:textId="77777777" w:rsidR="00E505A8" w:rsidRDefault="00E505A8">
      <w:pPr>
        <w:spacing w:after="200" w:line="276" w:lineRule="auto"/>
        <w:rPr>
          <w:lang w:val="ru-RU"/>
        </w:rPr>
      </w:pPr>
    </w:p>
    <w:p w14:paraId="53BED93D" w14:textId="77777777" w:rsidR="00E505A8" w:rsidRPr="002366F0" w:rsidRDefault="00E505A8" w:rsidP="00E505A8">
      <w:pPr>
        <w:rPr>
          <w:rFonts w:cs="Times New Roman"/>
          <w:b/>
          <w:bCs/>
          <w:szCs w:val="28"/>
          <w:lang w:val="ru-RU"/>
        </w:rPr>
      </w:pPr>
      <w:bookmarkStart w:id="1" w:name="_Toc226714077"/>
      <w:r w:rsidRPr="00E505A8">
        <w:rPr>
          <w:rFonts w:cs="Times New Roman"/>
          <w:b/>
          <w:bCs/>
          <w:szCs w:val="28"/>
          <w:lang w:val="ru-RU"/>
        </w:rPr>
        <w:t>11</w:t>
      </w:r>
      <w:r w:rsidRPr="002366F0">
        <w:rPr>
          <w:rFonts w:cs="Times New Roman"/>
          <w:b/>
          <w:bCs/>
          <w:szCs w:val="28"/>
          <w:lang w:val="ru-RU"/>
        </w:rPr>
        <w:t xml:space="preserve"> </w:t>
      </w:r>
      <w:r w:rsidRPr="00E505A8">
        <w:rPr>
          <w:rFonts w:cs="Times New Roman"/>
          <w:b/>
          <w:bCs/>
          <w:szCs w:val="28"/>
          <w:lang w:val="ru-RU"/>
        </w:rPr>
        <w:t xml:space="preserve">Базовые настройки </w:t>
      </w:r>
    </w:p>
    <w:bookmarkEnd w:id="1"/>
    <w:p w14:paraId="5BA0CD4E" w14:textId="77777777" w:rsidR="00E505A8" w:rsidRDefault="00E505A8" w:rsidP="00E505A8">
      <w:pPr>
        <w:spacing w:line="252" w:lineRule="auto"/>
        <w:rPr>
          <w:sz w:val="20"/>
          <w:szCs w:val="20"/>
          <w:lang w:val="ru-RU"/>
        </w:rPr>
      </w:pPr>
      <w:r>
        <w:rPr>
          <w:color w:val="4A4A4A"/>
          <w:sz w:val="20"/>
          <w:szCs w:val="20"/>
          <w:lang w:val="ru-RU"/>
        </w:rPr>
        <w:t xml:space="preserve">Параметры </w:t>
      </w:r>
      <w:r>
        <w:rPr>
          <w:color w:val="4A4A4A"/>
          <w:sz w:val="20"/>
          <w:szCs w:val="20"/>
        </w:rPr>
        <w:t>multipath</w:t>
      </w:r>
      <w:r>
        <w:rPr>
          <w:color w:val="4A4A4A"/>
          <w:sz w:val="20"/>
          <w:szCs w:val="20"/>
          <w:lang w:val="ru-RU"/>
        </w:rPr>
        <w:t xml:space="preserve"> и </w:t>
      </w:r>
      <w:r>
        <w:rPr>
          <w:color w:val="4A4A4A"/>
          <w:sz w:val="20"/>
          <w:szCs w:val="20"/>
        </w:rPr>
        <w:t>udev</w:t>
      </w:r>
      <w:r>
        <w:rPr>
          <w:color w:val="4A4A4A"/>
          <w:sz w:val="20"/>
          <w:szCs w:val="20"/>
          <w:lang w:val="ru-RU"/>
        </w:rPr>
        <w:t xml:space="preserve"> должны быть сверены с руководством конкретного вендора СХД. Для целей данного ПМИ обязательным является использование политики </w:t>
      </w:r>
      <w:r>
        <w:rPr>
          <w:color w:val="4A4A4A"/>
          <w:sz w:val="20"/>
          <w:szCs w:val="20"/>
        </w:rPr>
        <w:t>round</w:t>
      </w:r>
      <w:r>
        <w:rPr>
          <w:color w:val="4A4A4A"/>
          <w:sz w:val="20"/>
          <w:szCs w:val="20"/>
          <w:lang w:val="ru-RU"/>
        </w:rPr>
        <w:t>-</w:t>
      </w:r>
      <w:r>
        <w:rPr>
          <w:color w:val="4A4A4A"/>
          <w:sz w:val="20"/>
          <w:szCs w:val="20"/>
        </w:rPr>
        <w:t>robin</w:t>
      </w:r>
      <w:r>
        <w:rPr>
          <w:color w:val="4A4A4A"/>
          <w:sz w:val="20"/>
          <w:szCs w:val="20"/>
          <w:lang w:val="ru-RU"/>
        </w:rPr>
        <w:t>; остальные параметры допускается уточнять по вендорским рекомендациям.</w:t>
      </w:r>
    </w:p>
    <w:p w14:paraId="42F10280" w14:textId="77777777" w:rsidR="00E505A8" w:rsidRDefault="00E505A8" w:rsidP="00E505A8">
      <w:pPr>
        <w:rPr>
          <w:rStyle w:val="af6"/>
        </w:rPr>
      </w:pPr>
      <w:r>
        <w:rPr>
          <w:rStyle w:val="af6"/>
        </w:rPr>
        <w:t>Требуемые пакеты и запуск multipathd</w:t>
      </w:r>
    </w:p>
    <w:tbl>
      <w:tblPr>
        <w:tblW w:w="5000" w:type="pct"/>
        <w:jc w:val="center"/>
        <w:tblCellMar>
          <w:top w:w="60" w:type="dxa"/>
          <w:left w:w="70" w:type="dxa"/>
          <w:bottom w:w="60" w:type="dxa"/>
          <w:right w:w="70" w:type="dxa"/>
        </w:tblCellMar>
        <w:tblLook w:val="04A0" w:firstRow="1" w:lastRow="0" w:firstColumn="1" w:lastColumn="0" w:noHBand="0" w:noVBand="1"/>
      </w:tblPr>
      <w:tblGrid>
        <w:gridCol w:w="14480"/>
      </w:tblGrid>
      <w:tr w:rsidR="00E505A8" w14:paraId="33818B31" w14:textId="77777777" w:rsidTr="00E505A8">
        <w:trPr>
          <w:jc w:val="center"/>
        </w:trPr>
        <w:tc>
          <w:tcPr>
            <w:tcW w:w="5000" w:type="pct"/>
            <w:shd w:val="clear" w:color="auto" w:fill="F4F6F8"/>
            <w:vAlign w:val="center"/>
          </w:tcPr>
          <w:p w14:paraId="32F9C82F" w14:textId="77777777" w:rsidR="00E505A8" w:rsidRDefault="00E505A8" w:rsidP="00E505A8">
            <w:pPr>
              <w:pStyle w:val="CodeBlock"/>
              <w:shd w:val="clear" w:color="auto" w:fill="F2F4F7"/>
              <w:rPr>
                <w:sz w:val="20"/>
                <w:szCs w:val="20"/>
              </w:rPr>
            </w:pPr>
            <w:r w:rsidRPr="00A0593A">
              <w:rPr>
                <w:rFonts w:ascii="Times New Roman" w:hAnsi="Times New Roman" w:cs="Times New Roman"/>
              </w:rPr>
              <w:t>dnf install -y fio device-mapper-multipath sg3_utils lsscsi</w:t>
            </w:r>
            <w:r w:rsidRPr="00A0593A">
              <w:rPr>
                <w:rFonts w:ascii="Times New Roman" w:hAnsi="Times New Roman" w:cs="Times New Roman"/>
              </w:rPr>
              <w:br/>
              <w:t>mpathconf --find_multipaths y</w:t>
            </w:r>
            <w:r w:rsidRPr="00A0593A">
              <w:rPr>
                <w:rFonts w:ascii="Times New Roman" w:hAnsi="Times New Roman" w:cs="Times New Roman"/>
              </w:rPr>
              <w:br/>
              <w:t>systemctl enable --now multipathd</w:t>
            </w:r>
            <w:r w:rsidRPr="00A0593A">
              <w:rPr>
                <w:rFonts w:ascii="Times New Roman" w:hAnsi="Times New Roman" w:cs="Times New Roman"/>
              </w:rPr>
              <w:br/>
              <w:t>systemctl status multipathd --no-pager</w:t>
            </w:r>
          </w:p>
        </w:tc>
      </w:tr>
    </w:tbl>
    <w:p w14:paraId="0BC5A1A8" w14:textId="77777777" w:rsidR="00E505A8" w:rsidRDefault="00E505A8" w:rsidP="00E505A8">
      <w:pPr>
        <w:rPr>
          <w:sz w:val="20"/>
          <w:szCs w:val="20"/>
        </w:rPr>
      </w:pPr>
    </w:p>
    <w:p w14:paraId="37D76F1E" w14:textId="77777777" w:rsidR="00E505A8" w:rsidRDefault="00E505A8" w:rsidP="00E505A8">
      <w:pPr>
        <w:rPr>
          <w:rStyle w:val="af6"/>
        </w:rPr>
      </w:pPr>
      <w:r>
        <w:rPr>
          <w:rStyle w:val="af6"/>
        </w:rPr>
        <w:t>Настройка qla2xxx</w:t>
      </w:r>
    </w:p>
    <w:tbl>
      <w:tblPr>
        <w:tblW w:w="5000" w:type="pct"/>
        <w:jc w:val="center"/>
        <w:tblCellMar>
          <w:top w:w="60" w:type="dxa"/>
          <w:left w:w="70" w:type="dxa"/>
          <w:bottom w:w="60" w:type="dxa"/>
          <w:right w:w="70" w:type="dxa"/>
        </w:tblCellMar>
        <w:tblLook w:val="04A0" w:firstRow="1" w:lastRow="0" w:firstColumn="1" w:lastColumn="0" w:noHBand="0" w:noVBand="1"/>
      </w:tblPr>
      <w:tblGrid>
        <w:gridCol w:w="14480"/>
      </w:tblGrid>
      <w:tr w:rsidR="00E505A8" w:rsidRPr="003E0862" w14:paraId="36972640" w14:textId="77777777" w:rsidTr="00E505A8">
        <w:trPr>
          <w:jc w:val="center"/>
        </w:trPr>
        <w:tc>
          <w:tcPr>
            <w:tcW w:w="5000" w:type="pct"/>
            <w:shd w:val="clear" w:color="auto" w:fill="F4F6F8"/>
            <w:vAlign w:val="center"/>
          </w:tcPr>
          <w:p w14:paraId="5ECE9781" w14:textId="77777777" w:rsidR="00E505A8" w:rsidRPr="00E505A8" w:rsidRDefault="00E505A8" w:rsidP="00E505A8">
            <w:pPr>
              <w:pStyle w:val="CodeBlock"/>
              <w:shd w:val="clear" w:color="auto" w:fill="F2F4F7"/>
              <w:rPr>
                <w:rFonts w:ascii="Times New Roman" w:hAnsi="Times New Roman" w:cs="Times New Roman"/>
                <w:lang w:val="ru-RU"/>
              </w:rPr>
            </w:pPr>
            <w:r w:rsidRPr="00A0593A">
              <w:rPr>
                <w:rFonts w:ascii="Times New Roman" w:hAnsi="Times New Roman" w:cs="Times New Roman"/>
              </w:rPr>
              <w:t>cat &gt;/etc/modprobe.d/qla2xxx.conf &lt;&lt;'EOF'</w:t>
            </w:r>
            <w:r w:rsidRPr="00A0593A">
              <w:rPr>
                <w:rFonts w:ascii="Times New Roman" w:hAnsi="Times New Roman" w:cs="Times New Roman"/>
              </w:rPr>
              <w:br/>
              <w:t>options qla2xxx ql2xmaxqdepth=256</w:t>
            </w:r>
            <w:r w:rsidRPr="00A0593A">
              <w:rPr>
                <w:rFonts w:ascii="Times New Roman" w:hAnsi="Times New Roman" w:cs="Times New Roman"/>
              </w:rPr>
              <w:br/>
              <w:t>EOF</w:t>
            </w:r>
            <w:r w:rsidRPr="00A0593A">
              <w:rPr>
                <w:rFonts w:ascii="Times New Roman" w:hAnsi="Times New Roman" w:cs="Times New Roman"/>
              </w:rPr>
              <w:br/>
            </w:r>
            <w:r w:rsidRPr="00A0593A">
              <w:rPr>
                <w:rFonts w:ascii="Times New Roman" w:hAnsi="Times New Roman" w:cs="Times New Roman"/>
              </w:rPr>
              <w:br/>
              <w:t>cat &gt;/etc/modules-load.d/qla2xxx.conf &lt;&lt;'EOF'</w:t>
            </w:r>
            <w:r w:rsidRPr="00A0593A">
              <w:rPr>
                <w:rFonts w:ascii="Times New Roman" w:hAnsi="Times New Roman" w:cs="Times New Roman"/>
              </w:rPr>
              <w:br/>
              <w:t>qla2xxx</w:t>
            </w:r>
            <w:r w:rsidRPr="00A0593A">
              <w:rPr>
                <w:rFonts w:ascii="Times New Roman" w:hAnsi="Times New Roman" w:cs="Times New Roman"/>
              </w:rPr>
              <w:br/>
              <w:t>EOF</w:t>
            </w:r>
            <w:r w:rsidRPr="00A0593A">
              <w:rPr>
                <w:rFonts w:ascii="Times New Roman" w:hAnsi="Times New Roman" w:cs="Times New Roman"/>
              </w:rPr>
              <w:br/>
            </w:r>
            <w:r w:rsidRPr="00A0593A">
              <w:rPr>
                <w:rFonts w:ascii="Times New Roman" w:hAnsi="Times New Roman" w:cs="Times New Roman"/>
              </w:rPr>
              <w:br/>
              <w:t xml:space="preserve"># </w:t>
            </w:r>
            <w:r w:rsidRPr="00E505A8">
              <w:rPr>
                <w:rFonts w:ascii="Times New Roman" w:hAnsi="Times New Roman" w:cs="Times New Roman"/>
                <w:lang w:val="ru-RU"/>
              </w:rPr>
              <w:t>Пример</w:t>
            </w:r>
            <w:r w:rsidRPr="00A0593A">
              <w:rPr>
                <w:rFonts w:ascii="Times New Roman" w:hAnsi="Times New Roman" w:cs="Times New Roman"/>
              </w:rPr>
              <w:t xml:space="preserve"> </w:t>
            </w:r>
            <w:r w:rsidRPr="00E505A8">
              <w:rPr>
                <w:rFonts w:ascii="Times New Roman" w:hAnsi="Times New Roman" w:cs="Times New Roman"/>
                <w:lang w:val="ru-RU"/>
              </w:rPr>
              <w:t>процедуры</w:t>
            </w:r>
            <w:r w:rsidRPr="00A0593A">
              <w:rPr>
                <w:rFonts w:ascii="Times New Roman" w:hAnsi="Times New Roman" w:cs="Times New Roman"/>
              </w:rPr>
              <w:t xml:space="preserve"> </w:t>
            </w:r>
            <w:r w:rsidRPr="00E505A8">
              <w:rPr>
                <w:rFonts w:ascii="Times New Roman" w:hAnsi="Times New Roman" w:cs="Times New Roman"/>
                <w:lang w:val="ru-RU"/>
              </w:rPr>
              <w:t>обновления</w:t>
            </w:r>
            <w:r w:rsidRPr="00A0593A">
              <w:rPr>
                <w:rFonts w:ascii="Times New Roman" w:hAnsi="Times New Roman" w:cs="Times New Roman"/>
              </w:rPr>
              <w:t xml:space="preserve"> initramfs. </w:t>
            </w:r>
            <w:r w:rsidRPr="00E505A8">
              <w:rPr>
                <w:rFonts w:ascii="Times New Roman" w:hAnsi="Times New Roman" w:cs="Times New Roman"/>
                <w:lang w:val="ru-RU"/>
              </w:rPr>
              <w:t>На реальном стенде ввод может быть видоизменён в зависимости от дистрибутива и версии dracut.</w:t>
            </w:r>
            <w:r w:rsidRPr="00E505A8">
              <w:rPr>
                <w:rFonts w:ascii="Times New Roman" w:hAnsi="Times New Roman" w:cs="Times New Roman"/>
                <w:lang w:val="ru-RU"/>
              </w:rPr>
              <w:br/>
              <w:t>KVER=$(uname -r)</w:t>
            </w:r>
            <w:r w:rsidRPr="00E505A8">
              <w:rPr>
                <w:rFonts w:ascii="Times New Roman" w:hAnsi="Times New Roman" w:cs="Times New Roman"/>
                <w:lang w:val="ru-RU"/>
              </w:rPr>
              <w:br/>
              <w:t>cp -p /boot/initramfs-$KVER.img /boot/initramfs-$KVER.img.sav</w:t>
            </w:r>
            <w:r w:rsidRPr="00E505A8">
              <w:rPr>
                <w:rFonts w:ascii="Times New Roman" w:hAnsi="Times New Roman" w:cs="Times New Roman"/>
                <w:lang w:val="ru-RU"/>
              </w:rPr>
              <w:br/>
              <w:t>dracut -v -f /tmp/initramfs-$KVER.img $KVER</w:t>
            </w:r>
            <w:r w:rsidRPr="00E505A8">
              <w:rPr>
                <w:rFonts w:ascii="Times New Roman" w:hAnsi="Times New Roman" w:cs="Times New Roman"/>
                <w:lang w:val="ru-RU"/>
              </w:rPr>
              <w:br/>
              <w:t>cp -p /tmp/initramfs-$KVER.img /boot/initramfs-$KVER.img</w:t>
            </w:r>
            <w:r w:rsidRPr="00E505A8">
              <w:rPr>
                <w:rFonts w:ascii="Times New Roman" w:hAnsi="Times New Roman" w:cs="Times New Roman"/>
                <w:lang w:val="ru-RU"/>
              </w:rPr>
              <w:br/>
              <w:t>sync</w:t>
            </w:r>
            <w:r w:rsidRPr="00E505A8">
              <w:rPr>
                <w:rFonts w:ascii="Times New Roman" w:hAnsi="Times New Roman" w:cs="Times New Roman"/>
                <w:lang w:val="ru-RU"/>
              </w:rPr>
              <w:br/>
            </w:r>
            <w:r w:rsidRPr="00E505A8">
              <w:rPr>
                <w:rFonts w:ascii="Times New Roman" w:hAnsi="Times New Roman" w:cs="Times New Roman"/>
                <w:lang w:val="ru-RU"/>
              </w:rPr>
              <w:br/>
              <w:t>reboot</w:t>
            </w:r>
            <w:r w:rsidRPr="00E505A8">
              <w:rPr>
                <w:rFonts w:ascii="Times New Roman" w:hAnsi="Times New Roman" w:cs="Times New Roman"/>
                <w:lang w:val="ru-RU"/>
              </w:rPr>
              <w:br/>
            </w:r>
            <w:r w:rsidRPr="00E505A8">
              <w:rPr>
                <w:rFonts w:ascii="Times New Roman" w:hAnsi="Times New Roman" w:cs="Times New Roman"/>
                <w:lang w:val="ru-RU"/>
              </w:rPr>
              <w:br/>
              <w:t>cat /sys/module/qla2xxx/parameters/ql2xmaxqdepth</w:t>
            </w:r>
          </w:p>
        </w:tc>
      </w:tr>
    </w:tbl>
    <w:p w14:paraId="5FA33ECA" w14:textId="77777777" w:rsidR="00E505A8" w:rsidRPr="00274782" w:rsidRDefault="00E505A8" w:rsidP="00E505A8">
      <w:pPr>
        <w:rPr>
          <w:sz w:val="20"/>
          <w:szCs w:val="20"/>
          <w:lang w:val="ru-RU"/>
        </w:rPr>
      </w:pPr>
    </w:p>
    <w:p w14:paraId="14ACA78C" w14:textId="77777777" w:rsidR="00E505A8" w:rsidRDefault="00E505A8" w:rsidP="00E505A8">
      <w:pPr>
        <w:rPr>
          <w:rStyle w:val="af6"/>
          <w:lang w:val="ru-RU"/>
        </w:rPr>
      </w:pPr>
      <w:r>
        <w:rPr>
          <w:rStyle w:val="af6"/>
        </w:rPr>
        <w:t>Udev</w:t>
      </w:r>
      <w:r>
        <w:rPr>
          <w:rStyle w:val="af6"/>
          <w:lang w:val="ru-RU"/>
        </w:rPr>
        <w:t xml:space="preserve"> для нижележащих </w:t>
      </w:r>
      <w:r>
        <w:rPr>
          <w:rStyle w:val="af6"/>
        </w:rPr>
        <w:t>FC</w:t>
      </w:r>
      <w:r>
        <w:rPr>
          <w:rStyle w:val="af6"/>
          <w:lang w:val="ru-RU"/>
        </w:rPr>
        <w:t>-устройств</w:t>
      </w:r>
    </w:p>
    <w:p w14:paraId="3EA4695F" w14:textId="77777777" w:rsidR="00E505A8" w:rsidRDefault="00E505A8" w:rsidP="00E505A8">
      <w:pPr>
        <w:spacing w:line="252" w:lineRule="auto"/>
        <w:rPr>
          <w:sz w:val="20"/>
          <w:szCs w:val="20"/>
          <w:lang w:val="ru-RU"/>
        </w:rPr>
      </w:pPr>
      <w:r>
        <w:rPr>
          <w:color w:val="4A4A4A"/>
          <w:sz w:val="20"/>
          <w:szCs w:val="20"/>
          <w:lang w:val="ru-RU"/>
        </w:rPr>
        <w:t xml:space="preserve">Ниже приведён </w:t>
      </w:r>
      <w:r>
        <w:rPr>
          <w:color w:val="4A4A4A"/>
          <w:sz w:val="20"/>
          <w:szCs w:val="20"/>
        </w:rPr>
        <w:t>vendor</w:t>
      </w:r>
      <w:r>
        <w:rPr>
          <w:color w:val="4A4A4A"/>
          <w:sz w:val="20"/>
          <w:szCs w:val="20"/>
          <w:lang w:val="ru-RU"/>
        </w:rPr>
        <w:t>-</w:t>
      </w:r>
      <w:r>
        <w:rPr>
          <w:color w:val="4A4A4A"/>
          <w:sz w:val="20"/>
          <w:szCs w:val="20"/>
        </w:rPr>
        <w:t>neutral</w:t>
      </w:r>
      <w:r>
        <w:rPr>
          <w:color w:val="4A4A4A"/>
          <w:sz w:val="20"/>
          <w:szCs w:val="20"/>
          <w:lang w:val="ru-RU"/>
        </w:rPr>
        <w:t xml:space="preserve"> пример. На реальном стенде правило рекомендуется сузить по </w:t>
      </w:r>
      <w:r>
        <w:rPr>
          <w:color w:val="4A4A4A"/>
          <w:sz w:val="20"/>
          <w:szCs w:val="20"/>
        </w:rPr>
        <w:t>vendor</w:t>
      </w:r>
      <w:r>
        <w:rPr>
          <w:color w:val="4A4A4A"/>
          <w:sz w:val="20"/>
          <w:szCs w:val="20"/>
          <w:lang w:val="ru-RU"/>
        </w:rPr>
        <w:t>/</w:t>
      </w:r>
      <w:r>
        <w:rPr>
          <w:color w:val="4A4A4A"/>
          <w:sz w:val="20"/>
          <w:szCs w:val="20"/>
        </w:rPr>
        <w:t>model</w:t>
      </w:r>
      <w:r>
        <w:rPr>
          <w:color w:val="4A4A4A"/>
          <w:sz w:val="20"/>
          <w:szCs w:val="20"/>
          <w:lang w:val="ru-RU"/>
        </w:rPr>
        <w:t xml:space="preserve">, </w:t>
      </w:r>
      <w:r>
        <w:rPr>
          <w:color w:val="4A4A4A"/>
          <w:sz w:val="20"/>
          <w:szCs w:val="20"/>
        </w:rPr>
        <w:t>WWID</w:t>
      </w:r>
      <w:r>
        <w:rPr>
          <w:color w:val="4A4A4A"/>
          <w:sz w:val="20"/>
          <w:szCs w:val="20"/>
          <w:lang w:val="ru-RU"/>
        </w:rPr>
        <w:t xml:space="preserve"> или иным признакам, указанным в документации конкретной СХД.</w:t>
      </w:r>
    </w:p>
    <w:tbl>
      <w:tblPr>
        <w:tblW w:w="5000" w:type="pct"/>
        <w:jc w:val="center"/>
        <w:tblCellMar>
          <w:top w:w="60" w:type="dxa"/>
          <w:left w:w="70" w:type="dxa"/>
          <w:bottom w:w="60" w:type="dxa"/>
          <w:right w:w="70" w:type="dxa"/>
        </w:tblCellMar>
        <w:tblLook w:val="04A0" w:firstRow="1" w:lastRow="0" w:firstColumn="1" w:lastColumn="0" w:noHBand="0" w:noVBand="1"/>
      </w:tblPr>
      <w:tblGrid>
        <w:gridCol w:w="14480"/>
      </w:tblGrid>
      <w:tr w:rsidR="00E505A8" w14:paraId="6A0DD76C" w14:textId="77777777" w:rsidTr="00E505A8">
        <w:trPr>
          <w:jc w:val="center"/>
        </w:trPr>
        <w:tc>
          <w:tcPr>
            <w:tcW w:w="5000" w:type="pct"/>
            <w:shd w:val="clear" w:color="auto" w:fill="F4F6F8"/>
            <w:vAlign w:val="center"/>
          </w:tcPr>
          <w:p w14:paraId="446B2E3D"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 vi /etc/udev/rules.d/70-storage.rules</w:t>
            </w:r>
          </w:p>
          <w:p w14:paraId="5ED9B3FF" w14:textId="77777777" w:rsidR="00E505A8" w:rsidRPr="00C9173F" w:rsidRDefault="00E505A8" w:rsidP="00E505A8">
            <w:pPr>
              <w:pStyle w:val="CodeBlock"/>
              <w:shd w:val="clear" w:color="auto" w:fill="F2F4F7"/>
              <w:rPr>
                <w:rFonts w:ascii="Times New Roman" w:hAnsi="Times New Roman" w:cs="Times New Roman"/>
              </w:rPr>
            </w:pPr>
            <w:r w:rsidRPr="00C9173F">
              <w:rPr>
                <w:rFonts w:ascii="Times New Roman" w:hAnsi="Times New Roman" w:cs="Times New Roman"/>
              </w:rPr>
              <w:t>---cut---</w:t>
            </w:r>
          </w:p>
          <w:p w14:paraId="60DB35AC"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 Set SCSI command timeout for storage devices to 120 seconds</w:t>
            </w:r>
            <w:r w:rsidRPr="00A0593A">
              <w:rPr>
                <w:rFonts w:ascii="Times New Roman" w:hAnsi="Times New Roman" w:cs="Times New Roman"/>
              </w:rPr>
              <w:br/>
              <w:t>ACTION=="add|change", SUBSYSTEM=="block", ENV{ID_VENDOR}=="&lt;VENDOR&gt;", \</w:t>
            </w:r>
          </w:p>
          <w:p w14:paraId="54A6E0DF"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ENV{ID_MODEL}=="&lt;MODEL&gt;", ATTR{device/timeout}="120"</w:t>
            </w:r>
          </w:p>
          <w:p w14:paraId="210DBF9A" w14:textId="77777777" w:rsidR="00E505A8" w:rsidRPr="00E505A8" w:rsidRDefault="00E505A8" w:rsidP="00E505A8">
            <w:pPr>
              <w:pStyle w:val="CodeBlock"/>
              <w:shd w:val="clear" w:color="auto" w:fill="F2F4F7"/>
              <w:rPr>
                <w:rFonts w:ascii="Times New Roman" w:hAnsi="Times New Roman" w:cs="Times New Roman"/>
                <w:lang w:val="ru-RU"/>
              </w:rPr>
            </w:pPr>
            <w:r w:rsidRPr="00E505A8">
              <w:rPr>
                <w:rFonts w:ascii="Times New Roman" w:hAnsi="Times New Roman" w:cs="Times New Roman"/>
                <w:lang w:val="ru-RU"/>
              </w:rPr>
              <w:t># Подставить идентификаторы конкретной СХД из вывода: udevadm info --query=property --name=&lt;sd_device&gt;</w:t>
            </w:r>
          </w:p>
          <w:p w14:paraId="277C42B3" w14:textId="77777777" w:rsidR="00E505A8" w:rsidRPr="00E505A8" w:rsidRDefault="00E505A8" w:rsidP="00E505A8">
            <w:pPr>
              <w:pStyle w:val="CodeBlock"/>
              <w:shd w:val="clear" w:color="auto" w:fill="F2F4F7"/>
              <w:rPr>
                <w:rFonts w:ascii="Times New Roman" w:hAnsi="Times New Roman" w:cs="Times New Roman"/>
                <w:lang w:val="ru-RU"/>
              </w:rPr>
            </w:pPr>
          </w:p>
          <w:p w14:paraId="65179901" w14:textId="77777777" w:rsidR="00E505A8" w:rsidRPr="00E505A8" w:rsidRDefault="00E505A8" w:rsidP="00E505A8">
            <w:pPr>
              <w:pStyle w:val="CodeBlock"/>
              <w:shd w:val="clear" w:color="auto" w:fill="F2F4F7"/>
              <w:rPr>
                <w:rFonts w:ascii="Times New Roman" w:hAnsi="Times New Roman" w:cs="Times New Roman"/>
                <w:lang w:val="ru-RU"/>
              </w:rPr>
            </w:pPr>
          </w:p>
          <w:p w14:paraId="55559C3F" w14:textId="77777777" w:rsidR="00E505A8" w:rsidRPr="00C9173F" w:rsidRDefault="00E505A8" w:rsidP="00E505A8">
            <w:pPr>
              <w:pStyle w:val="CodeBlock"/>
              <w:shd w:val="clear" w:color="auto" w:fill="F2F4F7"/>
              <w:rPr>
                <w:rFonts w:ascii="Times New Roman" w:hAnsi="Times New Roman" w:cs="Times New Roman"/>
              </w:rPr>
            </w:pPr>
            <w:r w:rsidRPr="00C9173F">
              <w:rPr>
                <w:rFonts w:ascii="Times New Roman" w:hAnsi="Times New Roman" w:cs="Times New Roman"/>
              </w:rPr>
              <w:t>---cut---</w:t>
            </w:r>
          </w:p>
          <w:p w14:paraId="5057F168" w14:textId="77777777" w:rsidR="00E505A8" w:rsidRPr="00C9173F" w:rsidRDefault="00E505A8" w:rsidP="00E505A8">
            <w:pPr>
              <w:pStyle w:val="CodeBlock"/>
              <w:shd w:val="clear" w:color="auto" w:fill="F2F4F7"/>
              <w:rPr>
                <w:rFonts w:ascii="Times New Roman" w:hAnsi="Times New Roman" w:cs="Times New Roman"/>
              </w:rPr>
            </w:pPr>
          </w:p>
          <w:p w14:paraId="58D4F86C"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 udevadm control --reload</w:t>
            </w:r>
          </w:p>
          <w:p w14:paraId="7D4B38AC"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 udevadm trigger --verbose --action=change --attr-match="subsystem=block"</w:t>
            </w:r>
          </w:p>
          <w:p w14:paraId="49CA1ED6" w14:textId="77777777" w:rsidR="00E505A8" w:rsidRPr="00E505A8" w:rsidRDefault="00E505A8" w:rsidP="00E505A8">
            <w:pPr>
              <w:pStyle w:val="CodeBlock"/>
              <w:shd w:val="clear" w:color="auto" w:fill="F2F4F7"/>
              <w:rPr>
                <w:rFonts w:ascii="Times New Roman" w:hAnsi="Times New Roman" w:cs="Times New Roman"/>
                <w:lang w:val="ru-RU"/>
              </w:rPr>
            </w:pPr>
            <w:r w:rsidRPr="00E505A8">
              <w:rPr>
                <w:rFonts w:ascii="Times New Roman" w:hAnsi="Times New Roman" w:cs="Times New Roman"/>
                <w:lang w:val="ru-RU"/>
              </w:rPr>
              <w:t># lsblk -t</w:t>
            </w:r>
          </w:p>
        </w:tc>
      </w:tr>
    </w:tbl>
    <w:p w14:paraId="300E48B7" w14:textId="77777777" w:rsidR="00E505A8" w:rsidRDefault="00E505A8" w:rsidP="00E505A8">
      <w:pPr>
        <w:rPr>
          <w:sz w:val="20"/>
          <w:szCs w:val="20"/>
        </w:rPr>
      </w:pPr>
    </w:p>
    <w:tbl>
      <w:tblPr>
        <w:tblStyle w:val="aff8"/>
        <w:tblW w:w="5000" w:type="pct"/>
        <w:tblLook w:val="0420" w:firstRow="1" w:lastRow="0" w:firstColumn="0" w:lastColumn="0" w:noHBand="0" w:noVBand="1"/>
      </w:tblPr>
      <w:tblGrid>
        <w:gridCol w:w="7281"/>
        <w:gridCol w:w="7189"/>
      </w:tblGrid>
      <w:tr w:rsidR="00582D30" w:rsidRPr="00582D30" w14:paraId="6F3E2B53" w14:textId="77777777" w:rsidTr="00582D30">
        <w:tc>
          <w:tcPr>
            <w:tcW w:w="5000" w:type="pct"/>
            <w:gridSpan w:val="2"/>
            <w:shd w:val="clear" w:color="auto" w:fill="DBE5F1" w:themeFill="accent1" w:themeFillTint="33"/>
          </w:tcPr>
          <w:p w14:paraId="2F085F56" w14:textId="77777777" w:rsidR="00E505A8" w:rsidRPr="00582D30" w:rsidRDefault="00E505A8" w:rsidP="003E0862">
            <w:pPr>
              <w:jc w:val="center"/>
              <w:rPr>
                <w:sz w:val="20"/>
                <w:szCs w:val="20"/>
                <w:lang w:val="ru-RU"/>
              </w:rPr>
            </w:pPr>
            <w:r w:rsidRPr="00582D30">
              <w:rPr>
                <w:sz w:val="20"/>
                <w:szCs w:val="20"/>
                <w:lang w:val="ru-RU"/>
              </w:rPr>
              <w:t>ПАРАМЕТРЫ</w:t>
            </w:r>
          </w:p>
        </w:tc>
      </w:tr>
      <w:tr w:rsidR="00582D30" w:rsidRPr="003E0862" w14:paraId="6033FBB7" w14:textId="77777777" w:rsidTr="00582D30">
        <w:tc>
          <w:tcPr>
            <w:tcW w:w="2516" w:type="pct"/>
          </w:tcPr>
          <w:p w14:paraId="3F10FB20" w14:textId="77777777" w:rsidR="00E505A8" w:rsidRPr="00582D30" w:rsidRDefault="00E505A8" w:rsidP="003E0862">
            <w:pPr>
              <w:rPr>
                <w:sz w:val="20"/>
                <w:szCs w:val="20"/>
              </w:rPr>
            </w:pPr>
            <w:r w:rsidRPr="00582D30">
              <w:rPr>
                <w:sz w:val="20"/>
                <w:szCs w:val="20"/>
              </w:rPr>
              <w:t>ACTION=="add|change"</w:t>
            </w:r>
          </w:p>
        </w:tc>
        <w:tc>
          <w:tcPr>
            <w:tcW w:w="2484" w:type="pct"/>
          </w:tcPr>
          <w:p w14:paraId="097ECABA" w14:textId="77777777" w:rsidR="00E505A8" w:rsidRPr="00582D30" w:rsidRDefault="00E505A8" w:rsidP="003E0862">
            <w:pPr>
              <w:rPr>
                <w:sz w:val="20"/>
                <w:szCs w:val="20"/>
                <w:lang w:val="ru-RU"/>
              </w:rPr>
            </w:pPr>
            <w:r w:rsidRPr="00582D30">
              <w:rPr>
                <w:sz w:val="20"/>
                <w:szCs w:val="20"/>
                <w:lang w:val="ru-RU"/>
              </w:rPr>
              <w:t xml:space="preserve">Правило срабатывает при добавлении нового </w:t>
            </w:r>
            <w:r w:rsidRPr="00582D30">
              <w:rPr>
                <w:sz w:val="20"/>
                <w:szCs w:val="20"/>
              </w:rPr>
              <w:t>LUN</w:t>
            </w:r>
            <w:r w:rsidRPr="00582D30">
              <w:rPr>
                <w:sz w:val="20"/>
                <w:szCs w:val="20"/>
                <w:lang w:val="ru-RU"/>
              </w:rPr>
              <w:t xml:space="preserve"> или изменении существующего</w:t>
            </w:r>
          </w:p>
        </w:tc>
      </w:tr>
      <w:tr w:rsidR="00582D30" w:rsidRPr="00582D30" w14:paraId="7D0E46E1" w14:textId="77777777" w:rsidTr="00582D30">
        <w:tc>
          <w:tcPr>
            <w:tcW w:w="2516" w:type="pct"/>
          </w:tcPr>
          <w:p w14:paraId="454C7385" w14:textId="77777777" w:rsidR="00E505A8" w:rsidRPr="00582D30" w:rsidRDefault="00E505A8" w:rsidP="003E0862">
            <w:pPr>
              <w:rPr>
                <w:sz w:val="20"/>
                <w:szCs w:val="20"/>
              </w:rPr>
            </w:pPr>
            <w:r w:rsidRPr="00582D30">
              <w:rPr>
                <w:sz w:val="20"/>
                <w:szCs w:val="20"/>
              </w:rPr>
              <w:t>SUBSYSTEM=="block"</w:t>
            </w:r>
          </w:p>
        </w:tc>
        <w:tc>
          <w:tcPr>
            <w:tcW w:w="2484" w:type="pct"/>
          </w:tcPr>
          <w:p w14:paraId="20F89F91" w14:textId="77777777" w:rsidR="00E505A8" w:rsidRPr="00582D30" w:rsidRDefault="00E505A8" w:rsidP="003E0862">
            <w:pPr>
              <w:rPr>
                <w:sz w:val="20"/>
                <w:szCs w:val="20"/>
              </w:rPr>
            </w:pPr>
            <w:r w:rsidRPr="00582D30">
              <w:rPr>
                <w:sz w:val="20"/>
                <w:szCs w:val="20"/>
              </w:rPr>
              <w:t>Используется подсистема блочных устройств</w:t>
            </w:r>
          </w:p>
        </w:tc>
      </w:tr>
      <w:tr w:rsidR="00582D30" w:rsidRPr="003E0862" w14:paraId="5145198C" w14:textId="77777777" w:rsidTr="00582D30">
        <w:tc>
          <w:tcPr>
            <w:tcW w:w="2516" w:type="pct"/>
          </w:tcPr>
          <w:p w14:paraId="27C21156" w14:textId="77777777" w:rsidR="00E505A8" w:rsidRPr="00582D30" w:rsidRDefault="00E505A8" w:rsidP="003E0862">
            <w:pPr>
              <w:spacing w:after="0"/>
              <w:rPr>
                <w:sz w:val="20"/>
                <w:szCs w:val="20"/>
              </w:rPr>
            </w:pPr>
            <w:r w:rsidRPr="00582D30">
              <w:rPr>
                <w:sz w:val="20"/>
                <w:szCs w:val="20"/>
              </w:rPr>
              <w:t>ENV{ID_VENDOR}=="&lt;VENDOR&gt;"</w:t>
            </w:r>
          </w:p>
          <w:p w14:paraId="5B1FE3C9" w14:textId="77777777" w:rsidR="00E505A8" w:rsidRPr="00582D30" w:rsidRDefault="00E505A8" w:rsidP="003E0862">
            <w:pPr>
              <w:spacing w:after="0"/>
              <w:rPr>
                <w:sz w:val="20"/>
                <w:szCs w:val="20"/>
              </w:rPr>
            </w:pPr>
            <w:r w:rsidRPr="00582D30">
              <w:rPr>
                <w:sz w:val="20"/>
                <w:szCs w:val="20"/>
              </w:rPr>
              <w:t>ENV{ID_MODEL}=="&lt;MODEL&gt;"</w:t>
            </w:r>
          </w:p>
        </w:tc>
        <w:tc>
          <w:tcPr>
            <w:tcW w:w="2484" w:type="pct"/>
          </w:tcPr>
          <w:p w14:paraId="71728429" w14:textId="77777777" w:rsidR="00E505A8" w:rsidRPr="00582D30" w:rsidRDefault="00E505A8" w:rsidP="003E0862">
            <w:pPr>
              <w:rPr>
                <w:sz w:val="20"/>
                <w:szCs w:val="20"/>
                <w:lang w:val="ru-RU"/>
              </w:rPr>
            </w:pPr>
            <w:r w:rsidRPr="00582D30">
              <w:rPr>
                <w:sz w:val="20"/>
                <w:szCs w:val="20"/>
                <w:lang w:val="ru-RU"/>
              </w:rPr>
              <w:t xml:space="preserve">Правило срабатывает только для </w:t>
            </w:r>
            <w:r w:rsidRPr="00582D30">
              <w:rPr>
                <w:sz w:val="20"/>
                <w:szCs w:val="20"/>
              </w:rPr>
              <w:t>LUN</w:t>
            </w:r>
            <w:r w:rsidRPr="00582D30">
              <w:rPr>
                <w:sz w:val="20"/>
                <w:szCs w:val="20"/>
                <w:lang w:val="ru-RU"/>
              </w:rPr>
              <w:t>, имеющих соответствующие атрибуты</w:t>
            </w:r>
          </w:p>
        </w:tc>
      </w:tr>
      <w:tr w:rsidR="00582D30" w:rsidRPr="003E0862" w14:paraId="45CD8C32" w14:textId="77777777" w:rsidTr="00582D30">
        <w:tc>
          <w:tcPr>
            <w:tcW w:w="2516" w:type="pct"/>
          </w:tcPr>
          <w:p w14:paraId="62F1E50D" w14:textId="77777777" w:rsidR="00E505A8" w:rsidRPr="00582D30" w:rsidRDefault="00E505A8" w:rsidP="003E0862">
            <w:pPr>
              <w:rPr>
                <w:sz w:val="20"/>
                <w:szCs w:val="20"/>
              </w:rPr>
            </w:pPr>
            <w:r w:rsidRPr="00582D30">
              <w:rPr>
                <w:sz w:val="20"/>
                <w:szCs w:val="20"/>
              </w:rPr>
              <w:t>ATTR{device/timeout}="120</w:t>
            </w:r>
          </w:p>
        </w:tc>
        <w:tc>
          <w:tcPr>
            <w:tcW w:w="2484" w:type="pct"/>
          </w:tcPr>
          <w:p w14:paraId="74ED11B7" w14:textId="77777777" w:rsidR="00E505A8" w:rsidRPr="00582D30" w:rsidRDefault="00E505A8" w:rsidP="003E0862">
            <w:pPr>
              <w:rPr>
                <w:sz w:val="20"/>
                <w:szCs w:val="20"/>
                <w:lang w:val="ru-RU"/>
              </w:rPr>
            </w:pPr>
            <w:r w:rsidRPr="00582D30">
              <w:rPr>
                <w:sz w:val="20"/>
                <w:szCs w:val="20"/>
                <w:lang w:val="ru-RU"/>
              </w:rPr>
              <w:t xml:space="preserve">Установить для </w:t>
            </w:r>
            <w:r w:rsidRPr="00582D30">
              <w:rPr>
                <w:sz w:val="20"/>
                <w:szCs w:val="20"/>
              </w:rPr>
              <w:t>SCSI</w:t>
            </w:r>
            <w:r w:rsidRPr="00582D30">
              <w:rPr>
                <w:sz w:val="20"/>
                <w:szCs w:val="20"/>
                <w:lang w:val="ru-RU"/>
              </w:rPr>
              <w:t xml:space="preserve"> </w:t>
            </w:r>
            <w:r w:rsidRPr="00582D30">
              <w:rPr>
                <w:sz w:val="20"/>
                <w:szCs w:val="20"/>
              </w:rPr>
              <w:t>command</w:t>
            </w:r>
            <w:r w:rsidRPr="00582D30">
              <w:rPr>
                <w:sz w:val="20"/>
                <w:szCs w:val="20"/>
                <w:lang w:val="ru-RU"/>
              </w:rPr>
              <w:t xml:space="preserve"> </w:t>
            </w:r>
            <w:r w:rsidRPr="00582D30">
              <w:rPr>
                <w:sz w:val="20"/>
                <w:szCs w:val="20"/>
              </w:rPr>
              <w:t>timeout</w:t>
            </w:r>
            <w:r w:rsidRPr="00582D30">
              <w:rPr>
                <w:sz w:val="20"/>
                <w:szCs w:val="20"/>
                <w:lang w:val="ru-RU"/>
              </w:rPr>
              <w:t xml:space="preserve"> значение 120 секунд.</w:t>
            </w:r>
          </w:p>
        </w:tc>
      </w:tr>
      <w:tr w:rsidR="00582D30" w:rsidRPr="003E0862" w14:paraId="4F1CF98F" w14:textId="77777777" w:rsidTr="00582D30">
        <w:tc>
          <w:tcPr>
            <w:tcW w:w="2516" w:type="pct"/>
          </w:tcPr>
          <w:p w14:paraId="79883799" w14:textId="77777777" w:rsidR="00E505A8" w:rsidRPr="00582D30" w:rsidRDefault="00E505A8" w:rsidP="003E0862">
            <w:pPr>
              <w:rPr>
                <w:sz w:val="20"/>
                <w:szCs w:val="20"/>
                <w:lang w:val="ru-RU"/>
              </w:rPr>
            </w:pPr>
            <w:r w:rsidRPr="00582D30">
              <w:rPr>
                <w:sz w:val="20"/>
                <w:szCs w:val="20"/>
                <w:lang w:val="ru-RU"/>
              </w:rPr>
              <w:t>Идентификаторы &lt;VENDOR&gt; и &lt;MODEL&gt;</w:t>
            </w:r>
          </w:p>
        </w:tc>
        <w:tc>
          <w:tcPr>
            <w:tcW w:w="2484" w:type="pct"/>
          </w:tcPr>
          <w:p w14:paraId="79C9D5D3" w14:textId="77777777" w:rsidR="00E505A8" w:rsidRPr="00582D30" w:rsidRDefault="00E505A8" w:rsidP="003E0862">
            <w:pPr>
              <w:rPr>
                <w:sz w:val="20"/>
                <w:szCs w:val="20"/>
                <w:lang w:val="ru-RU"/>
              </w:rPr>
            </w:pPr>
            <w:r w:rsidRPr="00582D30">
              <w:rPr>
                <w:sz w:val="20"/>
                <w:szCs w:val="20"/>
                <w:lang w:val="ru-RU"/>
              </w:rPr>
              <w:t>Подставляются по выводу команды udevadm info --query=property --name=&lt;sd_device&gt; (поля ID_VENDOR и ID_MODEL) для конкретной СХД.</w:t>
            </w:r>
          </w:p>
        </w:tc>
      </w:tr>
    </w:tbl>
    <w:p w14:paraId="259ED12C" w14:textId="77777777" w:rsidR="00E505A8" w:rsidRPr="00582D30" w:rsidRDefault="00E505A8" w:rsidP="00E505A8">
      <w:pPr>
        <w:rPr>
          <w:sz w:val="20"/>
          <w:szCs w:val="20"/>
          <w:lang w:val="ru-RU"/>
        </w:rPr>
      </w:pPr>
    </w:p>
    <w:tbl>
      <w:tblPr>
        <w:tblStyle w:val="aff8"/>
        <w:tblW w:w="5000" w:type="pct"/>
        <w:tblLayout w:type="fixed"/>
        <w:tblLook w:val="0420" w:firstRow="1" w:lastRow="0" w:firstColumn="0" w:lastColumn="0" w:noHBand="0" w:noVBand="1"/>
      </w:tblPr>
      <w:tblGrid>
        <w:gridCol w:w="4569"/>
        <w:gridCol w:w="9901"/>
      </w:tblGrid>
      <w:tr w:rsidR="00582D30" w:rsidRPr="00582D30" w14:paraId="085E6BBD" w14:textId="77777777" w:rsidTr="00582D30">
        <w:trPr>
          <w:trHeight w:val="329"/>
        </w:trPr>
        <w:tc>
          <w:tcPr>
            <w:tcW w:w="9866" w:type="dxa"/>
            <w:gridSpan w:val="2"/>
            <w:shd w:val="clear" w:color="auto" w:fill="DBE5F1" w:themeFill="accent1" w:themeFillTint="33"/>
          </w:tcPr>
          <w:p w14:paraId="58CB3FE0" w14:textId="77777777" w:rsidR="00E505A8" w:rsidRPr="00582D30" w:rsidRDefault="00E505A8" w:rsidP="003E0862">
            <w:pPr>
              <w:spacing w:after="0"/>
              <w:jc w:val="center"/>
              <w:rPr>
                <w:sz w:val="20"/>
                <w:szCs w:val="20"/>
                <w:lang w:val="ru-RU"/>
              </w:rPr>
            </w:pPr>
            <w:r w:rsidRPr="00582D30">
              <w:rPr>
                <w:sz w:val="20"/>
                <w:szCs w:val="20"/>
                <w:lang w:val="ru-RU"/>
              </w:rPr>
              <w:t xml:space="preserve">ПРИМЕР ВЫВОДА </w:t>
            </w:r>
            <w:r w:rsidRPr="00582D30">
              <w:rPr>
                <w:sz w:val="20"/>
                <w:szCs w:val="20"/>
              </w:rPr>
              <w:t>LSBLK -T</w:t>
            </w:r>
          </w:p>
        </w:tc>
      </w:tr>
      <w:tr w:rsidR="00582D30" w:rsidRPr="00582D30" w14:paraId="4BE82A90" w14:textId="77777777" w:rsidTr="00582D30">
        <w:trPr>
          <w:trHeight w:val="329"/>
        </w:trPr>
        <w:tc>
          <w:tcPr>
            <w:tcW w:w="3115" w:type="dxa"/>
          </w:tcPr>
          <w:p w14:paraId="2957F2B3" w14:textId="77777777" w:rsidR="00E505A8" w:rsidRPr="00582D30" w:rsidRDefault="00E505A8" w:rsidP="003E0862">
            <w:pPr>
              <w:spacing w:after="0"/>
              <w:ind w:left="80"/>
              <w:rPr>
                <w:sz w:val="20"/>
                <w:szCs w:val="20"/>
              </w:rPr>
            </w:pPr>
            <w:r w:rsidRPr="00582D30">
              <w:rPr>
                <w:sz w:val="20"/>
                <w:szCs w:val="20"/>
              </w:rPr>
              <w:t>NAME</w:t>
            </w:r>
          </w:p>
        </w:tc>
        <w:tc>
          <w:tcPr>
            <w:tcW w:w="6751" w:type="dxa"/>
          </w:tcPr>
          <w:p w14:paraId="2E0689FB" w14:textId="77777777" w:rsidR="00E505A8" w:rsidRPr="00582D30" w:rsidRDefault="00E505A8" w:rsidP="003E0862">
            <w:pPr>
              <w:spacing w:after="0"/>
              <w:rPr>
                <w:sz w:val="20"/>
                <w:szCs w:val="20"/>
              </w:rPr>
            </w:pPr>
            <w:r w:rsidRPr="00582D30">
              <w:rPr>
                <w:sz w:val="20"/>
                <w:szCs w:val="20"/>
              </w:rPr>
              <w:t>Имя блочного устройства.</w:t>
            </w:r>
          </w:p>
        </w:tc>
      </w:tr>
      <w:tr w:rsidR="00582D30" w:rsidRPr="00582D30" w14:paraId="0118187A" w14:textId="77777777" w:rsidTr="00582D30">
        <w:trPr>
          <w:trHeight w:val="329"/>
        </w:trPr>
        <w:tc>
          <w:tcPr>
            <w:tcW w:w="3115" w:type="dxa"/>
          </w:tcPr>
          <w:p w14:paraId="24B5C1FD" w14:textId="77777777" w:rsidR="00E505A8" w:rsidRPr="00582D30" w:rsidRDefault="00E505A8" w:rsidP="003E0862">
            <w:pPr>
              <w:spacing w:after="0"/>
              <w:ind w:left="80"/>
              <w:rPr>
                <w:sz w:val="20"/>
                <w:szCs w:val="20"/>
              </w:rPr>
            </w:pPr>
            <w:r w:rsidRPr="00582D30">
              <w:rPr>
                <w:sz w:val="20"/>
                <w:szCs w:val="20"/>
              </w:rPr>
              <w:t>ALIGNMENT</w:t>
            </w:r>
          </w:p>
        </w:tc>
        <w:tc>
          <w:tcPr>
            <w:tcW w:w="6751" w:type="dxa"/>
          </w:tcPr>
          <w:p w14:paraId="6BDFBB0F" w14:textId="77777777" w:rsidR="00E505A8" w:rsidRPr="00582D30" w:rsidRDefault="00E505A8" w:rsidP="003E0862">
            <w:pPr>
              <w:spacing w:after="0"/>
              <w:rPr>
                <w:sz w:val="20"/>
                <w:szCs w:val="20"/>
              </w:rPr>
            </w:pPr>
            <w:r w:rsidRPr="00582D30">
              <w:rPr>
                <w:sz w:val="20"/>
                <w:szCs w:val="20"/>
              </w:rPr>
              <w:t>Выравнивание раздела.</w:t>
            </w:r>
          </w:p>
        </w:tc>
      </w:tr>
      <w:tr w:rsidR="00582D30" w:rsidRPr="00582D30" w14:paraId="25C7563D" w14:textId="77777777" w:rsidTr="00582D30">
        <w:trPr>
          <w:trHeight w:val="329"/>
        </w:trPr>
        <w:tc>
          <w:tcPr>
            <w:tcW w:w="3115" w:type="dxa"/>
          </w:tcPr>
          <w:p w14:paraId="146FB4B3" w14:textId="77777777" w:rsidR="00E505A8" w:rsidRPr="00582D30" w:rsidRDefault="00E505A8" w:rsidP="003E0862">
            <w:pPr>
              <w:spacing w:after="0"/>
              <w:ind w:left="80"/>
              <w:rPr>
                <w:sz w:val="20"/>
                <w:szCs w:val="20"/>
              </w:rPr>
            </w:pPr>
            <w:r w:rsidRPr="00582D30">
              <w:rPr>
                <w:sz w:val="20"/>
                <w:szCs w:val="20"/>
              </w:rPr>
              <w:t>MIN-IO</w:t>
            </w:r>
          </w:p>
        </w:tc>
        <w:tc>
          <w:tcPr>
            <w:tcW w:w="6751" w:type="dxa"/>
          </w:tcPr>
          <w:p w14:paraId="1C73E93C" w14:textId="77777777" w:rsidR="00E505A8" w:rsidRPr="00582D30" w:rsidRDefault="00E505A8" w:rsidP="003E0862">
            <w:pPr>
              <w:spacing w:after="0"/>
              <w:rPr>
                <w:sz w:val="20"/>
                <w:szCs w:val="20"/>
              </w:rPr>
            </w:pPr>
            <w:r w:rsidRPr="00582D30">
              <w:rPr>
                <w:sz w:val="20"/>
                <w:szCs w:val="20"/>
              </w:rPr>
              <w:t>Минимальный IOsize в байтах.</w:t>
            </w:r>
          </w:p>
        </w:tc>
      </w:tr>
      <w:tr w:rsidR="00582D30" w:rsidRPr="00582D30" w14:paraId="708472FA" w14:textId="77777777" w:rsidTr="00582D30">
        <w:trPr>
          <w:trHeight w:val="329"/>
        </w:trPr>
        <w:tc>
          <w:tcPr>
            <w:tcW w:w="3115" w:type="dxa"/>
          </w:tcPr>
          <w:p w14:paraId="6B441D2A" w14:textId="77777777" w:rsidR="00E505A8" w:rsidRPr="00582D30" w:rsidRDefault="00E505A8" w:rsidP="003E0862">
            <w:pPr>
              <w:spacing w:after="0"/>
              <w:ind w:left="80"/>
              <w:rPr>
                <w:sz w:val="20"/>
                <w:szCs w:val="20"/>
              </w:rPr>
            </w:pPr>
            <w:r w:rsidRPr="00582D30">
              <w:rPr>
                <w:sz w:val="20"/>
                <w:szCs w:val="20"/>
              </w:rPr>
              <w:t>OPT-IO</w:t>
            </w:r>
          </w:p>
        </w:tc>
        <w:tc>
          <w:tcPr>
            <w:tcW w:w="6751" w:type="dxa"/>
          </w:tcPr>
          <w:p w14:paraId="2F1FC2E4" w14:textId="77777777" w:rsidR="00E505A8" w:rsidRPr="00582D30" w:rsidRDefault="00E505A8" w:rsidP="003E0862">
            <w:pPr>
              <w:spacing w:after="0"/>
              <w:rPr>
                <w:sz w:val="20"/>
                <w:szCs w:val="20"/>
              </w:rPr>
            </w:pPr>
            <w:r w:rsidRPr="00582D30">
              <w:rPr>
                <w:sz w:val="20"/>
                <w:szCs w:val="20"/>
              </w:rPr>
              <w:t>Оптимальный IOsize в байтах.</w:t>
            </w:r>
          </w:p>
        </w:tc>
      </w:tr>
      <w:tr w:rsidR="00582D30" w:rsidRPr="00582D30" w14:paraId="742F2D0C" w14:textId="77777777" w:rsidTr="00582D30">
        <w:trPr>
          <w:trHeight w:val="329"/>
        </w:trPr>
        <w:tc>
          <w:tcPr>
            <w:tcW w:w="3115" w:type="dxa"/>
          </w:tcPr>
          <w:p w14:paraId="243BCBF8" w14:textId="77777777" w:rsidR="00E505A8" w:rsidRPr="00582D30" w:rsidRDefault="00E505A8" w:rsidP="003E0862">
            <w:pPr>
              <w:spacing w:after="0"/>
              <w:ind w:left="80"/>
              <w:rPr>
                <w:sz w:val="20"/>
                <w:szCs w:val="20"/>
              </w:rPr>
            </w:pPr>
            <w:r w:rsidRPr="00582D30">
              <w:rPr>
                <w:sz w:val="20"/>
                <w:szCs w:val="20"/>
              </w:rPr>
              <w:t>PHY-SEC</w:t>
            </w:r>
          </w:p>
        </w:tc>
        <w:tc>
          <w:tcPr>
            <w:tcW w:w="6751" w:type="dxa"/>
          </w:tcPr>
          <w:p w14:paraId="250CB958" w14:textId="77777777" w:rsidR="00E505A8" w:rsidRPr="00582D30" w:rsidRDefault="00E505A8" w:rsidP="003E0862">
            <w:pPr>
              <w:spacing w:after="0"/>
              <w:rPr>
                <w:sz w:val="20"/>
                <w:szCs w:val="20"/>
              </w:rPr>
            </w:pPr>
            <w:r w:rsidRPr="00582D30">
              <w:rPr>
                <w:sz w:val="20"/>
                <w:szCs w:val="20"/>
              </w:rPr>
              <w:t>Физический размер блока.</w:t>
            </w:r>
          </w:p>
        </w:tc>
      </w:tr>
      <w:tr w:rsidR="00582D30" w:rsidRPr="00582D30" w14:paraId="6F24CD75" w14:textId="77777777" w:rsidTr="00582D30">
        <w:trPr>
          <w:trHeight w:val="329"/>
        </w:trPr>
        <w:tc>
          <w:tcPr>
            <w:tcW w:w="3115" w:type="dxa"/>
          </w:tcPr>
          <w:p w14:paraId="50E01B85" w14:textId="77777777" w:rsidR="00E505A8" w:rsidRPr="00582D30" w:rsidRDefault="00E505A8" w:rsidP="003E0862">
            <w:pPr>
              <w:spacing w:after="0"/>
              <w:ind w:left="80"/>
              <w:rPr>
                <w:sz w:val="20"/>
                <w:szCs w:val="20"/>
              </w:rPr>
            </w:pPr>
            <w:r w:rsidRPr="00582D30">
              <w:rPr>
                <w:sz w:val="20"/>
                <w:szCs w:val="20"/>
              </w:rPr>
              <w:t>LOG-SEC</w:t>
            </w:r>
          </w:p>
        </w:tc>
        <w:tc>
          <w:tcPr>
            <w:tcW w:w="6751" w:type="dxa"/>
          </w:tcPr>
          <w:p w14:paraId="408CA864" w14:textId="77777777" w:rsidR="00E505A8" w:rsidRPr="00582D30" w:rsidRDefault="00E505A8" w:rsidP="003E0862">
            <w:pPr>
              <w:spacing w:after="0"/>
              <w:rPr>
                <w:sz w:val="20"/>
                <w:szCs w:val="20"/>
              </w:rPr>
            </w:pPr>
            <w:r w:rsidRPr="00582D30">
              <w:rPr>
                <w:sz w:val="20"/>
                <w:szCs w:val="20"/>
              </w:rPr>
              <w:t>Логический размер блока.</w:t>
            </w:r>
          </w:p>
        </w:tc>
      </w:tr>
      <w:tr w:rsidR="00582D30" w:rsidRPr="003E0862" w14:paraId="11712D2C" w14:textId="77777777" w:rsidTr="00582D30">
        <w:trPr>
          <w:trHeight w:val="577"/>
        </w:trPr>
        <w:tc>
          <w:tcPr>
            <w:tcW w:w="3115" w:type="dxa"/>
          </w:tcPr>
          <w:p w14:paraId="71EAE621" w14:textId="77777777" w:rsidR="00E505A8" w:rsidRPr="00582D30" w:rsidRDefault="00E505A8" w:rsidP="003E0862">
            <w:pPr>
              <w:spacing w:after="0"/>
              <w:ind w:left="80"/>
              <w:rPr>
                <w:sz w:val="20"/>
                <w:szCs w:val="20"/>
              </w:rPr>
            </w:pPr>
            <w:r w:rsidRPr="00582D30">
              <w:rPr>
                <w:sz w:val="20"/>
                <w:szCs w:val="20"/>
              </w:rPr>
              <w:t>ROTA</w:t>
            </w:r>
          </w:p>
        </w:tc>
        <w:tc>
          <w:tcPr>
            <w:tcW w:w="6751" w:type="dxa"/>
          </w:tcPr>
          <w:p w14:paraId="5B8B7E17" w14:textId="77777777" w:rsidR="00E505A8" w:rsidRPr="00582D30" w:rsidRDefault="00E505A8" w:rsidP="003E0862">
            <w:pPr>
              <w:spacing w:after="0"/>
              <w:rPr>
                <w:sz w:val="20"/>
                <w:szCs w:val="20"/>
                <w:lang w:val="ru-RU"/>
              </w:rPr>
            </w:pPr>
            <w:r w:rsidRPr="00582D30">
              <w:rPr>
                <w:sz w:val="20"/>
                <w:szCs w:val="20"/>
                <w:lang w:val="ru-RU"/>
              </w:rPr>
              <w:t xml:space="preserve">Значение флага </w:t>
            </w:r>
            <w:r w:rsidRPr="00582D30">
              <w:rPr>
                <w:sz w:val="20"/>
                <w:szCs w:val="20"/>
              </w:rPr>
              <w:t>rotational</w:t>
            </w:r>
            <w:r w:rsidRPr="00582D30">
              <w:rPr>
                <w:sz w:val="20"/>
                <w:szCs w:val="20"/>
                <w:lang w:val="ru-RU"/>
              </w:rPr>
              <w:t xml:space="preserve"> </w:t>
            </w:r>
            <w:r w:rsidRPr="00582D30">
              <w:rPr>
                <w:sz w:val="20"/>
                <w:szCs w:val="20"/>
              </w:rPr>
              <w:t>device</w:t>
            </w:r>
            <w:r w:rsidRPr="00582D30">
              <w:rPr>
                <w:sz w:val="20"/>
                <w:szCs w:val="20"/>
                <w:lang w:val="ru-RU"/>
              </w:rPr>
              <w:t xml:space="preserve">. Дополнительная настройка, используемая  некоторыми планировщиками ввода-вывода, например, </w:t>
            </w:r>
            <w:r w:rsidRPr="00582D30">
              <w:rPr>
                <w:sz w:val="20"/>
                <w:szCs w:val="20"/>
              </w:rPr>
              <w:t>mq</w:t>
            </w:r>
            <w:r w:rsidRPr="00582D30">
              <w:rPr>
                <w:sz w:val="20"/>
                <w:szCs w:val="20"/>
                <w:lang w:val="ru-RU"/>
              </w:rPr>
              <w:t>-</w:t>
            </w:r>
            <w:r w:rsidRPr="00582D30">
              <w:rPr>
                <w:sz w:val="20"/>
                <w:szCs w:val="20"/>
              </w:rPr>
              <w:t>deadline</w:t>
            </w:r>
            <w:r w:rsidRPr="00582D30">
              <w:rPr>
                <w:sz w:val="20"/>
                <w:szCs w:val="20"/>
                <w:lang w:val="ru-RU"/>
              </w:rPr>
              <w:t>.</w:t>
            </w:r>
          </w:p>
        </w:tc>
      </w:tr>
      <w:tr w:rsidR="00582D30" w:rsidRPr="00582D30" w14:paraId="7E206F92" w14:textId="77777777" w:rsidTr="00582D30">
        <w:trPr>
          <w:trHeight w:val="329"/>
        </w:trPr>
        <w:tc>
          <w:tcPr>
            <w:tcW w:w="3115" w:type="dxa"/>
          </w:tcPr>
          <w:p w14:paraId="3DDEAB47" w14:textId="77777777" w:rsidR="00E505A8" w:rsidRPr="00582D30" w:rsidRDefault="00E505A8" w:rsidP="003E0862">
            <w:pPr>
              <w:spacing w:after="0"/>
              <w:ind w:left="80"/>
              <w:rPr>
                <w:sz w:val="20"/>
                <w:szCs w:val="20"/>
              </w:rPr>
            </w:pPr>
            <w:r w:rsidRPr="00582D30">
              <w:rPr>
                <w:sz w:val="20"/>
                <w:szCs w:val="20"/>
              </w:rPr>
              <w:t>SHED</w:t>
            </w:r>
          </w:p>
        </w:tc>
        <w:tc>
          <w:tcPr>
            <w:tcW w:w="6751" w:type="dxa"/>
          </w:tcPr>
          <w:p w14:paraId="225DA8C6" w14:textId="77777777" w:rsidR="00E505A8" w:rsidRPr="00582D30" w:rsidRDefault="00E505A8" w:rsidP="003E0862">
            <w:pPr>
              <w:spacing w:after="0"/>
              <w:rPr>
                <w:sz w:val="20"/>
                <w:szCs w:val="20"/>
              </w:rPr>
            </w:pPr>
            <w:r w:rsidRPr="00582D30">
              <w:rPr>
                <w:sz w:val="20"/>
                <w:szCs w:val="20"/>
              </w:rPr>
              <w:t>Используемый планировщик ввода-вывода.</w:t>
            </w:r>
          </w:p>
        </w:tc>
      </w:tr>
      <w:tr w:rsidR="00582D30" w:rsidRPr="003E0862" w14:paraId="1FD1869B" w14:textId="77777777" w:rsidTr="00582D30">
        <w:trPr>
          <w:trHeight w:val="329"/>
        </w:trPr>
        <w:tc>
          <w:tcPr>
            <w:tcW w:w="3115" w:type="dxa"/>
          </w:tcPr>
          <w:p w14:paraId="3D65245B" w14:textId="77777777" w:rsidR="00E505A8" w:rsidRPr="00582D30" w:rsidRDefault="00E505A8" w:rsidP="003E0862">
            <w:pPr>
              <w:spacing w:after="0"/>
              <w:ind w:left="80"/>
              <w:rPr>
                <w:sz w:val="20"/>
                <w:szCs w:val="20"/>
              </w:rPr>
            </w:pPr>
            <w:r w:rsidRPr="00582D30">
              <w:rPr>
                <w:sz w:val="20"/>
                <w:szCs w:val="20"/>
              </w:rPr>
              <w:t>RQ-SIZE</w:t>
            </w:r>
          </w:p>
        </w:tc>
        <w:tc>
          <w:tcPr>
            <w:tcW w:w="6751" w:type="dxa"/>
          </w:tcPr>
          <w:p w14:paraId="6C309BAF" w14:textId="77777777" w:rsidR="00E505A8" w:rsidRPr="00582D30" w:rsidRDefault="00E505A8" w:rsidP="003E0862">
            <w:pPr>
              <w:spacing w:after="0"/>
              <w:rPr>
                <w:sz w:val="20"/>
                <w:szCs w:val="20"/>
                <w:lang w:val="ru-RU"/>
              </w:rPr>
            </w:pPr>
            <w:r w:rsidRPr="00582D30">
              <w:rPr>
                <w:sz w:val="20"/>
                <w:szCs w:val="20"/>
                <w:lang w:val="ru-RU"/>
              </w:rPr>
              <w:t>Глубина очереди ввода-вывода для данного блочного устройства.</w:t>
            </w:r>
          </w:p>
        </w:tc>
      </w:tr>
      <w:tr w:rsidR="00582D30" w:rsidRPr="003E0862" w14:paraId="350D1D64" w14:textId="77777777" w:rsidTr="00582D30">
        <w:trPr>
          <w:trHeight w:val="329"/>
        </w:trPr>
        <w:tc>
          <w:tcPr>
            <w:tcW w:w="3115" w:type="dxa"/>
          </w:tcPr>
          <w:p w14:paraId="4425AFDD" w14:textId="77777777" w:rsidR="00E505A8" w:rsidRPr="00582D30" w:rsidRDefault="00E505A8" w:rsidP="003E0862">
            <w:pPr>
              <w:spacing w:after="0"/>
              <w:ind w:left="80"/>
              <w:rPr>
                <w:sz w:val="20"/>
                <w:szCs w:val="20"/>
              </w:rPr>
            </w:pPr>
            <w:r w:rsidRPr="00582D30">
              <w:rPr>
                <w:sz w:val="20"/>
                <w:szCs w:val="20"/>
              </w:rPr>
              <w:t>RA</w:t>
            </w:r>
          </w:p>
        </w:tc>
        <w:tc>
          <w:tcPr>
            <w:tcW w:w="6751" w:type="dxa"/>
          </w:tcPr>
          <w:p w14:paraId="74D89D07" w14:textId="77777777" w:rsidR="00E505A8" w:rsidRPr="00582D30" w:rsidRDefault="00E505A8" w:rsidP="003E0862">
            <w:pPr>
              <w:spacing w:after="0"/>
              <w:rPr>
                <w:sz w:val="20"/>
                <w:szCs w:val="20"/>
                <w:lang w:val="ru-RU"/>
              </w:rPr>
            </w:pPr>
            <w:r w:rsidRPr="00582D30">
              <w:rPr>
                <w:sz w:val="20"/>
                <w:szCs w:val="20"/>
                <w:lang w:val="ru-RU"/>
              </w:rPr>
              <w:t>Размер предвыборки для устройства (</w:t>
            </w:r>
            <w:r w:rsidRPr="00582D30">
              <w:rPr>
                <w:sz w:val="20"/>
                <w:szCs w:val="20"/>
              </w:rPr>
              <w:t>read</w:t>
            </w:r>
            <w:r w:rsidRPr="00582D30">
              <w:rPr>
                <w:sz w:val="20"/>
                <w:szCs w:val="20"/>
                <w:lang w:val="ru-RU"/>
              </w:rPr>
              <w:t>-</w:t>
            </w:r>
            <w:r w:rsidRPr="00582D30">
              <w:rPr>
                <w:sz w:val="20"/>
                <w:szCs w:val="20"/>
              </w:rPr>
              <w:t>ahead</w:t>
            </w:r>
            <w:r w:rsidRPr="00582D30">
              <w:rPr>
                <w:sz w:val="20"/>
                <w:szCs w:val="20"/>
                <w:lang w:val="ru-RU"/>
              </w:rPr>
              <w:t xml:space="preserve"> </w:t>
            </w:r>
            <w:r w:rsidRPr="00582D30">
              <w:rPr>
                <w:sz w:val="20"/>
                <w:szCs w:val="20"/>
              </w:rPr>
              <w:t>of</w:t>
            </w:r>
            <w:r w:rsidRPr="00582D30">
              <w:rPr>
                <w:sz w:val="20"/>
                <w:szCs w:val="20"/>
                <w:lang w:val="ru-RU"/>
              </w:rPr>
              <w:t xml:space="preserve"> </w:t>
            </w:r>
            <w:r w:rsidRPr="00582D30">
              <w:rPr>
                <w:sz w:val="20"/>
                <w:szCs w:val="20"/>
              </w:rPr>
              <w:t>the</w:t>
            </w:r>
            <w:r w:rsidRPr="00582D30">
              <w:rPr>
                <w:sz w:val="20"/>
                <w:szCs w:val="20"/>
                <w:lang w:val="ru-RU"/>
              </w:rPr>
              <w:t xml:space="preserve"> </w:t>
            </w:r>
            <w:r w:rsidRPr="00582D30">
              <w:rPr>
                <w:sz w:val="20"/>
                <w:szCs w:val="20"/>
              </w:rPr>
              <w:t>device</w:t>
            </w:r>
            <w:r w:rsidRPr="00582D30">
              <w:rPr>
                <w:sz w:val="20"/>
                <w:szCs w:val="20"/>
                <w:lang w:val="ru-RU"/>
              </w:rPr>
              <w:t>).</w:t>
            </w:r>
          </w:p>
        </w:tc>
      </w:tr>
      <w:tr w:rsidR="00582D30" w:rsidRPr="00582D30" w14:paraId="37873EE7" w14:textId="77777777" w:rsidTr="00582D30">
        <w:trPr>
          <w:trHeight w:val="329"/>
        </w:trPr>
        <w:tc>
          <w:tcPr>
            <w:tcW w:w="3115" w:type="dxa"/>
          </w:tcPr>
          <w:p w14:paraId="532D44F1" w14:textId="77777777" w:rsidR="00E505A8" w:rsidRPr="00582D30" w:rsidRDefault="00E505A8" w:rsidP="003E0862">
            <w:pPr>
              <w:spacing w:after="0"/>
              <w:ind w:left="80"/>
              <w:rPr>
                <w:sz w:val="20"/>
                <w:szCs w:val="20"/>
              </w:rPr>
            </w:pPr>
            <w:r w:rsidRPr="00582D30">
              <w:rPr>
                <w:sz w:val="20"/>
                <w:szCs w:val="20"/>
              </w:rPr>
              <w:t>WSAME</w:t>
            </w:r>
          </w:p>
        </w:tc>
        <w:tc>
          <w:tcPr>
            <w:tcW w:w="6751" w:type="dxa"/>
          </w:tcPr>
          <w:p w14:paraId="0ABAB390" w14:textId="77777777" w:rsidR="00E505A8" w:rsidRPr="00582D30" w:rsidRDefault="00E505A8" w:rsidP="003E0862">
            <w:pPr>
              <w:spacing w:after="0"/>
              <w:rPr>
                <w:sz w:val="20"/>
                <w:szCs w:val="20"/>
              </w:rPr>
            </w:pPr>
            <w:r w:rsidRPr="00582D30">
              <w:rPr>
                <w:sz w:val="20"/>
                <w:szCs w:val="20"/>
                <w:lang w:val="ru-RU"/>
              </w:rPr>
              <w:t xml:space="preserve">Размер в байтах, поддерживаемый </w:t>
            </w:r>
            <w:r w:rsidRPr="00582D30">
              <w:rPr>
                <w:sz w:val="20"/>
                <w:szCs w:val="20"/>
              </w:rPr>
              <w:t>SCSI</w:t>
            </w:r>
            <w:r w:rsidRPr="00582D30">
              <w:rPr>
                <w:sz w:val="20"/>
                <w:szCs w:val="20"/>
                <w:lang w:val="ru-RU"/>
              </w:rPr>
              <w:t xml:space="preserve"> командой </w:t>
            </w:r>
            <w:r w:rsidRPr="00582D30">
              <w:rPr>
                <w:sz w:val="20"/>
                <w:szCs w:val="20"/>
              </w:rPr>
              <w:t>WRITE</w:t>
            </w:r>
            <w:r w:rsidRPr="00582D30">
              <w:rPr>
                <w:sz w:val="20"/>
                <w:szCs w:val="20"/>
                <w:lang w:val="ru-RU"/>
              </w:rPr>
              <w:t xml:space="preserve"> </w:t>
            </w:r>
            <w:r w:rsidRPr="00582D30">
              <w:rPr>
                <w:sz w:val="20"/>
                <w:szCs w:val="20"/>
              </w:rPr>
              <w:t>SAME</w:t>
            </w:r>
            <w:r w:rsidRPr="00582D30">
              <w:rPr>
                <w:sz w:val="20"/>
                <w:szCs w:val="20"/>
                <w:lang w:val="ru-RU"/>
              </w:rPr>
              <w:t xml:space="preserve"> (10, 16 </w:t>
            </w:r>
            <w:r w:rsidRPr="00582D30">
              <w:rPr>
                <w:sz w:val="20"/>
                <w:szCs w:val="20"/>
              </w:rPr>
              <w:t>or</w:t>
            </w:r>
            <w:r w:rsidRPr="00582D30">
              <w:rPr>
                <w:sz w:val="20"/>
                <w:szCs w:val="20"/>
                <w:lang w:val="ru-RU"/>
              </w:rPr>
              <w:t xml:space="preserve">  32 </w:t>
            </w:r>
            <w:r w:rsidRPr="00582D30">
              <w:rPr>
                <w:sz w:val="20"/>
                <w:szCs w:val="20"/>
              </w:rPr>
              <w:t>byte</w:t>
            </w:r>
            <w:r w:rsidRPr="00582D30">
              <w:rPr>
                <w:sz w:val="20"/>
                <w:szCs w:val="20"/>
                <w:lang w:val="ru-RU"/>
              </w:rPr>
              <w:t xml:space="preserve">). Подробнее см. </w:t>
            </w:r>
            <w:r w:rsidRPr="00582D30">
              <w:rPr>
                <w:sz w:val="20"/>
                <w:szCs w:val="20"/>
              </w:rPr>
              <w:t>man</w:t>
            </w:r>
            <w:r w:rsidRPr="00582D30">
              <w:rPr>
                <w:sz w:val="20"/>
                <w:szCs w:val="20"/>
                <w:lang w:val="ru-RU"/>
              </w:rPr>
              <w:t>(8)</w:t>
            </w:r>
            <w:r w:rsidRPr="00582D30">
              <w:rPr>
                <w:sz w:val="20"/>
                <w:szCs w:val="20"/>
              </w:rPr>
              <w:t>sg</w:t>
            </w:r>
            <w:r w:rsidRPr="00582D30">
              <w:rPr>
                <w:sz w:val="20"/>
                <w:szCs w:val="20"/>
                <w:lang w:val="ru-RU"/>
              </w:rPr>
              <w:t>_</w:t>
            </w:r>
            <w:r w:rsidRPr="00582D30">
              <w:rPr>
                <w:sz w:val="20"/>
                <w:szCs w:val="20"/>
              </w:rPr>
              <w:t>write</w:t>
            </w:r>
            <w:r w:rsidRPr="00582D30">
              <w:rPr>
                <w:sz w:val="20"/>
                <w:szCs w:val="20"/>
                <w:lang w:val="ru-RU"/>
              </w:rPr>
              <w:t>_</w:t>
            </w:r>
            <w:r w:rsidRPr="00582D30">
              <w:rPr>
                <w:sz w:val="20"/>
                <w:szCs w:val="20"/>
              </w:rPr>
              <w:t>same</w:t>
            </w:r>
            <w:r w:rsidRPr="00582D30">
              <w:rPr>
                <w:sz w:val="20"/>
                <w:szCs w:val="20"/>
                <w:lang w:val="ru-RU"/>
              </w:rPr>
              <w:t>.</w:t>
            </w:r>
          </w:p>
        </w:tc>
      </w:tr>
    </w:tbl>
    <w:p w14:paraId="5A850878" w14:textId="77777777" w:rsidR="00E505A8" w:rsidRPr="00582D30" w:rsidRDefault="00E505A8" w:rsidP="00E505A8">
      <w:pPr>
        <w:spacing w:after="169" w:line="233" w:lineRule="auto"/>
        <w:ind w:left="3461" w:right="483" w:hanging="3031"/>
        <w:rPr>
          <w:rFonts w:ascii="Futura PT" w:eastAsia="Futura PT" w:hAnsi="Futura PT" w:cs="Futura PT"/>
          <w:color w:val="1E22AA"/>
          <w:lang w:val="ru-RU"/>
        </w:rPr>
      </w:pPr>
      <w:r w:rsidRPr="00582D30">
        <w:rPr>
          <w:color w:val="171CAF"/>
          <w:sz w:val="17"/>
          <w:lang w:val="ru-RU"/>
        </w:rPr>
        <w:tab/>
      </w:r>
    </w:p>
    <w:p w14:paraId="3CA2DAA8" w14:textId="77777777" w:rsidR="00E505A8" w:rsidRPr="00582D30" w:rsidRDefault="00E505A8" w:rsidP="00E505A8">
      <w:pPr>
        <w:pStyle w:val="21"/>
        <w:rPr>
          <w:rFonts w:ascii="Times New Roman" w:hAnsi="Times New Roman" w:cs="Times New Roman"/>
          <w:sz w:val="20"/>
          <w:szCs w:val="20"/>
        </w:rPr>
      </w:pPr>
      <w:bookmarkStart w:id="2" w:name="_Toc226714078"/>
      <w:r w:rsidRPr="00582D30">
        <w:rPr>
          <w:rFonts w:ascii="Times New Roman" w:eastAsia="Times New Roman" w:hAnsi="Times New Roman" w:cs="Times New Roman"/>
          <w:sz w:val="20"/>
          <w:szCs w:val="20"/>
        </w:rPr>
        <w:t>Пример /etc/multipath/conf.d/storage-test.conf</w:t>
      </w:r>
      <w:bookmarkEnd w:id="2"/>
    </w:p>
    <w:p w14:paraId="4EAB2A8F" w14:textId="77777777" w:rsidR="00E505A8" w:rsidRPr="00582D30" w:rsidRDefault="00E505A8" w:rsidP="00E505A8">
      <w:pPr>
        <w:spacing w:line="252" w:lineRule="auto"/>
        <w:rPr>
          <w:sz w:val="20"/>
          <w:szCs w:val="20"/>
          <w:lang w:val="ru-RU"/>
        </w:rPr>
      </w:pPr>
      <w:r w:rsidRPr="00582D30">
        <w:rPr>
          <w:color w:val="4A4A4A"/>
          <w:sz w:val="20"/>
          <w:szCs w:val="20"/>
          <w:lang w:val="ru-RU"/>
        </w:rPr>
        <w:t xml:space="preserve">Обязательная часть примера - </w:t>
      </w:r>
      <w:r w:rsidRPr="00582D30">
        <w:rPr>
          <w:color w:val="4A4A4A"/>
          <w:sz w:val="20"/>
          <w:szCs w:val="20"/>
        </w:rPr>
        <w:t>path</w:t>
      </w:r>
      <w:r w:rsidRPr="00582D30">
        <w:rPr>
          <w:color w:val="4A4A4A"/>
          <w:sz w:val="20"/>
          <w:szCs w:val="20"/>
          <w:lang w:val="ru-RU"/>
        </w:rPr>
        <w:t>_</w:t>
      </w:r>
      <w:r w:rsidRPr="00582D30">
        <w:rPr>
          <w:color w:val="4A4A4A"/>
          <w:sz w:val="20"/>
          <w:szCs w:val="20"/>
        </w:rPr>
        <w:t>selector</w:t>
      </w:r>
      <w:r w:rsidRPr="00582D30">
        <w:rPr>
          <w:color w:val="4A4A4A"/>
          <w:sz w:val="20"/>
          <w:szCs w:val="20"/>
          <w:lang w:val="ru-RU"/>
        </w:rPr>
        <w:t xml:space="preserve"> "</w:t>
      </w:r>
      <w:r w:rsidRPr="00582D30">
        <w:rPr>
          <w:color w:val="4A4A4A"/>
          <w:sz w:val="20"/>
          <w:szCs w:val="20"/>
        </w:rPr>
        <w:t>round</w:t>
      </w:r>
      <w:r w:rsidRPr="00582D30">
        <w:rPr>
          <w:color w:val="4A4A4A"/>
          <w:sz w:val="20"/>
          <w:szCs w:val="20"/>
          <w:lang w:val="ru-RU"/>
        </w:rPr>
        <w:t>-</w:t>
      </w:r>
      <w:r w:rsidRPr="00582D30">
        <w:rPr>
          <w:color w:val="4A4A4A"/>
          <w:sz w:val="20"/>
          <w:szCs w:val="20"/>
        </w:rPr>
        <w:t>robin</w:t>
      </w:r>
      <w:r w:rsidRPr="00582D30">
        <w:rPr>
          <w:color w:val="4A4A4A"/>
          <w:sz w:val="20"/>
          <w:szCs w:val="20"/>
          <w:lang w:val="ru-RU"/>
        </w:rPr>
        <w:t xml:space="preserve"> 0". Остальные параметры подлежат сверке с рекомендациями вендора СХД.</w:t>
      </w:r>
    </w:p>
    <w:tbl>
      <w:tblPr>
        <w:tblW w:w="5000" w:type="pct"/>
        <w:jc w:val="center"/>
        <w:tblCellMar>
          <w:top w:w="60" w:type="dxa"/>
          <w:left w:w="70" w:type="dxa"/>
          <w:bottom w:w="60" w:type="dxa"/>
          <w:right w:w="70" w:type="dxa"/>
        </w:tblCellMar>
        <w:tblLook w:val="04A0" w:firstRow="1" w:lastRow="0" w:firstColumn="1" w:lastColumn="0" w:noHBand="0" w:noVBand="1"/>
      </w:tblPr>
      <w:tblGrid>
        <w:gridCol w:w="14480"/>
      </w:tblGrid>
      <w:tr w:rsidR="00E505A8" w:rsidRPr="00582D30" w14:paraId="01D0B93B" w14:textId="77777777" w:rsidTr="00E505A8">
        <w:trPr>
          <w:jc w:val="center"/>
        </w:trPr>
        <w:tc>
          <w:tcPr>
            <w:tcW w:w="5000" w:type="pct"/>
            <w:shd w:val="clear" w:color="auto" w:fill="F4F6F8"/>
            <w:vAlign w:val="center"/>
          </w:tcPr>
          <w:p w14:paraId="178C8D63"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cat &gt;/etc/multipath/conf.d/storage-test.conf &lt;&lt;'EOF'</w:t>
            </w:r>
            <w:r w:rsidRPr="00A0593A">
              <w:rPr>
                <w:rFonts w:ascii="Times New Roman" w:hAnsi="Times New Roman" w:cs="Times New Roman"/>
              </w:rPr>
              <w:br/>
              <w:t xml:space="preserve"># </w:t>
            </w:r>
            <w:r w:rsidRPr="00582D30">
              <w:rPr>
                <w:rFonts w:ascii="Times New Roman" w:hAnsi="Times New Roman" w:cs="Times New Roman"/>
                <w:lang w:val="ru-RU"/>
              </w:rPr>
              <w:t>Параметр</w:t>
            </w:r>
            <w:r w:rsidRPr="00A0593A">
              <w:rPr>
                <w:rFonts w:ascii="Times New Roman" w:hAnsi="Times New Roman" w:cs="Times New Roman"/>
              </w:rPr>
              <w:t xml:space="preserve"> find_multipaths </w:t>
            </w:r>
            <w:r w:rsidRPr="00582D30">
              <w:rPr>
                <w:rFonts w:ascii="Times New Roman" w:hAnsi="Times New Roman" w:cs="Times New Roman"/>
                <w:lang w:val="ru-RU"/>
              </w:rPr>
              <w:t>задаётся</w:t>
            </w:r>
            <w:r w:rsidRPr="00A0593A">
              <w:rPr>
                <w:rFonts w:ascii="Times New Roman" w:hAnsi="Times New Roman" w:cs="Times New Roman"/>
              </w:rPr>
              <w:t xml:space="preserve"> </w:t>
            </w:r>
            <w:r w:rsidRPr="00582D30">
              <w:rPr>
                <w:rFonts w:ascii="Times New Roman" w:hAnsi="Times New Roman" w:cs="Times New Roman"/>
                <w:lang w:val="ru-RU"/>
              </w:rPr>
              <w:t>отдельно</w:t>
            </w:r>
            <w:r w:rsidRPr="00A0593A">
              <w:rPr>
                <w:rFonts w:ascii="Times New Roman" w:hAnsi="Times New Roman" w:cs="Times New Roman"/>
              </w:rPr>
              <w:t xml:space="preserve"> </w:t>
            </w:r>
            <w:r w:rsidRPr="00582D30">
              <w:rPr>
                <w:rFonts w:ascii="Times New Roman" w:hAnsi="Times New Roman" w:cs="Times New Roman"/>
                <w:lang w:val="ru-RU"/>
              </w:rPr>
              <w:t>командой</w:t>
            </w:r>
            <w:r w:rsidRPr="00A0593A">
              <w:rPr>
                <w:rFonts w:ascii="Times New Roman" w:hAnsi="Times New Roman" w:cs="Times New Roman"/>
              </w:rPr>
              <w:t xml:space="preserve"> mpathconf --find_multipaths y (</w:t>
            </w:r>
            <w:r w:rsidRPr="00582D30">
              <w:rPr>
                <w:rFonts w:ascii="Times New Roman" w:hAnsi="Times New Roman" w:cs="Times New Roman"/>
                <w:lang w:val="ru-RU"/>
              </w:rPr>
              <w:t>см</w:t>
            </w:r>
            <w:r w:rsidRPr="00A0593A">
              <w:rPr>
                <w:rFonts w:ascii="Times New Roman" w:hAnsi="Times New Roman" w:cs="Times New Roman"/>
              </w:rPr>
              <w:t xml:space="preserve">. </w:t>
            </w:r>
            <w:r w:rsidRPr="00582D30">
              <w:rPr>
                <w:rFonts w:ascii="Times New Roman" w:hAnsi="Times New Roman" w:cs="Times New Roman"/>
                <w:lang w:val="ru-RU"/>
              </w:rPr>
              <w:t>испытание</w:t>
            </w:r>
            <w:r w:rsidRPr="00A0593A">
              <w:rPr>
                <w:rFonts w:ascii="Times New Roman" w:hAnsi="Times New Roman" w:cs="Times New Roman"/>
              </w:rPr>
              <w:t xml:space="preserve"> №2 </w:t>
            </w:r>
            <w:r w:rsidRPr="00582D30">
              <w:rPr>
                <w:rFonts w:ascii="Times New Roman" w:hAnsi="Times New Roman" w:cs="Times New Roman"/>
                <w:lang w:val="ru-RU"/>
              </w:rPr>
              <w:t>общей</w:t>
            </w:r>
            <w:r w:rsidRPr="00A0593A">
              <w:rPr>
                <w:rFonts w:ascii="Times New Roman" w:hAnsi="Times New Roman" w:cs="Times New Roman"/>
              </w:rPr>
              <w:t xml:space="preserve"> </w:t>
            </w:r>
            <w:r w:rsidRPr="00582D30">
              <w:rPr>
                <w:rFonts w:ascii="Times New Roman" w:hAnsi="Times New Roman" w:cs="Times New Roman"/>
                <w:lang w:val="ru-RU"/>
              </w:rPr>
              <w:t>части</w:t>
            </w:r>
            <w:r w:rsidRPr="00A0593A">
              <w:rPr>
                <w:rFonts w:ascii="Times New Roman" w:hAnsi="Times New Roman" w:cs="Times New Roman"/>
              </w:rPr>
              <w:t>).</w:t>
            </w:r>
            <w:r w:rsidRPr="00A0593A">
              <w:rPr>
                <w:rFonts w:ascii="Times New Roman" w:hAnsi="Times New Roman" w:cs="Times New Roman"/>
              </w:rPr>
              <w:br/>
              <w:t>defaults {</w:t>
            </w:r>
            <w:r w:rsidRPr="00A0593A">
              <w:rPr>
                <w:rFonts w:ascii="Times New Roman" w:hAnsi="Times New Roman" w:cs="Times New Roman"/>
              </w:rPr>
              <w:br/>
              <w:t xml:space="preserve">    user_friendly_names no</w:t>
            </w:r>
            <w:r w:rsidRPr="00A0593A">
              <w:rPr>
                <w:rFonts w:ascii="Times New Roman" w:hAnsi="Times New Roman" w:cs="Times New Roman"/>
              </w:rPr>
              <w:br/>
            </w:r>
            <w:r w:rsidRPr="00A0593A">
              <w:rPr>
                <w:rFonts w:ascii="Times New Roman" w:hAnsi="Times New Roman" w:cs="Times New Roman"/>
              </w:rPr>
              <w:lastRenderedPageBreak/>
              <w:t xml:space="preserve">    polling_interval 5</w:t>
            </w:r>
            <w:r w:rsidRPr="00A0593A">
              <w:rPr>
                <w:rFonts w:ascii="Times New Roman" w:hAnsi="Times New Roman" w:cs="Times New Roman"/>
              </w:rPr>
              <w:br/>
              <w:t>}</w:t>
            </w:r>
            <w:r w:rsidRPr="00A0593A">
              <w:rPr>
                <w:rFonts w:ascii="Times New Roman" w:hAnsi="Times New Roman" w:cs="Times New Roman"/>
              </w:rPr>
              <w:br/>
            </w:r>
            <w:r w:rsidRPr="00A0593A">
              <w:rPr>
                <w:rFonts w:ascii="Times New Roman" w:hAnsi="Times New Roman" w:cs="Times New Roman"/>
              </w:rPr>
              <w:br/>
              <w:t>devices {</w:t>
            </w:r>
            <w:r w:rsidRPr="00A0593A">
              <w:rPr>
                <w:rFonts w:ascii="Times New Roman" w:hAnsi="Times New Roman" w:cs="Times New Roman"/>
              </w:rPr>
              <w:br/>
              <w:t xml:space="preserve">    device {</w:t>
            </w:r>
            <w:r w:rsidRPr="00A0593A">
              <w:rPr>
                <w:rFonts w:ascii="Times New Roman" w:hAnsi="Times New Roman" w:cs="Times New Roman"/>
              </w:rPr>
              <w:br/>
              <w:t xml:space="preserve">        vendor "VENDOR"</w:t>
            </w:r>
            <w:r w:rsidRPr="00A0593A">
              <w:rPr>
                <w:rFonts w:ascii="Times New Roman" w:hAnsi="Times New Roman" w:cs="Times New Roman"/>
              </w:rPr>
              <w:br/>
              <w:t xml:space="preserve">        product "MODEL"</w:t>
            </w:r>
            <w:r w:rsidRPr="00A0593A">
              <w:rPr>
                <w:rFonts w:ascii="Times New Roman" w:hAnsi="Times New Roman" w:cs="Times New Roman"/>
              </w:rPr>
              <w:br/>
              <w:t xml:space="preserve">        path_selector "round-robin 0"</w:t>
            </w:r>
            <w:r w:rsidRPr="00A0593A">
              <w:rPr>
                <w:rFonts w:ascii="Times New Roman" w:hAnsi="Times New Roman" w:cs="Times New Roman"/>
              </w:rPr>
              <w:br/>
              <w:t xml:space="preserve">        path_checker tur</w:t>
            </w:r>
            <w:r w:rsidRPr="00A0593A">
              <w:rPr>
                <w:rFonts w:ascii="Times New Roman" w:hAnsi="Times New Roman" w:cs="Times New Roman"/>
              </w:rPr>
              <w:br/>
              <w:t xml:space="preserve">        no_path_retry 28</w:t>
            </w:r>
          </w:p>
          <w:p w14:paraId="0618D5DA"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 xml:space="preserve">        max_sectors_kb 1024</w:t>
            </w:r>
            <w:r w:rsidRPr="00A0593A">
              <w:rPr>
                <w:rFonts w:ascii="Times New Roman" w:hAnsi="Times New Roman" w:cs="Times New Roman"/>
              </w:rPr>
              <w:br/>
            </w:r>
            <w:r w:rsidRPr="00A0593A">
              <w:rPr>
                <w:rFonts w:ascii="Times New Roman" w:hAnsi="Times New Roman" w:cs="Times New Roman"/>
              </w:rPr>
              <w:br/>
            </w:r>
            <w:r w:rsidRPr="00A0593A">
              <w:rPr>
                <w:rFonts w:ascii="Times New Roman" w:hAnsi="Times New Roman" w:cs="Times New Roman"/>
              </w:rPr>
              <w:br/>
              <w:t xml:space="preserve">        # </w:t>
            </w:r>
            <w:r w:rsidRPr="00582D30">
              <w:rPr>
                <w:rFonts w:ascii="Times New Roman" w:hAnsi="Times New Roman" w:cs="Times New Roman"/>
                <w:lang w:val="ru-RU"/>
              </w:rPr>
              <w:t>Если</w:t>
            </w:r>
            <w:r w:rsidRPr="00A0593A">
              <w:rPr>
                <w:rFonts w:ascii="Times New Roman" w:hAnsi="Times New Roman" w:cs="Times New Roman"/>
              </w:rPr>
              <w:t xml:space="preserve"> </w:t>
            </w:r>
            <w:r w:rsidRPr="00582D30">
              <w:rPr>
                <w:rFonts w:ascii="Times New Roman" w:hAnsi="Times New Roman" w:cs="Times New Roman"/>
                <w:lang w:val="ru-RU"/>
              </w:rPr>
              <w:t>массив</w:t>
            </w:r>
            <w:r w:rsidRPr="00A0593A">
              <w:rPr>
                <w:rFonts w:ascii="Times New Roman" w:hAnsi="Times New Roman" w:cs="Times New Roman"/>
              </w:rPr>
              <w:t xml:space="preserve"> </w:t>
            </w:r>
            <w:r w:rsidRPr="00582D30">
              <w:rPr>
                <w:rFonts w:ascii="Times New Roman" w:hAnsi="Times New Roman" w:cs="Times New Roman"/>
                <w:lang w:val="ru-RU"/>
              </w:rPr>
              <w:t>публикует</w:t>
            </w:r>
            <w:r w:rsidRPr="00A0593A">
              <w:rPr>
                <w:rFonts w:ascii="Times New Roman" w:hAnsi="Times New Roman" w:cs="Times New Roman"/>
              </w:rPr>
              <w:t xml:space="preserve"> ALUA-</w:t>
            </w:r>
            <w:r w:rsidRPr="00582D30">
              <w:rPr>
                <w:rFonts w:ascii="Times New Roman" w:hAnsi="Times New Roman" w:cs="Times New Roman"/>
                <w:lang w:val="ru-RU"/>
              </w:rPr>
              <w:t>приоритеты</w:t>
            </w:r>
            <w:r w:rsidRPr="00A0593A">
              <w:rPr>
                <w:rFonts w:ascii="Times New Roman" w:hAnsi="Times New Roman" w:cs="Times New Roman"/>
              </w:rPr>
              <w:t>:</w:t>
            </w:r>
            <w:r w:rsidRPr="00A0593A">
              <w:rPr>
                <w:rFonts w:ascii="Times New Roman" w:hAnsi="Times New Roman" w:cs="Times New Roman"/>
              </w:rPr>
              <w:br/>
              <w:t xml:space="preserve">        path_grouping_policy group_by_prio</w:t>
            </w:r>
            <w:r w:rsidRPr="00A0593A">
              <w:rPr>
                <w:rFonts w:ascii="Times New Roman" w:hAnsi="Times New Roman" w:cs="Times New Roman"/>
              </w:rPr>
              <w:br/>
              <w:t xml:space="preserve">        prio alua</w:t>
            </w:r>
            <w:r w:rsidRPr="00A0593A">
              <w:rPr>
                <w:rFonts w:ascii="Times New Roman" w:hAnsi="Times New Roman" w:cs="Times New Roman"/>
              </w:rPr>
              <w:br/>
            </w:r>
            <w:r w:rsidRPr="00A0593A">
              <w:rPr>
                <w:rFonts w:ascii="Times New Roman" w:hAnsi="Times New Roman" w:cs="Times New Roman"/>
              </w:rPr>
              <w:br/>
              <w:t xml:space="preserve">    }</w:t>
            </w:r>
            <w:r w:rsidRPr="00A0593A">
              <w:rPr>
                <w:rFonts w:ascii="Times New Roman" w:hAnsi="Times New Roman" w:cs="Times New Roman"/>
              </w:rPr>
              <w:br/>
              <w:t>}</w:t>
            </w:r>
            <w:r w:rsidRPr="00A0593A">
              <w:rPr>
                <w:rFonts w:ascii="Times New Roman" w:hAnsi="Times New Roman" w:cs="Times New Roman"/>
              </w:rPr>
              <w:br/>
              <w:t>EOF</w:t>
            </w:r>
            <w:r w:rsidRPr="00A0593A">
              <w:rPr>
                <w:rFonts w:ascii="Times New Roman" w:hAnsi="Times New Roman" w:cs="Times New Roman"/>
              </w:rPr>
              <w:br/>
            </w:r>
            <w:r w:rsidRPr="00A0593A">
              <w:rPr>
                <w:rFonts w:ascii="Times New Roman" w:hAnsi="Times New Roman" w:cs="Times New Roman"/>
              </w:rPr>
              <w:br/>
              <w:t>systemctl reload multipathd</w:t>
            </w:r>
            <w:r w:rsidRPr="00A0593A">
              <w:rPr>
                <w:rFonts w:ascii="Times New Roman" w:hAnsi="Times New Roman" w:cs="Times New Roman"/>
              </w:rPr>
              <w:br/>
              <w:t>multipathd show config</w:t>
            </w:r>
          </w:p>
        </w:tc>
      </w:tr>
    </w:tbl>
    <w:p w14:paraId="3F5EC647" w14:textId="77777777" w:rsidR="00E505A8" w:rsidRDefault="00E505A8" w:rsidP="00E505A8">
      <w:pPr>
        <w:rPr>
          <w:sz w:val="20"/>
          <w:szCs w:val="20"/>
          <w:lang w:val="ru-RU"/>
        </w:rPr>
      </w:pPr>
      <w:r w:rsidRPr="00582D30">
        <w:rPr>
          <w:sz w:val="20"/>
          <w:szCs w:val="20"/>
          <w:lang w:val="ru-RU"/>
        </w:rPr>
        <w:lastRenderedPageBreak/>
        <w:t>Параметр no_path_retry задаёт таймаут изменения состояния многопутевого ввода-вывода устройства после отказа всех путей. Таймаут определяется как произведение значений polling_interval и no_path_retry (по умолчанию — 140 секунд, т. к. значение по умолчанию для polling_interval — 5 секунд). Таймаут отражает время автоматической реакции (failover) на отказ всех путей (например, при выходе коммутатора из строя). Эти и другие параметры могут быть изменены в соответствии с требованиями инициатора.</w:t>
      </w:r>
    </w:p>
    <w:p w14:paraId="64207F86" w14:textId="77777777" w:rsidR="00E505A8" w:rsidRDefault="00E505A8" w:rsidP="00E505A8">
      <w:pPr>
        <w:pStyle w:val="21"/>
        <w:rPr>
          <w:rFonts w:ascii="Times New Roman" w:hAnsi="Times New Roman" w:cs="Times New Roman"/>
          <w:sz w:val="20"/>
          <w:szCs w:val="20"/>
          <w:lang w:val="ru-RU"/>
        </w:rPr>
      </w:pPr>
      <w:bookmarkStart w:id="3" w:name="_Toc226714079"/>
      <w:r>
        <w:rPr>
          <w:rFonts w:ascii="Times New Roman" w:eastAsia="Times New Roman" w:hAnsi="Times New Roman" w:cs="Times New Roman"/>
          <w:sz w:val="20"/>
          <w:szCs w:val="20"/>
          <w:lang w:val="ru-RU"/>
        </w:rPr>
        <w:t>Допустимые и недопустимые состояния путей</w:t>
      </w:r>
      <w:bookmarkEnd w:id="3"/>
    </w:p>
    <w:p w14:paraId="4DC91CAF" w14:textId="77777777" w:rsidR="00E505A8" w:rsidRDefault="00E505A8" w:rsidP="00E505A8">
      <w:pPr>
        <w:spacing w:line="252" w:lineRule="auto"/>
        <w:rPr>
          <w:sz w:val="20"/>
          <w:szCs w:val="20"/>
          <w:lang w:val="ru-RU"/>
        </w:rPr>
      </w:pPr>
      <w:r>
        <w:rPr>
          <w:color w:val="4A4A4A"/>
          <w:sz w:val="20"/>
          <w:szCs w:val="20"/>
          <w:lang w:val="ru-RU"/>
        </w:rPr>
        <w:t xml:space="preserve">Оценка производится по выводу </w:t>
      </w:r>
      <w:r>
        <w:rPr>
          <w:color w:val="4A4A4A"/>
          <w:sz w:val="20"/>
          <w:szCs w:val="20"/>
        </w:rPr>
        <w:t>multipath</w:t>
      </w:r>
      <w:r>
        <w:rPr>
          <w:color w:val="4A4A4A"/>
          <w:sz w:val="20"/>
          <w:szCs w:val="20"/>
          <w:lang w:val="ru-RU"/>
        </w:rPr>
        <w:t xml:space="preserve"> -</w:t>
      </w:r>
      <w:r>
        <w:rPr>
          <w:color w:val="4A4A4A"/>
          <w:sz w:val="20"/>
          <w:szCs w:val="20"/>
        </w:rPr>
        <w:t>ll</w:t>
      </w:r>
      <w:r>
        <w:rPr>
          <w:color w:val="4A4A4A"/>
          <w:sz w:val="20"/>
          <w:szCs w:val="20"/>
          <w:lang w:val="ru-RU"/>
        </w:rPr>
        <w:t>. Конкретный текст состояния может незначительно различаться по драйверу и вендору, поэтому ниже приведены типовые и логически эквивалентные варианты.</w:t>
      </w:r>
    </w:p>
    <w:tbl>
      <w:tblPr>
        <w:tblStyle w:val="aff8"/>
        <w:tblW w:w="5000" w:type="pct"/>
        <w:tblLook w:val="0420" w:firstRow="1" w:lastRow="0" w:firstColumn="0" w:lastColumn="0" w:noHBand="0" w:noVBand="1"/>
      </w:tblPr>
      <w:tblGrid>
        <w:gridCol w:w="3027"/>
        <w:gridCol w:w="4040"/>
        <w:gridCol w:w="1514"/>
        <w:gridCol w:w="5889"/>
      </w:tblGrid>
      <w:tr w:rsidR="00E505A8" w14:paraId="5A49CA31" w14:textId="77777777" w:rsidTr="00582D30">
        <w:tc>
          <w:tcPr>
            <w:tcW w:w="1046" w:type="pct"/>
          </w:tcPr>
          <w:p w14:paraId="375E39B8" w14:textId="77777777" w:rsidR="00E505A8" w:rsidRPr="00582D30" w:rsidRDefault="00E505A8" w:rsidP="003E0862">
            <w:pPr>
              <w:spacing w:after="40"/>
              <w:jc w:val="center"/>
              <w:rPr>
                <w:sz w:val="20"/>
                <w:szCs w:val="20"/>
              </w:rPr>
            </w:pPr>
            <w:r w:rsidRPr="00582D30">
              <w:rPr>
                <w:sz w:val="20"/>
                <w:szCs w:val="20"/>
              </w:rPr>
              <w:t>Ситуация</w:t>
            </w:r>
          </w:p>
        </w:tc>
        <w:tc>
          <w:tcPr>
            <w:tcW w:w="1396" w:type="pct"/>
          </w:tcPr>
          <w:p w14:paraId="34D92102" w14:textId="77777777" w:rsidR="00E505A8" w:rsidRPr="00582D30" w:rsidRDefault="00E505A8" w:rsidP="003E0862">
            <w:pPr>
              <w:spacing w:after="40"/>
              <w:jc w:val="center"/>
              <w:rPr>
                <w:sz w:val="20"/>
                <w:szCs w:val="20"/>
                <w:lang w:val="ru-RU"/>
              </w:rPr>
            </w:pPr>
            <w:r w:rsidRPr="00582D30">
              <w:rPr>
                <w:sz w:val="20"/>
                <w:szCs w:val="20"/>
                <w:lang w:val="ru-RU"/>
              </w:rPr>
              <w:t xml:space="preserve">Типовые статусы в </w:t>
            </w:r>
            <w:r w:rsidRPr="00582D30">
              <w:rPr>
                <w:sz w:val="20"/>
                <w:szCs w:val="20"/>
              </w:rPr>
              <w:t>multipath</w:t>
            </w:r>
            <w:r w:rsidRPr="00582D30">
              <w:rPr>
                <w:sz w:val="20"/>
                <w:szCs w:val="20"/>
                <w:lang w:val="ru-RU"/>
              </w:rPr>
              <w:t xml:space="preserve"> -</w:t>
            </w:r>
            <w:r w:rsidRPr="00582D30">
              <w:rPr>
                <w:sz w:val="20"/>
                <w:szCs w:val="20"/>
              </w:rPr>
              <w:t>ll</w:t>
            </w:r>
          </w:p>
        </w:tc>
        <w:tc>
          <w:tcPr>
            <w:tcW w:w="523" w:type="pct"/>
          </w:tcPr>
          <w:p w14:paraId="08D4296A" w14:textId="77777777" w:rsidR="00E505A8" w:rsidRPr="00582D30" w:rsidRDefault="00E505A8" w:rsidP="003E0862">
            <w:pPr>
              <w:spacing w:after="40"/>
              <w:jc w:val="center"/>
              <w:rPr>
                <w:sz w:val="20"/>
                <w:szCs w:val="20"/>
              </w:rPr>
            </w:pPr>
            <w:r w:rsidRPr="00582D30">
              <w:rPr>
                <w:sz w:val="20"/>
                <w:szCs w:val="20"/>
              </w:rPr>
              <w:t>Допустимость</w:t>
            </w:r>
          </w:p>
        </w:tc>
        <w:tc>
          <w:tcPr>
            <w:tcW w:w="2035" w:type="pct"/>
          </w:tcPr>
          <w:p w14:paraId="4E457942" w14:textId="77777777" w:rsidR="00E505A8" w:rsidRPr="00582D30" w:rsidRDefault="00E505A8" w:rsidP="003E0862">
            <w:pPr>
              <w:spacing w:after="40"/>
              <w:jc w:val="center"/>
              <w:rPr>
                <w:sz w:val="20"/>
                <w:szCs w:val="20"/>
              </w:rPr>
            </w:pPr>
            <w:r w:rsidRPr="00582D30">
              <w:rPr>
                <w:sz w:val="20"/>
                <w:szCs w:val="20"/>
              </w:rPr>
              <w:t>Комментарий</w:t>
            </w:r>
          </w:p>
        </w:tc>
      </w:tr>
      <w:tr w:rsidR="00E505A8" w:rsidRPr="003E0862" w14:paraId="6A97874D" w14:textId="77777777" w:rsidTr="00582D30">
        <w:tc>
          <w:tcPr>
            <w:tcW w:w="1046" w:type="pct"/>
          </w:tcPr>
          <w:p w14:paraId="5BDEA53F" w14:textId="77777777" w:rsidR="00E505A8" w:rsidRDefault="00E505A8" w:rsidP="003E0862">
            <w:pPr>
              <w:spacing w:after="40"/>
              <w:rPr>
                <w:sz w:val="20"/>
                <w:szCs w:val="20"/>
                <w:lang w:val="ru-RU"/>
              </w:rPr>
            </w:pPr>
            <w:r>
              <w:rPr>
                <w:color w:val="1F1F1F"/>
                <w:sz w:val="20"/>
                <w:szCs w:val="20"/>
                <w:lang w:val="ru-RU"/>
              </w:rPr>
              <w:t>Рабочий путь к активной группе</w:t>
            </w:r>
          </w:p>
        </w:tc>
        <w:tc>
          <w:tcPr>
            <w:tcW w:w="1396" w:type="pct"/>
          </w:tcPr>
          <w:p w14:paraId="07764DDD" w14:textId="77777777" w:rsidR="00E505A8" w:rsidRDefault="00E505A8" w:rsidP="003E0862">
            <w:pPr>
              <w:spacing w:after="40"/>
              <w:rPr>
                <w:sz w:val="20"/>
                <w:szCs w:val="20"/>
              </w:rPr>
            </w:pPr>
            <w:r>
              <w:rPr>
                <w:color w:val="1F1F1F"/>
                <w:sz w:val="20"/>
                <w:szCs w:val="20"/>
              </w:rPr>
              <w:t>active / ready / running</w:t>
            </w:r>
          </w:p>
        </w:tc>
        <w:tc>
          <w:tcPr>
            <w:tcW w:w="523" w:type="pct"/>
          </w:tcPr>
          <w:p w14:paraId="6095C0F2" w14:textId="77777777" w:rsidR="00E505A8" w:rsidRDefault="00E505A8" w:rsidP="003E0862">
            <w:pPr>
              <w:spacing w:after="40"/>
              <w:jc w:val="center"/>
              <w:rPr>
                <w:sz w:val="20"/>
                <w:szCs w:val="20"/>
              </w:rPr>
            </w:pPr>
            <w:r>
              <w:rPr>
                <w:b/>
                <w:color w:val="1F1F1F"/>
                <w:sz w:val="20"/>
                <w:szCs w:val="20"/>
              </w:rPr>
              <w:t>Да</w:t>
            </w:r>
          </w:p>
        </w:tc>
        <w:tc>
          <w:tcPr>
            <w:tcW w:w="2035" w:type="pct"/>
          </w:tcPr>
          <w:p w14:paraId="6C17DD73" w14:textId="77777777" w:rsidR="00E505A8" w:rsidRDefault="00E505A8" w:rsidP="003E0862">
            <w:pPr>
              <w:spacing w:after="40"/>
              <w:rPr>
                <w:sz w:val="20"/>
                <w:szCs w:val="20"/>
                <w:lang w:val="ru-RU"/>
              </w:rPr>
            </w:pPr>
            <w:r>
              <w:rPr>
                <w:color w:val="1F1F1F"/>
                <w:sz w:val="20"/>
                <w:szCs w:val="20"/>
                <w:lang w:val="ru-RU"/>
              </w:rPr>
              <w:t>Базовое ожидаемое состояние рабочего пути для всех архитектур.</w:t>
            </w:r>
          </w:p>
        </w:tc>
      </w:tr>
      <w:tr w:rsidR="00E505A8" w:rsidRPr="003E0862" w14:paraId="40882E37" w14:textId="77777777" w:rsidTr="00582D30">
        <w:tc>
          <w:tcPr>
            <w:tcW w:w="1046" w:type="pct"/>
          </w:tcPr>
          <w:p w14:paraId="522E7EFF" w14:textId="77777777" w:rsidR="00E505A8" w:rsidRDefault="00E505A8" w:rsidP="003E0862">
            <w:pPr>
              <w:spacing w:after="40"/>
              <w:rPr>
                <w:sz w:val="20"/>
                <w:szCs w:val="20"/>
                <w:lang w:val="ru-RU"/>
              </w:rPr>
            </w:pPr>
            <w:r>
              <w:rPr>
                <w:color w:val="1F1F1F"/>
                <w:sz w:val="20"/>
                <w:szCs w:val="20"/>
                <w:lang w:val="ru-RU"/>
              </w:rPr>
              <w:t xml:space="preserve">Резервная или неактивная группа путей в </w:t>
            </w:r>
            <w:r>
              <w:rPr>
                <w:color w:val="1F1F1F"/>
                <w:sz w:val="20"/>
                <w:szCs w:val="20"/>
              </w:rPr>
              <w:t>active</w:t>
            </w:r>
            <w:r>
              <w:rPr>
                <w:color w:val="1F1F1F"/>
                <w:sz w:val="20"/>
                <w:szCs w:val="20"/>
                <w:lang w:val="ru-RU"/>
              </w:rPr>
              <w:t>-</w:t>
            </w:r>
            <w:r>
              <w:rPr>
                <w:color w:val="1F1F1F"/>
                <w:sz w:val="20"/>
                <w:szCs w:val="20"/>
              </w:rPr>
              <w:t>passive</w:t>
            </w:r>
            <w:r>
              <w:rPr>
                <w:color w:val="1F1F1F"/>
                <w:sz w:val="20"/>
                <w:szCs w:val="20"/>
                <w:lang w:val="ru-RU"/>
              </w:rPr>
              <w:t xml:space="preserve"> / </w:t>
            </w:r>
            <w:r>
              <w:rPr>
                <w:color w:val="1F1F1F"/>
                <w:sz w:val="20"/>
                <w:szCs w:val="20"/>
              </w:rPr>
              <w:t>ALUA</w:t>
            </w:r>
          </w:p>
        </w:tc>
        <w:tc>
          <w:tcPr>
            <w:tcW w:w="1396" w:type="pct"/>
          </w:tcPr>
          <w:p w14:paraId="5CCAD74C" w14:textId="77777777" w:rsidR="00E505A8" w:rsidRDefault="00E505A8" w:rsidP="003E0862">
            <w:pPr>
              <w:spacing w:after="40"/>
              <w:rPr>
                <w:sz w:val="20"/>
                <w:szCs w:val="20"/>
              </w:rPr>
            </w:pPr>
            <w:r>
              <w:rPr>
                <w:color w:val="1F1F1F"/>
                <w:sz w:val="20"/>
                <w:szCs w:val="20"/>
              </w:rPr>
              <w:t>enabled / standby / ghost</w:t>
            </w:r>
          </w:p>
        </w:tc>
        <w:tc>
          <w:tcPr>
            <w:tcW w:w="523" w:type="pct"/>
          </w:tcPr>
          <w:p w14:paraId="6CB27691" w14:textId="77777777" w:rsidR="00E505A8" w:rsidRDefault="00E505A8" w:rsidP="003E0862">
            <w:pPr>
              <w:spacing w:after="40"/>
              <w:jc w:val="center"/>
              <w:rPr>
                <w:sz w:val="20"/>
                <w:szCs w:val="20"/>
              </w:rPr>
            </w:pPr>
            <w:r>
              <w:rPr>
                <w:b/>
                <w:color w:val="1F1F1F"/>
                <w:sz w:val="20"/>
                <w:szCs w:val="20"/>
              </w:rPr>
              <w:t>Да</w:t>
            </w:r>
          </w:p>
        </w:tc>
        <w:tc>
          <w:tcPr>
            <w:tcW w:w="2035" w:type="pct"/>
          </w:tcPr>
          <w:p w14:paraId="157B9177" w14:textId="77777777" w:rsidR="00E505A8" w:rsidRDefault="00E505A8" w:rsidP="003E0862">
            <w:pPr>
              <w:spacing w:after="40"/>
              <w:rPr>
                <w:sz w:val="20"/>
                <w:szCs w:val="20"/>
                <w:lang w:val="ru-RU"/>
              </w:rPr>
            </w:pPr>
            <w:r>
              <w:rPr>
                <w:color w:val="1F1F1F"/>
                <w:sz w:val="20"/>
                <w:szCs w:val="20"/>
                <w:lang w:val="ru-RU"/>
              </w:rPr>
              <w:t xml:space="preserve">Допустимо только при наличии хотя бы одной рабочей </w:t>
            </w:r>
            <w:r>
              <w:rPr>
                <w:color w:val="1F1F1F"/>
                <w:sz w:val="20"/>
                <w:szCs w:val="20"/>
              </w:rPr>
              <w:t>active</w:t>
            </w:r>
            <w:r>
              <w:rPr>
                <w:color w:val="1F1F1F"/>
                <w:sz w:val="20"/>
                <w:szCs w:val="20"/>
                <w:lang w:val="ru-RU"/>
              </w:rPr>
              <w:t xml:space="preserve">-группы без </w:t>
            </w:r>
            <w:r>
              <w:rPr>
                <w:color w:val="1F1F1F"/>
                <w:sz w:val="20"/>
                <w:szCs w:val="20"/>
              </w:rPr>
              <w:t>I</w:t>
            </w:r>
            <w:r>
              <w:rPr>
                <w:color w:val="1F1F1F"/>
                <w:sz w:val="20"/>
                <w:szCs w:val="20"/>
                <w:lang w:val="ru-RU"/>
              </w:rPr>
              <w:t>/</w:t>
            </w:r>
            <w:r>
              <w:rPr>
                <w:color w:val="1F1F1F"/>
                <w:sz w:val="20"/>
                <w:szCs w:val="20"/>
              </w:rPr>
              <w:t>O</w:t>
            </w:r>
            <w:r>
              <w:rPr>
                <w:color w:val="1F1F1F"/>
                <w:sz w:val="20"/>
                <w:szCs w:val="20"/>
                <w:lang w:val="ru-RU"/>
              </w:rPr>
              <w:t xml:space="preserve"> </w:t>
            </w:r>
            <w:r>
              <w:rPr>
                <w:color w:val="1F1F1F"/>
                <w:sz w:val="20"/>
                <w:szCs w:val="20"/>
              </w:rPr>
              <w:t>errors</w:t>
            </w:r>
            <w:r>
              <w:rPr>
                <w:color w:val="1F1F1F"/>
                <w:sz w:val="20"/>
                <w:szCs w:val="20"/>
                <w:lang w:val="ru-RU"/>
              </w:rPr>
              <w:t>.</w:t>
            </w:r>
          </w:p>
        </w:tc>
      </w:tr>
      <w:tr w:rsidR="00E505A8" w:rsidRPr="003E0862" w14:paraId="50FA7700" w14:textId="77777777" w:rsidTr="00582D30">
        <w:tc>
          <w:tcPr>
            <w:tcW w:w="1046" w:type="pct"/>
          </w:tcPr>
          <w:p w14:paraId="4361BF5C" w14:textId="77777777" w:rsidR="00E505A8" w:rsidRDefault="00E505A8" w:rsidP="003E0862">
            <w:pPr>
              <w:spacing w:after="40"/>
              <w:rPr>
                <w:sz w:val="20"/>
                <w:szCs w:val="20"/>
                <w:lang w:val="ru-RU"/>
              </w:rPr>
            </w:pPr>
            <w:r>
              <w:rPr>
                <w:color w:val="1F1F1F"/>
                <w:sz w:val="20"/>
                <w:szCs w:val="20"/>
                <w:lang w:val="ru-RU"/>
              </w:rPr>
              <w:t xml:space="preserve">Путь виден, но не обслуживает </w:t>
            </w:r>
            <w:r>
              <w:rPr>
                <w:color w:val="1F1F1F"/>
                <w:sz w:val="20"/>
                <w:szCs w:val="20"/>
              </w:rPr>
              <w:t>I</w:t>
            </w:r>
            <w:r>
              <w:rPr>
                <w:color w:val="1F1F1F"/>
                <w:sz w:val="20"/>
                <w:szCs w:val="20"/>
                <w:lang w:val="ru-RU"/>
              </w:rPr>
              <w:t>/</w:t>
            </w:r>
            <w:r>
              <w:rPr>
                <w:color w:val="1F1F1F"/>
                <w:sz w:val="20"/>
                <w:szCs w:val="20"/>
              </w:rPr>
              <w:t>O</w:t>
            </w:r>
            <w:r>
              <w:rPr>
                <w:color w:val="1F1F1F"/>
                <w:sz w:val="20"/>
                <w:szCs w:val="20"/>
                <w:lang w:val="ru-RU"/>
              </w:rPr>
              <w:t xml:space="preserve"> из-за приоритета</w:t>
            </w:r>
          </w:p>
        </w:tc>
        <w:tc>
          <w:tcPr>
            <w:tcW w:w="1396" w:type="pct"/>
          </w:tcPr>
          <w:p w14:paraId="17F6FBEC" w14:textId="77777777" w:rsidR="00E505A8" w:rsidRDefault="00E505A8" w:rsidP="003E0862">
            <w:pPr>
              <w:spacing w:after="40"/>
              <w:rPr>
                <w:sz w:val="20"/>
                <w:szCs w:val="20"/>
              </w:rPr>
            </w:pPr>
            <w:r>
              <w:rPr>
                <w:color w:val="1F1F1F"/>
                <w:sz w:val="20"/>
                <w:szCs w:val="20"/>
              </w:rPr>
              <w:t>enabled / ready / running с меньшим prio</w:t>
            </w:r>
          </w:p>
        </w:tc>
        <w:tc>
          <w:tcPr>
            <w:tcW w:w="523" w:type="pct"/>
          </w:tcPr>
          <w:p w14:paraId="792B5BDB" w14:textId="77777777" w:rsidR="00E505A8" w:rsidRDefault="00E505A8" w:rsidP="003E0862">
            <w:pPr>
              <w:spacing w:after="40"/>
              <w:jc w:val="center"/>
              <w:rPr>
                <w:sz w:val="20"/>
                <w:szCs w:val="20"/>
              </w:rPr>
            </w:pPr>
            <w:r>
              <w:rPr>
                <w:b/>
                <w:color w:val="1F1F1F"/>
                <w:sz w:val="20"/>
                <w:szCs w:val="20"/>
              </w:rPr>
              <w:t>Да</w:t>
            </w:r>
          </w:p>
        </w:tc>
        <w:tc>
          <w:tcPr>
            <w:tcW w:w="2035" w:type="pct"/>
          </w:tcPr>
          <w:p w14:paraId="0F6FD992" w14:textId="77777777" w:rsidR="00E505A8" w:rsidRDefault="00E505A8" w:rsidP="003E0862">
            <w:pPr>
              <w:spacing w:after="40"/>
              <w:rPr>
                <w:sz w:val="20"/>
                <w:szCs w:val="20"/>
                <w:lang w:val="ru-RU"/>
              </w:rPr>
            </w:pPr>
            <w:r>
              <w:rPr>
                <w:color w:val="1F1F1F"/>
                <w:sz w:val="20"/>
                <w:szCs w:val="20"/>
                <w:lang w:val="ru-RU"/>
              </w:rPr>
              <w:t xml:space="preserve">Допустимо для </w:t>
            </w:r>
            <w:r>
              <w:rPr>
                <w:color w:val="1F1F1F"/>
                <w:sz w:val="20"/>
                <w:szCs w:val="20"/>
              </w:rPr>
              <w:t>ALUA</w:t>
            </w:r>
            <w:r>
              <w:rPr>
                <w:color w:val="1F1F1F"/>
                <w:sz w:val="20"/>
                <w:szCs w:val="20"/>
                <w:lang w:val="ru-RU"/>
              </w:rPr>
              <w:t xml:space="preserve"> и иных реализаций, где часть путей не является </w:t>
            </w:r>
            <w:r>
              <w:rPr>
                <w:color w:val="1F1F1F"/>
                <w:sz w:val="20"/>
                <w:szCs w:val="20"/>
              </w:rPr>
              <w:t>preferred</w:t>
            </w:r>
            <w:r>
              <w:rPr>
                <w:color w:val="1F1F1F"/>
                <w:sz w:val="20"/>
                <w:szCs w:val="20"/>
                <w:lang w:val="ru-RU"/>
              </w:rPr>
              <w:t>.</w:t>
            </w:r>
          </w:p>
        </w:tc>
      </w:tr>
      <w:tr w:rsidR="00E505A8" w:rsidRPr="003E0862" w14:paraId="5E4B9F5E" w14:textId="77777777" w:rsidTr="00582D30">
        <w:tc>
          <w:tcPr>
            <w:tcW w:w="1046" w:type="pct"/>
          </w:tcPr>
          <w:p w14:paraId="33B42759" w14:textId="77777777" w:rsidR="00E505A8" w:rsidRDefault="00E505A8" w:rsidP="003E0862">
            <w:pPr>
              <w:spacing w:after="40"/>
              <w:rPr>
                <w:sz w:val="20"/>
                <w:szCs w:val="20"/>
              </w:rPr>
            </w:pPr>
            <w:r>
              <w:rPr>
                <w:color w:val="1F1F1F"/>
                <w:sz w:val="20"/>
                <w:szCs w:val="20"/>
              </w:rPr>
              <w:t>Путь неисправен или потерян</w:t>
            </w:r>
          </w:p>
        </w:tc>
        <w:tc>
          <w:tcPr>
            <w:tcW w:w="1396" w:type="pct"/>
          </w:tcPr>
          <w:p w14:paraId="21564DD6" w14:textId="77777777" w:rsidR="00E505A8" w:rsidRDefault="00E505A8" w:rsidP="003E0862">
            <w:pPr>
              <w:spacing w:after="40"/>
              <w:rPr>
                <w:sz w:val="20"/>
                <w:szCs w:val="20"/>
              </w:rPr>
            </w:pPr>
            <w:r>
              <w:rPr>
                <w:color w:val="1F1F1F"/>
                <w:sz w:val="20"/>
                <w:szCs w:val="20"/>
              </w:rPr>
              <w:t>faulty / failed / offline / shaky / undef</w:t>
            </w:r>
          </w:p>
        </w:tc>
        <w:tc>
          <w:tcPr>
            <w:tcW w:w="523" w:type="pct"/>
          </w:tcPr>
          <w:p w14:paraId="06F4CFAE" w14:textId="77777777" w:rsidR="00E505A8" w:rsidRDefault="00E505A8" w:rsidP="003E0862">
            <w:pPr>
              <w:spacing w:after="40"/>
              <w:jc w:val="center"/>
              <w:rPr>
                <w:sz w:val="20"/>
                <w:szCs w:val="20"/>
              </w:rPr>
            </w:pPr>
            <w:r>
              <w:rPr>
                <w:b/>
                <w:color w:val="1F1F1F"/>
                <w:sz w:val="20"/>
                <w:szCs w:val="20"/>
              </w:rPr>
              <w:t>Нет</w:t>
            </w:r>
          </w:p>
        </w:tc>
        <w:tc>
          <w:tcPr>
            <w:tcW w:w="2035" w:type="pct"/>
          </w:tcPr>
          <w:p w14:paraId="78CFFDE1" w14:textId="77777777" w:rsidR="00E505A8" w:rsidRDefault="00E505A8" w:rsidP="003E0862">
            <w:pPr>
              <w:spacing w:after="40"/>
              <w:rPr>
                <w:sz w:val="20"/>
                <w:szCs w:val="20"/>
                <w:lang w:val="ru-RU"/>
              </w:rPr>
            </w:pPr>
            <w:r>
              <w:rPr>
                <w:color w:val="1F1F1F"/>
                <w:sz w:val="20"/>
                <w:szCs w:val="20"/>
                <w:lang w:val="ru-RU"/>
              </w:rPr>
              <w:t>Неприемлемо для исходного состояния и для целевого прогона. Допустимо только как кратковременный эффект в тесте отказа с последующим восстановлением.</w:t>
            </w:r>
          </w:p>
        </w:tc>
      </w:tr>
      <w:tr w:rsidR="00E505A8" w:rsidRPr="003E0862" w14:paraId="654001B0" w14:textId="77777777" w:rsidTr="00582D30">
        <w:tc>
          <w:tcPr>
            <w:tcW w:w="1046" w:type="pct"/>
          </w:tcPr>
          <w:p w14:paraId="162DB217" w14:textId="77777777" w:rsidR="00E505A8" w:rsidRDefault="00E505A8" w:rsidP="003E0862">
            <w:pPr>
              <w:spacing w:after="40"/>
              <w:rPr>
                <w:sz w:val="20"/>
                <w:szCs w:val="20"/>
              </w:rPr>
            </w:pPr>
            <w:r>
              <w:rPr>
                <w:color w:val="1F1F1F"/>
                <w:sz w:val="20"/>
                <w:szCs w:val="20"/>
              </w:rPr>
              <w:t>Количество путей меньше расчётного</w:t>
            </w:r>
          </w:p>
        </w:tc>
        <w:tc>
          <w:tcPr>
            <w:tcW w:w="1396" w:type="pct"/>
          </w:tcPr>
          <w:p w14:paraId="7215E722" w14:textId="77777777" w:rsidR="00E505A8" w:rsidRDefault="00E505A8" w:rsidP="003E0862">
            <w:pPr>
              <w:spacing w:after="40"/>
              <w:rPr>
                <w:sz w:val="20"/>
                <w:szCs w:val="20"/>
              </w:rPr>
            </w:pPr>
            <w:r>
              <w:rPr>
                <w:color w:val="1F1F1F"/>
                <w:sz w:val="20"/>
                <w:szCs w:val="20"/>
              </w:rPr>
              <w:t>отсутствует часть путей</w:t>
            </w:r>
          </w:p>
        </w:tc>
        <w:tc>
          <w:tcPr>
            <w:tcW w:w="523" w:type="pct"/>
          </w:tcPr>
          <w:p w14:paraId="4D50E7D4" w14:textId="77777777" w:rsidR="00E505A8" w:rsidRDefault="00E505A8" w:rsidP="003E0862">
            <w:pPr>
              <w:spacing w:after="40"/>
              <w:jc w:val="center"/>
              <w:rPr>
                <w:sz w:val="20"/>
                <w:szCs w:val="20"/>
              </w:rPr>
            </w:pPr>
            <w:r>
              <w:rPr>
                <w:b/>
                <w:color w:val="1F1F1F"/>
                <w:sz w:val="20"/>
                <w:szCs w:val="20"/>
              </w:rPr>
              <w:t>Нет</w:t>
            </w:r>
          </w:p>
        </w:tc>
        <w:tc>
          <w:tcPr>
            <w:tcW w:w="2035" w:type="pct"/>
          </w:tcPr>
          <w:p w14:paraId="33DAA02F" w14:textId="77777777" w:rsidR="00E505A8" w:rsidRDefault="00E505A8" w:rsidP="003E0862">
            <w:pPr>
              <w:spacing w:after="40"/>
              <w:rPr>
                <w:sz w:val="20"/>
                <w:szCs w:val="20"/>
                <w:lang w:val="ru-RU"/>
              </w:rPr>
            </w:pPr>
            <w:r>
              <w:rPr>
                <w:color w:val="1F1F1F"/>
                <w:sz w:val="20"/>
                <w:szCs w:val="20"/>
                <w:lang w:val="ru-RU"/>
              </w:rPr>
              <w:t xml:space="preserve">Нужно сравнить с расчётной схемой </w:t>
            </w:r>
            <w:r>
              <w:rPr>
                <w:color w:val="1F1F1F"/>
                <w:sz w:val="20"/>
                <w:szCs w:val="20"/>
              </w:rPr>
              <w:t>zoning</w:t>
            </w:r>
            <w:r>
              <w:rPr>
                <w:color w:val="1F1F1F"/>
                <w:sz w:val="20"/>
                <w:szCs w:val="20"/>
                <w:lang w:val="ru-RU"/>
              </w:rPr>
              <w:t xml:space="preserve"> и количеством задействованных инициаторов/</w:t>
            </w:r>
            <w:r>
              <w:rPr>
                <w:color w:val="1F1F1F"/>
                <w:sz w:val="20"/>
                <w:szCs w:val="20"/>
              </w:rPr>
              <w:t>targets</w:t>
            </w:r>
            <w:r>
              <w:rPr>
                <w:color w:val="1F1F1F"/>
                <w:sz w:val="20"/>
                <w:szCs w:val="20"/>
                <w:lang w:val="ru-RU"/>
              </w:rPr>
              <w:t>.</w:t>
            </w:r>
          </w:p>
        </w:tc>
      </w:tr>
    </w:tbl>
    <w:p w14:paraId="4F7B614D" w14:textId="77777777" w:rsidR="00E505A8" w:rsidRPr="00D61DB8" w:rsidRDefault="00E505A8" w:rsidP="00E505A8">
      <w:pPr>
        <w:pStyle w:val="21"/>
        <w:rPr>
          <w:rFonts w:ascii="Times New Roman" w:hAnsi="Times New Roman" w:cs="Times New Roman"/>
          <w:sz w:val="16"/>
          <w:szCs w:val="16"/>
          <w:lang w:val="ru-RU"/>
        </w:rPr>
      </w:pPr>
      <w:bookmarkStart w:id="4" w:name="_Toc226714080"/>
      <w:r w:rsidRPr="00D61DB8">
        <w:rPr>
          <w:rFonts w:ascii="Times New Roman" w:eastAsia="Times New Roman" w:hAnsi="Times New Roman" w:cs="Times New Roman"/>
          <w:sz w:val="16"/>
          <w:szCs w:val="16"/>
          <w:lang w:val="ru-RU"/>
        </w:rPr>
        <w:t>Пояснение по числу путей</w:t>
      </w:r>
      <w:bookmarkEnd w:id="4"/>
    </w:p>
    <w:p w14:paraId="4B50AB73" w14:textId="6C4E7F65" w:rsidR="00E505A8" w:rsidRPr="00D61DB8" w:rsidRDefault="00E505A8" w:rsidP="00E505A8">
      <w:pPr>
        <w:rPr>
          <w:sz w:val="16"/>
          <w:szCs w:val="16"/>
          <w:lang w:val="ru-RU"/>
        </w:rPr>
      </w:pPr>
      <w:r w:rsidRPr="00D61DB8">
        <w:rPr>
          <w:sz w:val="16"/>
          <w:szCs w:val="16"/>
          <w:lang w:val="ru-RU"/>
        </w:rPr>
        <w:t>К каждому LUN на каждом сервере должно быть зафиксировано не менее</w:t>
      </w:r>
      <w:r w:rsidR="00872170" w:rsidRPr="00D61DB8">
        <w:rPr>
          <w:sz w:val="16"/>
          <w:szCs w:val="16"/>
          <w:lang w:val="ru-RU"/>
        </w:rPr>
        <w:t xml:space="preserve"> 4</w:t>
      </w:r>
      <w:r w:rsidRPr="00D61DB8">
        <w:rPr>
          <w:sz w:val="16"/>
          <w:szCs w:val="16"/>
          <w:lang w:val="ru-RU"/>
        </w:rPr>
        <w:t xml:space="preserve"> путей с распределением через оба контроллера СХД. Конкретное число путей определяется зонированием и количеством инициаторных и target-портов; оно фиксируется в журнале испытаний до начала нагрузочных тестов. В выводе multipath -ll каждая группа путей должна иметь статус status=active с одинаковым prio, а каждый рабочий путь — состояние active ready running.</w:t>
      </w:r>
    </w:p>
    <w:p w14:paraId="70CE4ADE" w14:textId="77777777" w:rsidR="00E505A8" w:rsidRPr="00582D30" w:rsidRDefault="00E505A8" w:rsidP="00E505A8">
      <w:pPr>
        <w:spacing w:after="200"/>
        <w:rPr>
          <w:sz w:val="20"/>
          <w:szCs w:val="20"/>
          <w:lang w:val="ru-RU"/>
        </w:rPr>
      </w:pPr>
      <w:r w:rsidRPr="00582D30">
        <w:rPr>
          <w:lang w:val="ru-RU"/>
        </w:rPr>
        <w:br w:type="page"/>
      </w:r>
    </w:p>
    <w:p w14:paraId="351B1CA9" w14:textId="77777777" w:rsidR="00E505A8" w:rsidRPr="002366F0" w:rsidRDefault="00E505A8" w:rsidP="00E505A8">
      <w:pPr>
        <w:rPr>
          <w:rFonts w:cs="Times New Roman"/>
          <w:b/>
          <w:bCs/>
          <w:szCs w:val="28"/>
          <w:lang w:val="ru-RU"/>
        </w:rPr>
      </w:pPr>
      <w:bookmarkStart w:id="5" w:name="_Toc226714081"/>
      <w:r>
        <w:rPr>
          <w:rFonts w:cs="Times New Roman"/>
          <w:b/>
          <w:bCs/>
          <w:szCs w:val="28"/>
          <w:lang w:val="ru-RU"/>
        </w:rPr>
        <w:lastRenderedPageBreak/>
        <w:t>12</w:t>
      </w:r>
      <w:r w:rsidRPr="002366F0">
        <w:rPr>
          <w:rFonts w:cs="Times New Roman"/>
          <w:b/>
          <w:bCs/>
          <w:szCs w:val="28"/>
          <w:lang w:val="ru-RU"/>
        </w:rPr>
        <w:t xml:space="preserve"> </w:t>
      </w:r>
      <w:r w:rsidRPr="00E505A8">
        <w:rPr>
          <w:rFonts w:cs="Times New Roman"/>
          <w:b/>
          <w:bCs/>
          <w:szCs w:val="28"/>
          <w:lang w:val="ru-RU"/>
        </w:rPr>
        <w:t>Примеры FIO-профилей и единый источник запуска</w:t>
      </w:r>
    </w:p>
    <w:bookmarkEnd w:id="5"/>
    <w:p w14:paraId="6C275C87" w14:textId="77777777" w:rsidR="00E505A8" w:rsidRDefault="00E505A8" w:rsidP="00E505A8">
      <w:pPr>
        <w:spacing w:line="252" w:lineRule="auto"/>
        <w:rPr>
          <w:color w:val="4A4A4A"/>
          <w:sz w:val="20"/>
          <w:szCs w:val="20"/>
          <w:lang w:val="ru-RU"/>
        </w:rPr>
      </w:pPr>
      <w:r>
        <w:rPr>
          <w:color w:val="4A4A4A"/>
          <w:sz w:val="20"/>
          <w:szCs w:val="20"/>
          <w:lang w:val="ru-RU"/>
        </w:rPr>
        <w:t xml:space="preserve">Ниже приведены читабельные примеры создания файлов </w:t>
      </w:r>
      <w:r>
        <w:rPr>
          <w:color w:val="4A4A4A"/>
          <w:sz w:val="20"/>
          <w:szCs w:val="20"/>
        </w:rPr>
        <w:t>FIO</w:t>
      </w:r>
      <w:r>
        <w:rPr>
          <w:color w:val="4A4A4A"/>
          <w:sz w:val="20"/>
          <w:szCs w:val="20"/>
          <w:lang w:val="ru-RU"/>
        </w:rPr>
        <w:t xml:space="preserve"> и их запуска. Везде используются </w:t>
      </w:r>
      <w:r>
        <w:rPr>
          <w:color w:val="4A4A4A"/>
          <w:sz w:val="20"/>
          <w:szCs w:val="20"/>
        </w:rPr>
        <w:t>host</w:t>
      </w:r>
      <w:r>
        <w:rPr>
          <w:color w:val="4A4A4A"/>
          <w:sz w:val="20"/>
          <w:szCs w:val="20"/>
          <w:lang w:val="ru-RU"/>
        </w:rPr>
        <w:t>-</w:t>
      </w:r>
      <w:r>
        <w:rPr>
          <w:color w:val="4A4A4A"/>
          <w:sz w:val="20"/>
          <w:szCs w:val="20"/>
        </w:rPr>
        <w:t>specific</w:t>
      </w:r>
      <w:r>
        <w:rPr>
          <w:color w:val="4A4A4A"/>
          <w:sz w:val="20"/>
          <w:szCs w:val="20"/>
          <w:lang w:val="ru-RU"/>
        </w:rPr>
        <w:t xml:space="preserve"> </w:t>
      </w:r>
      <w:r>
        <w:rPr>
          <w:color w:val="4A4A4A"/>
          <w:sz w:val="20"/>
          <w:szCs w:val="20"/>
        </w:rPr>
        <w:t>job</w:t>
      </w:r>
      <w:r>
        <w:rPr>
          <w:color w:val="4A4A4A"/>
          <w:sz w:val="20"/>
          <w:szCs w:val="20"/>
          <w:lang w:val="ru-RU"/>
        </w:rPr>
        <w:t xml:space="preserve">-файлы и единый источник старта на </w:t>
      </w:r>
      <w:r>
        <w:rPr>
          <w:color w:val="4A4A4A"/>
          <w:sz w:val="20"/>
          <w:szCs w:val="20"/>
        </w:rPr>
        <w:t>server</w:t>
      </w:r>
      <w:r>
        <w:rPr>
          <w:color w:val="4A4A4A"/>
          <w:sz w:val="20"/>
          <w:szCs w:val="20"/>
          <w:lang w:val="ru-RU"/>
        </w:rPr>
        <w:t xml:space="preserve">-1 через режим </w:t>
      </w:r>
      <w:r>
        <w:rPr>
          <w:color w:val="4A4A4A"/>
          <w:sz w:val="20"/>
          <w:szCs w:val="20"/>
        </w:rPr>
        <w:t>client</w:t>
      </w:r>
      <w:r>
        <w:rPr>
          <w:color w:val="4A4A4A"/>
          <w:sz w:val="20"/>
          <w:szCs w:val="20"/>
          <w:lang w:val="ru-RU"/>
        </w:rPr>
        <w:t>/</w:t>
      </w:r>
      <w:r>
        <w:rPr>
          <w:color w:val="4A4A4A"/>
          <w:sz w:val="20"/>
          <w:szCs w:val="20"/>
        </w:rPr>
        <w:t>server</w:t>
      </w:r>
      <w:r>
        <w:rPr>
          <w:color w:val="4A4A4A"/>
          <w:sz w:val="20"/>
          <w:szCs w:val="20"/>
          <w:lang w:val="ru-RU"/>
        </w:rPr>
        <w:t>.</w:t>
      </w:r>
    </w:p>
    <w:p w14:paraId="3D159EC7" w14:textId="77777777" w:rsidR="00E505A8" w:rsidRDefault="00E505A8" w:rsidP="00E505A8">
      <w:pPr>
        <w:spacing w:line="252" w:lineRule="auto"/>
        <w:rPr>
          <w:color w:val="4A4A4A"/>
          <w:sz w:val="20"/>
          <w:szCs w:val="20"/>
          <w:lang w:val="ru-RU"/>
        </w:rPr>
      </w:pPr>
      <w:r>
        <w:rPr>
          <w:color w:val="4A4A4A"/>
          <w:sz w:val="20"/>
          <w:szCs w:val="20"/>
          <w:lang w:val="ru-RU"/>
        </w:rPr>
        <w:t>Расчёт суммарной глубины очереди. Для всех целевых FIO-профилей суммарная глубина очереди определяется по формуле: Суммарная глубина очереди = numjobs × iodepth × количество LUN × количество серверов.</w:t>
      </w:r>
    </w:p>
    <w:p w14:paraId="01791C54" w14:textId="77777777" w:rsidR="00E505A8" w:rsidRDefault="00E505A8" w:rsidP="00E505A8">
      <w:pPr>
        <w:spacing w:line="252" w:lineRule="auto"/>
        <w:rPr>
          <w:color w:val="4A4A4A"/>
          <w:sz w:val="20"/>
          <w:szCs w:val="20"/>
        </w:rPr>
      </w:pPr>
      <w:r>
        <w:rPr>
          <w:color w:val="4A4A4A"/>
          <w:sz w:val="20"/>
          <w:szCs w:val="20"/>
          <w:lang w:val="ru-RU"/>
        </w:rPr>
        <w:t>Где:</w:t>
      </w:r>
    </w:p>
    <w:p w14:paraId="1E406270" w14:textId="77777777" w:rsidR="00E505A8" w:rsidRDefault="00E505A8" w:rsidP="00E505A8">
      <w:pPr>
        <w:pStyle w:val="ae"/>
        <w:numPr>
          <w:ilvl w:val="0"/>
          <w:numId w:val="10"/>
        </w:numPr>
        <w:suppressAutoHyphens/>
        <w:spacing w:after="120" w:line="252" w:lineRule="auto"/>
        <w:rPr>
          <w:color w:val="4A4A4A"/>
          <w:sz w:val="20"/>
          <w:szCs w:val="20"/>
          <w:lang w:val="ru-RU"/>
        </w:rPr>
      </w:pPr>
      <w:r>
        <w:rPr>
          <w:color w:val="4A4A4A"/>
          <w:sz w:val="20"/>
          <w:szCs w:val="20"/>
          <w:lang w:val="ru-RU"/>
        </w:rPr>
        <w:t xml:space="preserve">numjobs — число параллельных job на один LUN; </w:t>
      </w:r>
    </w:p>
    <w:p w14:paraId="270D24B4" w14:textId="77777777" w:rsidR="00E505A8" w:rsidRDefault="00E505A8" w:rsidP="00E505A8">
      <w:pPr>
        <w:pStyle w:val="ae"/>
        <w:numPr>
          <w:ilvl w:val="0"/>
          <w:numId w:val="10"/>
        </w:numPr>
        <w:suppressAutoHyphens/>
        <w:spacing w:after="120" w:line="252" w:lineRule="auto"/>
        <w:rPr>
          <w:color w:val="4A4A4A"/>
          <w:sz w:val="20"/>
          <w:szCs w:val="20"/>
          <w:lang w:val="ru-RU"/>
        </w:rPr>
      </w:pPr>
      <w:r>
        <w:rPr>
          <w:color w:val="4A4A4A"/>
          <w:sz w:val="20"/>
          <w:szCs w:val="20"/>
          <w:lang w:val="ru-RU"/>
        </w:rPr>
        <w:t xml:space="preserve">iodepth — глубина очереди для одной job; </w:t>
      </w:r>
    </w:p>
    <w:p w14:paraId="3E45CD58" w14:textId="1A7A418D" w:rsidR="00E505A8" w:rsidRDefault="00E505A8" w:rsidP="00E505A8">
      <w:pPr>
        <w:pStyle w:val="ae"/>
        <w:numPr>
          <w:ilvl w:val="0"/>
          <w:numId w:val="10"/>
        </w:numPr>
        <w:suppressAutoHyphens/>
        <w:spacing w:after="120" w:line="252" w:lineRule="auto"/>
        <w:rPr>
          <w:color w:val="4A4A4A"/>
          <w:sz w:val="20"/>
          <w:szCs w:val="20"/>
          <w:lang w:val="ru-RU"/>
        </w:rPr>
      </w:pPr>
      <w:r>
        <w:rPr>
          <w:color w:val="4A4A4A"/>
          <w:sz w:val="20"/>
          <w:szCs w:val="20"/>
          <w:lang w:val="ru-RU"/>
        </w:rPr>
        <w:t xml:space="preserve">количество LUN — </w:t>
      </w:r>
      <w:r w:rsidR="001B3B98" w:rsidRPr="001B3B98">
        <w:rPr>
          <w:color w:val="4A4A4A"/>
          <w:sz w:val="20"/>
          <w:szCs w:val="20"/>
          <w:lang w:val="ru-RU"/>
        </w:rPr>
        <w:t>число LUN, участвующих в одном host-specific FIO-профиле на одном сервере</w:t>
      </w:r>
      <w:r>
        <w:rPr>
          <w:color w:val="4A4A4A"/>
          <w:sz w:val="20"/>
          <w:szCs w:val="20"/>
          <w:lang w:val="ru-RU"/>
        </w:rPr>
        <w:t xml:space="preserve">; </w:t>
      </w:r>
    </w:p>
    <w:p w14:paraId="16E370CA" w14:textId="77777777" w:rsidR="00E505A8" w:rsidRDefault="00E505A8" w:rsidP="00E505A8">
      <w:pPr>
        <w:pStyle w:val="ae"/>
        <w:numPr>
          <w:ilvl w:val="0"/>
          <w:numId w:val="10"/>
        </w:numPr>
        <w:suppressAutoHyphens/>
        <w:spacing w:after="120" w:line="252" w:lineRule="auto"/>
        <w:rPr>
          <w:color w:val="4A4A4A"/>
          <w:sz w:val="20"/>
          <w:szCs w:val="20"/>
          <w:lang w:val="ru-RU"/>
        </w:rPr>
      </w:pPr>
      <w:r>
        <w:rPr>
          <w:color w:val="4A4A4A"/>
          <w:sz w:val="20"/>
          <w:szCs w:val="20"/>
          <w:lang w:val="ru-RU"/>
        </w:rPr>
        <w:t xml:space="preserve">количество серверов — число серверов-нагружаторов, одновременно участвующих в прогоне. </w:t>
      </w:r>
    </w:p>
    <w:p w14:paraId="2E6AC003" w14:textId="77777777" w:rsidR="00E505A8" w:rsidRDefault="00E505A8" w:rsidP="00E505A8">
      <w:pPr>
        <w:spacing w:line="252" w:lineRule="auto"/>
        <w:rPr>
          <w:sz w:val="20"/>
          <w:szCs w:val="20"/>
          <w:lang w:val="ru-RU"/>
        </w:rPr>
      </w:pPr>
    </w:p>
    <w:p w14:paraId="505509A2" w14:textId="77777777" w:rsidR="00E505A8" w:rsidRDefault="00E505A8" w:rsidP="00E505A8">
      <w:pPr>
        <w:pStyle w:val="21"/>
        <w:rPr>
          <w:rFonts w:ascii="Times New Roman" w:hAnsi="Times New Roman" w:cs="Times New Roman"/>
          <w:sz w:val="20"/>
          <w:szCs w:val="20"/>
          <w:lang w:val="ru-RU"/>
        </w:rPr>
      </w:pPr>
      <w:bookmarkStart w:id="6" w:name="_Toc226714082"/>
      <w:r>
        <w:rPr>
          <w:rFonts w:ascii="Times New Roman" w:eastAsia="Times New Roman" w:hAnsi="Times New Roman" w:cs="Times New Roman"/>
          <w:sz w:val="20"/>
          <w:szCs w:val="20"/>
          <w:lang w:val="ru-RU"/>
        </w:rPr>
        <w:t>Подготовка каталогов под профили и результаты</w:t>
      </w:r>
      <w:bookmarkEnd w:id="6"/>
    </w:p>
    <w:p w14:paraId="695F5DD2" w14:textId="77777777" w:rsidR="00E505A8" w:rsidRDefault="00E505A8" w:rsidP="00E505A8">
      <w:pPr>
        <w:spacing w:after="80"/>
        <w:rPr>
          <w:sz w:val="20"/>
          <w:szCs w:val="20"/>
          <w:lang w:val="ru-RU"/>
        </w:rPr>
      </w:pPr>
      <w:r>
        <w:rPr>
          <w:i/>
          <w:color w:val="505050"/>
          <w:sz w:val="20"/>
          <w:szCs w:val="20"/>
          <w:lang w:val="ru-RU"/>
        </w:rPr>
        <w:t xml:space="preserve">В командах ниже используется обозначение: $ — обычный пользователь, # — </w:t>
      </w:r>
      <w:r>
        <w:rPr>
          <w:i/>
          <w:color w:val="505050"/>
          <w:sz w:val="20"/>
          <w:szCs w:val="20"/>
        </w:rPr>
        <w:t>root</w:t>
      </w:r>
      <w:r>
        <w:rPr>
          <w:i/>
          <w:color w:val="505050"/>
          <w:sz w:val="20"/>
          <w:szCs w:val="20"/>
          <w:lang w:val="ru-RU"/>
        </w:rPr>
        <w:t>.</w:t>
      </w:r>
    </w:p>
    <w:tbl>
      <w:tblPr>
        <w:tblW w:w="5000" w:type="pct"/>
        <w:jc w:val="center"/>
        <w:tblCellMar>
          <w:top w:w="60" w:type="dxa"/>
          <w:left w:w="70" w:type="dxa"/>
          <w:bottom w:w="60" w:type="dxa"/>
          <w:right w:w="70" w:type="dxa"/>
        </w:tblCellMar>
        <w:tblLook w:val="04A0" w:firstRow="1" w:lastRow="0" w:firstColumn="1" w:lastColumn="0" w:noHBand="0" w:noVBand="1"/>
      </w:tblPr>
      <w:tblGrid>
        <w:gridCol w:w="14480"/>
      </w:tblGrid>
      <w:tr w:rsidR="00E505A8" w14:paraId="18FCA354" w14:textId="77777777" w:rsidTr="00E505A8">
        <w:trPr>
          <w:jc w:val="center"/>
        </w:trPr>
        <w:tc>
          <w:tcPr>
            <w:tcW w:w="5000" w:type="pct"/>
            <w:shd w:val="clear" w:color="auto" w:fill="F4F6F8"/>
            <w:vAlign w:val="center"/>
          </w:tcPr>
          <w:p w14:paraId="0A9F368E"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mkdir -p /var/tmp/pmi_fio/profiles</w:t>
            </w:r>
            <w:r w:rsidRPr="00A0593A">
              <w:rPr>
                <w:rFonts w:ascii="Times New Roman" w:hAnsi="Times New Roman" w:cs="Times New Roman"/>
              </w:rPr>
              <w:br/>
              <w:t>mkdir -p /var/tmp/pmi_fio/results</w:t>
            </w:r>
          </w:p>
        </w:tc>
      </w:tr>
    </w:tbl>
    <w:p w14:paraId="2F129AC5" w14:textId="77777777" w:rsidR="00E505A8" w:rsidRDefault="00E505A8" w:rsidP="00E505A8">
      <w:pPr>
        <w:rPr>
          <w:sz w:val="20"/>
          <w:szCs w:val="20"/>
        </w:rPr>
      </w:pPr>
    </w:p>
    <w:p w14:paraId="77C83574" w14:textId="77777777" w:rsidR="00E505A8" w:rsidRDefault="00E505A8" w:rsidP="00E505A8">
      <w:pPr>
        <w:pStyle w:val="21"/>
        <w:rPr>
          <w:rFonts w:ascii="Times New Roman" w:hAnsi="Times New Roman" w:cs="Times New Roman"/>
          <w:sz w:val="20"/>
          <w:szCs w:val="20"/>
          <w:lang w:val="ru-RU"/>
        </w:rPr>
      </w:pPr>
      <w:bookmarkStart w:id="7" w:name="_Toc226714083"/>
      <w:r>
        <w:rPr>
          <w:rFonts w:ascii="Times New Roman" w:eastAsia="Times New Roman" w:hAnsi="Times New Roman" w:cs="Times New Roman"/>
          <w:sz w:val="20"/>
          <w:szCs w:val="20"/>
        </w:rPr>
        <w:t>Prefill</w:t>
      </w:r>
      <w:r>
        <w:rPr>
          <w:rFonts w:ascii="Times New Roman" w:eastAsia="Times New Roman" w:hAnsi="Times New Roman" w:cs="Times New Roman"/>
          <w:sz w:val="20"/>
          <w:szCs w:val="20"/>
          <w:lang w:val="ru-RU"/>
        </w:rPr>
        <w:t>: создание файлов и запуск</w:t>
      </w:r>
      <w:bookmarkEnd w:id="7"/>
    </w:p>
    <w:p w14:paraId="56B7A4B1" w14:textId="77777777" w:rsidR="00E505A8" w:rsidRDefault="00E505A8" w:rsidP="00E505A8">
      <w:pPr>
        <w:spacing w:line="252" w:lineRule="auto"/>
        <w:rPr>
          <w:sz w:val="20"/>
          <w:szCs w:val="20"/>
          <w:lang w:val="ru-RU"/>
        </w:rPr>
      </w:pPr>
      <w:r>
        <w:rPr>
          <w:color w:val="4A4A4A"/>
          <w:sz w:val="20"/>
          <w:szCs w:val="20"/>
          <w:lang w:val="ru-RU"/>
        </w:rPr>
        <w:t xml:space="preserve">В каждом </w:t>
      </w:r>
      <w:r>
        <w:rPr>
          <w:color w:val="4A4A4A"/>
          <w:sz w:val="20"/>
          <w:szCs w:val="20"/>
        </w:rPr>
        <w:t>host</w:t>
      </w:r>
      <w:r>
        <w:rPr>
          <w:color w:val="4A4A4A"/>
          <w:sz w:val="20"/>
          <w:szCs w:val="20"/>
          <w:lang w:val="ru-RU"/>
        </w:rPr>
        <w:t>-</w:t>
      </w:r>
      <w:r>
        <w:rPr>
          <w:color w:val="4A4A4A"/>
          <w:sz w:val="20"/>
          <w:szCs w:val="20"/>
        </w:rPr>
        <w:t>specific</w:t>
      </w:r>
      <w:r>
        <w:rPr>
          <w:color w:val="4A4A4A"/>
          <w:sz w:val="20"/>
          <w:szCs w:val="20"/>
          <w:lang w:val="ru-RU"/>
        </w:rPr>
        <w:t xml:space="preserve"> профиле перечисляются пути к тем </w:t>
      </w:r>
      <w:r>
        <w:rPr>
          <w:color w:val="4A4A4A"/>
          <w:sz w:val="20"/>
          <w:szCs w:val="20"/>
        </w:rPr>
        <w:t>LUN</w:t>
      </w:r>
      <w:r>
        <w:rPr>
          <w:color w:val="4A4A4A"/>
          <w:sz w:val="20"/>
          <w:szCs w:val="20"/>
          <w:lang w:val="ru-RU"/>
        </w:rPr>
        <w:t xml:space="preserve">, которые доступны на соответствующем сервере. Если используются временные </w:t>
      </w:r>
      <w:r>
        <w:rPr>
          <w:color w:val="4A4A4A"/>
          <w:sz w:val="20"/>
          <w:szCs w:val="20"/>
        </w:rPr>
        <w:t>LUN</w:t>
      </w:r>
      <w:r>
        <w:rPr>
          <w:color w:val="4A4A4A"/>
          <w:sz w:val="20"/>
          <w:szCs w:val="20"/>
          <w:lang w:val="ru-RU"/>
        </w:rPr>
        <w:t xml:space="preserve"> для достижения 80% ёмкости пула, их также нужно включить в профиль.</w:t>
      </w:r>
    </w:p>
    <w:p w14:paraId="5E35F663" w14:textId="77777777" w:rsidR="00E505A8" w:rsidRDefault="00E505A8" w:rsidP="00E505A8">
      <w:pPr>
        <w:rPr>
          <w:rStyle w:val="af6"/>
          <w:lang w:val="ru-RU"/>
        </w:rPr>
      </w:pPr>
      <w:r>
        <w:rPr>
          <w:rStyle w:val="af6"/>
          <w:lang w:val="ru-RU"/>
        </w:rPr>
        <w:t xml:space="preserve">Команда создания файла </w:t>
      </w:r>
      <w:r>
        <w:rPr>
          <w:rStyle w:val="af6"/>
        </w:rPr>
        <w:t>prefill</w:t>
      </w:r>
      <w:r>
        <w:rPr>
          <w:rStyle w:val="af6"/>
          <w:lang w:val="ru-RU"/>
        </w:rPr>
        <w:t>_</w:t>
      </w:r>
      <w:r>
        <w:rPr>
          <w:rStyle w:val="af6"/>
        </w:rPr>
        <w:t>host</w:t>
      </w:r>
      <w:r>
        <w:rPr>
          <w:rStyle w:val="af6"/>
          <w:lang w:val="ru-RU"/>
        </w:rPr>
        <w:t>1.</w:t>
      </w:r>
      <w:r>
        <w:rPr>
          <w:rStyle w:val="af6"/>
        </w:rPr>
        <w:t>fio</w:t>
      </w:r>
    </w:p>
    <w:tbl>
      <w:tblPr>
        <w:tblW w:w="5000" w:type="pct"/>
        <w:jc w:val="center"/>
        <w:tblCellMar>
          <w:top w:w="60" w:type="dxa"/>
          <w:left w:w="70" w:type="dxa"/>
          <w:bottom w:w="60" w:type="dxa"/>
          <w:right w:w="70" w:type="dxa"/>
        </w:tblCellMar>
        <w:tblLook w:val="04A0" w:firstRow="1" w:lastRow="0" w:firstColumn="1" w:lastColumn="0" w:noHBand="0" w:noVBand="1"/>
      </w:tblPr>
      <w:tblGrid>
        <w:gridCol w:w="14480"/>
      </w:tblGrid>
      <w:tr w:rsidR="00E505A8" w14:paraId="7F8EF99A" w14:textId="77777777" w:rsidTr="00E505A8">
        <w:trPr>
          <w:jc w:val="center"/>
        </w:trPr>
        <w:tc>
          <w:tcPr>
            <w:tcW w:w="5000" w:type="pct"/>
            <w:shd w:val="clear" w:color="auto" w:fill="F4F6F8"/>
            <w:vAlign w:val="center"/>
          </w:tcPr>
          <w:p w14:paraId="573A16DE"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cat &gt;/var/tmp/pmi_fio/profiles/prefill_host1.fio &lt;&lt;'EOF'</w:t>
            </w:r>
            <w:r w:rsidRPr="00A0593A">
              <w:rPr>
                <w:rFonts w:ascii="Times New Roman" w:hAnsi="Times New Roman" w:cs="Times New Roman"/>
              </w:rPr>
              <w:br/>
              <w:t>[global]</w:t>
            </w:r>
          </w:p>
          <w:p w14:paraId="6A8C39DB"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name=prefil</w:t>
            </w:r>
            <w:r w:rsidRPr="00A0593A">
              <w:rPr>
                <w:rFonts w:ascii="Times New Roman" w:hAnsi="Times New Roman" w:cs="Times New Roman"/>
              </w:rPr>
              <w:br/>
              <w:t>ioengine=libaio</w:t>
            </w:r>
            <w:r w:rsidRPr="00A0593A">
              <w:rPr>
                <w:rFonts w:ascii="Times New Roman" w:hAnsi="Times New Roman" w:cs="Times New Roman"/>
              </w:rPr>
              <w:br/>
              <w:t>rw=write</w:t>
            </w:r>
          </w:p>
          <w:p w14:paraId="20948663"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bs=1024K</w:t>
            </w:r>
          </w:p>
          <w:p w14:paraId="7CF45928"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direct=1</w:t>
            </w:r>
          </w:p>
          <w:p w14:paraId="450D4187"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numjobs=1</w:t>
            </w:r>
          </w:p>
          <w:p w14:paraId="2897A466"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ramp_time=0</w:t>
            </w:r>
          </w:p>
          <w:p w14:paraId="5C8A940D"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randrepeat=0</w:t>
            </w:r>
          </w:p>
          <w:p w14:paraId="4B5E9D00"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group_reporting=1</w:t>
            </w:r>
          </w:p>
          <w:p w14:paraId="07B9E085"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loops=1</w:t>
            </w:r>
          </w:p>
          <w:p w14:paraId="00E707CA" w14:textId="77777777" w:rsidR="00E505A8" w:rsidRPr="00A0593A" w:rsidRDefault="00E505A8" w:rsidP="00E505A8">
            <w:pPr>
              <w:pStyle w:val="CodeBlock"/>
              <w:shd w:val="clear" w:color="auto" w:fill="F2F4F7"/>
              <w:rPr>
                <w:rFonts w:ascii="Times New Roman" w:hAnsi="Times New Roman" w:cs="Times New Roman"/>
              </w:rPr>
            </w:pPr>
          </w:p>
          <w:p w14:paraId="3A229013"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br/>
            </w:r>
            <w:r w:rsidRPr="00A0593A">
              <w:rPr>
                <w:rFonts w:ascii="Times New Roman" w:hAnsi="Times New Roman" w:cs="Times New Roman"/>
              </w:rPr>
              <w:br/>
              <w:t>[lun1]</w:t>
            </w:r>
            <w:r w:rsidRPr="00A0593A">
              <w:rPr>
                <w:rFonts w:ascii="Times New Roman" w:hAnsi="Times New Roman" w:cs="Times New Roman"/>
              </w:rPr>
              <w:br/>
              <w:t>filename=&lt;LUN1_PATH_SERVER1&gt;</w:t>
            </w:r>
          </w:p>
          <w:p w14:paraId="5AFDEB83"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size=100%</w:t>
            </w:r>
          </w:p>
          <w:p w14:paraId="5A40F840"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iodepth=8</w:t>
            </w:r>
            <w:r w:rsidRPr="00A0593A">
              <w:rPr>
                <w:rFonts w:ascii="Times New Roman" w:hAnsi="Times New Roman" w:cs="Times New Roman"/>
              </w:rPr>
              <w:br/>
            </w:r>
            <w:r w:rsidRPr="00A0593A">
              <w:rPr>
                <w:rFonts w:ascii="Times New Roman" w:hAnsi="Times New Roman" w:cs="Times New Roman"/>
              </w:rPr>
              <w:br/>
              <w:t>[lun2]</w:t>
            </w:r>
            <w:r w:rsidRPr="00A0593A">
              <w:rPr>
                <w:rFonts w:ascii="Times New Roman" w:hAnsi="Times New Roman" w:cs="Times New Roman"/>
              </w:rPr>
              <w:br/>
              <w:t>filename=&lt;LUN2_PATH_SERVER1&gt;</w:t>
            </w:r>
          </w:p>
          <w:p w14:paraId="09808C2A" w14:textId="77777777" w:rsidR="00E505A8" w:rsidRPr="00E505A8" w:rsidRDefault="00E505A8" w:rsidP="00E505A8">
            <w:pPr>
              <w:pStyle w:val="CodeBlock"/>
              <w:shd w:val="clear" w:color="auto" w:fill="F2F4F7"/>
              <w:rPr>
                <w:rFonts w:ascii="Times New Roman" w:hAnsi="Times New Roman" w:cs="Times New Roman"/>
                <w:lang w:val="ru-RU"/>
              </w:rPr>
            </w:pPr>
            <w:r w:rsidRPr="00E505A8">
              <w:rPr>
                <w:rFonts w:ascii="Times New Roman" w:hAnsi="Times New Roman" w:cs="Times New Roman"/>
                <w:lang w:val="ru-RU"/>
              </w:rPr>
              <w:lastRenderedPageBreak/>
              <w:t>size=100%</w:t>
            </w:r>
          </w:p>
          <w:p w14:paraId="238DE3BA" w14:textId="77777777" w:rsidR="00E505A8" w:rsidRPr="00E505A8" w:rsidRDefault="00E505A8" w:rsidP="00E505A8">
            <w:pPr>
              <w:pStyle w:val="CodeBlock"/>
              <w:shd w:val="clear" w:color="auto" w:fill="F2F4F7"/>
              <w:rPr>
                <w:rFonts w:ascii="Times New Roman" w:hAnsi="Times New Roman" w:cs="Times New Roman"/>
                <w:lang w:val="ru-RU"/>
              </w:rPr>
            </w:pPr>
            <w:r w:rsidRPr="00E505A8">
              <w:rPr>
                <w:rFonts w:ascii="Times New Roman" w:hAnsi="Times New Roman" w:cs="Times New Roman"/>
                <w:lang w:val="ru-RU"/>
              </w:rPr>
              <w:t>iodepth=8</w:t>
            </w:r>
          </w:p>
          <w:p w14:paraId="15662074" w14:textId="77777777" w:rsidR="00E505A8" w:rsidRPr="00E505A8" w:rsidRDefault="00E505A8" w:rsidP="00E505A8">
            <w:pPr>
              <w:pStyle w:val="CodeBlock"/>
              <w:shd w:val="clear" w:color="auto" w:fill="F2F4F7"/>
              <w:rPr>
                <w:rFonts w:ascii="Times New Roman" w:hAnsi="Times New Roman" w:cs="Times New Roman"/>
                <w:lang w:val="ru-RU"/>
              </w:rPr>
            </w:pPr>
          </w:p>
          <w:p w14:paraId="09F7B95E" w14:textId="77777777" w:rsidR="00E505A8" w:rsidRPr="00E505A8" w:rsidRDefault="00E505A8" w:rsidP="00E505A8">
            <w:pPr>
              <w:pStyle w:val="CodeBlock"/>
              <w:shd w:val="clear" w:color="auto" w:fill="F2F4F7"/>
              <w:rPr>
                <w:rFonts w:ascii="Times New Roman" w:hAnsi="Times New Roman" w:cs="Times New Roman"/>
                <w:lang w:val="ru-RU"/>
              </w:rPr>
            </w:pPr>
            <w:r w:rsidRPr="00E505A8">
              <w:rPr>
                <w:rFonts w:ascii="Times New Roman" w:hAnsi="Times New Roman" w:cs="Times New Roman"/>
                <w:lang w:val="ru-RU"/>
              </w:rPr>
              <w:t>EOF</w:t>
            </w:r>
          </w:p>
        </w:tc>
      </w:tr>
    </w:tbl>
    <w:p w14:paraId="2B0A7A77" w14:textId="77777777" w:rsidR="00E505A8" w:rsidRDefault="00E505A8" w:rsidP="00E505A8">
      <w:pPr>
        <w:rPr>
          <w:sz w:val="20"/>
          <w:szCs w:val="20"/>
        </w:rPr>
      </w:pPr>
    </w:p>
    <w:p w14:paraId="4C08E1E6" w14:textId="77777777" w:rsidR="00E505A8" w:rsidRDefault="00E505A8" w:rsidP="00E505A8">
      <w:pPr>
        <w:rPr>
          <w:rStyle w:val="af6"/>
          <w:lang w:val="ru-RU"/>
        </w:rPr>
      </w:pPr>
      <w:r>
        <w:rPr>
          <w:rStyle w:val="af6"/>
          <w:lang w:val="ru-RU"/>
        </w:rPr>
        <w:t xml:space="preserve">Команда создания файла </w:t>
      </w:r>
      <w:r>
        <w:rPr>
          <w:rStyle w:val="af6"/>
        </w:rPr>
        <w:t>prefill</w:t>
      </w:r>
      <w:r>
        <w:rPr>
          <w:rStyle w:val="af6"/>
          <w:lang w:val="ru-RU"/>
        </w:rPr>
        <w:t>_</w:t>
      </w:r>
      <w:r>
        <w:rPr>
          <w:rStyle w:val="af6"/>
        </w:rPr>
        <w:t>host</w:t>
      </w:r>
      <w:r>
        <w:rPr>
          <w:rStyle w:val="af6"/>
          <w:lang w:val="ru-RU"/>
        </w:rPr>
        <w:t>2.</w:t>
      </w:r>
      <w:r>
        <w:rPr>
          <w:rStyle w:val="af6"/>
        </w:rPr>
        <w:t>fio</w:t>
      </w:r>
    </w:p>
    <w:tbl>
      <w:tblPr>
        <w:tblW w:w="5000" w:type="pct"/>
        <w:jc w:val="center"/>
        <w:tblCellMar>
          <w:top w:w="60" w:type="dxa"/>
          <w:left w:w="70" w:type="dxa"/>
          <w:bottom w:w="60" w:type="dxa"/>
          <w:right w:w="70" w:type="dxa"/>
        </w:tblCellMar>
        <w:tblLook w:val="04A0" w:firstRow="1" w:lastRow="0" w:firstColumn="1" w:lastColumn="0" w:noHBand="0" w:noVBand="1"/>
      </w:tblPr>
      <w:tblGrid>
        <w:gridCol w:w="14480"/>
      </w:tblGrid>
      <w:tr w:rsidR="00E505A8" w14:paraId="2D947908" w14:textId="77777777" w:rsidTr="00E505A8">
        <w:trPr>
          <w:jc w:val="center"/>
        </w:trPr>
        <w:tc>
          <w:tcPr>
            <w:tcW w:w="5000" w:type="pct"/>
            <w:shd w:val="clear" w:color="auto" w:fill="F4F6F8"/>
            <w:vAlign w:val="center"/>
          </w:tcPr>
          <w:p w14:paraId="0BCF1704"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cat &gt;/var/tmp/pmi_fio/profiles/prefill_host2.fio &lt;&lt;'EOF'</w:t>
            </w:r>
            <w:r w:rsidRPr="00A0593A">
              <w:rPr>
                <w:rFonts w:ascii="Times New Roman" w:hAnsi="Times New Roman" w:cs="Times New Roman"/>
              </w:rPr>
              <w:br/>
              <w:t>[global]</w:t>
            </w:r>
          </w:p>
          <w:p w14:paraId="22B29B7E"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name=prefil</w:t>
            </w:r>
            <w:r w:rsidRPr="00A0593A">
              <w:rPr>
                <w:rFonts w:ascii="Times New Roman" w:hAnsi="Times New Roman" w:cs="Times New Roman"/>
              </w:rPr>
              <w:br/>
              <w:t>ioengine=libaio</w:t>
            </w:r>
            <w:r w:rsidRPr="00A0593A">
              <w:rPr>
                <w:rFonts w:ascii="Times New Roman" w:hAnsi="Times New Roman" w:cs="Times New Roman"/>
              </w:rPr>
              <w:br/>
              <w:t>rw=write</w:t>
            </w:r>
          </w:p>
          <w:p w14:paraId="3903FC9A"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bs=1024K</w:t>
            </w:r>
          </w:p>
          <w:p w14:paraId="68FE72E4"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direct=1</w:t>
            </w:r>
          </w:p>
          <w:p w14:paraId="048A7198"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numjobs=1</w:t>
            </w:r>
          </w:p>
          <w:p w14:paraId="4E3482C0"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ramp_time=0</w:t>
            </w:r>
          </w:p>
          <w:p w14:paraId="4F88D1DF"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randrepeat=0</w:t>
            </w:r>
          </w:p>
          <w:p w14:paraId="4EE834D9"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group_reporting=1</w:t>
            </w:r>
          </w:p>
          <w:p w14:paraId="3D4044B2"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loops=1</w:t>
            </w:r>
          </w:p>
          <w:p w14:paraId="65982EAA" w14:textId="77777777" w:rsidR="00E505A8" w:rsidRPr="00A0593A" w:rsidRDefault="00E505A8" w:rsidP="00E505A8">
            <w:pPr>
              <w:pStyle w:val="CodeBlock"/>
              <w:shd w:val="clear" w:color="auto" w:fill="F2F4F7"/>
              <w:rPr>
                <w:rFonts w:ascii="Times New Roman" w:hAnsi="Times New Roman" w:cs="Times New Roman"/>
              </w:rPr>
            </w:pPr>
          </w:p>
          <w:p w14:paraId="1A430CF9" w14:textId="77777777" w:rsidR="00E505A8" w:rsidRPr="00A0593A" w:rsidRDefault="00E505A8" w:rsidP="00E505A8">
            <w:pPr>
              <w:pStyle w:val="CodeBlock"/>
              <w:shd w:val="clear" w:color="auto" w:fill="F2F4F7"/>
              <w:rPr>
                <w:rFonts w:ascii="Times New Roman" w:hAnsi="Times New Roman" w:cs="Times New Roman"/>
              </w:rPr>
            </w:pPr>
          </w:p>
          <w:p w14:paraId="19555E70"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br/>
            </w:r>
            <w:r w:rsidRPr="00A0593A">
              <w:rPr>
                <w:rFonts w:ascii="Times New Roman" w:hAnsi="Times New Roman" w:cs="Times New Roman"/>
              </w:rPr>
              <w:br/>
              <w:t>[lun3]</w:t>
            </w:r>
            <w:r w:rsidRPr="00A0593A">
              <w:rPr>
                <w:rFonts w:ascii="Times New Roman" w:hAnsi="Times New Roman" w:cs="Times New Roman"/>
              </w:rPr>
              <w:br/>
              <w:t>filename=&lt;LUN3_PATH_SERVER2&gt;</w:t>
            </w:r>
          </w:p>
          <w:p w14:paraId="7B14A814"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size=100%</w:t>
            </w:r>
          </w:p>
          <w:p w14:paraId="62810CB6"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iodepth=8</w:t>
            </w:r>
            <w:r w:rsidRPr="00A0593A">
              <w:rPr>
                <w:rFonts w:ascii="Times New Roman" w:hAnsi="Times New Roman" w:cs="Times New Roman"/>
              </w:rPr>
              <w:br/>
            </w:r>
            <w:r w:rsidRPr="00A0593A">
              <w:rPr>
                <w:rFonts w:ascii="Times New Roman" w:hAnsi="Times New Roman" w:cs="Times New Roman"/>
              </w:rPr>
              <w:br/>
              <w:t>[lun4]</w:t>
            </w:r>
            <w:r w:rsidRPr="00A0593A">
              <w:rPr>
                <w:rFonts w:ascii="Times New Roman" w:hAnsi="Times New Roman" w:cs="Times New Roman"/>
              </w:rPr>
              <w:br/>
              <w:t>filename=&lt;LUN4_PATH_SERVER2&gt;</w:t>
            </w:r>
          </w:p>
          <w:p w14:paraId="0BD18F4B" w14:textId="77777777" w:rsidR="00E505A8" w:rsidRPr="00E505A8" w:rsidRDefault="00E505A8" w:rsidP="00E505A8">
            <w:pPr>
              <w:pStyle w:val="CodeBlock"/>
              <w:shd w:val="clear" w:color="auto" w:fill="F2F4F7"/>
              <w:rPr>
                <w:rFonts w:ascii="Times New Roman" w:hAnsi="Times New Roman" w:cs="Times New Roman"/>
                <w:lang w:val="ru-RU"/>
              </w:rPr>
            </w:pPr>
            <w:r w:rsidRPr="00E505A8">
              <w:rPr>
                <w:rFonts w:ascii="Times New Roman" w:hAnsi="Times New Roman" w:cs="Times New Roman"/>
                <w:lang w:val="ru-RU"/>
              </w:rPr>
              <w:t>size=100%</w:t>
            </w:r>
          </w:p>
          <w:p w14:paraId="0172D650" w14:textId="77777777" w:rsidR="00E505A8" w:rsidRPr="00E505A8" w:rsidRDefault="00E505A8" w:rsidP="00E505A8">
            <w:pPr>
              <w:pStyle w:val="CodeBlock"/>
              <w:shd w:val="clear" w:color="auto" w:fill="F2F4F7"/>
              <w:rPr>
                <w:rFonts w:ascii="Times New Roman" w:hAnsi="Times New Roman" w:cs="Times New Roman"/>
                <w:lang w:val="ru-RU"/>
              </w:rPr>
            </w:pPr>
            <w:r w:rsidRPr="00E505A8">
              <w:rPr>
                <w:rFonts w:ascii="Times New Roman" w:hAnsi="Times New Roman" w:cs="Times New Roman"/>
                <w:lang w:val="ru-RU"/>
              </w:rPr>
              <w:t>iodepth=8</w:t>
            </w:r>
            <w:r w:rsidRPr="00E505A8">
              <w:rPr>
                <w:rFonts w:ascii="Times New Roman" w:hAnsi="Times New Roman" w:cs="Times New Roman"/>
                <w:lang w:val="ru-RU"/>
              </w:rPr>
              <w:br/>
              <w:t>EOF</w:t>
            </w:r>
          </w:p>
        </w:tc>
      </w:tr>
    </w:tbl>
    <w:p w14:paraId="33F3E3B4" w14:textId="77777777" w:rsidR="00E505A8" w:rsidRDefault="00E505A8" w:rsidP="00E505A8">
      <w:pPr>
        <w:rPr>
          <w:sz w:val="20"/>
          <w:szCs w:val="20"/>
        </w:rPr>
      </w:pPr>
    </w:p>
    <w:p w14:paraId="2E732D6C" w14:textId="77777777" w:rsidR="00E505A8" w:rsidRDefault="00E505A8" w:rsidP="00E505A8">
      <w:pPr>
        <w:rPr>
          <w:rStyle w:val="af6"/>
          <w:lang w:val="ru-RU"/>
        </w:rPr>
      </w:pPr>
      <w:r>
        <w:rPr>
          <w:rStyle w:val="af6"/>
          <w:lang w:val="ru-RU"/>
        </w:rPr>
        <w:t xml:space="preserve">Команда запуска </w:t>
      </w:r>
      <w:r>
        <w:rPr>
          <w:rStyle w:val="af6"/>
        </w:rPr>
        <w:t>prefill</w:t>
      </w:r>
      <w:r>
        <w:rPr>
          <w:rStyle w:val="af6"/>
          <w:lang w:val="ru-RU"/>
        </w:rPr>
        <w:t xml:space="preserve"> из одного источника</w:t>
      </w:r>
    </w:p>
    <w:tbl>
      <w:tblPr>
        <w:tblW w:w="5000" w:type="pct"/>
        <w:jc w:val="center"/>
        <w:tblCellMar>
          <w:top w:w="60" w:type="dxa"/>
          <w:left w:w="70" w:type="dxa"/>
          <w:bottom w:w="60" w:type="dxa"/>
          <w:right w:w="70" w:type="dxa"/>
        </w:tblCellMar>
        <w:tblLook w:val="04A0" w:firstRow="1" w:lastRow="0" w:firstColumn="1" w:lastColumn="0" w:noHBand="0" w:noVBand="1"/>
      </w:tblPr>
      <w:tblGrid>
        <w:gridCol w:w="14480"/>
      </w:tblGrid>
      <w:tr w:rsidR="00E505A8" w14:paraId="26D68DCA" w14:textId="77777777" w:rsidTr="00E505A8">
        <w:trPr>
          <w:jc w:val="center"/>
        </w:trPr>
        <w:tc>
          <w:tcPr>
            <w:tcW w:w="5000" w:type="pct"/>
            <w:shd w:val="clear" w:color="auto" w:fill="F4F6F8"/>
            <w:vAlign w:val="center"/>
          </w:tcPr>
          <w:p w14:paraId="13A24CD6" w14:textId="77777777" w:rsidR="00E505A8" w:rsidRPr="00E505A8" w:rsidRDefault="00E505A8" w:rsidP="00E505A8">
            <w:pPr>
              <w:pStyle w:val="CodeBlock"/>
              <w:shd w:val="clear" w:color="auto" w:fill="F2F4F7"/>
              <w:rPr>
                <w:rFonts w:ascii="Times New Roman" w:hAnsi="Times New Roman" w:cs="Times New Roman"/>
                <w:lang w:val="ru-RU"/>
              </w:rPr>
            </w:pPr>
            <w:r w:rsidRPr="00E505A8">
              <w:rPr>
                <w:rFonts w:ascii="Times New Roman" w:hAnsi="Times New Roman" w:cs="Times New Roman"/>
                <w:lang w:val="ru-RU"/>
              </w:rPr>
              <w:t># На обоих серверах:</w:t>
            </w:r>
          </w:p>
          <w:p w14:paraId="546A593D" w14:textId="77777777" w:rsidR="00E505A8" w:rsidRPr="00E505A8" w:rsidRDefault="00E505A8" w:rsidP="00E505A8">
            <w:pPr>
              <w:pStyle w:val="CodeBlock"/>
              <w:shd w:val="clear" w:color="auto" w:fill="F2F4F7"/>
              <w:rPr>
                <w:rFonts w:ascii="Times New Roman" w:hAnsi="Times New Roman" w:cs="Times New Roman"/>
                <w:lang w:val="ru-RU"/>
              </w:rPr>
            </w:pPr>
            <w:r w:rsidRPr="00E505A8">
              <w:rPr>
                <w:rFonts w:ascii="Times New Roman" w:hAnsi="Times New Roman" w:cs="Times New Roman"/>
                <w:lang w:val="ru-RU"/>
              </w:rPr>
              <w:t>fio --server</w:t>
            </w:r>
          </w:p>
          <w:p w14:paraId="0EEE50CB" w14:textId="77777777" w:rsidR="00E505A8" w:rsidRPr="00E505A8" w:rsidRDefault="00E505A8" w:rsidP="00E505A8">
            <w:pPr>
              <w:pStyle w:val="CodeBlock"/>
              <w:shd w:val="clear" w:color="auto" w:fill="F2F4F7"/>
              <w:rPr>
                <w:rFonts w:ascii="Times New Roman" w:hAnsi="Times New Roman" w:cs="Times New Roman"/>
                <w:lang w:val="ru-RU"/>
              </w:rPr>
            </w:pPr>
          </w:p>
          <w:p w14:paraId="679E2C73" w14:textId="77777777" w:rsidR="00E505A8" w:rsidRPr="00E505A8" w:rsidRDefault="00E505A8" w:rsidP="00E505A8">
            <w:pPr>
              <w:pStyle w:val="CodeBlock"/>
              <w:shd w:val="clear" w:color="auto" w:fill="F2F4F7"/>
              <w:rPr>
                <w:rFonts w:ascii="Times New Roman" w:hAnsi="Times New Roman" w:cs="Times New Roman"/>
                <w:lang w:val="ru-RU"/>
              </w:rPr>
            </w:pPr>
            <w:r w:rsidRPr="00E505A8">
              <w:rPr>
                <w:rFonts w:ascii="Times New Roman" w:hAnsi="Times New Roman" w:cs="Times New Roman"/>
                <w:lang w:val="ru-RU"/>
              </w:rPr>
              <w:t># На server-1:</w:t>
            </w:r>
          </w:p>
          <w:p w14:paraId="3A1C142A"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RUN_DIR=/var/tmp/pmi_fio/results/prefill_$(date +%F_%H%M%S)</w:t>
            </w:r>
          </w:p>
          <w:p w14:paraId="623E67AC"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mkdir -p "$RUN_DIR"</w:t>
            </w:r>
          </w:p>
          <w:p w14:paraId="0F1C1837" w14:textId="77777777" w:rsidR="00E505A8" w:rsidRPr="00A0593A" w:rsidRDefault="00E505A8" w:rsidP="00E505A8">
            <w:pPr>
              <w:pStyle w:val="CodeBlock"/>
              <w:shd w:val="clear" w:color="auto" w:fill="F2F4F7"/>
              <w:rPr>
                <w:rFonts w:ascii="Times New Roman" w:hAnsi="Times New Roman" w:cs="Times New Roman"/>
              </w:rPr>
            </w:pPr>
          </w:p>
          <w:p w14:paraId="43D9AA95"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fio \</w:t>
            </w:r>
          </w:p>
          <w:p w14:paraId="1071DD3D"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 xml:space="preserve">  --output="$RUN_DIR/prefill_total.txt" \</w:t>
            </w:r>
          </w:p>
          <w:p w14:paraId="7B412F18"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 xml:space="preserve">  --output-format=normal \</w:t>
            </w:r>
          </w:p>
          <w:p w14:paraId="0EB8A5EE"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 xml:space="preserve">  --client=127.0.0.1 /var/tmp/pmi_fio/profiles/prefill_host1.fio \</w:t>
            </w:r>
          </w:p>
          <w:p w14:paraId="5CC258D3"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 xml:space="preserve">  --client=&lt;IP_server2&gt; /var/tmp/pmi_fio/profiles/prefill_host2.fio</w:t>
            </w:r>
          </w:p>
        </w:tc>
      </w:tr>
    </w:tbl>
    <w:p w14:paraId="100A50E2" w14:textId="77777777" w:rsidR="00E505A8" w:rsidRDefault="00E505A8" w:rsidP="00E505A8">
      <w:pPr>
        <w:rPr>
          <w:sz w:val="20"/>
          <w:szCs w:val="20"/>
        </w:rPr>
      </w:pPr>
    </w:p>
    <w:p w14:paraId="76CDA10D" w14:textId="77777777" w:rsidR="00E505A8" w:rsidRDefault="00E505A8" w:rsidP="00E505A8">
      <w:pPr>
        <w:pStyle w:val="21"/>
        <w:rPr>
          <w:rFonts w:ascii="Times New Roman" w:hAnsi="Times New Roman" w:cs="Times New Roman"/>
          <w:sz w:val="20"/>
          <w:szCs w:val="20"/>
          <w:lang w:val="ru-RU"/>
        </w:rPr>
      </w:pPr>
      <w:bookmarkStart w:id="8" w:name="_Toc226714084"/>
      <w:r>
        <w:rPr>
          <w:rFonts w:ascii="Times New Roman" w:eastAsia="Times New Roman" w:hAnsi="Times New Roman" w:cs="Times New Roman"/>
          <w:sz w:val="20"/>
          <w:szCs w:val="20"/>
        </w:rPr>
        <w:lastRenderedPageBreak/>
        <w:t>SSD</w:t>
      </w:r>
      <w:r>
        <w:rPr>
          <w:rFonts w:ascii="Times New Roman" w:eastAsia="Times New Roman" w:hAnsi="Times New Roman" w:cs="Times New Roman"/>
          <w:sz w:val="20"/>
          <w:szCs w:val="20"/>
          <w:lang w:val="ru-RU"/>
        </w:rPr>
        <w:t>-профиль: создание файлов и запуск</w:t>
      </w:r>
      <w:bookmarkEnd w:id="8"/>
    </w:p>
    <w:p w14:paraId="49A85D58" w14:textId="77777777" w:rsidR="00E505A8" w:rsidRDefault="00E505A8" w:rsidP="00E505A8">
      <w:pPr>
        <w:rPr>
          <w:rStyle w:val="af6"/>
          <w:lang w:val="ru-RU"/>
        </w:rPr>
      </w:pPr>
      <w:r>
        <w:rPr>
          <w:rStyle w:val="af6"/>
          <w:lang w:val="ru-RU"/>
        </w:rPr>
        <w:t xml:space="preserve">Команда создания файла </w:t>
      </w:r>
      <w:r>
        <w:rPr>
          <w:rStyle w:val="af6"/>
        </w:rPr>
        <w:t>ssd</w:t>
      </w:r>
      <w:r>
        <w:rPr>
          <w:rStyle w:val="af6"/>
          <w:lang w:val="ru-RU"/>
        </w:rPr>
        <w:t>_</w:t>
      </w:r>
      <w:r>
        <w:rPr>
          <w:rStyle w:val="af6"/>
        </w:rPr>
        <w:t>host</w:t>
      </w:r>
      <w:r>
        <w:rPr>
          <w:rStyle w:val="af6"/>
          <w:lang w:val="ru-RU"/>
        </w:rPr>
        <w:t>1.</w:t>
      </w:r>
      <w:r>
        <w:rPr>
          <w:rStyle w:val="af6"/>
        </w:rPr>
        <w:t>fio</w:t>
      </w:r>
    </w:p>
    <w:tbl>
      <w:tblPr>
        <w:tblW w:w="5000" w:type="pct"/>
        <w:jc w:val="center"/>
        <w:tblCellMar>
          <w:top w:w="60" w:type="dxa"/>
          <w:left w:w="70" w:type="dxa"/>
          <w:bottom w:w="60" w:type="dxa"/>
          <w:right w:w="70" w:type="dxa"/>
        </w:tblCellMar>
        <w:tblLook w:val="04A0" w:firstRow="1" w:lastRow="0" w:firstColumn="1" w:lastColumn="0" w:noHBand="0" w:noVBand="1"/>
      </w:tblPr>
      <w:tblGrid>
        <w:gridCol w:w="14480"/>
      </w:tblGrid>
      <w:tr w:rsidR="00E505A8" w14:paraId="7E163CC6" w14:textId="77777777" w:rsidTr="00E505A8">
        <w:trPr>
          <w:jc w:val="center"/>
        </w:trPr>
        <w:tc>
          <w:tcPr>
            <w:tcW w:w="5000" w:type="pct"/>
            <w:shd w:val="clear" w:color="auto" w:fill="F4F6F8"/>
            <w:vAlign w:val="center"/>
          </w:tcPr>
          <w:p w14:paraId="5B11C8EA"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cat &gt;/var/tmp/pmi_fio/profiles/ssd_host1.fio &lt;&lt;'EOF'</w:t>
            </w:r>
          </w:p>
          <w:p w14:paraId="5455B1F1"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[global]</w:t>
            </w:r>
          </w:p>
          <w:p w14:paraId="76984AD5"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direct=1</w:t>
            </w:r>
          </w:p>
          <w:p w14:paraId="4B7BB6E1"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ioengine=libaio</w:t>
            </w:r>
          </w:p>
          <w:p w14:paraId="6423A5FC"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continue_on_error=io</w:t>
            </w:r>
          </w:p>
          <w:p w14:paraId="46A3A2FE"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group_reporting=1</w:t>
            </w:r>
          </w:p>
          <w:p w14:paraId="0EB0BA13"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randrepeat=0</w:t>
            </w:r>
          </w:p>
          <w:p w14:paraId="2CDF2F8A"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rw=randrw</w:t>
            </w:r>
          </w:p>
          <w:p w14:paraId="092F834C"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blocksize=64k</w:t>
            </w:r>
          </w:p>
          <w:p w14:paraId="7ECCBCFE"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rwmixread=70</w:t>
            </w:r>
          </w:p>
          <w:p w14:paraId="0F7B59EE"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time_based=1</w:t>
            </w:r>
          </w:p>
          <w:p w14:paraId="0A35CA78"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ramp_time=600</w:t>
            </w:r>
          </w:p>
          <w:p w14:paraId="4CA50A40"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runtime=7200</w:t>
            </w:r>
          </w:p>
          <w:p w14:paraId="72871CFA"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lat_percentiles=1</w:t>
            </w:r>
          </w:p>
          <w:p w14:paraId="446F99F5"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percentile_list=99</w:t>
            </w:r>
          </w:p>
          <w:p w14:paraId="08721EA7" w14:textId="77777777" w:rsidR="00E505A8" w:rsidRPr="00A0593A" w:rsidRDefault="00E505A8" w:rsidP="00E505A8">
            <w:pPr>
              <w:pStyle w:val="CodeBlock"/>
              <w:shd w:val="clear" w:color="auto" w:fill="F2F4F7"/>
              <w:rPr>
                <w:rFonts w:ascii="Times New Roman" w:hAnsi="Times New Roman" w:cs="Times New Roman"/>
              </w:rPr>
            </w:pPr>
          </w:p>
          <w:p w14:paraId="1D0EAD8F"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[lun1]</w:t>
            </w:r>
          </w:p>
          <w:p w14:paraId="572505F6"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filename=&lt;LUN1_PATH_SERVER1&gt;</w:t>
            </w:r>
          </w:p>
          <w:p w14:paraId="4262A55A"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numjobs=1</w:t>
            </w:r>
          </w:p>
          <w:p w14:paraId="5D6E589E"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iodepth=32</w:t>
            </w:r>
          </w:p>
          <w:p w14:paraId="6D4A86F4" w14:textId="77777777" w:rsidR="00E505A8" w:rsidRPr="00A0593A" w:rsidRDefault="00E505A8" w:rsidP="00E505A8">
            <w:pPr>
              <w:pStyle w:val="CodeBlock"/>
              <w:shd w:val="clear" w:color="auto" w:fill="F2F4F7"/>
              <w:rPr>
                <w:rFonts w:ascii="Times New Roman" w:hAnsi="Times New Roman" w:cs="Times New Roman"/>
              </w:rPr>
            </w:pPr>
          </w:p>
          <w:p w14:paraId="5F282B83"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[lun2]</w:t>
            </w:r>
          </w:p>
          <w:p w14:paraId="231A1795"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filename=&lt;LUN2_PATH_SERVER1&gt;</w:t>
            </w:r>
          </w:p>
          <w:p w14:paraId="3B07848C"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numjobs=1</w:t>
            </w:r>
          </w:p>
          <w:p w14:paraId="2A74CB66"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iodepth=32</w:t>
            </w:r>
          </w:p>
          <w:p w14:paraId="5DABC80B" w14:textId="77777777" w:rsidR="00E505A8" w:rsidRPr="00A0593A" w:rsidRDefault="00E505A8" w:rsidP="00E505A8">
            <w:pPr>
              <w:pStyle w:val="CodeBlock"/>
              <w:shd w:val="clear" w:color="auto" w:fill="F2F4F7"/>
              <w:rPr>
                <w:rFonts w:ascii="Times New Roman" w:hAnsi="Times New Roman" w:cs="Times New Roman"/>
              </w:rPr>
            </w:pPr>
          </w:p>
          <w:p w14:paraId="22262C7C"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[lun3]</w:t>
            </w:r>
          </w:p>
          <w:p w14:paraId="2D854666"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filename=&lt;LUN3_PATH_SERVER1&gt;</w:t>
            </w:r>
          </w:p>
          <w:p w14:paraId="6CEA771E"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numjobs=1</w:t>
            </w:r>
          </w:p>
          <w:p w14:paraId="79E89F59"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iodepth=33</w:t>
            </w:r>
          </w:p>
          <w:p w14:paraId="6C36176F" w14:textId="77777777" w:rsidR="00E505A8" w:rsidRPr="00A0593A" w:rsidRDefault="00E505A8" w:rsidP="00E505A8">
            <w:pPr>
              <w:pStyle w:val="CodeBlock"/>
              <w:shd w:val="clear" w:color="auto" w:fill="F2F4F7"/>
              <w:rPr>
                <w:rFonts w:ascii="Times New Roman" w:hAnsi="Times New Roman" w:cs="Times New Roman"/>
              </w:rPr>
            </w:pPr>
          </w:p>
          <w:p w14:paraId="722DF222"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[lun4]</w:t>
            </w:r>
          </w:p>
          <w:p w14:paraId="67AF0972"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filename=&lt;LUN4_PATH_SERVER1&gt;</w:t>
            </w:r>
          </w:p>
          <w:p w14:paraId="410A476F" w14:textId="77777777" w:rsidR="00E505A8" w:rsidRPr="00E505A8" w:rsidRDefault="00E505A8" w:rsidP="00E505A8">
            <w:pPr>
              <w:pStyle w:val="CodeBlock"/>
              <w:shd w:val="clear" w:color="auto" w:fill="F2F4F7"/>
              <w:rPr>
                <w:rFonts w:ascii="Times New Roman" w:hAnsi="Times New Roman" w:cs="Times New Roman"/>
                <w:lang w:val="ru-RU"/>
              </w:rPr>
            </w:pPr>
            <w:r w:rsidRPr="00E505A8">
              <w:rPr>
                <w:rFonts w:ascii="Times New Roman" w:hAnsi="Times New Roman" w:cs="Times New Roman"/>
                <w:lang w:val="ru-RU"/>
              </w:rPr>
              <w:t>numjobs=1</w:t>
            </w:r>
          </w:p>
          <w:p w14:paraId="4263522E" w14:textId="77777777" w:rsidR="00E505A8" w:rsidRPr="00E505A8" w:rsidRDefault="00E505A8" w:rsidP="00E505A8">
            <w:pPr>
              <w:pStyle w:val="CodeBlock"/>
              <w:shd w:val="clear" w:color="auto" w:fill="F2F4F7"/>
              <w:rPr>
                <w:rFonts w:ascii="Times New Roman" w:hAnsi="Times New Roman" w:cs="Times New Roman"/>
                <w:lang w:val="ru-RU"/>
              </w:rPr>
            </w:pPr>
            <w:r w:rsidRPr="00E505A8">
              <w:rPr>
                <w:rFonts w:ascii="Times New Roman" w:hAnsi="Times New Roman" w:cs="Times New Roman"/>
                <w:lang w:val="ru-RU"/>
              </w:rPr>
              <w:t>iodepth=33</w:t>
            </w:r>
          </w:p>
          <w:p w14:paraId="775474EA" w14:textId="77777777" w:rsidR="00E505A8" w:rsidRPr="00E505A8" w:rsidRDefault="00E505A8" w:rsidP="00E505A8">
            <w:pPr>
              <w:pStyle w:val="CodeBlock"/>
              <w:shd w:val="clear" w:color="auto" w:fill="F2F4F7"/>
              <w:rPr>
                <w:rFonts w:ascii="Times New Roman" w:hAnsi="Times New Roman" w:cs="Times New Roman"/>
                <w:lang w:val="ru-RU"/>
              </w:rPr>
            </w:pPr>
            <w:r w:rsidRPr="00E505A8">
              <w:rPr>
                <w:rFonts w:ascii="Times New Roman" w:hAnsi="Times New Roman" w:cs="Times New Roman"/>
                <w:lang w:val="ru-RU"/>
              </w:rPr>
              <w:t>EOF</w:t>
            </w:r>
          </w:p>
        </w:tc>
      </w:tr>
    </w:tbl>
    <w:p w14:paraId="36267D3A" w14:textId="77777777" w:rsidR="00E505A8" w:rsidRDefault="00E505A8" w:rsidP="00E505A8">
      <w:pPr>
        <w:rPr>
          <w:sz w:val="20"/>
          <w:szCs w:val="20"/>
        </w:rPr>
      </w:pPr>
    </w:p>
    <w:p w14:paraId="7D9EF94D" w14:textId="77777777" w:rsidR="00E505A8" w:rsidRDefault="00E505A8" w:rsidP="00E505A8">
      <w:pPr>
        <w:rPr>
          <w:rStyle w:val="af6"/>
          <w:lang w:val="ru-RU"/>
        </w:rPr>
      </w:pPr>
      <w:r>
        <w:rPr>
          <w:rStyle w:val="af6"/>
          <w:lang w:val="ru-RU"/>
        </w:rPr>
        <w:t xml:space="preserve">Команда создания файла </w:t>
      </w:r>
      <w:r>
        <w:rPr>
          <w:rStyle w:val="af6"/>
        </w:rPr>
        <w:t>ssd</w:t>
      </w:r>
      <w:r>
        <w:rPr>
          <w:rStyle w:val="af6"/>
          <w:lang w:val="ru-RU"/>
        </w:rPr>
        <w:t>_</w:t>
      </w:r>
      <w:r>
        <w:rPr>
          <w:rStyle w:val="af6"/>
        </w:rPr>
        <w:t>host</w:t>
      </w:r>
      <w:r>
        <w:rPr>
          <w:rStyle w:val="af6"/>
          <w:lang w:val="ru-RU"/>
        </w:rPr>
        <w:t>2.</w:t>
      </w:r>
      <w:r>
        <w:rPr>
          <w:rStyle w:val="af6"/>
        </w:rPr>
        <w:t>fio</w:t>
      </w:r>
    </w:p>
    <w:tbl>
      <w:tblPr>
        <w:tblW w:w="5000" w:type="pct"/>
        <w:jc w:val="center"/>
        <w:tblCellMar>
          <w:top w:w="60" w:type="dxa"/>
          <w:left w:w="70" w:type="dxa"/>
          <w:bottom w:w="60" w:type="dxa"/>
          <w:right w:w="70" w:type="dxa"/>
        </w:tblCellMar>
        <w:tblLook w:val="04A0" w:firstRow="1" w:lastRow="0" w:firstColumn="1" w:lastColumn="0" w:noHBand="0" w:noVBand="1"/>
      </w:tblPr>
      <w:tblGrid>
        <w:gridCol w:w="14480"/>
      </w:tblGrid>
      <w:tr w:rsidR="00E505A8" w14:paraId="7637B3EF" w14:textId="77777777" w:rsidTr="00E505A8">
        <w:trPr>
          <w:jc w:val="center"/>
        </w:trPr>
        <w:tc>
          <w:tcPr>
            <w:tcW w:w="5000" w:type="pct"/>
            <w:shd w:val="clear" w:color="auto" w:fill="F4F6F8"/>
            <w:vAlign w:val="center"/>
          </w:tcPr>
          <w:p w14:paraId="56CEFA01"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cat &gt;/var/tmp/pmi_fio/profiles/ssd_host2.fio &lt;&lt;'EOF'</w:t>
            </w:r>
          </w:p>
          <w:p w14:paraId="5D59DC17"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[global]</w:t>
            </w:r>
          </w:p>
          <w:p w14:paraId="5B5D557D"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direct=1</w:t>
            </w:r>
          </w:p>
          <w:p w14:paraId="26A59545"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ioengine=libaio</w:t>
            </w:r>
          </w:p>
          <w:p w14:paraId="395C5162"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continue_on_error=io</w:t>
            </w:r>
          </w:p>
          <w:p w14:paraId="25AAE3DC"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group_reporting=1</w:t>
            </w:r>
          </w:p>
          <w:p w14:paraId="27F43ECC"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lastRenderedPageBreak/>
              <w:t>randrepeat=0</w:t>
            </w:r>
          </w:p>
          <w:p w14:paraId="6019E3B6"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rw=randrw</w:t>
            </w:r>
          </w:p>
          <w:p w14:paraId="5C41A185"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blocksize=64k</w:t>
            </w:r>
          </w:p>
          <w:p w14:paraId="5CDE5470"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rwmixread=70</w:t>
            </w:r>
          </w:p>
          <w:p w14:paraId="585A46D2"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time_based=1</w:t>
            </w:r>
          </w:p>
          <w:p w14:paraId="1A5BC2FA"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ramp_time=600</w:t>
            </w:r>
          </w:p>
          <w:p w14:paraId="4D53BEBF"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runtime=7200</w:t>
            </w:r>
          </w:p>
          <w:p w14:paraId="20C97BA2"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lat_percentiles=1</w:t>
            </w:r>
          </w:p>
          <w:p w14:paraId="6C98ABF3"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percentile_list=99</w:t>
            </w:r>
          </w:p>
          <w:p w14:paraId="380968A9" w14:textId="77777777" w:rsidR="00E505A8" w:rsidRPr="00A0593A" w:rsidRDefault="00E505A8" w:rsidP="00E505A8">
            <w:pPr>
              <w:pStyle w:val="CodeBlock"/>
              <w:shd w:val="clear" w:color="auto" w:fill="F2F4F7"/>
              <w:rPr>
                <w:rFonts w:ascii="Times New Roman" w:hAnsi="Times New Roman" w:cs="Times New Roman"/>
              </w:rPr>
            </w:pPr>
          </w:p>
          <w:p w14:paraId="5C00FE13"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[lun1]</w:t>
            </w:r>
          </w:p>
          <w:p w14:paraId="2D200136"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filename=&lt;LUN1_PATH_SERVER2&gt;</w:t>
            </w:r>
          </w:p>
          <w:p w14:paraId="3FDB3415"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numjobs=1</w:t>
            </w:r>
          </w:p>
          <w:p w14:paraId="5769DDB3"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iodepth=32</w:t>
            </w:r>
          </w:p>
          <w:p w14:paraId="136AEE3A" w14:textId="77777777" w:rsidR="00E505A8" w:rsidRPr="00A0593A" w:rsidRDefault="00E505A8" w:rsidP="00E505A8">
            <w:pPr>
              <w:pStyle w:val="CodeBlock"/>
              <w:shd w:val="clear" w:color="auto" w:fill="F2F4F7"/>
              <w:rPr>
                <w:rFonts w:ascii="Times New Roman" w:hAnsi="Times New Roman" w:cs="Times New Roman"/>
              </w:rPr>
            </w:pPr>
          </w:p>
          <w:p w14:paraId="0841E484"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[lun2]</w:t>
            </w:r>
          </w:p>
          <w:p w14:paraId="62E84D54"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filename=&lt;LUN2_PATH_SERVER2&gt;</w:t>
            </w:r>
          </w:p>
          <w:p w14:paraId="04EB8442"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numjobs=1</w:t>
            </w:r>
          </w:p>
          <w:p w14:paraId="5A3D8B4D"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iodepth=32</w:t>
            </w:r>
          </w:p>
          <w:p w14:paraId="0615F313" w14:textId="77777777" w:rsidR="00E505A8" w:rsidRPr="00A0593A" w:rsidRDefault="00E505A8" w:rsidP="00E505A8">
            <w:pPr>
              <w:pStyle w:val="CodeBlock"/>
              <w:shd w:val="clear" w:color="auto" w:fill="F2F4F7"/>
              <w:rPr>
                <w:rFonts w:ascii="Times New Roman" w:hAnsi="Times New Roman" w:cs="Times New Roman"/>
              </w:rPr>
            </w:pPr>
          </w:p>
          <w:p w14:paraId="131ADB2C"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[lun3]</w:t>
            </w:r>
          </w:p>
          <w:p w14:paraId="0856F477"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filename=&lt;LUN3_PATH_SERVER2&gt;</w:t>
            </w:r>
          </w:p>
          <w:p w14:paraId="0AED25AB"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numjobs=1</w:t>
            </w:r>
          </w:p>
          <w:p w14:paraId="46CAB995"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iodepth=33</w:t>
            </w:r>
          </w:p>
          <w:p w14:paraId="6A3E6643" w14:textId="77777777" w:rsidR="00E505A8" w:rsidRPr="00A0593A" w:rsidRDefault="00E505A8" w:rsidP="00E505A8">
            <w:pPr>
              <w:pStyle w:val="CodeBlock"/>
              <w:shd w:val="clear" w:color="auto" w:fill="F2F4F7"/>
              <w:rPr>
                <w:rFonts w:ascii="Times New Roman" w:hAnsi="Times New Roman" w:cs="Times New Roman"/>
              </w:rPr>
            </w:pPr>
          </w:p>
          <w:p w14:paraId="76E61012"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[lun4]</w:t>
            </w:r>
          </w:p>
          <w:p w14:paraId="73038CC7"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filename=&lt;LUN4_PATH_SERVER2&gt;</w:t>
            </w:r>
          </w:p>
          <w:p w14:paraId="6A3CB370" w14:textId="77777777" w:rsidR="00E505A8" w:rsidRPr="00E505A8" w:rsidRDefault="00E505A8" w:rsidP="00E505A8">
            <w:pPr>
              <w:pStyle w:val="CodeBlock"/>
              <w:shd w:val="clear" w:color="auto" w:fill="F2F4F7"/>
              <w:rPr>
                <w:rFonts w:ascii="Times New Roman" w:hAnsi="Times New Roman" w:cs="Times New Roman"/>
                <w:lang w:val="ru-RU"/>
              </w:rPr>
            </w:pPr>
            <w:r w:rsidRPr="00E505A8">
              <w:rPr>
                <w:rFonts w:ascii="Times New Roman" w:hAnsi="Times New Roman" w:cs="Times New Roman"/>
                <w:lang w:val="ru-RU"/>
              </w:rPr>
              <w:t>numjobs=1</w:t>
            </w:r>
          </w:p>
          <w:p w14:paraId="35BCC759" w14:textId="77777777" w:rsidR="00E505A8" w:rsidRPr="00E505A8" w:rsidRDefault="00E505A8" w:rsidP="00E505A8">
            <w:pPr>
              <w:pStyle w:val="CodeBlock"/>
              <w:shd w:val="clear" w:color="auto" w:fill="F2F4F7"/>
              <w:rPr>
                <w:rFonts w:ascii="Times New Roman" w:hAnsi="Times New Roman" w:cs="Times New Roman"/>
                <w:lang w:val="ru-RU"/>
              </w:rPr>
            </w:pPr>
            <w:r w:rsidRPr="00E505A8">
              <w:rPr>
                <w:rFonts w:ascii="Times New Roman" w:hAnsi="Times New Roman" w:cs="Times New Roman"/>
                <w:lang w:val="ru-RU"/>
              </w:rPr>
              <w:t>iodepth=33</w:t>
            </w:r>
          </w:p>
          <w:p w14:paraId="26387E3F" w14:textId="77777777" w:rsidR="00E505A8" w:rsidRPr="00E505A8" w:rsidRDefault="00E505A8" w:rsidP="00E505A8">
            <w:pPr>
              <w:pStyle w:val="CodeBlock"/>
              <w:shd w:val="clear" w:color="auto" w:fill="F2F4F7"/>
              <w:rPr>
                <w:rFonts w:ascii="Times New Roman" w:hAnsi="Times New Roman" w:cs="Times New Roman"/>
                <w:lang w:val="ru-RU"/>
              </w:rPr>
            </w:pPr>
          </w:p>
          <w:p w14:paraId="604FF35A" w14:textId="77777777" w:rsidR="00E505A8" w:rsidRPr="00E505A8" w:rsidRDefault="00E505A8" w:rsidP="00E505A8">
            <w:pPr>
              <w:pStyle w:val="CodeBlock"/>
              <w:shd w:val="clear" w:color="auto" w:fill="F2F4F7"/>
              <w:rPr>
                <w:rFonts w:ascii="Times New Roman" w:hAnsi="Times New Roman" w:cs="Times New Roman"/>
                <w:lang w:val="ru-RU"/>
              </w:rPr>
            </w:pPr>
            <w:r w:rsidRPr="00E505A8">
              <w:rPr>
                <w:rFonts w:ascii="Times New Roman" w:hAnsi="Times New Roman" w:cs="Times New Roman"/>
                <w:lang w:val="ru-RU"/>
              </w:rPr>
              <w:t>EOF</w:t>
            </w:r>
          </w:p>
        </w:tc>
      </w:tr>
    </w:tbl>
    <w:p w14:paraId="51FEDBC6" w14:textId="77777777" w:rsidR="00E505A8" w:rsidRDefault="00E505A8" w:rsidP="00E505A8">
      <w:pPr>
        <w:rPr>
          <w:sz w:val="20"/>
          <w:szCs w:val="20"/>
        </w:rPr>
      </w:pPr>
    </w:p>
    <w:p w14:paraId="39420FD3" w14:textId="77777777" w:rsidR="00E505A8" w:rsidRDefault="00E505A8" w:rsidP="00E505A8">
      <w:pPr>
        <w:rPr>
          <w:rStyle w:val="af6"/>
          <w:lang w:val="ru-RU"/>
        </w:rPr>
      </w:pPr>
      <w:r>
        <w:rPr>
          <w:rStyle w:val="af6"/>
          <w:lang w:val="ru-RU"/>
        </w:rPr>
        <w:t xml:space="preserve">Команда запуска </w:t>
      </w:r>
      <w:r>
        <w:rPr>
          <w:rStyle w:val="af6"/>
        </w:rPr>
        <w:t>SSD</w:t>
      </w:r>
      <w:r>
        <w:rPr>
          <w:rStyle w:val="af6"/>
          <w:lang w:val="ru-RU"/>
        </w:rPr>
        <w:t>-профиля из одного источника</w:t>
      </w:r>
    </w:p>
    <w:tbl>
      <w:tblPr>
        <w:tblW w:w="5000" w:type="pct"/>
        <w:jc w:val="center"/>
        <w:tblCellMar>
          <w:top w:w="60" w:type="dxa"/>
          <w:left w:w="70" w:type="dxa"/>
          <w:bottom w:w="60" w:type="dxa"/>
          <w:right w:w="70" w:type="dxa"/>
        </w:tblCellMar>
        <w:tblLook w:val="04A0" w:firstRow="1" w:lastRow="0" w:firstColumn="1" w:lastColumn="0" w:noHBand="0" w:noVBand="1"/>
      </w:tblPr>
      <w:tblGrid>
        <w:gridCol w:w="14480"/>
      </w:tblGrid>
      <w:tr w:rsidR="00E505A8" w14:paraId="5A20F877" w14:textId="77777777" w:rsidTr="00E505A8">
        <w:trPr>
          <w:jc w:val="center"/>
        </w:trPr>
        <w:tc>
          <w:tcPr>
            <w:tcW w:w="5000" w:type="pct"/>
            <w:shd w:val="clear" w:color="auto" w:fill="F4F6F8"/>
            <w:vAlign w:val="center"/>
          </w:tcPr>
          <w:p w14:paraId="3665E3C6" w14:textId="77777777" w:rsidR="00E505A8" w:rsidRPr="00E505A8" w:rsidRDefault="00E505A8" w:rsidP="00E505A8">
            <w:pPr>
              <w:pStyle w:val="CodeBlock"/>
              <w:shd w:val="clear" w:color="auto" w:fill="F2F4F7"/>
              <w:rPr>
                <w:rFonts w:ascii="Times New Roman" w:hAnsi="Times New Roman" w:cs="Times New Roman"/>
                <w:lang w:val="ru-RU"/>
              </w:rPr>
            </w:pPr>
            <w:r w:rsidRPr="00E505A8">
              <w:rPr>
                <w:rFonts w:ascii="Times New Roman" w:hAnsi="Times New Roman" w:cs="Times New Roman"/>
                <w:lang w:val="ru-RU"/>
              </w:rPr>
              <w:t># На обоих серверах:</w:t>
            </w:r>
          </w:p>
          <w:p w14:paraId="7DDFFFC3" w14:textId="77777777" w:rsidR="00E505A8" w:rsidRPr="00E505A8" w:rsidRDefault="00E505A8" w:rsidP="00E505A8">
            <w:pPr>
              <w:pStyle w:val="CodeBlock"/>
              <w:shd w:val="clear" w:color="auto" w:fill="F2F4F7"/>
              <w:rPr>
                <w:rFonts w:ascii="Times New Roman" w:hAnsi="Times New Roman" w:cs="Times New Roman"/>
                <w:lang w:val="ru-RU"/>
              </w:rPr>
            </w:pPr>
            <w:r w:rsidRPr="00E505A8">
              <w:rPr>
                <w:rFonts w:ascii="Times New Roman" w:hAnsi="Times New Roman" w:cs="Times New Roman"/>
                <w:lang w:val="ru-RU"/>
              </w:rPr>
              <w:t>fio --server</w:t>
            </w:r>
          </w:p>
          <w:p w14:paraId="1563DE11" w14:textId="77777777" w:rsidR="00E505A8" w:rsidRPr="00E505A8" w:rsidRDefault="00E505A8" w:rsidP="00E505A8">
            <w:pPr>
              <w:pStyle w:val="CodeBlock"/>
              <w:shd w:val="clear" w:color="auto" w:fill="F2F4F7"/>
              <w:rPr>
                <w:rFonts w:ascii="Times New Roman" w:hAnsi="Times New Roman" w:cs="Times New Roman"/>
                <w:lang w:val="ru-RU"/>
              </w:rPr>
            </w:pPr>
          </w:p>
          <w:p w14:paraId="334B0054" w14:textId="77777777" w:rsidR="00E505A8" w:rsidRPr="00E505A8" w:rsidRDefault="00E505A8" w:rsidP="00E505A8">
            <w:pPr>
              <w:pStyle w:val="CodeBlock"/>
              <w:shd w:val="clear" w:color="auto" w:fill="F2F4F7"/>
              <w:rPr>
                <w:rFonts w:ascii="Times New Roman" w:hAnsi="Times New Roman" w:cs="Times New Roman"/>
                <w:lang w:val="ru-RU"/>
              </w:rPr>
            </w:pPr>
            <w:r w:rsidRPr="00E505A8">
              <w:rPr>
                <w:rFonts w:ascii="Times New Roman" w:hAnsi="Times New Roman" w:cs="Times New Roman"/>
                <w:lang w:val="ru-RU"/>
              </w:rPr>
              <w:t># На server-1:</w:t>
            </w:r>
          </w:p>
          <w:p w14:paraId="5F585B4C"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RUN_DIR=/var/tmp/pmi_fio/results/ssd_run_$(date +%F_%H%M%S)</w:t>
            </w:r>
          </w:p>
          <w:p w14:paraId="5BB36912"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mkdir -p "$RUN_DIR"</w:t>
            </w:r>
          </w:p>
          <w:p w14:paraId="0CD2B80D" w14:textId="77777777" w:rsidR="00E505A8" w:rsidRPr="00A0593A" w:rsidRDefault="00E505A8" w:rsidP="00E505A8">
            <w:pPr>
              <w:pStyle w:val="CodeBlock"/>
              <w:shd w:val="clear" w:color="auto" w:fill="F2F4F7"/>
              <w:rPr>
                <w:rFonts w:ascii="Times New Roman" w:hAnsi="Times New Roman" w:cs="Times New Roman"/>
              </w:rPr>
            </w:pPr>
          </w:p>
          <w:p w14:paraId="0AEB7C67"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fio \</w:t>
            </w:r>
          </w:p>
          <w:p w14:paraId="07103F4F"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 xml:space="preserve">  --output="$RUN_DIR/ssd_total.txt" \</w:t>
            </w:r>
          </w:p>
          <w:p w14:paraId="15595C8B"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 xml:space="preserve">  --output-format=normal \</w:t>
            </w:r>
          </w:p>
          <w:p w14:paraId="204005BB"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 xml:space="preserve">  --client=127.0.0.1 /var/tmp/pmi_fio/profiles/ssd_host1.fio \</w:t>
            </w:r>
          </w:p>
          <w:p w14:paraId="5328AA7A"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 xml:space="preserve">  --client=&lt;IP_server2&gt; /var/tmp/pmi_fio/profiles/ssd_host2.fio</w:t>
            </w:r>
          </w:p>
        </w:tc>
      </w:tr>
    </w:tbl>
    <w:p w14:paraId="3DE8C785" w14:textId="77777777" w:rsidR="00E505A8" w:rsidRDefault="00E505A8" w:rsidP="00E505A8">
      <w:pPr>
        <w:rPr>
          <w:sz w:val="20"/>
          <w:szCs w:val="20"/>
        </w:rPr>
      </w:pPr>
    </w:p>
    <w:p w14:paraId="263B0E70" w14:textId="77777777" w:rsidR="00E505A8" w:rsidRDefault="00E505A8" w:rsidP="00E505A8">
      <w:pPr>
        <w:pStyle w:val="21"/>
        <w:rPr>
          <w:rFonts w:ascii="Times New Roman" w:hAnsi="Times New Roman" w:cs="Times New Roman"/>
          <w:sz w:val="20"/>
          <w:szCs w:val="20"/>
          <w:lang w:val="ru-RU"/>
        </w:rPr>
      </w:pPr>
      <w:bookmarkStart w:id="9" w:name="_Toc226714085"/>
      <w:r>
        <w:rPr>
          <w:rFonts w:ascii="Times New Roman" w:eastAsia="Times New Roman" w:hAnsi="Times New Roman" w:cs="Times New Roman"/>
          <w:sz w:val="20"/>
          <w:szCs w:val="20"/>
        </w:rPr>
        <w:lastRenderedPageBreak/>
        <w:t>NVMe</w:t>
      </w:r>
      <w:r>
        <w:rPr>
          <w:rFonts w:ascii="Times New Roman" w:eastAsia="Times New Roman" w:hAnsi="Times New Roman" w:cs="Times New Roman"/>
          <w:sz w:val="20"/>
          <w:szCs w:val="20"/>
          <w:lang w:val="ru-RU"/>
        </w:rPr>
        <w:t>-профиль: создание файлов и запуск</w:t>
      </w:r>
      <w:bookmarkEnd w:id="9"/>
    </w:p>
    <w:p w14:paraId="42A59F5A" w14:textId="77777777" w:rsidR="00E505A8" w:rsidRDefault="00E505A8" w:rsidP="00E505A8">
      <w:pPr>
        <w:rPr>
          <w:rStyle w:val="af6"/>
          <w:lang w:val="ru-RU"/>
        </w:rPr>
      </w:pPr>
      <w:r>
        <w:rPr>
          <w:rStyle w:val="af6"/>
          <w:lang w:val="ru-RU"/>
        </w:rPr>
        <w:t xml:space="preserve">Команда создания файла </w:t>
      </w:r>
      <w:r>
        <w:rPr>
          <w:rStyle w:val="af6"/>
        </w:rPr>
        <w:t>nvme</w:t>
      </w:r>
      <w:r>
        <w:rPr>
          <w:rStyle w:val="af6"/>
          <w:lang w:val="ru-RU"/>
        </w:rPr>
        <w:t>_</w:t>
      </w:r>
      <w:r>
        <w:rPr>
          <w:rStyle w:val="af6"/>
        </w:rPr>
        <w:t>host</w:t>
      </w:r>
      <w:r>
        <w:rPr>
          <w:rStyle w:val="af6"/>
          <w:lang w:val="ru-RU"/>
        </w:rPr>
        <w:t>1.</w:t>
      </w:r>
      <w:r>
        <w:rPr>
          <w:rStyle w:val="af6"/>
        </w:rPr>
        <w:t>fio</w:t>
      </w:r>
    </w:p>
    <w:tbl>
      <w:tblPr>
        <w:tblW w:w="5000" w:type="pct"/>
        <w:jc w:val="center"/>
        <w:tblCellMar>
          <w:top w:w="60" w:type="dxa"/>
          <w:left w:w="70" w:type="dxa"/>
          <w:bottom w:w="60" w:type="dxa"/>
          <w:right w:w="70" w:type="dxa"/>
        </w:tblCellMar>
        <w:tblLook w:val="04A0" w:firstRow="1" w:lastRow="0" w:firstColumn="1" w:lastColumn="0" w:noHBand="0" w:noVBand="1"/>
      </w:tblPr>
      <w:tblGrid>
        <w:gridCol w:w="14480"/>
      </w:tblGrid>
      <w:tr w:rsidR="00E505A8" w14:paraId="1F7040A4" w14:textId="77777777" w:rsidTr="00E505A8">
        <w:trPr>
          <w:jc w:val="center"/>
        </w:trPr>
        <w:tc>
          <w:tcPr>
            <w:tcW w:w="5000" w:type="pct"/>
            <w:shd w:val="clear" w:color="auto" w:fill="F4F6F8"/>
            <w:vAlign w:val="center"/>
          </w:tcPr>
          <w:p w14:paraId="66DF102B"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cat &gt;/var/tmp/pmi_fio/profiles/nvme_host1.fio &lt;&lt;'EOF'</w:t>
            </w:r>
          </w:p>
          <w:p w14:paraId="167C1E9C" w14:textId="77777777" w:rsidR="00E505A8" w:rsidRPr="00A0593A" w:rsidRDefault="00E505A8" w:rsidP="00E505A8">
            <w:pPr>
              <w:pStyle w:val="CodeBlock"/>
              <w:shd w:val="clear" w:color="auto" w:fill="F2F4F7"/>
              <w:rPr>
                <w:rFonts w:ascii="Times New Roman" w:hAnsi="Times New Roman" w:cs="Times New Roman"/>
              </w:rPr>
            </w:pPr>
          </w:p>
          <w:p w14:paraId="32AF0A1C"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[global]</w:t>
            </w:r>
          </w:p>
          <w:p w14:paraId="002399EF"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direct=1</w:t>
            </w:r>
          </w:p>
          <w:p w14:paraId="70D51D6B"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ioengine=libaio</w:t>
            </w:r>
          </w:p>
          <w:p w14:paraId="3AD68989"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continue_on_error=io</w:t>
            </w:r>
          </w:p>
          <w:p w14:paraId="536711C7"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group_reporting=1</w:t>
            </w:r>
          </w:p>
          <w:p w14:paraId="3421E44C"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randrepeat=0</w:t>
            </w:r>
          </w:p>
          <w:p w14:paraId="13400BC2"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rw=randrw</w:t>
            </w:r>
          </w:p>
          <w:p w14:paraId="1B0FC448"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blocksize=64k</w:t>
            </w:r>
          </w:p>
          <w:p w14:paraId="46E9B77A"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rwmixread=70</w:t>
            </w:r>
          </w:p>
          <w:p w14:paraId="0F309B70"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time_based=1</w:t>
            </w:r>
          </w:p>
          <w:p w14:paraId="56C7E28A"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ramp_time=600</w:t>
            </w:r>
          </w:p>
          <w:p w14:paraId="4D4AB394"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runtime=7200</w:t>
            </w:r>
          </w:p>
          <w:p w14:paraId="45D820BD"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lat_percentiles=1</w:t>
            </w:r>
          </w:p>
          <w:p w14:paraId="0F6CC2B0"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percentile_list=99</w:t>
            </w:r>
          </w:p>
          <w:p w14:paraId="5A758D1D" w14:textId="77777777" w:rsidR="00E505A8" w:rsidRPr="00A0593A" w:rsidRDefault="00E505A8" w:rsidP="00E505A8">
            <w:pPr>
              <w:pStyle w:val="CodeBlock"/>
              <w:shd w:val="clear" w:color="auto" w:fill="F2F4F7"/>
              <w:rPr>
                <w:rFonts w:ascii="Times New Roman" w:hAnsi="Times New Roman" w:cs="Times New Roman"/>
              </w:rPr>
            </w:pPr>
          </w:p>
          <w:p w14:paraId="6AB36DB2" w14:textId="77777777" w:rsidR="00E505A8" w:rsidRPr="00A0593A" w:rsidRDefault="00E505A8" w:rsidP="00E505A8">
            <w:pPr>
              <w:pStyle w:val="CodeBlock"/>
              <w:shd w:val="clear" w:color="auto" w:fill="F2F4F7"/>
              <w:rPr>
                <w:rFonts w:ascii="Times New Roman" w:hAnsi="Times New Roman" w:cs="Times New Roman"/>
              </w:rPr>
            </w:pPr>
          </w:p>
          <w:p w14:paraId="00842F8B"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[lun1]</w:t>
            </w:r>
          </w:p>
          <w:p w14:paraId="6A208DDB"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filename=&lt;LUN1_PATH_SERVER1&gt;</w:t>
            </w:r>
          </w:p>
          <w:p w14:paraId="7DEF0AC2"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numjobs=4</w:t>
            </w:r>
          </w:p>
          <w:p w14:paraId="567CB7FA"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iodepth=16</w:t>
            </w:r>
          </w:p>
          <w:p w14:paraId="09AAC345" w14:textId="77777777" w:rsidR="00E505A8" w:rsidRPr="00A0593A" w:rsidRDefault="00E505A8" w:rsidP="00E505A8">
            <w:pPr>
              <w:pStyle w:val="CodeBlock"/>
              <w:shd w:val="clear" w:color="auto" w:fill="F2F4F7"/>
              <w:rPr>
                <w:rFonts w:ascii="Times New Roman" w:hAnsi="Times New Roman" w:cs="Times New Roman"/>
              </w:rPr>
            </w:pPr>
          </w:p>
          <w:p w14:paraId="7711F28C"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[lun2]</w:t>
            </w:r>
          </w:p>
          <w:p w14:paraId="0692E5D1"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filename=&lt;LUN2_PATH_SERVER1&gt;</w:t>
            </w:r>
          </w:p>
          <w:p w14:paraId="4C872744"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numjobs=4</w:t>
            </w:r>
          </w:p>
          <w:p w14:paraId="77FA3936"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iodepth=16</w:t>
            </w:r>
          </w:p>
          <w:p w14:paraId="5571C0D4" w14:textId="77777777" w:rsidR="00E505A8" w:rsidRPr="00A0593A" w:rsidRDefault="00E505A8" w:rsidP="00E505A8">
            <w:pPr>
              <w:pStyle w:val="CodeBlock"/>
              <w:shd w:val="clear" w:color="auto" w:fill="F2F4F7"/>
              <w:rPr>
                <w:rFonts w:ascii="Times New Roman" w:hAnsi="Times New Roman" w:cs="Times New Roman"/>
              </w:rPr>
            </w:pPr>
          </w:p>
          <w:p w14:paraId="07FF7ABB"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[lun3]</w:t>
            </w:r>
          </w:p>
          <w:p w14:paraId="6F14191E"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filename=&lt;LUN3_PATH_SERVER1&gt;</w:t>
            </w:r>
          </w:p>
          <w:p w14:paraId="71149526"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numjobs=4</w:t>
            </w:r>
          </w:p>
          <w:p w14:paraId="3DAAB962"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iodepth=16</w:t>
            </w:r>
          </w:p>
          <w:p w14:paraId="5996B1B4" w14:textId="77777777" w:rsidR="00E505A8" w:rsidRPr="00A0593A" w:rsidRDefault="00E505A8" w:rsidP="00E505A8">
            <w:pPr>
              <w:pStyle w:val="CodeBlock"/>
              <w:shd w:val="clear" w:color="auto" w:fill="F2F4F7"/>
              <w:rPr>
                <w:rFonts w:ascii="Times New Roman" w:hAnsi="Times New Roman" w:cs="Times New Roman"/>
              </w:rPr>
            </w:pPr>
          </w:p>
          <w:p w14:paraId="052C1CB6"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[lun4]</w:t>
            </w:r>
          </w:p>
          <w:p w14:paraId="08562F30"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filename=&lt;LUN4_PATH_SERVER1&gt;</w:t>
            </w:r>
          </w:p>
          <w:p w14:paraId="6D5CF956" w14:textId="77777777" w:rsidR="00E505A8" w:rsidRPr="00E505A8" w:rsidRDefault="00E505A8" w:rsidP="00E505A8">
            <w:pPr>
              <w:pStyle w:val="CodeBlock"/>
              <w:shd w:val="clear" w:color="auto" w:fill="F2F4F7"/>
              <w:rPr>
                <w:rFonts w:ascii="Times New Roman" w:hAnsi="Times New Roman" w:cs="Times New Roman"/>
                <w:lang w:val="ru-RU"/>
              </w:rPr>
            </w:pPr>
            <w:r w:rsidRPr="00E505A8">
              <w:rPr>
                <w:rFonts w:ascii="Times New Roman" w:hAnsi="Times New Roman" w:cs="Times New Roman"/>
                <w:lang w:val="ru-RU"/>
              </w:rPr>
              <w:t>numjobs=4</w:t>
            </w:r>
          </w:p>
          <w:p w14:paraId="22D63B39" w14:textId="77777777" w:rsidR="00E505A8" w:rsidRPr="00E505A8" w:rsidRDefault="00E505A8" w:rsidP="00E505A8">
            <w:pPr>
              <w:pStyle w:val="CodeBlock"/>
              <w:shd w:val="clear" w:color="auto" w:fill="F2F4F7"/>
              <w:rPr>
                <w:rFonts w:ascii="Times New Roman" w:hAnsi="Times New Roman" w:cs="Times New Roman"/>
                <w:lang w:val="ru-RU"/>
              </w:rPr>
            </w:pPr>
            <w:r w:rsidRPr="00E505A8">
              <w:rPr>
                <w:rFonts w:ascii="Times New Roman" w:hAnsi="Times New Roman" w:cs="Times New Roman"/>
                <w:lang w:val="ru-RU"/>
              </w:rPr>
              <w:t>iodepth=16</w:t>
            </w:r>
          </w:p>
          <w:p w14:paraId="0FAAD19A" w14:textId="77777777" w:rsidR="00E505A8" w:rsidRPr="00E505A8" w:rsidRDefault="00E505A8" w:rsidP="00E505A8">
            <w:pPr>
              <w:pStyle w:val="CodeBlock"/>
              <w:shd w:val="clear" w:color="auto" w:fill="F2F4F7"/>
              <w:rPr>
                <w:rFonts w:ascii="Times New Roman" w:hAnsi="Times New Roman" w:cs="Times New Roman"/>
                <w:lang w:val="ru-RU"/>
              </w:rPr>
            </w:pPr>
          </w:p>
          <w:p w14:paraId="2737B6E5" w14:textId="77777777" w:rsidR="00E505A8" w:rsidRPr="00E505A8" w:rsidRDefault="00E505A8" w:rsidP="00E505A8">
            <w:pPr>
              <w:pStyle w:val="CodeBlock"/>
              <w:shd w:val="clear" w:color="auto" w:fill="F2F4F7"/>
              <w:rPr>
                <w:rFonts w:ascii="Times New Roman" w:hAnsi="Times New Roman" w:cs="Times New Roman"/>
                <w:lang w:val="ru-RU"/>
              </w:rPr>
            </w:pPr>
            <w:r w:rsidRPr="00E505A8">
              <w:rPr>
                <w:rFonts w:ascii="Times New Roman" w:hAnsi="Times New Roman" w:cs="Times New Roman"/>
                <w:lang w:val="ru-RU"/>
              </w:rPr>
              <w:t>EOF</w:t>
            </w:r>
          </w:p>
        </w:tc>
      </w:tr>
    </w:tbl>
    <w:p w14:paraId="306C9810" w14:textId="77777777" w:rsidR="00E505A8" w:rsidRDefault="00E505A8" w:rsidP="00E505A8">
      <w:pPr>
        <w:rPr>
          <w:sz w:val="20"/>
          <w:szCs w:val="20"/>
        </w:rPr>
      </w:pPr>
    </w:p>
    <w:p w14:paraId="51127866" w14:textId="77777777" w:rsidR="00E505A8" w:rsidRDefault="00E505A8" w:rsidP="00E505A8">
      <w:pPr>
        <w:rPr>
          <w:rStyle w:val="af6"/>
          <w:lang w:val="ru-RU"/>
        </w:rPr>
      </w:pPr>
      <w:r>
        <w:rPr>
          <w:rStyle w:val="af6"/>
          <w:lang w:val="ru-RU"/>
        </w:rPr>
        <w:t xml:space="preserve">Команда создания файла </w:t>
      </w:r>
      <w:r>
        <w:rPr>
          <w:rStyle w:val="af6"/>
        </w:rPr>
        <w:t>nvme</w:t>
      </w:r>
      <w:r>
        <w:rPr>
          <w:rStyle w:val="af6"/>
          <w:lang w:val="ru-RU"/>
        </w:rPr>
        <w:t>_</w:t>
      </w:r>
      <w:r>
        <w:rPr>
          <w:rStyle w:val="af6"/>
        </w:rPr>
        <w:t>host</w:t>
      </w:r>
      <w:r>
        <w:rPr>
          <w:rStyle w:val="af6"/>
          <w:lang w:val="ru-RU"/>
        </w:rPr>
        <w:t>2.</w:t>
      </w:r>
      <w:r>
        <w:rPr>
          <w:rStyle w:val="af6"/>
        </w:rPr>
        <w:t>fio</w:t>
      </w:r>
    </w:p>
    <w:tbl>
      <w:tblPr>
        <w:tblW w:w="5000" w:type="pct"/>
        <w:jc w:val="center"/>
        <w:tblCellMar>
          <w:top w:w="60" w:type="dxa"/>
          <w:left w:w="70" w:type="dxa"/>
          <w:bottom w:w="60" w:type="dxa"/>
          <w:right w:w="70" w:type="dxa"/>
        </w:tblCellMar>
        <w:tblLook w:val="04A0" w:firstRow="1" w:lastRow="0" w:firstColumn="1" w:lastColumn="0" w:noHBand="0" w:noVBand="1"/>
      </w:tblPr>
      <w:tblGrid>
        <w:gridCol w:w="14480"/>
      </w:tblGrid>
      <w:tr w:rsidR="00E505A8" w14:paraId="108E83B3" w14:textId="77777777" w:rsidTr="00E505A8">
        <w:trPr>
          <w:jc w:val="center"/>
        </w:trPr>
        <w:tc>
          <w:tcPr>
            <w:tcW w:w="5000" w:type="pct"/>
            <w:shd w:val="clear" w:color="auto" w:fill="F4F6F8"/>
            <w:vAlign w:val="center"/>
          </w:tcPr>
          <w:p w14:paraId="4CA1D20C"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 xml:space="preserve">cat &gt;/var/tmp/pmi_fio/profiles/nvme_host2.fio &lt;&lt;'EOF' </w:t>
            </w:r>
          </w:p>
          <w:p w14:paraId="7703ECE6" w14:textId="77777777" w:rsidR="00E505A8" w:rsidRPr="00A0593A" w:rsidRDefault="00E505A8" w:rsidP="00E505A8">
            <w:pPr>
              <w:pStyle w:val="CodeBlock"/>
              <w:shd w:val="clear" w:color="auto" w:fill="F2F4F7"/>
              <w:rPr>
                <w:rFonts w:ascii="Times New Roman" w:hAnsi="Times New Roman" w:cs="Times New Roman"/>
              </w:rPr>
            </w:pPr>
          </w:p>
          <w:p w14:paraId="6CA42BE3"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[global]</w:t>
            </w:r>
          </w:p>
          <w:p w14:paraId="713498E0"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lastRenderedPageBreak/>
              <w:t>direct=1</w:t>
            </w:r>
          </w:p>
          <w:p w14:paraId="09D9BB7F"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ioengine=libaio</w:t>
            </w:r>
          </w:p>
          <w:p w14:paraId="00FA9CD4"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continue_on_error=io</w:t>
            </w:r>
          </w:p>
          <w:p w14:paraId="295F3281"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group_reporting=1</w:t>
            </w:r>
          </w:p>
          <w:p w14:paraId="44214F43"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randrepeat=0</w:t>
            </w:r>
          </w:p>
          <w:p w14:paraId="4CEA9EDC"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rw=randrw</w:t>
            </w:r>
          </w:p>
          <w:p w14:paraId="5FDD3416"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blocksize=64k</w:t>
            </w:r>
          </w:p>
          <w:p w14:paraId="44242BD9"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rwmixread=70</w:t>
            </w:r>
          </w:p>
          <w:p w14:paraId="3AB30756"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time_based=1</w:t>
            </w:r>
          </w:p>
          <w:p w14:paraId="012D507A"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ramp_time=600</w:t>
            </w:r>
          </w:p>
          <w:p w14:paraId="427510D1"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runtime=7200</w:t>
            </w:r>
          </w:p>
          <w:p w14:paraId="2012FA1F"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lat_percentiles=1</w:t>
            </w:r>
          </w:p>
          <w:p w14:paraId="13122E30"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percentile_list=99</w:t>
            </w:r>
          </w:p>
          <w:p w14:paraId="3B82A062" w14:textId="77777777" w:rsidR="00E505A8" w:rsidRPr="00A0593A" w:rsidRDefault="00E505A8" w:rsidP="00E505A8">
            <w:pPr>
              <w:pStyle w:val="CodeBlock"/>
              <w:shd w:val="clear" w:color="auto" w:fill="F2F4F7"/>
              <w:rPr>
                <w:rFonts w:ascii="Times New Roman" w:hAnsi="Times New Roman" w:cs="Times New Roman"/>
              </w:rPr>
            </w:pPr>
          </w:p>
          <w:p w14:paraId="1D4FAB3E" w14:textId="77777777" w:rsidR="00E505A8" w:rsidRPr="00A0593A" w:rsidRDefault="00E505A8" w:rsidP="00E505A8">
            <w:pPr>
              <w:pStyle w:val="CodeBlock"/>
              <w:shd w:val="clear" w:color="auto" w:fill="F2F4F7"/>
              <w:rPr>
                <w:rFonts w:ascii="Times New Roman" w:hAnsi="Times New Roman" w:cs="Times New Roman"/>
              </w:rPr>
            </w:pPr>
          </w:p>
          <w:p w14:paraId="1469229F"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[lun1]</w:t>
            </w:r>
          </w:p>
          <w:p w14:paraId="2061F0FA"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filename=&lt;LUN1_PATH_SERVER2&gt;</w:t>
            </w:r>
          </w:p>
          <w:p w14:paraId="686657AC"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numjobs=4</w:t>
            </w:r>
          </w:p>
          <w:p w14:paraId="393E4BCF"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iodepth=16</w:t>
            </w:r>
          </w:p>
          <w:p w14:paraId="25EF1460" w14:textId="77777777" w:rsidR="00E505A8" w:rsidRPr="00A0593A" w:rsidRDefault="00E505A8" w:rsidP="00E505A8">
            <w:pPr>
              <w:pStyle w:val="CodeBlock"/>
              <w:shd w:val="clear" w:color="auto" w:fill="F2F4F7"/>
              <w:rPr>
                <w:rFonts w:ascii="Times New Roman" w:hAnsi="Times New Roman" w:cs="Times New Roman"/>
              </w:rPr>
            </w:pPr>
          </w:p>
          <w:p w14:paraId="5FED67FC"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[lun2]</w:t>
            </w:r>
          </w:p>
          <w:p w14:paraId="31BB28D5"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filename=&lt;LUN2_PATH_SERVER2&gt;</w:t>
            </w:r>
          </w:p>
          <w:p w14:paraId="741A37A3"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numjobs=4</w:t>
            </w:r>
          </w:p>
          <w:p w14:paraId="2CD55443"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iodepth=16</w:t>
            </w:r>
          </w:p>
          <w:p w14:paraId="0F0E657C" w14:textId="77777777" w:rsidR="00E505A8" w:rsidRPr="00A0593A" w:rsidRDefault="00E505A8" w:rsidP="00E505A8">
            <w:pPr>
              <w:pStyle w:val="CodeBlock"/>
              <w:shd w:val="clear" w:color="auto" w:fill="F2F4F7"/>
              <w:rPr>
                <w:rFonts w:ascii="Times New Roman" w:hAnsi="Times New Roman" w:cs="Times New Roman"/>
              </w:rPr>
            </w:pPr>
          </w:p>
          <w:p w14:paraId="3658030A"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[lun3]</w:t>
            </w:r>
          </w:p>
          <w:p w14:paraId="69796AED"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filename=&lt;LUN3_PATH_SERVER2&gt;</w:t>
            </w:r>
          </w:p>
          <w:p w14:paraId="7207ED32"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numjobs=4</w:t>
            </w:r>
          </w:p>
          <w:p w14:paraId="352394F8"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iodepth=16</w:t>
            </w:r>
          </w:p>
          <w:p w14:paraId="3116C709" w14:textId="77777777" w:rsidR="00E505A8" w:rsidRPr="00A0593A" w:rsidRDefault="00E505A8" w:rsidP="00E505A8">
            <w:pPr>
              <w:pStyle w:val="CodeBlock"/>
              <w:shd w:val="clear" w:color="auto" w:fill="F2F4F7"/>
              <w:rPr>
                <w:rFonts w:ascii="Times New Roman" w:hAnsi="Times New Roman" w:cs="Times New Roman"/>
              </w:rPr>
            </w:pPr>
          </w:p>
          <w:p w14:paraId="51DE6F0C"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[lun4]</w:t>
            </w:r>
          </w:p>
          <w:p w14:paraId="5D5703D6"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filename=&lt;LUN4_PATH_SERVER2&gt;</w:t>
            </w:r>
          </w:p>
          <w:p w14:paraId="6E3B18D5" w14:textId="77777777" w:rsidR="00E505A8" w:rsidRPr="00E505A8" w:rsidRDefault="00E505A8" w:rsidP="00E505A8">
            <w:pPr>
              <w:pStyle w:val="CodeBlock"/>
              <w:shd w:val="clear" w:color="auto" w:fill="F2F4F7"/>
              <w:rPr>
                <w:rFonts w:ascii="Times New Roman" w:hAnsi="Times New Roman" w:cs="Times New Roman"/>
                <w:lang w:val="ru-RU"/>
              </w:rPr>
            </w:pPr>
            <w:r w:rsidRPr="00E505A8">
              <w:rPr>
                <w:rFonts w:ascii="Times New Roman" w:hAnsi="Times New Roman" w:cs="Times New Roman"/>
                <w:lang w:val="ru-RU"/>
              </w:rPr>
              <w:t>numjobs=4</w:t>
            </w:r>
          </w:p>
          <w:p w14:paraId="6C349963" w14:textId="77777777" w:rsidR="00E505A8" w:rsidRPr="00E505A8" w:rsidRDefault="00E505A8" w:rsidP="00E505A8">
            <w:pPr>
              <w:pStyle w:val="CodeBlock"/>
              <w:shd w:val="clear" w:color="auto" w:fill="F2F4F7"/>
              <w:rPr>
                <w:rFonts w:ascii="Times New Roman" w:hAnsi="Times New Roman" w:cs="Times New Roman"/>
                <w:lang w:val="ru-RU"/>
              </w:rPr>
            </w:pPr>
            <w:r w:rsidRPr="00E505A8">
              <w:rPr>
                <w:rFonts w:ascii="Times New Roman" w:hAnsi="Times New Roman" w:cs="Times New Roman"/>
                <w:lang w:val="ru-RU"/>
              </w:rPr>
              <w:t>iodepth=16</w:t>
            </w:r>
          </w:p>
          <w:p w14:paraId="38ED6E77" w14:textId="77777777" w:rsidR="00E505A8" w:rsidRPr="00E505A8" w:rsidRDefault="00E505A8" w:rsidP="00E505A8">
            <w:pPr>
              <w:pStyle w:val="CodeBlock"/>
              <w:shd w:val="clear" w:color="auto" w:fill="F2F4F7"/>
              <w:rPr>
                <w:rFonts w:ascii="Times New Roman" w:hAnsi="Times New Roman" w:cs="Times New Roman"/>
                <w:lang w:val="ru-RU"/>
              </w:rPr>
            </w:pPr>
          </w:p>
          <w:p w14:paraId="07B39CAE" w14:textId="77777777" w:rsidR="00E505A8" w:rsidRPr="00E505A8" w:rsidRDefault="00E505A8" w:rsidP="00E505A8">
            <w:pPr>
              <w:pStyle w:val="CodeBlock"/>
              <w:shd w:val="clear" w:color="auto" w:fill="F2F4F7"/>
              <w:rPr>
                <w:rFonts w:ascii="Times New Roman" w:hAnsi="Times New Roman" w:cs="Times New Roman"/>
                <w:lang w:val="ru-RU"/>
              </w:rPr>
            </w:pPr>
            <w:r w:rsidRPr="00E505A8">
              <w:rPr>
                <w:rFonts w:ascii="Times New Roman" w:hAnsi="Times New Roman" w:cs="Times New Roman"/>
                <w:lang w:val="ru-RU"/>
              </w:rPr>
              <w:t>EOF</w:t>
            </w:r>
          </w:p>
        </w:tc>
      </w:tr>
    </w:tbl>
    <w:p w14:paraId="465F1E41" w14:textId="77777777" w:rsidR="00E505A8" w:rsidRDefault="00E505A8" w:rsidP="00E505A8">
      <w:pPr>
        <w:rPr>
          <w:sz w:val="20"/>
          <w:szCs w:val="20"/>
        </w:rPr>
      </w:pPr>
    </w:p>
    <w:p w14:paraId="4A186E3E" w14:textId="77777777" w:rsidR="00E505A8" w:rsidRDefault="00E505A8" w:rsidP="00E505A8">
      <w:pPr>
        <w:rPr>
          <w:rStyle w:val="af6"/>
          <w:lang w:val="ru-RU"/>
        </w:rPr>
      </w:pPr>
      <w:r>
        <w:rPr>
          <w:rStyle w:val="af6"/>
          <w:lang w:val="ru-RU"/>
        </w:rPr>
        <w:t xml:space="preserve">Команда запуска </w:t>
      </w:r>
      <w:r>
        <w:rPr>
          <w:rStyle w:val="af6"/>
        </w:rPr>
        <w:t>NVMe</w:t>
      </w:r>
      <w:r>
        <w:rPr>
          <w:rStyle w:val="af6"/>
          <w:lang w:val="ru-RU"/>
        </w:rPr>
        <w:t>-профиля из одного источника</w:t>
      </w:r>
    </w:p>
    <w:tbl>
      <w:tblPr>
        <w:tblW w:w="5000" w:type="pct"/>
        <w:jc w:val="center"/>
        <w:tblCellMar>
          <w:top w:w="60" w:type="dxa"/>
          <w:left w:w="70" w:type="dxa"/>
          <w:bottom w:w="60" w:type="dxa"/>
          <w:right w:w="70" w:type="dxa"/>
        </w:tblCellMar>
        <w:tblLook w:val="04A0" w:firstRow="1" w:lastRow="0" w:firstColumn="1" w:lastColumn="0" w:noHBand="0" w:noVBand="1"/>
      </w:tblPr>
      <w:tblGrid>
        <w:gridCol w:w="14480"/>
      </w:tblGrid>
      <w:tr w:rsidR="00E505A8" w14:paraId="0363B927" w14:textId="77777777" w:rsidTr="00E505A8">
        <w:trPr>
          <w:jc w:val="center"/>
        </w:trPr>
        <w:tc>
          <w:tcPr>
            <w:tcW w:w="5000" w:type="pct"/>
            <w:shd w:val="clear" w:color="auto" w:fill="F4F6F8"/>
            <w:vAlign w:val="center"/>
          </w:tcPr>
          <w:p w14:paraId="264A1711" w14:textId="77777777" w:rsidR="00E505A8" w:rsidRPr="00A0593A" w:rsidRDefault="00E505A8" w:rsidP="00E505A8">
            <w:pPr>
              <w:pStyle w:val="CodeBlock"/>
              <w:shd w:val="clear" w:color="auto" w:fill="F2F4F7"/>
              <w:rPr>
                <w:rFonts w:ascii="Times New Roman" w:hAnsi="Times New Roman" w:cs="Times New Roman"/>
              </w:rPr>
            </w:pPr>
            <w:r w:rsidRPr="00A0593A">
              <w:rPr>
                <w:rFonts w:ascii="Times New Roman" w:hAnsi="Times New Roman" w:cs="Times New Roman"/>
              </w:rPr>
              <w:t xml:space="preserve"># </w:t>
            </w:r>
            <w:r w:rsidRPr="00E505A8">
              <w:rPr>
                <w:rFonts w:ascii="Times New Roman" w:hAnsi="Times New Roman" w:cs="Times New Roman"/>
                <w:lang w:val="ru-RU"/>
              </w:rPr>
              <w:t>На</w:t>
            </w:r>
            <w:r w:rsidRPr="00A0593A">
              <w:rPr>
                <w:rFonts w:ascii="Times New Roman" w:hAnsi="Times New Roman" w:cs="Times New Roman"/>
              </w:rPr>
              <w:t xml:space="preserve"> </w:t>
            </w:r>
            <w:r w:rsidRPr="00E505A8">
              <w:rPr>
                <w:rFonts w:ascii="Times New Roman" w:hAnsi="Times New Roman" w:cs="Times New Roman"/>
                <w:lang w:val="ru-RU"/>
              </w:rPr>
              <w:t>обоих</w:t>
            </w:r>
            <w:r w:rsidRPr="00A0593A">
              <w:rPr>
                <w:rFonts w:ascii="Times New Roman" w:hAnsi="Times New Roman" w:cs="Times New Roman"/>
              </w:rPr>
              <w:t xml:space="preserve"> </w:t>
            </w:r>
            <w:r w:rsidRPr="00E505A8">
              <w:rPr>
                <w:rFonts w:ascii="Times New Roman" w:hAnsi="Times New Roman" w:cs="Times New Roman"/>
                <w:lang w:val="ru-RU"/>
              </w:rPr>
              <w:t>серверах</w:t>
            </w:r>
            <w:r w:rsidRPr="00A0593A">
              <w:rPr>
                <w:rFonts w:ascii="Times New Roman" w:hAnsi="Times New Roman" w:cs="Times New Roman"/>
              </w:rPr>
              <w:t>:</w:t>
            </w:r>
            <w:r w:rsidRPr="00A0593A">
              <w:rPr>
                <w:rFonts w:ascii="Times New Roman" w:hAnsi="Times New Roman" w:cs="Times New Roman"/>
              </w:rPr>
              <w:br/>
              <w:t>fio --server</w:t>
            </w:r>
            <w:r w:rsidRPr="00A0593A">
              <w:rPr>
                <w:rFonts w:ascii="Times New Roman" w:hAnsi="Times New Roman" w:cs="Times New Roman"/>
              </w:rPr>
              <w:br/>
            </w:r>
            <w:r w:rsidRPr="00A0593A">
              <w:rPr>
                <w:rFonts w:ascii="Times New Roman" w:hAnsi="Times New Roman" w:cs="Times New Roman"/>
              </w:rPr>
              <w:br/>
              <w:t xml:space="preserve"># </w:t>
            </w:r>
            <w:r w:rsidRPr="00E505A8">
              <w:rPr>
                <w:rFonts w:ascii="Times New Roman" w:hAnsi="Times New Roman" w:cs="Times New Roman"/>
                <w:lang w:val="ru-RU"/>
              </w:rPr>
              <w:t>На</w:t>
            </w:r>
            <w:r w:rsidRPr="00A0593A">
              <w:rPr>
                <w:rFonts w:ascii="Times New Roman" w:hAnsi="Times New Roman" w:cs="Times New Roman"/>
              </w:rPr>
              <w:t xml:space="preserve"> server-1:</w:t>
            </w:r>
            <w:r w:rsidRPr="00A0593A">
              <w:rPr>
                <w:rFonts w:ascii="Times New Roman" w:hAnsi="Times New Roman" w:cs="Times New Roman"/>
              </w:rPr>
              <w:br/>
              <w:t>RUN_DIR=/var/tmp/pmi_fio/results/nvme_run_$(date +%F_%H%M%S)</w:t>
            </w:r>
            <w:r w:rsidRPr="00A0593A">
              <w:rPr>
                <w:rFonts w:ascii="Times New Roman" w:hAnsi="Times New Roman" w:cs="Times New Roman"/>
              </w:rPr>
              <w:br/>
              <w:t>mkdir -p "$RUN_DIR"</w:t>
            </w:r>
            <w:r w:rsidRPr="00A0593A">
              <w:rPr>
                <w:rFonts w:ascii="Times New Roman" w:hAnsi="Times New Roman" w:cs="Times New Roman"/>
              </w:rPr>
              <w:br/>
            </w:r>
            <w:r w:rsidRPr="00A0593A">
              <w:rPr>
                <w:rFonts w:ascii="Times New Roman" w:hAnsi="Times New Roman" w:cs="Times New Roman"/>
              </w:rPr>
              <w:br/>
              <w:t>fio \</w:t>
            </w:r>
            <w:r w:rsidRPr="00A0593A">
              <w:rPr>
                <w:rFonts w:ascii="Times New Roman" w:hAnsi="Times New Roman" w:cs="Times New Roman"/>
              </w:rPr>
              <w:br/>
              <w:t>--output="$RUN_DIR/nvme_total.txt" \</w:t>
            </w:r>
            <w:r w:rsidRPr="00A0593A">
              <w:rPr>
                <w:rFonts w:ascii="Times New Roman" w:hAnsi="Times New Roman" w:cs="Times New Roman"/>
              </w:rPr>
              <w:br/>
              <w:t>--output-format=normal \</w:t>
            </w:r>
            <w:r w:rsidRPr="00A0593A">
              <w:rPr>
                <w:rFonts w:ascii="Times New Roman" w:hAnsi="Times New Roman" w:cs="Times New Roman"/>
              </w:rPr>
              <w:br/>
            </w:r>
            <w:r w:rsidRPr="00A0593A">
              <w:rPr>
                <w:rFonts w:ascii="Times New Roman" w:hAnsi="Times New Roman" w:cs="Times New Roman"/>
              </w:rPr>
              <w:lastRenderedPageBreak/>
              <w:t>--client=127.0.0.1 /var/tmp/pmi_fio/profiles/nvme_host1.fio \</w:t>
            </w:r>
            <w:r w:rsidRPr="00A0593A">
              <w:rPr>
                <w:rFonts w:ascii="Times New Roman" w:hAnsi="Times New Roman" w:cs="Times New Roman"/>
              </w:rPr>
              <w:br/>
              <w:t>--client=&lt;IP_server2&gt; /var/tmp/pmi_fio/profiles/nvme_host2.fio</w:t>
            </w:r>
          </w:p>
        </w:tc>
      </w:tr>
    </w:tbl>
    <w:p w14:paraId="23C2B5B5" w14:textId="77777777" w:rsidR="00E505A8" w:rsidRDefault="00E505A8" w:rsidP="00E505A8">
      <w:pPr>
        <w:rPr>
          <w:sz w:val="20"/>
          <w:szCs w:val="20"/>
        </w:rPr>
      </w:pPr>
    </w:p>
    <w:p w14:paraId="7FC19E7E" w14:textId="77777777" w:rsidR="00E505A8" w:rsidRDefault="00E505A8" w:rsidP="00E505A8">
      <w:pPr>
        <w:pStyle w:val="21"/>
        <w:rPr>
          <w:rFonts w:ascii="Times New Roman" w:hAnsi="Times New Roman" w:cs="Times New Roman"/>
          <w:sz w:val="20"/>
          <w:szCs w:val="20"/>
          <w:lang w:val="ru-RU"/>
        </w:rPr>
      </w:pPr>
      <w:bookmarkStart w:id="10" w:name="_Toc226714086"/>
      <w:r>
        <w:rPr>
          <w:rFonts w:ascii="Times New Roman" w:eastAsia="Times New Roman" w:hAnsi="Times New Roman" w:cs="Times New Roman"/>
          <w:sz w:val="20"/>
          <w:szCs w:val="20"/>
        </w:rPr>
        <w:t>Что фиксировать в журнале испытаний</w:t>
      </w:r>
      <w:bookmarkEnd w:id="10"/>
    </w:p>
    <w:p w14:paraId="41EA3B63" w14:textId="77777777" w:rsidR="00E505A8" w:rsidRDefault="00E505A8" w:rsidP="00E505A8">
      <w:pPr>
        <w:pStyle w:val="a0"/>
        <w:suppressAutoHyphens/>
        <w:spacing w:after="120" w:line="276" w:lineRule="auto"/>
        <w:rPr>
          <w:sz w:val="20"/>
          <w:szCs w:val="20"/>
          <w:lang w:val="ru-RU"/>
        </w:rPr>
      </w:pPr>
      <w:r>
        <w:rPr>
          <w:sz w:val="20"/>
          <w:szCs w:val="20"/>
          <w:lang w:val="ru-RU"/>
        </w:rPr>
        <w:t xml:space="preserve">полную команду запуска </w:t>
      </w:r>
      <w:r>
        <w:rPr>
          <w:sz w:val="20"/>
          <w:szCs w:val="20"/>
        </w:rPr>
        <w:t>FIO</w:t>
      </w:r>
      <w:r>
        <w:rPr>
          <w:sz w:val="20"/>
          <w:szCs w:val="20"/>
          <w:lang w:val="ru-RU"/>
        </w:rPr>
        <w:t xml:space="preserve"> и состав задействованных </w:t>
      </w:r>
      <w:r>
        <w:rPr>
          <w:sz w:val="20"/>
          <w:szCs w:val="20"/>
        </w:rPr>
        <w:t>LUN</w:t>
      </w:r>
      <w:r>
        <w:rPr>
          <w:sz w:val="20"/>
          <w:szCs w:val="20"/>
          <w:lang w:val="ru-RU"/>
        </w:rPr>
        <w:t>;</w:t>
      </w:r>
    </w:p>
    <w:p w14:paraId="51F5294B" w14:textId="77777777" w:rsidR="00E505A8" w:rsidRDefault="00E505A8" w:rsidP="00E505A8">
      <w:pPr>
        <w:pStyle w:val="a0"/>
        <w:suppressAutoHyphens/>
        <w:spacing w:after="120" w:line="276" w:lineRule="auto"/>
        <w:rPr>
          <w:sz w:val="20"/>
          <w:szCs w:val="20"/>
          <w:lang w:val="ru-RU"/>
        </w:rPr>
      </w:pPr>
      <w:r>
        <w:rPr>
          <w:sz w:val="20"/>
          <w:szCs w:val="20"/>
          <w:lang w:val="ru-RU"/>
        </w:rPr>
        <w:t>дату и время начала/окончания прогона;</w:t>
      </w:r>
    </w:p>
    <w:p w14:paraId="453E0467" w14:textId="77777777" w:rsidR="00E505A8" w:rsidRDefault="00E505A8" w:rsidP="00E505A8">
      <w:pPr>
        <w:pStyle w:val="a0"/>
        <w:suppressAutoHyphens/>
        <w:spacing w:after="120" w:line="276" w:lineRule="auto"/>
        <w:rPr>
          <w:sz w:val="20"/>
          <w:szCs w:val="20"/>
          <w:lang w:val="ru-RU"/>
        </w:rPr>
      </w:pPr>
      <w:r>
        <w:rPr>
          <w:sz w:val="20"/>
          <w:szCs w:val="20"/>
          <w:lang w:val="ru-RU"/>
        </w:rPr>
        <w:t xml:space="preserve">имя каталога </w:t>
      </w:r>
      <w:r>
        <w:rPr>
          <w:sz w:val="20"/>
          <w:szCs w:val="20"/>
        </w:rPr>
        <w:t>RUN</w:t>
      </w:r>
      <w:r>
        <w:rPr>
          <w:sz w:val="20"/>
          <w:szCs w:val="20"/>
          <w:lang w:val="ru-RU"/>
        </w:rPr>
        <w:t>_</w:t>
      </w:r>
      <w:r>
        <w:rPr>
          <w:sz w:val="20"/>
          <w:szCs w:val="20"/>
        </w:rPr>
        <w:t>DIR</w:t>
      </w:r>
      <w:r>
        <w:rPr>
          <w:sz w:val="20"/>
          <w:szCs w:val="20"/>
          <w:lang w:val="ru-RU"/>
        </w:rPr>
        <w:t xml:space="preserve"> и путь к отчёту;</w:t>
      </w:r>
    </w:p>
    <w:p w14:paraId="773BBB4E" w14:textId="77777777" w:rsidR="00E505A8" w:rsidRDefault="00E505A8" w:rsidP="00E505A8">
      <w:pPr>
        <w:pStyle w:val="a0"/>
        <w:suppressAutoHyphens/>
        <w:spacing w:after="120" w:line="276" w:lineRule="auto"/>
        <w:rPr>
          <w:sz w:val="20"/>
          <w:szCs w:val="20"/>
        </w:rPr>
      </w:pPr>
      <w:r>
        <w:rPr>
          <w:sz w:val="20"/>
          <w:szCs w:val="20"/>
        </w:rPr>
        <w:t>read IOPS, write IOPS и total IOPS = read IOPS + write IOPS;</w:t>
      </w:r>
    </w:p>
    <w:p w14:paraId="498DA203" w14:textId="77777777" w:rsidR="00E505A8" w:rsidRDefault="00E505A8" w:rsidP="00E505A8">
      <w:pPr>
        <w:pStyle w:val="a0"/>
        <w:suppressAutoHyphens/>
        <w:spacing w:after="120" w:line="276" w:lineRule="auto"/>
        <w:rPr>
          <w:sz w:val="20"/>
          <w:szCs w:val="20"/>
        </w:rPr>
      </w:pPr>
      <w:r>
        <w:rPr>
          <w:sz w:val="20"/>
          <w:szCs w:val="20"/>
        </w:rPr>
        <w:t>mean read latency и mean write latency;</w:t>
      </w:r>
    </w:p>
    <w:p w14:paraId="598D1E89" w14:textId="77777777" w:rsidR="00E505A8" w:rsidRDefault="00E505A8" w:rsidP="00E505A8">
      <w:pPr>
        <w:pStyle w:val="a0"/>
        <w:suppressAutoHyphens/>
        <w:spacing w:after="120" w:line="276" w:lineRule="auto"/>
        <w:rPr>
          <w:sz w:val="20"/>
          <w:szCs w:val="20"/>
          <w:lang w:val="ru-RU"/>
        </w:rPr>
      </w:pPr>
      <w:r>
        <w:rPr>
          <w:sz w:val="20"/>
          <w:szCs w:val="20"/>
          <w:lang w:val="ru-RU"/>
        </w:rPr>
        <w:t xml:space="preserve">замечания по путям, событиям </w:t>
      </w:r>
      <w:r>
        <w:rPr>
          <w:sz w:val="20"/>
          <w:szCs w:val="20"/>
        </w:rPr>
        <w:t>FC</w:t>
      </w:r>
      <w:r>
        <w:rPr>
          <w:sz w:val="20"/>
          <w:szCs w:val="20"/>
          <w:lang w:val="ru-RU"/>
        </w:rPr>
        <w:t xml:space="preserve">, </w:t>
      </w:r>
      <w:r>
        <w:rPr>
          <w:sz w:val="20"/>
          <w:szCs w:val="20"/>
        </w:rPr>
        <w:t>dmesg</w:t>
      </w:r>
      <w:r>
        <w:rPr>
          <w:sz w:val="20"/>
          <w:szCs w:val="20"/>
          <w:lang w:val="ru-RU"/>
        </w:rPr>
        <w:t xml:space="preserve"> и сообщениям СХД.</w:t>
      </w:r>
    </w:p>
    <w:p w14:paraId="15D9589F" w14:textId="77777777" w:rsidR="00E505A8" w:rsidRDefault="00E505A8" w:rsidP="00E505A8">
      <w:pPr>
        <w:pStyle w:val="21"/>
        <w:rPr>
          <w:rFonts w:ascii="Times New Roman" w:hAnsi="Times New Roman" w:cs="Times New Roman"/>
          <w:sz w:val="20"/>
          <w:szCs w:val="20"/>
          <w:lang w:val="ru-RU"/>
        </w:rPr>
      </w:pPr>
      <w:bookmarkStart w:id="11" w:name="_Toc226714087"/>
      <w:r>
        <w:rPr>
          <w:rFonts w:ascii="Times New Roman" w:eastAsia="Times New Roman" w:hAnsi="Times New Roman" w:cs="Times New Roman"/>
          <w:sz w:val="20"/>
          <w:szCs w:val="20"/>
          <w:lang w:val="ru-RU"/>
        </w:rPr>
        <w:t xml:space="preserve">Интерпретация </w:t>
      </w:r>
      <w:r>
        <w:rPr>
          <w:rFonts w:ascii="Times New Roman" w:eastAsia="Times New Roman" w:hAnsi="Times New Roman" w:cs="Times New Roman"/>
          <w:sz w:val="20"/>
          <w:szCs w:val="20"/>
        </w:rPr>
        <w:t>FIO</w:t>
      </w:r>
      <w:r>
        <w:rPr>
          <w:rFonts w:ascii="Times New Roman" w:eastAsia="Times New Roman" w:hAnsi="Times New Roman" w:cs="Times New Roman"/>
          <w:sz w:val="20"/>
          <w:szCs w:val="20"/>
          <w:lang w:val="ru-RU"/>
        </w:rPr>
        <w:t xml:space="preserve"> результатов после теста</w:t>
      </w:r>
      <w:bookmarkEnd w:id="11"/>
    </w:p>
    <w:tbl>
      <w:tblPr>
        <w:tblStyle w:val="aff8"/>
        <w:tblW w:w="5000" w:type="pct"/>
        <w:tblLayout w:type="fixed"/>
        <w:tblLook w:val="0420" w:firstRow="1" w:lastRow="0" w:firstColumn="0" w:lastColumn="0" w:noHBand="0" w:noVBand="1"/>
      </w:tblPr>
      <w:tblGrid>
        <w:gridCol w:w="3616"/>
        <w:gridCol w:w="5427"/>
        <w:gridCol w:w="5427"/>
      </w:tblGrid>
      <w:tr w:rsidR="00582D30" w:rsidRPr="00582D30" w14:paraId="24A681D2" w14:textId="77777777" w:rsidTr="00582D30">
        <w:tc>
          <w:tcPr>
            <w:tcW w:w="2466" w:type="dxa"/>
            <w:shd w:val="clear" w:color="auto" w:fill="DBE5F1" w:themeFill="accent1" w:themeFillTint="33"/>
          </w:tcPr>
          <w:p w14:paraId="4E297FFC" w14:textId="77777777" w:rsidR="00E505A8" w:rsidRPr="00582D30" w:rsidRDefault="00E505A8" w:rsidP="003E0862">
            <w:pPr>
              <w:jc w:val="center"/>
              <w:rPr>
                <w:sz w:val="20"/>
                <w:szCs w:val="20"/>
              </w:rPr>
            </w:pPr>
            <w:r w:rsidRPr="00582D30">
              <w:rPr>
                <w:sz w:val="20"/>
                <w:szCs w:val="20"/>
              </w:rPr>
              <w:t>Блок вывода FIO</w:t>
            </w:r>
          </w:p>
        </w:tc>
        <w:tc>
          <w:tcPr>
            <w:tcW w:w="3700" w:type="dxa"/>
            <w:shd w:val="clear" w:color="auto" w:fill="DBE5F1" w:themeFill="accent1" w:themeFillTint="33"/>
          </w:tcPr>
          <w:p w14:paraId="291FD78A" w14:textId="77777777" w:rsidR="00E505A8" w:rsidRPr="00582D30" w:rsidRDefault="00E505A8" w:rsidP="003E0862">
            <w:pPr>
              <w:jc w:val="center"/>
              <w:rPr>
                <w:sz w:val="20"/>
                <w:szCs w:val="20"/>
              </w:rPr>
            </w:pPr>
            <w:r w:rsidRPr="00582D30">
              <w:rPr>
                <w:sz w:val="20"/>
                <w:szCs w:val="20"/>
              </w:rPr>
              <w:t>Что означает</w:t>
            </w:r>
          </w:p>
        </w:tc>
        <w:tc>
          <w:tcPr>
            <w:tcW w:w="3700" w:type="dxa"/>
            <w:shd w:val="clear" w:color="auto" w:fill="DBE5F1" w:themeFill="accent1" w:themeFillTint="33"/>
          </w:tcPr>
          <w:p w14:paraId="459C9FAD" w14:textId="77777777" w:rsidR="00E505A8" w:rsidRPr="00582D30" w:rsidRDefault="00E505A8" w:rsidP="003E0862">
            <w:pPr>
              <w:jc w:val="center"/>
              <w:rPr>
                <w:sz w:val="20"/>
                <w:szCs w:val="20"/>
              </w:rPr>
            </w:pPr>
            <w:r w:rsidRPr="00582D30">
              <w:rPr>
                <w:sz w:val="20"/>
                <w:szCs w:val="20"/>
              </w:rPr>
              <w:t>На что обратить внимание</w:t>
            </w:r>
          </w:p>
        </w:tc>
      </w:tr>
      <w:tr w:rsidR="00582D30" w:rsidRPr="003E0862" w14:paraId="63B831B7" w14:textId="77777777" w:rsidTr="00582D30">
        <w:tc>
          <w:tcPr>
            <w:tcW w:w="2466" w:type="dxa"/>
          </w:tcPr>
          <w:p w14:paraId="22CF2431" w14:textId="77777777" w:rsidR="00E505A8" w:rsidRPr="00582D30" w:rsidRDefault="00E505A8" w:rsidP="003E0862">
            <w:pPr>
              <w:keepLines/>
              <w:spacing w:after="0"/>
              <w:rPr>
                <w:sz w:val="20"/>
                <w:szCs w:val="20"/>
              </w:rPr>
            </w:pPr>
            <w:r w:rsidRPr="00582D30">
              <w:rPr>
                <w:sz w:val="20"/>
                <w:szCs w:val="20"/>
              </w:rPr>
              <w:t>fio-&lt;версия&gt;</w:t>
            </w:r>
            <w:r w:rsidRPr="00582D30">
              <w:rPr>
                <w:sz w:val="20"/>
                <w:szCs w:val="20"/>
              </w:rPr>
              <w:br/>
              <w:t>Starting N processes</w:t>
            </w:r>
            <w:r w:rsidRPr="00582D30">
              <w:rPr>
                <w:sz w:val="20"/>
                <w:szCs w:val="20"/>
              </w:rPr>
              <w:br/>
              <w:t>Jobs: ...</w:t>
            </w:r>
          </w:p>
        </w:tc>
        <w:tc>
          <w:tcPr>
            <w:tcW w:w="3700" w:type="dxa"/>
          </w:tcPr>
          <w:p w14:paraId="7FAC298A" w14:textId="77777777" w:rsidR="00E505A8" w:rsidRPr="00582D30" w:rsidRDefault="00E505A8" w:rsidP="003E0862">
            <w:pPr>
              <w:keepLines/>
              <w:spacing w:after="0"/>
              <w:rPr>
                <w:sz w:val="20"/>
                <w:szCs w:val="20"/>
                <w:lang w:val="ru-RU"/>
              </w:rPr>
            </w:pPr>
            <w:r w:rsidRPr="00582D30">
              <w:rPr>
                <w:sz w:val="20"/>
                <w:szCs w:val="20"/>
                <w:lang w:val="ru-RU"/>
              </w:rPr>
              <w:t xml:space="preserve">Показывает версию </w:t>
            </w:r>
            <w:r w:rsidRPr="00582D30">
              <w:rPr>
                <w:sz w:val="20"/>
                <w:szCs w:val="20"/>
              </w:rPr>
              <w:t>FIO</w:t>
            </w:r>
            <w:r w:rsidRPr="00582D30">
              <w:rPr>
                <w:sz w:val="20"/>
                <w:szCs w:val="20"/>
                <w:lang w:val="ru-RU"/>
              </w:rPr>
              <w:t xml:space="preserve">, количество стартовавших процессов и текущее число </w:t>
            </w:r>
            <w:r w:rsidRPr="00582D30">
              <w:rPr>
                <w:sz w:val="20"/>
                <w:szCs w:val="20"/>
              </w:rPr>
              <w:t>job</w:t>
            </w:r>
            <w:r w:rsidRPr="00582D30">
              <w:rPr>
                <w:sz w:val="20"/>
                <w:szCs w:val="20"/>
                <w:lang w:val="ru-RU"/>
              </w:rPr>
              <w:t xml:space="preserve">. Позволяет быстро проверить, что профиль реально запущен и </w:t>
            </w:r>
            <w:r w:rsidRPr="00582D30">
              <w:rPr>
                <w:sz w:val="20"/>
                <w:szCs w:val="20"/>
              </w:rPr>
              <w:t>jobs</w:t>
            </w:r>
            <w:r w:rsidRPr="00582D30">
              <w:rPr>
                <w:sz w:val="20"/>
                <w:szCs w:val="20"/>
                <w:lang w:val="ru-RU"/>
              </w:rPr>
              <w:t xml:space="preserve"> не завершились досрочно.</w:t>
            </w:r>
          </w:p>
        </w:tc>
        <w:tc>
          <w:tcPr>
            <w:tcW w:w="3700" w:type="dxa"/>
          </w:tcPr>
          <w:p w14:paraId="0AC286C0" w14:textId="77777777" w:rsidR="00E505A8" w:rsidRPr="00582D30" w:rsidRDefault="00E505A8" w:rsidP="003E0862">
            <w:pPr>
              <w:keepLines/>
              <w:spacing w:after="0"/>
              <w:rPr>
                <w:sz w:val="20"/>
                <w:szCs w:val="20"/>
                <w:lang w:val="ru-RU"/>
              </w:rPr>
            </w:pPr>
            <w:r w:rsidRPr="00582D30">
              <w:rPr>
                <w:sz w:val="20"/>
                <w:szCs w:val="20"/>
                <w:lang w:val="ru-RU"/>
              </w:rPr>
              <w:t xml:space="preserve">Количество </w:t>
            </w:r>
            <w:r w:rsidRPr="00582D30">
              <w:rPr>
                <w:sz w:val="20"/>
                <w:szCs w:val="20"/>
              </w:rPr>
              <w:t>jobs</w:t>
            </w:r>
            <w:r w:rsidRPr="00582D30">
              <w:rPr>
                <w:sz w:val="20"/>
                <w:szCs w:val="20"/>
                <w:lang w:val="ru-RU"/>
              </w:rPr>
              <w:t xml:space="preserve"> должно соответствовать профилю. Если </w:t>
            </w:r>
            <w:r w:rsidRPr="00582D30">
              <w:rPr>
                <w:sz w:val="20"/>
                <w:szCs w:val="20"/>
              </w:rPr>
              <w:t>jobs</w:t>
            </w:r>
            <w:r w:rsidRPr="00582D30">
              <w:rPr>
                <w:sz w:val="20"/>
                <w:szCs w:val="20"/>
                <w:lang w:val="ru-RU"/>
              </w:rPr>
              <w:t xml:space="preserve"> уменьшаются во время прогона, это может указывать на ошибку, завершение задания или потерю части нагрузки.</w:t>
            </w:r>
          </w:p>
        </w:tc>
      </w:tr>
      <w:tr w:rsidR="00582D30" w:rsidRPr="003E0862" w14:paraId="35AA72B6" w14:textId="77777777" w:rsidTr="00582D30">
        <w:tc>
          <w:tcPr>
            <w:tcW w:w="2466" w:type="dxa"/>
          </w:tcPr>
          <w:p w14:paraId="2C581BA3" w14:textId="77777777" w:rsidR="00E505A8" w:rsidRPr="00582D30" w:rsidRDefault="00E505A8" w:rsidP="003E0862">
            <w:pPr>
              <w:keepLines/>
              <w:spacing w:after="0"/>
              <w:rPr>
                <w:sz w:val="20"/>
                <w:szCs w:val="20"/>
              </w:rPr>
            </w:pPr>
            <w:r w:rsidRPr="00582D30">
              <w:rPr>
                <w:sz w:val="20"/>
                <w:szCs w:val="20"/>
              </w:rPr>
              <w:t>&lt;устройство&gt;: (groupid=..., jobs=...): err= 0</w:t>
            </w:r>
          </w:p>
        </w:tc>
        <w:tc>
          <w:tcPr>
            <w:tcW w:w="3700" w:type="dxa"/>
          </w:tcPr>
          <w:p w14:paraId="4B29141B" w14:textId="77777777" w:rsidR="00E505A8" w:rsidRPr="00582D30" w:rsidRDefault="00E505A8" w:rsidP="003E0862">
            <w:pPr>
              <w:keepLines/>
              <w:spacing w:after="0"/>
              <w:rPr>
                <w:sz w:val="20"/>
                <w:szCs w:val="20"/>
                <w:lang w:val="ru-RU"/>
              </w:rPr>
            </w:pPr>
            <w:r w:rsidRPr="00582D30">
              <w:rPr>
                <w:sz w:val="20"/>
                <w:szCs w:val="20"/>
                <w:lang w:val="ru-RU"/>
              </w:rPr>
              <w:t xml:space="preserve">Строка заголовка по группе </w:t>
            </w:r>
            <w:r w:rsidRPr="00582D30">
              <w:rPr>
                <w:sz w:val="20"/>
                <w:szCs w:val="20"/>
              </w:rPr>
              <w:t>job</w:t>
            </w:r>
            <w:r w:rsidRPr="00582D30">
              <w:rPr>
                <w:sz w:val="20"/>
                <w:szCs w:val="20"/>
                <w:lang w:val="ru-RU"/>
              </w:rPr>
              <w:t xml:space="preserve">. Поле </w:t>
            </w:r>
            <w:r w:rsidRPr="00582D30">
              <w:rPr>
                <w:sz w:val="20"/>
                <w:szCs w:val="20"/>
              </w:rPr>
              <w:t>err</w:t>
            </w:r>
            <w:r w:rsidRPr="00582D30">
              <w:rPr>
                <w:sz w:val="20"/>
                <w:szCs w:val="20"/>
                <w:lang w:val="ru-RU"/>
              </w:rPr>
              <w:t xml:space="preserve"> показывает, завершился ли прогон без ошибок.</w:t>
            </w:r>
          </w:p>
        </w:tc>
        <w:tc>
          <w:tcPr>
            <w:tcW w:w="3700" w:type="dxa"/>
          </w:tcPr>
          <w:p w14:paraId="01F52C20" w14:textId="77777777" w:rsidR="00E505A8" w:rsidRPr="00582D30" w:rsidRDefault="00E505A8" w:rsidP="003E0862">
            <w:pPr>
              <w:keepLines/>
              <w:spacing w:after="0"/>
              <w:rPr>
                <w:sz w:val="20"/>
                <w:szCs w:val="20"/>
                <w:lang w:val="ru-RU"/>
              </w:rPr>
            </w:pPr>
            <w:r w:rsidRPr="00582D30">
              <w:rPr>
                <w:sz w:val="20"/>
                <w:szCs w:val="20"/>
                <w:lang w:val="ru-RU"/>
              </w:rPr>
              <w:t xml:space="preserve">Для успешного испытания </w:t>
            </w:r>
            <w:r w:rsidRPr="00582D30">
              <w:rPr>
                <w:sz w:val="20"/>
                <w:szCs w:val="20"/>
              </w:rPr>
              <w:t>err</w:t>
            </w:r>
            <w:r w:rsidRPr="00582D30">
              <w:rPr>
                <w:sz w:val="20"/>
                <w:szCs w:val="20"/>
                <w:lang w:val="ru-RU"/>
              </w:rPr>
              <w:t xml:space="preserve"> должен быть равен 0. Любые ненулевые значения требуют разбора логов </w:t>
            </w:r>
            <w:r w:rsidRPr="00582D30">
              <w:rPr>
                <w:sz w:val="20"/>
                <w:szCs w:val="20"/>
              </w:rPr>
              <w:t>FIO</w:t>
            </w:r>
            <w:r w:rsidRPr="00582D30">
              <w:rPr>
                <w:sz w:val="20"/>
                <w:szCs w:val="20"/>
                <w:lang w:val="ru-RU"/>
              </w:rPr>
              <w:t xml:space="preserve">, </w:t>
            </w:r>
            <w:r w:rsidRPr="00582D30">
              <w:rPr>
                <w:sz w:val="20"/>
                <w:szCs w:val="20"/>
              </w:rPr>
              <w:t>dmesg</w:t>
            </w:r>
            <w:r w:rsidRPr="00582D30">
              <w:rPr>
                <w:sz w:val="20"/>
                <w:szCs w:val="20"/>
                <w:lang w:val="ru-RU"/>
              </w:rPr>
              <w:t xml:space="preserve">, </w:t>
            </w:r>
            <w:r w:rsidRPr="00582D30">
              <w:rPr>
                <w:sz w:val="20"/>
                <w:szCs w:val="20"/>
              </w:rPr>
              <w:t>multipath</w:t>
            </w:r>
            <w:r w:rsidRPr="00582D30">
              <w:rPr>
                <w:sz w:val="20"/>
                <w:szCs w:val="20"/>
                <w:lang w:val="ru-RU"/>
              </w:rPr>
              <w:t xml:space="preserve"> и событий на СХД.</w:t>
            </w:r>
          </w:p>
        </w:tc>
      </w:tr>
      <w:tr w:rsidR="00582D30" w:rsidRPr="00582D30" w14:paraId="405D081B" w14:textId="77777777" w:rsidTr="00582D30">
        <w:tc>
          <w:tcPr>
            <w:tcW w:w="2466" w:type="dxa"/>
          </w:tcPr>
          <w:p w14:paraId="66FF749A" w14:textId="77777777" w:rsidR="00E505A8" w:rsidRPr="00582D30" w:rsidRDefault="00E505A8" w:rsidP="003E0862">
            <w:pPr>
              <w:keepLines/>
              <w:spacing w:after="0"/>
              <w:rPr>
                <w:sz w:val="20"/>
                <w:szCs w:val="20"/>
              </w:rPr>
            </w:pPr>
            <w:r w:rsidRPr="00582D30">
              <w:rPr>
                <w:sz w:val="20"/>
                <w:szCs w:val="20"/>
              </w:rPr>
              <w:t>read: IOPS=..., BW=...</w:t>
            </w:r>
            <w:r w:rsidRPr="00582D30">
              <w:rPr>
                <w:sz w:val="20"/>
                <w:szCs w:val="20"/>
              </w:rPr>
              <w:br/>
              <w:t>write: IOPS=..., BW=...</w:t>
            </w:r>
          </w:p>
        </w:tc>
        <w:tc>
          <w:tcPr>
            <w:tcW w:w="3700" w:type="dxa"/>
          </w:tcPr>
          <w:p w14:paraId="71292989" w14:textId="77777777" w:rsidR="00E505A8" w:rsidRPr="00582D30" w:rsidRDefault="00E505A8" w:rsidP="003E0862">
            <w:pPr>
              <w:keepLines/>
              <w:spacing w:after="0"/>
              <w:rPr>
                <w:sz w:val="20"/>
                <w:szCs w:val="20"/>
                <w:lang w:val="ru-RU"/>
              </w:rPr>
            </w:pPr>
            <w:r w:rsidRPr="00582D30">
              <w:rPr>
                <w:sz w:val="20"/>
                <w:szCs w:val="20"/>
                <w:lang w:val="ru-RU"/>
              </w:rPr>
              <w:t xml:space="preserve">Основные показатели производительности по чтению и записи: </w:t>
            </w:r>
            <w:r w:rsidRPr="00582D30">
              <w:rPr>
                <w:sz w:val="20"/>
                <w:szCs w:val="20"/>
              </w:rPr>
              <w:t>IOPS</w:t>
            </w:r>
            <w:r w:rsidRPr="00582D30">
              <w:rPr>
                <w:sz w:val="20"/>
                <w:szCs w:val="20"/>
                <w:lang w:val="ru-RU"/>
              </w:rPr>
              <w:t xml:space="preserve"> и пропускная способность </w:t>
            </w:r>
            <w:r w:rsidRPr="00582D30">
              <w:rPr>
                <w:sz w:val="20"/>
                <w:szCs w:val="20"/>
              </w:rPr>
              <w:t>BW</w:t>
            </w:r>
            <w:r w:rsidRPr="00582D30">
              <w:rPr>
                <w:sz w:val="20"/>
                <w:szCs w:val="20"/>
                <w:lang w:val="ru-RU"/>
              </w:rPr>
              <w:t>.</w:t>
            </w:r>
          </w:p>
        </w:tc>
        <w:tc>
          <w:tcPr>
            <w:tcW w:w="3700" w:type="dxa"/>
          </w:tcPr>
          <w:p w14:paraId="532B54B2" w14:textId="77777777" w:rsidR="00E505A8" w:rsidRPr="00582D30" w:rsidRDefault="00E505A8" w:rsidP="003E0862">
            <w:pPr>
              <w:keepLines/>
              <w:spacing w:after="0"/>
              <w:rPr>
                <w:sz w:val="20"/>
                <w:szCs w:val="20"/>
              </w:rPr>
            </w:pPr>
            <w:r w:rsidRPr="00582D30">
              <w:rPr>
                <w:sz w:val="20"/>
                <w:szCs w:val="20"/>
                <w:lang w:val="ru-RU"/>
              </w:rPr>
              <w:t xml:space="preserve">В данном ПМИ ключевой показатель — </w:t>
            </w:r>
            <w:r w:rsidRPr="00582D30">
              <w:rPr>
                <w:sz w:val="20"/>
                <w:szCs w:val="20"/>
              </w:rPr>
              <w:t>IOPS</w:t>
            </w:r>
            <w:r w:rsidRPr="00582D30">
              <w:rPr>
                <w:sz w:val="20"/>
                <w:szCs w:val="20"/>
                <w:lang w:val="ru-RU"/>
              </w:rPr>
              <w:t xml:space="preserve">. Для </w:t>
            </w:r>
            <w:r w:rsidRPr="00582D30">
              <w:rPr>
                <w:sz w:val="20"/>
                <w:szCs w:val="20"/>
              </w:rPr>
              <w:t>mixed</w:t>
            </w:r>
            <w:r w:rsidRPr="00582D30">
              <w:rPr>
                <w:sz w:val="20"/>
                <w:szCs w:val="20"/>
                <w:lang w:val="ru-RU"/>
              </w:rPr>
              <w:t xml:space="preserve">-нагрузки </w:t>
            </w:r>
            <w:r w:rsidRPr="00582D30">
              <w:rPr>
                <w:sz w:val="20"/>
                <w:szCs w:val="20"/>
              </w:rPr>
              <w:t>total</w:t>
            </w:r>
            <w:r w:rsidRPr="00582D30">
              <w:rPr>
                <w:sz w:val="20"/>
                <w:szCs w:val="20"/>
                <w:lang w:val="ru-RU"/>
              </w:rPr>
              <w:t xml:space="preserve"> </w:t>
            </w:r>
            <w:r w:rsidRPr="00582D30">
              <w:rPr>
                <w:sz w:val="20"/>
                <w:szCs w:val="20"/>
              </w:rPr>
              <w:t>IOPS</w:t>
            </w:r>
            <w:r w:rsidRPr="00582D30">
              <w:rPr>
                <w:sz w:val="20"/>
                <w:szCs w:val="20"/>
                <w:lang w:val="ru-RU"/>
              </w:rPr>
              <w:t xml:space="preserve"> принимается как сумма </w:t>
            </w:r>
            <w:r w:rsidRPr="00582D30">
              <w:rPr>
                <w:sz w:val="20"/>
                <w:szCs w:val="20"/>
              </w:rPr>
              <w:t>read</w:t>
            </w:r>
            <w:r w:rsidRPr="00582D30">
              <w:rPr>
                <w:sz w:val="20"/>
                <w:szCs w:val="20"/>
                <w:lang w:val="ru-RU"/>
              </w:rPr>
              <w:t xml:space="preserve"> </w:t>
            </w:r>
            <w:r w:rsidRPr="00582D30">
              <w:rPr>
                <w:sz w:val="20"/>
                <w:szCs w:val="20"/>
              </w:rPr>
              <w:t>IOPS</w:t>
            </w:r>
            <w:r w:rsidRPr="00582D30">
              <w:rPr>
                <w:sz w:val="20"/>
                <w:szCs w:val="20"/>
                <w:lang w:val="ru-RU"/>
              </w:rPr>
              <w:t xml:space="preserve"> + </w:t>
            </w:r>
            <w:r w:rsidRPr="00582D30">
              <w:rPr>
                <w:sz w:val="20"/>
                <w:szCs w:val="20"/>
              </w:rPr>
              <w:t>write</w:t>
            </w:r>
            <w:r w:rsidRPr="00582D30">
              <w:rPr>
                <w:sz w:val="20"/>
                <w:szCs w:val="20"/>
                <w:lang w:val="ru-RU"/>
              </w:rPr>
              <w:t xml:space="preserve"> </w:t>
            </w:r>
            <w:r w:rsidRPr="00582D30">
              <w:rPr>
                <w:sz w:val="20"/>
                <w:szCs w:val="20"/>
              </w:rPr>
              <w:t>IOPS</w:t>
            </w:r>
            <w:r w:rsidRPr="00582D30">
              <w:rPr>
                <w:sz w:val="20"/>
                <w:szCs w:val="20"/>
                <w:lang w:val="ru-RU"/>
              </w:rPr>
              <w:t xml:space="preserve">. </w:t>
            </w:r>
            <w:r w:rsidRPr="00582D30">
              <w:rPr>
                <w:sz w:val="20"/>
                <w:szCs w:val="20"/>
              </w:rPr>
              <w:t>BW используется как дополнительный контроль характера нагрузки.</w:t>
            </w:r>
          </w:p>
        </w:tc>
      </w:tr>
      <w:tr w:rsidR="00582D30" w:rsidRPr="003E0862" w14:paraId="7008DD34" w14:textId="77777777" w:rsidTr="00582D30">
        <w:tc>
          <w:tcPr>
            <w:tcW w:w="2466" w:type="dxa"/>
          </w:tcPr>
          <w:p w14:paraId="4C0CCCAC" w14:textId="77777777" w:rsidR="00E505A8" w:rsidRPr="00582D30" w:rsidRDefault="00E505A8" w:rsidP="003E0862">
            <w:pPr>
              <w:keepLines/>
              <w:spacing w:after="0"/>
              <w:rPr>
                <w:sz w:val="20"/>
                <w:szCs w:val="20"/>
              </w:rPr>
            </w:pPr>
            <w:r w:rsidRPr="00582D30">
              <w:rPr>
                <w:sz w:val="20"/>
                <w:szCs w:val="20"/>
              </w:rPr>
              <w:t>slat (usec)</w:t>
            </w:r>
            <w:r w:rsidRPr="00582D30">
              <w:rPr>
                <w:sz w:val="20"/>
                <w:szCs w:val="20"/>
              </w:rPr>
              <w:br/>
              <w:t>clat (usec)</w:t>
            </w:r>
            <w:r w:rsidRPr="00582D30">
              <w:rPr>
                <w:sz w:val="20"/>
                <w:szCs w:val="20"/>
              </w:rPr>
              <w:br/>
              <w:t>lat (usec)</w:t>
            </w:r>
          </w:p>
        </w:tc>
        <w:tc>
          <w:tcPr>
            <w:tcW w:w="3700" w:type="dxa"/>
          </w:tcPr>
          <w:p w14:paraId="2214CCA9" w14:textId="77777777" w:rsidR="00E505A8" w:rsidRPr="00582D30" w:rsidRDefault="00E505A8" w:rsidP="003E0862">
            <w:pPr>
              <w:keepLines/>
              <w:spacing w:after="0"/>
              <w:rPr>
                <w:sz w:val="20"/>
                <w:szCs w:val="20"/>
              </w:rPr>
            </w:pPr>
            <w:r w:rsidRPr="00582D30">
              <w:rPr>
                <w:sz w:val="20"/>
                <w:szCs w:val="20"/>
              </w:rPr>
              <w:t>slat</w:t>
            </w:r>
            <w:r w:rsidRPr="00582D30">
              <w:rPr>
                <w:sz w:val="20"/>
                <w:szCs w:val="20"/>
                <w:lang w:val="ru-RU"/>
              </w:rPr>
              <w:t xml:space="preserve"> — задержка постановки </w:t>
            </w:r>
            <w:r w:rsidRPr="00582D30">
              <w:rPr>
                <w:sz w:val="20"/>
                <w:szCs w:val="20"/>
              </w:rPr>
              <w:t>I</w:t>
            </w:r>
            <w:r w:rsidRPr="00582D30">
              <w:rPr>
                <w:sz w:val="20"/>
                <w:szCs w:val="20"/>
                <w:lang w:val="ru-RU"/>
              </w:rPr>
              <w:t>/</w:t>
            </w:r>
            <w:r w:rsidRPr="00582D30">
              <w:rPr>
                <w:sz w:val="20"/>
                <w:szCs w:val="20"/>
              </w:rPr>
              <w:t>O</w:t>
            </w:r>
            <w:r w:rsidRPr="00582D30">
              <w:rPr>
                <w:sz w:val="20"/>
                <w:szCs w:val="20"/>
                <w:lang w:val="ru-RU"/>
              </w:rPr>
              <w:t xml:space="preserve"> со стороны хоста и </w:t>
            </w:r>
            <w:r w:rsidRPr="00582D30">
              <w:rPr>
                <w:sz w:val="20"/>
                <w:szCs w:val="20"/>
              </w:rPr>
              <w:t>fio</w:t>
            </w:r>
            <w:r w:rsidRPr="00582D30">
              <w:rPr>
                <w:sz w:val="20"/>
                <w:szCs w:val="20"/>
                <w:lang w:val="ru-RU"/>
              </w:rPr>
              <w:t xml:space="preserve">; </w:t>
            </w:r>
            <w:r w:rsidRPr="00582D30">
              <w:rPr>
                <w:sz w:val="20"/>
                <w:szCs w:val="20"/>
              </w:rPr>
              <w:t>clat</w:t>
            </w:r>
            <w:r w:rsidRPr="00582D30">
              <w:rPr>
                <w:sz w:val="20"/>
                <w:szCs w:val="20"/>
                <w:lang w:val="ru-RU"/>
              </w:rPr>
              <w:t xml:space="preserve"> — время выполнения </w:t>
            </w:r>
            <w:r w:rsidRPr="00582D30">
              <w:rPr>
                <w:sz w:val="20"/>
                <w:szCs w:val="20"/>
              </w:rPr>
              <w:t>I</w:t>
            </w:r>
            <w:r w:rsidRPr="00582D30">
              <w:rPr>
                <w:sz w:val="20"/>
                <w:szCs w:val="20"/>
                <w:lang w:val="ru-RU"/>
              </w:rPr>
              <w:t>/</w:t>
            </w:r>
            <w:r w:rsidRPr="00582D30">
              <w:rPr>
                <w:sz w:val="20"/>
                <w:szCs w:val="20"/>
              </w:rPr>
              <w:t>O</w:t>
            </w:r>
            <w:r w:rsidRPr="00582D30">
              <w:rPr>
                <w:sz w:val="20"/>
                <w:szCs w:val="20"/>
                <w:lang w:val="ru-RU"/>
              </w:rPr>
              <w:t xml:space="preserve"> после отправки в стек/устройство; </w:t>
            </w:r>
            <w:r w:rsidRPr="00582D30">
              <w:rPr>
                <w:sz w:val="20"/>
                <w:szCs w:val="20"/>
              </w:rPr>
              <w:t>lat</w:t>
            </w:r>
            <w:r w:rsidRPr="00582D30">
              <w:rPr>
                <w:sz w:val="20"/>
                <w:szCs w:val="20"/>
                <w:lang w:val="ru-RU"/>
              </w:rPr>
              <w:t xml:space="preserve"> — суммарная задержка, видимая приложению </w:t>
            </w:r>
            <w:r w:rsidRPr="00582D30">
              <w:rPr>
                <w:sz w:val="20"/>
                <w:szCs w:val="20"/>
              </w:rPr>
              <w:t>(slat + clat).</w:t>
            </w:r>
          </w:p>
        </w:tc>
        <w:tc>
          <w:tcPr>
            <w:tcW w:w="3700" w:type="dxa"/>
          </w:tcPr>
          <w:p w14:paraId="12FC31A2" w14:textId="77777777" w:rsidR="00E505A8" w:rsidRPr="00582D30" w:rsidRDefault="00E505A8" w:rsidP="003E0862">
            <w:pPr>
              <w:keepLines/>
              <w:spacing w:after="0"/>
              <w:rPr>
                <w:sz w:val="20"/>
                <w:szCs w:val="20"/>
                <w:lang w:val="ru-RU"/>
              </w:rPr>
            </w:pPr>
            <w:r w:rsidRPr="00582D30">
              <w:rPr>
                <w:sz w:val="20"/>
                <w:szCs w:val="20"/>
                <w:lang w:val="ru-RU"/>
              </w:rPr>
              <w:t xml:space="preserve">Для приёмки ориентироваться прежде всего на среднее значение </w:t>
            </w:r>
            <w:r w:rsidRPr="00582D30">
              <w:rPr>
                <w:sz w:val="20"/>
                <w:szCs w:val="20"/>
              </w:rPr>
              <w:t>lat</w:t>
            </w:r>
            <w:r w:rsidRPr="00582D30">
              <w:rPr>
                <w:sz w:val="20"/>
                <w:szCs w:val="20"/>
                <w:lang w:val="ru-RU"/>
              </w:rPr>
              <w:t xml:space="preserve"> по чтению и записи. Если </w:t>
            </w:r>
            <w:r w:rsidRPr="00582D30">
              <w:rPr>
                <w:sz w:val="20"/>
                <w:szCs w:val="20"/>
              </w:rPr>
              <w:t>lat</w:t>
            </w:r>
            <w:r w:rsidRPr="00582D30">
              <w:rPr>
                <w:sz w:val="20"/>
                <w:szCs w:val="20"/>
                <w:lang w:val="ru-RU"/>
              </w:rPr>
              <w:t xml:space="preserve"> заметно выше </w:t>
            </w:r>
            <w:r w:rsidRPr="00582D30">
              <w:rPr>
                <w:sz w:val="20"/>
                <w:szCs w:val="20"/>
              </w:rPr>
              <w:t>clat</w:t>
            </w:r>
            <w:r w:rsidRPr="00582D30">
              <w:rPr>
                <w:sz w:val="20"/>
                <w:szCs w:val="20"/>
                <w:lang w:val="ru-RU"/>
              </w:rPr>
              <w:t xml:space="preserve">, возможен </w:t>
            </w:r>
            <w:r w:rsidRPr="00582D30">
              <w:rPr>
                <w:sz w:val="20"/>
                <w:szCs w:val="20"/>
              </w:rPr>
              <w:t>bottleneck</w:t>
            </w:r>
            <w:r w:rsidRPr="00582D30">
              <w:rPr>
                <w:sz w:val="20"/>
                <w:szCs w:val="20"/>
                <w:lang w:val="ru-RU"/>
              </w:rPr>
              <w:t xml:space="preserve"> на стороне хоста, драйвера или очередей.</w:t>
            </w:r>
          </w:p>
        </w:tc>
      </w:tr>
      <w:tr w:rsidR="00582D30" w:rsidRPr="003E0862" w14:paraId="003451F5" w14:textId="77777777" w:rsidTr="00582D30">
        <w:tc>
          <w:tcPr>
            <w:tcW w:w="2466" w:type="dxa"/>
          </w:tcPr>
          <w:p w14:paraId="1F1B0D6D" w14:textId="77777777" w:rsidR="00E505A8" w:rsidRPr="00582D30" w:rsidRDefault="00E505A8" w:rsidP="003E0862">
            <w:pPr>
              <w:keepLines/>
              <w:spacing w:after="0"/>
              <w:rPr>
                <w:sz w:val="20"/>
                <w:szCs w:val="20"/>
              </w:rPr>
            </w:pPr>
            <w:r w:rsidRPr="00582D30">
              <w:rPr>
                <w:sz w:val="20"/>
                <w:szCs w:val="20"/>
              </w:rPr>
              <w:t>avg= ...</w:t>
            </w:r>
            <w:r w:rsidRPr="00582D30">
              <w:rPr>
                <w:sz w:val="20"/>
                <w:szCs w:val="20"/>
              </w:rPr>
              <w:br/>
              <w:t>stdev= ...</w:t>
            </w:r>
          </w:p>
        </w:tc>
        <w:tc>
          <w:tcPr>
            <w:tcW w:w="3700" w:type="dxa"/>
          </w:tcPr>
          <w:p w14:paraId="6BDEDA0C" w14:textId="77777777" w:rsidR="00E505A8" w:rsidRPr="00582D30" w:rsidRDefault="00E505A8" w:rsidP="003E0862">
            <w:pPr>
              <w:keepLines/>
              <w:spacing w:after="0"/>
              <w:rPr>
                <w:sz w:val="20"/>
                <w:szCs w:val="20"/>
                <w:lang w:val="ru-RU"/>
              </w:rPr>
            </w:pPr>
            <w:r w:rsidRPr="00582D30">
              <w:rPr>
                <w:sz w:val="20"/>
                <w:szCs w:val="20"/>
                <w:lang w:val="ru-RU"/>
              </w:rPr>
              <w:t>Среднее значение и разброс метрики по времени прогона.</w:t>
            </w:r>
          </w:p>
        </w:tc>
        <w:tc>
          <w:tcPr>
            <w:tcW w:w="3700" w:type="dxa"/>
          </w:tcPr>
          <w:p w14:paraId="5F5FFB30" w14:textId="77777777" w:rsidR="00E505A8" w:rsidRPr="00582D30" w:rsidRDefault="00E505A8" w:rsidP="003E0862">
            <w:pPr>
              <w:keepLines/>
              <w:spacing w:after="0"/>
              <w:rPr>
                <w:sz w:val="20"/>
                <w:szCs w:val="20"/>
                <w:lang w:val="ru-RU"/>
              </w:rPr>
            </w:pPr>
            <w:r w:rsidRPr="00582D30">
              <w:rPr>
                <w:sz w:val="20"/>
                <w:szCs w:val="20"/>
              </w:rPr>
              <w:t>avg</w:t>
            </w:r>
            <w:r w:rsidRPr="00582D30">
              <w:rPr>
                <w:sz w:val="20"/>
                <w:szCs w:val="20"/>
                <w:lang w:val="ru-RU"/>
              </w:rPr>
              <w:t xml:space="preserve"> используют для сверки с требованиями ТЗ по </w:t>
            </w:r>
            <w:r w:rsidRPr="00582D30">
              <w:rPr>
                <w:sz w:val="20"/>
                <w:szCs w:val="20"/>
              </w:rPr>
              <w:t>latency</w:t>
            </w:r>
            <w:r w:rsidRPr="00582D30">
              <w:rPr>
                <w:sz w:val="20"/>
                <w:szCs w:val="20"/>
                <w:lang w:val="ru-RU"/>
              </w:rPr>
              <w:t xml:space="preserve">. </w:t>
            </w:r>
            <w:r w:rsidRPr="00582D30">
              <w:rPr>
                <w:sz w:val="20"/>
                <w:szCs w:val="20"/>
              </w:rPr>
              <w:t>stdev</w:t>
            </w:r>
            <w:r w:rsidRPr="00582D30">
              <w:rPr>
                <w:sz w:val="20"/>
                <w:szCs w:val="20"/>
                <w:lang w:val="ru-RU"/>
              </w:rPr>
              <w:t xml:space="preserve"> помогает понять устойчивость: чем сильнее разброс, тем менее стабильна система под нагрузкой.</w:t>
            </w:r>
          </w:p>
        </w:tc>
      </w:tr>
      <w:tr w:rsidR="00582D30" w:rsidRPr="003E0862" w14:paraId="137F134F" w14:textId="77777777" w:rsidTr="00582D30">
        <w:tc>
          <w:tcPr>
            <w:tcW w:w="2466" w:type="dxa"/>
          </w:tcPr>
          <w:p w14:paraId="7238DE98" w14:textId="77777777" w:rsidR="00E505A8" w:rsidRPr="00582D30" w:rsidRDefault="00E505A8" w:rsidP="003E0862">
            <w:pPr>
              <w:keepLines/>
              <w:spacing w:after="0"/>
              <w:rPr>
                <w:sz w:val="20"/>
                <w:szCs w:val="20"/>
              </w:rPr>
            </w:pPr>
            <w:r w:rsidRPr="00582D30">
              <w:rPr>
                <w:sz w:val="20"/>
                <w:szCs w:val="20"/>
              </w:rPr>
              <w:t>clat percentiles</w:t>
            </w:r>
            <w:r w:rsidRPr="00582D30">
              <w:rPr>
                <w:sz w:val="20"/>
                <w:szCs w:val="20"/>
              </w:rPr>
              <w:br/>
              <w:t xml:space="preserve"> 1.00th ... 95.00th ... 99.00th ... 99.90th ...</w:t>
            </w:r>
          </w:p>
        </w:tc>
        <w:tc>
          <w:tcPr>
            <w:tcW w:w="3700" w:type="dxa"/>
          </w:tcPr>
          <w:p w14:paraId="0AC06F13" w14:textId="77777777" w:rsidR="00E505A8" w:rsidRPr="00582D30" w:rsidRDefault="00E505A8" w:rsidP="003E0862">
            <w:pPr>
              <w:keepLines/>
              <w:spacing w:after="0"/>
              <w:rPr>
                <w:sz w:val="20"/>
                <w:szCs w:val="20"/>
                <w:lang w:val="ru-RU"/>
              </w:rPr>
            </w:pPr>
            <w:r w:rsidRPr="00582D30">
              <w:rPr>
                <w:sz w:val="20"/>
                <w:szCs w:val="20"/>
                <w:lang w:val="ru-RU"/>
              </w:rPr>
              <w:t>Процентильная оценка задержек: какая задержка не превышается для заданной доли операций.</w:t>
            </w:r>
          </w:p>
        </w:tc>
        <w:tc>
          <w:tcPr>
            <w:tcW w:w="3700" w:type="dxa"/>
          </w:tcPr>
          <w:p w14:paraId="1371E586" w14:textId="77777777" w:rsidR="00E505A8" w:rsidRPr="00582D30" w:rsidRDefault="00E505A8" w:rsidP="003E0862">
            <w:pPr>
              <w:keepLines/>
              <w:spacing w:after="0"/>
              <w:rPr>
                <w:sz w:val="20"/>
                <w:szCs w:val="20"/>
                <w:lang w:val="ru-RU"/>
              </w:rPr>
            </w:pPr>
            <w:r w:rsidRPr="00582D30">
              <w:rPr>
                <w:sz w:val="20"/>
                <w:szCs w:val="20"/>
                <w:lang w:val="ru-RU"/>
              </w:rPr>
              <w:t xml:space="preserve">Даже если средняя </w:t>
            </w:r>
            <w:r w:rsidRPr="00582D30">
              <w:rPr>
                <w:sz w:val="20"/>
                <w:szCs w:val="20"/>
              </w:rPr>
              <w:t>latency</w:t>
            </w:r>
            <w:r w:rsidRPr="00582D30">
              <w:rPr>
                <w:sz w:val="20"/>
                <w:szCs w:val="20"/>
                <w:lang w:val="ru-RU"/>
              </w:rPr>
              <w:t xml:space="preserve"> укладывается в требование, высокие 99/99.9 процентильные значения могут говорить о всплесках задержки, перегрузке путей или неравномерности работы массива.</w:t>
            </w:r>
          </w:p>
        </w:tc>
      </w:tr>
      <w:tr w:rsidR="00582D30" w:rsidRPr="00582D30" w14:paraId="23826C23" w14:textId="77777777" w:rsidTr="00582D30">
        <w:tc>
          <w:tcPr>
            <w:tcW w:w="2466" w:type="dxa"/>
          </w:tcPr>
          <w:p w14:paraId="0D147812" w14:textId="77777777" w:rsidR="00E505A8" w:rsidRPr="00582D30" w:rsidRDefault="00E505A8" w:rsidP="003E0862">
            <w:pPr>
              <w:keepLines/>
              <w:spacing w:after="0"/>
              <w:rPr>
                <w:sz w:val="20"/>
                <w:szCs w:val="20"/>
              </w:rPr>
            </w:pPr>
            <w:r w:rsidRPr="00582D30">
              <w:rPr>
                <w:sz w:val="20"/>
                <w:szCs w:val="20"/>
              </w:rPr>
              <w:t>cpu          : usr=..., sys=..., ctx=...</w:t>
            </w:r>
          </w:p>
        </w:tc>
        <w:tc>
          <w:tcPr>
            <w:tcW w:w="3700" w:type="dxa"/>
          </w:tcPr>
          <w:p w14:paraId="654F111F" w14:textId="77777777" w:rsidR="00E505A8" w:rsidRPr="00582D30" w:rsidRDefault="00E505A8" w:rsidP="003E0862">
            <w:pPr>
              <w:keepLines/>
              <w:spacing w:after="0"/>
              <w:rPr>
                <w:sz w:val="20"/>
                <w:szCs w:val="20"/>
                <w:lang w:val="ru-RU"/>
              </w:rPr>
            </w:pPr>
            <w:r w:rsidRPr="00582D30">
              <w:rPr>
                <w:sz w:val="20"/>
                <w:szCs w:val="20"/>
                <w:lang w:val="ru-RU"/>
              </w:rPr>
              <w:t xml:space="preserve">Показывает загрузку </w:t>
            </w:r>
            <w:r w:rsidRPr="00582D30">
              <w:rPr>
                <w:sz w:val="20"/>
                <w:szCs w:val="20"/>
              </w:rPr>
              <w:t>CPU</w:t>
            </w:r>
            <w:r w:rsidRPr="00582D30">
              <w:rPr>
                <w:sz w:val="20"/>
                <w:szCs w:val="20"/>
                <w:lang w:val="ru-RU"/>
              </w:rPr>
              <w:t xml:space="preserve">, долю времени в </w:t>
            </w:r>
            <w:r w:rsidRPr="00582D30">
              <w:rPr>
                <w:sz w:val="20"/>
                <w:szCs w:val="20"/>
              </w:rPr>
              <w:t>user</w:t>
            </w:r>
            <w:r w:rsidRPr="00582D30">
              <w:rPr>
                <w:sz w:val="20"/>
                <w:szCs w:val="20"/>
                <w:lang w:val="ru-RU"/>
              </w:rPr>
              <w:t>/</w:t>
            </w:r>
            <w:r w:rsidRPr="00582D30">
              <w:rPr>
                <w:sz w:val="20"/>
                <w:szCs w:val="20"/>
              </w:rPr>
              <w:t>system</w:t>
            </w:r>
            <w:r w:rsidRPr="00582D30">
              <w:rPr>
                <w:sz w:val="20"/>
                <w:szCs w:val="20"/>
                <w:lang w:val="ru-RU"/>
              </w:rPr>
              <w:t xml:space="preserve"> и количество переключений контекста.</w:t>
            </w:r>
          </w:p>
        </w:tc>
        <w:tc>
          <w:tcPr>
            <w:tcW w:w="3700" w:type="dxa"/>
          </w:tcPr>
          <w:p w14:paraId="2550B026" w14:textId="77777777" w:rsidR="00E505A8" w:rsidRPr="00582D30" w:rsidRDefault="00E505A8" w:rsidP="003E0862">
            <w:pPr>
              <w:keepLines/>
              <w:spacing w:after="0"/>
              <w:rPr>
                <w:sz w:val="20"/>
                <w:szCs w:val="20"/>
              </w:rPr>
            </w:pPr>
            <w:r w:rsidRPr="00582D30">
              <w:rPr>
                <w:sz w:val="20"/>
                <w:szCs w:val="20"/>
                <w:lang w:val="ru-RU"/>
              </w:rPr>
              <w:t xml:space="preserve">Слишком высокий </w:t>
            </w:r>
            <w:r w:rsidRPr="00582D30">
              <w:rPr>
                <w:sz w:val="20"/>
                <w:szCs w:val="20"/>
              </w:rPr>
              <w:t>sys</w:t>
            </w:r>
            <w:r w:rsidRPr="00582D30">
              <w:rPr>
                <w:sz w:val="20"/>
                <w:szCs w:val="20"/>
                <w:lang w:val="ru-RU"/>
              </w:rPr>
              <w:t xml:space="preserve"> или аномально большие </w:t>
            </w:r>
            <w:r w:rsidRPr="00582D30">
              <w:rPr>
                <w:sz w:val="20"/>
                <w:szCs w:val="20"/>
              </w:rPr>
              <w:t>ctx</w:t>
            </w:r>
            <w:r w:rsidRPr="00582D30">
              <w:rPr>
                <w:sz w:val="20"/>
                <w:szCs w:val="20"/>
                <w:lang w:val="ru-RU"/>
              </w:rPr>
              <w:t xml:space="preserve"> могут указывать, что ограничение находится на хосте, а не на СХД. </w:t>
            </w:r>
            <w:r w:rsidRPr="00582D30">
              <w:rPr>
                <w:sz w:val="20"/>
                <w:szCs w:val="20"/>
              </w:rPr>
              <w:t>Это особенно важно при сравнении SSD и NVMe-профилей.</w:t>
            </w:r>
          </w:p>
        </w:tc>
      </w:tr>
      <w:tr w:rsidR="00582D30" w:rsidRPr="003E0862" w14:paraId="00AC7E07" w14:textId="77777777" w:rsidTr="00582D30">
        <w:tc>
          <w:tcPr>
            <w:tcW w:w="2466" w:type="dxa"/>
          </w:tcPr>
          <w:p w14:paraId="5D7B3562" w14:textId="77777777" w:rsidR="00E505A8" w:rsidRPr="00582D30" w:rsidRDefault="00E505A8" w:rsidP="003E0862">
            <w:pPr>
              <w:keepLines/>
              <w:spacing w:after="0"/>
              <w:rPr>
                <w:sz w:val="20"/>
                <w:szCs w:val="20"/>
              </w:rPr>
            </w:pPr>
            <w:r w:rsidRPr="00582D30">
              <w:rPr>
                <w:sz w:val="20"/>
                <w:szCs w:val="20"/>
              </w:rPr>
              <w:t>IO depths    : ...</w:t>
            </w:r>
            <w:r w:rsidRPr="00582D30">
              <w:rPr>
                <w:sz w:val="20"/>
                <w:szCs w:val="20"/>
              </w:rPr>
              <w:br/>
              <w:t>submit      : ...</w:t>
            </w:r>
            <w:r w:rsidRPr="00582D30">
              <w:rPr>
                <w:sz w:val="20"/>
                <w:szCs w:val="20"/>
              </w:rPr>
              <w:br/>
              <w:t>complete    : ...</w:t>
            </w:r>
          </w:p>
        </w:tc>
        <w:tc>
          <w:tcPr>
            <w:tcW w:w="3700" w:type="dxa"/>
          </w:tcPr>
          <w:p w14:paraId="5ABBD30E" w14:textId="77777777" w:rsidR="00E505A8" w:rsidRPr="00582D30" w:rsidRDefault="00E505A8" w:rsidP="003E0862">
            <w:pPr>
              <w:keepLines/>
              <w:spacing w:after="0"/>
              <w:rPr>
                <w:sz w:val="20"/>
                <w:szCs w:val="20"/>
                <w:lang w:val="ru-RU"/>
              </w:rPr>
            </w:pPr>
            <w:r w:rsidRPr="00582D30">
              <w:rPr>
                <w:sz w:val="20"/>
                <w:szCs w:val="20"/>
                <w:lang w:val="ru-RU"/>
              </w:rPr>
              <w:t>Показывает фактически достигнутую глубину очереди и распределение операций по отправке/завершению.</w:t>
            </w:r>
          </w:p>
        </w:tc>
        <w:tc>
          <w:tcPr>
            <w:tcW w:w="3700" w:type="dxa"/>
          </w:tcPr>
          <w:p w14:paraId="729CB3D9" w14:textId="77777777" w:rsidR="00E505A8" w:rsidRPr="00582D30" w:rsidRDefault="00E505A8" w:rsidP="003E0862">
            <w:pPr>
              <w:keepLines/>
              <w:spacing w:after="0"/>
              <w:rPr>
                <w:sz w:val="20"/>
                <w:szCs w:val="20"/>
                <w:lang w:val="ru-RU"/>
              </w:rPr>
            </w:pPr>
            <w:r w:rsidRPr="00582D30">
              <w:rPr>
                <w:sz w:val="20"/>
                <w:szCs w:val="20"/>
                <w:lang w:val="ru-RU"/>
              </w:rPr>
              <w:t>Нужно убедиться, что тест действительно вышел на плановую очередь. Если фактическая глубина существенно ниже ожидаемой, результат может занижать производительность СХД.</w:t>
            </w:r>
          </w:p>
        </w:tc>
      </w:tr>
      <w:tr w:rsidR="00582D30" w:rsidRPr="003E0862" w14:paraId="21679B21" w14:textId="77777777" w:rsidTr="00582D30">
        <w:tc>
          <w:tcPr>
            <w:tcW w:w="2466" w:type="dxa"/>
          </w:tcPr>
          <w:p w14:paraId="746B7F1F" w14:textId="77777777" w:rsidR="00E505A8" w:rsidRPr="00582D30" w:rsidRDefault="00E505A8" w:rsidP="003E0862">
            <w:pPr>
              <w:keepLines/>
              <w:spacing w:after="0"/>
              <w:rPr>
                <w:sz w:val="20"/>
                <w:szCs w:val="20"/>
              </w:rPr>
            </w:pPr>
            <w:r w:rsidRPr="00582D30">
              <w:rPr>
                <w:sz w:val="20"/>
                <w:szCs w:val="20"/>
              </w:rPr>
              <w:lastRenderedPageBreak/>
              <w:t>issued rwts: total=..., short=..., dropped=...</w:t>
            </w:r>
          </w:p>
        </w:tc>
        <w:tc>
          <w:tcPr>
            <w:tcW w:w="3700" w:type="dxa"/>
          </w:tcPr>
          <w:p w14:paraId="5AF8CB63" w14:textId="77777777" w:rsidR="00E505A8" w:rsidRPr="00582D30" w:rsidRDefault="00E505A8" w:rsidP="003E0862">
            <w:pPr>
              <w:keepLines/>
              <w:spacing w:after="0"/>
              <w:rPr>
                <w:sz w:val="20"/>
                <w:szCs w:val="20"/>
                <w:lang w:val="ru-RU"/>
              </w:rPr>
            </w:pPr>
            <w:r w:rsidRPr="00582D30">
              <w:rPr>
                <w:sz w:val="20"/>
                <w:szCs w:val="20"/>
                <w:lang w:val="ru-RU"/>
              </w:rPr>
              <w:t xml:space="preserve">Счётчики реально выполненных операций, коротких </w:t>
            </w:r>
            <w:r w:rsidRPr="00582D30">
              <w:rPr>
                <w:sz w:val="20"/>
                <w:szCs w:val="20"/>
              </w:rPr>
              <w:t>I</w:t>
            </w:r>
            <w:r w:rsidRPr="00582D30">
              <w:rPr>
                <w:sz w:val="20"/>
                <w:szCs w:val="20"/>
                <w:lang w:val="ru-RU"/>
              </w:rPr>
              <w:t>/</w:t>
            </w:r>
            <w:r w:rsidRPr="00582D30">
              <w:rPr>
                <w:sz w:val="20"/>
                <w:szCs w:val="20"/>
              </w:rPr>
              <w:t>O</w:t>
            </w:r>
            <w:r w:rsidRPr="00582D30">
              <w:rPr>
                <w:sz w:val="20"/>
                <w:szCs w:val="20"/>
                <w:lang w:val="ru-RU"/>
              </w:rPr>
              <w:t xml:space="preserve"> и потерянных операций.</w:t>
            </w:r>
          </w:p>
        </w:tc>
        <w:tc>
          <w:tcPr>
            <w:tcW w:w="3700" w:type="dxa"/>
          </w:tcPr>
          <w:p w14:paraId="159F7567" w14:textId="77777777" w:rsidR="00E505A8" w:rsidRPr="00582D30" w:rsidRDefault="00E505A8" w:rsidP="003E0862">
            <w:pPr>
              <w:keepLines/>
              <w:spacing w:after="0"/>
              <w:rPr>
                <w:sz w:val="20"/>
                <w:szCs w:val="20"/>
                <w:lang w:val="ru-RU"/>
              </w:rPr>
            </w:pPr>
            <w:r w:rsidRPr="00582D30">
              <w:rPr>
                <w:sz w:val="20"/>
                <w:szCs w:val="20"/>
                <w:lang w:val="ru-RU"/>
              </w:rPr>
              <w:t xml:space="preserve">Для штатного прогона </w:t>
            </w:r>
            <w:r w:rsidRPr="00582D30">
              <w:rPr>
                <w:sz w:val="20"/>
                <w:szCs w:val="20"/>
              </w:rPr>
              <w:t>short</w:t>
            </w:r>
            <w:r w:rsidRPr="00582D30">
              <w:rPr>
                <w:sz w:val="20"/>
                <w:szCs w:val="20"/>
                <w:lang w:val="ru-RU"/>
              </w:rPr>
              <w:t xml:space="preserve"> и </w:t>
            </w:r>
            <w:r w:rsidRPr="00582D30">
              <w:rPr>
                <w:sz w:val="20"/>
                <w:szCs w:val="20"/>
              </w:rPr>
              <w:t>dropped</w:t>
            </w:r>
            <w:r w:rsidRPr="00582D30">
              <w:rPr>
                <w:sz w:val="20"/>
                <w:szCs w:val="20"/>
                <w:lang w:val="ru-RU"/>
              </w:rPr>
              <w:t xml:space="preserve"> должны отсутствовать либо быть равны нулю. Их наличие указывает на сбои выполнения, таймауты или проблемы транспортного уровня.</w:t>
            </w:r>
          </w:p>
        </w:tc>
      </w:tr>
      <w:tr w:rsidR="00582D30" w:rsidRPr="003E0862" w14:paraId="787FD18E" w14:textId="77777777" w:rsidTr="00582D30">
        <w:tc>
          <w:tcPr>
            <w:tcW w:w="2466" w:type="dxa"/>
          </w:tcPr>
          <w:p w14:paraId="1EB708FF" w14:textId="77777777" w:rsidR="00E505A8" w:rsidRPr="00582D30" w:rsidRDefault="00E505A8" w:rsidP="003E0862">
            <w:pPr>
              <w:keepLines/>
              <w:spacing w:after="0"/>
              <w:rPr>
                <w:sz w:val="20"/>
                <w:szCs w:val="20"/>
              </w:rPr>
            </w:pPr>
            <w:r w:rsidRPr="00582D30">
              <w:rPr>
                <w:sz w:val="20"/>
                <w:szCs w:val="20"/>
              </w:rPr>
              <w:t>Run status group 0 (all jobs):</w:t>
            </w:r>
          </w:p>
        </w:tc>
        <w:tc>
          <w:tcPr>
            <w:tcW w:w="3700" w:type="dxa"/>
          </w:tcPr>
          <w:p w14:paraId="6EE0E777" w14:textId="77777777" w:rsidR="00E505A8" w:rsidRPr="00582D30" w:rsidRDefault="00E505A8" w:rsidP="003E0862">
            <w:pPr>
              <w:keepLines/>
              <w:spacing w:after="0"/>
              <w:rPr>
                <w:sz w:val="20"/>
                <w:szCs w:val="20"/>
                <w:lang w:val="ru-RU"/>
              </w:rPr>
            </w:pPr>
            <w:r w:rsidRPr="00582D30">
              <w:rPr>
                <w:sz w:val="20"/>
                <w:szCs w:val="20"/>
                <w:lang w:val="ru-RU"/>
              </w:rPr>
              <w:t xml:space="preserve">Итоговая сводка по группе </w:t>
            </w:r>
            <w:r w:rsidRPr="00582D30">
              <w:rPr>
                <w:sz w:val="20"/>
                <w:szCs w:val="20"/>
              </w:rPr>
              <w:t>job</w:t>
            </w:r>
            <w:r w:rsidRPr="00582D30">
              <w:rPr>
                <w:sz w:val="20"/>
                <w:szCs w:val="20"/>
                <w:lang w:val="ru-RU"/>
              </w:rPr>
              <w:t xml:space="preserve">. При </w:t>
            </w:r>
            <w:r w:rsidRPr="00582D30">
              <w:rPr>
                <w:sz w:val="20"/>
                <w:szCs w:val="20"/>
              </w:rPr>
              <w:t>group</w:t>
            </w:r>
            <w:r w:rsidRPr="00582D30">
              <w:rPr>
                <w:sz w:val="20"/>
                <w:szCs w:val="20"/>
                <w:lang w:val="ru-RU"/>
              </w:rPr>
              <w:t>_</w:t>
            </w:r>
            <w:r w:rsidRPr="00582D30">
              <w:rPr>
                <w:sz w:val="20"/>
                <w:szCs w:val="20"/>
              </w:rPr>
              <w:t>reporting</w:t>
            </w:r>
            <w:r w:rsidRPr="00582D30">
              <w:rPr>
                <w:sz w:val="20"/>
                <w:szCs w:val="20"/>
                <w:lang w:val="ru-RU"/>
              </w:rPr>
              <w:t xml:space="preserve"> именно этот блок удобно использовать как краткий итог по прогону.</w:t>
            </w:r>
          </w:p>
        </w:tc>
        <w:tc>
          <w:tcPr>
            <w:tcW w:w="3700" w:type="dxa"/>
          </w:tcPr>
          <w:p w14:paraId="451CAF59" w14:textId="77777777" w:rsidR="00E505A8" w:rsidRPr="00582D30" w:rsidRDefault="00E505A8" w:rsidP="003E0862">
            <w:pPr>
              <w:keepLines/>
              <w:spacing w:after="0"/>
              <w:rPr>
                <w:sz w:val="20"/>
                <w:szCs w:val="20"/>
                <w:lang w:val="ru-RU"/>
              </w:rPr>
            </w:pPr>
            <w:r w:rsidRPr="00582D30">
              <w:rPr>
                <w:sz w:val="20"/>
                <w:szCs w:val="20"/>
                <w:lang w:val="ru-RU"/>
              </w:rPr>
              <w:t xml:space="preserve">В журнал испытаний рекомендуется фиксировать значения из итоговой сводки </w:t>
            </w:r>
          </w:p>
        </w:tc>
      </w:tr>
    </w:tbl>
    <w:p w14:paraId="5A9727D3" w14:textId="77777777" w:rsidR="00E505A8" w:rsidRDefault="00E505A8" w:rsidP="00E505A8">
      <w:pPr>
        <w:rPr>
          <w:lang w:val="ru-RU"/>
        </w:rPr>
      </w:pPr>
    </w:p>
    <w:p w14:paraId="73DFB193" w14:textId="77777777" w:rsidR="00E505A8" w:rsidRPr="002366F0" w:rsidRDefault="00E505A8">
      <w:pPr>
        <w:spacing w:after="200" w:line="276" w:lineRule="auto"/>
        <w:rPr>
          <w:lang w:val="ru-RU"/>
        </w:rPr>
      </w:pPr>
    </w:p>
    <w:p w14:paraId="67AC5221" w14:textId="77777777" w:rsidR="002A0A7D" w:rsidRPr="00A0593A" w:rsidRDefault="002A0A7D">
      <w:pPr>
        <w:rPr>
          <w:lang w:val="ru-RU"/>
        </w:rPr>
      </w:pPr>
    </w:p>
    <w:p w14:paraId="58D7B466" w14:textId="77777777" w:rsidR="002A0A7D" w:rsidRPr="00A0593A" w:rsidRDefault="008F215E">
      <w:pPr>
        <w:rPr>
          <w:lang w:val="ru-RU"/>
        </w:rPr>
      </w:pPr>
      <w:r w:rsidRPr="00A0593A">
        <w:rPr>
          <w:b/>
          <w:lang w:val="ru-RU"/>
        </w:rPr>
        <w:t xml:space="preserve">13. Требования к приложениям и материалам испытаний для нагрузочных испытаний </w:t>
      </w:r>
      <w:r>
        <w:rPr>
          <w:b/>
        </w:rPr>
        <w:t>SSD</w:t>
      </w:r>
      <w:r w:rsidRPr="00A0593A">
        <w:rPr>
          <w:b/>
          <w:lang w:val="ru-RU"/>
        </w:rPr>
        <w:t xml:space="preserve"> и </w:t>
      </w:r>
      <w:r>
        <w:rPr>
          <w:b/>
        </w:rPr>
        <w:t>NVMe</w:t>
      </w:r>
      <w:r w:rsidRPr="00A0593A">
        <w:rPr>
          <w:b/>
          <w:lang w:val="ru-RU"/>
        </w:rPr>
        <w:t xml:space="preserve"> СХД</w:t>
      </w:r>
    </w:p>
    <w:p w14:paraId="663082EC" w14:textId="77777777" w:rsidR="002A0A7D" w:rsidRPr="00A0593A" w:rsidRDefault="002A0A7D">
      <w:pPr>
        <w:rPr>
          <w:lang w:val="ru-RU"/>
        </w:rPr>
      </w:pPr>
    </w:p>
    <w:p w14:paraId="6E1B77B7" w14:textId="0AD95899" w:rsidR="002A0A7D" w:rsidRPr="00A0593A" w:rsidRDefault="008F215E">
      <w:pPr>
        <w:rPr>
          <w:lang w:val="ru-RU"/>
        </w:rPr>
      </w:pPr>
      <w:r w:rsidRPr="00A0593A">
        <w:rPr>
          <w:b/>
          <w:lang w:val="ru-RU"/>
        </w:rPr>
        <w:t xml:space="preserve">13.1 Требования к приложениям и материалам испытаний для теста "Нагрузочные испытания для </w:t>
      </w:r>
      <w:r>
        <w:rPr>
          <w:b/>
        </w:rPr>
        <w:t>SSD</w:t>
      </w:r>
      <w:r w:rsidRPr="00A0593A">
        <w:rPr>
          <w:b/>
          <w:lang w:val="ru-RU"/>
        </w:rPr>
        <w:t xml:space="preserve"> СХД"</w:t>
      </w:r>
    </w:p>
    <w:tbl>
      <w:tblPr>
        <w:tblStyle w:val="aff0"/>
        <w:tblW w:w="5000" w:type="pct"/>
        <w:jc w:val="center"/>
        <w:tblBorders>
          <w:top w:val="single" w:sz="4" w:space="0" w:color="C9D2E3"/>
          <w:left w:val="single" w:sz="4" w:space="0" w:color="C9D2E3"/>
          <w:bottom w:val="single" w:sz="4" w:space="0" w:color="C9D2E3"/>
          <w:right w:val="single" w:sz="4" w:space="0" w:color="C9D2E3"/>
          <w:insideH w:val="single" w:sz="4" w:space="0" w:color="C9D2E3"/>
          <w:insideV w:val="single" w:sz="4" w:space="0" w:color="C9D2E3"/>
        </w:tblBorders>
        <w:tblLook w:val="04A0" w:firstRow="1" w:lastRow="0" w:firstColumn="1" w:lastColumn="0" w:noHBand="0" w:noVBand="1"/>
      </w:tblPr>
      <w:tblGrid>
        <w:gridCol w:w="2412"/>
        <w:gridCol w:w="6029"/>
        <w:gridCol w:w="6029"/>
      </w:tblGrid>
      <w:tr w:rsidR="005302D1" w:rsidRPr="00A0593A" w14:paraId="72D3291D" w14:textId="77777777" w:rsidTr="00E170A6">
        <w:trPr>
          <w:tblHeader/>
          <w:jc w:val="center"/>
        </w:trPr>
        <w:tc>
          <w:tcPr>
            <w:tcW w:w="833" w:type="pct"/>
            <w:shd w:val="clear" w:color="auto" w:fill="E9EEF8"/>
          </w:tcPr>
          <w:p w14:paraId="2ECC9B79" w14:textId="77777777" w:rsidR="005302D1" w:rsidRPr="00A0593A" w:rsidRDefault="005302D1" w:rsidP="003E0862">
            <w:pPr>
              <w:pStyle w:val="TableText"/>
              <w:spacing w:after="40"/>
              <w:rPr>
                <w:rFonts w:cs="Times New Roman"/>
                <w:szCs w:val="16"/>
              </w:rPr>
            </w:pPr>
            <w:r w:rsidRPr="00A0593A">
              <w:rPr>
                <w:rFonts w:cs="Times New Roman"/>
                <w:b/>
                <w:szCs w:val="16"/>
              </w:rPr>
              <w:t>Материал</w:t>
            </w:r>
          </w:p>
        </w:tc>
        <w:tc>
          <w:tcPr>
            <w:tcW w:w="2083" w:type="pct"/>
            <w:shd w:val="clear" w:color="auto" w:fill="E9EEF8"/>
          </w:tcPr>
          <w:p w14:paraId="7A752B53" w14:textId="77777777" w:rsidR="005302D1" w:rsidRPr="00A0593A" w:rsidRDefault="005302D1" w:rsidP="003E0862">
            <w:pPr>
              <w:pStyle w:val="TableText"/>
              <w:spacing w:after="40"/>
              <w:rPr>
                <w:rFonts w:cs="Times New Roman"/>
                <w:szCs w:val="16"/>
              </w:rPr>
            </w:pPr>
            <w:r w:rsidRPr="00A0593A">
              <w:rPr>
                <w:rFonts w:cs="Times New Roman"/>
                <w:b/>
                <w:szCs w:val="16"/>
              </w:rPr>
              <w:t>Содержание</w:t>
            </w:r>
          </w:p>
        </w:tc>
        <w:tc>
          <w:tcPr>
            <w:tcW w:w="2083" w:type="pct"/>
            <w:shd w:val="clear" w:color="auto" w:fill="E9EEF8"/>
          </w:tcPr>
          <w:p w14:paraId="7C0BFC18" w14:textId="77777777" w:rsidR="005302D1" w:rsidRPr="00A0593A" w:rsidRDefault="005302D1" w:rsidP="003E0862">
            <w:pPr>
              <w:pStyle w:val="TableText"/>
              <w:spacing w:after="40"/>
              <w:rPr>
                <w:rFonts w:cs="Times New Roman"/>
                <w:szCs w:val="16"/>
              </w:rPr>
            </w:pPr>
            <w:r w:rsidRPr="00A0593A">
              <w:rPr>
                <w:rFonts w:cs="Times New Roman"/>
                <w:b/>
                <w:szCs w:val="16"/>
              </w:rPr>
              <w:t>Когда собирается</w:t>
            </w:r>
          </w:p>
        </w:tc>
      </w:tr>
      <w:tr w:rsidR="005302D1" w:rsidRPr="003E0862" w14:paraId="6AD23E20" w14:textId="77777777" w:rsidTr="00E170A6">
        <w:trPr>
          <w:jc w:val="center"/>
        </w:trPr>
        <w:tc>
          <w:tcPr>
            <w:tcW w:w="833" w:type="pct"/>
          </w:tcPr>
          <w:p w14:paraId="29DD3C3E" w14:textId="77777777" w:rsidR="005302D1" w:rsidRPr="00A0593A" w:rsidRDefault="005302D1" w:rsidP="003E0862">
            <w:pPr>
              <w:pStyle w:val="TableText"/>
              <w:spacing w:after="40"/>
              <w:rPr>
                <w:rFonts w:cs="Times New Roman"/>
                <w:szCs w:val="16"/>
                <w:lang w:val="ru-RU"/>
              </w:rPr>
            </w:pPr>
            <w:r w:rsidRPr="00A0593A">
              <w:rPr>
                <w:rFonts w:cs="Times New Roman"/>
                <w:szCs w:val="16"/>
                <w:lang w:val="ru-RU"/>
              </w:rPr>
              <w:t xml:space="preserve">Скриншоты или выгрузки </w:t>
            </w:r>
            <w:r w:rsidRPr="00A0593A">
              <w:rPr>
                <w:rFonts w:cs="Times New Roman"/>
                <w:szCs w:val="16"/>
              </w:rPr>
              <w:t>CLI</w:t>
            </w:r>
            <w:r w:rsidRPr="00A0593A">
              <w:rPr>
                <w:rFonts w:cs="Times New Roman"/>
                <w:szCs w:val="16"/>
                <w:lang w:val="ru-RU"/>
              </w:rPr>
              <w:t xml:space="preserve"> СХД</w:t>
            </w:r>
          </w:p>
        </w:tc>
        <w:tc>
          <w:tcPr>
            <w:tcW w:w="2083" w:type="pct"/>
          </w:tcPr>
          <w:p w14:paraId="275CCFFF" w14:textId="77777777" w:rsidR="005302D1" w:rsidRPr="00A0593A" w:rsidRDefault="005302D1" w:rsidP="003E0862">
            <w:pPr>
              <w:pStyle w:val="TableText"/>
              <w:spacing w:after="40"/>
              <w:rPr>
                <w:rFonts w:cs="Times New Roman"/>
                <w:szCs w:val="16"/>
                <w:lang w:val="ru-RU"/>
              </w:rPr>
            </w:pPr>
            <w:r w:rsidRPr="00A0593A">
              <w:rPr>
                <w:rFonts w:cs="Times New Roman"/>
                <w:szCs w:val="16"/>
                <w:lang w:val="ru-RU"/>
              </w:rPr>
              <w:t xml:space="preserve">Состояние контроллеров, </w:t>
            </w:r>
            <w:r w:rsidRPr="00A0593A">
              <w:rPr>
                <w:rFonts w:cs="Times New Roman"/>
                <w:szCs w:val="16"/>
              </w:rPr>
              <w:t>front</w:t>
            </w:r>
            <w:r w:rsidRPr="00A0593A">
              <w:rPr>
                <w:rFonts w:cs="Times New Roman"/>
                <w:szCs w:val="16"/>
                <w:lang w:val="ru-RU"/>
              </w:rPr>
              <w:t>-</w:t>
            </w:r>
            <w:r w:rsidRPr="00A0593A">
              <w:rPr>
                <w:rFonts w:cs="Times New Roman"/>
                <w:szCs w:val="16"/>
              </w:rPr>
              <w:t>end</w:t>
            </w:r>
            <w:r w:rsidRPr="00A0593A">
              <w:rPr>
                <w:rFonts w:cs="Times New Roman"/>
                <w:szCs w:val="16"/>
                <w:lang w:val="ru-RU"/>
              </w:rPr>
              <w:t xml:space="preserve"> портов, </w:t>
            </w:r>
            <w:r w:rsidRPr="00A0593A">
              <w:rPr>
                <w:rFonts w:cs="Times New Roman"/>
                <w:szCs w:val="16"/>
              </w:rPr>
              <w:t>LUN</w:t>
            </w:r>
            <w:r w:rsidRPr="00A0593A">
              <w:rPr>
                <w:rFonts w:cs="Times New Roman"/>
                <w:szCs w:val="16"/>
                <w:lang w:val="ru-RU"/>
              </w:rPr>
              <w:t>, пулов, событий, счётчики производительности по контроллерам и портам.</w:t>
            </w:r>
          </w:p>
        </w:tc>
        <w:tc>
          <w:tcPr>
            <w:tcW w:w="2083" w:type="pct"/>
          </w:tcPr>
          <w:p w14:paraId="2EA42954" w14:textId="77777777" w:rsidR="002A0A7D" w:rsidRPr="00A0593A" w:rsidRDefault="008F215E">
            <w:pPr>
              <w:rPr>
                <w:sz w:val="16"/>
                <w:szCs w:val="16"/>
                <w:lang w:val="ru-RU"/>
              </w:rPr>
            </w:pPr>
            <w:r w:rsidRPr="00A0593A">
              <w:rPr>
                <w:sz w:val="16"/>
                <w:szCs w:val="16"/>
                <w:lang w:val="ru-RU"/>
              </w:rPr>
              <w:t xml:space="preserve">До начала целевого </w:t>
            </w:r>
            <w:r w:rsidRPr="00A0593A">
              <w:rPr>
                <w:sz w:val="16"/>
                <w:szCs w:val="16"/>
              </w:rPr>
              <w:t>SSD</w:t>
            </w:r>
            <w:r w:rsidRPr="00A0593A">
              <w:rPr>
                <w:sz w:val="16"/>
                <w:szCs w:val="16"/>
                <w:lang w:val="ru-RU"/>
              </w:rPr>
              <w:t>-прогона, во время прогона не реже одного раза в 10 минут, после завершения прогона. Для испытания отказа двух накопителей — до отказа, в момент отказа, после стабилизации и после завершения короткого прогона.</w:t>
            </w:r>
          </w:p>
        </w:tc>
      </w:tr>
      <w:tr w:rsidR="005302D1" w:rsidRPr="003E0862" w14:paraId="507ECE9A" w14:textId="77777777" w:rsidTr="00E170A6">
        <w:trPr>
          <w:jc w:val="center"/>
        </w:trPr>
        <w:tc>
          <w:tcPr>
            <w:tcW w:w="833" w:type="pct"/>
          </w:tcPr>
          <w:p w14:paraId="1EA63DD3" w14:textId="77777777" w:rsidR="005302D1" w:rsidRPr="00A0593A" w:rsidRDefault="005302D1" w:rsidP="003E0862">
            <w:pPr>
              <w:pStyle w:val="TableText"/>
              <w:spacing w:after="40"/>
              <w:rPr>
                <w:rFonts w:cs="Times New Roman"/>
                <w:szCs w:val="16"/>
              </w:rPr>
            </w:pPr>
            <w:r w:rsidRPr="00A0593A">
              <w:rPr>
                <w:rFonts w:cs="Times New Roman"/>
                <w:szCs w:val="16"/>
              </w:rPr>
              <w:t>Схема SAN и zoning</w:t>
            </w:r>
          </w:p>
        </w:tc>
        <w:tc>
          <w:tcPr>
            <w:tcW w:w="2083" w:type="pct"/>
          </w:tcPr>
          <w:p w14:paraId="6A9E8637" w14:textId="77777777" w:rsidR="005302D1" w:rsidRPr="00A0593A" w:rsidRDefault="005302D1" w:rsidP="003E0862">
            <w:pPr>
              <w:pStyle w:val="TableText"/>
              <w:spacing w:after="40"/>
              <w:rPr>
                <w:rFonts w:cs="Times New Roman"/>
                <w:szCs w:val="16"/>
              </w:rPr>
            </w:pPr>
            <w:r w:rsidRPr="00A0593A">
              <w:rPr>
                <w:rFonts w:cs="Times New Roman"/>
                <w:szCs w:val="16"/>
              </w:rPr>
              <w:t>WWPN инициаторов, WWPN target-портов, принадлежность target-портов к контроллерам, zoning/masking, схема двух FC-фабрик.</w:t>
            </w:r>
          </w:p>
        </w:tc>
        <w:tc>
          <w:tcPr>
            <w:tcW w:w="2083" w:type="pct"/>
          </w:tcPr>
          <w:p w14:paraId="5E8FDF85" w14:textId="77777777" w:rsidR="002A0A7D" w:rsidRPr="00A0593A" w:rsidRDefault="008F215E">
            <w:pPr>
              <w:rPr>
                <w:sz w:val="16"/>
                <w:szCs w:val="16"/>
                <w:lang w:val="ru-RU"/>
              </w:rPr>
            </w:pPr>
            <w:r w:rsidRPr="00A0593A">
              <w:rPr>
                <w:sz w:val="16"/>
                <w:szCs w:val="16"/>
                <w:lang w:val="ru-RU"/>
              </w:rPr>
              <w:t xml:space="preserve">До начала нагрузочных испытаний </w:t>
            </w:r>
            <w:r w:rsidRPr="00A0593A">
              <w:rPr>
                <w:sz w:val="16"/>
                <w:szCs w:val="16"/>
              </w:rPr>
              <w:t>SSD</w:t>
            </w:r>
            <w:r w:rsidRPr="00A0593A">
              <w:rPr>
                <w:sz w:val="16"/>
                <w:szCs w:val="16"/>
                <w:lang w:val="ru-RU"/>
              </w:rPr>
              <w:t xml:space="preserve">. Повторно собирается при любом изменении схемы подключения, </w:t>
            </w:r>
            <w:r w:rsidRPr="00A0593A">
              <w:rPr>
                <w:sz w:val="16"/>
                <w:szCs w:val="16"/>
              </w:rPr>
              <w:t>zoning</w:t>
            </w:r>
            <w:r w:rsidRPr="00A0593A">
              <w:rPr>
                <w:sz w:val="16"/>
                <w:szCs w:val="16"/>
                <w:lang w:val="ru-RU"/>
              </w:rPr>
              <w:t xml:space="preserve">, </w:t>
            </w:r>
            <w:r w:rsidRPr="00A0593A">
              <w:rPr>
                <w:sz w:val="16"/>
                <w:szCs w:val="16"/>
              </w:rPr>
              <w:t>masking</w:t>
            </w:r>
            <w:r w:rsidRPr="00A0593A">
              <w:rPr>
                <w:sz w:val="16"/>
                <w:szCs w:val="16"/>
                <w:lang w:val="ru-RU"/>
              </w:rPr>
              <w:t xml:space="preserve"> или состава </w:t>
            </w:r>
            <w:r w:rsidRPr="00A0593A">
              <w:rPr>
                <w:sz w:val="16"/>
                <w:szCs w:val="16"/>
              </w:rPr>
              <w:t>target</w:t>
            </w:r>
            <w:r w:rsidRPr="00A0593A">
              <w:rPr>
                <w:sz w:val="16"/>
                <w:szCs w:val="16"/>
                <w:lang w:val="ru-RU"/>
              </w:rPr>
              <w:t>-портов.</w:t>
            </w:r>
          </w:p>
        </w:tc>
      </w:tr>
      <w:tr w:rsidR="005302D1" w:rsidRPr="003E0862" w14:paraId="457BF554" w14:textId="77777777" w:rsidTr="00E170A6">
        <w:trPr>
          <w:jc w:val="center"/>
        </w:trPr>
        <w:tc>
          <w:tcPr>
            <w:tcW w:w="833" w:type="pct"/>
          </w:tcPr>
          <w:p w14:paraId="2BC8C941" w14:textId="77777777" w:rsidR="005302D1" w:rsidRPr="00A0593A" w:rsidRDefault="005302D1" w:rsidP="003E0862">
            <w:pPr>
              <w:pStyle w:val="TableText"/>
              <w:spacing w:after="40"/>
              <w:rPr>
                <w:rFonts w:cs="Times New Roman"/>
                <w:szCs w:val="16"/>
              </w:rPr>
            </w:pPr>
            <w:r w:rsidRPr="00A0593A">
              <w:rPr>
                <w:rFonts w:cs="Times New Roman"/>
                <w:szCs w:val="16"/>
              </w:rPr>
              <w:t>FIO normal</w:t>
            </w:r>
          </w:p>
        </w:tc>
        <w:tc>
          <w:tcPr>
            <w:tcW w:w="2083" w:type="pct"/>
          </w:tcPr>
          <w:p w14:paraId="50DD9E40" w14:textId="77777777" w:rsidR="005302D1" w:rsidRPr="00A0593A" w:rsidRDefault="005302D1" w:rsidP="003E0862">
            <w:pPr>
              <w:pStyle w:val="TableText"/>
              <w:spacing w:after="40"/>
              <w:rPr>
                <w:rFonts w:cs="Times New Roman"/>
                <w:szCs w:val="16"/>
                <w:lang w:val="ru-RU"/>
              </w:rPr>
            </w:pPr>
            <w:r w:rsidRPr="00A0593A">
              <w:rPr>
                <w:rFonts w:cs="Times New Roman"/>
                <w:szCs w:val="16"/>
                <w:lang w:val="ru-RU"/>
              </w:rPr>
              <w:t xml:space="preserve">Отчёт </w:t>
            </w:r>
            <w:r w:rsidRPr="00A0593A">
              <w:rPr>
                <w:rFonts w:cs="Times New Roman"/>
                <w:szCs w:val="16"/>
              </w:rPr>
              <w:t>FIO</w:t>
            </w:r>
            <w:r w:rsidRPr="00A0593A">
              <w:rPr>
                <w:rFonts w:cs="Times New Roman"/>
                <w:szCs w:val="16"/>
                <w:lang w:val="ru-RU"/>
              </w:rPr>
              <w:t xml:space="preserve"> по каждому серверу: профиль, </w:t>
            </w:r>
            <w:r w:rsidRPr="00A0593A">
              <w:rPr>
                <w:rFonts w:cs="Times New Roman"/>
                <w:szCs w:val="16"/>
              </w:rPr>
              <w:t>IOPS</w:t>
            </w:r>
            <w:r w:rsidRPr="00A0593A">
              <w:rPr>
                <w:rFonts w:cs="Times New Roman"/>
                <w:szCs w:val="16"/>
                <w:lang w:val="ru-RU"/>
              </w:rPr>
              <w:t>, задержка, состояние заданий, ошибки выполнения, параметры фактического запуска.</w:t>
            </w:r>
          </w:p>
        </w:tc>
        <w:tc>
          <w:tcPr>
            <w:tcW w:w="2083" w:type="pct"/>
          </w:tcPr>
          <w:p w14:paraId="610CDCB5" w14:textId="77777777" w:rsidR="002A0A7D" w:rsidRPr="00A0593A" w:rsidRDefault="008F215E">
            <w:pPr>
              <w:rPr>
                <w:sz w:val="16"/>
                <w:szCs w:val="16"/>
                <w:lang w:val="ru-RU"/>
              </w:rPr>
            </w:pPr>
            <w:r w:rsidRPr="00A0593A">
              <w:rPr>
                <w:sz w:val="16"/>
                <w:szCs w:val="16"/>
                <w:lang w:val="ru-RU"/>
              </w:rPr>
              <w:t xml:space="preserve">По каждому </w:t>
            </w:r>
            <w:r w:rsidRPr="00A0593A">
              <w:rPr>
                <w:sz w:val="16"/>
                <w:szCs w:val="16"/>
              </w:rPr>
              <w:t>SSD</w:t>
            </w:r>
            <w:r w:rsidRPr="00A0593A">
              <w:rPr>
                <w:sz w:val="16"/>
                <w:szCs w:val="16"/>
                <w:lang w:val="ru-RU"/>
              </w:rPr>
              <w:t xml:space="preserve">-прогону: целевой прогон производительности, проверка равномерности нагрузки и отдельный короткий прогон при отказе двух накопителей. Сохраняются итоговые логи по двум серверам и суммарный результат из </w:t>
            </w:r>
            <w:r w:rsidRPr="00A0593A">
              <w:rPr>
                <w:sz w:val="16"/>
                <w:szCs w:val="16"/>
              </w:rPr>
              <w:t>RUN</w:t>
            </w:r>
            <w:r w:rsidRPr="00A0593A">
              <w:rPr>
                <w:sz w:val="16"/>
                <w:szCs w:val="16"/>
                <w:lang w:val="ru-RU"/>
              </w:rPr>
              <w:t>_</w:t>
            </w:r>
            <w:r w:rsidRPr="00A0593A">
              <w:rPr>
                <w:sz w:val="16"/>
                <w:szCs w:val="16"/>
              </w:rPr>
              <w:t>DIR</w:t>
            </w:r>
            <w:r w:rsidRPr="00A0593A">
              <w:rPr>
                <w:sz w:val="16"/>
                <w:szCs w:val="16"/>
                <w:lang w:val="ru-RU"/>
              </w:rPr>
              <w:t>.</w:t>
            </w:r>
          </w:p>
        </w:tc>
      </w:tr>
      <w:tr w:rsidR="005302D1" w:rsidRPr="003E0862" w14:paraId="62CB9347" w14:textId="77777777" w:rsidTr="00E170A6">
        <w:trPr>
          <w:jc w:val="center"/>
        </w:trPr>
        <w:tc>
          <w:tcPr>
            <w:tcW w:w="833" w:type="pct"/>
          </w:tcPr>
          <w:p w14:paraId="3F7F6EBC" w14:textId="77777777" w:rsidR="005302D1" w:rsidRPr="00A0593A" w:rsidRDefault="005302D1" w:rsidP="003E0862">
            <w:pPr>
              <w:pStyle w:val="TableText"/>
              <w:spacing w:after="40"/>
              <w:rPr>
                <w:rFonts w:cs="Times New Roman"/>
                <w:szCs w:val="16"/>
              </w:rPr>
            </w:pPr>
            <w:r w:rsidRPr="00A0593A">
              <w:rPr>
                <w:rFonts w:cs="Times New Roman"/>
                <w:szCs w:val="16"/>
              </w:rPr>
              <w:t>dmesg / journalctl / messages</w:t>
            </w:r>
          </w:p>
        </w:tc>
        <w:tc>
          <w:tcPr>
            <w:tcW w:w="2083" w:type="pct"/>
          </w:tcPr>
          <w:p w14:paraId="16C7E642" w14:textId="77777777" w:rsidR="005302D1" w:rsidRPr="00A0593A" w:rsidRDefault="005302D1" w:rsidP="003E0862">
            <w:pPr>
              <w:pStyle w:val="TableText"/>
              <w:spacing w:after="40"/>
              <w:rPr>
                <w:rFonts w:cs="Times New Roman"/>
                <w:szCs w:val="16"/>
                <w:lang w:val="ru-RU"/>
              </w:rPr>
            </w:pPr>
            <w:r w:rsidRPr="00A0593A">
              <w:rPr>
                <w:rFonts w:cs="Times New Roman"/>
                <w:szCs w:val="16"/>
                <w:lang w:val="ru-RU"/>
              </w:rPr>
              <w:t xml:space="preserve">Сообщения ядра и ОС, относящиеся к </w:t>
            </w:r>
            <w:r w:rsidRPr="00A0593A">
              <w:rPr>
                <w:rFonts w:cs="Times New Roman"/>
                <w:szCs w:val="16"/>
              </w:rPr>
              <w:t>FC</w:t>
            </w:r>
            <w:r w:rsidRPr="00A0593A">
              <w:rPr>
                <w:rFonts w:cs="Times New Roman"/>
                <w:szCs w:val="16"/>
                <w:lang w:val="ru-RU"/>
              </w:rPr>
              <w:t xml:space="preserve">, </w:t>
            </w:r>
            <w:r w:rsidRPr="00A0593A">
              <w:rPr>
                <w:rFonts w:cs="Times New Roman"/>
                <w:szCs w:val="16"/>
              </w:rPr>
              <w:t>SCSI</w:t>
            </w:r>
            <w:r w:rsidRPr="00A0593A">
              <w:rPr>
                <w:rFonts w:cs="Times New Roman"/>
                <w:szCs w:val="16"/>
                <w:lang w:val="ru-RU"/>
              </w:rPr>
              <w:t xml:space="preserve">, </w:t>
            </w:r>
            <w:r w:rsidRPr="00A0593A">
              <w:rPr>
                <w:rFonts w:cs="Times New Roman"/>
                <w:szCs w:val="16"/>
              </w:rPr>
              <w:t>multipath</w:t>
            </w:r>
            <w:r w:rsidRPr="00A0593A">
              <w:rPr>
                <w:rFonts w:cs="Times New Roman"/>
                <w:szCs w:val="16"/>
                <w:lang w:val="ru-RU"/>
              </w:rPr>
              <w:t>, ошибкам путей и блочным устройствам.</w:t>
            </w:r>
          </w:p>
        </w:tc>
        <w:tc>
          <w:tcPr>
            <w:tcW w:w="2083" w:type="pct"/>
          </w:tcPr>
          <w:p w14:paraId="0DD94227" w14:textId="77777777" w:rsidR="002A0A7D" w:rsidRPr="00A0593A" w:rsidRDefault="008F215E">
            <w:pPr>
              <w:rPr>
                <w:sz w:val="16"/>
                <w:szCs w:val="16"/>
                <w:lang w:val="ru-RU"/>
              </w:rPr>
            </w:pPr>
            <w:r w:rsidRPr="00A0593A">
              <w:rPr>
                <w:sz w:val="16"/>
                <w:szCs w:val="16"/>
                <w:lang w:val="ru-RU"/>
              </w:rPr>
              <w:t xml:space="preserve">До начала </w:t>
            </w:r>
            <w:r w:rsidRPr="00A0593A">
              <w:rPr>
                <w:sz w:val="16"/>
                <w:szCs w:val="16"/>
              </w:rPr>
              <w:t>SSD</w:t>
            </w:r>
            <w:r w:rsidRPr="00A0593A">
              <w:rPr>
                <w:sz w:val="16"/>
                <w:szCs w:val="16"/>
                <w:lang w:val="ru-RU"/>
              </w:rPr>
              <w:t xml:space="preserve">-прогона и после его завершения; дополнительно при фиксации ошибок </w:t>
            </w:r>
            <w:r w:rsidRPr="00A0593A">
              <w:rPr>
                <w:sz w:val="16"/>
                <w:szCs w:val="16"/>
              </w:rPr>
              <w:t>FIO</w:t>
            </w:r>
            <w:r w:rsidRPr="00A0593A">
              <w:rPr>
                <w:sz w:val="16"/>
                <w:szCs w:val="16"/>
                <w:lang w:val="ru-RU"/>
              </w:rPr>
              <w:t xml:space="preserve">, </w:t>
            </w:r>
            <w:r w:rsidRPr="00A0593A">
              <w:rPr>
                <w:sz w:val="16"/>
                <w:szCs w:val="16"/>
              </w:rPr>
              <w:t>SCSI</w:t>
            </w:r>
            <w:r w:rsidRPr="00A0593A">
              <w:rPr>
                <w:sz w:val="16"/>
                <w:szCs w:val="16"/>
                <w:lang w:val="ru-RU"/>
              </w:rPr>
              <w:t>/</w:t>
            </w:r>
            <w:r w:rsidRPr="00A0593A">
              <w:rPr>
                <w:sz w:val="16"/>
                <w:szCs w:val="16"/>
              </w:rPr>
              <w:t>multipath</w:t>
            </w:r>
            <w:r w:rsidRPr="00A0593A">
              <w:rPr>
                <w:sz w:val="16"/>
                <w:szCs w:val="16"/>
                <w:lang w:val="ru-RU"/>
              </w:rPr>
              <w:t>-событий, отклонений по путям и при испытании отказа двух накопителей.</w:t>
            </w:r>
          </w:p>
        </w:tc>
      </w:tr>
      <w:tr w:rsidR="005302D1" w:rsidRPr="003E0862" w14:paraId="60BAEAB6" w14:textId="77777777" w:rsidTr="00E170A6">
        <w:trPr>
          <w:jc w:val="center"/>
        </w:trPr>
        <w:tc>
          <w:tcPr>
            <w:tcW w:w="833" w:type="pct"/>
          </w:tcPr>
          <w:p w14:paraId="36DE0514" w14:textId="77777777" w:rsidR="005302D1" w:rsidRPr="00A0593A" w:rsidRDefault="005302D1" w:rsidP="003E0862">
            <w:pPr>
              <w:pStyle w:val="TableText"/>
              <w:spacing w:after="40"/>
              <w:rPr>
                <w:rFonts w:cs="Times New Roman"/>
                <w:szCs w:val="16"/>
              </w:rPr>
            </w:pPr>
            <w:r w:rsidRPr="00A0593A">
              <w:rPr>
                <w:rFonts w:cs="Times New Roman"/>
                <w:szCs w:val="16"/>
              </w:rPr>
              <w:t>multipath -ll</w:t>
            </w:r>
          </w:p>
        </w:tc>
        <w:tc>
          <w:tcPr>
            <w:tcW w:w="2083" w:type="pct"/>
          </w:tcPr>
          <w:p w14:paraId="7E759486" w14:textId="77777777" w:rsidR="005302D1" w:rsidRPr="00A0593A" w:rsidRDefault="005302D1" w:rsidP="003E0862">
            <w:pPr>
              <w:pStyle w:val="TableText"/>
              <w:spacing w:after="40"/>
              <w:rPr>
                <w:rFonts w:cs="Times New Roman"/>
                <w:szCs w:val="16"/>
                <w:lang w:val="ru-RU"/>
              </w:rPr>
            </w:pPr>
            <w:r w:rsidRPr="00A0593A">
              <w:rPr>
                <w:rFonts w:cs="Times New Roman"/>
                <w:szCs w:val="16"/>
                <w:lang w:val="ru-RU"/>
              </w:rPr>
              <w:t xml:space="preserve">Состояние </w:t>
            </w:r>
            <w:r w:rsidRPr="00A0593A">
              <w:rPr>
                <w:rFonts w:cs="Times New Roman"/>
                <w:szCs w:val="16"/>
              </w:rPr>
              <w:t>DM</w:t>
            </w:r>
            <w:r w:rsidRPr="00A0593A">
              <w:rPr>
                <w:rFonts w:cs="Times New Roman"/>
                <w:szCs w:val="16"/>
                <w:lang w:val="ru-RU"/>
              </w:rPr>
              <w:t>-</w:t>
            </w:r>
            <w:r w:rsidRPr="00A0593A">
              <w:rPr>
                <w:rFonts w:cs="Times New Roman"/>
                <w:szCs w:val="16"/>
              </w:rPr>
              <w:t>multipath</w:t>
            </w:r>
            <w:r w:rsidRPr="00A0593A">
              <w:rPr>
                <w:rFonts w:cs="Times New Roman"/>
                <w:szCs w:val="16"/>
                <w:lang w:val="ru-RU"/>
              </w:rPr>
              <w:t xml:space="preserve"> устройств, группы путей, статусы путей, число путей.</w:t>
            </w:r>
          </w:p>
        </w:tc>
        <w:tc>
          <w:tcPr>
            <w:tcW w:w="2083" w:type="pct"/>
          </w:tcPr>
          <w:p w14:paraId="7FCFC4B9" w14:textId="77777777" w:rsidR="002A0A7D" w:rsidRPr="00A0593A" w:rsidRDefault="008F215E">
            <w:pPr>
              <w:rPr>
                <w:sz w:val="16"/>
                <w:szCs w:val="16"/>
                <w:lang w:val="ru-RU"/>
              </w:rPr>
            </w:pPr>
            <w:r w:rsidRPr="00A0593A">
              <w:rPr>
                <w:sz w:val="16"/>
                <w:szCs w:val="16"/>
                <w:lang w:val="ru-RU"/>
              </w:rPr>
              <w:t xml:space="preserve">До начала </w:t>
            </w:r>
            <w:r w:rsidRPr="00A0593A">
              <w:rPr>
                <w:sz w:val="16"/>
                <w:szCs w:val="16"/>
              </w:rPr>
              <w:t>SSD</w:t>
            </w:r>
            <w:r w:rsidRPr="00A0593A">
              <w:rPr>
                <w:sz w:val="16"/>
                <w:szCs w:val="16"/>
                <w:lang w:val="ru-RU"/>
              </w:rPr>
              <w:t>-нагрузки, во время проверки равномерности нагрузки каждые 10 минут, после завершения прогона; дополнительно при потере, восстановлении или деградации путей.</w:t>
            </w:r>
          </w:p>
        </w:tc>
      </w:tr>
      <w:tr w:rsidR="005302D1" w:rsidRPr="003E0862" w14:paraId="1CC92728" w14:textId="77777777" w:rsidTr="00E170A6">
        <w:trPr>
          <w:jc w:val="center"/>
        </w:trPr>
        <w:tc>
          <w:tcPr>
            <w:tcW w:w="833" w:type="pct"/>
          </w:tcPr>
          <w:p w14:paraId="7DCB2B8B" w14:textId="77777777" w:rsidR="005302D1" w:rsidRPr="00A0593A" w:rsidRDefault="005302D1" w:rsidP="003E0862">
            <w:pPr>
              <w:pStyle w:val="TableText"/>
              <w:spacing w:after="40"/>
              <w:rPr>
                <w:rFonts w:cs="Times New Roman"/>
                <w:szCs w:val="16"/>
              </w:rPr>
            </w:pPr>
            <w:r w:rsidRPr="00A0593A">
              <w:rPr>
                <w:rFonts w:cs="Times New Roman"/>
                <w:szCs w:val="16"/>
              </w:rPr>
              <w:t>multipathd show config / multipathd show paths</w:t>
            </w:r>
          </w:p>
        </w:tc>
        <w:tc>
          <w:tcPr>
            <w:tcW w:w="2083" w:type="pct"/>
          </w:tcPr>
          <w:p w14:paraId="7652751E" w14:textId="77777777" w:rsidR="005302D1" w:rsidRPr="00A0593A" w:rsidRDefault="005302D1" w:rsidP="003E0862">
            <w:pPr>
              <w:pStyle w:val="TableText"/>
              <w:spacing w:after="40"/>
              <w:rPr>
                <w:rFonts w:cs="Times New Roman"/>
                <w:szCs w:val="16"/>
                <w:lang w:val="ru-RU"/>
              </w:rPr>
            </w:pPr>
            <w:r w:rsidRPr="00A0593A">
              <w:rPr>
                <w:rFonts w:cs="Times New Roman"/>
                <w:szCs w:val="16"/>
                <w:lang w:val="ru-RU"/>
              </w:rPr>
              <w:t xml:space="preserve">Активная итоговая конфигурация </w:t>
            </w:r>
            <w:r w:rsidRPr="00A0593A">
              <w:rPr>
                <w:rFonts w:cs="Times New Roman"/>
                <w:szCs w:val="16"/>
              </w:rPr>
              <w:t>multipath</w:t>
            </w:r>
            <w:r w:rsidRPr="00A0593A">
              <w:rPr>
                <w:rFonts w:cs="Times New Roman"/>
                <w:szCs w:val="16"/>
                <w:lang w:val="ru-RU"/>
              </w:rPr>
              <w:t xml:space="preserve"> (сверка с разделом 7.0) и подробный список путей с дополнительными полями для разбора нештатных ситуаций.</w:t>
            </w:r>
          </w:p>
        </w:tc>
        <w:tc>
          <w:tcPr>
            <w:tcW w:w="2083" w:type="pct"/>
          </w:tcPr>
          <w:p w14:paraId="54640964" w14:textId="77777777" w:rsidR="002A0A7D" w:rsidRPr="00A0593A" w:rsidRDefault="008F215E">
            <w:pPr>
              <w:rPr>
                <w:sz w:val="16"/>
                <w:szCs w:val="16"/>
                <w:lang w:val="ru-RU"/>
              </w:rPr>
            </w:pPr>
            <w:r w:rsidRPr="00A0593A">
              <w:rPr>
                <w:sz w:val="16"/>
                <w:szCs w:val="16"/>
                <w:lang w:val="ru-RU"/>
              </w:rPr>
              <w:t xml:space="preserve">До начала </w:t>
            </w:r>
            <w:r w:rsidRPr="00A0593A">
              <w:rPr>
                <w:sz w:val="16"/>
                <w:szCs w:val="16"/>
              </w:rPr>
              <w:t>SSD</w:t>
            </w:r>
            <w:r w:rsidRPr="00A0593A">
              <w:rPr>
                <w:sz w:val="16"/>
                <w:szCs w:val="16"/>
                <w:lang w:val="ru-RU"/>
              </w:rPr>
              <w:t xml:space="preserve">-нагрузочных испытаний; дополнительно при разборе замечаний по </w:t>
            </w:r>
            <w:r w:rsidRPr="00A0593A">
              <w:rPr>
                <w:sz w:val="16"/>
                <w:szCs w:val="16"/>
              </w:rPr>
              <w:t>multipath</w:t>
            </w:r>
            <w:r w:rsidRPr="00A0593A">
              <w:rPr>
                <w:sz w:val="16"/>
                <w:szCs w:val="16"/>
                <w:lang w:val="ru-RU"/>
              </w:rPr>
              <w:t>, числу путей, состояниям путей или ошибкам ввода-вывода.</w:t>
            </w:r>
          </w:p>
        </w:tc>
      </w:tr>
      <w:tr w:rsidR="005302D1" w:rsidRPr="003E0862" w14:paraId="216E5220" w14:textId="77777777" w:rsidTr="00E170A6">
        <w:trPr>
          <w:jc w:val="center"/>
        </w:trPr>
        <w:tc>
          <w:tcPr>
            <w:tcW w:w="833" w:type="pct"/>
          </w:tcPr>
          <w:p w14:paraId="6BEFFD99" w14:textId="77777777" w:rsidR="005302D1" w:rsidRPr="00A0593A" w:rsidRDefault="005302D1" w:rsidP="003E0862">
            <w:pPr>
              <w:pStyle w:val="TableText"/>
              <w:spacing w:after="40"/>
              <w:rPr>
                <w:rFonts w:cs="Times New Roman"/>
                <w:szCs w:val="16"/>
              </w:rPr>
            </w:pPr>
            <w:r w:rsidRPr="00A0593A">
              <w:rPr>
                <w:rFonts w:cs="Times New Roman"/>
                <w:szCs w:val="16"/>
              </w:rPr>
              <w:t>iostat</w:t>
            </w:r>
          </w:p>
        </w:tc>
        <w:tc>
          <w:tcPr>
            <w:tcW w:w="2083" w:type="pct"/>
          </w:tcPr>
          <w:p w14:paraId="70E0CF24" w14:textId="77777777" w:rsidR="005302D1" w:rsidRPr="00A0593A" w:rsidRDefault="005302D1" w:rsidP="003E0862">
            <w:pPr>
              <w:pStyle w:val="TableText"/>
              <w:spacing w:after="40"/>
              <w:rPr>
                <w:rFonts w:cs="Times New Roman"/>
                <w:szCs w:val="16"/>
              </w:rPr>
            </w:pPr>
            <w:r w:rsidRPr="00A0593A">
              <w:rPr>
                <w:rFonts w:cs="Times New Roman"/>
                <w:szCs w:val="16"/>
                <w:lang w:val="ru-RU"/>
              </w:rPr>
              <w:t xml:space="preserve">Активность по </w:t>
            </w:r>
            <w:r w:rsidRPr="00A0593A">
              <w:rPr>
                <w:rFonts w:cs="Times New Roman"/>
                <w:szCs w:val="16"/>
              </w:rPr>
              <w:t>DM</w:t>
            </w:r>
            <w:r w:rsidRPr="00A0593A">
              <w:rPr>
                <w:rFonts w:cs="Times New Roman"/>
                <w:szCs w:val="16"/>
                <w:lang w:val="ru-RU"/>
              </w:rPr>
              <w:t xml:space="preserve">-устройствам и нижележащим путям, загрузка и задержка на хосте. </w:t>
            </w:r>
            <w:r w:rsidRPr="00A0593A">
              <w:rPr>
                <w:rFonts w:cs="Times New Roman"/>
                <w:szCs w:val="16"/>
              </w:rPr>
              <w:t xml:space="preserve">Для отказных сценариев используется секундный сбор </w:t>
            </w:r>
          </w:p>
          <w:p w14:paraId="7B777BF4" w14:textId="77777777" w:rsidR="005302D1" w:rsidRPr="00A0593A" w:rsidRDefault="005302D1" w:rsidP="003E0862">
            <w:pPr>
              <w:pStyle w:val="TableText"/>
              <w:spacing w:after="40"/>
              <w:rPr>
                <w:rFonts w:cs="Times New Roman"/>
                <w:szCs w:val="16"/>
              </w:rPr>
            </w:pPr>
            <w:r w:rsidRPr="00A0593A">
              <w:rPr>
                <w:rFonts w:eastAsia="Consolas" w:cs="Times New Roman"/>
                <w:szCs w:val="16"/>
              </w:rPr>
              <w:t>iostat -t -dxm 1</w:t>
            </w:r>
          </w:p>
          <w:p w14:paraId="31DB44CA" w14:textId="77777777" w:rsidR="005302D1" w:rsidRPr="00A0593A" w:rsidRDefault="005302D1" w:rsidP="003E0862">
            <w:pPr>
              <w:pStyle w:val="TableText"/>
              <w:spacing w:after="40"/>
              <w:rPr>
                <w:rFonts w:cs="Times New Roman"/>
                <w:szCs w:val="16"/>
              </w:rPr>
            </w:pPr>
            <w:r w:rsidRPr="00A0593A">
              <w:rPr>
                <w:rFonts w:cs="Times New Roman"/>
                <w:szCs w:val="16"/>
              </w:rPr>
              <w:t>.</w:t>
            </w:r>
          </w:p>
        </w:tc>
        <w:tc>
          <w:tcPr>
            <w:tcW w:w="2083" w:type="pct"/>
          </w:tcPr>
          <w:p w14:paraId="43EACAAE" w14:textId="77777777" w:rsidR="002A0A7D" w:rsidRPr="00A0593A" w:rsidRDefault="008F215E">
            <w:pPr>
              <w:rPr>
                <w:sz w:val="16"/>
                <w:szCs w:val="16"/>
                <w:lang w:val="ru-RU"/>
              </w:rPr>
            </w:pPr>
            <w:r w:rsidRPr="00A0593A">
              <w:rPr>
                <w:sz w:val="16"/>
                <w:szCs w:val="16"/>
                <w:lang w:val="ru-RU"/>
              </w:rPr>
              <w:t xml:space="preserve">Во время целевого </w:t>
            </w:r>
            <w:r w:rsidRPr="00A0593A">
              <w:rPr>
                <w:sz w:val="16"/>
                <w:szCs w:val="16"/>
              </w:rPr>
              <w:t>SSD</w:t>
            </w:r>
            <w:r w:rsidRPr="00A0593A">
              <w:rPr>
                <w:sz w:val="16"/>
                <w:szCs w:val="16"/>
                <w:lang w:val="ru-RU"/>
              </w:rPr>
              <w:t>-прогона и проверки равномерности нагрузки. Для контроля по разделу 10.2 используется сбор с фиксированным интервалом; для отказа двух накопителей фиксируются значения до отказа, в момент отказа и после стабилизации.</w:t>
            </w:r>
          </w:p>
        </w:tc>
      </w:tr>
      <w:tr w:rsidR="005302D1" w:rsidRPr="003E0862" w14:paraId="7D139183" w14:textId="77777777" w:rsidTr="00E170A6">
        <w:trPr>
          <w:jc w:val="center"/>
        </w:trPr>
        <w:tc>
          <w:tcPr>
            <w:tcW w:w="833" w:type="pct"/>
          </w:tcPr>
          <w:p w14:paraId="20515218" w14:textId="77777777" w:rsidR="005302D1" w:rsidRPr="00A0593A" w:rsidRDefault="005302D1" w:rsidP="003E0862">
            <w:pPr>
              <w:pStyle w:val="TableText"/>
              <w:spacing w:after="40"/>
              <w:rPr>
                <w:rFonts w:cs="Times New Roman"/>
                <w:szCs w:val="16"/>
              </w:rPr>
            </w:pPr>
            <w:r w:rsidRPr="00A0593A">
              <w:rPr>
                <w:rFonts w:cs="Times New Roman"/>
                <w:szCs w:val="16"/>
              </w:rPr>
              <w:t>Журнал испытаний</w:t>
            </w:r>
          </w:p>
        </w:tc>
        <w:tc>
          <w:tcPr>
            <w:tcW w:w="2083" w:type="pct"/>
          </w:tcPr>
          <w:p w14:paraId="6AC72C99" w14:textId="77777777" w:rsidR="005302D1" w:rsidRPr="00A0593A" w:rsidRDefault="005302D1" w:rsidP="003E0862">
            <w:pPr>
              <w:pStyle w:val="TableText"/>
              <w:spacing w:after="40"/>
              <w:rPr>
                <w:rFonts w:cs="Times New Roman"/>
                <w:szCs w:val="16"/>
                <w:lang w:val="ru-RU"/>
              </w:rPr>
            </w:pPr>
            <w:r w:rsidRPr="00A0593A">
              <w:rPr>
                <w:rFonts w:cs="Times New Roman"/>
                <w:szCs w:val="16"/>
                <w:lang w:val="ru-RU"/>
              </w:rPr>
              <w:t>Время действий, фактический результат, ссылка на файлы логов, вывод о прохождении испытания.</w:t>
            </w:r>
          </w:p>
        </w:tc>
        <w:tc>
          <w:tcPr>
            <w:tcW w:w="2083" w:type="pct"/>
          </w:tcPr>
          <w:p w14:paraId="7606C72A" w14:textId="77777777" w:rsidR="002A0A7D" w:rsidRPr="00A0593A" w:rsidRDefault="008F215E">
            <w:pPr>
              <w:rPr>
                <w:sz w:val="16"/>
                <w:szCs w:val="16"/>
                <w:lang w:val="ru-RU"/>
              </w:rPr>
            </w:pPr>
            <w:r w:rsidRPr="00A0593A">
              <w:rPr>
                <w:sz w:val="16"/>
                <w:szCs w:val="16"/>
                <w:lang w:val="ru-RU"/>
              </w:rPr>
              <w:t xml:space="preserve">Заполняется по каждому испытанию раздела 10.2: производительность </w:t>
            </w:r>
            <w:r w:rsidRPr="00A0593A">
              <w:rPr>
                <w:sz w:val="16"/>
                <w:szCs w:val="16"/>
              </w:rPr>
              <w:t>SSD</w:t>
            </w:r>
            <w:r w:rsidRPr="00A0593A">
              <w:rPr>
                <w:sz w:val="16"/>
                <w:szCs w:val="16"/>
                <w:lang w:val="ru-RU"/>
              </w:rPr>
              <w:t xml:space="preserve">, равномерность нагрузки по </w:t>
            </w:r>
            <w:r w:rsidRPr="00A0593A">
              <w:rPr>
                <w:sz w:val="16"/>
                <w:szCs w:val="16"/>
              </w:rPr>
              <w:t>LUN</w:t>
            </w:r>
            <w:r w:rsidRPr="00A0593A">
              <w:rPr>
                <w:sz w:val="16"/>
                <w:szCs w:val="16"/>
                <w:lang w:val="ru-RU"/>
              </w:rPr>
              <w:t>/путям, отказ двух накопителей.</w:t>
            </w:r>
          </w:p>
        </w:tc>
      </w:tr>
    </w:tbl>
    <w:p w14:paraId="72C24726" w14:textId="77777777" w:rsidR="002A0A7D" w:rsidRPr="00A0593A" w:rsidRDefault="002A0A7D">
      <w:pPr>
        <w:rPr>
          <w:lang w:val="ru-RU"/>
        </w:rPr>
      </w:pPr>
    </w:p>
    <w:p w14:paraId="223060B0" w14:textId="7B5C9CB2" w:rsidR="002A0A7D" w:rsidRPr="00A0593A" w:rsidRDefault="008F215E">
      <w:pPr>
        <w:rPr>
          <w:lang w:val="ru-RU"/>
        </w:rPr>
      </w:pPr>
      <w:r w:rsidRPr="00A0593A">
        <w:rPr>
          <w:b/>
          <w:lang w:val="ru-RU"/>
        </w:rPr>
        <w:t xml:space="preserve">13.2 Требования к приложениям и материалам испытаний для теста "Нагрузочные испытания для </w:t>
      </w:r>
      <w:r>
        <w:rPr>
          <w:b/>
        </w:rPr>
        <w:t>NVMe</w:t>
      </w:r>
      <w:r w:rsidRPr="00A0593A">
        <w:rPr>
          <w:b/>
          <w:lang w:val="ru-RU"/>
        </w:rPr>
        <w:t xml:space="preserve"> СХД"</w:t>
      </w:r>
    </w:p>
    <w:tbl>
      <w:tblPr>
        <w:tblStyle w:val="aff0"/>
        <w:tblW w:w="5000" w:type="pct"/>
        <w:jc w:val="center"/>
        <w:tblBorders>
          <w:top w:val="single" w:sz="4" w:space="0" w:color="C9D2E3"/>
          <w:left w:val="single" w:sz="4" w:space="0" w:color="C9D2E3"/>
          <w:bottom w:val="single" w:sz="4" w:space="0" w:color="C9D2E3"/>
          <w:right w:val="single" w:sz="4" w:space="0" w:color="C9D2E3"/>
          <w:insideH w:val="single" w:sz="4" w:space="0" w:color="C9D2E3"/>
          <w:insideV w:val="single" w:sz="4" w:space="0" w:color="C9D2E3"/>
        </w:tblBorders>
        <w:tblLook w:val="04A0" w:firstRow="1" w:lastRow="0" w:firstColumn="1" w:lastColumn="0" w:noHBand="0" w:noVBand="1"/>
      </w:tblPr>
      <w:tblGrid>
        <w:gridCol w:w="2412"/>
        <w:gridCol w:w="6029"/>
        <w:gridCol w:w="6029"/>
      </w:tblGrid>
      <w:tr w:rsidR="005302D1" w:rsidRPr="00A0593A" w14:paraId="17447A21" w14:textId="77777777" w:rsidTr="00E170A6">
        <w:trPr>
          <w:tblHeader/>
          <w:jc w:val="center"/>
        </w:trPr>
        <w:tc>
          <w:tcPr>
            <w:tcW w:w="833" w:type="pct"/>
            <w:shd w:val="clear" w:color="auto" w:fill="E9EEF8"/>
          </w:tcPr>
          <w:p w14:paraId="34F9F85C" w14:textId="77777777" w:rsidR="005302D1" w:rsidRPr="00A0593A" w:rsidRDefault="005302D1" w:rsidP="003E0862">
            <w:pPr>
              <w:pStyle w:val="TableText"/>
              <w:spacing w:after="40"/>
              <w:rPr>
                <w:rFonts w:cs="Times New Roman"/>
                <w:szCs w:val="16"/>
              </w:rPr>
            </w:pPr>
            <w:r w:rsidRPr="00A0593A">
              <w:rPr>
                <w:rFonts w:cs="Times New Roman"/>
                <w:b/>
                <w:szCs w:val="16"/>
              </w:rPr>
              <w:t>Материал</w:t>
            </w:r>
          </w:p>
        </w:tc>
        <w:tc>
          <w:tcPr>
            <w:tcW w:w="2083" w:type="pct"/>
            <w:shd w:val="clear" w:color="auto" w:fill="E9EEF8"/>
          </w:tcPr>
          <w:p w14:paraId="74B9B2A4" w14:textId="77777777" w:rsidR="005302D1" w:rsidRPr="00A0593A" w:rsidRDefault="005302D1" w:rsidP="003E0862">
            <w:pPr>
              <w:pStyle w:val="TableText"/>
              <w:spacing w:after="40"/>
              <w:rPr>
                <w:rFonts w:cs="Times New Roman"/>
                <w:szCs w:val="16"/>
              </w:rPr>
            </w:pPr>
            <w:r w:rsidRPr="00A0593A">
              <w:rPr>
                <w:rFonts w:cs="Times New Roman"/>
                <w:b/>
                <w:szCs w:val="16"/>
              </w:rPr>
              <w:t>Содержание</w:t>
            </w:r>
          </w:p>
        </w:tc>
        <w:tc>
          <w:tcPr>
            <w:tcW w:w="2083" w:type="pct"/>
            <w:shd w:val="clear" w:color="auto" w:fill="E9EEF8"/>
          </w:tcPr>
          <w:p w14:paraId="130739E3" w14:textId="77777777" w:rsidR="005302D1" w:rsidRPr="00A0593A" w:rsidRDefault="005302D1" w:rsidP="003E0862">
            <w:pPr>
              <w:pStyle w:val="TableText"/>
              <w:spacing w:after="40"/>
              <w:rPr>
                <w:rFonts w:cs="Times New Roman"/>
                <w:szCs w:val="16"/>
              </w:rPr>
            </w:pPr>
            <w:r w:rsidRPr="00A0593A">
              <w:rPr>
                <w:rFonts w:cs="Times New Roman"/>
                <w:b/>
                <w:szCs w:val="16"/>
              </w:rPr>
              <w:t>Когда собирается</w:t>
            </w:r>
          </w:p>
        </w:tc>
      </w:tr>
      <w:tr w:rsidR="005302D1" w:rsidRPr="003E0862" w14:paraId="643A4765" w14:textId="77777777" w:rsidTr="00E170A6">
        <w:trPr>
          <w:jc w:val="center"/>
        </w:trPr>
        <w:tc>
          <w:tcPr>
            <w:tcW w:w="833" w:type="pct"/>
          </w:tcPr>
          <w:p w14:paraId="390E1476" w14:textId="77777777" w:rsidR="005302D1" w:rsidRPr="00A0593A" w:rsidRDefault="005302D1" w:rsidP="003E0862">
            <w:pPr>
              <w:pStyle w:val="TableText"/>
              <w:spacing w:after="40"/>
              <w:rPr>
                <w:rFonts w:cs="Times New Roman"/>
                <w:szCs w:val="16"/>
                <w:lang w:val="ru-RU"/>
              </w:rPr>
            </w:pPr>
            <w:r w:rsidRPr="00A0593A">
              <w:rPr>
                <w:rFonts w:cs="Times New Roman"/>
                <w:szCs w:val="16"/>
                <w:lang w:val="ru-RU"/>
              </w:rPr>
              <w:t xml:space="preserve">Скриншоты или выгрузки </w:t>
            </w:r>
            <w:r w:rsidRPr="00A0593A">
              <w:rPr>
                <w:rFonts w:cs="Times New Roman"/>
                <w:szCs w:val="16"/>
              </w:rPr>
              <w:t>CLI</w:t>
            </w:r>
            <w:r w:rsidRPr="00A0593A">
              <w:rPr>
                <w:rFonts w:cs="Times New Roman"/>
                <w:szCs w:val="16"/>
                <w:lang w:val="ru-RU"/>
              </w:rPr>
              <w:t xml:space="preserve"> СХД</w:t>
            </w:r>
          </w:p>
        </w:tc>
        <w:tc>
          <w:tcPr>
            <w:tcW w:w="2083" w:type="pct"/>
          </w:tcPr>
          <w:p w14:paraId="6C33CFDA" w14:textId="77777777" w:rsidR="005302D1" w:rsidRPr="00A0593A" w:rsidRDefault="005302D1" w:rsidP="003E0862">
            <w:pPr>
              <w:pStyle w:val="TableText"/>
              <w:spacing w:after="40"/>
              <w:rPr>
                <w:rFonts w:cs="Times New Roman"/>
                <w:szCs w:val="16"/>
                <w:lang w:val="ru-RU"/>
              </w:rPr>
            </w:pPr>
            <w:r w:rsidRPr="00A0593A">
              <w:rPr>
                <w:rFonts w:cs="Times New Roman"/>
                <w:szCs w:val="16"/>
                <w:lang w:val="ru-RU"/>
              </w:rPr>
              <w:t xml:space="preserve">Состояние контроллеров, </w:t>
            </w:r>
            <w:r w:rsidRPr="00A0593A">
              <w:rPr>
                <w:rFonts w:cs="Times New Roman"/>
                <w:szCs w:val="16"/>
              </w:rPr>
              <w:t>front</w:t>
            </w:r>
            <w:r w:rsidRPr="00A0593A">
              <w:rPr>
                <w:rFonts w:cs="Times New Roman"/>
                <w:szCs w:val="16"/>
                <w:lang w:val="ru-RU"/>
              </w:rPr>
              <w:t>-</w:t>
            </w:r>
            <w:r w:rsidRPr="00A0593A">
              <w:rPr>
                <w:rFonts w:cs="Times New Roman"/>
                <w:szCs w:val="16"/>
              </w:rPr>
              <w:t>end</w:t>
            </w:r>
            <w:r w:rsidRPr="00A0593A">
              <w:rPr>
                <w:rFonts w:cs="Times New Roman"/>
                <w:szCs w:val="16"/>
                <w:lang w:val="ru-RU"/>
              </w:rPr>
              <w:t xml:space="preserve"> портов, </w:t>
            </w:r>
            <w:r w:rsidRPr="00A0593A">
              <w:rPr>
                <w:rFonts w:cs="Times New Roman"/>
                <w:szCs w:val="16"/>
              </w:rPr>
              <w:t>LUN</w:t>
            </w:r>
            <w:r w:rsidRPr="00A0593A">
              <w:rPr>
                <w:rFonts w:cs="Times New Roman"/>
                <w:szCs w:val="16"/>
                <w:lang w:val="ru-RU"/>
              </w:rPr>
              <w:t>, пулов, событий, счётчики производительности по контроллерам и портам.</w:t>
            </w:r>
          </w:p>
        </w:tc>
        <w:tc>
          <w:tcPr>
            <w:tcW w:w="2083" w:type="pct"/>
          </w:tcPr>
          <w:p w14:paraId="1AB9C7FF" w14:textId="77777777" w:rsidR="002A0A7D" w:rsidRPr="00A0593A" w:rsidRDefault="008F215E">
            <w:pPr>
              <w:rPr>
                <w:sz w:val="16"/>
                <w:szCs w:val="16"/>
                <w:lang w:val="ru-RU"/>
              </w:rPr>
            </w:pPr>
            <w:r w:rsidRPr="00A0593A">
              <w:rPr>
                <w:sz w:val="16"/>
                <w:szCs w:val="16"/>
                <w:lang w:val="ru-RU"/>
              </w:rPr>
              <w:t xml:space="preserve">До начала целевого </w:t>
            </w:r>
            <w:r w:rsidRPr="00A0593A">
              <w:rPr>
                <w:sz w:val="16"/>
                <w:szCs w:val="16"/>
              </w:rPr>
              <w:t>NVMe</w:t>
            </w:r>
            <w:r w:rsidRPr="00A0593A">
              <w:rPr>
                <w:sz w:val="16"/>
                <w:szCs w:val="16"/>
                <w:lang w:val="ru-RU"/>
              </w:rPr>
              <w:t xml:space="preserve">-прогона, во время прогона не реже одного раза в 10 минут и после завершения прогона. Фиксируются счётчики </w:t>
            </w:r>
            <w:r w:rsidRPr="00A0593A">
              <w:rPr>
                <w:sz w:val="16"/>
                <w:szCs w:val="16"/>
              </w:rPr>
              <w:t>LUN</w:t>
            </w:r>
            <w:r w:rsidRPr="00A0593A">
              <w:rPr>
                <w:sz w:val="16"/>
                <w:szCs w:val="16"/>
                <w:lang w:val="ru-RU"/>
              </w:rPr>
              <w:t xml:space="preserve">, </w:t>
            </w:r>
            <w:r w:rsidRPr="00A0593A">
              <w:rPr>
                <w:sz w:val="16"/>
                <w:szCs w:val="16"/>
              </w:rPr>
              <w:t>front</w:t>
            </w:r>
            <w:r w:rsidRPr="00A0593A">
              <w:rPr>
                <w:sz w:val="16"/>
                <w:szCs w:val="16"/>
                <w:lang w:val="ru-RU"/>
              </w:rPr>
              <w:t>-</w:t>
            </w:r>
            <w:r w:rsidRPr="00A0593A">
              <w:rPr>
                <w:sz w:val="16"/>
                <w:szCs w:val="16"/>
              </w:rPr>
              <w:t>end</w:t>
            </w:r>
            <w:r w:rsidRPr="00A0593A">
              <w:rPr>
                <w:sz w:val="16"/>
                <w:szCs w:val="16"/>
                <w:lang w:val="ru-RU"/>
              </w:rPr>
              <w:t xml:space="preserve"> портов, контроллеров и события СХД.</w:t>
            </w:r>
          </w:p>
        </w:tc>
      </w:tr>
      <w:tr w:rsidR="005302D1" w:rsidRPr="003E0862" w14:paraId="1AA59C69" w14:textId="77777777" w:rsidTr="00E170A6">
        <w:trPr>
          <w:jc w:val="center"/>
        </w:trPr>
        <w:tc>
          <w:tcPr>
            <w:tcW w:w="833" w:type="pct"/>
          </w:tcPr>
          <w:p w14:paraId="2AD1CBA7" w14:textId="77777777" w:rsidR="005302D1" w:rsidRPr="00A0593A" w:rsidRDefault="005302D1" w:rsidP="003E0862">
            <w:pPr>
              <w:pStyle w:val="TableText"/>
              <w:spacing w:after="40"/>
              <w:rPr>
                <w:rFonts w:cs="Times New Roman"/>
                <w:szCs w:val="16"/>
              </w:rPr>
            </w:pPr>
            <w:r w:rsidRPr="00A0593A">
              <w:rPr>
                <w:rFonts w:cs="Times New Roman"/>
                <w:szCs w:val="16"/>
              </w:rPr>
              <w:t>Схема SAN и zoning</w:t>
            </w:r>
          </w:p>
        </w:tc>
        <w:tc>
          <w:tcPr>
            <w:tcW w:w="2083" w:type="pct"/>
          </w:tcPr>
          <w:p w14:paraId="4D7E96F7" w14:textId="77777777" w:rsidR="005302D1" w:rsidRPr="00A0593A" w:rsidRDefault="005302D1" w:rsidP="003E0862">
            <w:pPr>
              <w:pStyle w:val="TableText"/>
              <w:spacing w:after="40"/>
              <w:rPr>
                <w:rFonts w:cs="Times New Roman"/>
                <w:szCs w:val="16"/>
              </w:rPr>
            </w:pPr>
            <w:r w:rsidRPr="00A0593A">
              <w:rPr>
                <w:rFonts w:cs="Times New Roman"/>
                <w:szCs w:val="16"/>
              </w:rPr>
              <w:t>WWPN инициаторов, WWPN target-портов, принадлежность target-портов к контроллерам, zoning/masking, схема двух FC-фабрик.</w:t>
            </w:r>
          </w:p>
        </w:tc>
        <w:tc>
          <w:tcPr>
            <w:tcW w:w="2083" w:type="pct"/>
          </w:tcPr>
          <w:p w14:paraId="0C725EA5" w14:textId="77777777" w:rsidR="002A0A7D" w:rsidRPr="00A0593A" w:rsidRDefault="008F215E">
            <w:pPr>
              <w:rPr>
                <w:sz w:val="16"/>
                <w:szCs w:val="16"/>
                <w:lang w:val="ru-RU"/>
              </w:rPr>
            </w:pPr>
            <w:r w:rsidRPr="00A0593A">
              <w:rPr>
                <w:sz w:val="16"/>
                <w:szCs w:val="16"/>
                <w:lang w:val="ru-RU"/>
              </w:rPr>
              <w:t xml:space="preserve">До начала нагрузочных испытаний </w:t>
            </w:r>
            <w:r w:rsidRPr="00A0593A">
              <w:rPr>
                <w:sz w:val="16"/>
                <w:szCs w:val="16"/>
              </w:rPr>
              <w:t>NVMe</w:t>
            </w:r>
            <w:r w:rsidRPr="00A0593A">
              <w:rPr>
                <w:sz w:val="16"/>
                <w:szCs w:val="16"/>
                <w:lang w:val="ru-RU"/>
              </w:rPr>
              <w:t xml:space="preserve">. Повторно собирается при любом изменении схемы подключения, </w:t>
            </w:r>
            <w:r w:rsidRPr="00A0593A">
              <w:rPr>
                <w:sz w:val="16"/>
                <w:szCs w:val="16"/>
              </w:rPr>
              <w:t>zoning</w:t>
            </w:r>
            <w:r w:rsidRPr="00A0593A">
              <w:rPr>
                <w:sz w:val="16"/>
                <w:szCs w:val="16"/>
                <w:lang w:val="ru-RU"/>
              </w:rPr>
              <w:t xml:space="preserve">, </w:t>
            </w:r>
            <w:r w:rsidRPr="00A0593A">
              <w:rPr>
                <w:sz w:val="16"/>
                <w:szCs w:val="16"/>
              </w:rPr>
              <w:t>masking</w:t>
            </w:r>
            <w:r w:rsidRPr="00A0593A">
              <w:rPr>
                <w:sz w:val="16"/>
                <w:szCs w:val="16"/>
                <w:lang w:val="ru-RU"/>
              </w:rPr>
              <w:t xml:space="preserve"> или состава </w:t>
            </w:r>
            <w:r w:rsidRPr="00A0593A">
              <w:rPr>
                <w:sz w:val="16"/>
                <w:szCs w:val="16"/>
              </w:rPr>
              <w:t>target</w:t>
            </w:r>
            <w:r w:rsidRPr="00A0593A">
              <w:rPr>
                <w:sz w:val="16"/>
                <w:szCs w:val="16"/>
                <w:lang w:val="ru-RU"/>
              </w:rPr>
              <w:t>-портов.</w:t>
            </w:r>
          </w:p>
        </w:tc>
      </w:tr>
      <w:tr w:rsidR="005302D1" w:rsidRPr="003E0862" w14:paraId="4616AA55" w14:textId="77777777" w:rsidTr="00E170A6">
        <w:trPr>
          <w:jc w:val="center"/>
        </w:trPr>
        <w:tc>
          <w:tcPr>
            <w:tcW w:w="833" w:type="pct"/>
          </w:tcPr>
          <w:p w14:paraId="5E6E3206" w14:textId="77777777" w:rsidR="005302D1" w:rsidRPr="00A0593A" w:rsidRDefault="005302D1" w:rsidP="003E0862">
            <w:pPr>
              <w:pStyle w:val="TableText"/>
              <w:spacing w:after="40"/>
              <w:rPr>
                <w:rFonts w:cs="Times New Roman"/>
                <w:szCs w:val="16"/>
              </w:rPr>
            </w:pPr>
            <w:r w:rsidRPr="00A0593A">
              <w:rPr>
                <w:rFonts w:cs="Times New Roman"/>
                <w:szCs w:val="16"/>
              </w:rPr>
              <w:lastRenderedPageBreak/>
              <w:t>FIO normal</w:t>
            </w:r>
          </w:p>
        </w:tc>
        <w:tc>
          <w:tcPr>
            <w:tcW w:w="2083" w:type="pct"/>
          </w:tcPr>
          <w:p w14:paraId="4481EDC4" w14:textId="77777777" w:rsidR="005302D1" w:rsidRPr="00A0593A" w:rsidRDefault="005302D1" w:rsidP="003E0862">
            <w:pPr>
              <w:pStyle w:val="TableText"/>
              <w:spacing w:after="40"/>
              <w:rPr>
                <w:rFonts w:cs="Times New Roman"/>
                <w:szCs w:val="16"/>
                <w:lang w:val="ru-RU"/>
              </w:rPr>
            </w:pPr>
            <w:r w:rsidRPr="00A0593A">
              <w:rPr>
                <w:rFonts w:cs="Times New Roman"/>
                <w:szCs w:val="16"/>
                <w:lang w:val="ru-RU"/>
              </w:rPr>
              <w:t xml:space="preserve">Отчёт </w:t>
            </w:r>
            <w:r w:rsidRPr="00A0593A">
              <w:rPr>
                <w:rFonts w:cs="Times New Roman"/>
                <w:szCs w:val="16"/>
              </w:rPr>
              <w:t>FIO</w:t>
            </w:r>
            <w:r w:rsidRPr="00A0593A">
              <w:rPr>
                <w:rFonts w:cs="Times New Roman"/>
                <w:szCs w:val="16"/>
                <w:lang w:val="ru-RU"/>
              </w:rPr>
              <w:t xml:space="preserve"> по каждому серверу: профиль, </w:t>
            </w:r>
            <w:r w:rsidRPr="00A0593A">
              <w:rPr>
                <w:rFonts w:cs="Times New Roman"/>
                <w:szCs w:val="16"/>
              </w:rPr>
              <w:t>IOPS</w:t>
            </w:r>
            <w:r w:rsidRPr="00A0593A">
              <w:rPr>
                <w:rFonts w:cs="Times New Roman"/>
                <w:szCs w:val="16"/>
                <w:lang w:val="ru-RU"/>
              </w:rPr>
              <w:t>, задержка, состояние заданий, ошибки выполнения, параметры фактического запуска.</w:t>
            </w:r>
          </w:p>
        </w:tc>
        <w:tc>
          <w:tcPr>
            <w:tcW w:w="2083" w:type="pct"/>
          </w:tcPr>
          <w:p w14:paraId="478B4D06" w14:textId="77777777" w:rsidR="002A0A7D" w:rsidRPr="00A0593A" w:rsidRDefault="008F215E">
            <w:pPr>
              <w:rPr>
                <w:sz w:val="16"/>
                <w:szCs w:val="16"/>
                <w:lang w:val="ru-RU"/>
              </w:rPr>
            </w:pPr>
            <w:r w:rsidRPr="00A0593A">
              <w:rPr>
                <w:sz w:val="16"/>
                <w:szCs w:val="16"/>
                <w:lang w:val="ru-RU"/>
              </w:rPr>
              <w:t xml:space="preserve">По каждому </w:t>
            </w:r>
            <w:r w:rsidRPr="00A0593A">
              <w:rPr>
                <w:sz w:val="16"/>
                <w:szCs w:val="16"/>
              </w:rPr>
              <w:t>NVMe</w:t>
            </w:r>
            <w:r w:rsidRPr="00A0593A">
              <w:rPr>
                <w:sz w:val="16"/>
                <w:szCs w:val="16"/>
                <w:lang w:val="ru-RU"/>
              </w:rPr>
              <w:t xml:space="preserve">-прогону: целевой прогон производительности и проверка равномерности нагрузки. Сохраняются итоговые логи по двум серверам и суммарный результат из </w:t>
            </w:r>
            <w:r w:rsidRPr="00A0593A">
              <w:rPr>
                <w:sz w:val="16"/>
                <w:szCs w:val="16"/>
              </w:rPr>
              <w:t>RUN</w:t>
            </w:r>
            <w:r w:rsidRPr="00A0593A">
              <w:rPr>
                <w:sz w:val="16"/>
                <w:szCs w:val="16"/>
                <w:lang w:val="ru-RU"/>
              </w:rPr>
              <w:t>_</w:t>
            </w:r>
            <w:r w:rsidRPr="00A0593A">
              <w:rPr>
                <w:sz w:val="16"/>
                <w:szCs w:val="16"/>
              </w:rPr>
              <w:t>DIR</w:t>
            </w:r>
            <w:r w:rsidRPr="00A0593A">
              <w:rPr>
                <w:sz w:val="16"/>
                <w:szCs w:val="16"/>
                <w:lang w:val="ru-RU"/>
              </w:rPr>
              <w:t>.</w:t>
            </w:r>
          </w:p>
        </w:tc>
      </w:tr>
      <w:tr w:rsidR="005302D1" w:rsidRPr="003E0862" w14:paraId="05505A55" w14:textId="77777777" w:rsidTr="00E170A6">
        <w:trPr>
          <w:jc w:val="center"/>
        </w:trPr>
        <w:tc>
          <w:tcPr>
            <w:tcW w:w="833" w:type="pct"/>
          </w:tcPr>
          <w:p w14:paraId="6E915FD5" w14:textId="77777777" w:rsidR="005302D1" w:rsidRPr="00A0593A" w:rsidRDefault="005302D1" w:rsidP="003E0862">
            <w:pPr>
              <w:pStyle w:val="TableText"/>
              <w:spacing w:after="40"/>
              <w:rPr>
                <w:rFonts w:cs="Times New Roman"/>
                <w:szCs w:val="16"/>
              </w:rPr>
            </w:pPr>
            <w:r w:rsidRPr="00A0593A">
              <w:rPr>
                <w:rFonts w:cs="Times New Roman"/>
                <w:szCs w:val="16"/>
              </w:rPr>
              <w:t>dmesg / journalctl / messages</w:t>
            </w:r>
          </w:p>
        </w:tc>
        <w:tc>
          <w:tcPr>
            <w:tcW w:w="2083" w:type="pct"/>
          </w:tcPr>
          <w:p w14:paraId="5A16703A" w14:textId="77777777" w:rsidR="005302D1" w:rsidRPr="00A0593A" w:rsidRDefault="005302D1" w:rsidP="003E0862">
            <w:pPr>
              <w:pStyle w:val="TableText"/>
              <w:spacing w:after="40"/>
              <w:rPr>
                <w:rFonts w:cs="Times New Roman"/>
                <w:szCs w:val="16"/>
                <w:lang w:val="ru-RU"/>
              </w:rPr>
            </w:pPr>
            <w:r w:rsidRPr="00A0593A">
              <w:rPr>
                <w:rFonts w:cs="Times New Roman"/>
                <w:szCs w:val="16"/>
                <w:lang w:val="ru-RU"/>
              </w:rPr>
              <w:t xml:space="preserve">Сообщения ядра и ОС, относящиеся к </w:t>
            </w:r>
            <w:r w:rsidRPr="00A0593A">
              <w:rPr>
                <w:rFonts w:cs="Times New Roman"/>
                <w:szCs w:val="16"/>
              </w:rPr>
              <w:t>FC</w:t>
            </w:r>
            <w:r w:rsidRPr="00A0593A">
              <w:rPr>
                <w:rFonts w:cs="Times New Roman"/>
                <w:szCs w:val="16"/>
                <w:lang w:val="ru-RU"/>
              </w:rPr>
              <w:t xml:space="preserve">, </w:t>
            </w:r>
            <w:r w:rsidRPr="00A0593A">
              <w:rPr>
                <w:rFonts w:cs="Times New Roman"/>
                <w:szCs w:val="16"/>
              </w:rPr>
              <w:t>SCSI</w:t>
            </w:r>
            <w:r w:rsidRPr="00A0593A">
              <w:rPr>
                <w:rFonts w:cs="Times New Roman"/>
                <w:szCs w:val="16"/>
                <w:lang w:val="ru-RU"/>
              </w:rPr>
              <w:t xml:space="preserve">, </w:t>
            </w:r>
            <w:r w:rsidRPr="00A0593A">
              <w:rPr>
                <w:rFonts w:cs="Times New Roman"/>
                <w:szCs w:val="16"/>
              </w:rPr>
              <w:t>multipath</w:t>
            </w:r>
            <w:r w:rsidRPr="00A0593A">
              <w:rPr>
                <w:rFonts w:cs="Times New Roman"/>
                <w:szCs w:val="16"/>
                <w:lang w:val="ru-RU"/>
              </w:rPr>
              <w:t>, ошибкам путей и блочным устройствам.</w:t>
            </w:r>
          </w:p>
        </w:tc>
        <w:tc>
          <w:tcPr>
            <w:tcW w:w="2083" w:type="pct"/>
          </w:tcPr>
          <w:p w14:paraId="29DC5908" w14:textId="77777777" w:rsidR="002A0A7D" w:rsidRPr="00A0593A" w:rsidRDefault="008F215E">
            <w:pPr>
              <w:rPr>
                <w:sz w:val="16"/>
                <w:szCs w:val="16"/>
                <w:lang w:val="ru-RU"/>
              </w:rPr>
            </w:pPr>
            <w:r w:rsidRPr="00A0593A">
              <w:rPr>
                <w:sz w:val="16"/>
                <w:szCs w:val="16"/>
                <w:lang w:val="ru-RU"/>
              </w:rPr>
              <w:t xml:space="preserve">До начала </w:t>
            </w:r>
            <w:r w:rsidRPr="00A0593A">
              <w:rPr>
                <w:sz w:val="16"/>
                <w:szCs w:val="16"/>
              </w:rPr>
              <w:t>NVMe</w:t>
            </w:r>
            <w:r w:rsidRPr="00A0593A">
              <w:rPr>
                <w:sz w:val="16"/>
                <w:szCs w:val="16"/>
                <w:lang w:val="ru-RU"/>
              </w:rPr>
              <w:t xml:space="preserve">-прогона и после его завершения; дополнительно при фиксации ошибок </w:t>
            </w:r>
            <w:r w:rsidRPr="00A0593A">
              <w:rPr>
                <w:sz w:val="16"/>
                <w:szCs w:val="16"/>
              </w:rPr>
              <w:t>FIO</w:t>
            </w:r>
            <w:r w:rsidRPr="00A0593A">
              <w:rPr>
                <w:sz w:val="16"/>
                <w:szCs w:val="16"/>
                <w:lang w:val="ru-RU"/>
              </w:rPr>
              <w:t xml:space="preserve">, </w:t>
            </w:r>
            <w:r w:rsidRPr="00A0593A">
              <w:rPr>
                <w:sz w:val="16"/>
                <w:szCs w:val="16"/>
              </w:rPr>
              <w:t>SCSI</w:t>
            </w:r>
            <w:r w:rsidRPr="00A0593A">
              <w:rPr>
                <w:sz w:val="16"/>
                <w:szCs w:val="16"/>
                <w:lang w:val="ru-RU"/>
              </w:rPr>
              <w:t>/</w:t>
            </w:r>
            <w:r w:rsidRPr="00A0593A">
              <w:rPr>
                <w:sz w:val="16"/>
                <w:szCs w:val="16"/>
              </w:rPr>
              <w:t>multipath</w:t>
            </w:r>
            <w:r w:rsidRPr="00A0593A">
              <w:rPr>
                <w:sz w:val="16"/>
                <w:szCs w:val="16"/>
                <w:lang w:val="ru-RU"/>
              </w:rPr>
              <w:t>-событий, отклонений по путям или нестабильности нагрузки.</w:t>
            </w:r>
          </w:p>
        </w:tc>
      </w:tr>
      <w:tr w:rsidR="005302D1" w:rsidRPr="003E0862" w14:paraId="3D7A6AD8" w14:textId="77777777" w:rsidTr="00E170A6">
        <w:trPr>
          <w:jc w:val="center"/>
        </w:trPr>
        <w:tc>
          <w:tcPr>
            <w:tcW w:w="833" w:type="pct"/>
          </w:tcPr>
          <w:p w14:paraId="76A61ADC" w14:textId="77777777" w:rsidR="005302D1" w:rsidRPr="00A0593A" w:rsidRDefault="005302D1" w:rsidP="003E0862">
            <w:pPr>
              <w:pStyle w:val="TableText"/>
              <w:spacing w:after="40"/>
              <w:rPr>
                <w:rFonts w:cs="Times New Roman"/>
                <w:szCs w:val="16"/>
              </w:rPr>
            </w:pPr>
            <w:r w:rsidRPr="00A0593A">
              <w:rPr>
                <w:rFonts w:cs="Times New Roman"/>
                <w:szCs w:val="16"/>
              </w:rPr>
              <w:t>multipath -ll</w:t>
            </w:r>
          </w:p>
        </w:tc>
        <w:tc>
          <w:tcPr>
            <w:tcW w:w="2083" w:type="pct"/>
          </w:tcPr>
          <w:p w14:paraId="5D615BA9" w14:textId="77777777" w:rsidR="005302D1" w:rsidRPr="00A0593A" w:rsidRDefault="005302D1" w:rsidP="003E0862">
            <w:pPr>
              <w:pStyle w:val="TableText"/>
              <w:spacing w:after="40"/>
              <w:rPr>
                <w:rFonts w:cs="Times New Roman"/>
                <w:szCs w:val="16"/>
                <w:lang w:val="ru-RU"/>
              </w:rPr>
            </w:pPr>
            <w:r w:rsidRPr="00A0593A">
              <w:rPr>
                <w:rFonts w:cs="Times New Roman"/>
                <w:szCs w:val="16"/>
                <w:lang w:val="ru-RU"/>
              </w:rPr>
              <w:t xml:space="preserve">Состояние </w:t>
            </w:r>
            <w:r w:rsidRPr="00A0593A">
              <w:rPr>
                <w:rFonts w:cs="Times New Roman"/>
                <w:szCs w:val="16"/>
              </w:rPr>
              <w:t>DM</w:t>
            </w:r>
            <w:r w:rsidRPr="00A0593A">
              <w:rPr>
                <w:rFonts w:cs="Times New Roman"/>
                <w:szCs w:val="16"/>
                <w:lang w:val="ru-RU"/>
              </w:rPr>
              <w:t>-</w:t>
            </w:r>
            <w:r w:rsidRPr="00A0593A">
              <w:rPr>
                <w:rFonts w:cs="Times New Roman"/>
                <w:szCs w:val="16"/>
              </w:rPr>
              <w:t>multipath</w:t>
            </w:r>
            <w:r w:rsidRPr="00A0593A">
              <w:rPr>
                <w:rFonts w:cs="Times New Roman"/>
                <w:szCs w:val="16"/>
                <w:lang w:val="ru-RU"/>
              </w:rPr>
              <w:t xml:space="preserve"> устройств, группы путей, статусы путей, число путей.</w:t>
            </w:r>
          </w:p>
        </w:tc>
        <w:tc>
          <w:tcPr>
            <w:tcW w:w="2083" w:type="pct"/>
          </w:tcPr>
          <w:p w14:paraId="7B065867" w14:textId="77777777" w:rsidR="002A0A7D" w:rsidRPr="00A0593A" w:rsidRDefault="008F215E">
            <w:pPr>
              <w:rPr>
                <w:sz w:val="16"/>
                <w:szCs w:val="16"/>
                <w:lang w:val="ru-RU"/>
              </w:rPr>
            </w:pPr>
            <w:r w:rsidRPr="00A0593A">
              <w:rPr>
                <w:sz w:val="16"/>
                <w:szCs w:val="16"/>
                <w:lang w:val="ru-RU"/>
              </w:rPr>
              <w:t xml:space="preserve">До начала </w:t>
            </w:r>
            <w:r w:rsidRPr="00A0593A">
              <w:rPr>
                <w:sz w:val="16"/>
                <w:szCs w:val="16"/>
              </w:rPr>
              <w:t>NVMe</w:t>
            </w:r>
            <w:r w:rsidRPr="00A0593A">
              <w:rPr>
                <w:sz w:val="16"/>
                <w:szCs w:val="16"/>
                <w:lang w:val="ru-RU"/>
              </w:rPr>
              <w:t>-нагрузки, во время проверки равномерности нагрузки каждые 10 минут, после завершения прогона; дополнительно при потере, восстановлении или деградации путей.</w:t>
            </w:r>
          </w:p>
        </w:tc>
      </w:tr>
      <w:tr w:rsidR="005302D1" w:rsidRPr="003E0862" w14:paraId="5FF0ADC7" w14:textId="77777777" w:rsidTr="00E170A6">
        <w:trPr>
          <w:jc w:val="center"/>
        </w:trPr>
        <w:tc>
          <w:tcPr>
            <w:tcW w:w="833" w:type="pct"/>
          </w:tcPr>
          <w:p w14:paraId="1C61AB06" w14:textId="77777777" w:rsidR="005302D1" w:rsidRPr="00A0593A" w:rsidRDefault="005302D1" w:rsidP="003E0862">
            <w:pPr>
              <w:pStyle w:val="TableText"/>
              <w:spacing w:after="40"/>
              <w:rPr>
                <w:rFonts w:cs="Times New Roman"/>
                <w:szCs w:val="16"/>
              </w:rPr>
            </w:pPr>
            <w:r w:rsidRPr="00A0593A">
              <w:rPr>
                <w:rFonts w:cs="Times New Roman"/>
                <w:szCs w:val="16"/>
              </w:rPr>
              <w:t>multipathd show config / multipathd show paths</w:t>
            </w:r>
          </w:p>
        </w:tc>
        <w:tc>
          <w:tcPr>
            <w:tcW w:w="2083" w:type="pct"/>
          </w:tcPr>
          <w:p w14:paraId="69EAD4C0" w14:textId="77777777" w:rsidR="005302D1" w:rsidRPr="00A0593A" w:rsidRDefault="005302D1" w:rsidP="003E0862">
            <w:pPr>
              <w:pStyle w:val="TableText"/>
              <w:spacing w:after="40"/>
              <w:rPr>
                <w:rFonts w:cs="Times New Roman"/>
                <w:szCs w:val="16"/>
                <w:lang w:val="ru-RU"/>
              </w:rPr>
            </w:pPr>
            <w:r w:rsidRPr="00A0593A">
              <w:rPr>
                <w:rFonts w:cs="Times New Roman"/>
                <w:szCs w:val="16"/>
                <w:lang w:val="ru-RU"/>
              </w:rPr>
              <w:t xml:space="preserve">Активная итоговая конфигурация </w:t>
            </w:r>
            <w:r w:rsidRPr="00A0593A">
              <w:rPr>
                <w:rFonts w:cs="Times New Roman"/>
                <w:szCs w:val="16"/>
              </w:rPr>
              <w:t>multipath</w:t>
            </w:r>
            <w:r w:rsidRPr="00A0593A">
              <w:rPr>
                <w:rFonts w:cs="Times New Roman"/>
                <w:szCs w:val="16"/>
                <w:lang w:val="ru-RU"/>
              </w:rPr>
              <w:t xml:space="preserve"> (сверка с разделом 7.0) и подробный список путей с дополнительными полями для разбора нештатных ситуаций.</w:t>
            </w:r>
          </w:p>
        </w:tc>
        <w:tc>
          <w:tcPr>
            <w:tcW w:w="2083" w:type="pct"/>
          </w:tcPr>
          <w:p w14:paraId="70F0C634" w14:textId="77777777" w:rsidR="002A0A7D" w:rsidRPr="00A0593A" w:rsidRDefault="008F215E">
            <w:pPr>
              <w:rPr>
                <w:sz w:val="16"/>
                <w:szCs w:val="16"/>
                <w:lang w:val="ru-RU"/>
              </w:rPr>
            </w:pPr>
            <w:r w:rsidRPr="00A0593A">
              <w:rPr>
                <w:sz w:val="16"/>
                <w:szCs w:val="16"/>
                <w:lang w:val="ru-RU"/>
              </w:rPr>
              <w:t xml:space="preserve">До начала </w:t>
            </w:r>
            <w:r w:rsidRPr="00A0593A">
              <w:rPr>
                <w:sz w:val="16"/>
                <w:szCs w:val="16"/>
              </w:rPr>
              <w:t>NVMe</w:t>
            </w:r>
            <w:r w:rsidRPr="00A0593A">
              <w:rPr>
                <w:sz w:val="16"/>
                <w:szCs w:val="16"/>
                <w:lang w:val="ru-RU"/>
              </w:rPr>
              <w:t xml:space="preserve">-нагрузочных испытаний; дополнительно при разборе замечаний по </w:t>
            </w:r>
            <w:r w:rsidRPr="00A0593A">
              <w:rPr>
                <w:sz w:val="16"/>
                <w:szCs w:val="16"/>
              </w:rPr>
              <w:t>multipath</w:t>
            </w:r>
            <w:r w:rsidRPr="00A0593A">
              <w:rPr>
                <w:sz w:val="16"/>
                <w:szCs w:val="16"/>
                <w:lang w:val="ru-RU"/>
              </w:rPr>
              <w:t>, числу путей, состояниям путей или ошибкам ввода-вывода.</w:t>
            </w:r>
          </w:p>
        </w:tc>
      </w:tr>
      <w:tr w:rsidR="005302D1" w:rsidRPr="003E0862" w14:paraId="50F35B45" w14:textId="77777777" w:rsidTr="00E170A6">
        <w:trPr>
          <w:jc w:val="center"/>
        </w:trPr>
        <w:tc>
          <w:tcPr>
            <w:tcW w:w="833" w:type="pct"/>
          </w:tcPr>
          <w:p w14:paraId="2F4792EC" w14:textId="77777777" w:rsidR="005302D1" w:rsidRPr="00A0593A" w:rsidRDefault="005302D1" w:rsidP="003E0862">
            <w:pPr>
              <w:pStyle w:val="TableText"/>
              <w:spacing w:after="40"/>
              <w:rPr>
                <w:rFonts w:cs="Times New Roman"/>
                <w:szCs w:val="16"/>
              </w:rPr>
            </w:pPr>
            <w:r w:rsidRPr="00A0593A">
              <w:rPr>
                <w:rFonts w:cs="Times New Roman"/>
                <w:szCs w:val="16"/>
              </w:rPr>
              <w:t>iostat</w:t>
            </w:r>
          </w:p>
        </w:tc>
        <w:tc>
          <w:tcPr>
            <w:tcW w:w="2083" w:type="pct"/>
          </w:tcPr>
          <w:p w14:paraId="67DC233A" w14:textId="77777777" w:rsidR="005302D1" w:rsidRPr="00A0593A" w:rsidRDefault="005302D1" w:rsidP="003E0862">
            <w:pPr>
              <w:pStyle w:val="TableText"/>
              <w:spacing w:after="40"/>
              <w:rPr>
                <w:rFonts w:cs="Times New Roman"/>
                <w:szCs w:val="16"/>
              </w:rPr>
            </w:pPr>
            <w:r w:rsidRPr="00A0593A">
              <w:rPr>
                <w:rFonts w:cs="Times New Roman"/>
                <w:szCs w:val="16"/>
                <w:lang w:val="ru-RU"/>
              </w:rPr>
              <w:t xml:space="preserve">Активность по </w:t>
            </w:r>
            <w:r w:rsidRPr="00A0593A">
              <w:rPr>
                <w:rFonts w:cs="Times New Roman"/>
                <w:szCs w:val="16"/>
              </w:rPr>
              <w:t>DM</w:t>
            </w:r>
            <w:r w:rsidRPr="00A0593A">
              <w:rPr>
                <w:rFonts w:cs="Times New Roman"/>
                <w:szCs w:val="16"/>
                <w:lang w:val="ru-RU"/>
              </w:rPr>
              <w:t xml:space="preserve">-устройствам и нижележащим путям, загрузка и задержка на хосте. </w:t>
            </w:r>
            <w:r w:rsidRPr="00A0593A">
              <w:rPr>
                <w:rFonts w:cs="Times New Roman"/>
                <w:szCs w:val="16"/>
              </w:rPr>
              <w:t xml:space="preserve">Для отказных сценариев используется секундный сбор </w:t>
            </w:r>
          </w:p>
          <w:p w14:paraId="03404A75" w14:textId="77777777" w:rsidR="005302D1" w:rsidRPr="00A0593A" w:rsidRDefault="005302D1" w:rsidP="003E0862">
            <w:pPr>
              <w:pStyle w:val="TableText"/>
              <w:spacing w:after="40"/>
              <w:rPr>
                <w:rFonts w:cs="Times New Roman"/>
                <w:szCs w:val="16"/>
              </w:rPr>
            </w:pPr>
            <w:r w:rsidRPr="00A0593A">
              <w:rPr>
                <w:rFonts w:eastAsia="Consolas" w:cs="Times New Roman"/>
                <w:szCs w:val="16"/>
              </w:rPr>
              <w:t>iostat -t -dxm 1</w:t>
            </w:r>
          </w:p>
          <w:p w14:paraId="54750A93" w14:textId="77777777" w:rsidR="005302D1" w:rsidRPr="00A0593A" w:rsidRDefault="005302D1" w:rsidP="003E0862">
            <w:pPr>
              <w:pStyle w:val="TableText"/>
              <w:spacing w:after="40"/>
              <w:rPr>
                <w:rFonts w:cs="Times New Roman"/>
                <w:szCs w:val="16"/>
              </w:rPr>
            </w:pPr>
            <w:r w:rsidRPr="00A0593A">
              <w:rPr>
                <w:rFonts w:cs="Times New Roman"/>
                <w:szCs w:val="16"/>
              </w:rPr>
              <w:t>.</w:t>
            </w:r>
          </w:p>
        </w:tc>
        <w:tc>
          <w:tcPr>
            <w:tcW w:w="2083" w:type="pct"/>
          </w:tcPr>
          <w:p w14:paraId="2923795B" w14:textId="77777777" w:rsidR="002A0A7D" w:rsidRPr="00A0593A" w:rsidRDefault="008F215E">
            <w:pPr>
              <w:rPr>
                <w:sz w:val="16"/>
                <w:szCs w:val="16"/>
                <w:lang w:val="ru-RU"/>
              </w:rPr>
            </w:pPr>
            <w:r w:rsidRPr="00A0593A">
              <w:rPr>
                <w:sz w:val="16"/>
                <w:szCs w:val="16"/>
                <w:lang w:val="ru-RU"/>
              </w:rPr>
              <w:t xml:space="preserve">Во время целевого </w:t>
            </w:r>
            <w:r w:rsidRPr="00A0593A">
              <w:rPr>
                <w:sz w:val="16"/>
                <w:szCs w:val="16"/>
              </w:rPr>
              <w:t>NVMe</w:t>
            </w:r>
            <w:r w:rsidRPr="00A0593A">
              <w:rPr>
                <w:sz w:val="16"/>
                <w:szCs w:val="16"/>
                <w:lang w:val="ru-RU"/>
              </w:rPr>
              <w:t xml:space="preserve">-прогона и проверки равномерности нагрузки. Для контроля по разделу 10.3 используется сбор с фиксированным интервалом и сохранением вывода в каталог </w:t>
            </w:r>
            <w:r w:rsidRPr="00A0593A">
              <w:rPr>
                <w:sz w:val="16"/>
                <w:szCs w:val="16"/>
              </w:rPr>
              <w:t>RUN</w:t>
            </w:r>
            <w:r w:rsidRPr="00A0593A">
              <w:rPr>
                <w:sz w:val="16"/>
                <w:szCs w:val="16"/>
                <w:lang w:val="ru-RU"/>
              </w:rPr>
              <w:t>_</w:t>
            </w:r>
            <w:r w:rsidRPr="00A0593A">
              <w:rPr>
                <w:sz w:val="16"/>
                <w:szCs w:val="16"/>
              </w:rPr>
              <w:t>DIR</w:t>
            </w:r>
            <w:r w:rsidRPr="00A0593A">
              <w:rPr>
                <w:sz w:val="16"/>
                <w:szCs w:val="16"/>
                <w:lang w:val="ru-RU"/>
              </w:rPr>
              <w:t>.</w:t>
            </w:r>
          </w:p>
        </w:tc>
      </w:tr>
      <w:tr w:rsidR="005302D1" w:rsidRPr="003E0862" w14:paraId="17E9C40A" w14:textId="77777777" w:rsidTr="00E170A6">
        <w:trPr>
          <w:jc w:val="center"/>
        </w:trPr>
        <w:tc>
          <w:tcPr>
            <w:tcW w:w="833" w:type="pct"/>
          </w:tcPr>
          <w:p w14:paraId="23013D49" w14:textId="77777777" w:rsidR="005302D1" w:rsidRPr="00A0593A" w:rsidRDefault="005302D1" w:rsidP="003E0862">
            <w:pPr>
              <w:pStyle w:val="TableText"/>
              <w:spacing w:after="40"/>
              <w:rPr>
                <w:rFonts w:cs="Times New Roman"/>
                <w:szCs w:val="16"/>
              </w:rPr>
            </w:pPr>
            <w:r w:rsidRPr="00A0593A">
              <w:rPr>
                <w:rFonts w:cs="Times New Roman"/>
                <w:szCs w:val="16"/>
              </w:rPr>
              <w:t>Журнал испытаний</w:t>
            </w:r>
          </w:p>
        </w:tc>
        <w:tc>
          <w:tcPr>
            <w:tcW w:w="2083" w:type="pct"/>
          </w:tcPr>
          <w:p w14:paraId="0198DD7C" w14:textId="77777777" w:rsidR="005302D1" w:rsidRPr="00A0593A" w:rsidRDefault="005302D1" w:rsidP="003E0862">
            <w:pPr>
              <w:pStyle w:val="TableText"/>
              <w:spacing w:after="40"/>
              <w:rPr>
                <w:rFonts w:cs="Times New Roman"/>
                <w:szCs w:val="16"/>
                <w:lang w:val="ru-RU"/>
              </w:rPr>
            </w:pPr>
            <w:r w:rsidRPr="00A0593A">
              <w:rPr>
                <w:rFonts w:cs="Times New Roman"/>
                <w:szCs w:val="16"/>
                <w:lang w:val="ru-RU"/>
              </w:rPr>
              <w:t>Время действий, фактический результат, ссылка на файлы логов, вывод о прохождении испытания.</w:t>
            </w:r>
          </w:p>
        </w:tc>
        <w:tc>
          <w:tcPr>
            <w:tcW w:w="2083" w:type="pct"/>
          </w:tcPr>
          <w:p w14:paraId="607587DB" w14:textId="77777777" w:rsidR="002A0A7D" w:rsidRPr="00A0593A" w:rsidRDefault="008F215E">
            <w:pPr>
              <w:rPr>
                <w:sz w:val="16"/>
                <w:szCs w:val="16"/>
                <w:lang w:val="ru-RU"/>
              </w:rPr>
            </w:pPr>
            <w:r w:rsidRPr="00A0593A">
              <w:rPr>
                <w:sz w:val="16"/>
                <w:szCs w:val="16"/>
                <w:lang w:val="ru-RU"/>
              </w:rPr>
              <w:t xml:space="preserve">Заполняется по каждому испытанию раздела 10.3: производительность </w:t>
            </w:r>
            <w:r w:rsidRPr="00A0593A">
              <w:rPr>
                <w:sz w:val="16"/>
                <w:szCs w:val="16"/>
              </w:rPr>
              <w:t>NVMe</w:t>
            </w:r>
            <w:r w:rsidRPr="00A0593A">
              <w:rPr>
                <w:sz w:val="16"/>
                <w:szCs w:val="16"/>
                <w:lang w:val="ru-RU"/>
              </w:rPr>
              <w:t xml:space="preserve"> и равномерность нагрузки по </w:t>
            </w:r>
            <w:r w:rsidRPr="00A0593A">
              <w:rPr>
                <w:sz w:val="16"/>
                <w:szCs w:val="16"/>
              </w:rPr>
              <w:t>LUN</w:t>
            </w:r>
            <w:r w:rsidRPr="00A0593A">
              <w:rPr>
                <w:sz w:val="16"/>
                <w:szCs w:val="16"/>
                <w:lang w:val="ru-RU"/>
              </w:rPr>
              <w:t>/путям.</w:t>
            </w:r>
          </w:p>
        </w:tc>
      </w:tr>
    </w:tbl>
    <w:p w14:paraId="7E126CA6" w14:textId="77777777" w:rsidR="002A0A7D" w:rsidRPr="00A0593A" w:rsidRDefault="002A0A7D">
      <w:pPr>
        <w:rPr>
          <w:lang w:val="ru-RU"/>
        </w:rPr>
      </w:pPr>
    </w:p>
    <w:p w14:paraId="23DF2547" w14:textId="77777777" w:rsidR="002A0A7D" w:rsidRPr="00A0593A" w:rsidRDefault="008F215E">
      <w:pPr>
        <w:rPr>
          <w:lang w:val="ru-RU"/>
        </w:rPr>
      </w:pPr>
      <w:r w:rsidRPr="00A0593A">
        <w:rPr>
          <w:b/>
          <w:lang w:val="ru-RU"/>
        </w:rPr>
        <w:t xml:space="preserve">14. Журнал испытаний для нагрузочных испытаний </w:t>
      </w:r>
      <w:r>
        <w:rPr>
          <w:b/>
        </w:rPr>
        <w:t>SSD</w:t>
      </w:r>
      <w:r w:rsidRPr="00A0593A">
        <w:rPr>
          <w:b/>
          <w:lang w:val="ru-RU"/>
        </w:rPr>
        <w:t xml:space="preserve"> и </w:t>
      </w:r>
      <w:r>
        <w:rPr>
          <w:b/>
        </w:rPr>
        <w:t>NVMe</w:t>
      </w:r>
      <w:r w:rsidRPr="00A0593A">
        <w:rPr>
          <w:b/>
          <w:lang w:val="ru-RU"/>
        </w:rPr>
        <w:t xml:space="preserve"> СХД</w:t>
      </w:r>
    </w:p>
    <w:p w14:paraId="42A5C9C4" w14:textId="77777777" w:rsidR="002A0A7D" w:rsidRPr="00A0593A" w:rsidRDefault="002A0A7D">
      <w:pPr>
        <w:rPr>
          <w:lang w:val="ru-RU"/>
        </w:rPr>
      </w:pPr>
    </w:p>
    <w:p w14:paraId="6D3A4E26" w14:textId="2AF46275" w:rsidR="002A0A7D" w:rsidRPr="00A0593A" w:rsidRDefault="008F215E">
      <w:pPr>
        <w:rPr>
          <w:lang w:val="ru-RU"/>
        </w:rPr>
      </w:pPr>
      <w:r w:rsidRPr="00A0593A">
        <w:rPr>
          <w:b/>
          <w:lang w:val="ru-RU"/>
        </w:rPr>
        <w:t xml:space="preserve">14.1 Журнал испытаний для теста "Нагрузочные испытания для </w:t>
      </w:r>
      <w:r>
        <w:rPr>
          <w:b/>
        </w:rPr>
        <w:t>SSD</w:t>
      </w:r>
      <w:r w:rsidRPr="00A0593A">
        <w:rPr>
          <w:b/>
          <w:lang w:val="ru-RU"/>
        </w:rPr>
        <w:t xml:space="preserve"> СХД"</w:t>
      </w:r>
    </w:p>
    <w:tbl>
      <w:tblPr>
        <w:tblStyle w:val="aff0"/>
        <w:tblW w:w="0" w:type="auto"/>
        <w:jc w:val="center"/>
        <w:tblBorders>
          <w:top w:val="single" w:sz="4" w:space="0" w:color="C9D2E3"/>
          <w:left w:val="single" w:sz="4" w:space="0" w:color="C9D2E3"/>
          <w:bottom w:val="single" w:sz="4" w:space="0" w:color="C9D2E3"/>
          <w:right w:val="single" w:sz="4" w:space="0" w:color="C9D2E3"/>
          <w:insideH w:val="single" w:sz="4" w:space="0" w:color="C9D2E3"/>
          <w:insideV w:val="single" w:sz="4" w:space="0" w:color="C9D2E3"/>
        </w:tblBorders>
        <w:tblLook w:val="04A0" w:firstRow="1" w:lastRow="0" w:firstColumn="1" w:lastColumn="0" w:noHBand="0" w:noVBand="1"/>
      </w:tblPr>
      <w:tblGrid>
        <w:gridCol w:w="1026"/>
        <w:gridCol w:w="1970"/>
        <w:gridCol w:w="1651"/>
        <w:gridCol w:w="2931"/>
        <w:gridCol w:w="3486"/>
        <w:gridCol w:w="3406"/>
      </w:tblGrid>
      <w:tr w:rsidR="005302D1" w:rsidRPr="00291DA9" w14:paraId="6A8DFE33" w14:textId="77777777" w:rsidTr="003E0862">
        <w:trPr>
          <w:tblHeader/>
          <w:jc w:val="center"/>
        </w:trPr>
        <w:tc>
          <w:tcPr>
            <w:tcW w:w="567" w:type="dxa"/>
            <w:shd w:val="clear" w:color="auto" w:fill="E9EEF8"/>
          </w:tcPr>
          <w:p w14:paraId="70D501DC" w14:textId="77777777" w:rsidR="005302D1" w:rsidRPr="00291DA9" w:rsidRDefault="005302D1" w:rsidP="003E0862">
            <w:pPr>
              <w:pStyle w:val="TableText"/>
              <w:spacing w:after="40"/>
              <w:rPr>
                <w:rFonts w:cs="Times New Roman"/>
              </w:rPr>
            </w:pPr>
            <w:r w:rsidRPr="00291DA9">
              <w:rPr>
                <w:rFonts w:cs="Times New Roman"/>
                <w:b/>
              </w:rPr>
              <w:t>№ испытания</w:t>
            </w:r>
          </w:p>
        </w:tc>
        <w:tc>
          <w:tcPr>
            <w:tcW w:w="1417" w:type="dxa"/>
            <w:shd w:val="clear" w:color="auto" w:fill="E9EEF8"/>
          </w:tcPr>
          <w:p w14:paraId="36B55114" w14:textId="77777777" w:rsidR="005302D1" w:rsidRPr="00291DA9" w:rsidRDefault="005302D1" w:rsidP="003E0862">
            <w:pPr>
              <w:pStyle w:val="TableText"/>
              <w:spacing w:after="40"/>
              <w:rPr>
                <w:rFonts w:cs="Times New Roman"/>
              </w:rPr>
            </w:pPr>
            <w:r w:rsidRPr="00291DA9">
              <w:rPr>
                <w:rFonts w:cs="Times New Roman"/>
                <w:b/>
              </w:rPr>
              <w:t>Название испытания</w:t>
            </w:r>
          </w:p>
        </w:tc>
        <w:tc>
          <w:tcPr>
            <w:tcW w:w="1701" w:type="dxa"/>
            <w:shd w:val="clear" w:color="auto" w:fill="E9EEF8"/>
          </w:tcPr>
          <w:p w14:paraId="64F4455A" w14:textId="77777777" w:rsidR="005302D1" w:rsidRPr="00291DA9" w:rsidRDefault="005302D1" w:rsidP="003E0862">
            <w:pPr>
              <w:pStyle w:val="TableText"/>
              <w:spacing w:after="40"/>
              <w:rPr>
                <w:rFonts w:cs="Times New Roman"/>
              </w:rPr>
            </w:pPr>
            <w:r w:rsidRPr="00291DA9">
              <w:rPr>
                <w:rFonts w:cs="Times New Roman"/>
                <w:b/>
              </w:rPr>
              <w:t>Дата/время</w:t>
            </w:r>
          </w:p>
        </w:tc>
        <w:tc>
          <w:tcPr>
            <w:tcW w:w="3061" w:type="dxa"/>
            <w:shd w:val="clear" w:color="auto" w:fill="E9EEF8"/>
          </w:tcPr>
          <w:p w14:paraId="0A158CC7" w14:textId="77777777" w:rsidR="005302D1" w:rsidRPr="00291DA9" w:rsidRDefault="005302D1" w:rsidP="003E0862">
            <w:pPr>
              <w:pStyle w:val="TableText"/>
              <w:spacing w:after="40"/>
              <w:rPr>
                <w:rFonts w:cs="Times New Roman"/>
              </w:rPr>
            </w:pPr>
            <w:r w:rsidRPr="00291DA9">
              <w:rPr>
                <w:rFonts w:cs="Times New Roman"/>
                <w:b/>
              </w:rPr>
              <w:t>Результат</w:t>
            </w:r>
          </w:p>
        </w:tc>
        <w:tc>
          <w:tcPr>
            <w:tcW w:w="3572" w:type="dxa"/>
            <w:shd w:val="clear" w:color="auto" w:fill="E9EEF8"/>
          </w:tcPr>
          <w:p w14:paraId="77C6642A" w14:textId="77777777" w:rsidR="005302D1" w:rsidRPr="00291DA9" w:rsidRDefault="005302D1" w:rsidP="003E0862">
            <w:pPr>
              <w:pStyle w:val="TableText"/>
              <w:spacing w:after="40"/>
              <w:rPr>
                <w:rFonts w:cs="Times New Roman"/>
                <w:lang w:val="ru-RU"/>
              </w:rPr>
            </w:pPr>
            <w:r w:rsidRPr="00291DA9">
              <w:rPr>
                <w:rFonts w:cs="Times New Roman"/>
                <w:b/>
                <w:lang w:val="ru-RU"/>
              </w:rPr>
              <w:t>Фактический результат / ссылки на логи</w:t>
            </w:r>
          </w:p>
        </w:tc>
        <w:tc>
          <w:tcPr>
            <w:tcW w:w="3572" w:type="dxa"/>
            <w:shd w:val="clear" w:color="auto" w:fill="E9EEF8"/>
          </w:tcPr>
          <w:p w14:paraId="10FD901A" w14:textId="77777777" w:rsidR="005302D1" w:rsidRPr="00291DA9" w:rsidRDefault="005302D1" w:rsidP="003E0862">
            <w:pPr>
              <w:pStyle w:val="TableText"/>
              <w:spacing w:after="40"/>
              <w:rPr>
                <w:rFonts w:cs="Times New Roman"/>
              </w:rPr>
            </w:pPr>
            <w:r w:rsidRPr="00291DA9">
              <w:rPr>
                <w:rFonts w:cs="Times New Roman"/>
                <w:b/>
              </w:rPr>
              <w:t>Ответственный</w:t>
            </w:r>
          </w:p>
        </w:tc>
      </w:tr>
      <w:tr w:rsidR="002A0A7D" w14:paraId="581F5CD1" w14:textId="77777777">
        <w:trPr>
          <w:jc w:val="center"/>
        </w:trPr>
        <w:tc>
          <w:tcPr>
            <w:tcW w:w="1026" w:type="dxa"/>
          </w:tcPr>
          <w:p w14:paraId="645DD2AD" w14:textId="77777777" w:rsidR="002A0A7D" w:rsidRDefault="008F215E">
            <w:r>
              <w:rPr>
                <w:sz w:val="20"/>
              </w:rPr>
              <w:t>1</w:t>
            </w:r>
          </w:p>
        </w:tc>
        <w:tc>
          <w:tcPr>
            <w:tcW w:w="1417" w:type="dxa"/>
          </w:tcPr>
          <w:p w14:paraId="7E68231E" w14:textId="77777777" w:rsidR="002A0A7D" w:rsidRPr="00A0593A" w:rsidRDefault="008F215E">
            <w:pPr>
              <w:rPr>
                <w:lang w:val="ru-RU"/>
              </w:rPr>
            </w:pPr>
            <w:r w:rsidRPr="00A0593A">
              <w:rPr>
                <w:sz w:val="20"/>
                <w:lang w:val="ru-RU"/>
              </w:rPr>
              <w:t xml:space="preserve">Проверка производительности </w:t>
            </w:r>
            <w:r>
              <w:rPr>
                <w:sz w:val="20"/>
              </w:rPr>
              <w:t>SSD</w:t>
            </w:r>
            <w:r w:rsidRPr="00A0593A">
              <w:rPr>
                <w:sz w:val="20"/>
                <w:lang w:val="ru-RU"/>
              </w:rPr>
              <w:t xml:space="preserve">-конфигурации: 64 </w:t>
            </w:r>
            <w:r>
              <w:rPr>
                <w:sz w:val="20"/>
              </w:rPr>
              <w:t>KB</w:t>
            </w:r>
            <w:r w:rsidRPr="00A0593A">
              <w:rPr>
                <w:sz w:val="20"/>
                <w:lang w:val="ru-RU"/>
              </w:rPr>
              <w:t xml:space="preserve">, 100% </w:t>
            </w:r>
            <w:r>
              <w:rPr>
                <w:sz w:val="20"/>
              </w:rPr>
              <w:t>random</w:t>
            </w:r>
            <w:r w:rsidRPr="00A0593A">
              <w:rPr>
                <w:sz w:val="20"/>
                <w:lang w:val="ru-RU"/>
              </w:rPr>
              <w:t xml:space="preserve">, 70/30 </w:t>
            </w:r>
            <w:r>
              <w:rPr>
                <w:sz w:val="20"/>
              </w:rPr>
              <w:t>read</w:t>
            </w:r>
            <w:r w:rsidRPr="00A0593A">
              <w:rPr>
                <w:sz w:val="20"/>
                <w:lang w:val="ru-RU"/>
              </w:rPr>
              <w:t>/</w:t>
            </w:r>
            <w:r>
              <w:rPr>
                <w:sz w:val="20"/>
              </w:rPr>
              <w:t>write</w:t>
            </w:r>
            <w:r w:rsidRPr="00A0593A">
              <w:rPr>
                <w:sz w:val="20"/>
                <w:lang w:val="ru-RU"/>
              </w:rPr>
              <w:t xml:space="preserve">, 4 </w:t>
            </w:r>
            <w:r>
              <w:rPr>
                <w:sz w:val="20"/>
              </w:rPr>
              <w:t>LUN</w:t>
            </w:r>
            <w:r w:rsidRPr="00A0593A">
              <w:rPr>
                <w:sz w:val="20"/>
                <w:lang w:val="ru-RU"/>
              </w:rPr>
              <w:t xml:space="preserve">, </w:t>
            </w:r>
            <w:r>
              <w:rPr>
                <w:sz w:val="20"/>
              </w:rPr>
              <w:t>FC</w:t>
            </w:r>
            <w:r w:rsidRPr="00A0593A">
              <w:rPr>
                <w:sz w:val="20"/>
                <w:lang w:val="ru-RU"/>
              </w:rPr>
              <w:t>, суммарная глубина очереди 260</w:t>
            </w:r>
          </w:p>
        </w:tc>
        <w:tc>
          <w:tcPr>
            <w:tcW w:w="1701" w:type="dxa"/>
          </w:tcPr>
          <w:p w14:paraId="7C1821CB" w14:textId="77777777" w:rsidR="002A0A7D" w:rsidRDefault="008F215E">
            <w:r>
              <w:rPr>
                <w:sz w:val="20"/>
              </w:rPr>
              <w:t>__</w:t>
            </w:r>
          </w:p>
        </w:tc>
        <w:tc>
          <w:tcPr>
            <w:tcW w:w="3061" w:type="dxa"/>
          </w:tcPr>
          <w:p w14:paraId="44D5582A" w14:textId="77777777" w:rsidR="002A0A7D" w:rsidRPr="00A0593A" w:rsidRDefault="008F215E">
            <w:pPr>
              <w:rPr>
                <w:lang w:val="ru-RU"/>
              </w:rPr>
            </w:pPr>
            <w:r w:rsidRPr="00A0593A">
              <w:rPr>
                <w:sz w:val="20"/>
                <w:lang w:val="ru-RU"/>
              </w:rPr>
              <w:t>□ Пройдено □ Не пройдено □ Не выполнялось</w:t>
            </w:r>
          </w:p>
        </w:tc>
        <w:tc>
          <w:tcPr>
            <w:tcW w:w="3572" w:type="dxa"/>
          </w:tcPr>
          <w:p w14:paraId="47A420FE" w14:textId="77777777" w:rsidR="002A0A7D" w:rsidRDefault="008F215E">
            <w:r>
              <w:rPr>
                <w:sz w:val="20"/>
              </w:rPr>
              <w:t>RUN_DIR: __; итоговый FIO normal: __; total IOPS: __; read latency mean: __; write latency mean: __; FIO err: __; задействованные LUN: __; dmesg/journalctl/messages: __; скриншоты/CLI СХД: __.</w:t>
            </w:r>
          </w:p>
        </w:tc>
        <w:tc>
          <w:tcPr>
            <w:tcW w:w="3572" w:type="dxa"/>
          </w:tcPr>
          <w:p w14:paraId="7E929307" w14:textId="77777777" w:rsidR="002A0A7D" w:rsidRDefault="008F215E">
            <w:r>
              <w:rPr>
                <w:sz w:val="20"/>
              </w:rPr>
              <w:t>__</w:t>
            </w:r>
          </w:p>
        </w:tc>
      </w:tr>
      <w:tr w:rsidR="002A0A7D" w14:paraId="5EA17E8A" w14:textId="77777777">
        <w:trPr>
          <w:jc w:val="center"/>
        </w:trPr>
        <w:tc>
          <w:tcPr>
            <w:tcW w:w="1026" w:type="dxa"/>
          </w:tcPr>
          <w:p w14:paraId="46389FB5" w14:textId="77777777" w:rsidR="002A0A7D" w:rsidRDefault="008F215E">
            <w:r>
              <w:rPr>
                <w:sz w:val="20"/>
              </w:rPr>
              <w:t>2</w:t>
            </w:r>
          </w:p>
        </w:tc>
        <w:tc>
          <w:tcPr>
            <w:tcW w:w="1417" w:type="dxa"/>
          </w:tcPr>
          <w:p w14:paraId="0553BE2C" w14:textId="77777777" w:rsidR="002A0A7D" w:rsidRPr="00A0593A" w:rsidRDefault="008F215E">
            <w:pPr>
              <w:rPr>
                <w:lang w:val="ru-RU"/>
              </w:rPr>
            </w:pPr>
            <w:r w:rsidRPr="00A0593A">
              <w:rPr>
                <w:sz w:val="20"/>
                <w:lang w:val="ru-RU"/>
              </w:rPr>
              <w:t xml:space="preserve">Проверка равномерности нагрузки по </w:t>
            </w:r>
            <w:r>
              <w:rPr>
                <w:sz w:val="20"/>
              </w:rPr>
              <w:t>LUN</w:t>
            </w:r>
            <w:r w:rsidRPr="00A0593A">
              <w:rPr>
                <w:sz w:val="20"/>
                <w:lang w:val="ru-RU"/>
              </w:rPr>
              <w:t xml:space="preserve"> и путям в </w:t>
            </w:r>
            <w:r>
              <w:rPr>
                <w:sz w:val="20"/>
              </w:rPr>
              <w:t>SSD</w:t>
            </w:r>
            <w:r w:rsidRPr="00A0593A">
              <w:rPr>
                <w:sz w:val="20"/>
                <w:lang w:val="ru-RU"/>
              </w:rPr>
              <w:t>-профиле</w:t>
            </w:r>
          </w:p>
        </w:tc>
        <w:tc>
          <w:tcPr>
            <w:tcW w:w="1701" w:type="dxa"/>
          </w:tcPr>
          <w:p w14:paraId="78B3422C" w14:textId="77777777" w:rsidR="002A0A7D" w:rsidRDefault="008F215E">
            <w:r>
              <w:rPr>
                <w:sz w:val="20"/>
              </w:rPr>
              <w:t>__</w:t>
            </w:r>
          </w:p>
        </w:tc>
        <w:tc>
          <w:tcPr>
            <w:tcW w:w="3061" w:type="dxa"/>
          </w:tcPr>
          <w:p w14:paraId="0FFE87ED" w14:textId="77777777" w:rsidR="002A0A7D" w:rsidRPr="00A0593A" w:rsidRDefault="008F215E">
            <w:pPr>
              <w:rPr>
                <w:lang w:val="ru-RU"/>
              </w:rPr>
            </w:pPr>
            <w:r w:rsidRPr="00A0593A">
              <w:rPr>
                <w:sz w:val="20"/>
                <w:lang w:val="ru-RU"/>
              </w:rPr>
              <w:t>□ Пройдено □ Не пройдено □ Не выполнялось</w:t>
            </w:r>
          </w:p>
        </w:tc>
        <w:tc>
          <w:tcPr>
            <w:tcW w:w="3572" w:type="dxa"/>
          </w:tcPr>
          <w:p w14:paraId="32B13EFA" w14:textId="77777777" w:rsidR="002A0A7D" w:rsidRPr="00A0593A" w:rsidRDefault="008F215E">
            <w:pPr>
              <w:rPr>
                <w:lang w:val="ru-RU"/>
              </w:rPr>
            </w:pPr>
            <w:r>
              <w:rPr>
                <w:sz w:val="20"/>
              </w:rPr>
              <w:t>multipath</w:t>
            </w:r>
            <w:r w:rsidRPr="00A0593A">
              <w:rPr>
                <w:sz w:val="20"/>
                <w:lang w:val="ru-RU"/>
              </w:rPr>
              <w:t xml:space="preserve"> -</w:t>
            </w:r>
            <w:r>
              <w:rPr>
                <w:sz w:val="20"/>
              </w:rPr>
              <w:t>ll</w:t>
            </w:r>
            <w:r w:rsidRPr="00A0593A">
              <w:rPr>
                <w:sz w:val="20"/>
                <w:lang w:val="ru-RU"/>
              </w:rPr>
              <w:t xml:space="preserve">: __; </w:t>
            </w:r>
            <w:r>
              <w:rPr>
                <w:sz w:val="20"/>
              </w:rPr>
              <w:t>iostat</w:t>
            </w:r>
            <w:r w:rsidRPr="00A0593A">
              <w:rPr>
                <w:sz w:val="20"/>
                <w:lang w:val="ru-RU"/>
              </w:rPr>
              <w:t xml:space="preserve">: __; активность </w:t>
            </w:r>
            <w:r>
              <w:rPr>
                <w:sz w:val="20"/>
              </w:rPr>
              <w:t>LUN</w:t>
            </w:r>
            <w:r w:rsidRPr="00A0593A">
              <w:rPr>
                <w:sz w:val="20"/>
                <w:lang w:val="ru-RU"/>
              </w:rPr>
              <w:t>1-</w:t>
            </w:r>
            <w:r>
              <w:rPr>
                <w:sz w:val="20"/>
              </w:rPr>
              <w:t>LUN</w:t>
            </w:r>
            <w:r w:rsidRPr="00A0593A">
              <w:rPr>
                <w:sz w:val="20"/>
                <w:lang w:val="ru-RU"/>
              </w:rPr>
              <w:t xml:space="preserve">4: __; активность </w:t>
            </w:r>
            <w:r>
              <w:rPr>
                <w:sz w:val="20"/>
              </w:rPr>
              <w:t>front</w:t>
            </w:r>
            <w:r w:rsidRPr="00A0593A">
              <w:rPr>
                <w:sz w:val="20"/>
                <w:lang w:val="ru-RU"/>
              </w:rPr>
              <w:t>-</w:t>
            </w:r>
            <w:r>
              <w:rPr>
                <w:sz w:val="20"/>
              </w:rPr>
              <w:t>end</w:t>
            </w:r>
            <w:r w:rsidRPr="00A0593A">
              <w:rPr>
                <w:sz w:val="20"/>
                <w:lang w:val="ru-RU"/>
              </w:rPr>
              <w:t xml:space="preserve"> портов СХД: __; замечания по путям и распределению нагрузки: __.</w:t>
            </w:r>
          </w:p>
        </w:tc>
        <w:tc>
          <w:tcPr>
            <w:tcW w:w="3572" w:type="dxa"/>
          </w:tcPr>
          <w:p w14:paraId="54C9D948" w14:textId="77777777" w:rsidR="002A0A7D" w:rsidRDefault="008F215E">
            <w:r>
              <w:rPr>
                <w:sz w:val="20"/>
              </w:rPr>
              <w:t>__</w:t>
            </w:r>
          </w:p>
        </w:tc>
      </w:tr>
      <w:tr w:rsidR="002A0A7D" w14:paraId="72C15918" w14:textId="77777777">
        <w:trPr>
          <w:jc w:val="center"/>
        </w:trPr>
        <w:tc>
          <w:tcPr>
            <w:tcW w:w="1026" w:type="dxa"/>
          </w:tcPr>
          <w:p w14:paraId="748056BC" w14:textId="77777777" w:rsidR="002A0A7D" w:rsidRDefault="008F215E">
            <w:r>
              <w:rPr>
                <w:sz w:val="20"/>
              </w:rPr>
              <w:t>3</w:t>
            </w:r>
          </w:p>
        </w:tc>
        <w:tc>
          <w:tcPr>
            <w:tcW w:w="1417" w:type="dxa"/>
          </w:tcPr>
          <w:p w14:paraId="7A8C6BFF" w14:textId="77777777" w:rsidR="002A0A7D" w:rsidRPr="00A0593A" w:rsidRDefault="008F215E">
            <w:pPr>
              <w:rPr>
                <w:lang w:val="ru-RU"/>
              </w:rPr>
            </w:pPr>
            <w:r w:rsidRPr="00A0593A">
              <w:rPr>
                <w:sz w:val="20"/>
                <w:lang w:val="ru-RU"/>
              </w:rPr>
              <w:t>Обеспечение непрерывности работы при отказе двух накопителей в СХД</w:t>
            </w:r>
          </w:p>
        </w:tc>
        <w:tc>
          <w:tcPr>
            <w:tcW w:w="1701" w:type="dxa"/>
          </w:tcPr>
          <w:p w14:paraId="7817FFA8" w14:textId="77777777" w:rsidR="002A0A7D" w:rsidRDefault="008F215E">
            <w:r>
              <w:rPr>
                <w:sz w:val="20"/>
              </w:rPr>
              <w:t>__</w:t>
            </w:r>
          </w:p>
        </w:tc>
        <w:tc>
          <w:tcPr>
            <w:tcW w:w="3061" w:type="dxa"/>
          </w:tcPr>
          <w:p w14:paraId="4BB7D122" w14:textId="77777777" w:rsidR="002A0A7D" w:rsidRPr="00A0593A" w:rsidRDefault="008F215E">
            <w:pPr>
              <w:rPr>
                <w:lang w:val="ru-RU"/>
              </w:rPr>
            </w:pPr>
            <w:r w:rsidRPr="00A0593A">
              <w:rPr>
                <w:sz w:val="20"/>
                <w:lang w:val="ru-RU"/>
              </w:rPr>
              <w:t>□ Пройдено □ Не пройдено □ Не выполнялось</w:t>
            </w:r>
          </w:p>
        </w:tc>
        <w:tc>
          <w:tcPr>
            <w:tcW w:w="3572" w:type="dxa"/>
          </w:tcPr>
          <w:p w14:paraId="65DEDDFD" w14:textId="77777777" w:rsidR="002A0A7D" w:rsidRPr="00A0593A" w:rsidRDefault="008F215E">
            <w:pPr>
              <w:rPr>
                <w:lang w:val="ru-RU"/>
              </w:rPr>
            </w:pPr>
            <w:r w:rsidRPr="00A0593A">
              <w:rPr>
                <w:sz w:val="20"/>
                <w:lang w:val="ru-RU"/>
              </w:rPr>
              <w:t xml:space="preserve">Способ отказа / номера накопителей: __; </w:t>
            </w:r>
            <w:r>
              <w:rPr>
                <w:sz w:val="20"/>
              </w:rPr>
              <w:t>IOPS</w:t>
            </w:r>
            <w:r w:rsidRPr="00A0593A">
              <w:rPr>
                <w:sz w:val="20"/>
                <w:lang w:val="ru-RU"/>
              </w:rPr>
              <w:t xml:space="preserve"> и </w:t>
            </w:r>
            <w:r>
              <w:rPr>
                <w:sz w:val="20"/>
              </w:rPr>
              <w:t>latency</w:t>
            </w:r>
            <w:r w:rsidRPr="00A0593A">
              <w:rPr>
                <w:sz w:val="20"/>
                <w:lang w:val="ru-RU"/>
              </w:rPr>
              <w:t xml:space="preserve"> до отказа: __; в момент отказа: __; после стабилизации: __; сообщения ОС/СХД: __; доступность </w:t>
            </w:r>
            <w:r>
              <w:rPr>
                <w:sz w:val="20"/>
              </w:rPr>
              <w:t>LUN</w:t>
            </w:r>
            <w:r w:rsidRPr="00A0593A">
              <w:rPr>
                <w:sz w:val="20"/>
                <w:lang w:val="ru-RU"/>
              </w:rPr>
              <w:t xml:space="preserve"> и статус </w:t>
            </w:r>
            <w:r>
              <w:rPr>
                <w:sz w:val="20"/>
              </w:rPr>
              <w:t>FIO</w:t>
            </w:r>
            <w:r w:rsidRPr="00A0593A">
              <w:rPr>
                <w:sz w:val="20"/>
                <w:lang w:val="ru-RU"/>
              </w:rPr>
              <w:t>: __; ссылки на логи: __.</w:t>
            </w:r>
          </w:p>
        </w:tc>
        <w:tc>
          <w:tcPr>
            <w:tcW w:w="3572" w:type="dxa"/>
          </w:tcPr>
          <w:p w14:paraId="31F72E8B" w14:textId="77777777" w:rsidR="002A0A7D" w:rsidRDefault="008F215E">
            <w:r>
              <w:rPr>
                <w:sz w:val="20"/>
              </w:rPr>
              <w:t>__</w:t>
            </w:r>
          </w:p>
        </w:tc>
      </w:tr>
    </w:tbl>
    <w:p w14:paraId="7E83DC4F" w14:textId="77777777" w:rsidR="002A0A7D" w:rsidRDefault="002A0A7D"/>
    <w:p w14:paraId="23A7C6CD" w14:textId="6E0861B3" w:rsidR="002A0A7D" w:rsidRPr="00A0593A" w:rsidRDefault="008F215E">
      <w:pPr>
        <w:rPr>
          <w:lang w:val="ru-RU"/>
        </w:rPr>
      </w:pPr>
      <w:r w:rsidRPr="00A0593A">
        <w:rPr>
          <w:b/>
          <w:lang w:val="ru-RU"/>
        </w:rPr>
        <w:t xml:space="preserve">14.2 Журнал испытаний для теста "Нагрузочные испытания для </w:t>
      </w:r>
      <w:r>
        <w:rPr>
          <w:b/>
        </w:rPr>
        <w:t>NVMe</w:t>
      </w:r>
      <w:r w:rsidRPr="00A0593A">
        <w:rPr>
          <w:b/>
          <w:lang w:val="ru-RU"/>
        </w:rPr>
        <w:t xml:space="preserve"> СХД"</w:t>
      </w:r>
    </w:p>
    <w:tbl>
      <w:tblPr>
        <w:tblStyle w:val="aff0"/>
        <w:tblW w:w="0" w:type="auto"/>
        <w:jc w:val="center"/>
        <w:tblBorders>
          <w:top w:val="single" w:sz="4" w:space="0" w:color="C9D2E3"/>
          <w:left w:val="single" w:sz="4" w:space="0" w:color="C9D2E3"/>
          <w:bottom w:val="single" w:sz="4" w:space="0" w:color="C9D2E3"/>
          <w:right w:val="single" w:sz="4" w:space="0" w:color="C9D2E3"/>
          <w:insideH w:val="single" w:sz="4" w:space="0" w:color="C9D2E3"/>
          <w:insideV w:val="single" w:sz="4" w:space="0" w:color="C9D2E3"/>
        </w:tblBorders>
        <w:tblLook w:val="04A0" w:firstRow="1" w:lastRow="0" w:firstColumn="1" w:lastColumn="0" w:noHBand="0" w:noVBand="1"/>
      </w:tblPr>
      <w:tblGrid>
        <w:gridCol w:w="1026"/>
        <w:gridCol w:w="1970"/>
        <w:gridCol w:w="1651"/>
        <w:gridCol w:w="2931"/>
        <w:gridCol w:w="3486"/>
        <w:gridCol w:w="3406"/>
      </w:tblGrid>
      <w:tr w:rsidR="005302D1" w:rsidRPr="00291DA9" w14:paraId="044EFEB0" w14:textId="77777777" w:rsidTr="003E0862">
        <w:trPr>
          <w:tblHeader/>
          <w:jc w:val="center"/>
        </w:trPr>
        <w:tc>
          <w:tcPr>
            <w:tcW w:w="567" w:type="dxa"/>
            <w:shd w:val="clear" w:color="auto" w:fill="E9EEF8"/>
          </w:tcPr>
          <w:p w14:paraId="768262F0" w14:textId="77777777" w:rsidR="005302D1" w:rsidRPr="00291DA9" w:rsidRDefault="005302D1" w:rsidP="003E0862">
            <w:pPr>
              <w:pStyle w:val="TableText"/>
              <w:spacing w:after="40"/>
              <w:rPr>
                <w:rFonts w:cs="Times New Roman"/>
              </w:rPr>
            </w:pPr>
            <w:r w:rsidRPr="00291DA9">
              <w:rPr>
                <w:rFonts w:cs="Times New Roman"/>
                <w:b/>
              </w:rPr>
              <w:lastRenderedPageBreak/>
              <w:t>№ испытания</w:t>
            </w:r>
          </w:p>
        </w:tc>
        <w:tc>
          <w:tcPr>
            <w:tcW w:w="1417" w:type="dxa"/>
            <w:shd w:val="clear" w:color="auto" w:fill="E9EEF8"/>
          </w:tcPr>
          <w:p w14:paraId="031A816F" w14:textId="77777777" w:rsidR="005302D1" w:rsidRPr="00291DA9" w:rsidRDefault="005302D1" w:rsidP="003E0862">
            <w:pPr>
              <w:pStyle w:val="TableText"/>
              <w:spacing w:after="40"/>
              <w:rPr>
                <w:rFonts w:cs="Times New Roman"/>
              </w:rPr>
            </w:pPr>
            <w:r w:rsidRPr="00291DA9">
              <w:rPr>
                <w:rFonts w:cs="Times New Roman"/>
                <w:b/>
              </w:rPr>
              <w:t>Название испытания</w:t>
            </w:r>
          </w:p>
        </w:tc>
        <w:tc>
          <w:tcPr>
            <w:tcW w:w="1701" w:type="dxa"/>
            <w:shd w:val="clear" w:color="auto" w:fill="E9EEF8"/>
          </w:tcPr>
          <w:p w14:paraId="2AE436B3" w14:textId="77777777" w:rsidR="005302D1" w:rsidRPr="00291DA9" w:rsidRDefault="005302D1" w:rsidP="003E0862">
            <w:pPr>
              <w:pStyle w:val="TableText"/>
              <w:spacing w:after="40"/>
              <w:rPr>
                <w:rFonts w:cs="Times New Roman"/>
              </w:rPr>
            </w:pPr>
            <w:r w:rsidRPr="00291DA9">
              <w:rPr>
                <w:rFonts w:cs="Times New Roman"/>
                <w:b/>
              </w:rPr>
              <w:t>Дата/время</w:t>
            </w:r>
          </w:p>
        </w:tc>
        <w:tc>
          <w:tcPr>
            <w:tcW w:w="3061" w:type="dxa"/>
            <w:shd w:val="clear" w:color="auto" w:fill="E9EEF8"/>
          </w:tcPr>
          <w:p w14:paraId="10132D6D" w14:textId="77777777" w:rsidR="005302D1" w:rsidRPr="00291DA9" w:rsidRDefault="005302D1" w:rsidP="003E0862">
            <w:pPr>
              <w:pStyle w:val="TableText"/>
              <w:spacing w:after="40"/>
              <w:rPr>
                <w:rFonts w:cs="Times New Roman"/>
              </w:rPr>
            </w:pPr>
            <w:r w:rsidRPr="00291DA9">
              <w:rPr>
                <w:rFonts w:cs="Times New Roman"/>
                <w:b/>
              </w:rPr>
              <w:t>Результат</w:t>
            </w:r>
          </w:p>
        </w:tc>
        <w:tc>
          <w:tcPr>
            <w:tcW w:w="3572" w:type="dxa"/>
            <w:shd w:val="clear" w:color="auto" w:fill="E9EEF8"/>
          </w:tcPr>
          <w:p w14:paraId="4AC26226" w14:textId="77777777" w:rsidR="005302D1" w:rsidRPr="00291DA9" w:rsidRDefault="005302D1" w:rsidP="003E0862">
            <w:pPr>
              <w:pStyle w:val="TableText"/>
              <w:spacing w:after="40"/>
              <w:rPr>
                <w:rFonts w:cs="Times New Roman"/>
                <w:lang w:val="ru-RU"/>
              </w:rPr>
            </w:pPr>
            <w:r w:rsidRPr="00291DA9">
              <w:rPr>
                <w:rFonts w:cs="Times New Roman"/>
                <w:b/>
                <w:lang w:val="ru-RU"/>
              </w:rPr>
              <w:t>Фактический результат / ссылки на логи</w:t>
            </w:r>
          </w:p>
        </w:tc>
        <w:tc>
          <w:tcPr>
            <w:tcW w:w="3572" w:type="dxa"/>
            <w:shd w:val="clear" w:color="auto" w:fill="E9EEF8"/>
          </w:tcPr>
          <w:p w14:paraId="1E3C2472" w14:textId="77777777" w:rsidR="005302D1" w:rsidRPr="00291DA9" w:rsidRDefault="005302D1" w:rsidP="003E0862">
            <w:pPr>
              <w:pStyle w:val="TableText"/>
              <w:spacing w:after="40"/>
              <w:rPr>
                <w:rFonts w:cs="Times New Roman"/>
              </w:rPr>
            </w:pPr>
            <w:r w:rsidRPr="00291DA9">
              <w:rPr>
                <w:rFonts w:cs="Times New Roman"/>
                <w:b/>
              </w:rPr>
              <w:t>Ответственный</w:t>
            </w:r>
          </w:p>
        </w:tc>
      </w:tr>
      <w:tr w:rsidR="002A0A7D" w14:paraId="40825C5F" w14:textId="77777777">
        <w:trPr>
          <w:jc w:val="center"/>
        </w:trPr>
        <w:tc>
          <w:tcPr>
            <w:tcW w:w="1026" w:type="dxa"/>
          </w:tcPr>
          <w:p w14:paraId="658D4E2C" w14:textId="77777777" w:rsidR="002A0A7D" w:rsidRDefault="008F215E">
            <w:r>
              <w:rPr>
                <w:sz w:val="20"/>
              </w:rPr>
              <w:t>1</w:t>
            </w:r>
          </w:p>
        </w:tc>
        <w:tc>
          <w:tcPr>
            <w:tcW w:w="1417" w:type="dxa"/>
          </w:tcPr>
          <w:p w14:paraId="78FCDC93" w14:textId="77777777" w:rsidR="002A0A7D" w:rsidRPr="00A0593A" w:rsidRDefault="008F215E">
            <w:pPr>
              <w:rPr>
                <w:lang w:val="ru-RU"/>
              </w:rPr>
            </w:pPr>
            <w:r w:rsidRPr="00A0593A">
              <w:rPr>
                <w:sz w:val="20"/>
                <w:lang w:val="ru-RU"/>
              </w:rPr>
              <w:t xml:space="preserve">Проверка производительности </w:t>
            </w:r>
            <w:r>
              <w:rPr>
                <w:sz w:val="20"/>
              </w:rPr>
              <w:t>NVMe</w:t>
            </w:r>
            <w:r w:rsidRPr="00A0593A">
              <w:rPr>
                <w:sz w:val="20"/>
                <w:lang w:val="ru-RU"/>
              </w:rPr>
              <w:t xml:space="preserve">-конфигурации: 64 </w:t>
            </w:r>
            <w:r>
              <w:rPr>
                <w:sz w:val="20"/>
              </w:rPr>
              <w:t>KB</w:t>
            </w:r>
            <w:r w:rsidRPr="00A0593A">
              <w:rPr>
                <w:sz w:val="20"/>
                <w:lang w:val="ru-RU"/>
              </w:rPr>
              <w:t xml:space="preserve">, 100% </w:t>
            </w:r>
            <w:r>
              <w:rPr>
                <w:sz w:val="20"/>
              </w:rPr>
              <w:t>random</w:t>
            </w:r>
            <w:r w:rsidRPr="00A0593A">
              <w:rPr>
                <w:sz w:val="20"/>
                <w:lang w:val="ru-RU"/>
              </w:rPr>
              <w:t xml:space="preserve">, 70/30 </w:t>
            </w:r>
            <w:r>
              <w:rPr>
                <w:sz w:val="20"/>
              </w:rPr>
              <w:t>read</w:t>
            </w:r>
            <w:r w:rsidRPr="00A0593A">
              <w:rPr>
                <w:sz w:val="20"/>
                <w:lang w:val="ru-RU"/>
              </w:rPr>
              <w:t>/</w:t>
            </w:r>
            <w:r>
              <w:rPr>
                <w:sz w:val="20"/>
              </w:rPr>
              <w:t>write</w:t>
            </w:r>
            <w:r w:rsidRPr="00A0593A">
              <w:rPr>
                <w:sz w:val="20"/>
                <w:lang w:val="ru-RU"/>
              </w:rPr>
              <w:t xml:space="preserve">, 4 </w:t>
            </w:r>
            <w:r>
              <w:rPr>
                <w:sz w:val="20"/>
              </w:rPr>
              <w:t>LUN</w:t>
            </w:r>
            <w:r w:rsidRPr="00A0593A">
              <w:rPr>
                <w:sz w:val="20"/>
                <w:lang w:val="ru-RU"/>
              </w:rPr>
              <w:t xml:space="preserve">, </w:t>
            </w:r>
            <w:r>
              <w:rPr>
                <w:sz w:val="20"/>
              </w:rPr>
              <w:t>FC</w:t>
            </w:r>
            <w:r w:rsidRPr="00A0593A">
              <w:rPr>
                <w:sz w:val="20"/>
                <w:lang w:val="ru-RU"/>
              </w:rPr>
              <w:t>, суммарная глубина очереди 512</w:t>
            </w:r>
          </w:p>
        </w:tc>
        <w:tc>
          <w:tcPr>
            <w:tcW w:w="1701" w:type="dxa"/>
          </w:tcPr>
          <w:p w14:paraId="17A6F781" w14:textId="77777777" w:rsidR="002A0A7D" w:rsidRDefault="008F215E">
            <w:r>
              <w:rPr>
                <w:sz w:val="20"/>
              </w:rPr>
              <w:t>__</w:t>
            </w:r>
          </w:p>
        </w:tc>
        <w:tc>
          <w:tcPr>
            <w:tcW w:w="3061" w:type="dxa"/>
          </w:tcPr>
          <w:p w14:paraId="7B71CC54" w14:textId="77777777" w:rsidR="002A0A7D" w:rsidRPr="00A0593A" w:rsidRDefault="008F215E">
            <w:pPr>
              <w:rPr>
                <w:lang w:val="ru-RU"/>
              </w:rPr>
            </w:pPr>
            <w:r w:rsidRPr="00A0593A">
              <w:rPr>
                <w:sz w:val="20"/>
                <w:lang w:val="ru-RU"/>
              </w:rPr>
              <w:t>□ Пройдено □ Не пройдено □ Не выполнялось</w:t>
            </w:r>
          </w:p>
        </w:tc>
        <w:tc>
          <w:tcPr>
            <w:tcW w:w="3572" w:type="dxa"/>
          </w:tcPr>
          <w:p w14:paraId="57B8A2C2" w14:textId="77777777" w:rsidR="002A0A7D" w:rsidRDefault="008F215E">
            <w:r>
              <w:rPr>
                <w:sz w:val="20"/>
              </w:rPr>
              <w:t>RUN_DIR: __; итоговый FIO normal: __; total IOPS: __; read latency mean: __; write latency mean: __; FIO err: __; задействованные LUN: __; dmesg/journalctl/messages: __; скриншоты/CLI СХД: __.</w:t>
            </w:r>
          </w:p>
        </w:tc>
        <w:tc>
          <w:tcPr>
            <w:tcW w:w="3572" w:type="dxa"/>
          </w:tcPr>
          <w:p w14:paraId="6148CA36" w14:textId="77777777" w:rsidR="002A0A7D" w:rsidRDefault="008F215E">
            <w:r>
              <w:rPr>
                <w:sz w:val="20"/>
              </w:rPr>
              <w:t>__</w:t>
            </w:r>
          </w:p>
        </w:tc>
      </w:tr>
      <w:tr w:rsidR="002A0A7D" w14:paraId="382E62B9" w14:textId="77777777">
        <w:trPr>
          <w:jc w:val="center"/>
        </w:trPr>
        <w:tc>
          <w:tcPr>
            <w:tcW w:w="1026" w:type="dxa"/>
          </w:tcPr>
          <w:p w14:paraId="641E91C9" w14:textId="77777777" w:rsidR="002A0A7D" w:rsidRDefault="008F215E">
            <w:r>
              <w:rPr>
                <w:sz w:val="20"/>
              </w:rPr>
              <w:t>2</w:t>
            </w:r>
          </w:p>
        </w:tc>
        <w:tc>
          <w:tcPr>
            <w:tcW w:w="1417" w:type="dxa"/>
          </w:tcPr>
          <w:p w14:paraId="03CBADBB" w14:textId="77777777" w:rsidR="002A0A7D" w:rsidRPr="00A0593A" w:rsidRDefault="008F215E">
            <w:pPr>
              <w:rPr>
                <w:lang w:val="ru-RU"/>
              </w:rPr>
            </w:pPr>
            <w:r w:rsidRPr="00A0593A">
              <w:rPr>
                <w:sz w:val="20"/>
                <w:lang w:val="ru-RU"/>
              </w:rPr>
              <w:t xml:space="preserve">Проверка равномерности нагрузки по </w:t>
            </w:r>
            <w:r>
              <w:rPr>
                <w:sz w:val="20"/>
              </w:rPr>
              <w:t>LUN</w:t>
            </w:r>
            <w:r w:rsidRPr="00A0593A">
              <w:rPr>
                <w:sz w:val="20"/>
                <w:lang w:val="ru-RU"/>
              </w:rPr>
              <w:t xml:space="preserve"> и путям в </w:t>
            </w:r>
            <w:r>
              <w:rPr>
                <w:sz w:val="20"/>
              </w:rPr>
              <w:t>NVMe</w:t>
            </w:r>
            <w:r w:rsidRPr="00A0593A">
              <w:rPr>
                <w:sz w:val="20"/>
                <w:lang w:val="ru-RU"/>
              </w:rPr>
              <w:t>-профиле</w:t>
            </w:r>
          </w:p>
        </w:tc>
        <w:tc>
          <w:tcPr>
            <w:tcW w:w="1701" w:type="dxa"/>
          </w:tcPr>
          <w:p w14:paraId="37D48D04" w14:textId="77777777" w:rsidR="002A0A7D" w:rsidRDefault="008F215E">
            <w:r>
              <w:rPr>
                <w:sz w:val="20"/>
              </w:rPr>
              <w:t>__</w:t>
            </w:r>
          </w:p>
        </w:tc>
        <w:tc>
          <w:tcPr>
            <w:tcW w:w="3061" w:type="dxa"/>
          </w:tcPr>
          <w:p w14:paraId="7032A120" w14:textId="77777777" w:rsidR="002A0A7D" w:rsidRPr="00A0593A" w:rsidRDefault="008F215E">
            <w:pPr>
              <w:rPr>
                <w:lang w:val="ru-RU"/>
              </w:rPr>
            </w:pPr>
            <w:r w:rsidRPr="00A0593A">
              <w:rPr>
                <w:sz w:val="20"/>
                <w:lang w:val="ru-RU"/>
              </w:rPr>
              <w:t>□ Пройдено □ Не пройдено □ Не выполнялось</w:t>
            </w:r>
          </w:p>
        </w:tc>
        <w:tc>
          <w:tcPr>
            <w:tcW w:w="3572" w:type="dxa"/>
          </w:tcPr>
          <w:p w14:paraId="615C3E30" w14:textId="77777777" w:rsidR="002A0A7D" w:rsidRPr="00A0593A" w:rsidRDefault="008F215E">
            <w:pPr>
              <w:rPr>
                <w:lang w:val="ru-RU"/>
              </w:rPr>
            </w:pPr>
            <w:r>
              <w:rPr>
                <w:sz w:val="20"/>
              </w:rPr>
              <w:t>multipath</w:t>
            </w:r>
            <w:r w:rsidRPr="00A0593A">
              <w:rPr>
                <w:sz w:val="20"/>
                <w:lang w:val="ru-RU"/>
              </w:rPr>
              <w:t xml:space="preserve"> -</w:t>
            </w:r>
            <w:r>
              <w:rPr>
                <w:sz w:val="20"/>
              </w:rPr>
              <w:t>ll</w:t>
            </w:r>
            <w:r w:rsidRPr="00A0593A">
              <w:rPr>
                <w:sz w:val="20"/>
                <w:lang w:val="ru-RU"/>
              </w:rPr>
              <w:t xml:space="preserve">: __; </w:t>
            </w:r>
            <w:r>
              <w:rPr>
                <w:sz w:val="20"/>
              </w:rPr>
              <w:t>iostat</w:t>
            </w:r>
            <w:r w:rsidRPr="00A0593A">
              <w:rPr>
                <w:sz w:val="20"/>
                <w:lang w:val="ru-RU"/>
              </w:rPr>
              <w:t xml:space="preserve">: __; активность </w:t>
            </w:r>
            <w:r>
              <w:rPr>
                <w:sz w:val="20"/>
              </w:rPr>
              <w:t>LUN</w:t>
            </w:r>
            <w:r w:rsidRPr="00A0593A">
              <w:rPr>
                <w:sz w:val="20"/>
                <w:lang w:val="ru-RU"/>
              </w:rPr>
              <w:t>1-</w:t>
            </w:r>
            <w:r>
              <w:rPr>
                <w:sz w:val="20"/>
              </w:rPr>
              <w:t>LUN</w:t>
            </w:r>
            <w:r w:rsidRPr="00A0593A">
              <w:rPr>
                <w:sz w:val="20"/>
                <w:lang w:val="ru-RU"/>
              </w:rPr>
              <w:t xml:space="preserve">4: __; активность </w:t>
            </w:r>
            <w:r>
              <w:rPr>
                <w:sz w:val="20"/>
              </w:rPr>
              <w:t>front</w:t>
            </w:r>
            <w:r w:rsidRPr="00A0593A">
              <w:rPr>
                <w:sz w:val="20"/>
                <w:lang w:val="ru-RU"/>
              </w:rPr>
              <w:t>-</w:t>
            </w:r>
            <w:r>
              <w:rPr>
                <w:sz w:val="20"/>
              </w:rPr>
              <w:t>end</w:t>
            </w:r>
            <w:r w:rsidRPr="00A0593A">
              <w:rPr>
                <w:sz w:val="20"/>
                <w:lang w:val="ru-RU"/>
              </w:rPr>
              <w:t xml:space="preserve"> портов СХД: __; замечания по путям и распределению нагрузки: __.</w:t>
            </w:r>
          </w:p>
        </w:tc>
        <w:tc>
          <w:tcPr>
            <w:tcW w:w="3572" w:type="dxa"/>
          </w:tcPr>
          <w:p w14:paraId="2ACA9121" w14:textId="77777777" w:rsidR="002A0A7D" w:rsidRDefault="008F215E">
            <w:r>
              <w:rPr>
                <w:sz w:val="20"/>
              </w:rPr>
              <w:t>__</w:t>
            </w:r>
          </w:p>
        </w:tc>
      </w:tr>
    </w:tbl>
    <w:p w14:paraId="668E34D6" w14:textId="77777777" w:rsidR="002A0A7D" w:rsidRDefault="002A0A7D"/>
    <w:sectPr w:rsidR="002A0A7D">
      <w:footerReference w:type="default" r:id="rId9"/>
      <w:pgSz w:w="15840" w:h="12240" w:orient="landscape"/>
      <w:pgMar w:top="680" w:right="680" w:bottom="680" w:left="680"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B75AB" w14:textId="77777777" w:rsidR="003E0862" w:rsidRDefault="003E0862">
      <w:pPr>
        <w:spacing w:after="0"/>
      </w:pPr>
      <w:r>
        <w:separator/>
      </w:r>
    </w:p>
  </w:endnote>
  <w:endnote w:type="continuationSeparator" w:id="0">
    <w:p w14:paraId="11FFE065" w14:textId="77777777" w:rsidR="003E0862" w:rsidRDefault="003E0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Futura PT">
    <w:altName w:val="Century Gothic"/>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AD5F5" w14:textId="2503C8A5" w:rsidR="003E0862" w:rsidRDefault="003E0862">
    <w:pPr>
      <w:pStyle w:val="a7"/>
      <w:jc w:val="center"/>
    </w:pPr>
    <w:r>
      <w:t xml:space="preserve">Стр. </w:t>
    </w:r>
    <w:r>
      <w:fldChar w:fldCharType="begin"/>
    </w:r>
    <w:r>
      <w:instrText>PAGE</w:instrText>
    </w:r>
    <w:r>
      <w:fldChar w:fldCharType="separate"/>
    </w:r>
    <w:r w:rsidR="00D17DC4">
      <w:rPr>
        <w:noProof/>
      </w:rPr>
      <w:t>2</w:t>
    </w:r>
    <w:r>
      <w:fldChar w:fldCharType="end"/>
    </w:r>
    <w:r>
      <w:t xml:space="preserve"> из </w:t>
    </w:r>
    <w:r>
      <w:fldChar w:fldCharType="begin"/>
    </w:r>
    <w:r>
      <w:instrText>NUMPAGES</w:instrText>
    </w:r>
    <w:r>
      <w:fldChar w:fldCharType="separate"/>
    </w:r>
    <w:r w:rsidR="00D17DC4">
      <w:rPr>
        <w:noProof/>
      </w:rPr>
      <w:t>47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746BA" w14:textId="77777777" w:rsidR="003E0862" w:rsidRDefault="003E0862">
      <w:pPr>
        <w:spacing w:after="0"/>
      </w:pPr>
      <w:r>
        <w:separator/>
      </w:r>
    </w:p>
  </w:footnote>
  <w:footnote w:type="continuationSeparator" w:id="0">
    <w:p w14:paraId="41D595D9" w14:textId="77777777" w:rsidR="003E0862" w:rsidRDefault="003E08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353567C6"/>
    <w:multiLevelType w:val="multilevel"/>
    <w:tmpl w:val="CEE25C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ru-RU" w:vendorID="64" w:dllVersion="131078" w:nlCheck="1" w:checkStyle="0"/>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92C9E"/>
    <w:rsid w:val="0015074B"/>
    <w:rsid w:val="001B3B98"/>
    <w:rsid w:val="001B5BD6"/>
    <w:rsid w:val="00224723"/>
    <w:rsid w:val="002366F0"/>
    <w:rsid w:val="002807B2"/>
    <w:rsid w:val="00291DA9"/>
    <w:rsid w:val="0029639D"/>
    <w:rsid w:val="002A0A7D"/>
    <w:rsid w:val="002C7957"/>
    <w:rsid w:val="00326F90"/>
    <w:rsid w:val="003E0862"/>
    <w:rsid w:val="00444C12"/>
    <w:rsid w:val="00525F76"/>
    <w:rsid w:val="005302D1"/>
    <w:rsid w:val="00545729"/>
    <w:rsid w:val="00582D30"/>
    <w:rsid w:val="0067596C"/>
    <w:rsid w:val="007948EA"/>
    <w:rsid w:val="0083024D"/>
    <w:rsid w:val="00872170"/>
    <w:rsid w:val="008E6C81"/>
    <w:rsid w:val="008F215E"/>
    <w:rsid w:val="009409CD"/>
    <w:rsid w:val="00971E9F"/>
    <w:rsid w:val="00982986"/>
    <w:rsid w:val="0099336E"/>
    <w:rsid w:val="009F0425"/>
    <w:rsid w:val="00A0593A"/>
    <w:rsid w:val="00AA1D8D"/>
    <w:rsid w:val="00B47730"/>
    <w:rsid w:val="00C9173F"/>
    <w:rsid w:val="00CB0664"/>
    <w:rsid w:val="00CC1B4F"/>
    <w:rsid w:val="00D17DC4"/>
    <w:rsid w:val="00D20A87"/>
    <w:rsid w:val="00D569BC"/>
    <w:rsid w:val="00D61DB8"/>
    <w:rsid w:val="00DC587A"/>
    <w:rsid w:val="00E170A6"/>
    <w:rsid w:val="00E505A8"/>
    <w:rsid w:val="00EB1BA7"/>
    <w:rsid w:val="00F4351E"/>
    <w:rsid w:val="00F61CF4"/>
    <w:rsid w:val="00FC693F"/>
    <w:rsid w:val="00FF0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B8D2C6"/>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505A8"/>
    <w:pPr>
      <w:spacing w:after="60" w:line="240" w:lineRule="auto"/>
    </w:pPr>
    <w:rPr>
      <w:rFonts w:ascii="Times New Roman" w:eastAsia="Times New Roman" w:hAnsi="Times New Roman"/>
      <w:sz w:val="21"/>
    </w:rPr>
  </w:style>
  <w:style w:type="paragraph" w:styleId="1">
    <w:name w:val="heading 1"/>
    <w:basedOn w:val="a1"/>
    <w:next w:val="a1"/>
    <w:link w:val="10"/>
    <w:uiPriority w:val="9"/>
    <w:qFormat/>
    <w:rsid w:val="00FC693F"/>
    <w:pPr>
      <w:keepNext/>
      <w:keepLines/>
      <w:spacing w:before="360" w:after="120"/>
      <w:outlineLvl w:val="0"/>
    </w:pPr>
    <w:rPr>
      <w:rFonts w:asciiTheme="majorHAnsi" w:eastAsiaTheme="majorEastAsia" w:hAnsiTheme="majorHAnsi" w:cstheme="majorBidi"/>
      <w:b/>
      <w:bCs/>
      <w:sz w:val="36"/>
      <w:szCs w:val="28"/>
    </w:rPr>
  </w:style>
  <w:style w:type="paragraph" w:styleId="21">
    <w:name w:val="heading 2"/>
    <w:basedOn w:val="a1"/>
    <w:next w:val="a1"/>
    <w:link w:val="22"/>
    <w:uiPriority w:val="9"/>
    <w:unhideWhenUsed/>
    <w:qFormat/>
    <w:rsid w:val="00FC693F"/>
    <w:pPr>
      <w:keepNext/>
      <w:keepLines/>
      <w:spacing w:before="200" w:after="80"/>
      <w:outlineLvl w:val="1"/>
    </w:pPr>
    <w:rPr>
      <w:rFonts w:asciiTheme="majorHAnsi" w:eastAsiaTheme="majorEastAsia" w:hAnsiTheme="majorHAnsi" w:cstheme="majorBidi"/>
      <w:b/>
      <w:bCs/>
      <w:sz w:val="30"/>
      <w:szCs w:val="26"/>
    </w:rPr>
  </w:style>
  <w:style w:type="paragraph" w:styleId="31">
    <w:name w:val="heading 3"/>
    <w:basedOn w:val="a1"/>
    <w:next w:val="a1"/>
    <w:link w:val="32"/>
    <w:uiPriority w:val="9"/>
    <w:unhideWhenUsed/>
    <w:qFormat/>
    <w:rsid w:val="00FC693F"/>
    <w:pPr>
      <w:keepNext/>
      <w:keepLines/>
      <w:spacing w:before="160"/>
      <w:outlineLvl w:val="2"/>
    </w:pPr>
    <w:rPr>
      <w:rFonts w:asciiTheme="majorHAnsi" w:eastAsiaTheme="majorEastAsia" w:hAnsiTheme="majorHAnsi" w:cstheme="majorBidi"/>
      <w:b/>
      <w:bCs/>
      <w:sz w:val="26"/>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sz w:val="23"/>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spacing w:after="40"/>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Block">
    <w:name w:val="CodeBlock"/>
    <w:basedOn w:val="a1"/>
    <w:pPr>
      <w:spacing w:after="40"/>
    </w:pPr>
    <w:rPr>
      <w:rFonts w:ascii="Consolas" w:eastAsia="Consolas" w:hAnsi="Consolas"/>
      <w:sz w:val="16"/>
    </w:rPr>
  </w:style>
  <w:style w:type="paragraph" w:customStyle="1" w:styleId="TableText">
    <w:name w:val="TableText"/>
    <w:basedOn w:val="a1"/>
    <w:rPr>
      <w:sz w:val="16"/>
    </w:rPr>
  </w:style>
  <w:style w:type="paragraph" w:customStyle="1" w:styleId="SmallText">
    <w:name w:val="SmallText"/>
    <w:basedOn w:val="a1"/>
    <w:rPr>
      <w:sz w:val="17"/>
    </w:rPr>
  </w:style>
  <w:style w:type="character" w:customStyle="1" w:styleId="translatable-message">
    <w:name w:val="translatable-message"/>
    <w:basedOn w:val="a2"/>
    <w:qFormat/>
    <w:rsid w:val="002366F0"/>
  </w:style>
  <w:style w:type="table" w:styleId="-410">
    <w:name w:val="Grid Table 4 Accent 1"/>
    <w:basedOn w:val="a3"/>
    <w:uiPriority w:val="49"/>
    <w:rsid w:val="002366F0"/>
    <w:pPr>
      <w:suppressAutoHyphens/>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aff8">
    <w:name w:val="Grid Table Light"/>
    <w:basedOn w:val="a3"/>
    <w:uiPriority w:val="99"/>
    <w:rsid w:val="002366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
    <w:name w:val="ͼt"/>
    <w:basedOn w:val="a2"/>
    <w:qFormat/>
    <w:rsid w:val="00E505A8"/>
  </w:style>
  <w:style w:type="character" w:customStyle="1" w:styleId="v">
    <w:name w:val="ͼv"/>
    <w:basedOn w:val="a2"/>
    <w:qFormat/>
    <w:rsid w:val="00E505A8"/>
  </w:style>
  <w:style w:type="character" w:customStyle="1" w:styleId="100">
    <w:name w:val="ͼ10"/>
    <w:basedOn w:val="a2"/>
    <w:qFormat/>
    <w:rsid w:val="00E505A8"/>
  </w:style>
  <w:style w:type="character" w:customStyle="1" w:styleId="z">
    <w:name w:val="ͼz"/>
    <w:basedOn w:val="a2"/>
    <w:qFormat/>
    <w:rsid w:val="00E505A8"/>
  </w:style>
  <w:style w:type="character" w:customStyle="1" w:styleId="y">
    <w:name w:val="ͼy"/>
    <w:basedOn w:val="a2"/>
    <w:qFormat/>
    <w:rsid w:val="00E505A8"/>
  </w:style>
  <w:style w:type="table" w:styleId="-510">
    <w:name w:val="Grid Table 5 Dark Accent 1"/>
    <w:basedOn w:val="a3"/>
    <w:uiPriority w:val="50"/>
    <w:rsid w:val="00E505A8"/>
    <w:pPr>
      <w:suppressAutoHyphens/>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f9">
    <w:name w:val="Balloon Text"/>
    <w:basedOn w:val="a1"/>
    <w:link w:val="affa"/>
    <w:uiPriority w:val="99"/>
    <w:semiHidden/>
    <w:unhideWhenUsed/>
    <w:rsid w:val="00C9173F"/>
    <w:pPr>
      <w:spacing w:after="0"/>
    </w:pPr>
    <w:rPr>
      <w:rFonts w:ascii="Segoe UI" w:hAnsi="Segoe UI" w:cs="Segoe UI"/>
      <w:sz w:val="18"/>
      <w:szCs w:val="18"/>
    </w:rPr>
  </w:style>
  <w:style w:type="character" w:customStyle="1" w:styleId="affa">
    <w:name w:val="Текст выноски Знак"/>
    <w:basedOn w:val="a2"/>
    <w:link w:val="aff9"/>
    <w:uiPriority w:val="99"/>
    <w:semiHidden/>
    <w:rsid w:val="00C9173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5F544-03BE-4659-BBFC-E12012F1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18340</Words>
  <Characters>104542</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122637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2026-05-25T08:31:00Z</dcterms:created>
  <dcterms:modified xsi:type="dcterms:W3CDTF">2026-05-25T08:31:00Z</dcterms:modified>
  <cp:category/>
</cp:coreProperties>
</file>