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541DDE6E"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53B7584B" w:rsidR="002B3A58" w:rsidRPr="00467A1E"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5105DD96" w14:textId="77777777" w:rsidR="00995241" w:rsidRDefault="00995241" w:rsidP="002B3A58">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73EB011" w14:textId="32B7D227" w:rsidR="002B3A58" w:rsidRPr="00467A1E" w:rsidRDefault="00995241"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995241">
        <w:rPr>
          <w:rFonts w:ascii="Times New Roman" w:eastAsia="Times New Roman" w:hAnsi="Times New Roman" w:cs="Times New Roman"/>
          <w:sz w:val="28"/>
          <w:szCs w:val="28"/>
          <w:lang w:eastAsia="ru-RU"/>
        </w:rPr>
        <w:t>Поставка хозяйственных товаров для нужд АО «Почта России» (комплектующие материалы)</w:t>
      </w:r>
      <w:r w:rsidR="009A4FEE" w:rsidRPr="009A4FEE">
        <w:rPr>
          <w:rFonts w:ascii="Times New Roman" w:eastAsia="Times New Roman" w:hAnsi="Times New Roman" w:cs="Times New Roman"/>
          <w:sz w:val="28"/>
          <w:szCs w:val="28"/>
          <w:lang w:eastAsia="ru-RU"/>
        </w:rPr>
        <w:t>,</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207ADB" w:rsidRPr="00207ADB" w14:paraId="32D5A61D" w14:textId="77777777" w:rsidTr="00D25C05">
        <w:trPr>
          <w:trHeight w:val="410"/>
        </w:trPr>
        <w:tc>
          <w:tcPr>
            <w:tcW w:w="567" w:type="dxa"/>
            <w:shd w:val="clear" w:color="auto" w:fill="auto"/>
            <w:noWrap/>
            <w:vAlign w:val="center"/>
            <w:hideMark/>
          </w:tcPr>
          <w:p w14:paraId="2512A743" w14:textId="77777777" w:rsidR="00207ADB" w:rsidRPr="00207ADB" w:rsidRDefault="00207ADB" w:rsidP="00D25C0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57A777A7"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Описание товаров/работ/услуг</w:t>
            </w:r>
          </w:p>
        </w:tc>
        <w:tc>
          <w:tcPr>
            <w:tcW w:w="4957" w:type="dxa"/>
            <w:shd w:val="clear" w:color="auto" w:fill="auto"/>
            <w:noWrap/>
            <w:vAlign w:val="center"/>
            <w:hideMark/>
          </w:tcPr>
          <w:p w14:paraId="55C6486F" w14:textId="69129EE7" w:rsidR="00207ADB" w:rsidRPr="00207ADB" w:rsidRDefault="00207ADB" w:rsidP="00D25C05">
            <w:pPr>
              <w:widowControl w:val="0"/>
              <w:tabs>
                <w:tab w:val="left" w:pos="4820"/>
              </w:tabs>
              <w:spacing w:after="0" w:line="240" w:lineRule="auto"/>
              <w:jc w:val="both"/>
              <w:rPr>
                <w:rFonts w:ascii="Times New Roman" w:hAnsi="Times New Roman" w:cs="Times New Roman"/>
                <w:color w:val="000000"/>
                <w:sz w:val="28"/>
                <w:szCs w:val="28"/>
              </w:rPr>
            </w:pPr>
            <w:r w:rsidRPr="00207ADB">
              <w:rPr>
                <w:rFonts w:ascii="Times New Roman" w:hAnsi="Times New Roman" w:cs="Times New Roman"/>
                <w:bCs/>
                <w:sz w:val="28"/>
                <w:szCs w:val="28"/>
              </w:rPr>
              <w:t xml:space="preserve">Поставка </w:t>
            </w:r>
            <w:r w:rsidRPr="00207ADB">
              <w:rPr>
                <w:rFonts w:ascii="Times New Roman" w:eastAsia="Times New Roman" w:hAnsi="Times New Roman" w:cs="Times New Roman"/>
                <w:sz w:val="28"/>
                <w:szCs w:val="28"/>
                <w:lang w:eastAsia="ru-RU"/>
              </w:rPr>
              <w:t xml:space="preserve"> </w:t>
            </w:r>
            <w:r w:rsidRPr="00207ADB">
              <w:rPr>
                <w:rFonts w:ascii="Times New Roman" w:eastAsia="Times New Roman" w:hAnsi="Times New Roman" w:cs="Arial"/>
                <w:sz w:val="28"/>
                <w:szCs w:val="28"/>
                <w:lang w:eastAsia="ru-RU"/>
              </w:rPr>
              <w:t xml:space="preserve"> </w:t>
            </w:r>
            <w:r w:rsidRPr="00207ADB">
              <w:rPr>
                <w:rFonts w:ascii="Times New Roman" w:hAnsi="Times New Roman" w:cs="Times New Roman"/>
                <w:bCs/>
                <w:sz w:val="28"/>
                <w:szCs w:val="28"/>
              </w:rPr>
              <w:t>хозяйственных товаров для нужд АО «Почта России» (комплектующие материалы)</w:t>
            </w:r>
          </w:p>
        </w:tc>
      </w:tr>
      <w:tr w:rsidR="00207ADB" w:rsidRPr="00207ADB" w14:paraId="4C621ABB" w14:textId="77777777" w:rsidTr="00D25C05">
        <w:trPr>
          <w:trHeight w:val="555"/>
        </w:trPr>
        <w:tc>
          <w:tcPr>
            <w:tcW w:w="567" w:type="dxa"/>
            <w:shd w:val="clear" w:color="auto" w:fill="auto"/>
            <w:noWrap/>
            <w:vAlign w:val="center"/>
            <w:hideMark/>
          </w:tcPr>
          <w:p w14:paraId="49526D91" w14:textId="77777777" w:rsidR="00207ADB" w:rsidRPr="00207ADB" w:rsidRDefault="00207ADB" w:rsidP="00D25C05">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7A423501"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Единица измерения</w:t>
            </w:r>
          </w:p>
        </w:tc>
        <w:tc>
          <w:tcPr>
            <w:tcW w:w="4957" w:type="dxa"/>
            <w:shd w:val="clear" w:color="auto" w:fill="auto"/>
            <w:noWrap/>
            <w:vAlign w:val="center"/>
            <w:hideMark/>
          </w:tcPr>
          <w:p w14:paraId="58F865B1" w14:textId="77777777" w:rsidR="00207ADB" w:rsidRPr="00207ADB" w:rsidRDefault="00207ADB" w:rsidP="00D25C05">
            <w:pPr>
              <w:widowControl w:val="0"/>
              <w:tabs>
                <w:tab w:val="left" w:pos="4820"/>
              </w:tabs>
              <w:spacing w:after="0" w:line="240" w:lineRule="auto"/>
              <w:jc w:val="both"/>
              <w:rPr>
                <w:rFonts w:ascii="Times New Roman" w:hAnsi="Times New Roman" w:cs="Times New Roman"/>
                <w:color w:val="000000"/>
                <w:sz w:val="28"/>
                <w:szCs w:val="28"/>
              </w:rPr>
            </w:pPr>
            <w:r w:rsidRPr="00207ADB">
              <w:rPr>
                <w:rFonts w:ascii="Times New Roman" w:hAnsi="Times New Roman" w:cs="Times New Roman"/>
                <w:color w:val="000000"/>
                <w:sz w:val="28"/>
                <w:szCs w:val="28"/>
              </w:rPr>
              <w:t xml:space="preserve">штука                </w:t>
            </w:r>
          </w:p>
        </w:tc>
      </w:tr>
      <w:tr w:rsidR="00207ADB" w:rsidRPr="00207ADB" w14:paraId="58357852" w14:textId="77777777" w:rsidTr="00D25C05">
        <w:trPr>
          <w:trHeight w:val="278"/>
        </w:trPr>
        <w:tc>
          <w:tcPr>
            <w:tcW w:w="567" w:type="dxa"/>
            <w:shd w:val="clear" w:color="auto" w:fill="auto"/>
            <w:noWrap/>
            <w:vAlign w:val="center"/>
          </w:tcPr>
          <w:p w14:paraId="6AA85332" w14:textId="77777777" w:rsidR="00207ADB" w:rsidRPr="00207ADB" w:rsidRDefault="00207ADB" w:rsidP="00D25C05">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568C8825"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ОКПД2</w:t>
            </w:r>
          </w:p>
        </w:tc>
        <w:tc>
          <w:tcPr>
            <w:tcW w:w="4957" w:type="dxa"/>
            <w:shd w:val="clear" w:color="auto" w:fill="auto"/>
            <w:noWrap/>
            <w:vAlign w:val="center"/>
          </w:tcPr>
          <w:p w14:paraId="684FCB41" w14:textId="77777777" w:rsidR="00207ADB" w:rsidRPr="00207ADB" w:rsidRDefault="00207ADB" w:rsidP="00D25C05">
            <w:pPr>
              <w:jc w:val="both"/>
              <w:rPr>
                <w:rFonts w:ascii="Times New Roman" w:hAnsi="Times New Roman" w:cs="Times New Roman"/>
                <w:color w:val="000000"/>
                <w:sz w:val="28"/>
                <w:szCs w:val="28"/>
              </w:rPr>
            </w:pPr>
            <w:r w:rsidRPr="00207ADB">
              <w:rPr>
                <w:rFonts w:ascii="Times New Roman" w:hAnsi="Times New Roman" w:cs="Times New Roman"/>
                <w:color w:val="000000"/>
                <w:sz w:val="28"/>
                <w:szCs w:val="28"/>
              </w:rPr>
              <w:t xml:space="preserve">27.90.33.110, </w:t>
            </w:r>
            <w:r w:rsidRPr="00207ADB">
              <w:rPr>
                <w:sz w:val="28"/>
                <w:szCs w:val="28"/>
              </w:rPr>
              <w:t xml:space="preserve">    </w:t>
            </w:r>
            <w:r w:rsidRPr="00207ADB">
              <w:rPr>
                <w:rFonts w:ascii="Times New Roman" w:hAnsi="Times New Roman" w:cs="Times New Roman"/>
                <w:color w:val="000000"/>
                <w:sz w:val="28"/>
                <w:szCs w:val="28"/>
              </w:rPr>
              <w:t>Комплектующие (запасные части) прочего электрического оборудования, не имеющие самостоятельных группировок.</w:t>
            </w:r>
          </w:p>
        </w:tc>
      </w:tr>
      <w:tr w:rsidR="00207ADB" w:rsidRPr="00207ADB" w14:paraId="3624D230" w14:textId="77777777" w:rsidTr="00D25C05">
        <w:trPr>
          <w:trHeight w:val="612"/>
        </w:trPr>
        <w:tc>
          <w:tcPr>
            <w:tcW w:w="567" w:type="dxa"/>
            <w:shd w:val="clear" w:color="auto" w:fill="auto"/>
            <w:noWrap/>
            <w:vAlign w:val="center"/>
            <w:hideMark/>
          </w:tcPr>
          <w:p w14:paraId="1655B75C" w14:textId="77777777" w:rsidR="00207ADB" w:rsidRPr="00207ADB" w:rsidRDefault="00207ADB" w:rsidP="00D25C0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71680887"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Количество/объем товаров/работ/ услуг</w:t>
            </w:r>
          </w:p>
        </w:tc>
        <w:tc>
          <w:tcPr>
            <w:tcW w:w="4957" w:type="dxa"/>
            <w:shd w:val="clear" w:color="auto" w:fill="auto"/>
            <w:noWrap/>
            <w:vAlign w:val="center"/>
            <w:hideMark/>
          </w:tcPr>
          <w:p w14:paraId="3F1C2784" w14:textId="68F4DB0C" w:rsidR="00207ADB" w:rsidRPr="00207ADB" w:rsidRDefault="00C23D92" w:rsidP="00D25C05">
            <w:pPr>
              <w:widowControl w:val="0"/>
              <w:tabs>
                <w:tab w:val="left" w:pos="482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207ADB" w:rsidRPr="00207ADB">
              <w:rPr>
                <w:rFonts w:ascii="Times New Roman" w:hAnsi="Times New Roman" w:cs="Times New Roman"/>
                <w:color w:val="000000"/>
                <w:sz w:val="28"/>
                <w:szCs w:val="28"/>
              </w:rPr>
              <w:t>200</w:t>
            </w:r>
          </w:p>
        </w:tc>
      </w:tr>
      <w:tr w:rsidR="00207ADB" w:rsidRPr="00207ADB" w14:paraId="06E1C000" w14:textId="77777777" w:rsidTr="00D25C05">
        <w:trPr>
          <w:trHeight w:val="490"/>
        </w:trPr>
        <w:tc>
          <w:tcPr>
            <w:tcW w:w="567" w:type="dxa"/>
            <w:shd w:val="clear" w:color="auto" w:fill="auto"/>
            <w:noWrap/>
            <w:vAlign w:val="center"/>
          </w:tcPr>
          <w:p w14:paraId="3DA0501B" w14:textId="77777777" w:rsidR="00207ADB" w:rsidRPr="00207ADB" w:rsidRDefault="00207ADB" w:rsidP="00D25C0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4A2DFF63"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 xml:space="preserve">Требования к порядку поставки товаров / выполнения работ / оказания </w:t>
            </w:r>
            <w:r w:rsidRPr="00207ADB">
              <w:rPr>
                <w:rFonts w:ascii="Times New Roman" w:hAnsi="Times New Roman" w:cs="Times New Roman"/>
                <w:color w:val="000000"/>
                <w:sz w:val="28"/>
                <w:szCs w:val="28"/>
              </w:rPr>
              <w:lastRenderedPageBreak/>
              <w:t>услуг</w:t>
            </w:r>
          </w:p>
        </w:tc>
        <w:tc>
          <w:tcPr>
            <w:tcW w:w="4957" w:type="dxa"/>
            <w:shd w:val="clear" w:color="auto" w:fill="auto"/>
            <w:noWrap/>
            <w:vAlign w:val="center"/>
          </w:tcPr>
          <w:p w14:paraId="61AB622A" w14:textId="77777777" w:rsidR="00207ADB" w:rsidRPr="00207ADB" w:rsidRDefault="00207ADB" w:rsidP="00D25C05">
            <w:pPr>
              <w:widowControl w:val="0"/>
              <w:tabs>
                <w:tab w:val="left" w:pos="4820"/>
              </w:tabs>
              <w:spacing w:after="0" w:line="240" w:lineRule="auto"/>
              <w:jc w:val="both"/>
              <w:rPr>
                <w:rFonts w:ascii="Times New Roman" w:hAnsi="Times New Roman" w:cs="Times New Roman"/>
                <w:color w:val="000000"/>
                <w:sz w:val="28"/>
                <w:szCs w:val="28"/>
              </w:rPr>
            </w:pPr>
            <w:r w:rsidRPr="00207ADB">
              <w:rPr>
                <w:rFonts w:ascii="Times New Roman" w:hAnsi="Times New Roman" w:cs="Times New Roman"/>
                <w:color w:val="000000"/>
                <w:sz w:val="28"/>
                <w:szCs w:val="28"/>
              </w:rPr>
              <w:lastRenderedPageBreak/>
              <w:t>В соответствии с Приложением к запросу «Техническое задание»</w:t>
            </w:r>
          </w:p>
        </w:tc>
      </w:tr>
      <w:tr w:rsidR="00207ADB" w:rsidRPr="00207ADB" w14:paraId="29AE798A" w14:textId="77777777" w:rsidTr="00D25C05">
        <w:trPr>
          <w:trHeight w:val="772"/>
        </w:trPr>
        <w:tc>
          <w:tcPr>
            <w:tcW w:w="567" w:type="dxa"/>
            <w:shd w:val="clear" w:color="auto" w:fill="auto"/>
            <w:noWrap/>
            <w:vAlign w:val="center"/>
          </w:tcPr>
          <w:p w14:paraId="1D8F7234" w14:textId="77777777" w:rsidR="00207ADB" w:rsidRPr="00207ADB" w:rsidRDefault="00207ADB" w:rsidP="00D25C0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231D0331"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Место поставки товаров / выполнения работ / оказания услуг</w:t>
            </w:r>
          </w:p>
        </w:tc>
        <w:tc>
          <w:tcPr>
            <w:tcW w:w="4957" w:type="dxa"/>
            <w:shd w:val="clear" w:color="auto" w:fill="auto"/>
            <w:noWrap/>
            <w:vAlign w:val="center"/>
          </w:tcPr>
          <w:p w14:paraId="2B104186" w14:textId="77777777" w:rsidR="00207ADB" w:rsidRPr="00207ADB" w:rsidRDefault="00207ADB" w:rsidP="00D25C05">
            <w:pPr>
              <w:widowControl w:val="0"/>
              <w:tabs>
                <w:tab w:val="left" w:pos="4820"/>
              </w:tabs>
              <w:spacing w:after="0" w:line="240" w:lineRule="auto"/>
              <w:jc w:val="both"/>
              <w:rPr>
                <w:rFonts w:ascii="Times New Roman" w:hAnsi="Times New Roman" w:cs="Times New Roman"/>
                <w:color w:val="000000"/>
                <w:sz w:val="28"/>
                <w:szCs w:val="28"/>
              </w:rPr>
            </w:pPr>
            <w:r w:rsidRPr="00207ADB">
              <w:rPr>
                <w:rFonts w:ascii="Times New Roman" w:hAnsi="Times New Roman" w:cs="Times New Roman"/>
                <w:color w:val="000000"/>
                <w:sz w:val="28"/>
                <w:szCs w:val="28"/>
              </w:rPr>
              <w:t>В соответствии с Приложением к запросу «Техническое задание»</w:t>
            </w:r>
          </w:p>
        </w:tc>
      </w:tr>
      <w:tr w:rsidR="00207ADB" w:rsidRPr="00207ADB" w14:paraId="564CD0B8" w14:textId="77777777" w:rsidTr="00D25C05">
        <w:trPr>
          <w:trHeight w:val="490"/>
        </w:trPr>
        <w:tc>
          <w:tcPr>
            <w:tcW w:w="567" w:type="dxa"/>
            <w:shd w:val="clear" w:color="auto" w:fill="auto"/>
            <w:noWrap/>
            <w:vAlign w:val="center"/>
          </w:tcPr>
          <w:p w14:paraId="25795E07" w14:textId="77777777" w:rsidR="00207ADB" w:rsidRPr="00207ADB" w:rsidRDefault="00207ADB" w:rsidP="00D25C0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3C19038B" w14:textId="77777777" w:rsidR="00207ADB" w:rsidRPr="00207ADB" w:rsidRDefault="00207ADB" w:rsidP="00D25C05">
            <w:pPr>
              <w:widowControl w:val="0"/>
              <w:tabs>
                <w:tab w:val="left" w:pos="1457"/>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Срок (периодичность, график) поставки товаров / выполнения работ / оказания услуг</w:t>
            </w:r>
          </w:p>
        </w:tc>
        <w:tc>
          <w:tcPr>
            <w:tcW w:w="4957" w:type="dxa"/>
            <w:shd w:val="clear" w:color="auto" w:fill="auto"/>
            <w:noWrap/>
            <w:vAlign w:val="center"/>
          </w:tcPr>
          <w:p w14:paraId="26A9AC89" w14:textId="77777777" w:rsidR="00207ADB" w:rsidRPr="00207ADB" w:rsidRDefault="00207ADB" w:rsidP="00D25C05">
            <w:pPr>
              <w:widowControl w:val="0"/>
              <w:tabs>
                <w:tab w:val="left" w:pos="4820"/>
              </w:tabs>
              <w:spacing w:after="0" w:line="240" w:lineRule="auto"/>
              <w:jc w:val="both"/>
              <w:rPr>
                <w:rFonts w:ascii="Times New Roman" w:hAnsi="Times New Roman" w:cs="Times New Roman"/>
                <w:color w:val="000000"/>
                <w:sz w:val="28"/>
                <w:szCs w:val="28"/>
              </w:rPr>
            </w:pPr>
            <w:r w:rsidRPr="00207ADB">
              <w:rPr>
                <w:rFonts w:ascii="Times New Roman" w:hAnsi="Times New Roman" w:cs="Times New Roman"/>
                <w:color w:val="000000"/>
                <w:sz w:val="28"/>
                <w:szCs w:val="28"/>
              </w:rPr>
              <w:t>в течение 90 (девяносто) календарных дней с даты заключения договора</w:t>
            </w:r>
          </w:p>
        </w:tc>
      </w:tr>
      <w:tr w:rsidR="00207ADB" w:rsidRPr="00207ADB" w14:paraId="2FAE4B97" w14:textId="77777777" w:rsidTr="00D25C05">
        <w:trPr>
          <w:trHeight w:val="367"/>
        </w:trPr>
        <w:tc>
          <w:tcPr>
            <w:tcW w:w="567" w:type="dxa"/>
            <w:shd w:val="clear" w:color="auto" w:fill="auto"/>
            <w:noWrap/>
            <w:vAlign w:val="center"/>
            <w:hideMark/>
          </w:tcPr>
          <w:p w14:paraId="5BF01196" w14:textId="77777777" w:rsidR="00207ADB" w:rsidRPr="00207ADB" w:rsidRDefault="00207ADB" w:rsidP="00D25C0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23DF932B"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Предполагаемые сроки проведения закупки</w:t>
            </w:r>
          </w:p>
        </w:tc>
        <w:tc>
          <w:tcPr>
            <w:tcW w:w="4957" w:type="dxa"/>
            <w:shd w:val="clear" w:color="auto" w:fill="auto"/>
            <w:noWrap/>
            <w:vAlign w:val="center"/>
            <w:hideMark/>
          </w:tcPr>
          <w:p w14:paraId="531D8CC5" w14:textId="79DDCAA1" w:rsidR="00207ADB" w:rsidRPr="00207ADB" w:rsidRDefault="00207ADB" w:rsidP="00D25C05">
            <w:pPr>
              <w:widowControl w:val="0"/>
              <w:tabs>
                <w:tab w:val="left" w:pos="4820"/>
              </w:tabs>
              <w:spacing w:after="0" w:line="240" w:lineRule="auto"/>
              <w:jc w:val="both"/>
              <w:rPr>
                <w:rFonts w:ascii="Times New Roman" w:hAnsi="Times New Roman" w:cs="Times New Roman"/>
                <w:color w:val="000000"/>
                <w:sz w:val="28"/>
                <w:szCs w:val="28"/>
              </w:rPr>
            </w:pPr>
            <w:r w:rsidRPr="00207ADB">
              <w:rPr>
                <w:rFonts w:ascii="Times New Roman" w:hAnsi="Times New Roman" w:cs="Times New Roman"/>
                <w:color w:val="000000"/>
                <w:sz w:val="28"/>
                <w:szCs w:val="28"/>
              </w:rPr>
              <w:t>3 квартал 2026 года.</w:t>
            </w:r>
          </w:p>
        </w:tc>
      </w:tr>
      <w:tr w:rsidR="00207ADB" w:rsidRPr="00207ADB" w14:paraId="5441C814" w14:textId="77777777" w:rsidTr="00D25C05">
        <w:trPr>
          <w:trHeight w:val="278"/>
        </w:trPr>
        <w:tc>
          <w:tcPr>
            <w:tcW w:w="567" w:type="dxa"/>
            <w:shd w:val="clear" w:color="auto" w:fill="auto"/>
            <w:noWrap/>
            <w:vAlign w:val="center"/>
            <w:hideMark/>
          </w:tcPr>
          <w:p w14:paraId="4C96BA85" w14:textId="77777777" w:rsidR="00207ADB" w:rsidRPr="00207ADB" w:rsidRDefault="00207ADB" w:rsidP="00D25C0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4D7E51EA"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Порядок оплаты</w:t>
            </w:r>
          </w:p>
        </w:tc>
        <w:tc>
          <w:tcPr>
            <w:tcW w:w="4957" w:type="dxa"/>
            <w:shd w:val="clear" w:color="auto" w:fill="auto"/>
            <w:noWrap/>
            <w:vAlign w:val="center"/>
            <w:hideMark/>
          </w:tcPr>
          <w:p w14:paraId="0219506F" w14:textId="77777777" w:rsidR="00207ADB" w:rsidRPr="00207ADB" w:rsidRDefault="00207ADB" w:rsidP="00D25C05">
            <w:pPr>
              <w:widowControl w:val="0"/>
              <w:tabs>
                <w:tab w:val="left" w:pos="4820"/>
              </w:tabs>
              <w:spacing w:after="0" w:line="240" w:lineRule="auto"/>
              <w:jc w:val="both"/>
              <w:rPr>
                <w:rFonts w:ascii="Times New Roman" w:hAnsi="Times New Roman" w:cs="Times New Roman"/>
                <w:color w:val="000000"/>
                <w:sz w:val="28"/>
                <w:szCs w:val="28"/>
              </w:rPr>
            </w:pPr>
            <w:r w:rsidRPr="00207ADB">
              <w:rPr>
                <w:rFonts w:ascii="Times New Roman" w:eastAsia="Times New Roman" w:hAnsi="Times New Roman" w:cs="Times New Roman"/>
                <w:iCs/>
                <w:sz w:val="28"/>
                <w:szCs w:val="28"/>
              </w:rPr>
              <w:t xml:space="preserve">Не более 30 (тридцати) календарных дней со дня подписания Покупателем </w:t>
            </w:r>
            <w:r w:rsidRPr="00207ADB">
              <w:rPr>
                <w:rFonts w:ascii="Times New Roman" w:eastAsia="Times New Roman" w:hAnsi="Times New Roman" w:cs="Times New Roman"/>
                <w:sz w:val="28"/>
                <w:szCs w:val="28"/>
              </w:rPr>
              <w:t>товарной накладной по форме ТОРГ-12/УПД</w:t>
            </w:r>
          </w:p>
          <w:p w14:paraId="202F5E4F" w14:textId="77777777" w:rsidR="00207ADB" w:rsidRPr="00207ADB" w:rsidRDefault="00207ADB" w:rsidP="00D25C05">
            <w:pPr>
              <w:widowControl w:val="0"/>
              <w:tabs>
                <w:tab w:val="left" w:pos="4820"/>
              </w:tabs>
              <w:spacing w:after="0" w:line="240" w:lineRule="auto"/>
              <w:jc w:val="both"/>
              <w:rPr>
                <w:rFonts w:ascii="Times New Roman" w:hAnsi="Times New Roman" w:cs="Times New Roman"/>
                <w:color w:val="000000"/>
                <w:sz w:val="28"/>
                <w:szCs w:val="28"/>
              </w:rPr>
            </w:pPr>
          </w:p>
        </w:tc>
      </w:tr>
      <w:tr w:rsidR="00207ADB" w:rsidRPr="00207ADB" w14:paraId="62EAAB44" w14:textId="77777777" w:rsidTr="00D25C05">
        <w:trPr>
          <w:trHeight w:val="278"/>
        </w:trPr>
        <w:tc>
          <w:tcPr>
            <w:tcW w:w="567" w:type="dxa"/>
            <w:shd w:val="clear" w:color="auto" w:fill="auto"/>
            <w:noWrap/>
            <w:vAlign w:val="center"/>
            <w:hideMark/>
          </w:tcPr>
          <w:p w14:paraId="7AA58DC4" w14:textId="77777777" w:rsidR="00207ADB" w:rsidRPr="00207ADB" w:rsidRDefault="00207ADB" w:rsidP="00D25C0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3C3C84A0"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Размер обеспечения исполнения договора</w:t>
            </w:r>
          </w:p>
        </w:tc>
        <w:tc>
          <w:tcPr>
            <w:tcW w:w="4957" w:type="dxa"/>
            <w:shd w:val="clear" w:color="auto" w:fill="auto"/>
            <w:noWrap/>
            <w:vAlign w:val="center"/>
            <w:hideMark/>
          </w:tcPr>
          <w:p w14:paraId="78B8C1AB" w14:textId="77777777" w:rsidR="00207ADB" w:rsidRPr="00207ADB" w:rsidRDefault="00207ADB" w:rsidP="00D25C05">
            <w:pPr>
              <w:widowControl w:val="0"/>
              <w:tabs>
                <w:tab w:val="left" w:pos="4820"/>
              </w:tabs>
              <w:spacing w:after="0" w:line="240" w:lineRule="auto"/>
              <w:jc w:val="both"/>
              <w:rPr>
                <w:rFonts w:ascii="Times New Roman" w:hAnsi="Times New Roman" w:cs="Times New Roman"/>
                <w:color w:val="000000"/>
                <w:sz w:val="28"/>
                <w:szCs w:val="28"/>
              </w:rPr>
            </w:pPr>
            <w:r w:rsidRPr="00207ADB">
              <w:rPr>
                <w:rFonts w:ascii="Times New Roman" w:hAnsi="Times New Roman" w:cs="Times New Roman"/>
                <w:color w:val="000000"/>
                <w:sz w:val="28"/>
                <w:szCs w:val="28"/>
              </w:rPr>
              <w:t>15 % от начальной (максимальной) цены договора.</w:t>
            </w:r>
          </w:p>
        </w:tc>
      </w:tr>
      <w:tr w:rsidR="00207ADB" w:rsidRPr="00207ADB" w14:paraId="393324F0" w14:textId="77777777" w:rsidTr="00D25C05">
        <w:trPr>
          <w:trHeight w:val="278"/>
        </w:trPr>
        <w:tc>
          <w:tcPr>
            <w:tcW w:w="567" w:type="dxa"/>
            <w:shd w:val="clear" w:color="auto" w:fill="auto"/>
            <w:noWrap/>
            <w:vAlign w:val="center"/>
            <w:hideMark/>
          </w:tcPr>
          <w:p w14:paraId="5FB92A24" w14:textId="77777777" w:rsidR="00207ADB" w:rsidRPr="00207ADB" w:rsidRDefault="00207ADB" w:rsidP="00D25C05">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5D928A22"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59CA1922" w14:textId="77777777" w:rsidR="00207ADB" w:rsidRPr="00207ADB" w:rsidRDefault="00207ADB" w:rsidP="00D25C05">
            <w:pPr>
              <w:widowControl w:val="0"/>
              <w:tabs>
                <w:tab w:val="left" w:pos="4820"/>
              </w:tabs>
              <w:spacing w:after="0" w:line="240" w:lineRule="auto"/>
              <w:rPr>
                <w:rFonts w:ascii="Times New Roman" w:hAnsi="Times New Roman" w:cs="Times New Roman"/>
                <w:color w:val="000000"/>
                <w:sz w:val="28"/>
                <w:szCs w:val="28"/>
              </w:rPr>
            </w:pPr>
            <w:r w:rsidRPr="00207ADB">
              <w:rPr>
                <w:rFonts w:ascii="Times New Roman" w:hAnsi="Times New Roman" w:cs="Times New Roman"/>
                <w:color w:val="000000"/>
                <w:sz w:val="28"/>
                <w:szCs w:val="28"/>
              </w:rPr>
              <w:t>В соответствии с Приложением к запросу «Техническое задание».</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E84936F" w14:textId="7248CFAF"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1F80DB05"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6A1D1EB" w14:textId="36641F31" w:rsidR="00E2037E" w:rsidRPr="00456B49" w:rsidRDefault="00456B49" w:rsidP="008E561D">
      <w:pPr>
        <w:pStyle w:val="a4"/>
        <w:widowControl w:val="0"/>
        <w:numPr>
          <w:ilvl w:val="0"/>
          <w:numId w:val="2"/>
        </w:numPr>
        <w:tabs>
          <w:tab w:val="left" w:pos="426"/>
          <w:tab w:val="left" w:pos="4820"/>
        </w:tabs>
        <w:ind w:left="0" w:firstLine="709"/>
        <w:rPr>
          <w:sz w:val="28"/>
          <w:szCs w:val="28"/>
        </w:rPr>
      </w:pPr>
      <w:r>
        <w:rPr>
          <w:sz w:val="28"/>
          <w:szCs w:val="28"/>
        </w:rPr>
        <w:t>в</w:t>
      </w:r>
      <w:r w:rsidR="00E2037E" w:rsidRPr="00456B49">
        <w:rPr>
          <w:sz w:val="28"/>
          <w:szCs w:val="28"/>
        </w:rPr>
        <w:t xml:space="preserve"> связи с </w:t>
      </w:r>
      <w:r w:rsidR="00854E32">
        <w:rPr>
          <w:sz w:val="28"/>
          <w:szCs w:val="28"/>
        </w:rPr>
        <w:t xml:space="preserve">применением </w:t>
      </w:r>
      <w:r w:rsidR="00854E32" w:rsidRPr="008E561D">
        <w:rPr>
          <w:b/>
          <w:i/>
          <w:sz w:val="28"/>
          <w:szCs w:val="28"/>
        </w:rPr>
        <w:t>преимущества</w:t>
      </w:r>
      <w:r w:rsidR="00854E32">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w:t>
      </w:r>
      <w:r w:rsidR="00854E32">
        <w:rPr>
          <w:sz w:val="28"/>
          <w:szCs w:val="28"/>
        </w:rPr>
        <w:lastRenderedPageBreak/>
        <w:t>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r w:rsidR="00E2037E" w:rsidRPr="00456B49">
        <w:rPr>
          <w:sz w:val="28"/>
          <w:szCs w:val="28"/>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32646A6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2FFFF607"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97F8637" w:rsidR="00467A1E" w:rsidRDefault="00467A1E" w:rsidP="00467A1E">
      <w:pPr>
        <w:widowControl w:val="0"/>
        <w:tabs>
          <w:tab w:val="left" w:pos="4820"/>
        </w:tabs>
        <w:rPr>
          <w:rFonts w:ascii="Times New Roman" w:eastAsia="Times New Roman" w:hAnsi="Times New Roman" w:cs="Times New Roman"/>
          <w:lang w:eastAsia="ru-RU"/>
        </w:rPr>
      </w:pPr>
    </w:p>
    <w:p w14:paraId="3C4CCBBD" w14:textId="6930F0BE" w:rsidR="002B3A58" w:rsidRDefault="002B3A58" w:rsidP="00467A1E">
      <w:pPr>
        <w:widowControl w:val="0"/>
        <w:tabs>
          <w:tab w:val="left" w:pos="4820"/>
        </w:tabs>
        <w:rPr>
          <w:rFonts w:ascii="Times New Roman" w:eastAsia="Times New Roman" w:hAnsi="Times New Roman" w:cs="Times New Roman"/>
          <w:lang w:eastAsia="ru-RU"/>
        </w:rPr>
      </w:pPr>
    </w:p>
    <w:p w14:paraId="6BF50D5A" w14:textId="77777777" w:rsidR="00097869" w:rsidRDefault="00097869" w:rsidP="008E561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C0785"/>
    <w:rsid w:val="000D6C34"/>
    <w:rsid w:val="00152D26"/>
    <w:rsid w:val="00173843"/>
    <w:rsid w:val="00183A9A"/>
    <w:rsid w:val="00207ADB"/>
    <w:rsid w:val="002234AE"/>
    <w:rsid w:val="00275C8C"/>
    <w:rsid w:val="0029579D"/>
    <w:rsid w:val="002B3A58"/>
    <w:rsid w:val="00456B49"/>
    <w:rsid w:val="00466831"/>
    <w:rsid w:val="00467A1E"/>
    <w:rsid w:val="004D4ACB"/>
    <w:rsid w:val="005A321D"/>
    <w:rsid w:val="005F3A17"/>
    <w:rsid w:val="007044E0"/>
    <w:rsid w:val="00854E32"/>
    <w:rsid w:val="008E561D"/>
    <w:rsid w:val="00962B66"/>
    <w:rsid w:val="00995241"/>
    <w:rsid w:val="009A4FEE"/>
    <w:rsid w:val="009B5F1B"/>
    <w:rsid w:val="009F66C0"/>
    <w:rsid w:val="00A07A60"/>
    <w:rsid w:val="00AF4572"/>
    <w:rsid w:val="00C116A4"/>
    <w:rsid w:val="00C23D92"/>
    <w:rsid w:val="00CC4008"/>
    <w:rsid w:val="00CF0EF8"/>
    <w:rsid w:val="00CF6AEC"/>
    <w:rsid w:val="00D31A12"/>
    <w:rsid w:val="00D41ABD"/>
    <w:rsid w:val="00DB1275"/>
    <w:rsid w:val="00DB4430"/>
    <w:rsid w:val="00E2037E"/>
    <w:rsid w:val="00E830B0"/>
    <w:rsid w:val="00E94FFD"/>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600</Words>
  <Characters>3425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16</cp:revision>
  <dcterms:created xsi:type="dcterms:W3CDTF">2025-07-25T12:05:00Z</dcterms:created>
  <dcterms:modified xsi:type="dcterms:W3CDTF">2026-07-14T08:48:00Z</dcterms:modified>
</cp:coreProperties>
</file>