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C6E57" w14:textId="77777777" w:rsidR="001975E5" w:rsidRPr="001975E5" w:rsidRDefault="001975E5" w:rsidP="001975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975E5">
        <w:rPr>
          <w:rFonts w:ascii="Times New Roman" w:eastAsia="Calibri" w:hAnsi="Times New Roman"/>
          <w:bCs/>
          <w:iCs/>
          <w:sz w:val="24"/>
          <w:szCs w:val="24"/>
          <w:lang w:eastAsia="en-US"/>
        </w:rPr>
        <w:t>Приложение №2</w:t>
      </w:r>
    </w:p>
    <w:p w14:paraId="4AC1F192" w14:textId="77777777" w:rsidR="001975E5" w:rsidRPr="001975E5" w:rsidRDefault="001975E5" w:rsidP="001975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975E5">
        <w:rPr>
          <w:rFonts w:ascii="Times New Roman" w:eastAsia="Calibri" w:hAnsi="Times New Roman"/>
          <w:bCs/>
          <w:iCs/>
          <w:sz w:val="24"/>
          <w:szCs w:val="24"/>
          <w:lang w:eastAsia="en-US"/>
        </w:rPr>
        <w:t xml:space="preserve">к информации о товарах, </w:t>
      </w:r>
    </w:p>
    <w:p w14:paraId="0D5D5272" w14:textId="77777777" w:rsidR="001975E5" w:rsidRPr="001975E5" w:rsidRDefault="001975E5" w:rsidP="001975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975E5">
        <w:rPr>
          <w:rFonts w:ascii="Times New Roman" w:eastAsia="Calibri" w:hAnsi="Times New Roman"/>
          <w:bCs/>
          <w:iCs/>
          <w:sz w:val="24"/>
          <w:szCs w:val="24"/>
          <w:lang w:eastAsia="en-US"/>
        </w:rPr>
        <w:t xml:space="preserve">работах, услугах </w:t>
      </w:r>
    </w:p>
    <w:p w14:paraId="5030A22D" w14:textId="77777777" w:rsidR="001975E5" w:rsidRPr="001975E5" w:rsidRDefault="001975E5" w:rsidP="001975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975E5">
        <w:rPr>
          <w:rFonts w:ascii="Times New Roman" w:eastAsia="Calibri" w:hAnsi="Times New Roman"/>
          <w:bCs/>
          <w:iCs/>
          <w:sz w:val="24"/>
          <w:szCs w:val="24"/>
          <w:lang w:eastAsia="en-US"/>
        </w:rPr>
        <w:t xml:space="preserve">для проведения закупки </w:t>
      </w:r>
    </w:p>
    <w:p w14:paraId="74CA6C1D" w14:textId="77777777" w:rsidR="001975E5" w:rsidRPr="001975E5" w:rsidRDefault="001975E5" w:rsidP="001975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975E5">
        <w:rPr>
          <w:rFonts w:ascii="Times New Roman" w:eastAsia="Calibri" w:hAnsi="Times New Roman"/>
          <w:bCs/>
          <w:iCs/>
          <w:sz w:val="24"/>
          <w:szCs w:val="24"/>
          <w:lang w:eastAsia="en-US"/>
        </w:rPr>
        <w:t>способом ЭМ СМСП</w:t>
      </w:r>
    </w:p>
    <w:p w14:paraId="14A29796" w14:textId="77777777" w:rsidR="001975E5" w:rsidRPr="001975E5" w:rsidRDefault="001975E5" w:rsidP="001975E5">
      <w:pPr>
        <w:spacing w:after="0" w:line="240" w:lineRule="auto"/>
        <w:jc w:val="center"/>
        <w:rPr>
          <w:rFonts w:ascii="Times New Roman" w:eastAsia="Calibri" w:hAnsi="Times New Roman"/>
          <w:sz w:val="24"/>
          <w:szCs w:val="24"/>
          <w:lang w:eastAsia="en-US"/>
        </w:rPr>
      </w:pPr>
    </w:p>
    <w:p w14:paraId="3C9E237E" w14:textId="77777777" w:rsidR="001975E5" w:rsidRPr="001975E5" w:rsidRDefault="001975E5" w:rsidP="001975E5">
      <w:pPr>
        <w:spacing w:after="0" w:line="240" w:lineRule="auto"/>
        <w:jc w:val="center"/>
        <w:rPr>
          <w:rFonts w:ascii="Times New Roman" w:eastAsia="Calibri" w:hAnsi="Times New Roman"/>
          <w:sz w:val="24"/>
          <w:szCs w:val="24"/>
          <w:lang w:eastAsia="en-US"/>
        </w:rPr>
      </w:pPr>
      <w:r w:rsidRPr="001975E5">
        <w:rPr>
          <w:rFonts w:ascii="Times New Roman" w:eastAsia="Calibri" w:hAnsi="Times New Roman"/>
          <w:sz w:val="24"/>
          <w:szCs w:val="24"/>
          <w:lang w:eastAsia="en-US"/>
        </w:rPr>
        <w:t>ПРОЕКТ ДОГОВОРА</w:t>
      </w:r>
    </w:p>
    <w:p w14:paraId="385F39CB" w14:textId="77777777" w:rsidR="001975E5" w:rsidRDefault="001975E5" w:rsidP="00543C6E">
      <w:pPr>
        <w:spacing w:after="0" w:line="240" w:lineRule="auto"/>
        <w:jc w:val="center"/>
        <w:rPr>
          <w:rFonts w:ascii="Times New Roman" w:hAnsi="Times New Roman"/>
          <w:b/>
          <w:sz w:val="24"/>
          <w:szCs w:val="24"/>
        </w:rPr>
      </w:pPr>
    </w:p>
    <w:p w14:paraId="466A2B06" w14:textId="1034103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49AF3FC6"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F7E5A">
        <w:rPr>
          <w:rFonts w:ascii="Times New Roman" w:hAnsi="Times New Roman"/>
          <w:b/>
          <w:sz w:val="24"/>
          <w:szCs w:val="24"/>
        </w:rPr>
        <w:t xml:space="preserve">оказание </w:t>
      </w:r>
      <w:r w:rsidR="00D620F9" w:rsidRPr="00D620F9">
        <w:rPr>
          <w:rFonts w:ascii="Times New Roman" w:hAnsi="Times New Roman"/>
          <w:b/>
          <w:sz w:val="24"/>
          <w:szCs w:val="24"/>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215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bookmarkStart w:id="53" w:name="_Hlk236754004"/>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bookmarkEnd w:id="53"/>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2EB616A3"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D620F9" w:rsidRPr="00D620F9">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215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bookmarkStart w:id="54" w:name="_Hlk236754030"/>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bookmarkEnd w:id="54"/>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353BB" w14:textId="77777777" w:rsidR="006B41AF" w:rsidRDefault="006B41AF" w:rsidP="00407343">
      <w:pPr>
        <w:spacing w:after="0" w:line="240" w:lineRule="auto"/>
      </w:pPr>
      <w:r>
        <w:separator/>
      </w:r>
    </w:p>
  </w:endnote>
  <w:endnote w:type="continuationSeparator" w:id="0">
    <w:p w14:paraId="675247FF" w14:textId="77777777" w:rsidR="006B41AF" w:rsidRDefault="006B41AF"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B23C" w14:textId="77777777" w:rsidR="006B41AF" w:rsidRDefault="006B41AF" w:rsidP="00407343">
      <w:pPr>
        <w:spacing w:after="0" w:line="240" w:lineRule="auto"/>
      </w:pPr>
      <w:r>
        <w:separator/>
      </w:r>
    </w:p>
  </w:footnote>
  <w:footnote w:type="continuationSeparator" w:id="0">
    <w:p w14:paraId="2D0FBB63" w14:textId="77777777" w:rsidR="006B41AF" w:rsidRDefault="006B41AF"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w:t>
      </w:r>
      <w:proofErr w:type="spellStart"/>
      <w:r w:rsidRPr="009942BC">
        <w:rPr>
          <w:sz w:val="16"/>
          <w:szCs w:val="16"/>
        </w:rPr>
        <w:t>п.п</w:t>
      </w:r>
      <w:proofErr w:type="spellEnd"/>
      <w:r w:rsidRPr="009942BC">
        <w:rPr>
          <w:sz w:val="16"/>
          <w:szCs w:val="16"/>
        </w:rPr>
        <w:t>.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5FC416CC"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D620F9">
      <w:rPr>
        <w:noProof/>
        <w:sz w:val="24"/>
      </w:rPr>
      <w:t>41</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1EAC8F41"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D620F9">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975E5"/>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3F7E5A"/>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1AF"/>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03E"/>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474C5"/>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7B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0F9"/>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2.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3.xml><?xml version="1.0" encoding="utf-8"?>
<ds:datastoreItem xmlns:ds="http://schemas.openxmlformats.org/officeDocument/2006/customXml" ds:itemID="{F2BC638A-497A-4D8B-A1BF-931F7D240324}">
  <ds:schemaRefs>
    <ds:schemaRef ds:uri="http://schemas.openxmlformats.org/officeDocument/2006/bibliography"/>
  </ds:schemaRefs>
</ds:datastoreItem>
</file>

<file path=customXml/itemProps4.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224A67E-0963-4ACC-A759-A0E602F373C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48</Pages>
  <Words>15707</Words>
  <Characters>89535</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28</cp:revision>
  <cp:lastPrinted>2020-01-21T11:48:00Z</cp:lastPrinted>
  <dcterms:created xsi:type="dcterms:W3CDTF">2026-05-20T08:37:00Z</dcterms:created>
  <dcterms:modified xsi:type="dcterms:W3CDTF">2026-08-04T13:40:00Z</dcterms:modified>
</cp:coreProperties>
</file>