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146" w:rsidRDefault="00000146" w:rsidP="00000146">
      <w:pPr>
        <w:pStyle w:val="Standard"/>
      </w:pPr>
    </w:p>
    <w:p w:rsidR="00000146" w:rsidRDefault="00000146"/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2475"/>
        <w:gridCol w:w="1606"/>
        <w:gridCol w:w="1605"/>
        <w:gridCol w:w="1605"/>
        <w:gridCol w:w="1613"/>
      </w:tblGrid>
      <w:tr w:rsidR="00087376" w:rsidTr="00004B0D">
        <w:tc>
          <w:tcPr>
            <w:tcW w:w="96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  <w:b/>
                <w:bCs/>
                <w:shd w:val="clear" w:color="auto" w:fill="FFFF00"/>
              </w:rPr>
            </w:pPr>
            <w:r>
              <w:rPr>
                <w:rFonts w:ascii="Times New Roman" w:hAnsi="Times New Roman"/>
                <w:b/>
                <w:bCs/>
                <w:shd w:val="clear" w:color="auto" w:fill="FFFF00"/>
              </w:rPr>
              <w:t>ОКПД 2: 26.51.5 Поставка контрольно-измерительных приборов для нужд Северо-Кавказского филиала</w:t>
            </w:r>
          </w:p>
        </w:tc>
      </w:tr>
      <w:tr w:rsidR="00087376" w:rsidTr="00004B0D"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МТР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ед.изм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кол-во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ВОР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Срок начала ремонта</w:t>
            </w:r>
          </w:p>
        </w:tc>
      </w:tr>
      <w:tr w:rsidR="00087376" w:rsidTr="00004B0D"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Термометр манометрический </w:t>
            </w:r>
            <w:proofErr w:type="spellStart"/>
            <w:r>
              <w:rPr>
                <w:rFonts w:ascii="Times New Roman" w:hAnsi="Times New Roman"/>
                <w:color w:val="000000"/>
              </w:rPr>
              <w:t>Теплоконтроль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ТКП-160Сг-М3-УХЛ2(0-120)-2.5-25.0-160-В ТУ 25.02.091870-81 (Длина колбы 160мм)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  <w:tr w:rsidR="00087376" w:rsidTr="00004B0D"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Термометр манометрический </w:t>
            </w:r>
            <w:proofErr w:type="spellStart"/>
            <w:r>
              <w:rPr>
                <w:rFonts w:ascii="Times New Roman" w:hAnsi="Times New Roman"/>
                <w:color w:val="000000"/>
              </w:rPr>
              <w:t>Теплоконтроль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ТКП-160Сг-М3-УХЛ2(0-120)-2.5-25.0-250-В ТУ 25.02.091870-81 (Длина колбы 250мм)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  <w:tr w:rsidR="00087376" w:rsidTr="00004B0D"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Термопреобразователь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сопротивления ТСП 9203-28 У2 ТУ 4211-093-02566540-2011 (Длина колбы 100мм)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  <w:tr w:rsidR="00087376" w:rsidTr="00004B0D"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Standard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Термопреобразователь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сопротивления ТСП 9203-32 У2 ТУ 4211-093-02566540-2011.(длина колбы 250мм)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</w:tbl>
    <w:p w:rsidR="00F51228" w:rsidRDefault="00F51228"/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2475"/>
        <w:gridCol w:w="1606"/>
        <w:gridCol w:w="1605"/>
        <w:gridCol w:w="1605"/>
        <w:gridCol w:w="1613"/>
      </w:tblGrid>
      <w:tr w:rsidR="00087376" w:rsidTr="00004B0D"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P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Standard"/>
            </w:pPr>
            <w:r>
              <w:rPr>
                <w:rFonts w:ascii="Times New Roman" w:hAnsi="Times New Roman"/>
                <w:color w:val="000000"/>
              </w:rPr>
              <w:t>Термометр манометрический ТКП-160Cr- М3-УХЛ2 (0-120)-2.5-25.0-160-Б 12мм 12*18Н10Т НЛ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  <w:tr w:rsidR="00087376" w:rsidTr="00004B0D"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Standard"/>
            </w:pPr>
            <w:proofErr w:type="spellStart"/>
            <w:r>
              <w:rPr>
                <w:rFonts w:ascii="Times New Roman" w:hAnsi="Times New Roman"/>
                <w:color w:val="000000"/>
              </w:rPr>
              <w:t>Термопреобразователь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сопротивления ТСМ-1199/41/50М/428/С</w:t>
            </w:r>
          </w:p>
          <w:p w:rsidR="00087376" w:rsidRDefault="00087376" w:rsidP="00004B0D">
            <w:pPr>
              <w:pStyle w:val="Standard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  <w:tr w:rsidR="00087376" w:rsidTr="00004B0D"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Standard"/>
            </w:pPr>
            <w:proofErr w:type="spellStart"/>
            <w:r>
              <w:rPr>
                <w:rFonts w:ascii="Times New Roman" w:hAnsi="Times New Roman"/>
                <w:color w:val="000000"/>
              </w:rPr>
              <w:t>Термопреобразователь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сопротивления ТС 1199/41/100П/3/80/8/5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  <w:tr w:rsidR="00087376" w:rsidTr="00004B0D"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Standard"/>
            </w:pPr>
            <w:proofErr w:type="spellStart"/>
            <w:r>
              <w:rPr>
                <w:rFonts w:ascii="Times New Roman" w:hAnsi="Times New Roman"/>
                <w:color w:val="000000"/>
              </w:rPr>
              <w:t>Вибропреобразователь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НПФ </w:t>
            </w:r>
            <w:proofErr w:type="spellStart"/>
            <w:r>
              <w:rPr>
                <w:rFonts w:ascii="Times New Roman" w:hAnsi="Times New Roman"/>
                <w:color w:val="000000"/>
              </w:rPr>
              <w:t>Виброн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ДВП-</w:t>
            </w:r>
            <w:r>
              <w:rPr>
                <w:rFonts w:ascii="Times New Roman" w:hAnsi="Times New Roman"/>
                <w:color w:val="000000"/>
              </w:rPr>
              <w:lastRenderedPageBreak/>
              <w:t>1000П-0.7/200 5-1000мкм (кабель 10м)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шт</w:t>
            </w:r>
            <w:proofErr w:type="spellEnd"/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  <w:tr w:rsidR="00087376" w:rsidTr="00004B0D"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Standard"/>
            </w:pPr>
            <w:r>
              <w:rPr>
                <w:rFonts w:ascii="Times New Roman" w:hAnsi="Times New Roman"/>
                <w:color w:val="000000"/>
              </w:rPr>
              <w:t>Датчик измерения осевого сдвига ВК-316ОС.04 30мм M16x1 14-28В 4-20мА -2-0-+2мм (кабель 7м)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7376" w:rsidRDefault="0008737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</w:tbl>
    <w:p w:rsidR="00087376" w:rsidRDefault="00087376"/>
    <w:p w:rsidR="00087376" w:rsidRDefault="007F4F98">
      <w:pPr>
        <w:rPr>
          <w:highlight w:val="yellow"/>
        </w:rPr>
      </w:pPr>
      <w:r w:rsidRPr="007F4F98">
        <w:rPr>
          <w:highlight w:val="yellow"/>
        </w:rPr>
        <w:t xml:space="preserve">Стоимость продукции должна включать доставку до адреса: </w:t>
      </w:r>
    </w:p>
    <w:p w:rsidR="007F4F98" w:rsidRDefault="00087376" w:rsidP="00087376">
      <w:pPr>
        <w:pStyle w:val="a3"/>
        <w:numPr>
          <w:ilvl w:val="0"/>
          <w:numId w:val="1"/>
        </w:numPr>
        <w:rPr>
          <w:highlight w:val="yellow"/>
        </w:rPr>
      </w:pPr>
      <w:r w:rsidRPr="00B01C08">
        <w:rPr>
          <w:highlight w:val="yellow"/>
        </w:rPr>
        <w:t>п</w:t>
      </w:r>
      <w:r w:rsidRPr="00087376">
        <w:rPr>
          <w:highlight w:val="yellow"/>
        </w:rPr>
        <w:t xml:space="preserve">.1-4 - </w:t>
      </w:r>
      <w:r w:rsidR="007F4F98" w:rsidRPr="00087376">
        <w:rPr>
          <w:highlight w:val="yellow"/>
        </w:rPr>
        <w:t xml:space="preserve">г. Владикавказ, ул. </w:t>
      </w:r>
      <w:proofErr w:type="spellStart"/>
      <w:r w:rsidR="007F4F98" w:rsidRPr="00087376">
        <w:rPr>
          <w:highlight w:val="yellow"/>
        </w:rPr>
        <w:t>Васо</w:t>
      </w:r>
      <w:proofErr w:type="spellEnd"/>
      <w:r w:rsidR="007F4F98" w:rsidRPr="00087376">
        <w:rPr>
          <w:highlight w:val="yellow"/>
        </w:rPr>
        <w:t xml:space="preserve"> </w:t>
      </w:r>
      <w:proofErr w:type="spellStart"/>
      <w:r w:rsidR="007F4F98" w:rsidRPr="00087376">
        <w:rPr>
          <w:highlight w:val="yellow"/>
        </w:rPr>
        <w:t>Абаева</w:t>
      </w:r>
      <w:proofErr w:type="spellEnd"/>
      <w:r w:rsidR="007F4F98" w:rsidRPr="00087376">
        <w:rPr>
          <w:highlight w:val="yellow"/>
        </w:rPr>
        <w:t xml:space="preserve"> 63А, </w:t>
      </w:r>
      <w:proofErr w:type="spellStart"/>
      <w:r w:rsidR="007F4F98" w:rsidRPr="00087376">
        <w:rPr>
          <w:highlight w:val="yellow"/>
        </w:rPr>
        <w:t>Дзауджикауская</w:t>
      </w:r>
      <w:proofErr w:type="spellEnd"/>
      <w:r w:rsidR="007F4F98" w:rsidRPr="00087376">
        <w:rPr>
          <w:highlight w:val="yellow"/>
        </w:rPr>
        <w:t xml:space="preserve"> ГЭС.</w:t>
      </w:r>
    </w:p>
    <w:p w:rsidR="00087376" w:rsidRPr="00087376" w:rsidRDefault="00087376" w:rsidP="00087376">
      <w:pPr>
        <w:pStyle w:val="a3"/>
        <w:numPr>
          <w:ilvl w:val="0"/>
          <w:numId w:val="1"/>
        </w:numPr>
        <w:rPr>
          <w:highlight w:val="yellow"/>
        </w:rPr>
      </w:pPr>
      <w:r w:rsidRPr="00087376">
        <w:rPr>
          <w:highlight w:val="yellow"/>
        </w:rPr>
        <w:t xml:space="preserve">П.5-9 – с. Заюково, ул. Кирова 546, лит. </w:t>
      </w:r>
      <w:r>
        <w:rPr>
          <w:highlight w:val="yellow"/>
          <w:lang w:val="en-US"/>
        </w:rPr>
        <w:t>А</w:t>
      </w:r>
    </w:p>
    <w:p w:rsidR="007F4F98" w:rsidRPr="00087376" w:rsidRDefault="007F4F98">
      <w:pPr>
        <w:rPr>
          <w:highlight w:val="yellow"/>
        </w:rPr>
      </w:pPr>
    </w:p>
    <w:p w:rsidR="007F4F98" w:rsidRPr="007F4F98" w:rsidRDefault="007F4F98">
      <w:r w:rsidRPr="007F4F98">
        <w:rPr>
          <w:highlight w:val="yellow"/>
        </w:rPr>
        <w:t>Срок поставки – не по</w:t>
      </w:r>
      <w:r w:rsidR="00F51228" w:rsidRPr="00000146">
        <w:rPr>
          <w:highlight w:val="yellow"/>
        </w:rPr>
        <w:t>з</w:t>
      </w:r>
      <w:r w:rsidRPr="007F4F98">
        <w:rPr>
          <w:highlight w:val="yellow"/>
        </w:rPr>
        <w:t>днее 23.08.2027 года.</w:t>
      </w:r>
    </w:p>
    <w:sectPr w:rsidR="007F4F98" w:rsidRPr="007F4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oto Serif CJK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45814"/>
    <w:multiLevelType w:val="hybridMultilevel"/>
    <w:tmpl w:val="3AECD4D0"/>
    <w:lvl w:ilvl="0" w:tplc="EE0495B2">
      <w:start w:val="21"/>
      <w:numFmt w:val="bullet"/>
      <w:lvlText w:val="-"/>
      <w:lvlJc w:val="left"/>
      <w:pPr>
        <w:ind w:left="720" w:hanging="360"/>
      </w:pPr>
      <w:rPr>
        <w:rFonts w:ascii="Liberation Serif" w:eastAsia="Noto Serif CJK SC" w:hAnsi="Liberation Serif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F98"/>
    <w:rsid w:val="00000146"/>
    <w:rsid w:val="00087376"/>
    <w:rsid w:val="007F4F98"/>
    <w:rsid w:val="00B01C08"/>
    <w:rsid w:val="00ED586B"/>
    <w:rsid w:val="00F5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FB1053-3924-4DD2-9B42-56D471FAC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F98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Arial Unicode M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F4F98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Arial Unicode M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7F4F98"/>
    <w:pPr>
      <w:widowControl w:val="0"/>
      <w:suppressLineNumbers/>
    </w:pPr>
  </w:style>
  <w:style w:type="paragraph" w:styleId="a3">
    <w:name w:val="List Paragraph"/>
    <w:basedOn w:val="a"/>
    <w:uiPriority w:val="34"/>
    <w:qFormat/>
    <w:rsid w:val="00087376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Дугужев Эльдар Мухамедович</dc:creator>
  <cp:keywords/>
  <dc:description/>
  <cp:lastModifiedBy>Дугужев Эльдар Мухамедович</cp:lastModifiedBy>
  <cp:revision>3</cp:revision>
  <dcterms:created xsi:type="dcterms:W3CDTF">2026-08-27T07:04:00Z</dcterms:created>
  <dcterms:modified xsi:type="dcterms:W3CDTF">2026-08-27T07:05:00Z</dcterms:modified>
</cp:coreProperties>
</file>