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D3DE1" w14:textId="77777777" w:rsidR="008F55A7" w:rsidRPr="00241A65" w:rsidRDefault="008F55A7" w:rsidP="008F55A7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Приложение № 1 </w:t>
      </w:r>
    </w:p>
    <w:p w14:paraId="533B9783" w14:textId="77777777" w:rsidR="008F55A7" w:rsidRPr="00241A65" w:rsidRDefault="008F55A7" w:rsidP="008F55A7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«ЧиркейГЭСстрой» </w:t>
      </w:r>
    </w:p>
    <w:p w14:paraId="482BBA3F" w14:textId="57D1F333" w:rsidR="001C5686" w:rsidRPr="00B353FB" w:rsidRDefault="008F55A7" w:rsidP="008F55A7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 </w:t>
      </w:r>
      <w:r w:rsidR="009B79A8">
        <w:rPr>
          <w:rFonts w:ascii="Times New Roman" w:hAnsi="Times New Roman"/>
          <w:sz w:val="24"/>
        </w:rPr>
        <w:t xml:space="preserve">  </w:t>
      </w:r>
      <w:r w:rsidR="00F625BF">
        <w:rPr>
          <w:rFonts w:ascii="Times New Roman" w:hAnsi="Times New Roman"/>
          <w:sz w:val="24"/>
        </w:rPr>
        <w:t xml:space="preserve">                     </w:t>
      </w:r>
      <w:r w:rsidR="00190301">
        <w:rPr>
          <w:rFonts w:ascii="Times New Roman" w:hAnsi="Times New Roman"/>
          <w:sz w:val="24"/>
        </w:rPr>
        <w:t xml:space="preserve">№ </w:t>
      </w:r>
    </w:p>
    <w:p w14:paraId="64299A7F" w14:textId="77777777" w:rsidR="00FF374F" w:rsidRPr="00241A65" w:rsidRDefault="00FF374F" w:rsidP="008F55A7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</w:p>
    <w:p w14:paraId="5094E198" w14:textId="77777777" w:rsidR="001E23BF" w:rsidRPr="00953C39" w:rsidRDefault="001E23BF" w:rsidP="001E23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53C39">
        <w:rPr>
          <w:rFonts w:ascii="Times New Roman" w:hAnsi="Times New Roman"/>
          <w:b/>
          <w:bCs/>
          <w:sz w:val="28"/>
          <w:szCs w:val="28"/>
        </w:rPr>
        <w:t xml:space="preserve">Технические требования </w:t>
      </w:r>
    </w:p>
    <w:p w14:paraId="7A9F74D5" w14:textId="25854523" w:rsidR="001E23BF" w:rsidRDefault="000D209A" w:rsidP="001E23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D209A">
        <w:rPr>
          <w:rFonts w:ascii="Times New Roman" w:hAnsi="Times New Roman"/>
          <w:b/>
          <w:bCs/>
          <w:sz w:val="28"/>
          <w:szCs w:val="28"/>
        </w:rPr>
        <w:t xml:space="preserve">на поставку </w:t>
      </w:r>
      <w:r w:rsidR="00966614">
        <w:rPr>
          <w:rFonts w:ascii="Times New Roman" w:hAnsi="Times New Roman"/>
          <w:b/>
          <w:bCs/>
          <w:sz w:val="28"/>
          <w:szCs w:val="28"/>
        </w:rPr>
        <w:t>строительного инструмента, расходных материалов, изоляционных материалов</w:t>
      </w:r>
      <w:r w:rsidR="003B5181" w:rsidRPr="003B5181">
        <w:rPr>
          <w:rFonts w:ascii="Times New Roman" w:hAnsi="Times New Roman"/>
          <w:b/>
          <w:bCs/>
          <w:sz w:val="28"/>
          <w:szCs w:val="28"/>
        </w:rPr>
        <w:t>, метизов</w:t>
      </w:r>
      <w:r w:rsidR="0096661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33620C" w:rsidRPr="0033620C">
        <w:rPr>
          <w:rFonts w:ascii="Times New Roman" w:hAnsi="Times New Roman"/>
          <w:b/>
          <w:bCs/>
          <w:sz w:val="28"/>
          <w:szCs w:val="28"/>
        </w:rPr>
        <w:t xml:space="preserve">для выполнения работ этапу № </w:t>
      </w:r>
      <w:r w:rsidR="00B37538">
        <w:rPr>
          <w:rFonts w:ascii="Times New Roman" w:hAnsi="Times New Roman"/>
          <w:b/>
          <w:bCs/>
          <w:sz w:val="28"/>
          <w:szCs w:val="28"/>
        </w:rPr>
        <w:t>4</w:t>
      </w:r>
      <w:r w:rsidR="0033620C" w:rsidRPr="0033620C">
        <w:rPr>
          <w:rFonts w:ascii="Times New Roman" w:hAnsi="Times New Roman"/>
          <w:b/>
          <w:bCs/>
          <w:sz w:val="28"/>
          <w:szCs w:val="28"/>
        </w:rPr>
        <w:t xml:space="preserve"> реконструкции и модернизации Сенгилеевской ГЭС</w:t>
      </w:r>
      <w:r>
        <w:rPr>
          <w:rFonts w:ascii="Times New Roman" w:hAnsi="Times New Roman"/>
          <w:b/>
          <w:bCs/>
          <w:sz w:val="28"/>
          <w:szCs w:val="28"/>
        </w:rPr>
        <w:t>.</w:t>
      </w:r>
      <w:r w:rsidRPr="000D209A">
        <w:rPr>
          <w:rFonts w:ascii="Times New Roman" w:hAnsi="Times New Roman"/>
          <w:b/>
          <w:bCs/>
          <w:sz w:val="28"/>
          <w:szCs w:val="28"/>
        </w:rPr>
        <w:tab/>
      </w:r>
    </w:p>
    <w:p w14:paraId="52520FCE" w14:textId="77777777" w:rsidR="006C2537" w:rsidRPr="00AD439A" w:rsidRDefault="006C2537" w:rsidP="006C253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1353890" w14:textId="77777777" w:rsidR="006C2537" w:rsidRPr="004671D9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4671D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НАИМЕНОВАНИЕ ЗАКУПАЕМОЙ ПРОДУКЦИИ </w:t>
      </w:r>
    </w:p>
    <w:p w14:paraId="61C7C746" w14:textId="461EAE1F" w:rsidR="006C2537" w:rsidRPr="007445DA" w:rsidRDefault="00966614" w:rsidP="007445DA">
      <w:pPr>
        <w:spacing w:after="0" w:line="240" w:lineRule="auto"/>
        <w:ind w:left="567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966614">
        <w:rPr>
          <w:rFonts w:ascii="Times New Roman" w:hAnsi="Times New Roman"/>
          <w:color w:val="000000" w:themeColor="text1"/>
          <w:sz w:val="24"/>
          <w:szCs w:val="24"/>
        </w:rPr>
        <w:t xml:space="preserve">ОКПД2 </w:t>
      </w:r>
      <w:r w:rsidR="00F625BF" w:rsidRPr="00F625BF">
        <w:rPr>
          <w:rFonts w:ascii="Times New Roman" w:hAnsi="Times New Roman"/>
          <w:color w:val="000000" w:themeColor="text1"/>
          <w:sz w:val="24"/>
          <w:szCs w:val="24"/>
        </w:rPr>
        <w:t>22.29.10.110</w:t>
      </w:r>
      <w:r w:rsidRPr="00966614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F625BF" w:rsidRPr="00F625BF">
        <w:rPr>
          <w:rFonts w:ascii="Times New Roman" w:hAnsi="Times New Roman"/>
          <w:color w:val="000000" w:themeColor="text1"/>
          <w:sz w:val="24"/>
          <w:szCs w:val="24"/>
        </w:rPr>
        <w:t>32.91.11.000</w:t>
      </w:r>
      <w:r w:rsidR="00F625BF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F625BF" w:rsidRPr="00F625BF">
        <w:rPr>
          <w:rFonts w:ascii="Times New Roman" w:hAnsi="Times New Roman"/>
          <w:color w:val="000000" w:themeColor="text1"/>
          <w:sz w:val="24"/>
          <w:szCs w:val="24"/>
        </w:rPr>
        <w:t>28.93.13.132</w:t>
      </w:r>
      <w:r w:rsidR="00F625BF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F625BF" w:rsidRPr="00F625BF">
        <w:rPr>
          <w:rFonts w:ascii="Times New Roman" w:hAnsi="Times New Roman"/>
          <w:color w:val="000000" w:themeColor="text1"/>
          <w:sz w:val="24"/>
          <w:szCs w:val="24"/>
        </w:rPr>
        <w:t>25.73.30</w:t>
      </w:r>
      <w:r w:rsidR="00F625BF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F625BF" w:rsidRPr="00F625BF">
        <w:rPr>
          <w:rFonts w:ascii="Times New Roman" w:hAnsi="Times New Roman"/>
          <w:color w:val="000000" w:themeColor="text1"/>
          <w:sz w:val="24"/>
          <w:szCs w:val="24"/>
        </w:rPr>
        <w:t>23.99.19.110</w:t>
      </w:r>
      <w:r w:rsidR="00F625BF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F625BF" w:rsidRPr="00F625BF">
        <w:rPr>
          <w:rFonts w:ascii="Times New Roman" w:hAnsi="Times New Roman"/>
          <w:color w:val="000000" w:themeColor="text1"/>
          <w:sz w:val="24"/>
          <w:szCs w:val="24"/>
        </w:rPr>
        <w:t>20.30.22.180</w:t>
      </w:r>
      <w:r w:rsidR="00F625BF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F625BF" w:rsidRPr="00F625BF">
        <w:rPr>
          <w:rFonts w:ascii="Times New Roman" w:hAnsi="Times New Roman"/>
          <w:color w:val="000000" w:themeColor="text1"/>
          <w:sz w:val="24"/>
          <w:szCs w:val="24"/>
        </w:rPr>
        <w:t>28.41.22.110</w:t>
      </w:r>
      <w:r w:rsidR="00AC5941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AC5941" w:rsidRPr="00AC5941">
        <w:t xml:space="preserve"> </w:t>
      </w:r>
      <w:r w:rsidR="00AC5941" w:rsidRPr="00AC5941">
        <w:rPr>
          <w:rFonts w:ascii="Times New Roman" w:hAnsi="Times New Roman"/>
          <w:color w:val="000000" w:themeColor="text1"/>
          <w:sz w:val="24"/>
          <w:szCs w:val="24"/>
        </w:rPr>
        <w:t>23.99.12.110</w:t>
      </w:r>
      <w:r w:rsidR="00F66981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F66981" w:rsidRPr="00F66981">
        <w:t xml:space="preserve"> </w:t>
      </w:r>
      <w:r w:rsidR="00F66981" w:rsidRPr="00F66981">
        <w:rPr>
          <w:rFonts w:ascii="Times New Roman" w:hAnsi="Times New Roman"/>
          <w:color w:val="000000" w:themeColor="text1"/>
          <w:sz w:val="24"/>
          <w:szCs w:val="24"/>
        </w:rPr>
        <w:t>25.94.11</w:t>
      </w:r>
      <w:r w:rsidR="00AC594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966614">
        <w:rPr>
          <w:rFonts w:ascii="Times New Roman" w:hAnsi="Times New Roman"/>
          <w:color w:val="000000" w:themeColor="text1"/>
          <w:sz w:val="24"/>
          <w:szCs w:val="24"/>
        </w:rPr>
        <w:t>Поставка строительного инструмента, расходных материалов, изоляционных материалов</w:t>
      </w:r>
      <w:r w:rsidR="00D44A2C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FD02E5">
        <w:rPr>
          <w:rFonts w:ascii="Times New Roman" w:hAnsi="Times New Roman"/>
          <w:color w:val="000000" w:themeColor="text1"/>
          <w:sz w:val="24"/>
          <w:szCs w:val="24"/>
        </w:rPr>
        <w:t xml:space="preserve">метизов </w:t>
      </w:r>
      <w:r w:rsidRPr="00966614">
        <w:rPr>
          <w:rFonts w:ascii="Times New Roman" w:hAnsi="Times New Roman"/>
          <w:color w:val="000000" w:themeColor="text1"/>
          <w:sz w:val="24"/>
          <w:szCs w:val="24"/>
        </w:rPr>
        <w:t>для выполнения работ по этапу №4 реконструкции и модернизации Сенгилеевской ГЭС</w:t>
      </w:r>
      <w:r w:rsidR="0033620C" w:rsidRPr="00781F84">
        <w:rPr>
          <w:rFonts w:ascii="Times New Roman" w:hAnsi="Times New Roman"/>
          <w:sz w:val="24"/>
          <w:szCs w:val="24"/>
        </w:rPr>
        <w:t>.</w:t>
      </w:r>
    </w:p>
    <w:p w14:paraId="27436260" w14:textId="77777777" w:rsidR="007C1642" w:rsidRPr="00E83980" w:rsidRDefault="007C1642" w:rsidP="0033620C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4834B5E6" w14:textId="23D98816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>ЗАКАЗЧИК (</w:t>
      </w:r>
      <w:r>
        <w:rPr>
          <w:rFonts w:ascii="Times New Roman" w:hAnsi="Times New Roman"/>
          <w:b/>
          <w:bCs/>
          <w:sz w:val="24"/>
          <w:szCs w:val="24"/>
        </w:rPr>
        <w:t>ПОДРАЗДЕЛЕНИЕ ЗАКАЗЧИКА</w:t>
      </w:r>
      <w:r w:rsidRPr="00F77533"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293320DB" w14:textId="77777777" w:rsidR="00AE5C6B" w:rsidRPr="004B27E3" w:rsidRDefault="00AE5C6B" w:rsidP="00AE5C6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4B27E3">
        <w:rPr>
          <w:rFonts w:ascii="Times New Roman" w:hAnsi="Times New Roman"/>
          <w:sz w:val="24"/>
          <w:szCs w:val="24"/>
        </w:rPr>
        <w:t>АО «ЧиркейГЭСстрой»</w:t>
      </w:r>
      <w:r>
        <w:rPr>
          <w:rFonts w:ascii="Times New Roman" w:hAnsi="Times New Roman"/>
          <w:sz w:val="24"/>
          <w:szCs w:val="24"/>
        </w:rPr>
        <w:t>.</w:t>
      </w:r>
    </w:p>
    <w:p w14:paraId="29804568" w14:textId="4163BB52" w:rsidR="00AE5C6B" w:rsidRPr="004B27E3" w:rsidRDefault="00AE5C6B" w:rsidP="0017093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нахождения</w:t>
      </w:r>
      <w:r w:rsidRPr="004B27E3">
        <w:rPr>
          <w:rFonts w:ascii="Times New Roman" w:hAnsi="Times New Roman"/>
          <w:sz w:val="24"/>
          <w:szCs w:val="24"/>
        </w:rPr>
        <w:t xml:space="preserve">: </w:t>
      </w:r>
      <w:r w:rsidRPr="0047510A">
        <w:rPr>
          <w:rFonts w:ascii="Times New Roman" w:hAnsi="Times New Roman"/>
          <w:sz w:val="24"/>
          <w:szCs w:val="24"/>
        </w:rPr>
        <w:t>357431, РФ, Ставрополь</w:t>
      </w:r>
      <w:r>
        <w:rPr>
          <w:rFonts w:ascii="Times New Roman" w:hAnsi="Times New Roman"/>
          <w:sz w:val="24"/>
          <w:szCs w:val="24"/>
        </w:rPr>
        <w:t>ский край, г. Железноводск пос. </w:t>
      </w:r>
      <w:r w:rsidRPr="0047510A">
        <w:rPr>
          <w:rFonts w:ascii="Times New Roman" w:hAnsi="Times New Roman"/>
          <w:sz w:val="24"/>
          <w:szCs w:val="24"/>
        </w:rPr>
        <w:t>Иноземцево</w:t>
      </w:r>
      <w:r>
        <w:rPr>
          <w:rFonts w:ascii="Times New Roman" w:hAnsi="Times New Roman"/>
          <w:sz w:val="24"/>
          <w:szCs w:val="24"/>
        </w:rPr>
        <w:t>,</w:t>
      </w:r>
      <w:r w:rsidRPr="0047510A">
        <w:rPr>
          <w:rFonts w:ascii="Times New Roman" w:hAnsi="Times New Roman"/>
          <w:sz w:val="24"/>
          <w:szCs w:val="24"/>
        </w:rPr>
        <w:t xml:space="preserve"> ул. Гагарина 2Н</w:t>
      </w:r>
      <w:r w:rsidRPr="004B27E3">
        <w:rPr>
          <w:rFonts w:ascii="Times New Roman" w:hAnsi="Times New Roman"/>
          <w:sz w:val="24"/>
          <w:szCs w:val="24"/>
        </w:rPr>
        <w:t>.</w:t>
      </w:r>
    </w:p>
    <w:p w14:paraId="38F36413" w14:textId="77777777" w:rsidR="00AE5C6B" w:rsidRDefault="00AE5C6B" w:rsidP="00AE5C6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4B27E3">
        <w:rPr>
          <w:rFonts w:ascii="Times New Roman" w:hAnsi="Times New Roman"/>
          <w:sz w:val="24"/>
          <w:szCs w:val="24"/>
        </w:rPr>
        <w:t xml:space="preserve">Почтовый адрес: </w:t>
      </w:r>
      <w:r w:rsidRPr="0047510A">
        <w:rPr>
          <w:rFonts w:ascii="Times New Roman" w:hAnsi="Times New Roman"/>
          <w:sz w:val="24"/>
          <w:szCs w:val="24"/>
        </w:rPr>
        <w:t>357431, РФ, Ставропольский край, г. Железноводск пос. Иноземцево ул. Гагарина 2Н</w:t>
      </w:r>
      <w:r w:rsidRPr="004B27E3">
        <w:rPr>
          <w:rFonts w:ascii="Times New Roman" w:hAnsi="Times New Roman"/>
          <w:sz w:val="24"/>
          <w:szCs w:val="24"/>
        </w:rPr>
        <w:t>.</w:t>
      </w:r>
    </w:p>
    <w:p w14:paraId="6C52F6B4" w14:textId="77777777" w:rsidR="006C2537" w:rsidRDefault="006C2537" w:rsidP="00761EE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5CF545F" w14:textId="77777777" w:rsidR="006C2537" w:rsidRPr="00711E8C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3DE49974" w14:textId="04BA1E3E" w:rsidR="006C2537" w:rsidRDefault="006C2537" w:rsidP="00550AF0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</w:t>
      </w:r>
      <w:r w:rsidRPr="0088197F">
        <w:rPr>
          <w:rFonts w:ascii="Times New Roman" w:hAnsi="Times New Roman"/>
          <w:sz w:val="24"/>
          <w:szCs w:val="24"/>
        </w:rPr>
        <w:t>Целью зак</w:t>
      </w:r>
      <w:r>
        <w:rPr>
          <w:rFonts w:ascii="Times New Roman" w:hAnsi="Times New Roman"/>
          <w:sz w:val="24"/>
          <w:szCs w:val="24"/>
        </w:rPr>
        <w:t xml:space="preserve">упки является поставка </w:t>
      </w:r>
      <w:r w:rsidR="00966614">
        <w:rPr>
          <w:rFonts w:ascii="Times New Roman" w:hAnsi="Times New Roman"/>
          <w:sz w:val="24"/>
          <w:szCs w:val="24"/>
        </w:rPr>
        <w:t>строительного инструмента, расходных материалов, изоляционных материалов</w:t>
      </w:r>
      <w:r w:rsidR="003B5181">
        <w:rPr>
          <w:rFonts w:ascii="Times New Roman" w:hAnsi="Times New Roman"/>
          <w:color w:val="000000" w:themeColor="text1"/>
          <w:sz w:val="24"/>
          <w:szCs w:val="24"/>
        </w:rPr>
        <w:t>, метизов</w:t>
      </w:r>
      <w:r w:rsidR="00966614">
        <w:rPr>
          <w:rFonts w:ascii="Times New Roman" w:hAnsi="Times New Roman"/>
          <w:sz w:val="24"/>
          <w:szCs w:val="24"/>
        </w:rPr>
        <w:t xml:space="preserve"> </w:t>
      </w:r>
      <w:r w:rsidRPr="0088197F">
        <w:rPr>
          <w:rFonts w:ascii="Times New Roman" w:hAnsi="Times New Roman"/>
          <w:sz w:val="24"/>
          <w:szCs w:val="24"/>
        </w:rPr>
        <w:t>(далее – П</w:t>
      </w:r>
      <w:r>
        <w:rPr>
          <w:rFonts w:ascii="Times New Roman" w:hAnsi="Times New Roman"/>
          <w:sz w:val="24"/>
          <w:szCs w:val="24"/>
        </w:rPr>
        <w:t>р</w:t>
      </w:r>
      <w:r w:rsidRPr="0088197F">
        <w:rPr>
          <w:rFonts w:ascii="Times New Roman" w:hAnsi="Times New Roman"/>
          <w:sz w:val="24"/>
          <w:szCs w:val="24"/>
        </w:rPr>
        <w:t xml:space="preserve">одукция) </w:t>
      </w:r>
      <w:r w:rsidR="0033620C" w:rsidRPr="0033620C">
        <w:rPr>
          <w:rFonts w:ascii="Times New Roman" w:hAnsi="Times New Roman"/>
          <w:sz w:val="24"/>
          <w:szCs w:val="24"/>
        </w:rPr>
        <w:t>для выполнения работ</w:t>
      </w:r>
      <w:r w:rsidR="009C54A2">
        <w:rPr>
          <w:rFonts w:ascii="Times New Roman" w:hAnsi="Times New Roman"/>
          <w:sz w:val="24"/>
          <w:szCs w:val="24"/>
        </w:rPr>
        <w:t xml:space="preserve"> по</w:t>
      </w:r>
      <w:r w:rsidR="0033620C" w:rsidRPr="0033620C">
        <w:rPr>
          <w:rFonts w:ascii="Times New Roman" w:hAnsi="Times New Roman"/>
          <w:sz w:val="24"/>
          <w:szCs w:val="24"/>
        </w:rPr>
        <w:t xml:space="preserve"> этапу № </w:t>
      </w:r>
      <w:r w:rsidR="00B37538">
        <w:rPr>
          <w:rFonts w:ascii="Times New Roman" w:hAnsi="Times New Roman"/>
          <w:sz w:val="24"/>
          <w:szCs w:val="24"/>
        </w:rPr>
        <w:t>4</w:t>
      </w:r>
      <w:r w:rsidR="0033620C" w:rsidRPr="0033620C">
        <w:rPr>
          <w:rFonts w:ascii="Times New Roman" w:hAnsi="Times New Roman"/>
          <w:sz w:val="24"/>
          <w:szCs w:val="24"/>
        </w:rPr>
        <w:t xml:space="preserve"> реконструкции и модернизации Сенгилеевской ГЭС.</w:t>
      </w:r>
    </w:p>
    <w:p w14:paraId="05DFC1EC" w14:textId="77777777" w:rsidR="000D209A" w:rsidRPr="004B27E3" w:rsidRDefault="000D209A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741F38D9" w14:textId="77777777" w:rsidR="006C2537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ТРЕБОВАНИЯ К ЗАКУПАЕМОЙ ПРОДУКЦИИ </w:t>
      </w:r>
    </w:p>
    <w:p w14:paraId="6CD4CCEC" w14:textId="77777777" w:rsidR="00A71ECA" w:rsidRDefault="00A71ECA" w:rsidP="00A71ECA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A71ECA">
        <w:rPr>
          <w:rFonts w:ascii="Times New Roman" w:hAnsi="Times New Roman"/>
          <w:sz w:val="24"/>
          <w:szCs w:val="24"/>
        </w:rPr>
        <w:t>Продукция</w:t>
      </w:r>
      <w:r w:rsidR="00AB0CB0">
        <w:rPr>
          <w:rFonts w:ascii="Times New Roman" w:hAnsi="Times New Roman"/>
          <w:sz w:val="24"/>
          <w:szCs w:val="24"/>
        </w:rPr>
        <w:t xml:space="preserve"> (товар, работа, услуга)</w:t>
      </w:r>
      <w:r w:rsidRPr="00A71ECA">
        <w:rPr>
          <w:rFonts w:ascii="Times New Roman" w:hAnsi="Times New Roman"/>
          <w:sz w:val="24"/>
          <w:szCs w:val="24"/>
        </w:rPr>
        <w:t xml:space="preserve"> должна соответствовать требованиям, установленным в настоящих Технических требованиях.</w:t>
      </w:r>
    </w:p>
    <w:p w14:paraId="3AC66FBF" w14:textId="262F752B" w:rsidR="00DC23EC" w:rsidRDefault="00DC23EC" w:rsidP="00DC23EC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Перечень, объем </w:t>
      </w:r>
      <w:r w:rsidRPr="00DC23EC">
        <w:rPr>
          <w:rFonts w:ascii="Times New Roman" w:hAnsi="Times New Roman"/>
          <w:sz w:val="24"/>
          <w:szCs w:val="24"/>
        </w:rPr>
        <w:t xml:space="preserve">и технические характеристики закупаемой 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Продукции приведены в таблице</w:t>
      </w:r>
      <w:r w:rsidR="001E23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№</w:t>
      </w:r>
      <w:r w:rsidR="002F29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 и приложении</w:t>
      </w:r>
      <w:r w:rsidR="00B84C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F29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№1 к техническим требованиям</w:t>
      </w:r>
    </w:p>
    <w:p w14:paraId="69B9CF85" w14:textId="77777777" w:rsidR="001E23BF" w:rsidRPr="001E23BF" w:rsidRDefault="001E23BF" w:rsidP="000D209A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E23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Объемы поставки продукции, приведенные в таблице №1, являются ориентировочными и приведены для возможности формирования общей стоимости заявки участниками закупки, и могут быть изменены Заказчиком в рамках предельной цены договора.</w:t>
      </w:r>
    </w:p>
    <w:p w14:paraId="787F44AE" w14:textId="77777777" w:rsidR="00481B06" w:rsidRDefault="00481B06" w:rsidP="006C2537">
      <w:pPr>
        <w:pStyle w:val="af5"/>
        <w:tabs>
          <w:tab w:val="left" w:pos="567"/>
        </w:tabs>
        <w:ind w:left="360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162B37BE" w14:textId="42AE03D7" w:rsidR="0006417B" w:rsidRDefault="006C2537" w:rsidP="0006417B">
      <w:pPr>
        <w:pStyle w:val="af5"/>
        <w:tabs>
          <w:tab w:val="left" w:pos="567"/>
        </w:tabs>
        <w:ind w:left="360"/>
        <w:jc w:val="right"/>
        <w:rPr>
          <w:rFonts w:ascii="Times New Roman" w:hAnsi="Times New Roman"/>
          <w:color w:val="000000"/>
          <w:sz w:val="24"/>
          <w:szCs w:val="24"/>
        </w:rPr>
      </w:pPr>
      <w:r w:rsidRPr="007E60D5">
        <w:rPr>
          <w:rFonts w:ascii="Times New Roman" w:hAnsi="Times New Roman"/>
          <w:color w:val="000000"/>
          <w:sz w:val="24"/>
          <w:szCs w:val="24"/>
        </w:rPr>
        <w:t xml:space="preserve">Таблица </w:t>
      </w:r>
      <w:r w:rsidR="001E23BF">
        <w:rPr>
          <w:rFonts w:ascii="Times New Roman" w:hAnsi="Times New Roman"/>
          <w:color w:val="000000"/>
          <w:sz w:val="24"/>
          <w:szCs w:val="24"/>
        </w:rPr>
        <w:t>№</w:t>
      </w:r>
      <w:r w:rsidRPr="007E60D5">
        <w:rPr>
          <w:rFonts w:ascii="Times New Roman" w:hAnsi="Times New Roman"/>
          <w:color w:val="000000"/>
          <w:sz w:val="24"/>
          <w:szCs w:val="24"/>
        </w:rPr>
        <w:t>1</w:t>
      </w:r>
    </w:p>
    <w:tbl>
      <w:tblPr>
        <w:tblW w:w="9634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3575"/>
        <w:gridCol w:w="3711"/>
        <w:gridCol w:w="695"/>
        <w:gridCol w:w="1093"/>
      </w:tblGrid>
      <w:tr w:rsidR="00502898" w:rsidRPr="00FD02E5" w14:paraId="2F8A2BEA" w14:textId="77777777" w:rsidTr="00FD02E5">
        <w:trPr>
          <w:trHeight w:val="572"/>
        </w:trPr>
        <w:tc>
          <w:tcPr>
            <w:tcW w:w="560" w:type="dxa"/>
            <w:shd w:val="clear" w:color="auto" w:fill="auto"/>
            <w:vAlign w:val="center"/>
            <w:hideMark/>
          </w:tcPr>
          <w:p w14:paraId="629582F0" w14:textId="77777777" w:rsidR="00502898" w:rsidRPr="00FD02E5" w:rsidRDefault="00502898" w:rsidP="00502898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FD02E5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№</w:t>
            </w:r>
            <w:r w:rsidRPr="00FD02E5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br/>
              <w:t>п/п</w:t>
            </w:r>
          </w:p>
        </w:tc>
        <w:tc>
          <w:tcPr>
            <w:tcW w:w="3575" w:type="dxa"/>
            <w:shd w:val="clear" w:color="auto" w:fill="auto"/>
            <w:vAlign w:val="center"/>
            <w:hideMark/>
          </w:tcPr>
          <w:p w14:paraId="1CCD0B07" w14:textId="77777777" w:rsidR="00502898" w:rsidRPr="00FD02E5" w:rsidRDefault="00502898" w:rsidP="0050289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FD02E5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Наименование</w:t>
            </w:r>
          </w:p>
        </w:tc>
        <w:tc>
          <w:tcPr>
            <w:tcW w:w="3711" w:type="dxa"/>
            <w:shd w:val="clear" w:color="auto" w:fill="auto"/>
            <w:vAlign w:val="center"/>
            <w:hideMark/>
          </w:tcPr>
          <w:p w14:paraId="012CDD38" w14:textId="77777777" w:rsidR="00502898" w:rsidRPr="00FD02E5" w:rsidRDefault="00502898" w:rsidP="00502898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FD02E5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Технические</w:t>
            </w:r>
            <w:r w:rsidRPr="00FD02E5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br/>
              <w:t>характеристики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14:paraId="312F605F" w14:textId="77777777" w:rsidR="00502898" w:rsidRPr="00FD02E5" w:rsidRDefault="00502898" w:rsidP="00502898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FD02E5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Ед.</w:t>
            </w:r>
            <w:r w:rsidRPr="00FD02E5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br/>
              <w:t>изм.</w:t>
            </w:r>
          </w:p>
        </w:tc>
        <w:tc>
          <w:tcPr>
            <w:tcW w:w="1093" w:type="dxa"/>
            <w:shd w:val="clear" w:color="auto" w:fill="auto"/>
            <w:vAlign w:val="center"/>
            <w:hideMark/>
          </w:tcPr>
          <w:p w14:paraId="0190EABE" w14:textId="77777777" w:rsidR="00502898" w:rsidRPr="00FD02E5" w:rsidRDefault="00502898" w:rsidP="00502898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FD02E5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Кол-</w:t>
            </w:r>
            <w:r w:rsidRPr="00FD02E5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br/>
              <w:t>во</w:t>
            </w:r>
          </w:p>
        </w:tc>
      </w:tr>
      <w:tr w:rsidR="0001087E" w:rsidRPr="00FD02E5" w14:paraId="253148DB" w14:textId="77777777" w:rsidTr="00FD02E5">
        <w:trPr>
          <w:trHeight w:val="245"/>
        </w:trPr>
        <w:tc>
          <w:tcPr>
            <w:tcW w:w="560" w:type="dxa"/>
            <w:shd w:val="clear" w:color="auto" w:fill="auto"/>
            <w:vAlign w:val="center"/>
          </w:tcPr>
          <w:p w14:paraId="62C38AA2" w14:textId="1380C6A1" w:rsidR="0001087E" w:rsidRPr="00FD02E5" w:rsidRDefault="00F625BF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2E5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3575" w:type="dxa"/>
            <w:shd w:val="clear" w:color="auto" w:fill="auto"/>
            <w:vAlign w:val="center"/>
          </w:tcPr>
          <w:p w14:paraId="02AA55A7" w14:textId="7DEB4842" w:rsidR="0001087E" w:rsidRPr="00FD02E5" w:rsidRDefault="0001087E" w:rsidP="0001087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>Круг отрезной 230мм</w:t>
            </w:r>
          </w:p>
        </w:tc>
        <w:tc>
          <w:tcPr>
            <w:tcW w:w="3711" w:type="dxa"/>
            <w:shd w:val="clear" w:color="auto" w:fill="auto"/>
            <w:vAlign w:val="center"/>
          </w:tcPr>
          <w:p w14:paraId="5BA49140" w14:textId="463FF733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95" w:type="dxa"/>
            <w:shd w:val="clear" w:color="000000" w:fill="FFFFFF"/>
            <w:vAlign w:val="center"/>
          </w:tcPr>
          <w:p w14:paraId="53653D30" w14:textId="1EFB36AC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</w:rPr>
              <w:t>шт</w:t>
            </w:r>
          </w:p>
        </w:tc>
        <w:tc>
          <w:tcPr>
            <w:tcW w:w="1093" w:type="dxa"/>
            <w:shd w:val="clear" w:color="000000" w:fill="FFFFFF"/>
            <w:vAlign w:val="center"/>
          </w:tcPr>
          <w:p w14:paraId="6DE92B5C" w14:textId="266D217A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>500</w:t>
            </w:r>
          </w:p>
        </w:tc>
      </w:tr>
      <w:tr w:rsidR="0001087E" w:rsidRPr="00FD02E5" w14:paraId="4268E1B1" w14:textId="77777777" w:rsidTr="00FD02E5">
        <w:trPr>
          <w:trHeight w:val="278"/>
        </w:trPr>
        <w:tc>
          <w:tcPr>
            <w:tcW w:w="560" w:type="dxa"/>
            <w:shd w:val="clear" w:color="auto" w:fill="auto"/>
            <w:vAlign w:val="center"/>
          </w:tcPr>
          <w:p w14:paraId="6EC4CAB4" w14:textId="4E50CA21" w:rsidR="0001087E" w:rsidRPr="00FD02E5" w:rsidRDefault="00F625BF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2E5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3575" w:type="dxa"/>
            <w:shd w:val="clear" w:color="auto" w:fill="auto"/>
            <w:vAlign w:val="center"/>
          </w:tcPr>
          <w:p w14:paraId="0EA150BB" w14:textId="4B741CB6" w:rsidR="0001087E" w:rsidRPr="00FD02E5" w:rsidRDefault="0001087E" w:rsidP="0001087E">
            <w:pPr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 xml:space="preserve">Веник </w:t>
            </w:r>
          </w:p>
        </w:tc>
        <w:tc>
          <w:tcPr>
            <w:tcW w:w="3711" w:type="dxa"/>
            <w:shd w:val="clear" w:color="auto" w:fill="auto"/>
            <w:vAlign w:val="center"/>
          </w:tcPr>
          <w:p w14:paraId="5DA2DACB" w14:textId="407E5C37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>LAIMA сорго 3-х прошивной, "Люкс", ручка в пленке, 360-380 г, ширина метелки 28-31 см </w:t>
            </w:r>
          </w:p>
        </w:tc>
        <w:tc>
          <w:tcPr>
            <w:tcW w:w="695" w:type="dxa"/>
            <w:shd w:val="clear" w:color="000000" w:fill="FFFFFF"/>
            <w:vAlign w:val="center"/>
          </w:tcPr>
          <w:p w14:paraId="4BB074D0" w14:textId="3BA4AD28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</w:rPr>
              <w:t>шт</w:t>
            </w:r>
          </w:p>
        </w:tc>
        <w:tc>
          <w:tcPr>
            <w:tcW w:w="1093" w:type="dxa"/>
            <w:shd w:val="clear" w:color="000000" w:fill="FFFFFF"/>
            <w:vAlign w:val="center"/>
          </w:tcPr>
          <w:p w14:paraId="4B7E2BF3" w14:textId="3793B079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>20</w:t>
            </w:r>
          </w:p>
        </w:tc>
      </w:tr>
      <w:tr w:rsidR="0001087E" w:rsidRPr="00FD02E5" w14:paraId="24A5533E" w14:textId="77777777" w:rsidTr="00FD02E5">
        <w:trPr>
          <w:trHeight w:val="53"/>
        </w:trPr>
        <w:tc>
          <w:tcPr>
            <w:tcW w:w="560" w:type="dxa"/>
            <w:shd w:val="clear" w:color="auto" w:fill="auto"/>
            <w:vAlign w:val="center"/>
          </w:tcPr>
          <w:p w14:paraId="4CA72A07" w14:textId="0C67444F" w:rsidR="0001087E" w:rsidRPr="00FD02E5" w:rsidRDefault="00F625BF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2E5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3575" w:type="dxa"/>
            <w:shd w:val="clear" w:color="auto" w:fill="auto"/>
            <w:vAlign w:val="center"/>
          </w:tcPr>
          <w:p w14:paraId="44042982" w14:textId="5C4F3576" w:rsidR="0001087E" w:rsidRPr="00FD02E5" w:rsidRDefault="0001087E" w:rsidP="0001087E">
            <w:pPr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>Щетка хозяйственная</w:t>
            </w:r>
          </w:p>
        </w:tc>
        <w:tc>
          <w:tcPr>
            <w:tcW w:w="3711" w:type="dxa"/>
            <w:shd w:val="clear" w:color="auto" w:fill="auto"/>
            <w:vAlign w:val="center"/>
          </w:tcPr>
          <w:p w14:paraId="6EB92755" w14:textId="65C2E86D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>AMIGO 400 мм 76400 </w:t>
            </w:r>
          </w:p>
        </w:tc>
        <w:tc>
          <w:tcPr>
            <w:tcW w:w="695" w:type="dxa"/>
            <w:shd w:val="clear" w:color="000000" w:fill="FFFFFF"/>
            <w:vAlign w:val="center"/>
          </w:tcPr>
          <w:p w14:paraId="5026D02E" w14:textId="4C5B2806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</w:rPr>
              <w:t>шт</w:t>
            </w:r>
          </w:p>
        </w:tc>
        <w:tc>
          <w:tcPr>
            <w:tcW w:w="1093" w:type="dxa"/>
            <w:shd w:val="clear" w:color="000000" w:fill="FFFFFF"/>
            <w:vAlign w:val="center"/>
          </w:tcPr>
          <w:p w14:paraId="7C0D488D" w14:textId="601B3DD4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>50</w:t>
            </w:r>
          </w:p>
        </w:tc>
      </w:tr>
      <w:tr w:rsidR="0001087E" w:rsidRPr="00FD02E5" w14:paraId="0E8AA83D" w14:textId="77777777" w:rsidTr="00FD02E5">
        <w:trPr>
          <w:trHeight w:val="53"/>
        </w:trPr>
        <w:tc>
          <w:tcPr>
            <w:tcW w:w="560" w:type="dxa"/>
            <w:shd w:val="clear" w:color="auto" w:fill="auto"/>
            <w:vAlign w:val="center"/>
          </w:tcPr>
          <w:p w14:paraId="75773B7A" w14:textId="70B448E3" w:rsidR="0001087E" w:rsidRPr="00FD02E5" w:rsidRDefault="00F625BF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2E5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3575" w:type="dxa"/>
            <w:shd w:val="clear" w:color="auto" w:fill="auto"/>
            <w:vAlign w:val="center"/>
          </w:tcPr>
          <w:p w14:paraId="7A319BDF" w14:textId="04F80746" w:rsidR="0001087E" w:rsidRPr="00FD02E5" w:rsidRDefault="0001087E" w:rsidP="0001087E">
            <w:pPr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 xml:space="preserve">Угловая шлифовальная машина </w:t>
            </w:r>
          </w:p>
        </w:tc>
        <w:tc>
          <w:tcPr>
            <w:tcW w:w="3711" w:type="dxa"/>
            <w:shd w:val="clear" w:color="auto" w:fill="auto"/>
            <w:vAlign w:val="center"/>
          </w:tcPr>
          <w:p w14:paraId="5C35B139" w14:textId="3A3BC742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>ATLET PGA230G11 </w:t>
            </w:r>
          </w:p>
        </w:tc>
        <w:tc>
          <w:tcPr>
            <w:tcW w:w="695" w:type="dxa"/>
            <w:shd w:val="clear" w:color="000000" w:fill="FFFFFF"/>
            <w:vAlign w:val="center"/>
          </w:tcPr>
          <w:p w14:paraId="12DCB140" w14:textId="5E8DF01F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</w:rPr>
              <w:t>шт</w:t>
            </w:r>
          </w:p>
        </w:tc>
        <w:tc>
          <w:tcPr>
            <w:tcW w:w="1093" w:type="dxa"/>
            <w:shd w:val="clear" w:color="000000" w:fill="FFFFFF"/>
            <w:vAlign w:val="center"/>
          </w:tcPr>
          <w:p w14:paraId="37889A0D" w14:textId="0641B39A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>15</w:t>
            </w:r>
          </w:p>
        </w:tc>
      </w:tr>
      <w:tr w:rsidR="0001087E" w:rsidRPr="00FD02E5" w14:paraId="502F0639" w14:textId="77777777" w:rsidTr="00FD02E5">
        <w:trPr>
          <w:trHeight w:val="572"/>
        </w:trPr>
        <w:tc>
          <w:tcPr>
            <w:tcW w:w="560" w:type="dxa"/>
            <w:shd w:val="clear" w:color="auto" w:fill="auto"/>
            <w:vAlign w:val="center"/>
          </w:tcPr>
          <w:p w14:paraId="7864D285" w14:textId="4F5D2386" w:rsidR="0001087E" w:rsidRPr="00FD02E5" w:rsidRDefault="00F625BF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2E5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3575" w:type="dxa"/>
            <w:shd w:val="clear" w:color="auto" w:fill="auto"/>
            <w:vAlign w:val="center"/>
          </w:tcPr>
          <w:p w14:paraId="4EED3885" w14:textId="18052DEB" w:rsidR="0001087E" w:rsidRPr="00FD02E5" w:rsidRDefault="0001087E" w:rsidP="0001087E">
            <w:pPr>
              <w:rPr>
                <w:rFonts w:ascii="Times New Roman" w:eastAsia="Times New Roman" w:hAnsi="Times New Roman"/>
                <w:color w:val="000000"/>
                <w:highlight w:val="red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 xml:space="preserve">Фасадный шпатель </w:t>
            </w:r>
          </w:p>
        </w:tc>
        <w:tc>
          <w:tcPr>
            <w:tcW w:w="3711" w:type="dxa"/>
            <w:shd w:val="clear" w:color="auto" w:fill="auto"/>
            <w:vAlign w:val="center"/>
          </w:tcPr>
          <w:p w14:paraId="7D9E180F" w14:textId="19BF4E90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red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>Gigant 250 мм из нержавеющей стали с пластиковой ручкой </w:t>
            </w:r>
          </w:p>
        </w:tc>
        <w:tc>
          <w:tcPr>
            <w:tcW w:w="695" w:type="dxa"/>
            <w:shd w:val="clear" w:color="000000" w:fill="FFFFFF"/>
            <w:vAlign w:val="center"/>
          </w:tcPr>
          <w:p w14:paraId="350DFE2C" w14:textId="1692C347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red"/>
                <w:lang w:eastAsia="ru-RU"/>
              </w:rPr>
            </w:pPr>
            <w:r w:rsidRPr="00FD02E5">
              <w:rPr>
                <w:rFonts w:ascii="Times New Roman" w:hAnsi="Times New Roman"/>
              </w:rPr>
              <w:t>шт</w:t>
            </w:r>
          </w:p>
        </w:tc>
        <w:tc>
          <w:tcPr>
            <w:tcW w:w="1093" w:type="dxa"/>
            <w:shd w:val="clear" w:color="000000" w:fill="FFFFFF"/>
            <w:vAlign w:val="center"/>
          </w:tcPr>
          <w:p w14:paraId="74DCA83C" w14:textId="175A3311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red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>20</w:t>
            </w:r>
          </w:p>
        </w:tc>
      </w:tr>
      <w:tr w:rsidR="0001087E" w:rsidRPr="00FD02E5" w14:paraId="55556485" w14:textId="77777777" w:rsidTr="00FD02E5">
        <w:trPr>
          <w:trHeight w:val="566"/>
        </w:trPr>
        <w:tc>
          <w:tcPr>
            <w:tcW w:w="560" w:type="dxa"/>
            <w:shd w:val="clear" w:color="auto" w:fill="auto"/>
            <w:vAlign w:val="center"/>
          </w:tcPr>
          <w:p w14:paraId="370E9F6F" w14:textId="4328BDA5" w:rsidR="0001087E" w:rsidRPr="00FD02E5" w:rsidRDefault="00F625BF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2E5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3575" w:type="dxa"/>
            <w:shd w:val="clear" w:color="auto" w:fill="auto"/>
            <w:vAlign w:val="center"/>
          </w:tcPr>
          <w:p w14:paraId="47074049" w14:textId="3366E3D6" w:rsidR="0001087E" w:rsidRPr="00FD02E5" w:rsidRDefault="0001087E" w:rsidP="0001087E">
            <w:pPr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 xml:space="preserve">Фасадный шпатель </w:t>
            </w:r>
          </w:p>
        </w:tc>
        <w:tc>
          <w:tcPr>
            <w:tcW w:w="3711" w:type="dxa"/>
            <w:shd w:val="clear" w:color="auto" w:fill="auto"/>
            <w:vAlign w:val="center"/>
          </w:tcPr>
          <w:p w14:paraId="7C3A1DFD" w14:textId="0D3F4FA1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>СИБРТЕХ из нержавеющей стали,350 мм,пластмассовая ручка </w:t>
            </w:r>
          </w:p>
        </w:tc>
        <w:tc>
          <w:tcPr>
            <w:tcW w:w="695" w:type="dxa"/>
            <w:shd w:val="clear" w:color="000000" w:fill="FFFFFF"/>
            <w:vAlign w:val="center"/>
          </w:tcPr>
          <w:p w14:paraId="5C9D5B35" w14:textId="710917FF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</w:rPr>
              <w:t>шт</w:t>
            </w:r>
          </w:p>
        </w:tc>
        <w:tc>
          <w:tcPr>
            <w:tcW w:w="1093" w:type="dxa"/>
            <w:shd w:val="clear" w:color="000000" w:fill="FFFFFF"/>
            <w:vAlign w:val="center"/>
          </w:tcPr>
          <w:p w14:paraId="1BC0FA77" w14:textId="04EA8F85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>20</w:t>
            </w:r>
          </w:p>
        </w:tc>
      </w:tr>
      <w:tr w:rsidR="0001087E" w:rsidRPr="00FD02E5" w14:paraId="20C9B20C" w14:textId="77777777" w:rsidTr="00FD02E5">
        <w:trPr>
          <w:trHeight w:val="267"/>
        </w:trPr>
        <w:tc>
          <w:tcPr>
            <w:tcW w:w="560" w:type="dxa"/>
            <w:shd w:val="clear" w:color="auto" w:fill="auto"/>
            <w:vAlign w:val="center"/>
          </w:tcPr>
          <w:p w14:paraId="47FE327C" w14:textId="0D004759" w:rsidR="0001087E" w:rsidRPr="00FD02E5" w:rsidRDefault="00F625BF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2E5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3575" w:type="dxa"/>
            <w:shd w:val="clear" w:color="auto" w:fill="auto"/>
            <w:vAlign w:val="center"/>
          </w:tcPr>
          <w:p w14:paraId="7DE395A9" w14:textId="17D24D37" w:rsidR="0001087E" w:rsidRPr="00FD02E5" w:rsidRDefault="0001087E" w:rsidP="0001087E">
            <w:pPr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 xml:space="preserve">Полиуретановая терка </w:t>
            </w:r>
          </w:p>
        </w:tc>
        <w:tc>
          <w:tcPr>
            <w:tcW w:w="3711" w:type="dxa"/>
            <w:shd w:val="clear" w:color="auto" w:fill="auto"/>
            <w:vAlign w:val="center"/>
          </w:tcPr>
          <w:p w14:paraId="1EF173B3" w14:textId="79E8E4FC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>СИБРТЕХ 140x280 мм </w:t>
            </w:r>
          </w:p>
        </w:tc>
        <w:tc>
          <w:tcPr>
            <w:tcW w:w="695" w:type="dxa"/>
            <w:shd w:val="clear" w:color="000000" w:fill="FFFFFF"/>
            <w:vAlign w:val="center"/>
          </w:tcPr>
          <w:p w14:paraId="2FF064E2" w14:textId="12A95684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</w:rPr>
              <w:t>шт</w:t>
            </w:r>
          </w:p>
        </w:tc>
        <w:tc>
          <w:tcPr>
            <w:tcW w:w="1093" w:type="dxa"/>
            <w:shd w:val="clear" w:color="000000" w:fill="FFFFFF"/>
            <w:vAlign w:val="center"/>
          </w:tcPr>
          <w:p w14:paraId="345AF730" w14:textId="0568CBCA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>20</w:t>
            </w:r>
          </w:p>
        </w:tc>
      </w:tr>
      <w:tr w:rsidR="0001087E" w:rsidRPr="00FD02E5" w14:paraId="1AEDBBAE" w14:textId="77777777" w:rsidTr="00FD02E5">
        <w:trPr>
          <w:trHeight w:val="89"/>
        </w:trPr>
        <w:tc>
          <w:tcPr>
            <w:tcW w:w="560" w:type="dxa"/>
            <w:shd w:val="clear" w:color="auto" w:fill="auto"/>
            <w:vAlign w:val="center"/>
          </w:tcPr>
          <w:p w14:paraId="74C04661" w14:textId="5EBDE417" w:rsidR="0001087E" w:rsidRPr="00FD02E5" w:rsidRDefault="00F625BF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2E5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8</w:t>
            </w:r>
          </w:p>
        </w:tc>
        <w:tc>
          <w:tcPr>
            <w:tcW w:w="3575" w:type="dxa"/>
            <w:shd w:val="clear" w:color="auto" w:fill="auto"/>
            <w:vAlign w:val="center"/>
          </w:tcPr>
          <w:p w14:paraId="0F58F725" w14:textId="37025598" w:rsidR="0001087E" w:rsidRPr="00FD02E5" w:rsidRDefault="0001087E" w:rsidP="0001087E">
            <w:pPr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 xml:space="preserve">Полиуретановая терка </w:t>
            </w:r>
          </w:p>
        </w:tc>
        <w:tc>
          <w:tcPr>
            <w:tcW w:w="3711" w:type="dxa"/>
            <w:shd w:val="clear" w:color="auto" w:fill="auto"/>
            <w:vAlign w:val="center"/>
          </w:tcPr>
          <w:p w14:paraId="630DFC50" w14:textId="6F9A6F66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>СИБРТЕХ 110x600 мм </w:t>
            </w:r>
          </w:p>
        </w:tc>
        <w:tc>
          <w:tcPr>
            <w:tcW w:w="695" w:type="dxa"/>
            <w:shd w:val="clear" w:color="000000" w:fill="FFFFFF"/>
            <w:vAlign w:val="center"/>
          </w:tcPr>
          <w:p w14:paraId="2A9579E8" w14:textId="67C98C6D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</w:rPr>
              <w:t>шт</w:t>
            </w:r>
          </w:p>
        </w:tc>
        <w:tc>
          <w:tcPr>
            <w:tcW w:w="1093" w:type="dxa"/>
            <w:shd w:val="clear" w:color="000000" w:fill="FFFFFF"/>
            <w:vAlign w:val="center"/>
          </w:tcPr>
          <w:p w14:paraId="437281E3" w14:textId="3A1D10FB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>20</w:t>
            </w:r>
          </w:p>
        </w:tc>
      </w:tr>
      <w:tr w:rsidR="0001087E" w:rsidRPr="00FD02E5" w14:paraId="542773A2" w14:textId="77777777" w:rsidTr="00FD02E5">
        <w:trPr>
          <w:trHeight w:val="70"/>
        </w:trPr>
        <w:tc>
          <w:tcPr>
            <w:tcW w:w="560" w:type="dxa"/>
            <w:shd w:val="clear" w:color="auto" w:fill="auto"/>
            <w:vAlign w:val="center"/>
          </w:tcPr>
          <w:p w14:paraId="2D45D05D" w14:textId="35E4407D" w:rsidR="0001087E" w:rsidRPr="00FD02E5" w:rsidRDefault="00F625BF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2E5"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3575" w:type="dxa"/>
            <w:shd w:val="clear" w:color="auto" w:fill="auto"/>
            <w:vAlign w:val="center"/>
          </w:tcPr>
          <w:p w14:paraId="6A574491" w14:textId="6AF35B46" w:rsidR="0001087E" w:rsidRPr="00FD02E5" w:rsidRDefault="0001087E" w:rsidP="0001087E">
            <w:pPr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 xml:space="preserve">Замок навесной </w:t>
            </w:r>
          </w:p>
        </w:tc>
        <w:tc>
          <w:tcPr>
            <w:tcW w:w="3711" w:type="dxa"/>
            <w:shd w:val="clear" w:color="auto" w:fill="auto"/>
            <w:vAlign w:val="center"/>
          </w:tcPr>
          <w:p w14:paraId="30EE6523" w14:textId="150174F5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>APECS PDR-50-45-L 16259 </w:t>
            </w:r>
          </w:p>
        </w:tc>
        <w:tc>
          <w:tcPr>
            <w:tcW w:w="695" w:type="dxa"/>
            <w:shd w:val="clear" w:color="000000" w:fill="FFFFFF"/>
            <w:vAlign w:val="center"/>
          </w:tcPr>
          <w:p w14:paraId="44AAD039" w14:textId="4B0D23CB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</w:rPr>
              <w:t>шт</w:t>
            </w:r>
          </w:p>
        </w:tc>
        <w:tc>
          <w:tcPr>
            <w:tcW w:w="1093" w:type="dxa"/>
            <w:shd w:val="clear" w:color="000000" w:fill="FFFFFF"/>
            <w:vAlign w:val="center"/>
          </w:tcPr>
          <w:p w14:paraId="6802F2BF" w14:textId="5222F671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01087E" w:rsidRPr="00FD02E5" w14:paraId="6273A4A0" w14:textId="77777777" w:rsidTr="00FD02E5">
        <w:trPr>
          <w:trHeight w:val="95"/>
        </w:trPr>
        <w:tc>
          <w:tcPr>
            <w:tcW w:w="560" w:type="dxa"/>
            <w:shd w:val="clear" w:color="auto" w:fill="auto"/>
            <w:vAlign w:val="center"/>
          </w:tcPr>
          <w:p w14:paraId="088BFD6C" w14:textId="39910502" w:rsidR="0001087E" w:rsidRPr="00FD02E5" w:rsidRDefault="00F625BF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2E5">
              <w:rPr>
                <w:rFonts w:ascii="Times New Roman" w:eastAsia="Times New Roman" w:hAnsi="Times New Roman"/>
                <w:color w:val="000000"/>
                <w:lang w:eastAsia="ru-RU"/>
              </w:rPr>
              <w:t>10</w:t>
            </w:r>
          </w:p>
        </w:tc>
        <w:tc>
          <w:tcPr>
            <w:tcW w:w="3575" w:type="dxa"/>
            <w:shd w:val="clear" w:color="auto" w:fill="auto"/>
            <w:vAlign w:val="center"/>
          </w:tcPr>
          <w:p w14:paraId="7D85DD77" w14:textId="52ACF4BB" w:rsidR="0001087E" w:rsidRPr="00FD02E5" w:rsidRDefault="0001087E" w:rsidP="0001087E">
            <w:pPr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 xml:space="preserve">Пленка полиэтиленовая </w:t>
            </w:r>
          </w:p>
        </w:tc>
        <w:tc>
          <w:tcPr>
            <w:tcW w:w="3711" w:type="dxa"/>
            <w:shd w:val="clear" w:color="auto" w:fill="auto"/>
            <w:vAlign w:val="center"/>
          </w:tcPr>
          <w:p w14:paraId="138E1824" w14:textId="5035845F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>Baerpack эко, 120 мкм, 3x100м </w:t>
            </w:r>
          </w:p>
        </w:tc>
        <w:tc>
          <w:tcPr>
            <w:tcW w:w="695" w:type="dxa"/>
            <w:shd w:val="clear" w:color="000000" w:fill="FFFFFF"/>
            <w:vAlign w:val="center"/>
          </w:tcPr>
          <w:p w14:paraId="4D40E4EF" w14:textId="5776F32C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</w:rPr>
              <w:t>шт</w:t>
            </w:r>
          </w:p>
        </w:tc>
        <w:tc>
          <w:tcPr>
            <w:tcW w:w="1093" w:type="dxa"/>
            <w:shd w:val="clear" w:color="000000" w:fill="FFFFFF"/>
            <w:vAlign w:val="center"/>
          </w:tcPr>
          <w:p w14:paraId="4D9B8615" w14:textId="095BD1EE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01087E" w:rsidRPr="00FD02E5" w14:paraId="2664BA86" w14:textId="77777777" w:rsidTr="00FD02E5">
        <w:trPr>
          <w:trHeight w:val="141"/>
        </w:trPr>
        <w:tc>
          <w:tcPr>
            <w:tcW w:w="560" w:type="dxa"/>
            <w:shd w:val="clear" w:color="auto" w:fill="auto"/>
            <w:vAlign w:val="center"/>
          </w:tcPr>
          <w:p w14:paraId="097F7588" w14:textId="60914D8E" w:rsidR="0001087E" w:rsidRPr="00FD02E5" w:rsidRDefault="00F625BF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2E5">
              <w:rPr>
                <w:rFonts w:ascii="Times New Roman" w:eastAsia="Times New Roman" w:hAnsi="Times New Roman"/>
                <w:color w:val="000000"/>
                <w:lang w:eastAsia="ru-RU"/>
              </w:rPr>
              <w:t>11</w:t>
            </w:r>
          </w:p>
        </w:tc>
        <w:tc>
          <w:tcPr>
            <w:tcW w:w="3575" w:type="dxa"/>
            <w:shd w:val="clear" w:color="auto" w:fill="auto"/>
            <w:vAlign w:val="center"/>
          </w:tcPr>
          <w:p w14:paraId="79CC88FE" w14:textId="22913D01" w:rsidR="0001087E" w:rsidRPr="00FD02E5" w:rsidRDefault="0001087E" w:rsidP="0001087E">
            <w:pPr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>Вязальная проволока 1,2мм</w:t>
            </w:r>
          </w:p>
        </w:tc>
        <w:tc>
          <w:tcPr>
            <w:tcW w:w="3711" w:type="dxa"/>
            <w:shd w:val="clear" w:color="auto" w:fill="auto"/>
            <w:vAlign w:val="center"/>
          </w:tcPr>
          <w:p w14:paraId="36B06705" w14:textId="38DE02EA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95" w:type="dxa"/>
            <w:shd w:val="clear" w:color="000000" w:fill="FFFFFF"/>
            <w:vAlign w:val="center"/>
          </w:tcPr>
          <w:p w14:paraId="286CF047" w14:textId="3822A3A6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</w:rPr>
              <w:t>кг</w:t>
            </w:r>
          </w:p>
        </w:tc>
        <w:tc>
          <w:tcPr>
            <w:tcW w:w="1093" w:type="dxa"/>
            <w:shd w:val="clear" w:color="000000" w:fill="FFFFFF"/>
            <w:vAlign w:val="center"/>
          </w:tcPr>
          <w:p w14:paraId="764A95E0" w14:textId="23ECEC93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>100</w:t>
            </w:r>
          </w:p>
        </w:tc>
      </w:tr>
      <w:tr w:rsidR="0001087E" w:rsidRPr="00FD02E5" w14:paraId="51DB0A3B" w14:textId="77777777" w:rsidTr="00FD02E5">
        <w:trPr>
          <w:trHeight w:val="233"/>
        </w:trPr>
        <w:tc>
          <w:tcPr>
            <w:tcW w:w="560" w:type="dxa"/>
            <w:shd w:val="clear" w:color="auto" w:fill="auto"/>
            <w:vAlign w:val="center"/>
          </w:tcPr>
          <w:p w14:paraId="01545BCF" w14:textId="132C4FB4" w:rsidR="0001087E" w:rsidRPr="00FD02E5" w:rsidRDefault="00F625BF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2E5">
              <w:rPr>
                <w:rFonts w:ascii="Times New Roman" w:eastAsia="Times New Roman" w:hAnsi="Times New Roman"/>
                <w:color w:val="000000"/>
                <w:lang w:eastAsia="ru-RU"/>
              </w:rPr>
              <w:t>12</w:t>
            </w:r>
          </w:p>
        </w:tc>
        <w:tc>
          <w:tcPr>
            <w:tcW w:w="3575" w:type="dxa"/>
            <w:shd w:val="clear" w:color="auto" w:fill="auto"/>
            <w:vAlign w:val="center"/>
          </w:tcPr>
          <w:p w14:paraId="1C52BF5C" w14:textId="34C00017" w:rsidR="0001087E" w:rsidRPr="00FD02E5" w:rsidRDefault="0001087E" w:rsidP="0001087E">
            <w:pPr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 xml:space="preserve">Полог </w:t>
            </w:r>
          </w:p>
        </w:tc>
        <w:tc>
          <w:tcPr>
            <w:tcW w:w="3711" w:type="dxa"/>
            <w:shd w:val="clear" w:color="auto" w:fill="auto"/>
            <w:vAlign w:val="center"/>
          </w:tcPr>
          <w:p w14:paraId="2D83F7E1" w14:textId="44D0484C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>(6х8 м; 90 г/кв.м) Fort 00501454849 </w:t>
            </w:r>
          </w:p>
        </w:tc>
        <w:tc>
          <w:tcPr>
            <w:tcW w:w="695" w:type="dxa"/>
            <w:shd w:val="clear" w:color="000000" w:fill="FFFFFF"/>
            <w:vAlign w:val="center"/>
          </w:tcPr>
          <w:p w14:paraId="3AC92E58" w14:textId="5A82BCF4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</w:rPr>
              <w:t>шт</w:t>
            </w:r>
          </w:p>
        </w:tc>
        <w:tc>
          <w:tcPr>
            <w:tcW w:w="1093" w:type="dxa"/>
            <w:shd w:val="clear" w:color="000000" w:fill="FFFFFF"/>
            <w:vAlign w:val="center"/>
          </w:tcPr>
          <w:p w14:paraId="5303BF9F" w14:textId="6497BF65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>15</w:t>
            </w:r>
          </w:p>
        </w:tc>
      </w:tr>
      <w:tr w:rsidR="0001087E" w:rsidRPr="00FD02E5" w14:paraId="21D2FA28" w14:textId="77777777" w:rsidTr="00FD02E5">
        <w:trPr>
          <w:trHeight w:val="73"/>
        </w:trPr>
        <w:tc>
          <w:tcPr>
            <w:tcW w:w="560" w:type="dxa"/>
            <w:shd w:val="clear" w:color="auto" w:fill="auto"/>
            <w:vAlign w:val="center"/>
          </w:tcPr>
          <w:p w14:paraId="5B24609C" w14:textId="117616BD" w:rsidR="0001087E" w:rsidRPr="00FD02E5" w:rsidRDefault="00F625BF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2E5">
              <w:rPr>
                <w:rFonts w:ascii="Times New Roman" w:eastAsia="Times New Roman" w:hAnsi="Times New Roman"/>
                <w:color w:val="000000"/>
                <w:lang w:eastAsia="ru-RU"/>
              </w:rPr>
              <w:t>13</w:t>
            </w:r>
          </w:p>
        </w:tc>
        <w:tc>
          <w:tcPr>
            <w:tcW w:w="3575" w:type="dxa"/>
            <w:shd w:val="clear" w:color="auto" w:fill="auto"/>
            <w:vAlign w:val="center"/>
          </w:tcPr>
          <w:p w14:paraId="1D9B1F15" w14:textId="637B7E08" w:rsidR="0001087E" w:rsidRPr="00FD02E5" w:rsidRDefault="0001087E" w:rsidP="0001087E">
            <w:pPr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 xml:space="preserve">Дождевик </w:t>
            </w:r>
          </w:p>
        </w:tc>
        <w:tc>
          <w:tcPr>
            <w:tcW w:w="3711" w:type="dxa"/>
            <w:shd w:val="clear" w:color="auto" w:fill="auto"/>
            <w:vAlign w:val="center"/>
          </w:tcPr>
          <w:p w14:paraId="63043D5F" w14:textId="139EE255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>Samgrupp желтый, XXXL SAMC-056100004 </w:t>
            </w:r>
          </w:p>
        </w:tc>
        <w:tc>
          <w:tcPr>
            <w:tcW w:w="695" w:type="dxa"/>
            <w:shd w:val="clear" w:color="000000" w:fill="FFFFFF"/>
            <w:vAlign w:val="center"/>
          </w:tcPr>
          <w:p w14:paraId="34B35010" w14:textId="078E2C23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</w:rPr>
              <w:t>шт</w:t>
            </w:r>
          </w:p>
        </w:tc>
        <w:tc>
          <w:tcPr>
            <w:tcW w:w="1093" w:type="dxa"/>
            <w:shd w:val="clear" w:color="000000" w:fill="FFFFFF"/>
            <w:vAlign w:val="center"/>
          </w:tcPr>
          <w:p w14:paraId="5E133487" w14:textId="743FE306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>100</w:t>
            </w:r>
          </w:p>
        </w:tc>
      </w:tr>
      <w:tr w:rsidR="0001087E" w:rsidRPr="00FD02E5" w14:paraId="722898F5" w14:textId="77777777" w:rsidTr="00FD02E5">
        <w:trPr>
          <w:trHeight w:val="67"/>
        </w:trPr>
        <w:tc>
          <w:tcPr>
            <w:tcW w:w="560" w:type="dxa"/>
            <w:shd w:val="clear" w:color="auto" w:fill="auto"/>
            <w:vAlign w:val="center"/>
          </w:tcPr>
          <w:p w14:paraId="5A16D1C9" w14:textId="5CE6CEFD" w:rsidR="0001087E" w:rsidRPr="00FD02E5" w:rsidRDefault="00F625BF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2E5">
              <w:rPr>
                <w:rFonts w:ascii="Times New Roman" w:eastAsia="Times New Roman" w:hAnsi="Times New Roman"/>
                <w:color w:val="000000"/>
                <w:lang w:eastAsia="ru-RU"/>
              </w:rPr>
              <w:t>14</w:t>
            </w:r>
          </w:p>
        </w:tc>
        <w:tc>
          <w:tcPr>
            <w:tcW w:w="3575" w:type="dxa"/>
            <w:shd w:val="clear" w:color="auto" w:fill="auto"/>
            <w:vAlign w:val="center"/>
          </w:tcPr>
          <w:p w14:paraId="387AFCF0" w14:textId="6B155057" w:rsidR="0001087E" w:rsidRPr="00FD02E5" w:rsidRDefault="0001087E" w:rsidP="0001087E">
            <w:pPr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>Ветошь</w:t>
            </w:r>
          </w:p>
        </w:tc>
        <w:tc>
          <w:tcPr>
            <w:tcW w:w="3711" w:type="dxa"/>
            <w:shd w:val="clear" w:color="auto" w:fill="auto"/>
            <w:vAlign w:val="center"/>
          </w:tcPr>
          <w:p w14:paraId="614652C2" w14:textId="2BB80102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95" w:type="dxa"/>
            <w:shd w:val="clear" w:color="000000" w:fill="FFFFFF"/>
            <w:vAlign w:val="center"/>
          </w:tcPr>
          <w:p w14:paraId="61E1D8EE" w14:textId="4D0B76AD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</w:rPr>
              <w:t>кг</w:t>
            </w:r>
          </w:p>
        </w:tc>
        <w:tc>
          <w:tcPr>
            <w:tcW w:w="1093" w:type="dxa"/>
            <w:shd w:val="clear" w:color="000000" w:fill="FFFFFF"/>
            <w:vAlign w:val="center"/>
          </w:tcPr>
          <w:p w14:paraId="304C175A" w14:textId="4BD4B997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>30</w:t>
            </w:r>
          </w:p>
        </w:tc>
      </w:tr>
      <w:tr w:rsidR="0001087E" w:rsidRPr="00FD02E5" w14:paraId="24E42AB4" w14:textId="77777777" w:rsidTr="00FD02E5">
        <w:trPr>
          <w:trHeight w:val="572"/>
        </w:trPr>
        <w:tc>
          <w:tcPr>
            <w:tcW w:w="560" w:type="dxa"/>
            <w:shd w:val="clear" w:color="auto" w:fill="auto"/>
            <w:vAlign w:val="center"/>
          </w:tcPr>
          <w:p w14:paraId="1A80D0DD" w14:textId="136EF7A9" w:rsidR="0001087E" w:rsidRPr="00FD02E5" w:rsidRDefault="00F625BF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2E5">
              <w:rPr>
                <w:rFonts w:ascii="Times New Roman" w:eastAsia="Times New Roman" w:hAnsi="Times New Roman"/>
                <w:color w:val="000000"/>
                <w:lang w:eastAsia="ru-RU"/>
              </w:rPr>
              <w:t>15</w:t>
            </w:r>
          </w:p>
        </w:tc>
        <w:tc>
          <w:tcPr>
            <w:tcW w:w="3575" w:type="dxa"/>
            <w:shd w:val="clear" w:color="auto" w:fill="auto"/>
            <w:vAlign w:val="center"/>
          </w:tcPr>
          <w:p w14:paraId="5AD96A74" w14:textId="42038BF1" w:rsidR="0001087E" w:rsidRPr="00FD02E5" w:rsidRDefault="0001087E" w:rsidP="0001087E">
            <w:pPr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>Битумная мастика гидроизоляционная МБГР</w:t>
            </w:r>
          </w:p>
        </w:tc>
        <w:tc>
          <w:tcPr>
            <w:tcW w:w="3711" w:type="dxa"/>
            <w:shd w:val="clear" w:color="auto" w:fill="auto"/>
            <w:vAlign w:val="center"/>
          </w:tcPr>
          <w:p w14:paraId="61D5B882" w14:textId="1D1C7E69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>ГОСТ 32870-2014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5F14414B" w14:textId="692A3E29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</w:rPr>
              <w:t>м2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2719D3EE" w14:textId="7A7BAE3A" w:rsidR="0001087E" w:rsidRPr="00FD02E5" w:rsidRDefault="00AC5941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</w:rPr>
              <w:t>190</w:t>
            </w:r>
          </w:p>
        </w:tc>
      </w:tr>
      <w:tr w:rsidR="0001087E" w:rsidRPr="00FD02E5" w14:paraId="2BA4E889" w14:textId="77777777" w:rsidTr="00FD02E5">
        <w:trPr>
          <w:trHeight w:val="572"/>
        </w:trPr>
        <w:tc>
          <w:tcPr>
            <w:tcW w:w="560" w:type="dxa"/>
            <w:shd w:val="clear" w:color="auto" w:fill="auto"/>
            <w:vAlign w:val="center"/>
          </w:tcPr>
          <w:p w14:paraId="6046FBAD" w14:textId="15490F15" w:rsidR="0001087E" w:rsidRPr="00FD02E5" w:rsidRDefault="00F625BF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2E5">
              <w:rPr>
                <w:rFonts w:ascii="Times New Roman" w:eastAsia="Times New Roman" w:hAnsi="Times New Roman"/>
                <w:color w:val="000000"/>
                <w:lang w:eastAsia="ru-RU"/>
              </w:rPr>
              <w:t>16</w:t>
            </w:r>
          </w:p>
        </w:tc>
        <w:tc>
          <w:tcPr>
            <w:tcW w:w="3575" w:type="dxa"/>
            <w:shd w:val="clear" w:color="auto" w:fill="auto"/>
            <w:vAlign w:val="center"/>
          </w:tcPr>
          <w:p w14:paraId="1E321635" w14:textId="498B3140" w:rsidR="0001087E" w:rsidRPr="00FD02E5" w:rsidRDefault="0001087E" w:rsidP="0001087E">
            <w:pPr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>Толь на битумной мастике</w:t>
            </w:r>
          </w:p>
        </w:tc>
        <w:tc>
          <w:tcPr>
            <w:tcW w:w="3711" w:type="dxa"/>
            <w:shd w:val="clear" w:color="auto" w:fill="auto"/>
            <w:vAlign w:val="center"/>
          </w:tcPr>
          <w:p w14:paraId="028ABA7C" w14:textId="7BED36D1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val="en-US"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>ГОСТ 10923-93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1F20E89D" w14:textId="565CF692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</w:rPr>
              <w:t>м2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4C88800A" w14:textId="0F90DD39" w:rsidR="0001087E" w:rsidRPr="00FD02E5" w:rsidRDefault="00AC5941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</w:rPr>
              <w:t>7</w:t>
            </w:r>
          </w:p>
        </w:tc>
      </w:tr>
      <w:tr w:rsidR="0001087E" w:rsidRPr="00FD02E5" w14:paraId="4A254D51" w14:textId="77777777" w:rsidTr="00FD02E5">
        <w:trPr>
          <w:trHeight w:val="572"/>
        </w:trPr>
        <w:tc>
          <w:tcPr>
            <w:tcW w:w="560" w:type="dxa"/>
            <w:shd w:val="clear" w:color="auto" w:fill="auto"/>
            <w:vAlign w:val="center"/>
          </w:tcPr>
          <w:p w14:paraId="145A35F1" w14:textId="2280ED96" w:rsidR="0001087E" w:rsidRPr="00FD02E5" w:rsidRDefault="00F625BF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2E5">
              <w:rPr>
                <w:rFonts w:ascii="Times New Roman" w:eastAsia="Times New Roman" w:hAnsi="Times New Roman"/>
                <w:color w:val="000000"/>
                <w:lang w:eastAsia="ru-RU"/>
              </w:rPr>
              <w:t>17</w:t>
            </w:r>
          </w:p>
        </w:tc>
        <w:tc>
          <w:tcPr>
            <w:tcW w:w="3575" w:type="dxa"/>
            <w:shd w:val="clear" w:color="auto" w:fill="auto"/>
            <w:vAlign w:val="center"/>
          </w:tcPr>
          <w:p w14:paraId="63D41339" w14:textId="4C851BBC" w:rsidR="0001087E" w:rsidRPr="00FD02E5" w:rsidRDefault="0001087E" w:rsidP="0001087E">
            <w:pPr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>Битумно-полимерный герметик "Ижора"</w:t>
            </w:r>
          </w:p>
        </w:tc>
        <w:tc>
          <w:tcPr>
            <w:tcW w:w="3711" w:type="dxa"/>
            <w:shd w:val="clear" w:color="auto" w:fill="auto"/>
            <w:vAlign w:val="center"/>
          </w:tcPr>
          <w:p w14:paraId="59F26625" w14:textId="2985C687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>ТУ 5772-009-11149403-2002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43457D9F" w14:textId="0C1E019D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</w:rPr>
              <w:t>м2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5BF110FB" w14:textId="341088FD" w:rsidR="0001087E" w:rsidRPr="00FD02E5" w:rsidRDefault="00AC5941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>20</w:t>
            </w:r>
          </w:p>
        </w:tc>
      </w:tr>
      <w:tr w:rsidR="0001087E" w:rsidRPr="00FD02E5" w14:paraId="4418E4CE" w14:textId="77777777" w:rsidTr="00FD02E5">
        <w:trPr>
          <w:trHeight w:val="160"/>
        </w:trPr>
        <w:tc>
          <w:tcPr>
            <w:tcW w:w="560" w:type="dxa"/>
            <w:shd w:val="clear" w:color="auto" w:fill="auto"/>
            <w:vAlign w:val="center"/>
          </w:tcPr>
          <w:p w14:paraId="1413F7FE" w14:textId="4975A2C8" w:rsidR="0001087E" w:rsidRPr="00FD02E5" w:rsidRDefault="00F625BF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2E5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3575" w:type="dxa"/>
            <w:shd w:val="clear" w:color="auto" w:fill="auto"/>
            <w:vAlign w:val="center"/>
          </w:tcPr>
          <w:p w14:paraId="5D1D7D66" w14:textId="3F76A22E" w:rsidR="0001087E" w:rsidRPr="00FD02E5" w:rsidRDefault="0001087E" w:rsidP="0001087E">
            <w:pPr>
              <w:rPr>
                <w:rFonts w:ascii="Times New Roman" w:eastAsia="Times New Roman" w:hAnsi="Times New Roman"/>
                <w:color w:val="000000"/>
                <w:highlight w:val="red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>Битумная мастика БМ-3</w:t>
            </w:r>
          </w:p>
        </w:tc>
        <w:tc>
          <w:tcPr>
            <w:tcW w:w="3711" w:type="dxa"/>
            <w:shd w:val="clear" w:color="auto" w:fill="auto"/>
            <w:vAlign w:val="center"/>
          </w:tcPr>
          <w:p w14:paraId="4F609FC0" w14:textId="45388691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red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>ГОСТ 2889-80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48DD5F97" w14:textId="248F49EF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red"/>
                <w:lang w:eastAsia="ru-RU"/>
              </w:rPr>
            </w:pPr>
            <w:r w:rsidRPr="00FD02E5">
              <w:rPr>
                <w:rFonts w:ascii="Times New Roman" w:hAnsi="Times New Roman"/>
              </w:rPr>
              <w:t>кг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6FA911B3" w14:textId="281426D3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red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>16,2</w:t>
            </w:r>
          </w:p>
        </w:tc>
      </w:tr>
      <w:tr w:rsidR="0001087E" w:rsidRPr="00FD02E5" w14:paraId="041CF26D" w14:textId="77777777" w:rsidTr="00FD02E5">
        <w:trPr>
          <w:trHeight w:val="310"/>
        </w:trPr>
        <w:tc>
          <w:tcPr>
            <w:tcW w:w="560" w:type="dxa"/>
            <w:shd w:val="clear" w:color="auto" w:fill="auto"/>
            <w:vAlign w:val="center"/>
          </w:tcPr>
          <w:p w14:paraId="0A0E9884" w14:textId="39E44965" w:rsidR="0001087E" w:rsidRPr="00FD02E5" w:rsidRDefault="00F625BF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2E5">
              <w:rPr>
                <w:rFonts w:ascii="Times New Roman" w:eastAsia="Times New Roman" w:hAnsi="Times New Roman"/>
                <w:color w:val="000000"/>
                <w:lang w:eastAsia="ru-RU"/>
              </w:rPr>
              <w:t>19</w:t>
            </w:r>
          </w:p>
        </w:tc>
        <w:tc>
          <w:tcPr>
            <w:tcW w:w="3575" w:type="dxa"/>
            <w:shd w:val="clear" w:color="auto" w:fill="auto"/>
            <w:vAlign w:val="center"/>
          </w:tcPr>
          <w:p w14:paraId="6CFDC615" w14:textId="28222DB1" w:rsidR="0001087E" w:rsidRPr="00FD02E5" w:rsidRDefault="0001087E" w:rsidP="0001087E">
            <w:pPr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>Шнур уплотнительный. Вилатерм d=40/20мм</w:t>
            </w:r>
          </w:p>
        </w:tc>
        <w:tc>
          <w:tcPr>
            <w:tcW w:w="3711" w:type="dxa"/>
            <w:shd w:val="clear" w:color="auto" w:fill="auto"/>
            <w:vAlign w:val="center"/>
          </w:tcPr>
          <w:p w14:paraId="5EA5146E" w14:textId="423FAC41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>ТУ 2291-009-03989419-2006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7E0DA316" w14:textId="1FC001FF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</w:rPr>
              <w:t>м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6C368F1B" w14:textId="241958F3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>9</w:t>
            </w:r>
          </w:p>
        </w:tc>
      </w:tr>
      <w:tr w:rsidR="0001087E" w:rsidRPr="00FD02E5" w14:paraId="19A4F0CE" w14:textId="77777777" w:rsidTr="00FD02E5">
        <w:trPr>
          <w:trHeight w:val="572"/>
        </w:trPr>
        <w:tc>
          <w:tcPr>
            <w:tcW w:w="560" w:type="dxa"/>
            <w:shd w:val="clear" w:color="auto" w:fill="auto"/>
            <w:vAlign w:val="center"/>
          </w:tcPr>
          <w:p w14:paraId="11ED3592" w14:textId="0EF8E58D" w:rsidR="0001087E" w:rsidRPr="00FD02E5" w:rsidRDefault="00F625BF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2E5">
              <w:rPr>
                <w:rFonts w:ascii="Times New Roman" w:eastAsia="Times New Roman" w:hAnsi="Times New Roman"/>
                <w:color w:val="000000"/>
                <w:lang w:eastAsia="ru-RU"/>
              </w:rPr>
              <w:t>20</w:t>
            </w:r>
          </w:p>
        </w:tc>
        <w:tc>
          <w:tcPr>
            <w:tcW w:w="3575" w:type="dxa"/>
            <w:shd w:val="clear" w:color="auto" w:fill="auto"/>
            <w:vAlign w:val="center"/>
          </w:tcPr>
          <w:p w14:paraId="542CDF54" w14:textId="2A035D15" w:rsidR="0001087E" w:rsidRPr="00FD02E5" w:rsidRDefault="00AC5941" w:rsidP="0001087E">
            <w:pPr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>Рулонный гидроизоляционный наплавляемый битумно-полимерный материал "Мостпласт"</w:t>
            </w:r>
          </w:p>
        </w:tc>
        <w:tc>
          <w:tcPr>
            <w:tcW w:w="3711" w:type="dxa"/>
            <w:shd w:val="clear" w:color="auto" w:fill="auto"/>
            <w:vAlign w:val="center"/>
          </w:tcPr>
          <w:p w14:paraId="588089AF" w14:textId="559B2945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>ТУ 5774025-01393697-99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562ED531" w14:textId="3C8B1DC6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</w:rPr>
              <w:t>м2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5DB591BD" w14:textId="0F3D4556" w:rsidR="0001087E" w:rsidRPr="00FD02E5" w:rsidRDefault="00AC5941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>20</w:t>
            </w:r>
          </w:p>
        </w:tc>
      </w:tr>
      <w:tr w:rsidR="0001087E" w:rsidRPr="00FD02E5" w14:paraId="00759CAC" w14:textId="77777777" w:rsidTr="00FD02E5">
        <w:trPr>
          <w:trHeight w:val="572"/>
        </w:trPr>
        <w:tc>
          <w:tcPr>
            <w:tcW w:w="560" w:type="dxa"/>
            <w:shd w:val="clear" w:color="auto" w:fill="auto"/>
            <w:vAlign w:val="center"/>
          </w:tcPr>
          <w:p w14:paraId="46EBE845" w14:textId="585E0199" w:rsidR="0001087E" w:rsidRPr="00FD02E5" w:rsidRDefault="00F625BF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2E5">
              <w:rPr>
                <w:rFonts w:ascii="Times New Roman" w:eastAsia="Times New Roman" w:hAnsi="Times New Roman"/>
                <w:color w:val="000000"/>
                <w:lang w:eastAsia="ru-RU"/>
              </w:rPr>
              <w:t>21</w:t>
            </w:r>
          </w:p>
        </w:tc>
        <w:tc>
          <w:tcPr>
            <w:tcW w:w="3575" w:type="dxa"/>
            <w:shd w:val="clear" w:color="auto" w:fill="auto"/>
            <w:vAlign w:val="center"/>
          </w:tcPr>
          <w:p w14:paraId="633A7049" w14:textId="40FF85C8" w:rsidR="0001087E" w:rsidRPr="00FD02E5" w:rsidRDefault="0001087E" w:rsidP="0001087E">
            <w:pPr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 xml:space="preserve">Геотекстиль </w:t>
            </w:r>
          </w:p>
        </w:tc>
        <w:tc>
          <w:tcPr>
            <w:tcW w:w="3711" w:type="dxa"/>
            <w:shd w:val="clear" w:color="auto" w:fill="auto"/>
            <w:vAlign w:val="center"/>
          </w:tcPr>
          <w:p w14:paraId="53F29CD3" w14:textId="25BC3016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>Дорнит 150 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1D77319B" w14:textId="0FC18C1B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</w:rPr>
              <w:t>м2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00B6D0D1" w14:textId="0F28A4E1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>414</w:t>
            </w:r>
          </w:p>
        </w:tc>
      </w:tr>
      <w:tr w:rsidR="0001087E" w:rsidRPr="00FD02E5" w14:paraId="5CA81B39" w14:textId="77777777" w:rsidTr="00FD02E5">
        <w:trPr>
          <w:trHeight w:val="261"/>
        </w:trPr>
        <w:tc>
          <w:tcPr>
            <w:tcW w:w="560" w:type="dxa"/>
            <w:shd w:val="clear" w:color="auto" w:fill="auto"/>
            <w:vAlign w:val="center"/>
          </w:tcPr>
          <w:p w14:paraId="3B08358C" w14:textId="4D7A1D2F" w:rsidR="0001087E" w:rsidRPr="00FD02E5" w:rsidRDefault="00F625BF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2E5">
              <w:rPr>
                <w:rFonts w:ascii="Times New Roman" w:eastAsia="Times New Roman" w:hAnsi="Times New Roman"/>
                <w:color w:val="000000"/>
                <w:lang w:eastAsia="ru-RU"/>
              </w:rPr>
              <w:t>22</w:t>
            </w:r>
          </w:p>
        </w:tc>
        <w:tc>
          <w:tcPr>
            <w:tcW w:w="3575" w:type="dxa"/>
            <w:shd w:val="clear" w:color="auto" w:fill="auto"/>
            <w:vAlign w:val="center"/>
          </w:tcPr>
          <w:p w14:paraId="44FB10A3" w14:textId="254A00A4" w:rsidR="0001087E" w:rsidRPr="00FD02E5" w:rsidRDefault="0001087E" w:rsidP="0001087E">
            <w:pPr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>Герметик Gost Flex PU 25 (тубус) 600 мл</w:t>
            </w:r>
          </w:p>
        </w:tc>
        <w:tc>
          <w:tcPr>
            <w:tcW w:w="3711" w:type="dxa"/>
            <w:shd w:val="clear" w:color="auto" w:fill="auto"/>
            <w:vAlign w:val="center"/>
          </w:tcPr>
          <w:p w14:paraId="6EBA2776" w14:textId="23075032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>ГОСТ Р 57400-2017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7688C96F" w14:textId="6A9C65FA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</w:rPr>
              <w:t>шт</w:t>
            </w:r>
          </w:p>
        </w:tc>
        <w:tc>
          <w:tcPr>
            <w:tcW w:w="1093" w:type="dxa"/>
            <w:shd w:val="clear" w:color="auto" w:fill="auto"/>
            <w:vAlign w:val="center"/>
          </w:tcPr>
          <w:p w14:paraId="78A492FE" w14:textId="0D012388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01087E" w:rsidRPr="00FD02E5" w14:paraId="2CAFE2F1" w14:textId="77777777" w:rsidTr="00FD02E5">
        <w:trPr>
          <w:trHeight w:val="175"/>
        </w:trPr>
        <w:tc>
          <w:tcPr>
            <w:tcW w:w="560" w:type="dxa"/>
            <w:shd w:val="clear" w:color="auto" w:fill="auto"/>
            <w:vAlign w:val="center"/>
          </w:tcPr>
          <w:p w14:paraId="049780CE" w14:textId="03C244BD" w:rsidR="0001087E" w:rsidRPr="00FD02E5" w:rsidRDefault="00F625BF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2E5">
              <w:rPr>
                <w:rFonts w:ascii="Times New Roman" w:eastAsia="Times New Roman" w:hAnsi="Times New Roman"/>
                <w:color w:val="000000"/>
                <w:lang w:eastAsia="ru-RU"/>
              </w:rPr>
              <w:t>23</w:t>
            </w:r>
          </w:p>
        </w:tc>
        <w:tc>
          <w:tcPr>
            <w:tcW w:w="3575" w:type="dxa"/>
            <w:shd w:val="clear" w:color="auto" w:fill="auto"/>
            <w:vAlign w:val="center"/>
          </w:tcPr>
          <w:p w14:paraId="4335020D" w14:textId="582477D6" w:rsidR="0001087E" w:rsidRPr="00FD02E5" w:rsidRDefault="0001087E" w:rsidP="0001087E">
            <w:pPr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 xml:space="preserve">Магнитный сверлильный станок </w:t>
            </w:r>
          </w:p>
        </w:tc>
        <w:tc>
          <w:tcPr>
            <w:tcW w:w="3711" w:type="dxa"/>
            <w:shd w:val="clear" w:color="auto" w:fill="auto"/>
            <w:vAlign w:val="center"/>
          </w:tcPr>
          <w:p w14:paraId="639C94CC" w14:textId="0A1638CB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>Ravic RV60 301.0014 </w:t>
            </w:r>
          </w:p>
        </w:tc>
        <w:tc>
          <w:tcPr>
            <w:tcW w:w="695" w:type="dxa"/>
            <w:shd w:val="clear" w:color="000000" w:fill="FFFFFF"/>
            <w:vAlign w:val="center"/>
          </w:tcPr>
          <w:p w14:paraId="09053B6B" w14:textId="22BBA091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</w:rPr>
              <w:t>шт</w:t>
            </w:r>
          </w:p>
        </w:tc>
        <w:tc>
          <w:tcPr>
            <w:tcW w:w="1093" w:type="dxa"/>
            <w:shd w:val="clear" w:color="000000" w:fill="FFFFFF"/>
            <w:vAlign w:val="center"/>
          </w:tcPr>
          <w:p w14:paraId="28C51B2A" w14:textId="130BA741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01087E" w:rsidRPr="00FD02E5" w14:paraId="22C34B52" w14:textId="77777777" w:rsidTr="00FD02E5">
        <w:trPr>
          <w:trHeight w:val="408"/>
        </w:trPr>
        <w:tc>
          <w:tcPr>
            <w:tcW w:w="560" w:type="dxa"/>
            <w:shd w:val="clear" w:color="auto" w:fill="auto"/>
            <w:vAlign w:val="center"/>
          </w:tcPr>
          <w:p w14:paraId="72A1F25E" w14:textId="28C442FB" w:rsidR="0001087E" w:rsidRPr="00FD02E5" w:rsidRDefault="00F625BF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2E5">
              <w:rPr>
                <w:rFonts w:ascii="Times New Roman" w:eastAsia="Times New Roman" w:hAnsi="Times New Roman"/>
                <w:color w:val="000000"/>
                <w:lang w:eastAsia="ru-RU"/>
              </w:rPr>
              <w:t>24</w:t>
            </w:r>
          </w:p>
        </w:tc>
        <w:tc>
          <w:tcPr>
            <w:tcW w:w="3575" w:type="dxa"/>
            <w:shd w:val="clear" w:color="auto" w:fill="auto"/>
            <w:vAlign w:val="center"/>
          </w:tcPr>
          <w:p w14:paraId="49DBF08A" w14:textId="411C3484" w:rsidR="0001087E" w:rsidRPr="00FD02E5" w:rsidRDefault="0001087E" w:rsidP="0001087E">
            <w:pPr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>Корончатое сверло 14 мм, h=50 мм</w:t>
            </w:r>
          </w:p>
        </w:tc>
        <w:tc>
          <w:tcPr>
            <w:tcW w:w="3711" w:type="dxa"/>
            <w:shd w:val="clear" w:color="auto" w:fill="auto"/>
            <w:vAlign w:val="center"/>
          </w:tcPr>
          <w:p w14:paraId="15A7C9A8" w14:textId="721785DD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95" w:type="dxa"/>
            <w:shd w:val="clear" w:color="000000" w:fill="FFFFFF"/>
            <w:vAlign w:val="center"/>
          </w:tcPr>
          <w:p w14:paraId="60EFFE9B" w14:textId="0B776E4B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</w:rPr>
              <w:t>шт</w:t>
            </w:r>
          </w:p>
        </w:tc>
        <w:tc>
          <w:tcPr>
            <w:tcW w:w="1093" w:type="dxa"/>
            <w:shd w:val="clear" w:color="000000" w:fill="FFFFFF"/>
            <w:vAlign w:val="center"/>
          </w:tcPr>
          <w:p w14:paraId="72077292" w14:textId="7FCEE239" w:rsidR="0001087E" w:rsidRPr="00FD02E5" w:rsidRDefault="0001087E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D02E5"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D44A2C" w:rsidRPr="00FD02E5" w14:paraId="4B434CBE" w14:textId="77777777" w:rsidTr="00FD02E5">
        <w:trPr>
          <w:trHeight w:val="408"/>
        </w:trPr>
        <w:tc>
          <w:tcPr>
            <w:tcW w:w="560" w:type="dxa"/>
            <w:shd w:val="clear" w:color="auto" w:fill="auto"/>
            <w:vAlign w:val="center"/>
          </w:tcPr>
          <w:p w14:paraId="79D455CA" w14:textId="43C1E70F" w:rsidR="00D44A2C" w:rsidRPr="00FD02E5" w:rsidRDefault="00D44A2C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2E5">
              <w:rPr>
                <w:rFonts w:ascii="Times New Roman" w:eastAsia="Times New Roman" w:hAnsi="Times New Roman"/>
                <w:color w:val="000000"/>
                <w:lang w:eastAsia="ru-RU"/>
              </w:rPr>
              <w:t>25</w:t>
            </w:r>
          </w:p>
        </w:tc>
        <w:tc>
          <w:tcPr>
            <w:tcW w:w="3575" w:type="dxa"/>
            <w:shd w:val="clear" w:color="auto" w:fill="auto"/>
            <w:vAlign w:val="center"/>
          </w:tcPr>
          <w:p w14:paraId="61EC2815" w14:textId="54D7F6BF" w:rsidR="00D44A2C" w:rsidRPr="00FD02E5" w:rsidRDefault="00D44A2C" w:rsidP="00D44A2C">
            <w:pPr>
              <w:rPr>
                <w:rFonts w:ascii="Times New Roman" w:hAnsi="Times New Roman"/>
              </w:rPr>
            </w:pPr>
            <w:r w:rsidRPr="00FD02E5">
              <w:rPr>
                <w:rFonts w:ascii="Times New Roman" w:hAnsi="Times New Roman"/>
              </w:rPr>
              <w:t xml:space="preserve">Отбойный молоток </w:t>
            </w:r>
          </w:p>
        </w:tc>
        <w:tc>
          <w:tcPr>
            <w:tcW w:w="3711" w:type="dxa"/>
            <w:shd w:val="clear" w:color="auto" w:fill="auto"/>
            <w:vAlign w:val="center"/>
          </w:tcPr>
          <w:p w14:paraId="3BCA97A7" w14:textId="7C21E11D" w:rsidR="00D44A2C" w:rsidRPr="00FD02E5" w:rsidRDefault="00D44A2C" w:rsidP="0001087E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D02E5">
              <w:rPr>
                <w:rFonts w:ascii="Times New Roman" w:hAnsi="Times New Roman"/>
              </w:rPr>
              <w:t>Makita НМ1213С</w:t>
            </w:r>
          </w:p>
        </w:tc>
        <w:tc>
          <w:tcPr>
            <w:tcW w:w="695" w:type="dxa"/>
            <w:shd w:val="clear" w:color="000000" w:fill="FFFFFF"/>
            <w:vAlign w:val="center"/>
          </w:tcPr>
          <w:p w14:paraId="6628BC54" w14:textId="00B8759B" w:rsidR="00D44A2C" w:rsidRPr="00FD02E5" w:rsidRDefault="00D44A2C" w:rsidP="0001087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FD02E5">
              <w:rPr>
                <w:rFonts w:ascii="Times New Roman" w:hAnsi="Times New Roman"/>
              </w:rPr>
              <w:t>шт</w:t>
            </w:r>
          </w:p>
        </w:tc>
        <w:tc>
          <w:tcPr>
            <w:tcW w:w="1093" w:type="dxa"/>
            <w:shd w:val="clear" w:color="000000" w:fill="FFFFFF"/>
            <w:vAlign w:val="center"/>
          </w:tcPr>
          <w:p w14:paraId="43CDDA7A" w14:textId="6B36E330" w:rsidR="00D44A2C" w:rsidRPr="00FD02E5" w:rsidRDefault="00D44A2C" w:rsidP="0001087E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D02E5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D44A2C" w:rsidRPr="00FD02E5" w14:paraId="0CACA11C" w14:textId="77777777" w:rsidTr="00FD02E5">
        <w:trPr>
          <w:trHeight w:val="408"/>
        </w:trPr>
        <w:tc>
          <w:tcPr>
            <w:tcW w:w="560" w:type="dxa"/>
            <w:shd w:val="clear" w:color="auto" w:fill="auto"/>
            <w:vAlign w:val="center"/>
          </w:tcPr>
          <w:p w14:paraId="6FE3E75E" w14:textId="6218FC40" w:rsidR="00D44A2C" w:rsidRPr="00FD02E5" w:rsidRDefault="00D44A2C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2E5">
              <w:rPr>
                <w:rFonts w:ascii="Times New Roman" w:eastAsia="Times New Roman" w:hAnsi="Times New Roman"/>
                <w:color w:val="000000"/>
                <w:lang w:eastAsia="ru-RU"/>
              </w:rPr>
              <w:t>26</w:t>
            </w:r>
          </w:p>
        </w:tc>
        <w:tc>
          <w:tcPr>
            <w:tcW w:w="3575" w:type="dxa"/>
            <w:shd w:val="clear" w:color="auto" w:fill="auto"/>
            <w:vAlign w:val="center"/>
          </w:tcPr>
          <w:p w14:paraId="152FF2E4" w14:textId="0328DA3E" w:rsidR="00D44A2C" w:rsidRPr="00FD02E5" w:rsidRDefault="00D44A2C" w:rsidP="0001087E">
            <w:pPr>
              <w:rPr>
                <w:rFonts w:ascii="Times New Roman" w:hAnsi="Times New Roman"/>
                <w:color w:val="000000"/>
              </w:rPr>
            </w:pPr>
            <w:r w:rsidRPr="00FD02E5">
              <w:rPr>
                <w:rFonts w:ascii="Times New Roman" w:hAnsi="Times New Roman"/>
                <w:color w:val="000000"/>
              </w:rPr>
              <w:t xml:space="preserve">Отбойный молоток </w:t>
            </w:r>
          </w:p>
        </w:tc>
        <w:tc>
          <w:tcPr>
            <w:tcW w:w="3711" w:type="dxa"/>
            <w:shd w:val="clear" w:color="auto" w:fill="auto"/>
            <w:vAlign w:val="center"/>
          </w:tcPr>
          <w:p w14:paraId="6B85E479" w14:textId="51493B8A" w:rsidR="00D44A2C" w:rsidRPr="00FD02E5" w:rsidRDefault="00D44A2C" w:rsidP="0001087E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D02E5">
              <w:rPr>
                <w:rFonts w:ascii="Times New Roman" w:hAnsi="Times New Roman"/>
                <w:color w:val="000000"/>
              </w:rPr>
              <w:t>Makita НМ1101С</w:t>
            </w:r>
          </w:p>
        </w:tc>
        <w:tc>
          <w:tcPr>
            <w:tcW w:w="695" w:type="dxa"/>
            <w:shd w:val="clear" w:color="000000" w:fill="FFFFFF"/>
            <w:vAlign w:val="center"/>
          </w:tcPr>
          <w:p w14:paraId="0A9AF963" w14:textId="15C9475B" w:rsidR="00D44A2C" w:rsidRPr="00FD02E5" w:rsidRDefault="00D44A2C" w:rsidP="0001087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FD02E5">
              <w:rPr>
                <w:rFonts w:ascii="Times New Roman" w:hAnsi="Times New Roman"/>
              </w:rPr>
              <w:t>Шт.</w:t>
            </w:r>
          </w:p>
        </w:tc>
        <w:tc>
          <w:tcPr>
            <w:tcW w:w="1093" w:type="dxa"/>
            <w:shd w:val="clear" w:color="000000" w:fill="FFFFFF"/>
            <w:vAlign w:val="center"/>
          </w:tcPr>
          <w:p w14:paraId="765DEF27" w14:textId="65C3243B" w:rsidR="00D44A2C" w:rsidRPr="00FD02E5" w:rsidRDefault="00D44A2C" w:rsidP="0001087E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D02E5"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D44A2C" w:rsidRPr="00FD02E5" w14:paraId="11400F12" w14:textId="77777777" w:rsidTr="00FD02E5">
        <w:trPr>
          <w:trHeight w:val="408"/>
        </w:trPr>
        <w:tc>
          <w:tcPr>
            <w:tcW w:w="560" w:type="dxa"/>
            <w:shd w:val="clear" w:color="auto" w:fill="auto"/>
            <w:vAlign w:val="center"/>
          </w:tcPr>
          <w:p w14:paraId="55AD5F0D" w14:textId="42ACF83C" w:rsidR="00D44A2C" w:rsidRPr="00FD02E5" w:rsidRDefault="00D44A2C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2E5">
              <w:rPr>
                <w:rFonts w:ascii="Times New Roman" w:eastAsia="Times New Roman" w:hAnsi="Times New Roman"/>
                <w:color w:val="000000"/>
                <w:lang w:eastAsia="ru-RU"/>
              </w:rPr>
              <w:t>27</w:t>
            </w:r>
          </w:p>
        </w:tc>
        <w:tc>
          <w:tcPr>
            <w:tcW w:w="3575" w:type="dxa"/>
            <w:shd w:val="clear" w:color="auto" w:fill="auto"/>
            <w:vAlign w:val="center"/>
          </w:tcPr>
          <w:p w14:paraId="7724522E" w14:textId="2975E320" w:rsidR="00D44A2C" w:rsidRPr="00FD02E5" w:rsidRDefault="00D44A2C" w:rsidP="0001087E">
            <w:pPr>
              <w:rPr>
                <w:rFonts w:ascii="Times New Roman" w:hAnsi="Times New Roman"/>
                <w:color w:val="000000"/>
              </w:rPr>
            </w:pPr>
            <w:r w:rsidRPr="00FD02E5">
              <w:rPr>
                <w:rFonts w:ascii="Times New Roman" w:hAnsi="Times New Roman"/>
                <w:color w:val="000000"/>
              </w:rPr>
              <w:t xml:space="preserve">Зубило пика SDS-max </w:t>
            </w:r>
          </w:p>
        </w:tc>
        <w:tc>
          <w:tcPr>
            <w:tcW w:w="3711" w:type="dxa"/>
            <w:shd w:val="clear" w:color="auto" w:fill="auto"/>
            <w:vAlign w:val="center"/>
          </w:tcPr>
          <w:p w14:paraId="4771B475" w14:textId="2A97156C" w:rsidR="00D44A2C" w:rsidRPr="00FD02E5" w:rsidRDefault="00D44A2C" w:rsidP="0001087E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D02E5">
              <w:rPr>
                <w:rFonts w:ascii="Times New Roman" w:hAnsi="Times New Roman"/>
                <w:color w:val="000000"/>
              </w:rPr>
              <w:t>280 мм Gigant GRD 2108</w:t>
            </w:r>
          </w:p>
        </w:tc>
        <w:tc>
          <w:tcPr>
            <w:tcW w:w="695" w:type="dxa"/>
            <w:shd w:val="clear" w:color="000000" w:fill="FFFFFF"/>
            <w:vAlign w:val="center"/>
          </w:tcPr>
          <w:p w14:paraId="7024CF2F" w14:textId="3923533B" w:rsidR="00D44A2C" w:rsidRPr="00FD02E5" w:rsidRDefault="00D44A2C" w:rsidP="0001087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FD02E5">
              <w:rPr>
                <w:rFonts w:ascii="Times New Roman" w:hAnsi="Times New Roman"/>
              </w:rPr>
              <w:t>Шт.</w:t>
            </w:r>
          </w:p>
        </w:tc>
        <w:tc>
          <w:tcPr>
            <w:tcW w:w="1093" w:type="dxa"/>
            <w:shd w:val="clear" w:color="000000" w:fill="FFFFFF"/>
            <w:vAlign w:val="center"/>
          </w:tcPr>
          <w:p w14:paraId="4F2D2061" w14:textId="3C865BBE" w:rsidR="00D44A2C" w:rsidRPr="00FD02E5" w:rsidRDefault="00D44A2C" w:rsidP="0001087E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D02E5"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D44A2C" w:rsidRPr="00FD02E5" w14:paraId="75013AEE" w14:textId="77777777" w:rsidTr="00FD02E5">
        <w:trPr>
          <w:trHeight w:val="408"/>
        </w:trPr>
        <w:tc>
          <w:tcPr>
            <w:tcW w:w="560" w:type="dxa"/>
            <w:shd w:val="clear" w:color="auto" w:fill="auto"/>
            <w:vAlign w:val="center"/>
          </w:tcPr>
          <w:p w14:paraId="540A3C80" w14:textId="4266EE99" w:rsidR="00D44A2C" w:rsidRPr="00FD02E5" w:rsidRDefault="00D44A2C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2E5">
              <w:rPr>
                <w:rFonts w:ascii="Times New Roman" w:eastAsia="Times New Roman" w:hAnsi="Times New Roman"/>
                <w:color w:val="000000"/>
                <w:lang w:eastAsia="ru-RU"/>
              </w:rPr>
              <w:t>28</w:t>
            </w:r>
          </w:p>
        </w:tc>
        <w:tc>
          <w:tcPr>
            <w:tcW w:w="3575" w:type="dxa"/>
            <w:shd w:val="clear" w:color="auto" w:fill="auto"/>
            <w:vAlign w:val="center"/>
          </w:tcPr>
          <w:p w14:paraId="27BFDCA9" w14:textId="097B69CE" w:rsidR="00D44A2C" w:rsidRPr="00FD02E5" w:rsidRDefault="00D44A2C" w:rsidP="0001087E">
            <w:pPr>
              <w:rPr>
                <w:rFonts w:ascii="Times New Roman" w:hAnsi="Times New Roman"/>
                <w:color w:val="000000"/>
              </w:rPr>
            </w:pPr>
            <w:r w:rsidRPr="00FD02E5">
              <w:rPr>
                <w:rFonts w:ascii="Times New Roman" w:hAnsi="Times New Roman"/>
                <w:color w:val="000000"/>
              </w:rPr>
              <w:t>Зубило пикообразное SDS-MAX</w:t>
            </w:r>
          </w:p>
        </w:tc>
        <w:tc>
          <w:tcPr>
            <w:tcW w:w="3711" w:type="dxa"/>
            <w:shd w:val="clear" w:color="auto" w:fill="auto"/>
            <w:vAlign w:val="center"/>
          </w:tcPr>
          <w:p w14:paraId="068107EE" w14:textId="5E96AAA6" w:rsidR="00D44A2C" w:rsidRPr="00FD02E5" w:rsidRDefault="00D44A2C" w:rsidP="0001087E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D02E5">
              <w:rPr>
                <w:rFonts w:ascii="Times New Roman" w:hAnsi="Times New Roman"/>
                <w:color w:val="000000"/>
              </w:rPr>
              <w:t>(18х600 мм) МАТR1Х</w:t>
            </w:r>
          </w:p>
        </w:tc>
        <w:tc>
          <w:tcPr>
            <w:tcW w:w="695" w:type="dxa"/>
            <w:shd w:val="clear" w:color="000000" w:fill="FFFFFF"/>
            <w:vAlign w:val="center"/>
          </w:tcPr>
          <w:p w14:paraId="1F19E258" w14:textId="342F0D40" w:rsidR="00D44A2C" w:rsidRPr="00FD02E5" w:rsidRDefault="00D44A2C" w:rsidP="0001087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FD02E5">
              <w:rPr>
                <w:rFonts w:ascii="Times New Roman" w:hAnsi="Times New Roman"/>
              </w:rPr>
              <w:t>Шт.</w:t>
            </w:r>
          </w:p>
        </w:tc>
        <w:tc>
          <w:tcPr>
            <w:tcW w:w="1093" w:type="dxa"/>
            <w:shd w:val="clear" w:color="000000" w:fill="FFFFFF"/>
            <w:vAlign w:val="center"/>
          </w:tcPr>
          <w:p w14:paraId="3F0D1C3E" w14:textId="2DD5798F" w:rsidR="00D44A2C" w:rsidRPr="00FD02E5" w:rsidRDefault="00D44A2C" w:rsidP="0001087E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D02E5"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D44A2C" w:rsidRPr="00FD02E5" w14:paraId="5E475CD5" w14:textId="77777777" w:rsidTr="00FD02E5">
        <w:trPr>
          <w:trHeight w:val="385"/>
        </w:trPr>
        <w:tc>
          <w:tcPr>
            <w:tcW w:w="560" w:type="dxa"/>
            <w:shd w:val="clear" w:color="auto" w:fill="auto"/>
            <w:vAlign w:val="center"/>
          </w:tcPr>
          <w:p w14:paraId="08DFA5DB" w14:textId="1290416D" w:rsidR="00D44A2C" w:rsidRPr="00FD02E5" w:rsidRDefault="00FD02E5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2E5">
              <w:rPr>
                <w:rFonts w:ascii="Times New Roman" w:eastAsia="Times New Roman" w:hAnsi="Times New Roman"/>
                <w:color w:val="000000"/>
                <w:lang w:eastAsia="ru-RU"/>
              </w:rPr>
              <w:t>29</w:t>
            </w:r>
          </w:p>
        </w:tc>
        <w:tc>
          <w:tcPr>
            <w:tcW w:w="3575" w:type="dxa"/>
            <w:shd w:val="clear" w:color="auto" w:fill="auto"/>
            <w:vAlign w:val="center"/>
          </w:tcPr>
          <w:p w14:paraId="06EA8AB8" w14:textId="515D6F12" w:rsidR="00D44A2C" w:rsidRPr="00FD02E5" w:rsidRDefault="00D44A2C" w:rsidP="00D44A2C">
            <w:pPr>
              <w:rPr>
                <w:rFonts w:ascii="Times New Roman" w:hAnsi="Times New Roman"/>
                <w:color w:val="000000"/>
              </w:rPr>
            </w:pPr>
            <w:r w:rsidRPr="00FD02E5">
              <w:rPr>
                <w:rFonts w:ascii="Times New Roman" w:hAnsi="Times New Roman"/>
                <w:color w:val="000000"/>
              </w:rPr>
              <w:t xml:space="preserve">Зубило пикообразное SDS МАХ </w:t>
            </w:r>
          </w:p>
        </w:tc>
        <w:tc>
          <w:tcPr>
            <w:tcW w:w="3711" w:type="dxa"/>
            <w:shd w:val="clear" w:color="auto" w:fill="auto"/>
            <w:vAlign w:val="center"/>
          </w:tcPr>
          <w:p w14:paraId="6ED8653F" w14:textId="3F818A61" w:rsidR="00D44A2C" w:rsidRPr="00FD02E5" w:rsidRDefault="00D44A2C" w:rsidP="0001087E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D02E5">
              <w:rPr>
                <w:rFonts w:ascii="Times New Roman" w:hAnsi="Times New Roman"/>
                <w:color w:val="000000"/>
              </w:rPr>
              <w:t>(400 мм) ПРАКТИКА 035-202</w:t>
            </w:r>
          </w:p>
        </w:tc>
        <w:tc>
          <w:tcPr>
            <w:tcW w:w="695" w:type="dxa"/>
            <w:shd w:val="clear" w:color="000000" w:fill="FFFFFF"/>
            <w:vAlign w:val="center"/>
          </w:tcPr>
          <w:p w14:paraId="7EB108C3" w14:textId="6180A62A" w:rsidR="00D44A2C" w:rsidRPr="00FD02E5" w:rsidRDefault="00D44A2C" w:rsidP="0001087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FD02E5">
              <w:rPr>
                <w:rFonts w:ascii="Times New Roman" w:hAnsi="Times New Roman"/>
              </w:rPr>
              <w:t>Шт.</w:t>
            </w:r>
          </w:p>
        </w:tc>
        <w:tc>
          <w:tcPr>
            <w:tcW w:w="1093" w:type="dxa"/>
            <w:shd w:val="clear" w:color="000000" w:fill="FFFFFF"/>
            <w:vAlign w:val="center"/>
          </w:tcPr>
          <w:p w14:paraId="68AA09D0" w14:textId="31CE6407" w:rsidR="00D44A2C" w:rsidRPr="00FD02E5" w:rsidRDefault="00D44A2C" w:rsidP="0001087E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D02E5"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D44A2C" w:rsidRPr="00FD02E5" w14:paraId="40435C65" w14:textId="77777777" w:rsidTr="00FD02E5">
        <w:trPr>
          <w:trHeight w:val="408"/>
        </w:trPr>
        <w:tc>
          <w:tcPr>
            <w:tcW w:w="560" w:type="dxa"/>
            <w:shd w:val="clear" w:color="auto" w:fill="auto"/>
            <w:vAlign w:val="center"/>
          </w:tcPr>
          <w:p w14:paraId="72C14346" w14:textId="57FDE3E2" w:rsidR="00D44A2C" w:rsidRPr="00FD02E5" w:rsidRDefault="00FD02E5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2E5">
              <w:rPr>
                <w:rFonts w:ascii="Times New Roman" w:eastAsia="Times New Roman" w:hAnsi="Times New Roman"/>
                <w:color w:val="000000"/>
                <w:lang w:eastAsia="ru-RU"/>
              </w:rPr>
              <w:t>30</w:t>
            </w:r>
          </w:p>
        </w:tc>
        <w:tc>
          <w:tcPr>
            <w:tcW w:w="3575" w:type="dxa"/>
            <w:shd w:val="clear" w:color="auto" w:fill="auto"/>
            <w:vAlign w:val="center"/>
          </w:tcPr>
          <w:p w14:paraId="7B3EC3D8" w14:textId="09FA6AD6" w:rsidR="00D44A2C" w:rsidRPr="00FD02E5" w:rsidRDefault="00D44A2C" w:rsidP="0001087E">
            <w:pPr>
              <w:rPr>
                <w:rFonts w:ascii="Times New Roman" w:hAnsi="Times New Roman"/>
                <w:color w:val="000000"/>
              </w:rPr>
            </w:pPr>
            <w:r w:rsidRPr="00FD02E5">
              <w:rPr>
                <w:rFonts w:ascii="Times New Roman" w:hAnsi="Times New Roman"/>
                <w:color w:val="000000"/>
              </w:rPr>
              <w:t>Зубило SDS-max</w:t>
            </w:r>
          </w:p>
        </w:tc>
        <w:tc>
          <w:tcPr>
            <w:tcW w:w="3711" w:type="dxa"/>
            <w:shd w:val="clear" w:color="auto" w:fill="auto"/>
            <w:vAlign w:val="center"/>
          </w:tcPr>
          <w:p w14:paraId="31EC3992" w14:textId="468F3265" w:rsidR="00D44A2C" w:rsidRPr="00FD02E5" w:rsidRDefault="00D44A2C" w:rsidP="0001087E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D02E5">
              <w:rPr>
                <w:rFonts w:ascii="Times New Roman" w:hAnsi="Times New Roman"/>
                <w:color w:val="000000"/>
              </w:rPr>
              <w:t>(115х350 мм) ГРАНИТ 115350</w:t>
            </w:r>
          </w:p>
        </w:tc>
        <w:tc>
          <w:tcPr>
            <w:tcW w:w="695" w:type="dxa"/>
            <w:shd w:val="clear" w:color="000000" w:fill="FFFFFF"/>
            <w:vAlign w:val="center"/>
          </w:tcPr>
          <w:p w14:paraId="4E695281" w14:textId="5ACC568D" w:rsidR="00D44A2C" w:rsidRPr="00FD02E5" w:rsidRDefault="00FD02E5" w:rsidP="0001087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FD02E5">
              <w:rPr>
                <w:rFonts w:ascii="Times New Roman" w:hAnsi="Times New Roman"/>
              </w:rPr>
              <w:t>Шт.</w:t>
            </w:r>
          </w:p>
        </w:tc>
        <w:tc>
          <w:tcPr>
            <w:tcW w:w="1093" w:type="dxa"/>
            <w:shd w:val="clear" w:color="000000" w:fill="FFFFFF"/>
            <w:vAlign w:val="center"/>
          </w:tcPr>
          <w:p w14:paraId="398F0F1B" w14:textId="78526419" w:rsidR="00D44A2C" w:rsidRPr="00FD02E5" w:rsidRDefault="00FD02E5" w:rsidP="0001087E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D02E5"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D44A2C" w:rsidRPr="00FD02E5" w14:paraId="7C4BD26B" w14:textId="77777777" w:rsidTr="00FD02E5">
        <w:trPr>
          <w:trHeight w:val="408"/>
        </w:trPr>
        <w:tc>
          <w:tcPr>
            <w:tcW w:w="560" w:type="dxa"/>
            <w:shd w:val="clear" w:color="auto" w:fill="auto"/>
            <w:vAlign w:val="center"/>
          </w:tcPr>
          <w:p w14:paraId="733C6382" w14:textId="4F3808A1" w:rsidR="00D44A2C" w:rsidRPr="00FD02E5" w:rsidRDefault="00FD02E5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2E5">
              <w:rPr>
                <w:rFonts w:ascii="Times New Roman" w:eastAsia="Times New Roman" w:hAnsi="Times New Roman"/>
                <w:color w:val="000000"/>
                <w:lang w:eastAsia="ru-RU"/>
              </w:rPr>
              <w:t>31.</w:t>
            </w:r>
          </w:p>
        </w:tc>
        <w:tc>
          <w:tcPr>
            <w:tcW w:w="3575" w:type="dxa"/>
            <w:shd w:val="clear" w:color="auto" w:fill="auto"/>
            <w:vAlign w:val="center"/>
          </w:tcPr>
          <w:p w14:paraId="6EC263BE" w14:textId="382372E8" w:rsidR="00D44A2C" w:rsidRPr="00FD02E5" w:rsidRDefault="00FD02E5" w:rsidP="0001087E">
            <w:pPr>
              <w:rPr>
                <w:rFonts w:ascii="Times New Roman" w:hAnsi="Times New Roman"/>
                <w:color w:val="000000"/>
              </w:rPr>
            </w:pPr>
            <w:r w:rsidRPr="00FD02E5">
              <w:rPr>
                <w:rFonts w:ascii="Times New Roman" w:hAnsi="Times New Roman"/>
                <w:color w:val="000000"/>
              </w:rPr>
              <w:t xml:space="preserve">Плоское зубило SDS max </w:t>
            </w:r>
          </w:p>
        </w:tc>
        <w:tc>
          <w:tcPr>
            <w:tcW w:w="3711" w:type="dxa"/>
            <w:shd w:val="clear" w:color="auto" w:fill="auto"/>
            <w:vAlign w:val="center"/>
          </w:tcPr>
          <w:p w14:paraId="3279510F" w14:textId="42FC0A25" w:rsidR="00D44A2C" w:rsidRPr="00FD02E5" w:rsidRDefault="00FD02E5" w:rsidP="0001087E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D02E5">
              <w:rPr>
                <w:rFonts w:ascii="Times New Roman" w:hAnsi="Times New Roman"/>
                <w:color w:val="000000"/>
              </w:rPr>
              <w:t>400х25 мм КEIL 503125400</w:t>
            </w:r>
          </w:p>
        </w:tc>
        <w:tc>
          <w:tcPr>
            <w:tcW w:w="695" w:type="dxa"/>
            <w:shd w:val="clear" w:color="000000" w:fill="FFFFFF"/>
            <w:vAlign w:val="center"/>
          </w:tcPr>
          <w:p w14:paraId="7327689D" w14:textId="1045A5E0" w:rsidR="00D44A2C" w:rsidRPr="00FD02E5" w:rsidRDefault="00FD02E5" w:rsidP="0001087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FD02E5">
              <w:rPr>
                <w:rFonts w:ascii="Times New Roman" w:hAnsi="Times New Roman"/>
              </w:rPr>
              <w:t>Шт.</w:t>
            </w:r>
          </w:p>
        </w:tc>
        <w:tc>
          <w:tcPr>
            <w:tcW w:w="1093" w:type="dxa"/>
            <w:shd w:val="clear" w:color="000000" w:fill="FFFFFF"/>
            <w:vAlign w:val="center"/>
          </w:tcPr>
          <w:p w14:paraId="49E549C4" w14:textId="4B43FB43" w:rsidR="00D44A2C" w:rsidRPr="00FD02E5" w:rsidRDefault="00FD02E5" w:rsidP="0001087E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D02E5"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D44A2C" w:rsidRPr="00FD02E5" w14:paraId="2CA66012" w14:textId="77777777" w:rsidTr="00FD02E5">
        <w:trPr>
          <w:trHeight w:val="408"/>
        </w:trPr>
        <w:tc>
          <w:tcPr>
            <w:tcW w:w="560" w:type="dxa"/>
            <w:shd w:val="clear" w:color="auto" w:fill="auto"/>
            <w:vAlign w:val="center"/>
          </w:tcPr>
          <w:p w14:paraId="03D45A7F" w14:textId="34F4FCF9" w:rsidR="00D44A2C" w:rsidRPr="00FD02E5" w:rsidRDefault="00FD02E5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2E5">
              <w:rPr>
                <w:rFonts w:ascii="Times New Roman" w:eastAsia="Times New Roman" w:hAnsi="Times New Roman"/>
                <w:color w:val="000000"/>
                <w:lang w:eastAsia="ru-RU"/>
              </w:rPr>
              <w:t>32.</w:t>
            </w:r>
          </w:p>
        </w:tc>
        <w:tc>
          <w:tcPr>
            <w:tcW w:w="3575" w:type="dxa"/>
            <w:shd w:val="clear" w:color="auto" w:fill="auto"/>
            <w:vAlign w:val="center"/>
          </w:tcPr>
          <w:p w14:paraId="04A064ED" w14:textId="4916B936" w:rsidR="00D44A2C" w:rsidRPr="00FD02E5" w:rsidRDefault="00FD02E5" w:rsidP="0001087E">
            <w:pPr>
              <w:rPr>
                <w:rFonts w:ascii="Times New Roman" w:hAnsi="Times New Roman"/>
                <w:color w:val="000000"/>
              </w:rPr>
            </w:pPr>
            <w:r w:rsidRPr="00FD02E5">
              <w:rPr>
                <w:rFonts w:ascii="Times New Roman" w:hAnsi="Times New Roman"/>
                <w:color w:val="000000"/>
              </w:rPr>
              <w:t xml:space="preserve">Плоское зубило SDS-max </w:t>
            </w:r>
          </w:p>
        </w:tc>
        <w:tc>
          <w:tcPr>
            <w:tcW w:w="3711" w:type="dxa"/>
            <w:shd w:val="clear" w:color="auto" w:fill="auto"/>
            <w:vAlign w:val="center"/>
          </w:tcPr>
          <w:p w14:paraId="184C80B6" w14:textId="07CC1DFE" w:rsidR="00D44A2C" w:rsidRPr="00FD02E5" w:rsidRDefault="00FD02E5" w:rsidP="0001087E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D02E5">
              <w:rPr>
                <w:rFonts w:ascii="Times New Roman" w:hAnsi="Times New Roman"/>
                <w:color w:val="000000"/>
              </w:rPr>
              <w:t>280х25 мм KEIL 503125280</w:t>
            </w:r>
          </w:p>
        </w:tc>
        <w:tc>
          <w:tcPr>
            <w:tcW w:w="695" w:type="dxa"/>
            <w:shd w:val="clear" w:color="000000" w:fill="FFFFFF"/>
            <w:vAlign w:val="center"/>
          </w:tcPr>
          <w:p w14:paraId="49F28AD3" w14:textId="17974D7E" w:rsidR="00D44A2C" w:rsidRPr="00FD02E5" w:rsidRDefault="00FD02E5" w:rsidP="0001087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FD02E5">
              <w:rPr>
                <w:rFonts w:ascii="Times New Roman" w:hAnsi="Times New Roman"/>
              </w:rPr>
              <w:t>Шт.</w:t>
            </w:r>
          </w:p>
        </w:tc>
        <w:tc>
          <w:tcPr>
            <w:tcW w:w="1093" w:type="dxa"/>
            <w:shd w:val="clear" w:color="000000" w:fill="FFFFFF"/>
            <w:vAlign w:val="center"/>
          </w:tcPr>
          <w:p w14:paraId="78C4B024" w14:textId="5637720B" w:rsidR="00D44A2C" w:rsidRPr="00FD02E5" w:rsidRDefault="00FD02E5" w:rsidP="0001087E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D02E5"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D44A2C" w:rsidRPr="00FD02E5" w14:paraId="5FD6356C" w14:textId="77777777" w:rsidTr="00FD02E5">
        <w:trPr>
          <w:trHeight w:val="408"/>
        </w:trPr>
        <w:tc>
          <w:tcPr>
            <w:tcW w:w="560" w:type="dxa"/>
            <w:shd w:val="clear" w:color="auto" w:fill="auto"/>
            <w:vAlign w:val="center"/>
          </w:tcPr>
          <w:p w14:paraId="05C06A49" w14:textId="5652BDC5" w:rsidR="00D44A2C" w:rsidRPr="00FD02E5" w:rsidRDefault="00FD02E5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2E5">
              <w:rPr>
                <w:rFonts w:ascii="Times New Roman" w:eastAsia="Times New Roman" w:hAnsi="Times New Roman"/>
                <w:color w:val="000000"/>
                <w:lang w:eastAsia="ru-RU"/>
              </w:rPr>
              <w:t>33.</w:t>
            </w:r>
          </w:p>
        </w:tc>
        <w:tc>
          <w:tcPr>
            <w:tcW w:w="3575" w:type="dxa"/>
            <w:shd w:val="clear" w:color="auto" w:fill="auto"/>
            <w:vAlign w:val="center"/>
          </w:tcPr>
          <w:p w14:paraId="41BA1A88" w14:textId="5D3E6AFD" w:rsidR="00D44A2C" w:rsidRPr="00FD02E5" w:rsidRDefault="00FD02E5" w:rsidP="0001087E">
            <w:pPr>
              <w:rPr>
                <w:rFonts w:ascii="Times New Roman" w:hAnsi="Times New Roman"/>
                <w:color w:val="000000"/>
              </w:rPr>
            </w:pPr>
            <w:r w:rsidRPr="00FD02E5">
              <w:rPr>
                <w:rFonts w:ascii="Times New Roman" w:hAnsi="Times New Roman"/>
                <w:color w:val="000000"/>
              </w:rPr>
              <w:t xml:space="preserve">Растворитель нефтянной </w:t>
            </w:r>
          </w:p>
        </w:tc>
        <w:tc>
          <w:tcPr>
            <w:tcW w:w="3711" w:type="dxa"/>
            <w:shd w:val="clear" w:color="auto" w:fill="auto"/>
            <w:vAlign w:val="center"/>
          </w:tcPr>
          <w:p w14:paraId="1B98AD19" w14:textId="3E9B64EB" w:rsidR="00D44A2C" w:rsidRPr="00FD02E5" w:rsidRDefault="00FD02E5" w:rsidP="0001087E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D02E5">
              <w:rPr>
                <w:rFonts w:ascii="Times New Roman" w:hAnsi="Times New Roman"/>
                <w:color w:val="000000"/>
              </w:rPr>
              <w:t>Нефтехимик 20л КЛ200000</w:t>
            </w:r>
          </w:p>
        </w:tc>
        <w:tc>
          <w:tcPr>
            <w:tcW w:w="695" w:type="dxa"/>
            <w:shd w:val="clear" w:color="000000" w:fill="FFFFFF"/>
            <w:vAlign w:val="center"/>
          </w:tcPr>
          <w:p w14:paraId="4B355BD1" w14:textId="34AA9B3D" w:rsidR="00D44A2C" w:rsidRPr="00FD02E5" w:rsidRDefault="00FD02E5" w:rsidP="0001087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FD02E5">
              <w:rPr>
                <w:rFonts w:ascii="Times New Roman" w:hAnsi="Times New Roman"/>
              </w:rPr>
              <w:t>Шт.</w:t>
            </w:r>
          </w:p>
        </w:tc>
        <w:tc>
          <w:tcPr>
            <w:tcW w:w="1093" w:type="dxa"/>
            <w:shd w:val="clear" w:color="000000" w:fill="FFFFFF"/>
            <w:vAlign w:val="center"/>
          </w:tcPr>
          <w:p w14:paraId="5910428E" w14:textId="288591A8" w:rsidR="00D44A2C" w:rsidRPr="00FD02E5" w:rsidRDefault="00FD02E5" w:rsidP="0001087E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D02E5"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D44A2C" w:rsidRPr="00FD02E5" w14:paraId="6EC5BB7C" w14:textId="77777777" w:rsidTr="00FD02E5">
        <w:trPr>
          <w:trHeight w:val="385"/>
        </w:trPr>
        <w:tc>
          <w:tcPr>
            <w:tcW w:w="560" w:type="dxa"/>
            <w:shd w:val="clear" w:color="auto" w:fill="auto"/>
            <w:vAlign w:val="center"/>
          </w:tcPr>
          <w:p w14:paraId="37CC6965" w14:textId="7EDC354C" w:rsidR="00D44A2C" w:rsidRPr="00FD02E5" w:rsidRDefault="00FD02E5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2E5">
              <w:rPr>
                <w:rFonts w:ascii="Times New Roman" w:eastAsia="Times New Roman" w:hAnsi="Times New Roman"/>
                <w:color w:val="000000"/>
                <w:lang w:eastAsia="ru-RU"/>
              </w:rPr>
              <w:t>34.</w:t>
            </w:r>
          </w:p>
        </w:tc>
        <w:tc>
          <w:tcPr>
            <w:tcW w:w="3575" w:type="dxa"/>
            <w:shd w:val="clear" w:color="auto" w:fill="auto"/>
            <w:vAlign w:val="center"/>
          </w:tcPr>
          <w:p w14:paraId="37F41684" w14:textId="3227AF1C" w:rsidR="00D44A2C" w:rsidRPr="00FD02E5" w:rsidRDefault="00FD02E5" w:rsidP="00FD02E5">
            <w:pPr>
              <w:rPr>
                <w:rFonts w:ascii="Times New Roman" w:hAnsi="Times New Roman"/>
                <w:color w:val="000000"/>
              </w:rPr>
            </w:pPr>
            <w:r w:rsidRPr="00FD02E5">
              <w:rPr>
                <w:rFonts w:ascii="Times New Roman" w:hAnsi="Times New Roman"/>
                <w:color w:val="000000"/>
              </w:rPr>
              <w:t xml:space="preserve">Шпилька </w:t>
            </w:r>
            <w:r w:rsidRPr="00FD02E5">
              <w:rPr>
                <w:rFonts w:ascii="Times New Roman" w:hAnsi="Times New Roman"/>
                <w:color w:val="000000"/>
                <w:lang w:val="en-US"/>
              </w:rPr>
              <w:t>Fischer</w:t>
            </w:r>
            <w:r w:rsidRPr="00FD02E5">
              <w:rPr>
                <w:rFonts w:ascii="Times New Roman" w:hAnsi="Times New Roman"/>
                <w:color w:val="000000"/>
              </w:rPr>
              <w:t xml:space="preserve"> </w:t>
            </w:r>
            <w:r w:rsidRPr="00FD02E5">
              <w:rPr>
                <w:rFonts w:ascii="Times New Roman" w:hAnsi="Times New Roman"/>
                <w:color w:val="000000"/>
                <w:lang w:val="en-US"/>
              </w:rPr>
              <w:t>Fis</w:t>
            </w:r>
            <w:r w:rsidRPr="00FD02E5">
              <w:rPr>
                <w:rFonts w:ascii="Times New Roman" w:hAnsi="Times New Roman"/>
                <w:color w:val="000000"/>
              </w:rPr>
              <w:t xml:space="preserve"> А 5.8 </w:t>
            </w:r>
            <w:r w:rsidRPr="00FD02E5">
              <w:rPr>
                <w:rFonts w:ascii="Times New Roman" w:hAnsi="Times New Roman"/>
                <w:color w:val="000000"/>
                <w:lang w:val="en-US"/>
              </w:rPr>
              <w:t>M</w:t>
            </w:r>
            <w:r w:rsidRPr="00FD02E5">
              <w:rPr>
                <w:rFonts w:ascii="Times New Roman" w:hAnsi="Times New Roman"/>
                <w:color w:val="000000"/>
              </w:rPr>
              <w:t>12</w:t>
            </w:r>
            <w:r w:rsidRPr="00FD02E5">
              <w:rPr>
                <w:rFonts w:ascii="Times New Roman" w:hAnsi="Times New Roman"/>
                <w:color w:val="000000"/>
                <w:lang w:val="en-US"/>
              </w:rPr>
              <w:t>x</w:t>
            </w:r>
            <w:r w:rsidRPr="00FD02E5">
              <w:rPr>
                <w:rFonts w:ascii="Times New Roman" w:hAnsi="Times New Roman"/>
                <w:color w:val="000000"/>
              </w:rPr>
              <w:t>110 или аналог</w:t>
            </w:r>
          </w:p>
        </w:tc>
        <w:tc>
          <w:tcPr>
            <w:tcW w:w="3711" w:type="dxa"/>
            <w:shd w:val="clear" w:color="auto" w:fill="auto"/>
            <w:vAlign w:val="center"/>
          </w:tcPr>
          <w:p w14:paraId="2A10A317" w14:textId="77777777" w:rsidR="00D44A2C" w:rsidRPr="00FD02E5" w:rsidRDefault="00D44A2C" w:rsidP="0001087E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95" w:type="dxa"/>
            <w:shd w:val="clear" w:color="000000" w:fill="FFFFFF"/>
            <w:vAlign w:val="center"/>
          </w:tcPr>
          <w:p w14:paraId="5B4D7ABA" w14:textId="7EBAB509" w:rsidR="00D44A2C" w:rsidRPr="00FD02E5" w:rsidRDefault="00FD02E5" w:rsidP="0001087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FD02E5">
              <w:rPr>
                <w:rFonts w:ascii="Times New Roman" w:hAnsi="Times New Roman"/>
              </w:rPr>
              <w:t>Шт.</w:t>
            </w:r>
          </w:p>
        </w:tc>
        <w:tc>
          <w:tcPr>
            <w:tcW w:w="1093" w:type="dxa"/>
            <w:shd w:val="clear" w:color="000000" w:fill="FFFFFF"/>
            <w:vAlign w:val="center"/>
          </w:tcPr>
          <w:p w14:paraId="466A1573" w14:textId="76714CB1" w:rsidR="00D44A2C" w:rsidRPr="00FD02E5" w:rsidRDefault="00FD02E5" w:rsidP="0001087E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D02E5">
              <w:rPr>
                <w:rFonts w:ascii="Times New Roman" w:hAnsi="Times New Roman"/>
                <w:color w:val="000000"/>
              </w:rPr>
              <w:t>142</w:t>
            </w:r>
          </w:p>
        </w:tc>
      </w:tr>
      <w:tr w:rsidR="00D44A2C" w:rsidRPr="00FD02E5" w14:paraId="307DDF16" w14:textId="77777777" w:rsidTr="00FD02E5">
        <w:trPr>
          <w:trHeight w:val="408"/>
        </w:trPr>
        <w:tc>
          <w:tcPr>
            <w:tcW w:w="560" w:type="dxa"/>
            <w:shd w:val="clear" w:color="auto" w:fill="auto"/>
            <w:vAlign w:val="center"/>
          </w:tcPr>
          <w:p w14:paraId="32B674AA" w14:textId="4AE8B029" w:rsidR="00D44A2C" w:rsidRPr="00FD02E5" w:rsidRDefault="00FD02E5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2E5">
              <w:rPr>
                <w:rFonts w:ascii="Times New Roman" w:eastAsia="Times New Roman" w:hAnsi="Times New Roman"/>
                <w:color w:val="000000"/>
                <w:lang w:eastAsia="ru-RU"/>
              </w:rPr>
              <w:t>35.</w:t>
            </w:r>
          </w:p>
        </w:tc>
        <w:tc>
          <w:tcPr>
            <w:tcW w:w="3575" w:type="dxa"/>
            <w:shd w:val="clear" w:color="auto" w:fill="auto"/>
            <w:vAlign w:val="center"/>
          </w:tcPr>
          <w:p w14:paraId="1CA677E6" w14:textId="79B83F2C" w:rsidR="00D44A2C" w:rsidRPr="00FD02E5" w:rsidRDefault="00FD02E5" w:rsidP="0001087E">
            <w:pPr>
              <w:rPr>
                <w:rFonts w:ascii="Times New Roman" w:hAnsi="Times New Roman"/>
                <w:color w:val="000000"/>
              </w:rPr>
            </w:pPr>
            <w:r w:rsidRPr="00FD02E5">
              <w:rPr>
                <w:rFonts w:ascii="Times New Roman" w:hAnsi="Times New Roman"/>
                <w:color w:val="000000"/>
              </w:rPr>
              <w:t xml:space="preserve">Хим. анкер </w:t>
            </w:r>
            <w:r w:rsidRPr="00FD02E5">
              <w:rPr>
                <w:rFonts w:ascii="Times New Roman" w:hAnsi="Times New Roman"/>
                <w:color w:val="000000"/>
                <w:lang w:val="en-US"/>
              </w:rPr>
              <w:t>FIS</w:t>
            </w:r>
            <w:r w:rsidRPr="00FD02E5">
              <w:rPr>
                <w:rFonts w:ascii="Times New Roman" w:hAnsi="Times New Roman"/>
                <w:color w:val="000000"/>
              </w:rPr>
              <w:t xml:space="preserve"> ЕМ </w:t>
            </w:r>
            <w:r w:rsidRPr="00FD02E5">
              <w:rPr>
                <w:rFonts w:ascii="Times New Roman" w:hAnsi="Times New Roman"/>
                <w:color w:val="000000"/>
                <w:lang w:val="en-US"/>
              </w:rPr>
              <w:t>Plus</w:t>
            </w:r>
            <w:r w:rsidRPr="00FD02E5">
              <w:rPr>
                <w:rFonts w:ascii="Times New Roman" w:hAnsi="Times New Roman"/>
                <w:color w:val="000000"/>
              </w:rPr>
              <w:t xml:space="preserve"> 390</w:t>
            </w:r>
            <w:r w:rsidRPr="00FD02E5">
              <w:rPr>
                <w:rFonts w:ascii="Times New Roman" w:hAnsi="Times New Roman"/>
                <w:color w:val="000000"/>
                <w:lang w:val="en-US"/>
              </w:rPr>
              <w:t>s</w:t>
            </w:r>
            <w:r w:rsidRPr="00FD02E5">
              <w:rPr>
                <w:rFonts w:ascii="Times New Roman" w:hAnsi="Times New Roman"/>
                <w:color w:val="000000"/>
              </w:rPr>
              <w:t xml:space="preserve"> </w:t>
            </w:r>
            <w:r w:rsidRPr="00FD02E5">
              <w:rPr>
                <w:rFonts w:ascii="Times New Roman" w:hAnsi="Times New Roman"/>
                <w:color w:val="000000"/>
                <w:lang w:val="en-US"/>
              </w:rPr>
              <w:t>Prom</w:t>
            </w:r>
            <w:r w:rsidRPr="00FD02E5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или</w:t>
            </w:r>
            <w:r w:rsidRPr="00FD02E5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аналог</w:t>
            </w:r>
          </w:p>
        </w:tc>
        <w:tc>
          <w:tcPr>
            <w:tcW w:w="3711" w:type="dxa"/>
            <w:shd w:val="clear" w:color="auto" w:fill="auto"/>
            <w:vAlign w:val="center"/>
          </w:tcPr>
          <w:p w14:paraId="395279BD" w14:textId="77777777" w:rsidR="00D44A2C" w:rsidRPr="00FD02E5" w:rsidRDefault="00D44A2C" w:rsidP="0001087E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95" w:type="dxa"/>
            <w:shd w:val="clear" w:color="000000" w:fill="FFFFFF"/>
            <w:vAlign w:val="center"/>
          </w:tcPr>
          <w:p w14:paraId="2C151091" w14:textId="00F67682" w:rsidR="00D44A2C" w:rsidRPr="00FD02E5" w:rsidRDefault="00FD02E5" w:rsidP="0001087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FD02E5">
              <w:rPr>
                <w:rFonts w:ascii="Times New Roman" w:hAnsi="Times New Roman"/>
              </w:rPr>
              <w:t>Мл.</w:t>
            </w:r>
          </w:p>
        </w:tc>
        <w:tc>
          <w:tcPr>
            <w:tcW w:w="1093" w:type="dxa"/>
            <w:shd w:val="clear" w:color="000000" w:fill="FFFFFF"/>
            <w:vAlign w:val="center"/>
          </w:tcPr>
          <w:p w14:paraId="3F295A66" w14:textId="52C7263E" w:rsidR="00D44A2C" w:rsidRPr="00FD02E5" w:rsidRDefault="00FD02E5" w:rsidP="0001087E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D02E5">
              <w:rPr>
                <w:rFonts w:ascii="Times New Roman" w:hAnsi="Times New Roman"/>
                <w:color w:val="000000"/>
              </w:rPr>
              <w:t>500</w:t>
            </w:r>
          </w:p>
        </w:tc>
      </w:tr>
      <w:tr w:rsidR="00FD02E5" w:rsidRPr="00FD02E5" w14:paraId="740E8C3C" w14:textId="77777777" w:rsidTr="00FD02E5">
        <w:trPr>
          <w:trHeight w:val="268"/>
        </w:trPr>
        <w:tc>
          <w:tcPr>
            <w:tcW w:w="560" w:type="dxa"/>
            <w:shd w:val="clear" w:color="auto" w:fill="auto"/>
            <w:vAlign w:val="center"/>
          </w:tcPr>
          <w:p w14:paraId="233DEDC8" w14:textId="49AB12A3" w:rsidR="00FD02E5" w:rsidRPr="00FD02E5" w:rsidRDefault="00FD02E5" w:rsidP="0001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2E5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36.</w:t>
            </w:r>
          </w:p>
        </w:tc>
        <w:tc>
          <w:tcPr>
            <w:tcW w:w="3575" w:type="dxa"/>
            <w:shd w:val="clear" w:color="auto" w:fill="auto"/>
            <w:vAlign w:val="center"/>
          </w:tcPr>
          <w:p w14:paraId="19D7CAFB" w14:textId="6A3B6C8B" w:rsidR="00FD02E5" w:rsidRPr="00FD02E5" w:rsidRDefault="00FD02E5" w:rsidP="0001087E">
            <w:pPr>
              <w:rPr>
                <w:rFonts w:ascii="Times New Roman" w:hAnsi="Times New Roman"/>
                <w:color w:val="000000"/>
              </w:rPr>
            </w:pPr>
            <w:r w:rsidRPr="00FD02E5">
              <w:rPr>
                <w:rFonts w:ascii="Times New Roman" w:hAnsi="Times New Roman"/>
                <w:color w:val="000000"/>
              </w:rPr>
              <w:t xml:space="preserve">Болт М12х150 </w:t>
            </w:r>
          </w:p>
        </w:tc>
        <w:tc>
          <w:tcPr>
            <w:tcW w:w="3711" w:type="dxa"/>
            <w:shd w:val="clear" w:color="auto" w:fill="auto"/>
            <w:vAlign w:val="center"/>
          </w:tcPr>
          <w:p w14:paraId="0692B0F1" w14:textId="04C00CCE" w:rsidR="00FD02E5" w:rsidRPr="00FD02E5" w:rsidRDefault="00FD02E5" w:rsidP="0001087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FD02E5">
              <w:rPr>
                <w:rFonts w:ascii="Times New Roman" w:hAnsi="Times New Roman"/>
                <w:color w:val="000000"/>
              </w:rPr>
              <w:t>(ГОСТ 7798-70)</w:t>
            </w:r>
          </w:p>
        </w:tc>
        <w:tc>
          <w:tcPr>
            <w:tcW w:w="695" w:type="dxa"/>
            <w:shd w:val="clear" w:color="000000" w:fill="FFFFFF"/>
            <w:vAlign w:val="center"/>
          </w:tcPr>
          <w:p w14:paraId="449AB20A" w14:textId="0C6199CA" w:rsidR="00FD02E5" w:rsidRPr="00FD02E5" w:rsidRDefault="00FD02E5" w:rsidP="0001087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FD02E5">
              <w:rPr>
                <w:rFonts w:ascii="Times New Roman" w:hAnsi="Times New Roman"/>
              </w:rPr>
              <w:t>Шт.</w:t>
            </w:r>
          </w:p>
        </w:tc>
        <w:tc>
          <w:tcPr>
            <w:tcW w:w="1093" w:type="dxa"/>
            <w:shd w:val="clear" w:color="000000" w:fill="FFFFFF"/>
            <w:vAlign w:val="center"/>
          </w:tcPr>
          <w:p w14:paraId="7DAD1514" w14:textId="46A9142F" w:rsidR="00FD02E5" w:rsidRPr="00FD02E5" w:rsidRDefault="00FD02E5" w:rsidP="0001087E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D02E5">
              <w:rPr>
                <w:rFonts w:ascii="Times New Roman" w:hAnsi="Times New Roman"/>
                <w:color w:val="000000"/>
              </w:rPr>
              <w:t>15</w:t>
            </w:r>
          </w:p>
        </w:tc>
      </w:tr>
      <w:tr w:rsidR="00FD02E5" w:rsidRPr="00FD02E5" w14:paraId="024012F1" w14:textId="77777777" w:rsidTr="00FD02E5">
        <w:trPr>
          <w:trHeight w:val="53"/>
        </w:trPr>
        <w:tc>
          <w:tcPr>
            <w:tcW w:w="560" w:type="dxa"/>
            <w:shd w:val="clear" w:color="auto" w:fill="auto"/>
            <w:vAlign w:val="center"/>
          </w:tcPr>
          <w:p w14:paraId="3B8BA1E5" w14:textId="51571A9B" w:rsidR="00FD02E5" w:rsidRPr="00FD02E5" w:rsidRDefault="00FD02E5" w:rsidP="00FD02E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2E5">
              <w:rPr>
                <w:rFonts w:ascii="Times New Roman" w:eastAsia="Times New Roman" w:hAnsi="Times New Roman"/>
                <w:color w:val="000000"/>
                <w:lang w:eastAsia="ru-RU"/>
              </w:rPr>
              <w:t>37.</w:t>
            </w:r>
          </w:p>
        </w:tc>
        <w:tc>
          <w:tcPr>
            <w:tcW w:w="3575" w:type="dxa"/>
            <w:shd w:val="clear" w:color="auto" w:fill="auto"/>
            <w:vAlign w:val="center"/>
          </w:tcPr>
          <w:p w14:paraId="76CEA0E9" w14:textId="77021C8D" w:rsidR="00FD02E5" w:rsidRPr="00FD02E5" w:rsidRDefault="00FD02E5" w:rsidP="00FD02E5">
            <w:pPr>
              <w:rPr>
                <w:rFonts w:ascii="Times New Roman" w:hAnsi="Times New Roman"/>
                <w:color w:val="000000"/>
              </w:rPr>
            </w:pPr>
            <w:r w:rsidRPr="00FD02E5">
              <w:rPr>
                <w:rFonts w:ascii="Times New Roman" w:hAnsi="Times New Roman"/>
                <w:color w:val="000000"/>
              </w:rPr>
              <w:t xml:space="preserve">Болт М10х130 </w:t>
            </w:r>
          </w:p>
        </w:tc>
        <w:tc>
          <w:tcPr>
            <w:tcW w:w="3711" w:type="dxa"/>
            <w:shd w:val="clear" w:color="auto" w:fill="auto"/>
            <w:vAlign w:val="center"/>
          </w:tcPr>
          <w:p w14:paraId="6FFFF8DD" w14:textId="640DDB26" w:rsidR="00FD02E5" w:rsidRPr="00FD02E5" w:rsidRDefault="00FD02E5" w:rsidP="00FD02E5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FD02E5">
              <w:rPr>
                <w:rFonts w:ascii="Times New Roman" w:hAnsi="Times New Roman"/>
                <w:color w:val="000000"/>
              </w:rPr>
              <w:t>(ГОСТ 7798-70)</w:t>
            </w:r>
          </w:p>
        </w:tc>
        <w:tc>
          <w:tcPr>
            <w:tcW w:w="695" w:type="dxa"/>
            <w:shd w:val="clear" w:color="000000" w:fill="FFFFFF"/>
            <w:vAlign w:val="center"/>
          </w:tcPr>
          <w:p w14:paraId="49FB179E" w14:textId="5FB715DB" w:rsidR="00FD02E5" w:rsidRPr="00FD02E5" w:rsidRDefault="00FD02E5" w:rsidP="00FD02E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FD02E5">
              <w:rPr>
                <w:rFonts w:ascii="Times New Roman" w:hAnsi="Times New Roman"/>
              </w:rPr>
              <w:t>Шт.</w:t>
            </w:r>
          </w:p>
        </w:tc>
        <w:tc>
          <w:tcPr>
            <w:tcW w:w="1093" w:type="dxa"/>
            <w:shd w:val="clear" w:color="000000" w:fill="FFFFFF"/>
            <w:vAlign w:val="center"/>
          </w:tcPr>
          <w:p w14:paraId="40C5E071" w14:textId="0DCE6A86" w:rsidR="00FD02E5" w:rsidRPr="00FD02E5" w:rsidRDefault="00FD02E5" w:rsidP="00FD02E5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D02E5">
              <w:rPr>
                <w:rFonts w:ascii="Times New Roman" w:hAnsi="Times New Roman"/>
                <w:color w:val="000000"/>
              </w:rPr>
              <w:t>15</w:t>
            </w:r>
          </w:p>
        </w:tc>
      </w:tr>
      <w:tr w:rsidR="00FD02E5" w:rsidRPr="00FD02E5" w14:paraId="0CD4D7B6" w14:textId="77777777" w:rsidTr="00FD02E5">
        <w:trPr>
          <w:trHeight w:val="95"/>
        </w:trPr>
        <w:tc>
          <w:tcPr>
            <w:tcW w:w="560" w:type="dxa"/>
            <w:shd w:val="clear" w:color="auto" w:fill="auto"/>
            <w:vAlign w:val="center"/>
          </w:tcPr>
          <w:p w14:paraId="6F234A64" w14:textId="7D9B6C56" w:rsidR="00FD02E5" w:rsidRPr="00FD02E5" w:rsidRDefault="00FD02E5" w:rsidP="00FD02E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2E5">
              <w:rPr>
                <w:rFonts w:ascii="Times New Roman" w:eastAsia="Times New Roman" w:hAnsi="Times New Roman"/>
                <w:color w:val="000000"/>
                <w:lang w:eastAsia="ru-RU"/>
              </w:rPr>
              <w:t>38.</w:t>
            </w:r>
          </w:p>
        </w:tc>
        <w:tc>
          <w:tcPr>
            <w:tcW w:w="3575" w:type="dxa"/>
            <w:shd w:val="clear" w:color="auto" w:fill="auto"/>
            <w:vAlign w:val="center"/>
          </w:tcPr>
          <w:p w14:paraId="37E9C9EE" w14:textId="34B79AD7" w:rsidR="00FD02E5" w:rsidRPr="00FD02E5" w:rsidRDefault="00FD02E5" w:rsidP="00FD02E5">
            <w:pPr>
              <w:rPr>
                <w:rFonts w:ascii="Times New Roman" w:hAnsi="Times New Roman"/>
                <w:color w:val="000000"/>
              </w:rPr>
            </w:pPr>
            <w:r w:rsidRPr="00FD02E5">
              <w:rPr>
                <w:rFonts w:ascii="Times New Roman" w:hAnsi="Times New Roman"/>
                <w:color w:val="000000"/>
              </w:rPr>
              <w:t xml:space="preserve">Шайба 12 </w:t>
            </w:r>
          </w:p>
        </w:tc>
        <w:tc>
          <w:tcPr>
            <w:tcW w:w="3711" w:type="dxa"/>
            <w:shd w:val="clear" w:color="auto" w:fill="auto"/>
            <w:vAlign w:val="center"/>
          </w:tcPr>
          <w:p w14:paraId="1EF473B9" w14:textId="02BC024D" w:rsidR="00FD02E5" w:rsidRPr="00FD02E5" w:rsidRDefault="00FD02E5" w:rsidP="00FD02E5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FD02E5">
              <w:rPr>
                <w:rFonts w:ascii="Times New Roman" w:hAnsi="Times New Roman"/>
                <w:color w:val="000000"/>
              </w:rPr>
              <w:t>(ГОСТ 11371-78)</w:t>
            </w:r>
          </w:p>
        </w:tc>
        <w:tc>
          <w:tcPr>
            <w:tcW w:w="695" w:type="dxa"/>
            <w:shd w:val="clear" w:color="000000" w:fill="FFFFFF"/>
            <w:vAlign w:val="center"/>
          </w:tcPr>
          <w:p w14:paraId="230845E4" w14:textId="295CA7D3" w:rsidR="00FD02E5" w:rsidRPr="00FD02E5" w:rsidRDefault="00FD02E5" w:rsidP="00FD02E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FD02E5">
              <w:rPr>
                <w:rFonts w:ascii="Times New Roman" w:hAnsi="Times New Roman"/>
              </w:rPr>
              <w:t>Шт.</w:t>
            </w:r>
          </w:p>
        </w:tc>
        <w:tc>
          <w:tcPr>
            <w:tcW w:w="1093" w:type="dxa"/>
            <w:shd w:val="clear" w:color="000000" w:fill="FFFFFF"/>
            <w:vAlign w:val="center"/>
          </w:tcPr>
          <w:p w14:paraId="0F6E12D3" w14:textId="629F1C4C" w:rsidR="00FD02E5" w:rsidRPr="00FD02E5" w:rsidRDefault="00FD02E5" w:rsidP="00FD02E5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D02E5">
              <w:rPr>
                <w:rFonts w:ascii="Times New Roman" w:hAnsi="Times New Roman"/>
                <w:color w:val="000000"/>
              </w:rPr>
              <w:t>15</w:t>
            </w:r>
          </w:p>
        </w:tc>
      </w:tr>
      <w:tr w:rsidR="00FD02E5" w:rsidRPr="00FD02E5" w14:paraId="4A8E70CD" w14:textId="77777777" w:rsidTr="00FD02E5">
        <w:trPr>
          <w:trHeight w:val="73"/>
        </w:trPr>
        <w:tc>
          <w:tcPr>
            <w:tcW w:w="560" w:type="dxa"/>
            <w:shd w:val="clear" w:color="auto" w:fill="auto"/>
            <w:vAlign w:val="center"/>
          </w:tcPr>
          <w:p w14:paraId="09F22247" w14:textId="101FF678" w:rsidR="00FD02E5" w:rsidRPr="00FD02E5" w:rsidRDefault="00FD02E5" w:rsidP="00FD02E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2E5">
              <w:rPr>
                <w:rFonts w:ascii="Times New Roman" w:eastAsia="Times New Roman" w:hAnsi="Times New Roman"/>
                <w:color w:val="000000"/>
                <w:lang w:eastAsia="ru-RU"/>
              </w:rPr>
              <w:t>39.</w:t>
            </w:r>
          </w:p>
        </w:tc>
        <w:tc>
          <w:tcPr>
            <w:tcW w:w="3575" w:type="dxa"/>
            <w:shd w:val="clear" w:color="auto" w:fill="auto"/>
            <w:vAlign w:val="center"/>
          </w:tcPr>
          <w:p w14:paraId="2919A163" w14:textId="16D591DE" w:rsidR="00FD02E5" w:rsidRPr="00FD02E5" w:rsidRDefault="00FD02E5" w:rsidP="00FD02E5">
            <w:pPr>
              <w:rPr>
                <w:rFonts w:ascii="Times New Roman" w:hAnsi="Times New Roman"/>
                <w:color w:val="000000"/>
              </w:rPr>
            </w:pPr>
            <w:r w:rsidRPr="00FD02E5">
              <w:rPr>
                <w:rFonts w:ascii="Times New Roman" w:hAnsi="Times New Roman"/>
                <w:color w:val="000000"/>
              </w:rPr>
              <w:t xml:space="preserve">Шайба 10 </w:t>
            </w:r>
          </w:p>
        </w:tc>
        <w:tc>
          <w:tcPr>
            <w:tcW w:w="3711" w:type="dxa"/>
            <w:shd w:val="clear" w:color="auto" w:fill="auto"/>
            <w:vAlign w:val="center"/>
          </w:tcPr>
          <w:p w14:paraId="57511127" w14:textId="1A49AD85" w:rsidR="00FD02E5" w:rsidRPr="00FD02E5" w:rsidRDefault="00FD02E5" w:rsidP="00FD02E5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FD02E5">
              <w:rPr>
                <w:rFonts w:ascii="Times New Roman" w:hAnsi="Times New Roman"/>
                <w:color w:val="000000"/>
              </w:rPr>
              <w:t>(ГОСТ 11371-78)</w:t>
            </w:r>
          </w:p>
        </w:tc>
        <w:tc>
          <w:tcPr>
            <w:tcW w:w="695" w:type="dxa"/>
            <w:shd w:val="clear" w:color="000000" w:fill="FFFFFF"/>
            <w:vAlign w:val="center"/>
          </w:tcPr>
          <w:p w14:paraId="5C0BFC3A" w14:textId="77B05B4B" w:rsidR="00FD02E5" w:rsidRPr="00FD02E5" w:rsidRDefault="00FD02E5" w:rsidP="00FD02E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FD02E5">
              <w:rPr>
                <w:rFonts w:ascii="Times New Roman" w:hAnsi="Times New Roman"/>
              </w:rPr>
              <w:t>Шт.</w:t>
            </w:r>
          </w:p>
        </w:tc>
        <w:tc>
          <w:tcPr>
            <w:tcW w:w="1093" w:type="dxa"/>
            <w:shd w:val="clear" w:color="000000" w:fill="FFFFFF"/>
            <w:vAlign w:val="center"/>
          </w:tcPr>
          <w:p w14:paraId="52D82EF6" w14:textId="43AB4EFF" w:rsidR="00FD02E5" w:rsidRPr="00FD02E5" w:rsidRDefault="00FD02E5" w:rsidP="00FD02E5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D02E5">
              <w:rPr>
                <w:rFonts w:ascii="Times New Roman" w:hAnsi="Times New Roman"/>
                <w:color w:val="000000"/>
              </w:rPr>
              <w:t>15</w:t>
            </w:r>
          </w:p>
        </w:tc>
      </w:tr>
      <w:tr w:rsidR="00FD02E5" w:rsidRPr="00FD02E5" w14:paraId="38E3C9D6" w14:textId="77777777" w:rsidTr="00FD02E5">
        <w:trPr>
          <w:trHeight w:val="53"/>
        </w:trPr>
        <w:tc>
          <w:tcPr>
            <w:tcW w:w="560" w:type="dxa"/>
            <w:shd w:val="clear" w:color="auto" w:fill="auto"/>
            <w:vAlign w:val="center"/>
          </w:tcPr>
          <w:p w14:paraId="558A55B8" w14:textId="15E0005C" w:rsidR="00FD02E5" w:rsidRPr="00FD02E5" w:rsidRDefault="00FD02E5" w:rsidP="00FD02E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2E5">
              <w:rPr>
                <w:rFonts w:ascii="Times New Roman" w:eastAsia="Times New Roman" w:hAnsi="Times New Roman"/>
                <w:color w:val="000000"/>
                <w:lang w:eastAsia="ru-RU"/>
              </w:rPr>
              <w:t>40.</w:t>
            </w:r>
          </w:p>
        </w:tc>
        <w:tc>
          <w:tcPr>
            <w:tcW w:w="3575" w:type="dxa"/>
            <w:shd w:val="clear" w:color="auto" w:fill="auto"/>
            <w:vAlign w:val="center"/>
          </w:tcPr>
          <w:p w14:paraId="3707473D" w14:textId="3111AA4F" w:rsidR="00FD02E5" w:rsidRPr="00FD02E5" w:rsidRDefault="00FD02E5" w:rsidP="00FD02E5">
            <w:pPr>
              <w:rPr>
                <w:rFonts w:ascii="Times New Roman" w:hAnsi="Times New Roman"/>
                <w:color w:val="000000"/>
              </w:rPr>
            </w:pPr>
            <w:r w:rsidRPr="00FD02E5">
              <w:rPr>
                <w:rFonts w:ascii="Times New Roman" w:hAnsi="Times New Roman"/>
                <w:color w:val="000000"/>
              </w:rPr>
              <w:t>Гайка M10</w:t>
            </w:r>
          </w:p>
        </w:tc>
        <w:tc>
          <w:tcPr>
            <w:tcW w:w="3711" w:type="dxa"/>
            <w:shd w:val="clear" w:color="auto" w:fill="auto"/>
            <w:vAlign w:val="center"/>
          </w:tcPr>
          <w:p w14:paraId="2D44CF5F" w14:textId="52423726" w:rsidR="00FD02E5" w:rsidRPr="00FD02E5" w:rsidRDefault="00FD02E5" w:rsidP="00FD02E5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FD02E5">
              <w:rPr>
                <w:rFonts w:ascii="Times New Roman" w:hAnsi="Times New Roman"/>
                <w:color w:val="000000"/>
              </w:rPr>
              <w:t>(ГОСТ 5915-70)</w:t>
            </w:r>
          </w:p>
        </w:tc>
        <w:tc>
          <w:tcPr>
            <w:tcW w:w="695" w:type="dxa"/>
            <w:shd w:val="clear" w:color="000000" w:fill="FFFFFF"/>
            <w:vAlign w:val="center"/>
          </w:tcPr>
          <w:p w14:paraId="43D42BAE" w14:textId="38C9F210" w:rsidR="00FD02E5" w:rsidRPr="00FD02E5" w:rsidRDefault="00FD02E5" w:rsidP="00FD02E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FD02E5">
              <w:rPr>
                <w:rFonts w:ascii="Times New Roman" w:hAnsi="Times New Roman"/>
              </w:rPr>
              <w:t>Шт.</w:t>
            </w:r>
          </w:p>
        </w:tc>
        <w:tc>
          <w:tcPr>
            <w:tcW w:w="1093" w:type="dxa"/>
            <w:shd w:val="clear" w:color="000000" w:fill="FFFFFF"/>
            <w:vAlign w:val="center"/>
          </w:tcPr>
          <w:p w14:paraId="3D9C8695" w14:textId="365832DE" w:rsidR="00FD02E5" w:rsidRPr="00FD02E5" w:rsidRDefault="00FD02E5" w:rsidP="00FD02E5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D02E5">
              <w:rPr>
                <w:rFonts w:ascii="Times New Roman" w:hAnsi="Times New Roman"/>
                <w:color w:val="000000"/>
              </w:rPr>
              <w:t>15</w:t>
            </w:r>
          </w:p>
        </w:tc>
      </w:tr>
    </w:tbl>
    <w:p w14:paraId="79124DE7" w14:textId="37ED246E" w:rsidR="00A01DB7" w:rsidRPr="00FD02E5" w:rsidRDefault="00550AF0" w:rsidP="00C15883">
      <w:pPr>
        <w:pStyle w:val="af5"/>
        <w:tabs>
          <w:tab w:val="left" w:pos="567"/>
        </w:tabs>
        <w:ind w:left="360"/>
        <w:rPr>
          <w:rFonts w:ascii="Times New Roman" w:eastAsia="SimSun" w:hAnsi="Times New Roman"/>
          <w:sz w:val="20"/>
          <w:szCs w:val="20"/>
          <w:lang w:val="en-US" w:eastAsia="ru-RU"/>
        </w:rPr>
      </w:pPr>
      <w:r w:rsidRPr="00FD02E5">
        <w:rPr>
          <w:lang w:val="en-US"/>
        </w:rPr>
        <w:t xml:space="preserve"> </w:t>
      </w:r>
      <w:r w:rsidR="00A01DB7">
        <w:fldChar w:fldCharType="begin"/>
      </w:r>
      <w:r w:rsidR="00A01DB7" w:rsidRPr="00FD02E5">
        <w:rPr>
          <w:lang w:val="en-US"/>
        </w:rPr>
        <w:instrText xml:space="preserve"> LINK Excel.Sheet.12 "</w:instrText>
      </w:r>
      <w:r w:rsidR="00A01DB7">
        <w:instrText>Книга</w:instrText>
      </w:r>
      <w:r w:rsidR="00A01DB7" w:rsidRPr="00FD02E5">
        <w:rPr>
          <w:lang w:val="en-US"/>
        </w:rPr>
        <w:instrText>2" "</w:instrText>
      </w:r>
      <w:r w:rsidR="00A01DB7">
        <w:instrText>Лист</w:instrText>
      </w:r>
      <w:r w:rsidR="00A01DB7" w:rsidRPr="00FD02E5">
        <w:rPr>
          <w:lang w:val="en-US"/>
        </w:rPr>
        <w:instrText xml:space="preserve">1!R1C1:R74C6" \a \f 4 \h  \* MERGEFORMAT </w:instrText>
      </w:r>
      <w:r w:rsidR="00A01DB7">
        <w:fldChar w:fldCharType="separate"/>
      </w:r>
    </w:p>
    <w:p w14:paraId="0EBA2BF1" w14:textId="0CC454ED" w:rsidR="00B30EAC" w:rsidRPr="00B331A6" w:rsidRDefault="00A01DB7" w:rsidP="00247678">
      <w:pPr>
        <w:pStyle w:val="af5"/>
        <w:tabs>
          <w:tab w:val="left" w:pos="567"/>
        </w:tabs>
        <w:ind w:left="3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fldChar w:fldCharType="end"/>
      </w:r>
      <w:r w:rsidR="00B30EAC" w:rsidRPr="00B331A6">
        <w:rPr>
          <w:rFonts w:ascii="Times New Roman" w:hAnsi="Times New Roman"/>
          <w:b/>
          <w:bCs/>
          <w:sz w:val="24"/>
          <w:szCs w:val="24"/>
        </w:rPr>
        <w:t>СРОКИ ПОСТАВКИ ПРОДУКЦИИ</w:t>
      </w:r>
    </w:p>
    <w:p w14:paraId="1734878F" w14:textId="77777777" w:rsidR="00B30EAC" w:rsidRPr="0081572A" w:rsidRDefault="00B30EAC" w:rsidP="00B30EAC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81572A">
        <w:rPr>
          <w:rFonts w:ascii="Times New Roman" w:hAnsi="Times New Roman"/>
          <w:sz w:val="24"/>
          <w:szCs w:val="24"/>
        </w:rPr>
        <w:t>Начало поставки – с даты заключения договора</w:t>
      </w:r>
      <w:r w:rsidR="00C51301">
        <w:rPr>
          <w:rFonts w:ascii="Times New Roman" w:hAnsi="Times New Roman"/>
          <w:sz w:val="24"/>
          <w:szCs w:val="24"/>
        </w:rPr>
        <w:t>, по заявкам заказчика</w:t>
      </w:r>
      <w:r w:rsidRPr="0081572A">
        <w:rPr>
          <w:rFonts w:ascii="Times New Roman" w:hAnsi="Times New Roman"/>
          <w:sz w:val="24"/>
          <w:szCs w:val="24"/>
        </w:rPr>
        <w:t>.</w:t>
      </w:r>
    </w:p>
    <w:p w14:paraId="5541259B" w14:textId="3DCF4333" w:rsidR="005D1F5E" w:rsidRPr="004A2CDC" w:rsidRDefault="001E23BF" w:rsidP="004A2CDC">
      <w:pPr>
        <w:pStyle w:val="af5"/>
        <w:numPr>
          <w:ilvl w:val="1"/>
          <w:numId w:val="4"/>
        </w:numPr>
        <w:ind w:left="567" w:hanging="567"/>
        <w:rPr>
          <w:rFonts w:ascii="Times New Roman" w:hAnsi="Times New Roman"/>
          <w:sz w:val="24"/>
          <w:szCs w:val="24"/>
        </w:rPr>
      </w:pPr>
      <w:r w:rsidRPr="001E23BF">
        <w:rPr>
          <w:rFonts w:ascii="Times New Roman" w:hAnsi="Times New Roman"/>
          <w:sz w:val="24"/>
          <w:szCs w:val="24"/>
        </w:rPr>
        <w:t xml:space="preserve">Окончание поставки – </w:t>
      </w:r>
      <w:r w:rsidR="004C64D8">
        <w:rPr>
          <w:rFonts w:ascii="Times New Roman" w:hAnsi="Times New Roman"/>
          <w:sz w:val="24"/>
          <w:szCs w:val="24"/>
        </w:rPr>
        <w:t xml:space="preserve">в течение </w:t>
      </w:r>
      <w:r w:rsidR="004D0AF2">
        <w:rPr>
          <w:rFonts w:ascii="Times New Roman" w:hAnsi="Times New Roman"/>
          <w:sz w:val="24"/>
          <w:szCs w:val="24"/>
        </w:rPr>
        <w:t>9</w:t>
      </w:r>
      <w:r w:rsidR="009453BE">
        <w:rPr>
          <w:rFonts w:ascii="Times New Roman" w:hAnsi="Times New Roman"/>
          <w:sz w:val="24"/>
          <w:szCs w:val="24"/>
        </w:rPr>
        <w:t>0</w:t>
      </w:r>
      <w:r w:rsidR="00CF4013">
        <w:rPr>
          <w:rFonts w:ascii="Times New Roman" w:hAnsi="Times New Roman"/>
          <w:sz w:val="24"/>
          <w:szCs w:val="24"/>
        </w:rPr>
        <w:t xml:space="preserve"> дней</w:t>
      </w:r>
      <w:r w:rsidRPr="001E23BF">
        <w:rPr>
          <w:rFonts w:ascii="Times New Roman" w:hAnsi="Times New Roman"/>
          <w:sz w:val="24"/>
          <w:szCs w:val="24"/>
        </w:rPr>
        <w:t xml:space="preserve"> с даты заключения договора. Срок поставки по заявке составляет </w:t>
      </w:r>
      <w:r w:rsidRPr="00EB55BB">
        <w:rPr>
          <w:rFonts w:ascii="Times New Roman" w:hAnsi="Times New Roman"/>
          <w:sz w:val="24"/>
          <w:szCs w:val="24"/>
        </w:rPr>
        <w:t xml:space="preserve">не более </w:t>
      </w:r>
      <w:r w:rsidR="006C2B0F">
        <w:rPr>
          <w:rFonts w:ascii="Times New Roman" w:hAnsi="Times New Roman"/>
          <w:sz w:val="24"/>
          <w:szCs w:val="24"/>
        </w:rPr>
        <w:t>7</w:t>
      </w:r>
      <w:r w:rsidRPr="00EB55BB">
        <w:rPr>
          <w:rFonts w:ascii="Times New Roman" w:hAnsi="Times New Roman"/>
          <w:sz w:val="24"/>
          <w:szCs w:val="24"/>
        </w:rPr>
        <w:t xml:space="preserve"> рабочих дней</w:t>
      </w:r>
      <w:r w:rsidRPr="001E23BF">
        <w:rPr>
          <w:rFonts w:ascii="Times New Roman" w:hAnsi="Times New Roman"/>
          <w:sz w:val="24"/>
          <w:szCs w:val="24"/>
        </w:rPr>
        <w:t xml:space="preserve"> с дат</w:t>
      </w:r>
      <w:r>
        <w:rPr>
          <w:rFonts w:ascii="Times New Roman" w:hAnsi="Times New Roman"/>
          <w:sz w:val="24"/>
          <w:szCs w:val="24"/>
        </w:rPr>
        <w:t>ы получения авансового платежа.</w:t>
      </w:r>
    </w:p>
    <w:p w14:paraId="3F4C8F0A" w14:textId="77777777" w:rsidR="00366AAC" w:rsidRDefault="00B32212" w:rsidP="008F55A7">
      <w:pPr>
        <w:numPr>
          <w:ilvl w:val="0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1572A">
        <w:rPr>
          <w:rFonts w:ascii="Times New Roman" w:hAnsi="Times New Roman"/>
          <w:b/>
          <w:sz w:val="24"/>
          <w:szCs w:val="24"/>
        </w:rPr>
        <w:t xml:space="preserve">ТРЕБОВАНИЕ К </w:t>
      </w:r>
      <w:r w:rsidR="00B331A6">
        <w:rPr>
          <w:rFonts w:ascii="Times New Roman" w:hAnsi="Times New Roman"/>
          <w:b/>
          <w:sz w:val="24"/>
          <w:szCs w:val="24"/>
        </w:rPr>
        <w:t>ГАРАНТИЙНОМУ СРОКУ</w:t>
      </w:r>
    </w:p>
    <w:p w14:paraId="77184367" w14:textId="77777777" w:rsidR="00B331A6" w:rsidRPr="007B60B0" w:rsidRDefault="00B331A6" w:rsidP="008F55A7">
      <w:pPr>
        <w:pStyle w:val="af5"/>
        <w:numPr>
          <w:ilvl w:val="1"/>
          <w:numId w:val="4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Гарантийный срок 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Продукцию</w:t>
      </w: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, составляет 12 (двенадцать) месяцев и начинает течь с даты подписания Сторонами Накладной ТОРГ-12. </w:t>
      </w:r>
    </w:p>
    <w:p w14:paraId="78DEBF46" w14:textId="77777777" w:rsidR="007B60B0" w:rsidRPr="00B331A6" w:rsidRDefault="007B60B0" w:rsidP="007B60B0">
      <w:pPr>
        <w:pStyle w:val="af5"/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14:paraId="145CE02F" w14:textId="77777777" w:rsidR="001E23BF" w:rsidRPr="001F0C9E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1F0C9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ПОСТАВКИ (ОТГРУЗКИ) ПРОДУКЦИИ</w:t>
      </w:r>
    </w:p>
    <w:p w14:paraId="4A113960" w14:textId="0EC94245" w:rsidR="001E23BF" w:rsidRPr="00D44A2C" w:rsidRDefault="009A4F88" w:rsidP="00D44A2C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B37538">
        <w:rPr>
          <w:rFonts w:ascii="Times New Roman" w:hAnsi="Times New Roman"/>
          <w:b/>
          <w:bCs/>
          <w:sz w:val="24"/>
          <w:szCs w:val="24"/>
        </w:rPr>
        <w:t xml:space="preserve">Место поставки: </w:t>
      </w:r>
      <w:r w:rsidR="003C04C8" w:rsidRPr="00042FA9">
        <w:rPr>
          <w:rFonts w:ascii="Times New Roman" w:hAnsi="Times New Roman"/>
          <w:sz w:val="24"/>
          <w:szCs w:val="24"/>
        </w:rPr>
        <w:t>Российская Федерация, 55-м км Невинномысского канала, у пос. Приозёрный Шпаковского района Ставропольского края</w:t>
      </w:r>
      <w:r w:rsidR="00D44A2C">
        <w:rPr>
          <w:rFonts w:ascii="Times New Roman" w:hAnsi="Times New Roman"/>
          <w:sz w:val="24"/>
          <w:szCs w:val="24"/>
        </w:rPr>
        <w:t xml:space="preserve"> и </w:t>
      </w:r>
      <w:r w:rsidR="00D44A2C" w:rsidRPr="00477B67">
        <w:rPr>
          <w:rFonts w:ascii="Times New Roman" w:hAnsi="Times New Roman"/>
          <w:sz w:val="24"/>
          <w:szCs w:val="24"/>
        </w:rPr>
        <w:t>Российская Федерация, Ставропольский край, ГАЭС Каскада Кубанских ГЭС, расположенная по адресу: ПК 47-й километр Большого Ставропольского канала на территории Карачаево-Черкесской Республики.</w:t>
      </w:r>
    </w:p>
    <w:p w14:paraId="11D2EA99" w14:textId="45B98D7B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Поставщик осуществляет поставку Продукции партиями, в соответствии с потребностью Заказчика и по заявкам Заказчика. Объем каждой конкретной партии Продукции определяется на основании соответствующей заявки Заказчика</w:t>
      </w:r>
    </w:p>
    <w:p w14:paraId="637EB770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Указанный в таблице </w:t>
      </w:r>
      <w:r>
        <w:rPr>
          <w:rFonts w:ascii="Times New Roman" w:hAnsi="Times New Roman"/>
          <w:sz w:val="24"/>
          <w:szCs w:val="24"/>
        </w:rPr>
        <w:t>№</w:t>
      </w:r>
      <w:r w:rsidRPr="001F0C9E">
        <w:rPr>
          <w:rFonts w:ascii="Times New Roman" w:hAnsi="Times New Roman"/>
          <w:sz w:val="24"/>
          <w:szCs w:val="24"/>
        </w:rPr>
        <w:t>1 объем закупаемой Продукции не подлежит обязательной выборке. Заказчик вправе производить выборку Продукции в объемах в соответствии с собственными потребностями</w:t>
      </w:r>
      <w:r>
        <w:rPr>
          <w:rFonts w:ascii="Times New Roman" w:hAnsi="Times New Roman"/>
          <w:sz w:val="24"/>
          <w:szCs w:val="24"/>
        </w:rPr>
        <w:t>.</w:t>
      </w:r>
    </w:p>
    <w:p w14:paraId="0F5024F3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Поставка Продукции производится по товарно-транспортным накладным, с возвратом Заказчиком одного экземпляра в адрес Поставщика. Датой поставки Продукции является дата подписания сторонами товарной накладной ТОРГ-12.</w:t>
      </w:r>
    </w:p>
    <w:p w14:paraId="10A628EA" w14:textId="4BFA5F0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Поставка Продукции осуществляется собственными силами и средствами Поставщика или привлеченной транспортной компанией.</w:t>
      </w:r>
    </w:p>
    <w:p w14:paraId="5F1C6C01" w14:textId="3AC38D05" w:rsidR="00247678" w:rsidRPr="00F36FC0" w:rsidRDefault="00247678" w:rsidP="00247678">
      <w:pPr>
        <w:pStyle w:val="af5"/>
        <w:numPr>
          <w:ilvl w:val="1"/>
          <w:numId w:val="4"/>
        </w:numPr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F36FC0">
        <w:rPr>
          <w:rFonts w:ascii="Times New Roman" w:hAnsi="Times New Roman"/>
          <w:sz w:val="24"/>
          <w:szCs w:val="24"/>
        </w:rPr>
        <w:t>Оперативное регулирование поставки в рамках срока, указанного в п.5.2. возможно по   заявкам. Минимальная партия поставки по заявке Покупателя – 100</w:t>
      </w:r>
      <w:r w:rsidR="00EC2616" w:rsidRPr="00F36FC0">
        <w:rPr>
          <w:rFonts w:ascii="Times New Roman" w:hAnsi="Times New Roman"/>
          <w:sz w:val="24"/>
          <w:szCs w:val="24"/>
        </w:rPr>
        <w:t> 000 руб. без НДС</w:t>
      </w:r>
      <w:r w:rsidR="005D1F2F" w:rsidRPr="00F36FC0">
        <w:rPr>
          <w:rFonts w:ascii="Times New Roman" w:hAnsi="Times New Roman"/>
          <w:sz w:val="24"/>
          <w:szCs w:val="24"/>
        </w:rPr>
        <w:t>.</w:t>
      </w:r>
    </w:p>
    <w:p w14:paraId="2A974B50" w14:textId="77777777" w:rsidR="001E23BF" w:rsidRPr="00343375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9310472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 xml:space="preserve"> включает в себя все налоги, сборы и расходы, ж/д тариф, транспортные расходы и стоимость прочих услуг и расходов, связанных с поставкой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38844EB9" w14:textId="7FF780D7" w:rsidR="0017093C" w:rsidRDefault="001E23BF" w:rsidP="00923869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695398">
        <w:rPr>
          <w:rFonts w:ascii="Times New Roman" w:hAnsi="Times New Roman"/>
          <w:sz w:val="24"/>
          <w:szCs w:val="24"/>
        </w:rPr>
        <w:t>Лицо, подавшее предложение</w:t>
      </w:r>
      <w:r w:rsidR="00B37538">
        <w:rPr>
          <w:rFonts w:ascii="Times New Roman" w:hAnsi="Times New Roman"/>
          <w:sz w:val="24"/>
          <w:szCs w:val="24"/>
        </w:rPr>
        <w:t xml:space="preserve">, </w:t>
      </w:r>
      <w:r w:rsidRPr="00695398">
        <w:rPr>
          <w:rFonts w:ascii="Times New Roman" w:hAnsi="Times New Roman"/>
          <w:sz w:val="24"/>
          <w:szCs w:val="24"/>
        </w:rPr>
        <w:t>в дополнение к согласию (декларации) на поставку продукции на условиях, указанных в рамках настоящих ТТ, должно предоставить в составе предложения спецификацию поставляемой Продукции в соответствии с таблицей № 1. В случае победы величина предложенных единичных расценок будет закреплена в Договоре.</w:t>
      </w:r>
    </w:p>
    <w:p w14:paraId="2989B180" w14:textId="226B4A7A" w:rsidR="00F20048" w:rsidRDefault="00F20048" w:rsidP="00F200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17914EF" w14:textId="4D2509DD" w:rsidR="00F20048" w:rsidRDefault="00F20048" w:rsidP="00F200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F20048" w:rsidSect="00FF4ADC">
      <w:pgSz w:w="11906" w:h="16838"/>
      <w:pgMar w:top="426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0FF425" w14:textId="77777777" w:rsidR="004B096F" w:rsidRDefault="004B096F">
      <w:pPr>
        <w:spacing w:after="0" w:line="240" w:lineRule="auto"/>
      </w:pPr>
      <w:r>
        <w:separator/>
      </w:r>
    </w:p>
  </w:endnote>
  <w:endnote w:type="continuationSeparator" w:id="0">
    <w:p w14:paraId="5B7CBDA6" w14:textId="77777777" w:rsidR="004B096F" w:rsidRDefault="004B09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02F79" w14:textId="77777777" w:rsidR="004B096F" w:rsidRDefault="004B096F">
      <w:pPr>
        <w:spacing w:after="0" w:line="240" w:lineRule="auto"/>
      </w:pPr>
      <w:r>
        <w:separator/>
      </w:r>
    </w:p>
  </w:footnote>
  <w:footnote w:type="continuationSeparator" w:id="0">
    <w:p w14:paraId="138F44E8" w14:textId="77777777" w:rsidR="004B096F" w:rsidRDefault="004B09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kern w:val="1"/>
        <w:sz w:val="18"/>
        <w:szCs w:val="18"/>
        <w:lang w:val="ru-RU"/>
      </w:rPr>
    </w:lvl>
  </w:abstractNum>
  <w:abstractNum w:abstractNumId="1" w15:restartNumberingAfterBreak="0">
    <w:nsid w:val="055010F0"/>
    <w:multiLevelType w:val="hybridMultilevel"/>
    <w:tmpl w:val="F2B6DCA8"/>
    <w:lvl w:ilvl="0" w:tplc="C3A4FB14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673E4C"/>
    <w:multiLevelType w:val="multilevel"/>
    <w:tmpl w:val="E828D6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B3B10C3"/>
    <w:multiLevelType w:val="multilevel"/>
    <w:tmpl w:val="2C7E5092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BB841C3"/>
    <w:multiLevelType w:val="hybridMultilevel"/>
    <w:tmpl w:val="4B8EFF46"/>
    <w:lvl w:ilvl="0" w:tplc="CDC81C7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8" w:hanging="360"/>
      </w:pPr>
    </w:lvl>
    <w:lvl w:ilvl="2" w:tplc="0419001B" w:tentative="1">
      <w:start w:val="1"/>
      <w:numFmt w:val="lowerRoman"/>
      <w:lvlText w:val="%3."/>
      <w:lvlJc w:val="right"/>
      <w:pPr>
        <w:ind w:left="2378" w:hanging="180"/>
      </w:pPr>
    </w:lvl>
    <w:lvl w:ilvl="3" w:tplc="0419000F" w:tentative="1">
      <w:start w:val="1"/>
      <w:numFmt w:val="decimal"/>
      <w:lvlText w:val="%4."/>
      <w:lvlJc w:val="left"/>
      <w:pPr>
        <w:ind w:left="3098" w:hanging="360"/>
      </w:pPr>
    </w:lvl>
    <w:lvl w:ilvl="4" w:tplc="04190019" w:tentative="1">
      <w:start w:val="1"/>
      <w:numFmt w:val="lowerLetter"/>
      <w:lvlText w:val="%5."/>
      <w:lvlJc w:val="left"/>
      <w:pPr>
        <w:ind w:left="3818" w:hanging="360"/>
      </w:pPr>
    </w:lvl>
    <w:lvl w:ilvl="5" w:tplc="0419001B" w:tentative="1">
      <w:start w:val="1"/>
      <w:numFmt w:val="lowerRoman"/>
      <w:lvlText w:val="%6."/>
      <w:lvlJc w:val="right"/>
      <w:pPr>
        <w:ind w:left="4538" w:hanging="180"/>
      </w:pPr>
    </w:lvl>
    <w:lvl w:ilvl="6" w:tplc="0419000F" w:tentative="1">
      <w:start w:val="1"/>
      <w:numFmt w:val="decimal"/>
      <w:lvlText w:val="%7."/>
      <w:lvlJc w:val="left"/>
      <w:pPr>
        <w:ind w:left="5258" w:hanging="360"/>
      </w:pPr>
    </w:lvl>
    <w:lvl w:ilvl="7" w:tplc="04190019" w:tentative="1">
      <w:start w:val="1"/>
      <w:numFmt w:val="lowerLetter"/>
      <w:lvlText w:val="%8."/>
      <w:lvlJc w:val="left"/>
      <w:pPr>
        <w:ind w:left="5978" w:hanging="360"/>
      </w:pPr>
    </w:lvl>
    <w:lvl w:ilvl="8" w:tplc="041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5" w15:restartNumberingAfterBreak="0">
    <w:nsid w:val="1383326C"/>
    <w:multiLevelType w:val="hybridMultilevel"/>
    <w:tmpl w:val="A110676C"/>
    <w:lvl w:ilvl="0" w:tplc="4A6EF6A4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0332F9"/>
    <w:multiLevelType w:val="multilevel"/>
    <w:tmpl w:val="6526D8A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7" w15:restartNumberingAfterBreak="0">
    <w:nsid w:val="21DA6E10"/>
    <w:multiLevelType w:val="hybridMultilevel"/>
    <w:tmpl w:val="4C909DA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0AB3ACA"/>
    <w:multiLevelType w:val="multilevel"/>
    <w:tmpl w:val="30AB3ACA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9B47F93"/>
    <w:multiLevelType w:val="multilevel"/>
    <w:tmpl w:val="19FC1A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912" w:hanging="360"/>
      </w:pPr>
      <w:rPr>
        <w:b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420FED"/>
    <w:multiLevelType w:val="multilevel"/>
    <w:tmpl w:val="3F420FED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14B236D"/>
    <w:multiLevelType w:val="multilevel"/>
    <w:tmpl w:val="7EF873CE"/>
    <w:lvl w:ilvl="0">
      <w:start w:val="1"/>
      <w:numFmt w:val="bullet"/>
      <w:lvlText w:val="■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2C962C5"/>
    <w:multiLevelType w:val="hybridMultilevel"/>
    <w:tmpl w:val="42AC3ED8"/>
    <w:lvl w:ilvl="0" w:tplc="96A6F77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CE120A"/>
    <w:multiLevelType w:val="multilevel"/>
    <w:tmpl w:val="8CAC1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F64477"/>
    <w:multiLevelType w:val="hybridMultilevel"/>
    <w:tmpl w:val="77B27B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AE04DA"/>
    <w:multiLevelType w:val="multilevel"/>
    <w:tmpl w:val="919C947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6" w15:restartNumberingAfterBreak="0">
    <w:nsid w:val="64D76840"/>
    <w:multiLevelType w:val="multilevel"/>
    <w:tmpl w:val="C67648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6AFF1833"/>
    <w:multiLevelType w:val="multilevel"/>
    <w:tmpl w:val="10FAA2E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7B9E1F32"/>
    <w:multiLevelType w:val="multilevel"/>
    <w:tmpl w:val="00728D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9"/>
  </w:num>
  <w:num w:numId="2">
    <w:abstractNumId w:val="10"/>
  </w:num>
  <w:num w:numId="3">
    <w:abstractNumId w:val="8"/>
  </w:num>
  <w:num w:numId="4">
    <w:abstractNumId w:val="16"/>
  </w:num>
  <w:num w:numId="5">
    <w:abstractNumId w:val="17"/>
  </w:num>
  <w:num w:numId="6">
    <w:abstractNumId w:val="14"/>
  </w:num>
  <w:num w:numId="7">
    <w:abstractNumId w:val="18"/>
  </w:num>
  <w:num w:numId="8">
    <w:abstractNumId w:val="11"/>
  </w:num>
  <w:num w:numId="9">
    <w:abstractNumId w:val="2"/>
  </w:num>
  <w:num w:numId="10">
    <w:abstractNumId w:val="15"/>
  </w:num>
  <w:num w:numId="11">
    <w:abstractNumId w:val="6"/>
  </w:num>
  <w:num w:numId="12">
    <w:abstractNumId w:val="3"/>
  </w:num>
  <w:num w:numId="13">
    <w:abstractNumId w:val="1"/>
  </w:num>
  <w:num w:numId="14">
    <w:abstractNumId w:val="12"/>
  </w:num>
  <w:num w:numId="15">
    <w:abstractNumId w:val="13"/>
  </w:num>
  <w:num w:numId="16">
    <w:abstractNumId w:val="0"/>
  </w:num>
  <w:num w:numId="17">
    <w:abstractNumId w:val="7"/>
  </w:num>
  <w:num w:numId="18">
    <w:abstractNumId w:val="4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740"/>
    <w:rsid w:val="000000B5"/>
    <w:rsid w:val="0000021F"/>
    <w:rsid w:val="00000292"/>
    <w:rsid w:val="00010348"/>
    <w:rsid w:val="0001087E"/>
    <w:rsid w:val="00026B40"/>
    <w:rsid w:val="00031B52"/>
    <w:rsid w:val="00033F99"/>
    <w:rsid w:val="00034243"/>
    <w:rsid w:val="00042FA9"/>
    <w:rsid w:val="000518E3"/>
    <w:rsid w:val="00057ED2"/>
    <w:rsid w:val="00062D12"/>
    <w:rsid w:val="0006417B"/>
    <w:rsid w:val="00067B9F"/>
    <w:rsid w:val="00071D03"/>
    <w:rsid w:val="00071E1B"/>
    <w:rsid w:val="00072BA2"/>
    <w:rsid w:val="00080892"/>
    <w:rsid w:val="00084370"/>
    <w:rsid w:val="000877F4"/>
    <w:rsid w:val="000949C4"/>
    <w:rsid w:val="00095731"/>
    <w:rsid w:val="000A0284"/>
    <w:rsid w:val="000A5B9E"/>
    <w:rsid w:val="000B0046"/>
    <w:rsid w:val="000B1A10"/>
    <w:rsid w:val="000B241F"/>
    <w:rsid w:val="000B26B1"/>
    <w:rsid w:val="000B35CF"/>
    <w:rsid w:val="000B4F44"/>
    <w:rsid w:val="000B6BBB"/>
    <w:rsid w:val="000D1FF3"/>
    <w:rsid w:val="000D209A"/>
    <w:rsid w:val="000D39A0"/>
    <w:rsid w:val="000D6C1D"/>
    <w:rsid w:val="000E2209"/>
    <w:rsid w:val="000E5B56"/>
    <w:rsid w:val="000E6B5B"/>
    <w:rsid w:val="000E77E1"/>
    <w:rsid w:val="001127B7"/>
    <w:rsid w:val="00112842"/>
    <w:rsid w:val="001144C8"/>
    <w:rsid w:val="00116218"/>
    <w:rsid w:val="00123655"/>
    <w:rsid w:val="00124CEB"/>
    <w:rsid w:val="0012563F"/>
    <w:rsid w:val="00135BB0"/>
    <w:rsid w:val="00135E66"/>
    <w:rsid w:val="0013605E"/>
    <w:rsid w:val="001402F8"/>
    <w:rsid w:val="001431F4"/>
    <w:rsid w:val="001530E6"/>
    <w:rsid w:val="00153190"/>
    <w:rsid w:val="00153841"/>
    <w:rsid w:val="00155951"/>
    <w:rsid w:val="00160A44"/>
    <w:rsid w:val="00164BE0"/>
    <w:rsid w:val="00165F6D"/>
    <w:rsid w:val="0017093C"/>
    <w:rsid w:val="00172FEB"/>
    <w:rsid w:val="00173B1E"/>
    <w:rsid w:val="00177AB7"/>
    <w:rsid w:val="001843EC"/>
    <w:rsid w:val="001861BD"/>
    <w:rsid w:val="00190301"/>
    <w:rsid w:val="00191C80"/>
    <w:rsid w:val="00192693"/>
    <w:rsid w:val="00195643"/>
    <w:rsid w:val="001B421C"/>
    <w:rsid w:val="001B6B2D"/>
    <w:rsid w:val="001C0093"/>
    <w:rsid w:val="001C1116"/>
    <w:rsid w:val="001C5686"/>
    <w:rsid w:val="001D18FE"/>
    <w:rsid w:val="001D39DF"/>
    <w:rsid w:val="001D40ED"/>
    <w:rsid w:val="001D4911"/>
    <w:rsid w:val="001D62F4"/>
    <w:rsid w:val="001E129B"/>
    <w:rsid w:val="001E23BF"/>
    <w:rsid w:val="001F4B89"/>
    <w:rsid w:val="001F68D2"/>
    <w:rsid w:val="002005CE"/>
    <w:rsid w:val="00202E40"/>
    <w:rsid w:val="00204C33"/>
    <w:rsid w:val="00206241"/>
    <w:rsid w:val="00210B16"/>
    <w:rsid w:val="00213ED4"/>
    <w:rsid w:val="002153DF"/>
    <w:rsid w:val="00216B3B"/>
    <w:rsid w:val="00222745"/>
    <w:rsid w:val="0022356D"/>
    <w:rsid w:val="0023328C"/>
    <w:rsid w:val="00234ABD"/>
    <w:rsid w:val="00236115"/>
    <w:rsid w:val="002376FD"/>
    <w:rsid w:val="0024213E"/>
    <w:rsid w:val="00247678"/>
    <w:rsid w:val="00252B1C"/>
    <w:rsid w:val="00253040"/>
    <w:rsid w:val="00257362"/>
    <w:rsid w:val="00260B36"/>
    <w:rsid w:val="002633AC"/>
    <w:rsid w:val="002644E9"/>
    <w:rsid w:val="0026666A"/>
    <w:rsid w:val="00270FDF"/>
    <w:rsid w:val="00273CBA"/>
    <w:rsid w:val="00274AB6"/>
    <w:rsid w:val="002752EC"/>
    <w:rsid w:val="00275EED"/>
    <w:rsid w:val="00281C4C"/>
    <w:rsid w:val="002842D5"/>
    <w:rsid w:val="00285EA8"/>
    <w:rsid w:val="00286C9E"/>
    <w:rsid w:val="0028744C"/>
    <w:rsid w:val="002901DA"/>
    <w:rsid w:val="00293F6A"/>
    <w:rsid w:val="00296CE6"/>
    <w:rsid w:val="002A12FE"/>
    <w:rsid w:val="002A1C6D"/>
    <w:rsid w:val="002A396E"/>
    <w:rsid w:val="002A6E89"/>
    <w:rsid w:val="002B0EB3"/>
    <w:rsid w:val="002B1FE7"/>
    <w:rsid w:val="002C22FA"/>
    <w:rsid w:val="002C2F74"/>
    <w:rsid w:val="002C4EC8"/>
    <w:rsid w:val="002C6C6E"/>
    <w:rsid w:val="002D6943"/>
    <w:rsid w:val="002D71A9"/>
    <w:rsid w:val="002E28AC"/>
    <w:rsid w:val="002E3E7E"/>
    <w:rsid w:val="002E4E78"/>
    <w:rsid w:val="002E5E35"/>
    <w:rsid w:val="002F29BF"/>
    <w:rsid w:val="002F30BC"/>
    <w:rsid w:val="002F6A88"/>
    <w:rsid w:val="00302271"/>
    <w:rsid w:val="00311680"/>
    <w:rsid w:val="00311B72"/>
    <w:rsid w:val="00312F9F"/>
    <w:rsid w:val="00321F88"/>
    <w:rsid w:val="00327D1E"/>
    <w:rsid w:val="003327A6"/>
    <w:rsid w:val="0033620C"/>
    <w:rsid w:val="003373B1"/>
    <w:rsid w:val="00341EB5"/>
    <w:rsid w:val="00344E64"/>
    <w:rsid w:val="00347881"/>
    <w:rsid w:val="003519DF"/>
    <w:rsid w:val="0035293C"/>
    <w:rsid w:val="00352F60"/>
    <w:rsid w:val="0036117E"/>
    <w:rsid w:val="00361B34"/>
    <w:rsid w:val="003625B7"/>
    <w:rsid w:val="003667C1"/>
    <w:rsid w:val="00366AAC"/>
    <w:rsid w:val="0037150C"/>
    <w:rsid w:val="00372232"/>
    <w:rsid w:val="00375996"/>
    <w:rsid w:val="00391B49"/>
    <w:rsid w:val="003924EB"/>
    <w:rsid w:val="00395B4B"/>
    <w:rsid w:val="00396850"/>
    <w:rsid w:val="003A22E6"/>
    <w:rsid w:val="003A25DC"/>
    <w:rsid w:val="003B5181"/>
    <w:rsid w:val="003C04C8"/>
    <w:rsid w:val="003C2FCF"/>
    <w:rsid w:val="003C3177"/>
    <w:rsid w:val="003C5486"/>
    <w:rsid w:val="003C65F1"/>
    <w:rsid w:val="003D1C66"/>
    <w:rsid w:val="003D5785"/>
    <w:rsid w:val="003E1B8C"/>
    <w:rsid w:val="003E3018"/>
    <w:rsid w:val="003E4319"/>
    <w:rsid w:val="003F2D49"/>
    <w:rsid w:val="003F77A6"/>
    <w:rsid w:val="003F7DE6"/>
    <w:rsid w:val="00401ED0"/>
    <w:rsid w:val="004136C8"/>
    <w:rsid w:val="004157A9"/>
    <w:rsid w:val="00416326"/>
    <w:rsid w:val="00422531"/>
    <w:rsid w:val="004232DB"/>
    <w:rsid w:val="00423C7C"/>
    <w:rsid w:val="00424EF4"/>
    <w:rsid w:val="00426D46"/>
    <w:rsid w:val="0043759F"/>
    <w:rsid w:val="00440C8A"/>
    <w:rsid w:val="004417AE"/>
    <w:rsid w:val="00442A8E"/>
    <w:rsid w:val="00447544"/>
    <w:rsid w:val="0045474C"/>
    <w:rsid w:val="004605A1"/>
    <w:rsid w:val="00463783"/>
    <w:rsid w:val="004670CF"/>
    <w:rsid w:val="004671D9"/>
    <w:rsid w:val="004706E8"/>
    <w:rsid w:val="00470A11"/>
    <w:rsid w:val="00472E32"/>
    <w:rsid w:val="004731F6"/>
    <w:rsid w:val="00474C9A"/>
    <w:rsid w:val="00481B06"/>
    <w:rsid w:val="004868B1"/>
    <w:rsid w:val="0049213A"/>
    <w:rsid w:val="004950EF"/>
    <w:rsid w:val="004A030C"/>
    <w:rsid w:val="004A2995"/>
    <w:rsid w:val="004A2CDC"/>
    <w:rsid w:val="004A5818"/>
    <w:rsid w:val="004B096F"/>
    <w:rsid w:val="004B203C"/>
    <w:rsid w:val="004B3B8D"/>
    <w:rsid w:val="004B68EE"/>
    <w:rsid w:val="004C6041"/>
    <w:rsid w:val="004C64D8"/>
    <w:rsid w:val="004C7C25"/>
    <w:rsid w:val="004D0AF2"/>
    <w:rsid w:val="004D34A3"/>
    <w:rsid w:val="004D36D4"/>
    <w:rsid w:val="004E2BCA"/>
    <w:rsid w:val="004E4728"/>
    <w:rsid w:val="004E6853"/>
    <w:rsid w:val="004F1E3E"/>
    <w:rsid w:val="004F4952"/>
    <w:rsid w:val="004F71CA"/>
    <w:rsid w:val="004F7BD2"/>
    <w:rsid w:val="0050229B"/>
    <w:rsid w:val="005026C2"/>
    <w:rsid w:val="00502898"/>
    <w:rsid w:val="00513B99"/>
    <w:rsid w:val="00514F02"/>
    <w:rsid w:val="00516312"/>
    <w:rsid w:val="00525FCD"/>
    <w:rsid w:val="00530255"/>
    <w:rsid w:val="005325DC"/>
    <w:rsid w:val="00533F44"/>
    <w:rsid w:val="00536F0B"/>
    <w:rsid w:val="0053766D"/>
    <w:rsid w:val="005410F6"/>
    <w:rsid w:val="00541E24"/>
    <w:rsid w:val="0054681D"/>
    <w:rsid w:val="005469FA"/>
    <w:rsid w:val="00550AF0"/>
    <w:rsid w:val="005601D0"/>
    <w:rsid w:val="00562844"/>
    <w:rsid w:val="005721E5"/>
    <w:rsid w:val="00573876"/>
    <w:rsid w:val="0057522B"/>
    <w:rsid w:val="00575B00"/>
    <w:rsid w:val="00581E00"/>
    <w:rsid w:val="00587788"/>
    <w:rsid w:val="005B2AF4"/>
    <w:rsid w:val="005B2E49"/>
    <w:rsid w:val="005B462B"/>
    <w:rsid w:val="005B5177"/>
    <w:rsid w:val="005B6AE8"/>
    <w:rsid w:val="005B7E95"/>
    <w:rsid w:val="005C157F"/>
    <w:rsid w:val="005C5406"/>
    <w:rsid w:val="005C7A15"/>
    <w:rsid w:val="005D1B02"/>
    <w:rsid w:val="005D1D25"/>
    <w:rsid w:val="005D1F2F"/>
    <w:rsid w:val="005D1F5E"/>
    <w:rsid w:val="005D4420"/>
    <w:rsid w:val="005D5EFA"/>
    <w:rsid w:val="005E40AE"/>
    <w:rsid w:val="005E67F7"/>
    <w:rsid w:val="005F0DDD"/>
    <w:rsid w:val="005F2210"/>
    <w:rsid w:val="005F6E24"/>
    <w:rsid w:val="005F7E74"/>
    <w:rsid w:val="00601505"/>
    <w:rsid w:val="00604369"/>
    <w:rsid w:val="00604EA7"/>
    <w:rsid w:val="00606B80"/>
    <w:rsid w:val="006072CC"/>
    <w:rsid w:val="00611F12"/>
    <w:rsid w:val="00614E85"/>
    <w:rsid w:val="0061660D"/>
    <w:rsid w:val="00621593"/>
    <w:rsid w:val="0062642C"/>
    <w:rsid w:val="006355EF"/>
    <w:rsid w:val="00636789"/>
    <w:rsid w:val="00636DC8"/>
    <w:rsid w:val="00641670"/>
    <w:rsid w:val="0064492F"/>
    <w:rsid w:val="006479DE"/>
    <w:rsid w:val="00651BEF"/>
    <w:rsid w:val="00652A39"/>
    <w:rsid w:val="00652FBF"/>
    <w:rsid w:val="0065398C"/>
    <w:rsid w:val="00662CC9"/>
    <w:rsid w:val="00662CE9"/>
    <w:rsid w:val="006652F9"/>
    <w:rsid w:val="006666A5"/>
    <w:rsid w:val="00670546"/>
    <w:rsid w:val="00671DA0"/>
    <w:rsid w:val="00671EA6"/>
    <w:rsid w:val="00673DB8"/>
    <w:rsid w:val="00683516"/>
    <w:rsid w:val="00684BC8"/>
    <w:rsid w:val="00684E47"/>
    <w:rsid w:val="006914B1"/>
    <w:rsid w:val="00695398"/>
    <w:rsid w:val="00695882"/>
    <w:rsid w:val="00697181"/>
    <w:rsid w:val="006A05E7"/>
    <w:rsid w:val="006A111A"/>
    <w:rsid w:val="006A2578"/>
    <w:rsid w:val="006A2689"/>
    <w:rsid w:val="006A4BB7"/>
    <w:rsid w:val="006B1755"/>
    <w:rsid w:val="006B6612"/>
    <w:rsid w:val="006B6CF8"/>
    <w:rsid w:val="006C2537"/>
    <w:rsid w:val="006C2B0F"/>
    <w:rsid w:val="006C4A21"/>
    <w:rsid w:val="006C68E4"/>
    <w:rsid w:val="006C7C9E"/>
    <w:rsid w:val="006D4C61"/>
    <w:rsid w:val="006E25BA"/>
    <w:rsid w:val="006E348F"/>
    <w:rsid w:val="006E62F5"/>
    <w:rsid w:val="006F5D0A"/>
    <w:rsid w:val="006F5D52"/>
    <w:rsid w:val="007018D9"/>
    <w:rsid w:val="00701D51"/>
    <w:rsid w:val="00702F40"/>
    <w:rsid w:val="00711A50"/>
    <w:rsid w:val="007177A4"/>
    <w:rsid w:val="00726888"/>
    <w:rsid w:val="0074026B"/>
    <w:rsid w:val="00741C9F"/>
    <w:rsid w:val="007445DA"/>
    <w:rsid w:val="00745D85"/>
    <w:rsid w:val="00752238"/>
    <w:rsid w:val="007532DA"/>
    <w:rsid w:val="00753858"/>
    <w:rsid w:val="00753F2B"/>
    <w:rsid w:val="00755457"/>
    <w:rsid w:val="00755C04"/>
    <w:rsid w:val="00755DA8"/>
    <w:rsid w:val="00761EE2"/>
    <w:rsid w:val="00771E01"/>
    <w:rsid w:val="007753AE"/>
    <w:rsid w:val="00781F84"/>
    <w:rsid w:val="00782C92"/>
    <w:rsid w:val="00784134"/>
    <w:rsid w:val="00786985"/>
    <w:rsid w:val="00793B08"/>
    <w:rsid w:val="007941AD"/>
    <w:rsid w:val="007A175B"/>
    <w:rsid w:val="007A275C"/>
    <w:rsid w:val="007A49A7"/>
    <w:rsid w:val="007A610C"/>
    <w:rsid w:val="007A707B"/>
    <w:rsid w:val="007B48E5"/>
    <w:rsid w:val="007B4E2A"/>
    <w:rsid w:val="007B60B0"/>
    <w:rsid w:val="007C1642"/>
    <w:rsid w:val="007D3226"/>
    <w:rsid w:val="007D4B37"/>
    <w:rsid w:val="007D76E5"/>
    <w:rsid w:val="007E01A5"/>
    <w:rsid w:val="007E5339"/>
    <w:rsid w:val="007F0F80"/>
    <w:rsid w:val="00806B5C"/>
    <w:rsid w:val="00815560"/>
    <w:rsid w:val="0081572A"/>
    <w:rsid w:val="008236B2"/>
    <w:rsid w:val="00827442"/>
    <w:rsid w:val="0083791A"/>
    <w:rsid w:val="00842CDC"/>
    <w:rsid w:val="00844790"/>
    <w:rsid w:val="00863CC9"/>
    <w:rsid w:val="00864D8C"/>
    <w:rsid w:val="00866080"/>
    <w:rsid w:val="008673AB"/>
    <w:rsid w:val="008712EC"/>
    <w:rsid w:val="00872353"/>
    <w:rsid w:val="00875091"/>
    <w:rsid w:val="00875ADC"/>
    <w:rsid w:val="008771EC"/>
    <w:rsid w:val="0088197F"/>
    <w:rsid w:val="00884F96"/>
    <w:rsid w:val="00885E9B"/>
    <w:rsid w:val="0089294B"/>
    <w:rsid w:val="008929DC"/>
    <w:rsid w:val="00895D3A"/>
    <w:rsid w:val="008975DE"/>
    <w:rsid w:val="008A6FC4"/>
    <w:rsid w:val="008A7C60"/>
    <w:rsid w:val="008B6BD3"/>
    <w:rsid w:val="008B7A14"/>
    <w:rsid w:val="008C51A0"/>
    <w:rsid w:val="008C615D"/>
    <w:rsid w:val="008D008B"/>
    <w:rsid w:val="008D065A"/>
    <w:rsid w:val="008D4C26"/>
    <w:rsid w:val="008D6366"/>
    <w:rsid w:val="008D6A75"/>
    <w:rsid w:val="008E5298"/>
    <w:rsid w:val="008F0281"/>
    <w:rsid w:val="008F2ADB"/>
    <w:rsid w:val="008F3429"/>
    <w:rsid w:val="008F55A7"/>
    <w:rsid w:val="008F7DEA"/>
    <w:rsid w:val="009107B5"/>
    <w:rsid w:val="00911D5F"/>
    <w:rsid w:val="00913230"/>
    <w:rsid w:val="00915A11"/>
    <w:rsid w:val="00925A3B"/>
    <w:rsid w:val="009453BE"/>
    <w:rsid w:val="00945EE1"/>
    <w:rsid w:val="00950BA5"/>
    <w:rsid w:val="00955FB0"/>
    <w:rsid w:val="0096236C"/>
    <w:rsid w:val="00962588"/>
    <w:rsid w:val="00966614"/>
    <w:rsid w:val="009767C8"/>
    <w:rsid w:val="00983C6E"/>
    <w:rsid w:val="00984F4F"/>
    <w:rsid w:val="00984F59"/>
    <w:rsid w:val="00994432"/>
    <w:rsid w:val="009A03C1"/>
    <w:rsid w:val="009A4F88"/>
    <w:rsid w:val="009A645D"/>
    <w:rsid w:val="009A7145"/>
    <w:rsid w:val="009B09D5"/>
    <w:rsid w:val="009B1321"/>
    <w:rsid w:val="009B79A8"/>
    <w:rsid w:val="009B7C81"/>
    <w:rsid w:val="009C54A2"/>
    <w:rsid w:val="009D02DE"/>
    <w:rsid w:val="009D1762"/>
    <w:rsid w:val="009D4F84"/>
    <w:rsid w:val="009E087C"/>
    <w:rsid w:val="009E2687"/>
    <w:rsid w:val="009E3AFD"/>
    <w:rsid w:val="009E3B38"/>
    <w:rsid w:val="009E6A3C"/>
    <w:rsid w:val="009E77DA"/>
    <w:rsid w:val="009F33DE"/>
    <w:rsid w:val="009F443A"/>
    <w:rsid w:val="009F4F7E"/>
    <w:rsid w:val="009F78A7"/>
    <w:rsid w:val="00A01DB7"/>
    <w:rsid w:val="00A06920"/>
    <w:rsid w:val="00A074A5"/>
    <w:rsid w:val="00A13832"/>
    <w:rsid w:val="00A1574C"/>
    <w:rsid w:val="00A2004E"/>
    <w:rsid w:val="00A2593D"/>
    <w:rsid w:val="00A27356"/>
    <w:rsid w:val="00A32B49"/>
    <w:rsid w:val="00A37DC4"/>
    <w:rsid w:val="00A41EDF"/>
    <w:rsid w:val="00A50C99"/>
    <w:rsid w:val="00A51C5F"/>
    <w:rsid w:val="00A53346"/>
    <w:rsid w:val="00A60211"/>
    <w:rsid w:val="00A70303"/>
    <w:rsid w:val="00A71BB0"/>
    <w:rsid w:val="00A71ECA"/>
    <w:rsid w:val="00A72349"/>
    <w:rsid w:val="00A75DF9"/>
    <w:rsid w:val="00A77E8B"/>
    <w:rsid w:val="00A83CA0"/>
    <w:rsid w:val="00A84193"/>
    <w:rsid w:val="00A9627F"/>
    <w:rsid w:val="00AA1C8B"/>
    <w:rsid w:val="00AB0CB0"/>
    <w:rsid w:val="00AB1295"/>
    <w:rsid w:val="00AB1BE1"/>
    <w:rsid w:val="00AB3AF7"/>
    <w:rsid w:val="00AB4ED1"/>
    <w:rsid w:val="00AC5941"/>
    <w:rsid w:val="00AC6AFC"/>
    <w:rsid w:val="00AE5C6B"/>
    <w:rsid w:val="00AF228B"/>
    <w:rsid w:val="00AF279A"/>
    <w:rsid w:val="00AF3623"/>
    <w:rsid w:val="00AF55C0"/>
    <w:rsid w:val="00B02AA1"/>
    <w:rsid w:val="00B13251"/>
    <w:rsid w:val="00B15206"/>
    <w:rsid w:val="00B25D2A"/>
    <w:rsid w:val="00B30EAC"/>
    <w:rsid w:val="00B32212"/>
    <w:rsid w:val="00B331A6"/>
    <w:rsid w:val="00B34375"/>
    <w:rsid w:val="00B353FB"/>
    <w:rsid w:val="00B37538"/>
    <w:rsid w:val="00B40562"/>
    <w:rsid w:val="00B4526D"/>
    <w:rsid w:val="00B5269E"/>
    <w:rsid w:val="00B57882"/>
    <w:rsid w:val="00B619B2"/>
    <w:rsid w:val="00B635A9"/>
    <w:rsid w:val="00B65690"/>
    <w:rsid w:val="00B701FD"/>
    <w:rsid w:val="00B70BA3"/>
    <w:rsid w:val="00B75651"/>
    <w:rsid w:val="00B77ADA"/>
    <w:rsid w:val="00B81086"/>
    <w:rsid w:val="00B820A6"/>
    <w:rsid w:val="00B8256B"/>
    <w:rsid w:val="00B84C7F"/>
    <w:rsid w:val="00B9101C"/>
    <w:rsid w:val="00B96409"/>
    <w:rsid w:val="00BA0D0A"/>
    <w:rsid w:val="00BA1C8D"/>
    <w:rsid w:val="00BA2443"/>
    <w:rsid w:val="00BA48F6"/>
    <w:rsid w:val="00BB08BB"/>
    <w:rsid w:val="00BB730D"/>
    <w:rsid w:val="00BC0BB6"/>
    <w:rsid w:val="00BD2DD9"/>
    <w:rsid w:val="00BD5CBC"/>
    <w:rsid w:val="00BE2B7D"/>
    <w:rsid w:val="00BE3650"/>
    <w:rsid w:val="00BE368C"/>
    <w:rsid w:val="00BE74D1"/>
    <w:rsid w:val="00BF1874"/>
    <w:rsid w:val="00BF2318"/>
    <w:rsid w:val="00BF525C"/>
    <w:rsid w:val="00BF5568"/>
    <w:rsid w:val="00C017D8"/>
    <w:rsid w:val="00C03949"/>
    <w:rsid w:val="00C10623"/>
    <w:rsid w:val="00C12EC9"/>
    <w:rsid w:val="00C15095"/>
    <w:rsid w:val="00C15883"/>
    <w:rsid w:val="00C2104B"/>
    <w:rsid w:val="00C27B59"/>
    <w:rsid w:val="00C327A8"/>
    <w:rsid w:val="00C41055"/>
    <w:rsid w:val="00C5059C"/>
    <w:rsid w:val="00C51301"/>
    <w:rsid w:val="00C54DDC"/>
    <w:rsid w:val="00C60D73"/>
    <w:rsid w:val="00C62358"/>
    <w:rsid w:val="00C62CC6"/>
    <w:rsid w:val="00C657C7"/>
    <w:rsid w:val="00C734EC"/>
    <w:rsid w:val="00C7356A"/>
    <w:rsid w:val="00C77E7E"/>
    <w:rsid w:val="00CA0D65"/>
    <w:rsid w:val="00CA2488"/>
    <w:rsid w:val="00CA3020"/>
    <w:rsid w:val="00CA4376"/>
    <w:rsid w:val="00CA5ABD"/>
    <w:rsid w:val="00CB06FE"/>
    <w:rsid w:val="00CB6064"/>
    <w:rsid w:val="00CB6BCF"/>
    <w:rsid w:val="00CD1345"/>
    <w:rsid w:val="00CD640A"/>
    <w:rsid w:val="00CE5F3B"/>
    <w:rsid w:val="00CE6498"/>
    <w:rsid w:val="00CF4013"/>
    <w:rsid w:val="00D00751"/>
    <w:rsid w:val="00D04252"/>
    <w:rsid w:val="00D06427"/>
    <w:rsid w:val="00D133EF"/>
    <w:rsid w:val="00D14345"/>
    <w:rsid w:val="00D16472"/>
    <w:rsid w:val="00D16DD7"/>
    <w:rsid w:val="00D22624"/>
    <w:rsid w:val="00D25037"/>
    <w:rsid w:val="00D30F98"/>
    <w:rsid w:val="00D43857"/>
    <w:rsid w:val="00D44019"/>
    <w:rsid w:val="00D44A2C"/>
    <w:rsid w:val="00D4550C"/>
    <w:rsid w:val="00D51DFD"/>
    <w:rsid w:val="00D54B0F"/>
    <w:rsid w:val="00D54BEC"/>
    <w:rsid w:val="00D60D7C"/>
    <w:rsid w:val="00D675CE"/>
    <w:rsid w:val="00D67D8C"/>
    <w:rsid w:val="00D71434"/>
    <w:rsid w:val="00D737DC"/>
    <w:rsid w:val="00D77B40"/>
    <w:rsid w:val="00D9048B"/>
    <w:rsid w:val="00D9159F"/>
    <w:rsid w:val="00D91A8A"/>
    <w:rsid w:val="00DA1DAB"/>
    <w:rsid w:val="00DA33BB"/>
    <w:rsid w:val="00DA7327"/>
    <w:rsid w:val="00DA756C"/>
    <w:rsid w:val="00DB0813"/>
    <w:rsid w:val="00DB661E"/>
    <w:rsid w:val="00DB7757"/>
    <w:rsid w:val="00DC0238"/>
    <w:rsid w:val="00DC23EC"/>
    <w:rsid w:val="00DC2CF0"/>
    <w:rsid w:val="00DC4281"/>
    <w:rsid w:val="00DC4902"/>
    <w:rsid w:val="00DD5731"/>
    <w:rsid w:val="00DD66E2"/>
    <w:rsid w:val="00DE1A55"/>
    <w:rsid w:val="00DE32FB"/>
    <w:rsid w:val="00DE49AD"/>
    <w:rsid w:val="00DF009B"/>
    <w:rsid w:val="00DF0C65"/>
    <w:rsid w:val="00DF413C"/>
    <w:rsid w:val="00DF4AE0"/>
    <w:rsid w:val="00DF6CA4"/>
    <w:rsid w:val="00E006C3"/>
    <w:rsid w:val="00E14375"/>
    <w:rsid w:val="00E15153"/>
    <w:rsid w:val="00E1593E"/>
    <w:rsid w:val="00E1620A"/>
    <w:rsid w:val="00E17807"/>
    <w:rsid w:val="00E21ED0"/>
    <w:rsid w:val="00E26C22"/>
    <w:rsid w:val="00E27433"/>
    <w:rsid w:val="00E27868"/>
    <w:rsid w:val="00E350A8"/>
    <w:rsid w:val="00E4321B"/>
    <w:rsid w:val="00E433CE"/>
    <w:rsid w:val="00E4764B"/>
    <w:rsid w:val="00E5410C"/>
    <w:rsid w:val="00E67223"/>
    <w:rsid w:val="00E72318"/>
    <w:rsid w:val="00E72C10"/>
    <w:rsid w:val="00E83D34"/>
    <w:rsid w:val="00E841CC"/>
    <w:rsid w:val="00E863C5"/>
    <w:rsid w:val="00E91240"/>
    <w:rsid w:val="00E92069"/>
    <w:rsid w:val="00E94BA3"/>
    <w:rsid w:val="00E95816"/>
    <w:rsid w:val="00E95F6F"/>
    <w:rsid w:val="00E97740"/>
    <w:rsid w:val="00EA214C"/>
    <w:rsid w:val="00EA28B7"/>
    <w:rsid w:val="00EA2A36"/>
    <w:rsid w:val="00EA72A4"/>
    <w:rsid w:val="00EB1B3D"/>
    <w:rsid w:val="00EB3099"/>
    <w:rsid w:val="00EB55BB"/>
    <w:rsid w:val="00EC03D4"/>
    <w:rsid w:val="00EC21FE"/>
    <w:rsid w:val="00EC2311"/>
    <w:rsid w:val="00EC2616"/>
    <w:rsid w:val="00EC42FF"/>
    <w:rsid w:val="00EC62B5"/>
    <w:rsid w:val="00ED0B93"/>
    <w:rsid w:val="00ED0BDA"/>
    <w:rsid w:val="00ED1AEF"/>
    <w:rsid w:val="00ED1E9E"/>
    <w:rsid w:val="00ED3CD4"/>
    <w:rsid w:val="00ED4B4D"/>
    <w:rsid w:val="00ED7458"/>
    <w:rsid w:val="00ED7B3D"/>
    <w:rsid w:val="00EE1E47"/>
    <w:rsid w:val="00EE6433"/>
    <w:rsid w:val="00EE67CE"/>
    <w:rsid w:val="00EF78B7"/>
    <w:rsid w:val="00F04A82"/>
    <w:rsid w:val="00F06748"/>
    <w:rsid w:val="00F06960"/>
    <w:rsid w:val="00F10402"/>
    <w:rsid w:val="00F1104D"/>
    <w:rsid w:val="00F11AD5"/>
    <w:rsid w:val="00F125FC"/>
    <w:rsid w:val="00F13B84"/>
    <w:rsid w:val="00F16312"/>
    <w:rsid w:val="00F20048"/>
    <w:rsid w:val="00F20D63"/>
    <w:rsid w:val="00F23062"/>
    <w:rsid w:val="00F257D9"/>
    <w:rsid w:val="00F27C36"/>
    <w:rsid w:val="00F35D6E"/>
    <w:rsid w:val="00F36FC0"/>
    <w:rsid w:val="00F40398"/>
    <w:rsid w:val="00F473FE"/>
    <w:rsid w:val="00F54352"/>
    <w:rsid w:val="00F54443"/>
    <w:rsid w:val="00F617D5"/>
    <w:rsid w:val="00F625BF"/>
    <w:rsid w:val="00F62792"/>
    <w:rsid w:val="00F631E8"/>
    <w:rsid w:val="00F66981"/>
    <w:rsid w:val="00F76AB7"/>
    <w:rsid w:val="00F83702"/>
    <w:rsid w:val="00F91429"/>
    <w:rsid w:val="00F97C36"/>
    <w:rsid w:val="00FA05BB"/>
    <w:rsid w:val="00FA62F4"/>
    <w:rsid w:val="00FA796C"/>
    <w:rsid w:val="00FA7F73"/>
    <w:rsid w:val="00FB07F6"/>
    <w:rsid w:val="00FB41D8"/>
    <w:rsid w:val="00FB48CF"/>
    <w:rsid w:val="00FD02E5"/>
    <w:rsid w:val="00FD0F51"/>
    <w:rsid w:val="00FD71D7"/>
    <w:rsid w:val="00FE1EE0"/>
    <w:rsid w:val="00FE6F85"/>
    <w:rsid w:val="00FE7199"/>
    <w:rsid w:val="00FF02D2"/>
    <w:rsid w:val="00FF17FF"/>
    <w:rsid w:val="00FF2FBD"/>
    <w:rsid w:val="00FF374F"/>
    <w:rsid w:val="00FF4ADC"/>
    <w:rsid w:val="19B5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3E366"/>
  <w15:docId w15:val="{EBD94D5F-F6C9-4172-9C21-E61CF349E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pPr>
      <w:spacing w:line="259" w:lineRule="auto"/>
    </w:pPr>
    <w:rPr>
      <w:b/>
      <w:bCs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uiPriority w:val="99"/>
    <w:semiHidden/>
    <w:unhideWhenUsed/>
    <w:pPr>
      <w:spacing w:after="120"/>
    </w:pPr>
  </w:style>
  <w:style w:type="paragraph" w:styleId="ad">
    <w:name w:val="Body Text First Indent"/>
    <w:basedOn w:val="ab"/>
    <w:link w:val="ae"/>
    <w:uiPriority w:val="99"/>
    <w:unhideWhenUsed/>
    <w:pPr>
      <w:spacing w:after="160"/>
      <w:ind w:firstLine="360"/>
    </w:p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f1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f2">
    <w:name w:val="annotation reference"/>
    <w:uiPriority w:val="99"/>
    <w:semiHidden/>
    <w:unhideWhenUsed/>
    <w:rPr>
      <w:sz w:val="16"/>
      <w:szCs w:val="16"/>
    </w:rPr>
  </w:style>
  <w:style w:type="character" w:styleId="af3">
    <w:name w:val="Hyperlink"/>
    <w:basedOn w:val="a0"/>
    <w:uiPriority w:val="99"/>
    <w:unhideWhenUsed/>
    <w:qFormat/>
    <w:rPr>
      <w:color w:val="0000FF"/>
      <w:u w:val="single"/>
    </w:rPr>
  </w:style>
  <w:style w:type="table" w:styleId="af4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af5">
    <w:name w:val="List Paragraph"/>
    <w:aliases w:val="Алроса_маркер (Уровень 4),Маркер,ПАРАГРАФ,Абзац списка2,Table-Normal,RSHB_Table-Normal,Заголовок_3,Подпись рисунка"/>
    <w:basedOn w:val="a"/>
    <w:link w:val="af6"/>
    <w:uiPriority w:val="34"/>
    <w:qFormat/>
    <w:pPr>
      <w:ind w:left="720"/>
      <w:contextualSpacing/>
    </w:pPr>
  </w:style>
  <w:style w:type="character" w:customStyle="1" w:styleId="ac">
    <w:name w:val="Основной текст Знак"/>
    <w:basedOn w:val="a0"/>
    <w:link w:val="ab"/>
    <w:uiPriority w:val="99"/>
    <w:semiHidden/>
  </w:style>
  <w:style w:type="character" w:customStyle="1" w:styleId="ae">
    <w:name w:val="Красная строка Знак"/>
    <w:basedOn w:val="ac"/>
    <w:link w:val="ad"/>
    <w:uiPriority w:val="99"/>
  </w:style>
  <w:style w:type="character" w:customStyle="1" w:styleId="a6">
    <w:name w:val="Текст примечания Знак"/>
    <w:link w:val="a5"/>
    <w:uiPriority w:val="99"/>
    <w:semiHidden/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</w:style>
  <w:style w:type="character" w:customStyle="1" w:styleId="a4">
    <w:name w:val="Текст выноски Знак"/>
    <w:link w:val="a3"/>
    <w:uiPriority w:val="99"/>
    <w:semiHidden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</w:style>
  <w:style w:type="paragraph" w:customStyle="1" w:styleId="11">
    <w:name w:val="Рецензия1"/>
    <w:hidden/>
    <w:uiPriority w:val="99"/>
    <w:semiHidden/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Тема примечания Знак"/>
    <w:link w:val="a7"/>
    <w:uiPriority w:val="99"/>
    <w:semiHidden/>
    <w:rPr>
      <w:b/>
      <w:bCs/>
      <w:sz w:val="20"/>
      <w:szCs w:val="20"/>
      <w:lang w:eastAsia="en-US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2">
    <w:name w:val="xl7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qFormat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f7">
    <w:name w:val="Сноска"/>
    <w:basedOn w:val="a0"/>
    <w:rsid w:val="007941A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af6">
    <w:name w:val="Абзац списка Знак"/>
    <w:aliases w:val="Алроса_маркер (Уровень 4) Знак,Маркер Знак,ПАРАГРАФ Знак,Абзац списка2 Знак,Table-Normal Знак,RSHB_Table-Normal Знак,Заголовок_3 Знак,Подпись рисунка Знак"/>
    <w:link w:val="af5"/>
    <w:uiPriority w:val="34"/>
    <w:locked/>
    <w:rsid w:val="0045474C"/>
    <w:rPr>
      <w:rFonts w:ascii="Calibri" w:eastAsia="Calibri" w:hAnsi="Calibri"/>
      <w:sz w:val="22"/>
      <w:szCs w:val="22"/>
      <w:lang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20048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uiPriority w:val="1"/>
    <w:qFormat/>
    <w:rsid w:val="00FF4ADC"/>
    <w:pPr>
      <w:widowControl w:val="0"/>
      <w:autoSpaceDE w:val="0"/>
      <w:autoSpaceDN w:val="0"/>
      <w:spacing w:after="0" w:line="240" w:lineRule="auto"/>
      <w:ind w:left="106"/>
    </w:pPr>
    <w:rPr>
      <w:rFonts w:ascii="Times New Roman" w:eastAsia="Times New Roman" w:hAnsi="Times New Roman"/>
    </w:rPr>
  </w:style>
  <w:style w:type="table" w:customStyle="1" w:styleId="TableNormal">
    <w:name w:val="Table Normal"/>
    <w:uiPriority w:val="2"/>
    <w:semiHidden/>
    <w:unhideWhenUsed/>
    <w:qFormat/>
    <w:rsid w:val="009A645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8">
    <w:name w:val="Strong"/>
    <w:basedOn w:val="a0"/>
    <w:uiPriority w:val="22"/>
    <w:qFormat/>
    <w:rsid w:val="00781F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7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41750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4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0" w:color="24549D"/>
            <w:right w:val="none" w:sz="0" w:space="0" w:color="auto"/>
          </w:divBdr>
        </w:div>
      </w:divsChild>
    </w:div>
    <w:div w:id="21161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7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7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5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5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6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0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BB95649-6B36-4150-885F-9E4F2DAD5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3</Pages>
  <Words>932</Words>
  <Characters>5316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Work</dc:creator>
  <cp:lastModifiedBy>ГеворгянИА</cp:lastModifiedBy>
  <cp:revision>12</cp:revision>
  <cp:lastPrinted>2026-06-05T06:02:00Z</cp:lastPrinted>
  <dcterms:created xsi:type="dcterms:W3CDTF">2026-05-20T09:02:00Z</dcterms:created>
  <dcterms:modified xsi:type="dcterms:W3CDTF">2026-09-15T06:19:00Z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1049-11.2.0.9684</vt:lpwstr>
  </property>
</Properties>
</file>