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16CF87AC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17726BF4" w14:textId="77777777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9"/>
        <w:gridCol w:w="4243"/>
      </w:tblGrid>
      <w:tr w:rsidR="00002EE1" w14:paraId="79DF3426" w14:textId="77777777" w:rsidTr="008D1958">
        <w:trPr>
          <w:trHeight w:val="1134"/>
        </w:trPr>
        <w:tc>
          <w:tcPr>
            <w:tcW w:w="5659" w:type="dxa"/>
          </w:tcPr>
          <w:p w14:paraId="4F380891" w14:textId="26B1A289" w:rsidR="005D0963" w:rsidRPr="005D0963" w:rsidRDefault="005D0963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  <w:r w:rsidR="00A15CF5">
              <w:t xml:space="preserve"> </w:t>
            </w:r>
            <w:r w:rsidR="008D19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ПС-</w:t>
            </w:r>
            <w:r w:rsidR="00C668A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81</w:t>
            </w:r>
            <w:r w:rsidR="00BE2A68" w:rsidRPr="00BE2A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-ЗЦ/2026</w:t>
            </w:r>
            <w:r w:rsidR="001A6481">
              <w:rPr>
                <w:rFonts w:ascii="Times New Roman" w:eastAsia="Times New Roman" w:hAnsi="Times New Roman" w:cs="Times New Roman"/>
                <w:color w:val="000000"/>
                <w:lang w:val="en-US" w:eastAsia="ru-RU" w:bidi="ru-RU"/>
              </w:rPr>
              <w:t xml:space="preserve"> </w:t>
            </w: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 </w:t>
            </w:r>
            <w:r w:rsidR="00C668A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19</w:t>
            </w:r>
            <w:r w:rsidR="00E93E6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 w:rsidR="00C668A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10</w:t>
            </w:r>
            <w:r w:rsidR="00E93E6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.2026</w:t>
            </w:r>
          </w:p>
          <w:p w14:paraId="33AD92B2" w14:textId="77777777" w:rsidR="00002EE1" w:rsidRDefault="00002EE1" w:rsidP="00FB3E4B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43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7D939BE1" w:rsidR="008D6525" w:rsidRPr="00E93E6E" w:rsidRDefault="008D6525" w:rsidP="00356E12">
      <w:pPr>
        <w:pStyle w:val="ConsPlusTitle"/>
        <w:ind w:firstLine="851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Общество с ограниченной ответственностью «Почтовые финансы» (ООО «Почтовые финансы»), являясь уполномоченным лицом Общества 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ограниченной ответственностью 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(ООО 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) (далее – Заказчик) и Организатором закупки</w:t>
      </w:r>
      <w:r w:rsidR="00AB7A29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 </w:t>
      </w:r>
      <w:r w:rsidR="008D1958" w:rsidRPr="008D1958">
        <w:rPr>
          <w:rFonts w:ascii="Times New Roman" w:eastAsiaTheme="minorHAnsi" w:hAnsi="Times New Roman"/>
          <w:sz w:val="24"/>
          <w:szCs w:val="24"/>
          <w:lang w:eastAsia="en-US"/>
        </w:rPr>
        <w:t>Оказание услуг по кадровому администрированию, подбору персонала и расчету заработной платы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 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59D52371" w:rsidR="00445ABA" w:rsidRPr="0008520A" w:rsidRDefault="00445ABA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оказания услуг</w:t>
            </w:r>
          </w:p>
        </w:tc>
        <w:tc>
          <w:tcPr>
            <w:tcW w:w="5311" w:type="dxa"/>
            <w:noWrap/>
            <w:vAlign w:val="center"/>
          </w:tcPr>
          <w:p w14:paraId="2DA79AC4" w14:textId="314F4865" w:rsidR="00445ABA" w:rsidRPr="001A6481" w:rsidRDefault="00BE2A68" w:rsidP="00947B92">
            <w:pPr>
              <w:spacing w:after="0" w:line="240" w:lineRule="auto"/>
              <w:rPr>
                <w:i/>
                <w:iCs/>
                <w:color w:val="000000"/>
              </w:rPr>
            </w:pPr>
            <w:r w:rsidRPr="00BE2A6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территории Исполнителя, территории Заказчика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2568997D" w:rsidR="00445ABA" w:rsidRPr="0008520A" w:rsidRDefault="00445ABA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оказания услуг</w:t>
            </w:r>
          </w:p>
        </w:tc>
        <w:tc>
          <w:tcPr>
            <w:tcW w:w="5311" w:type="dxa"/>
            <w:noWrap/>
            <w:vAlign w:val="center"/>
          </w:tcPr>
          <w:p w14:paraId="618B6B8E" w14:textId="77777777" w:rsidR="00BE2A68" w:rsidRPr="00BE2A68" w:rsidRDefault="00BE2A68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2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оказания услуг: не позднее 5 (пяти) рабочих дней с даты заключения Договора.</w:t>
            </w:r>
          </w:p>
          <w:p w14:paraId="50C8D27A" w14:textId="7D8878D9" w:rsidR="00445ABA" w:rsidRPr="0008520A" w:rsidRDefault="00FB3E4B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оказания услуг:</w:t>
            </w:r>
            <w:r w:rsidRPr="008C1A64">
              <w:rPr>
                <w:rFonts w:ascii="Times New Roman" w:hAnsi="Times New Roman"/>
              </w:rPr>
              <w:t xml:space="preserve"> </w:t>
            </w:r>
            <w:r w:rsidRPr="00FB3E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 36</w:t>
            </w:r>
            <w:r w:rsidR="00016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3E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(тридцать шесть) месяцев даты заключения договора</w:t>
            </w:r>
          </w:p>
        </w:tc>
      </w:tr>
      <w:tr w:rsidR="00947B92" w:rsidRPr="0008520A" w14:paraId="507E1AE4" w14:textId="77777777" w:rsidTr="00B26CB0">
        <w:trPr>
          <w:trHeight w:val="490"/>
          <w:jc w:val="center"/>
        </w:trPr>
        <w:tc>
          <w:tcPr>
            <w:tcW w:w="4106" w:type="dxa"/>
            <w:vAlign w:val="center"/>
          </w:tcPr>
          <w:p w14:paraId="1BCCB32C" w14:textId="2EA23890" w:rsidR="00947B92" w:rsidRPr="0008520A" w:rsidRDefault="00947B9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  <w:tc>
          <w:tcPr>
            <w:tcW w:w="5311" w:type="dxa"/>
            <w:noWrap/>
            <w:vAlign w:val="center"/>
          </w:tcPr>
          <w:p w14:paraId="17025B87" w14:textId="523475BE" w:rsidR="00947B92" w:rsidRPr="00947B92" w:rsidRDefault="00BE2A68" w:rsidP="0073463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D0BB9">
              <w:rPr>
                <w:rFonts w:ascii="Times New Roman" w:eastAsia="Times New Roman" w:hAnsi="Times New Roman" w:cs="Times New Roman"/>
                <w:lang w:eastAsia="ru-RU"/>
              </w:rPr>
              <w:t>вартал</w:t>
            </w: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0CE7CBBE" w:rsidR="00445ABA" w:rsidRPr="0008520A" w:rsidRDefault="00C668A2" w:rsidP="005C2A9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Октябрь-ноябрь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</w:t>
            </w:r>
            <w:r w:rsidR="005C2A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445ABA" w:rsidRPr="0008520A" w14:paraId="24F48AB2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noWrap/>
            <w:vAlign w:val="center"/>
          </w:tcPr>
          <w:p w14:paraId="5B1A8F33" w14:textId="16CD47C9" w:rsidR="00445ABA" w:rsidRPr="006840ED" w:rsidRDefault="00BE2A68" w:rsidP="000C35C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2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п. 6.6. Технического задания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8D21E2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1E2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0303DC86" w:rsidR="00445ABA" w:rsidRPr="008D21E2" w:rsidRDefault="00BE2A68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4C0BFBA5" w14:textId="77777777" w:rsidTr="00B26CB0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353A091F" w:rsidR="00445ABA" w:rsidRPr="0008520A" w:rsidRDefault="00445ABA" w:rsidP="00BE2A68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гарантийному сроку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результат </w:t>
            </w: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и (или) объему предоставления гарантий их качества</w:t>
            </w:r>
          </w:p>
        </w:tc>
        <w:tc>
          <w:tcPr>
            <w:tcW w:w="5311" w:type="dxa"/>
            <w:noWrap/>
            <w:vAlign w:val="center"/>
          </w:tcPr>
          <w:p w14:paraId="36649745" w14:textId="7CBB31DB" w:rsidR="00445ABA" w:rsidRPr="0008520A" w:rsidRDefault="00BE2A68" w:rsidP="00947B9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203EBB23" w14:textId="77777777" w:rsidTr="00E93E6E">
        <w:trPr>
          <w:trHeight w:val="558"/>
          <w:jc w:val="center"/>
        </w:trPr>
        <w:tc>
          <w:tcPr>
            <w:tcW w:w="4106" w:type="dxa"/>
            <w:vAlign w:val="center"/>
          </w:tcPr>
          <w:p w14:paraId="02C1D105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311" w:type="dxa"/>
            <w:noWrap/>
            <w:vAlign w:val="center"/>
          </w:tcPr>
          <w:p w14:paraId="7523C25E" w14:textId="77777777" w:rsidR="00445ABA" w:rsidRDefault="00573434" w:rsidP="0057343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7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огласно перечню, установленному в Приложении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Технического задания</w:t>
            </w:r>
          </w:p>
          <w:p w14:paraId="607C6BC1" w14:textId="77E476CC" w:rsidR="00D95B6E" w:rsidRPr="0008520A" w:rsidRDefault="00D95B6E" w:rsidP="0057343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7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огласно перечню, установленному в Приложении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Технического задания</w:t>
            </w:r>
          </w:p>
        </w:tc>
      </w:tr>
    </w:tbl>
    <w:p w14:paraId="219DE70A" w14:textId="086BB5E1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70CB0F33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информацию о цене за единицу </w:t>
      </w:r>
      <w:r w:rsidR="00D52601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3EC7B0A4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 w:rsidR="003B2FB2"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3757D7B" w14:textId="09F4F7F1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A87581" w14:textId="4D71914A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Предложение, не соответствующее установленным настоящим запросом требованиям может быть не принято к рассмотрению.</w:t>
      </w:r>
    </w:p>
    <w:p w14:paraId="6DB0A057" w14:textId="7A37BBB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электронному адресу:</w:t>
      </w:r>
      <w:r w:rsidR="008D6525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8D6525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8D6525">
        <w:rPr>
          <w:rFonts w:ascii="Times New Roman" w:hAnsi="Times New Roman" w:cs="Times New Roman"/>
          <w:sz w:val="24"/>
        </w:rPr>
        <w:t xml:space="preserve"> </w:t>
      </w:r>
      <w:r w:rsidR="008D6525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8D6525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  <w:r w:rsidR="00E93E6E" w:rsidRPr="00BE2A6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391597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:00 </w:t>
      </w:r>
      <w:r w:rsidR="00C668A2"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C668A2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E93E6E" w:rsidRPr="00BE2A68">
        <w:rPr>
          <w:rFonts w:ascii="Times New Roman" w:eastAsia="Calibri" w:hAnsi="Times New Roman" w:cs="Times New Roman"/>
          <w:b/>
          <w:sz w:val="24"/>
          <w:szCs w:val="24"/>
        </w:rPr>
        <w:t>.2026</w:t>
      </w:r>
      <w:r w:rsidR="008D6525" w:rsidRPr="00BE2A6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646B4C66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127F06C" w14:textId="06FEA322" w:rsidR="008D6525" w:rsidRPr="00C3614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  <w:r w:rsidR="00FB3E4B">
        <w:rPr>
          <w:rFonts w:ascii="Times New Roman" w:eastAsia="Calibri" w:hAnsi="Times New Roman" w:cs="Times New Roman"/>
          <w:sz w:val="24"/>
          <w:szCs w:val="24"/>
        </w:rPr>
        <w:t>Козлов Иван Николаевич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3614F">
        <w:rPr>
          <w:rFonts w:ascii="Times New Roman" w:eastAsia="Calibri" w:hAnsi="Times New Roman" w:cs="Times New Roman"/>
          <w:sz w:val="24"/>
          <w:szCs w:val="24"/>
          <w:lang w:val="en-US"/>
        </w:rPr>
        <w:t>email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kozlov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i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</w:rPr>
          <w:t>@russianpost.ru</w:t>
        </w:r>
      </w:hyperlink>
      <w:r w:rsidR="00BE2A68">
        <w:t xml:space="preserve"> </w:t>
      </w: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61F2B758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FB3E4B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377092BF" w:rsidR="00816643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4BA72D0" w14:textId="77777777" w:rsidR="00FB3E4B" w:rsidRPr="00002EE1" w:rsidRDefault="00FB3E4B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26ED9BCF" w:rsidR="008E0EE6" w:rsidRDefault="00FB3E4B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</w:t>
      </w:r>
    </w:p>
    <w:p w14:paraId="047F1983" w14:textId="54D6342E" w:rsidR="00FB3E4B" w:rsidRPr="009C5643" w:rsidRDefault="00FB3E4B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  <w:t>П.А. Шленчак</w:t>
      </w:r>
    </w:p>
    <w:p w14:paraId="08B09180" w14:textId="77777777" w:rsidR="002847D5" w:rsidRDefault="002847D5" w:rsidP="005D0963">
      <w:pPr>
        <w:spacing w:after="0"/>
      </w:pPr>
    </w:p>
    <w:p w14:paraId="590A4EBE" w14:textId="77777777" w:rsidR="00002EE1" w:rsidRDefault="00002EE1" w:rsidP="005D0963">
      <w:pPr>
        <w:spacing w:after="0"/>
      </w:pPr>
    </w:p>
    <w:p w14:paraId="7B7BAE7B" w14:textId="77777777" w:rsidR="00002EE1" w:rsidRDefault="00002EE1" w:rsidP="005D0963">
      <w:pPr>
        <w:spacing w:after="0"/>
      </w:pPr>
    </w:p>
    <w:p w14:paraId="52E18E42" w14:textId="54AABA0A" w:rsidR="0019405A" w:rsidRPr="0019405A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FB3E4B">
        <w:rPr>
          <w:rFonts w:ascii="Times New Roman" w:hAnsi="Times New Roman" w:cs="Times New Roman"/>
          <w:sz w:val="20"/>
          <w:szCs w:val="20"/>
        </w:rPr>
        <w:t>Козлов И.Н.</w:t>
      </w: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F5021" w14:textId="77777777" w:rsidR="000810F8" w:rsidRDefault="000810F8" w:rsidP="008D6525">
      <w:pPr>
        <w:spacing w:after="0" w:line="240" w:lineRule="auto"/>
      </w:pPr>
      <w:r>
        <w:separator/>
      </w:r>
    </w:p>
  </w:endnote>
  <w:endnote w:type="continuationSeparator" w:id="0">
    <w:p w14:paraId="05712BE6" w14:textId="77777777" w:rsidR="000810F8" w:rsidRDefault="000810F8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D73F7" w14:textId="77777777" w:rsidR="000810F8" w:rsidRDefault="000810F8" w:rsidP="008D6525">
      <w:pPr>
        <w:spacing w:after="0" w:line="240" w:lineRule="auto"/>
      </w:pPr>
      <w:r>
        <w:separator/>
      </w:r>
    </w:p>
  </w:footnote>
  <w:footnote w:type="continuationSeparator" w:id="0">
    <w:p w14:paraId="5B553B37" w14:textId="77777777" w:rsidR="000810F8" w:rsidRDefault="000810F8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162A3"/>
    <w:rsid w:val="00045DBC"/>
    <w:rsid w:val="000541D9"/>
    <w:rsid w:val="000810F8"/>
    <w:rsid w:val="00097648"/>
    <w:rsid w:val="000A29DD"/>
    <w:rsid w:val="000B533B"/>
    <w:rsid w:val="000B5523"/>
    <w:rsid w:val="000C35C0"/>
    <w:rsid w:val="000C3C66"/>
    <w:rsid w:val="000D63D9"/>
    <w:rsid w:val="000F3BB9"/>
    <w:rsid w:val="00167113"/>
    <w:rsid w:val="0019405A"/>
    <w:rsid w:val="001A6481"/>
    <w:rsid w:val="001D4131"/>
    <w:rsid w:val="00213F51"/>
    <w:rsid w:val="0022238F"/>
    <w:rsid w:val="002254F2"/>
    <w:rsid w:val="002603F1"/>
    <w:rsid w:val="002626F4"/>
    <w:rsid w:val="002750FE"/>
    <w:rsid w:val="0028011B"/>
    <w:rsid w:val="002847D5"/>
    <w:rsid w:val="002A785E"/>
    <w:rsid w:val="002B6572"/>
    <w:rsid w:val="002D5C0B"/>
    <w:rsid w:val="003033F1"/>
    <w:rsid w:val="00316B0D"/>
    <w:rsid w:val="003335F4"/>
    <w:rsid w:val="00342F07"/>
    <w:rsid w:val="0035206F"/>
    <w:rsid w:val="00356E12"/>
    <w:rsid w:val="00387065"/>
    <w:rsid w:val="003907AE"/>
    <w:rsid w:val="00391597"/>
    <w:rsid w:val="003942A7"/>
    <w:rsid w:val="003B2FB2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4010"/>
    <w:rsid w:val="004A4C2C"/>
    <w:rsid w:val="00520805"/>
    <w:rsid w:val="0052392D"/>
    <w:rsid w:val="00567683"/>
    <w:rsid w:val="00573434"/>
    <w:rsid w:val="005A0BDE"/>
    <w:rsid w:val="005C2A90"/>
    <w:rsid w:val="005D0963"/>
    <w:rsid w:val="005E6CE7"/>
    <w:rsid w:val="00617F90"/>
    <w:rsid w:val="00622B53"/>
    <w:rsid w:val="006840ED"/>
    <w:rsid w:val="006A1B13"/>
    <w:rsid w:val="006E41CF"/>
    <w:rsid w:val="0073295B"/>
    <w:rsid w:val="0073463B"/>
    <w:rsid w:val="00742291"/>
    <w:rsid w:val="0078320E"/>
    <w:rsid w:val="007C253B"/>
    <w:rsid w:val="007C6FC5"/>
    <w:rsid w:val="007D2936"/>
    <w:rsid w:val="00816643"/>
    <w:rsid w:val="00854470"/>
    <w:rsid w:val="008B7ACC"/>
    <w:rsid w:val="008D1958"/>
    <w:rsid w:val="008D21E2"/>
    <w:rsid w:val="008D6525"/>
    <w:rsid w:val="00912FC0"/>
    <w:rsid w:val="00933FA7"/>
    <w:rsid w:val="00934B02"/>
    <w:rsid w:val="009437BB"/>
    <w:rsid w:val="00947B92"/>
    <w:rsid w:val="00992AC6"/>
    <w:rsid w:val="009C5643"/>
    <w:rsid w:val="009D41E9"/>
    <w:rsid w:val="00A15CF5"/>
    <w:rsid w:val="00A33381"/>
    <w:rsid w:val="00A624EF"/>
    <w:rsid w:val="00A97C33"/>
    <w:rsid w:val="00AB7A29"/>
    <w:rsid w:val="00B2162F"/>
    <w:rsid w:val="00B22956"/>
    <w:rsid w:val="00B26CB0"/>
    <w:rsid w:val="00B40735"/>
    <w:rsid w:val="00B57E99"/>
    <w:rsid w:val="00B60D35"/>
    <w:rsid w:val="00B91436"/>
    <w:rsid w:val="00BE2A68"/>
    <w:rsid w:val="00C05D5F"/>
    <w:rsid w:val="00C1483A"/>
    <w:rsid w:val="00C3614F"/>
    <w:rsid w:val="00C668A2"/>
    <w:rsid w:val="00C72B10"/>
    <w:rsid w:val="00C72E72"/>
    <w:rsid w:val="00D52601"/>
    <w:rsid w:val="00D728E2"/>
    <w:rsid w:val="00D95B6E"/>
    <w:rsid w:val="00DA2615"/>
    <w:rsid w:val="00E93E6E"/>
    <w:rsid w:val="00EA2E86"/>
    <w:rsid w:val="00EB3710"/>
    <w:rsid w:val="00ED1613"/>
    <w:rsid w:val="00EF5F58"/>
    <w:rsid w:val="00F07C97"/>
    <w:rsid w:val="00F5425E"/>
    <w:rsid w:val="00F83275"/>
    <w:rsid w:val="00F84540"/>
    <w:rsid w:val="00FB3E4B"/>
    <w:rsid w:val="00FC49C9"/>
    <w:rsid w:val="00FE015E"/>
    <w:rsid w:val="00FE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lov.i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Шленчак Павел Александрович</cp:lastModifiedBy>
  <cp:revision>5</cp:revision>
  <cp:lastPrinted>2022-09-08T10:23:00Z</cp:lastPrinted>
  <dcterms:created xsi:type="dcterms:W3CDTF">2026-09-04T07:46:00Z</dcterms:created>
  <dcterms:modified xsi:type="dcterms:W3CDTF">2026-10-19T16:51:00Z</dcterms:modified>
</cp:coreProperties>
</file>